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3AC1EA31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AUTOTICHY</w:t>
      </w:r>
      <w:r w:rsidR="002767DD">
        <w:rPr>
          <w:rFonts w:cstheme="minorHAnsi"/>
          <w:b/>
          <w:sz w:val="28"/>
        </w:rPr>
        <w:t>/0</w:t>
      </w:r>
      <w:r w:rsidR="00AC6AD8">
        <w:rPr>
          <w:rFonts w:cstheme="minorHAnsi"/>
          <w:b/>
          <w:sz w:val="28"/>
        </w:rPr>
        <w:t>01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31496324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AC6AD8">
        <w:rPr>
          <w:rFonts w:ascii="Calibri" w:hAnsi="Calibri" w:cs="Calibri"/>
          <w:b/>
          <w:bCs/>
          <w:color w:val="000000"/>
          <w:sz w:val="22"/>
        </w:rPr>
        <w:t>Renault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50300949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</w:t>
      </w:r>
      <w:r w:rsidR="00AC6AD8">
        <w:rPr>
          <w:rFonts w:asciiTheme="minorHAnsi" w:hAnsiTheme="minorHAnsi" w:cstheme="minorHAnsi"/>
          <w:szCs w:val="22"/>
        </w:rPr>
        <w:t>31</w:t>
      </w:r>
      <w:r w:rsidR="003C3424">
        <w:rPr>
          <w:rFonts w:asciiTheme="minorHAnsi" w:hAnsiTheme="minorHAnsi" w:cstheme="minorHAnsi"/>
          <w:szCs w:val="22"/>
        </w:rPr>
        <w:t>/2</w:t>
      </w:r>
      <w:r w:rsidR="00AC6AD8">
        <w:rPr>
          <w:rFonts w:asciiTheme="minorHAnsi" w:hAnsiTheme="minorHAnsi" w:cstheme="minorHAnsi"/>
          <w:szCs w:val="22"/>
        </w:rPr>
        <w:t>4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</w:t>
      </w:r>
      <w:r w:rsidR="00AC6AD8">
        <w:rPr>
          <w:rFonts w:asciiTheme="minorHAnsi" w:hAnsiTheme="minorHAnsi" w:cstheme="minorHAnsi"/>
          <w:szCs w:val="22"/>
        </w:rPr>
        <w:t>9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AC6AD8">
        <w:rPr>
          <w:rFonts w:asciiTheme="minorHAnsi" w:hAnsiTheme="minorHAnsi" w:cstheme="minorHAnsi"/>
          <w:szCs w:val="22"/>
        </w:rPr>
        <w:t>1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60E2D46F" w:rsidR="003C3424" w:rsidRPr="003C3424" w:rsidRDefault="00AC6AD8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AUTO TICHÝ – centrum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AC6AD8">
        <w:rPr>
          <w:rFonts w:asciiTheme="minorHAnsi" w:hAnsiTheme="minorHAnsi" w:cstheme="minorHAnsi"/>
          <w:sz w:val="22"/>
          <w:szCs w:val="22"/>
        </w:rPr>
        <w:t>Okružní 275, Mladá Boleslav IV, 293 01 Mladá Boleslav</w:t>
      </w:r>
      <w:r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AC6AD8">
        <w:rPr>
          <w:rFonts w:asciiTheme="minorHAnsi" w:hAnsiTheme="minorHAnsi" w:cstheme="minorHAnsi"/>
          <w:sz w:val="22"/>
          <w:szCs w:val="22"/>
        </w:rPr>
        <w:t>24287563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1BFC9B3E" w:rsidR="00C5002B" w:rsidRPr="00885C00" w:rsidRDefault="00AC6AD8" w:rsidP="002D4C29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 xml:space="preserve">Renault Kangoo </w:t>
      </w:r>
      <w:r w:rsidR="003D526B">
        <w:rPr>
          <w:rFonts w:cstheme="minorHAnsi"/>
          <w:sz w:val="22"/>
        </w:rPr>
        <w:t>–</w:t>
      </w:r>
      <w:r w:rsidR="00885C00">
        <w:rPr>
          <w:rFonts w:cstheme="minorHAnsi"/>
          <w:sz w:val="22"/>
        </w:rPr>
        <w:t xml:space="preserve"> </w:t>
      </w:r>
      <w:r w:rsidR="00A03D99">
        <w:rPr>
          <w:rFonts w:cstheme="minorHAnsi"/>
          <w:sz w:val="22"/>
        </w:rPr>
        <w:t>1ADT928-Oprava vozu po nehodě.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3111DF19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A03D99">
        <w:rPr>
          <w:rFonts w:cstheme="minorHAnsi"/>
          <w:b/>
          <w:sz w:val="22"/>
        </w:rPr>
        <w:t>61.194</w:t>
      </w:r>
      <w:r w:rsidR="00A13AB1" w:rsidRPr="00417C30">
        <w:rPr>
          <w:b/>
          <w:bCs/>
          <w:sz w:val="18"/>
          <w:szCs w:val="18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66A7645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A03D99">
        <w:rPr>
          <w:rFonts w:cstheme="minorHAnsi"/>
          <w:sz w:val="22"/>
        </w:rPr>
        <w:t>0</w:t>
      </w:r>
      <w:r w:rsidR="00A23D51">
        <w:rPr>
          <w:rFonts w:cstheme="minorHAnsi"/>
          <w:sz w:val="22"/>
        </w:rPr>
        <w:t>.</w:t>
      </w:r>
      <w:r w:rsidR="006E5EA1">
        <w:rPr>
          <w:rFonts w:cstheme="minorHAnsi"/>
          <w:sz w:val="22"/>
        </w:rPr>
        <w:t>0</w:t>
      </w:r>
      <w:r w:rsidR="00A03D99">
        <w:rPr>
          <w:rFonts w:cstheme="minorHAnsi"/>
          <w:sz w:val="22"/>
        </w:rPr>
        <w:t>4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45719567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E7154" w:rsidRPr="002E7154">
        <w:rPr>
          <w:rFonts w:cstheme="minorHAnsi"/>
          <w:sz w:val="22"/>
        </w:rPr>
        <w:t>Italská 701, 289 24 Milovice</w:t>
      </w:r>
    </w:p>
    <w:p w14:paraId="65E00E09" w14:textId="02446952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14C716A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E1779D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4C574F6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A03D99">
        <w:rPr>
          <w:rFonts w:cstheme="minorHAnsi"/>
          <w:sz w:val="22"/>
        </w:rPr>
        <w:t>25</w:t>
      </w:r>
      <w:r w:rsidR="00540AA7">
        <w:rPr>
          <w:rFonts w:cstheme="minorHAnsi"/>
          <w:sz w:val="22"/>
        </w:rPr>
        <w:t>.0</w:t>
      </w:r>
      <w:r w:rsidR="006B69C6">
        <w:rPr>
          <w:rFonts w:cstheme="minorHAnsi"/>
          <w:sz w:val="22"/>
        </w:rPr>
        <w:t>2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7E4C15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4734AE" w:rsidRPr="004734AE">
        <w:rPr>
          <w:rFonts w:cstheme="minorHAnsi"/>
          <w:b/>
          <w:bCs/>
          <w:sz w:val="22"/>
        </w:rPr>
        <w:t>AUTO TICHÝ – centrum, s.r.o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5F6C"/>
    <w:rsid w:val="001E312D"/>
    <w:rsid w:val="001F1328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63B5"/>
    <w:rsid w:val="00351BB1"/>
    <w:rsid w:val="00371B04"/>
    <w:rsid w:val="00380428"/>
    <w:rsid w:val="00382688"/>
    <w:rsid w:val="00384FD3"/>
    <w:rsid w:val="003854CD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3424"/>
    <w:rsid w:val="003C5294"/>
    <w:rsid w:val="003D526B"/>
    <w:rsid w:val="003F0FCC"/>
    <w:rsid w:val="00411EDF"/>
    <w:rsid w:val="004123EF"/>
    <w:rsid w:val="004147A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734AE"/>
    <w:rsid w:val="004759ED"/>
    <w:rsid w:val="004771B5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3FDD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42AAD"/>
    <w:rsid w:val="00667747"/>
    <w:rsid w:val="00670E8D"/>
    <w:rsid w:val="0067114F"/>
    <w:rsid w:val="00674621"/>
    <w:rsid w:val="006802FC"/>
    <w:rsid w:val="00683A26"/>
    <w:rsid w:val="0068664B"/>
    <w:rsid w:val="006878E6"/>
    <w:rsid w:val="006952AC"/>
    <w:rsid w:val="006A1FAB"/>
    <w:rsid w:val="006A3382"/>
    <w:rsid w:val="006A60CB"/>
    <w:rsid w:val="006A7094"/>
    <w:rsid w:val="006A7505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6AED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3D99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45AC"/>
    <w:rsid w:val="00AA1A2A"/>
    <w:rsid w:val="00AA27EB"/>
    <w:rsid w:val="00AC274E"/>
    <w:rsid w:val="00AC47EF"/>
    <w:rsid w:val="00AC6AD8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C19B0"/>
    <w:rsid w:val="00BC5562"/>
    <w:rsid w:val="00BC6B25"/>
    <w:rsid w:val="00BE7AC7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1779D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4572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B2B3C"/>
    <w:rsid w:val="00FC1022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2209</TotalTime>
  <Pages>1</Pages>
  <Words>171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95</cp:revision>
  <cp:lastPrinted>2024-07-16T13:01:00Z</cp:lastPrinted>
  <dcterms:created xsi:type="dcterms:W3CDTF">2023-08-22T09:27:00Z</dcterms:created>
  <dcterms:modified xsi:type="dcterms:W3CDTF">2025-03-24T12:28:00Z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