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DB72" w14:textId="77777777" w:rsidR="001E6A0E" w:rsidRDefault="00D417EF" w:rsidP="001E6A0E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sz w:val="22"/>
          <w:szCs w:val="22"/>
        </w:rPr>
      </w:pPr>
      <w:bookmarkStart w:id="0" w:name="_Hlk136523212"/>
      <w:r w:rsidRPr="00362C3E">
        <w:rPr>
          <w:rFonts w:ascii="Arial" w:hAnsi="Arial" w:cs="Arial"/>
          <w:sz w:val="22"/>
          <w:szCs w:val="22"/>
        </w:rPr>
        <w:t xml:space="preserve">Č.j.: </w:t>
      </w:r>
      <w:r w:rsidR="001E6A0E" w:rsidRPr="001E6A0E">
        <w:rPr>
          <w:rFonts w:ascii="Arial" w:hAnsi="Arial" w:cs="Arial"/>
          <w:sz w:val="22"/>
          <w:szCs w:val="22"/>
        </w:rPr>
        <w:t>SPU 140284/2025/144/Sedl</w:t>
      </w:r>
    </w:p>
    <w:p w14:paraId="49954279" w14:textId="7932FA62" w:rsidR="00D417EF" w:rsidRPr="00362C3E" w:rsidRDefault="00D417EF" w:rsidP="001E6A0E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UID:</w:t>
      </w:r>
      <w:r w:rsidR="001E6A0E" w:rsidRPr="001E6A0E">
        <w:t xml:space="preserve"> </w:t>
      </w:r>
      <w:r w:rsidR="001E6A0E" w:rsidRPr="001E6A0E">
        <w:rPr>
          <w:rFonts w:ascii="Arial" w:hAnsi="Arial" w:cs="Arial"/>
          <w:sz w:val="22"/>
          <w:szCs w:val="22"/>
        </w:rPr>
        <w:t>spuess98000b72</w:t>
      </w:r>
      <w:r w:rsidRPr="00362C3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7E24065A" w14:textId="77777777" w:rsidR="00D417EF" w:rsidRPr="00362C3E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362C3E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62C3E">
        <w:rPr>
          <w:rFonts w:ascii="Arial" w:hAnsi="Arial" w:cs="Arial"/>
          <w:b/>
          <w:sz w:val="32"/>
          <w:szCs w:val="32"/>
        </w:rPr>
        <w:t>DODATEK č. 2</w:t>
      </w:r>
    </w:p>
    <w:p w14:paraId="7E858FF4" w14:textId="77777777" w:rsidR="00D417EF" w:rsidRPr="00362C3E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62C3E">
        <w:rPr>
          <w:rFonts w:ascii="Arial" w:hAnsi="Arial" w:cs="Arial"/>
          <w:b/>
          <w:sz w:val="32"/>
          <w:szCs w:val="32"/>
        </w:rPr>
        <w:t>k </w:t>
      </w:r>
      <w:r w:rsidRPr="00362C3E">
        <w:rPr>
          <w:rFonts w:ascii="Arial" w:hAnsi="Arial" w:cs="Arial"/>
          <w:b/>
          <w:caps/>
          <w:sz w:val="32"/>
          <w:szCs w:val="32"/>
        </w:rPr>
        <w:t>Pachtovní</w:t>
      </w:r>
      <w:r w:rsidRPr="00362C3E">
        <w:rPr>
          <w:rFonts w:ascii="Arial" w:hAnsi="Arial" w:cs="Arial"/>
          <w:b/>
          <w:sz w:val="32"/>
          <w:szCs w:val="32"/>
        </w:rPr>
        <w:t xml:space="preserve"> </w:t>
      </w:r>
      <w:r w:rsidRPr="00362C3E">
        <w:rPr>
          <w:rFonts w:ascii="Arial" w:hAnsi="Arial" w:cs="Arial"/>
          <w:b/>
          <w:caps/>
          <w:sz w:val="32"/>
          <w:szCs w:val="32"/>
        </w:rPr>
        <w:t>smlouvě</w:t>
      </w:r>
      <w:r w:rsidRPr="00362C3E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362C3E">
        <w:rPr>
          <w:rFonts w:ascii="Arial" w:hAnsi="Arial" w:cs="Arial"/>
          <w:b/>
          <w:sz w:val="32"/>
          <w:szCs w:val="32"/>
        </w:rPr>
        <w:t>62N19/49</w:t>
      </w:r>
      <w:bookmarkEnd w:id="1"/>
    </w:p>
    <w:p w14:paraId="64F08544" w14:textId="77777777" w:rsidR="00D417EF" w:rsidRPr="00362C3E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362C3E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62C3E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362C3E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362C3E" w:rsidRDefault="00D417EF" w:rsidP="00D417EF">
      <w:pPr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362C3E" w:rsidRDefault="00D417EF" w:rsidP="00D417EF">
      <w:pPr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362C3E" w:rsidRDefault="00D417EF" w:rsidP="00D417EF">
      <w:pPr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362C3E" w:rsidRDefault="00D417EF" w:rsidP="00D417EF">
      <w:pPr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za kterou právně jedná Ing. Miroslav Kučera</w:t>
      </w:r>
      <w:r w:rsidRPr="00362C3E">
        <w:rPr>
          <w:rFonts w:cs="Arial"/>
          <w:szCs w:val="22"/>
        </w:rPr>
        <w:t xml:space="preserve">, </w:t>
      </w:r>
      <w:r w:rsidRPr="00362C3E">
        <w:rPr>
          <w:rFonts w:ascii="Arial" w:hAnsi="Arial" w:cs="Arial"/>
          <w:sz w:val="22"/>
          <w:szCs w:val="22"/>
        </w:rPr>
        <w:t>ředitel Krajského pozemkového úřadu</w:t>
      </w:r>
      <w:r w:rsidRPr="00362C3E">
        <w:rPr>
          <w:rFonts w:cs="Arial"/>
          <w:szCs w:val="22"/>
        </w:rPr>
        <w:t xml:space="preserve"> </w:t>
      </w:r>
      <w:r w:rsidR="00361014" w:rsidRPr="00362C3E">
        <w:rPr>
          <w:rFonts w:ascii="Arial" w:hAnsi="Arial" w:cs="Arial"/>
          <w:sz w:val="22"/>
        </w:rPr>
        <w:t xml:space="preserve">pro </w:t>
      </w:r>
      <w:r w:rsidRPr="00362C3E">
        <w:rPr>
          <w:rFonts w:ascii="Arial" w:hAnsi="Arial" w:cs="Arial"/>
          <w:sz w:val="22"/>
          <w:szCs w:val="22"/>
        </w:rPr>
        <w:t>Pardubický kraj</w:t>
      </w:r>
    </w:p>
    <w:p w14:paraId="2FA2883D" w14:textId="3F628F01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adresa: B. Němcové 231</w:t>
      </w:r>
      <w:r w:rsidRPr="00362C3E">
        <w:rPr>
          <w:rFonts w:cs="Arial"/>
          <w:szCs w:val="22"/>
        </w:rPr>
        <w:t xml:space="preserve">, </w:t>
      </w:r>
      <w:r w:rsidRPr="00362C3E">
        <w:rPr>
          <w:rFonts w:ascii="Arial" w:hAnsi="Arial" w:cs="Arial"/>
          <w:sz w:val="22"/>
          <w:szCs w:val="22"/>
        </w:rPr>
        <w:t>53002</w:t>
      </w:r>
      <w:r w:rsidRPr="00362C3E">
        <w:rPr>
          <w:rFonts w:cs="Arial"/>
          <w:szCs w:val="22"/>
        </w:rPr>
        <w:t xml:space="preserve"> </w:t>
      </w:r>
      <w:r w:rsidRPr="00362C3E">
        <w:rPr>
          <w:rFonts w:ascii="Arial" w:hAnsi="Arial" w:cs="Arial"/>
          <w:sz w:val="22"/>
          <w:szCs w:val="22"/>
        </w:rPr>
        <w:t>Pardubice,</w:t>
      </w:r>
    </w:p>
    <w:p w14:paraId="09515179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číslo účtu: 160012-3723001/0710</w:t>
      </w:r>
    </w:p>
    <w:p w14:paraId="26C6620B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– na straně jedné –</w:t>
      </w:r>
    </w:p>
    <w:p w14:paraId="6A6FB0EF" w14:textId="388C9F70" w:rsidR="00D417EF" w:rsidRPr="00362C3E" w:rsidRDefault="00D417EF" w:rsidP="00435759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cr/>
        <w:t>a</w:t>
      </w:r>
    </w:p>
    <w:p w14:paraId="59E3A8D3" w14:textId="08DF88FC" w:rsidR="00D417EF" w:rsidRPr="00362C3E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6A1E519F" w14:textId="77777777" w:rsidR="005A1256" w:rsidRPr="00362C3E" w:rsidRDefault="005A1256" w:rsidP="005A1256">
      <w:pPr>
        <w:rPr>
          <w:rFonts w:ascii="Arial" w:hAnsi="Arial" w:cs="Arial"/>
          <w:b/>
          <w:bCs/>
          <w:sz w:val="22"/>
          <w:szCs w:val="22"/>
        </w:rPr>
      </w:pPr>
      <w:r w:rsidRPr="00362C3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Střední škola zemědělská a Vyšší odborná škola Chrudim</w:t>
      </w:r>
    </w:p>
    <w:p w14:paraId="282E373A" w14:textId="77777777" w:rsidR="005A1256" w:rsidRPr="00362C3E" w:rsidRDefault="005A1256" w:rsidP="005A1256">
      <w:pPr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iCs/>
          <w:sz w:val="22"/>
          <w:szCs w:val="22"/>
        </w:rPr>
        <w:t xml:space="preserve">sídlo: </w:t>
      </w:r>
      <w:r w:rsidRPr="00362C3E">
        <w:rPr>
          <w:rFonts w:ascii="Arial" w:hAnsi="Arial" w:cs="Arial"/>
          <w:iCs/>
          <w:snapToGrid w:val="0"/>
          <w:color w:val="000000"/>
          <w:sz w:val="22"/>
          <w:szCs w:val="22"/>
        </w:rPr>
        <w:t>Poděbradova 842, Chrudim, 53760</w:t>
      </w:r>
      <w:r w:rsidRPr="00362C3E">
        <w:rPr>
          <w:rFonts w:ascii="Arial" w:hAnsi="Arial" w:cs="Arial"/>
          <w:iCs/>
          <w:sz w:val="22"/>
          <w:szCs w:val="22"/>
        </w:rPr>
        <w:t xml:space="preserve"> </w:t>
      </w:r>
    </w:p>
    <w:p w14:paraId="10096638" w14:textId="77777777" w:rsidR="005A1256" w:rsidRPr="00362C3E" w:rsidRDefault="005A1256" w:rsidP="005A1256">
      <w:pPr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iCs/>
          <w:sz w:val="22"/>
          <w:szCs w:val="22"/>
        </w:rPr>
        <w:t xml:space="preserve">IČO: </w:t>
      </w:r>
      <w:r w:rsidRPr="00362C3E">
        <w:rPr>
          <w:rFonts w:ascii="Arial" w:hAnsi="Arial" w:cs="Arial"/>
          <w:iCs/>
          <w:snapToGrid w:val="0"/>
          <w:color w:val="000000"/>
          <w:sz w:val="22"/>
          <w:szCs w:val="22"/>
        </w:rPr>
        <w:t>75075920</w:t>
      </w:r>
    </w:p>
    <w:p w14:paraId="53A32405" w14:textId="77777777" w:rsidR="005A1256" w:rsidRPr="00362C3E" w:rsidRDefault="005A1256" w:rsidP="005A125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362C3E">
        <w:rPr>
          <w:rFonts w:ascii="Arial" w:hAnsi="Arial" w:cs="Arial"/>
          <w:iCs/>
          <w:sz w:val="22"/>
          <w:szCs w:val="22"/>
        </w:rPr>
        <w:t>DIČ:</w:t>
      </w:r>
      <w:r w:rsidRPr="00362C3E">
        <w:rPr>
          <w:rFonts w:ascii="Arial" w:hAnsi="Arial" w:cs="Arial"/>
          <w:iCs/>
          <w:snapToGrid w:val="0"/>
          <w:color w:val="000000"/>
          <w:sz w:val="22"/>
          <w:szCs w:val="22"/>
        </w:rPr>
        <w:t>CZ75075920</w:t>
      </w:r>
      <w:r w:rsidRPr="00362C3E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362C3E">
        <w:rPr>
          <w:rFonts w:ascii="Arial" w:hAnsi="Arial" w:cs="Arial"/>
          <w:sz w:val="22"/>
          <w:szCs w:val="22"/>
        </w:rPr>
        <w:t xml:space="preserve">Zapsána ve </w:t>
      </w:r>
      <w:proofErr w:type="spellStart"/>
      <w:r w:rsidRPr="00362C3E">
        <w:rPr>
          <w:rFonts w:ascii="Arial" w:hAnsi="Arial" w:cs="Arial"/>
          <w:sz w:val="22"/>
          <w:szCs w:val="22"/>
        </w:rPr>
        <w:t>vypise</w:t>
      </w:r>
      <w:proofErr w:type="spellEnd"/>
      <w:r w:rsidRPr="00362C3E">
        <w:rPr>
          <w:rFonts w:ascii="Arial" w:hAnsi="Arial" w:cs="Arial"/>
          <w:sz w:val="22"/>
          <w:szCs w:val="22"/>
        </w:rPr>
        <w:t xml:space="preserve"> vedeném Krajským soudem v Hradci Králové, spisová značka: </w:t>
      </w:r>
      <w:proofErr w:type="spellStart"/>
      <w:r w:rsidRPr="00362C3E">
        <w:rPr>
          <w:rFonts w:ascii="Arial" w:hAnsi="Arial" w:cs="Arial"/>
          <w:sz w:val="22"/>
          <w:szCs w:val="22"/>
        </w:rPr>
        <w:t>Pr</w:t>
      </w:r>
      <w:proofErr w:type="spellEnd"/>
      <w:r w:rsidRPr="00362C3E">
        <w:rPr>
          <w:rFonts w:ascii="Arial" w:hAnsi="Arial" w:cs="Arial"/>
          <w:sz w:val="22"/>
          <w:szCs w:val="22"/>
        </w:rPr>
        <w:t xml:space="preserve"> 1284</w:t>
      </w:r>
    </w:p>
    <w:p w14:paraId="6EED5B61" w14:textId="1888BA84" w:rsidR="005A1256" w:rsidRPr="00362C3E" w:rsidRDefault="005A1256" w:rsidP="00435759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62C3E">
        <w:rPr>
          <w:rFonts w:ascii="Arial" w:hAnsi="Arial" w:cs="Arial"/>
          <w:sz w:val="22"/>
          <w:szCs w:val="22"/>
        </w:rPr>
        <w:t>osoba oprávněná jednat za právnickou osobu: Ing. Stanislav Valášek</w:t>
      </w:r>
      <w:r w:rsidRPr="00362C3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– ředitel školy</w:t>
      </w:r>
    </w:p>
    <w:p w14:paraId="155EFA3B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7B261B4" w14:textId="77777777" w:rsidR="00D417EF" w:rsidRPr="00362C3E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72666A43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uzavírají tento dodatek č. 2 k pachtovní smlouvě č. 62N19/49, ze dne 19.07.2019 ve znění dodatku č.</w:t>
      </w:r>
      <w:r w:rsidR="00435759" w:rsidRPr="00362C3E">
        <w:rPr>
          <w:rFonts w:ascii="Arial" w:hAnsi="Arial" w:cs="Arial"/>
          <w:sz w:val="22"/>
          <w:szCs w:val="22"/>
        </w:rPr>
        <w:t xml:space="preserve"> 1</w:t>
      </w:r>
      <w:r w:rsidRPr="00362C3E">
        <w:rPr>
          <w:rFonts w:ascii="Arial" w:hAnsi="Arial" w:cs="Arial"/>
          <w:sz w:val="22"/>
          <w:szCs w:val="22"/>
        </w:rPr>
        <w:t xml:space="preserve"> ze dne</w:t>
      </w:r>
      <w:r w:rsidR="00435759" w:rsidRPr="00362C3E">
        <w:rPr>
          <w:rFonts w:ascii="Arial" w:hAnsi="Arial" w:cs="Arial"/>
          <w:sz w:val="22"/>
          <w:szCs w:val="22"/>
        </w:rPr>
        <w:t xml:space="preserve"> 31.01.2020</w:t>
      </w:r>
      <w:r w:rsidRPr="00362C3E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pachtovného.</w:t>
      </w:r>
    </w:p>
    <w:p w14:paraId="67C6F767" w14:textId="77777777" w:rsidR="00D417EF" w:rsidRPr="00362C3E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362C3E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794892F9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iCs/>
          <w:sz w:val="22"/>
          <w:szCs w:val="22"/>
        </w:rPr>
        <w:t xml:space="preserve">1. Na základě </w:t>
      </w:r>
      <w:r w:rsidRPr="00362C3E">
        <w:rPr>
          <w:rFonts w:ascii="Arial" w:hAnsi="Arial" w:cs="Arial"/>
          <w:sz w:val="22"/>
          <w:szCs w:val="22"/>
        </w:rPr>
        <w:t>Čl.</w:t>
      </w:r>
      <w:r w:rsidR="00435759" w:rsidRPr="00362C3E">
        <w:rPr>
          <w:rFonts w:ascii="Arial" w:hAnsi="Arial" w:cs="Arial"/>
          <w:sz w:val="22"/>
          <w:szCs w:val="22"/>
        </w:rPr>
        <w:t xml:space="preserve"> V</w:t>
      </w:r>
      <w:r w:rsidRPr="00362C3E">
        <w:rPr>
          <w:rFonts w:ascii="Arial" w:hAnsi="Arial" w:cs="Arial"/>
          <w:sz w:val="22"/>
          <w:szCs w:val="22"/>
        </w:rPr>
        <w:t xml:space="preserve"> smlouvy</w:t>
      </w:r>
      <w:r w:rsidRPr="00362C3E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435759" w:rsidRPr="00362C3E">
        <w:rPr>
          <w:rFonts w:ascii="Arial" w:hAnsi="Arial" w:cs="Arial"/>
          <w:iCs/>
          <w:sz w:val="22"/>
          <w:szCs w:val="22"/>
        </w:rPr>
        <w:t>5900</w:t>
      </w:r>
      <w:r w:rsidRPr="00362C3E">
        <w:rPr>
          <w:rFonts w:ascii="Arial" w:hAnsi="Arial" w:cs="Arial"/>
          <w:iCs/>
          <w:sz w:val="22"/>
          <w:szCs w:val="22"/>
        </w:rPr>
        <w:t xml:space="preserve"> Kč (slovy: </w:t>
      </w:r>
      <w:r w:rsidR="00435759" w:rsidRPr="00362C3E">
        <w:rPr>
          <w:rFonts w:ascii="Arial" w:hAnsi="Arial" w:cs="Arial"/>
          <w:iCs/>
          <w:sz w:val="22"/>
          <w:szCs w:val="22"/>
        </w:rPr>
        <w:t>pět tisíc devět set</w:t>
      </w:r>
      <w:r w:rsidRPr="00362C3E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9A206D" w14:textId="77777777" w:rsidR="00D417EF" w:rsidRPr="00362C3E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7BB811" w14:textId="0FE14685" w:rsidR="00362C3E" w:rsidRPr="00362C3E" w:rsidRDefault="00D417EF" w:rsidP="00362C3E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</w:t>
      </w:r>
      <w:proofErr w:type="gramStart"/>
      <w:r w:rsidRPr="00362C3E">
        <w:rPr>
          <w:rFonts w:ascii="Arial" w:hAnsi="Arial" w:cs="Arial"/>
          <w:sz w:val="22"/>
          <w:szCs w:val="22"/>
        </w:rPr>
        <w:t>bude  zvýšeno</w:t>
      </w:r>
      <w:proofErr w:type="gramEnd"/>
      <w:r w:rsidRPr="00362C3E">
        <w:rPr>
          <w:rFonts w:ascii="Arial" w:hAnsi="Arial" w:cs="Arial"/>
          <w:sz w:val="22"/>
          <w:szCs w:val="22"/>
        </w:rPr>
        <w:t xml:space="preserve"> z</w:t>
      </w:r>
      <w:r w:rsidR="00362C3E" w:rsidRPr="00362C3E">
        <w:rPr>
          <w:rFonts w:ascii="Arial" w:hAnsi="Arial" w:cs="Arial"/>
          <w:sz w:val="22"/>
          <w:szCs w:val="22"/>
        </w:rPr>
        <w:t> </w:t>
      </w:r>
      <w:r w:rsidRPr="00362C3E">
        <w:rPr>
          <w:rFonts w:ascii="Arial" w:hAnsi="Arial" w:cs="Arial"/>
          <w:sz w:val="22"/>
          <w:szCs w:val="22"/>
        </w:rPr>
        <w:t>důvodu</w:t>
      </w:r>
      <w:r w:rsidR="00362C3E" w:rsidRPr="00362C3E">
        <w:rPr>
          <w:rFonts w:ascii="Arial" w:hAnsi="Arial" w:cs="Arial"/>
          <w:sz w:val="22"/>
          <w:szCs w:val="22"/>
        </w:rPr>
        <w:t xml:space="preserve"> přepočtu na výrobní oblasti, dále přechází do smlouvy kontinuálně pozemky z dohody o ukončení pachtovní smlouvy číslo 39N14/49 vše s účinností od 01.06.2025. </w:t>
      </w:r>
    </w:p>
    <w:p w14:paraId="1EDAF4D4" w14:textId="58C5733C" w:rsidR="00D417EF" w:rsidRPr="00362C3E" w:rsidRDefault="00362C3E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Roční pachtovné činí</w:t>
      </w:r>
      <w:r w:rsidR="00D417EF" w:rsidRPr="00362C3E">
        <w:rPr>
          <w:rFonts w:ascii="Arial" w:hAnsi="Arial" w:cs="Arial"/>
          <w:sz w:val="22"/>
          <w:szCs w:val="22"/>
        </w:rPr>
        <w:t xml:space="preserve"> 25 396 Kč (slovy: dvacet pět tisíc tři sta devadesát šest korun českých). </w:t>
      </w:r>
    </w:p>
    <w:p w14:paraId="50EF2CD3" w14:textId="77777777" w:rsidR="00D417EF" w:rsidRPr="00362C3E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362C3E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K 01.10.2025 je p</w:t>
      </w:r>
      <w:r w:rsidR="009B2CC9" w:rsidRPr="00362C3E">
        <w:rPr>
          <w:rFonts w:ascii="Arial" w:hAnsi="Arial" w:cs="Arial"/>
          <w:sz w:val="22"/>
          <w:szCs w:val="22"/>
        </w:rPr>
        <w:t xml:space="preserve">achtýř povinen zaplatit částku </w:t>
      </w:r>
      <w:r w:rsidRPr="00362C3E">
        <w:rPr>
          <w:rFonts w:ascii="Arial" w:hAnsi="Arial" w:cs="Arial"/>
          <w:sz w:val="22"/>
          <w:szCs w:val="22"/>
        </w:rPr>
        <w:t>16 676 Kč (slovy: šestnáct tisíc šest set sedmdesát šest korun českých).</w:t>
      </w:r>
    </w:p>
    <w:p w14:paraId="6C935932" w14:textId="77777777" w:rsidR="00D417EF" w:rsidRPr="00362C3E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3CB635" w14:textId="77777777" w:rsidR="00D417EF" w:rsidRPr="00362C3E" w:rsidRDefault="00D417EF" w:rsidP="00D417EF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362C3E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362C3E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3D1EC8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iCs/>
          <w:sz w:val="22"/>
          <w:szCs w:val="22"/>
        </w:rPr>
        <w:t xml:space="preserve">4. Dále se </w:t>
      </w:r>
      <w:r w:rsidRPr="00362C3E">
        <w:rPr>
          <w:rFonts w:ascii="Arial" w:hAnsi="Arial" w:cs="Arial"/>
          <w:sz w:val="22"/>
          <w:szCs w:val="22"/>
        </w:rPr>
        <w:t>smluvní strany dohodly na tom, že</w:t>
      </w:r>
    </w:p>
    <w:p w14:paraId="69D2D707" w14:textId="5F1962C5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a) Čl. </w:t>
      </w:r>
      <w:r w:rsidR="00362C3E" w:rsidRPr="00362C3E">
        <w:rPr>
          <w:rFonts w:ascii="Arial" w:hAnsi="Arial" w:cs="Arial"/>
          <w:sz w:val="22"/>
          <w:szCs w:val="22"/>
        </w:rPr>
        <w:t xml:space="preserve">V </w:t>
      </w:r>
      <w:r w:rsidRPr="00362C3E">
        <w:rPr>
          <w:rFonts w:ascii="Arial" w:hAnsi="Arial" w:cs="Arial"/>
          <w:sz w:val="22"/>
          <w:szCs w:val="22"/>
        </w:rPr>
        <w:t>smlouvy se doplňuje o nové odstavce tohoto znění:</w:t>
      </w:r>
    </w:p>
    <w:p w14:paraId="58900D25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Smluvní strany se dohodly, že </w:t>
      </w:r>
      <w:r w:rsidRPr="00362C3E">
        <w:rPr>
          <w:rFonts w:ascii="Arial" w:hAnsi="Arial" w:cs="Arial"/>
          <w:bCs/>
          <w:sz w:val="22"/>
          <w:szCs w:val="22"/>
        </w:rPr>
        <w:t xml:space="preserve">propachtovatel </w:t>
      </w:r>
      <w:r w:rsidRPr="00362C3E">
        <w:rPr>
          <w:rFonts w:ascii="Arial" w:hAnsi="Arial" w:cs="Arial"/>
          <w:sz w:val="22"/>
          <w:szCs w:val="22"/>
        </w:rPr>
        <w:t xml:space="preserve">je oprávněn vždy k 1. 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95529F9" w14:textId="77777777" w:rsidR="00D417EF" w:rsidRPr="00362C3E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362C3E">
        <w:rPr>
          <w:rFonts w:ascii="Arial" w:hAnsi="Arial" w:cs="Arial"/>
          <w:bCs/>
          <w:sz w:val="22"/>
          <w:szCs w:val="22"/>
        </w:rPr>
        <w:t xml:space="preserve">propachtovatele </w:t>
      </w:r>
      <w:r w:rsidRPr="00362C3E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362C3E">
        <w:rPr>
          <w:rFonts w:ascii="Arial" w:hAnsi="Arial" w:cs="Arial"/>
          <w:bCs/>
          <w:sz w:val="22"/>
          <w:szCs w:val="22"/>
        </w:rPr>
        <w:t xml:space="preserve">pachtýř </w:t>
      </w:r>
      <w:r w:rsidRPr="00362C3E">
        <w:rPr>
          <w:rFonts w:ascii="Arial" w:hAnsi="Arial" w:cs="Arial"/>
          <w:sz w:val="22"/>
          <w:szCs w:val="22"/>
        </w:rPr>
        <w:t>bude povinen novou výši pachtovného platit s účinností od nejbližší platby pachtovného.</w:t>
      </w:r>
    </w:p>
    <w:p w14:paraId="4337EDA7" w14:textId="77777777" w:rsidR="00D417EF" w:rsidRPr="00362C3E" w:rsidRDefault="00D417EF" w:rsidP="00D417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08F8E26" w14:textId="5FFCCB8E" w:rsidR="00385971" w:rsidRPr="00362C3E" w:rsidRDefault="00D417EF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362C3E">
        <w:rPr>
          <w:rFonts w:ascii="Arial" w:hAnsi="Arial" w:cs="Arial"/>
          <w:bCs/>
          <w:sz w:val="22"/>
          <w:szCs w:val="22"/>
        </w:rPr>
        <w:t xml:space="preserve">propachtovatel </w:t>
      </w:r>
      <w:r w:rsidRPr="00362C3E">
        <w:rPr>
          <w:rFonts w:ascii="Arial" w:hAnsi="Arial" w:cs="Arial"/>
          <w:sz w:val="22"/>
          <w:szCs w:val="22"/>
        </w:rPr>
        <w:t>dle svého rozumného uvážení zvolí.</w:t>
      </w:r>
      <w:bookmarkStart w:id="2" w:name="_Hlk13064772"/>
      <w:bookmarkStart w:id="3" w:name="_Hlk14087345"/>
    </w:p>
    <w:p w14:paraId="0019EF57" w14:textId="77777777" w:rsidR="00385971" w:rsidRPr="00362C3E" w:rsidRDefault="00385971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96B0F3A" w14:textId="77777777" w:rsidR="00385971" w:rsidRPr="00362C3E" w:rsidRDefault="00385971" w:rsidP="00385971">
      <w:pPr>
        <w:pStyle w:val="Zkladntext2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bCs/>
          <w:sz w:val="22"/>
          <w:szCs w:val="22"/>
        </w:rPr>
        <w:t>Propachtovatel</w:t>
      </w:r>
      <w:r w:rsidRPr="00362C3E">
        <w:rPr>
          <w:rFonts w:ascii="Arial" w:hAnsi="Arial" w:cs="Arial"/>
          <w:i/>
          <w:sz w:val="22"/>
          <w:szCs w:val="22"/>
        </w:rPr>
        <w:t xml:space="preserve"> </w:t>
      </w:r>
      <w:r w:rsidRPr="00362C3E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362C3E">
        <w:rPr>
          <w:rFonts w:ascii="Arial" w:hAnsi="Arial" w:cs="Arial"/>
          <w:bCs/>
          <w:sz w:val="22"/>
          <w:szCs w:val="22"/>
        </w:rPr>
        <w:t>pronajímatel</w:t>
      </w:r>
      <w:r w:rsidRPr="00362C3E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E3DC714" w14:textId="77777777" w:rsidR="00385971" w:rsidRPr="00362C3E" w:rsidRDefault="00385971" w:rsidP="00D417E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AAF922D" w14:textId="47664723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4" w:name="_Hlk13064800"/>
      <w:bookmarkEnd w:id="2"/>
      <w:r w:rsidRPr="00362C3E">
        <w:rPr>
          <w:rFonts w:ascii="Arial" w:hAnsi="Arial" w:cs="Arial"/>
          <w:sz w:val="22"/>
          <w:szCs w:val="22"/>
        </w:rPr>
        <w:t>6. Čl.</w:t>
      </w:r>
      <w:r w:rsidR="00362C3E" w:rsidRPr="00362C3E">
        <w:rPr>
          <w:rFonts w:ascii="Arial" w:hAnsi="Arial" w:cs="Arial"/>
          <w:sz w:val="22"/>
          <w:szCs w:val="22"/>
        </w:rPr>
        <w:t xml:space="preserve"> IX </w:t>
      </w:r>
      <w:r w:rsidRPr="00362C3E">
        <w:rPr>
          <w:rFonts w:ascii="Arial" w:hAnsi="Arial" w:cs="Arial"/>
          <w:sz w:val="22"/>
          <w:szCs w:val="22"/>
        </w:rPr>
        <w:t>odst. 2) smlouvy se doplňuje a zní takto:</w:t>
      </w:r>
    </w:p>
    <w:p w14:paraId="7C878D47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743E130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5" w:name="_Hlk13064809"/>
      <w:bookmarkEnd w:id="4"/>
      <w:r w:rsidRPr="00362C3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5"/>
    <w:p w14:paraId="0222ED25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0F05DEA" w14:textId="77777777" w:rsidR="00D417EF" w:rsidRPr="00362C3E" w:rsidRDefault="00D417E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362C3E">
        <w:rPr>
          <w:b w:val="0"/>
          <w:bCs w:val="0"/>
          <w:sz w:val="22"/>
          <w:szCs w:val="22"/>
        </w:rPr>
        <w:t>7. Ostatní ustanovení smlouvy nejsou tímto dodatkem č. 2 dotčena.</w:t>
      </w:r>
    </w:p>
    <w:bookmarkEnd w:id="3"/>
    <w:p w14:paraId="704F99B2" w14:textId="77777777" w:rsidR="00D417EF" w:rsidRPr="00362C3E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765A46F4" w:rsidR="00D417EF" w:rsidRPr="00362C3E" w:rsidRDefault="00D417E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62C3E">
        <w:rPr>
          <w:rFonts w:ascii="Arial" w:hAnsi="Arial" w:cs="Arial"/>
          <w:b w:val="0"/>
          <w:sz w:val="22"/>
          <w:szCs w:val="22"/>
        </w:rPr>
        <w:t xml:space="preserve">8. Tento dodatek nabývá platnosti dnem podpisu smluvními stranami a účinnosti dnem </w:t>
      </w:r>
      <w:proofErr w:type="gramStart"/>
      <w:r w:rsidRPr="00362C3E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362C3E">
        <w:rPr>
          <w:rFonts w:ascii="Arial" w:hAnsi="Arial" w:cs="Arial"/>
          <w:b w:val="0"/>
          <w:sz w:val="22"/>
          <w:szCs w:val="22"/>
        </w:rPr>
        <w:t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362C3E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362C3E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362C3E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30B3AD98" w:rsidR="00D417EF" w:rsidRPr="00362C3E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362C3E">
        <w:rPr>
          <w:rFonts w:ascii="Arial" w:hAnsi="Arial" w:cs="Arial"/>
          <w:b w:val="0"/>
          <w:bCs/>
          <w:sz w:val="22"/>
          <w:szCs w:val="22"/>
        </w:rPr>
        <w:t>9. Tento dodatek je vyhotoven v</w:t>
      </w:r>
      <w:r w:rsidR="00435759" w:rsidRPr="00362C3E">
        <w:rPr>
          <w:rFonts w:ascii="Arial" w:hAnsi="Arial" w:cs="Arial"/>
          <w:b w:val="0"/>
          <w:bCs/>
          <w:sz w:val="22"/>
          <w:szCs w:val="22"/>
        </w:rPr>
        <w:t>e dvou</w:t>
      </w:r>
      <w:r w:rsidRPr="00362C3E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435759" w:rsidRPr="00362C3E">
        <w:rPr>
          <w:rFonts w:ascii="Arial" w:hAnsi="Arial" w:cs="Arial"/>
          <w:b w:val="0"/>
          <w:bCs/>
          <w:sz w:val="22"/>
          <w:szCs w:val="22"/>
        </w:rPr>
        <w:t>Jeden</w:t>
      </w:r>
      <w:r w:rsidRPr="00362C3E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362C3E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77777777" w:rsidR="00D417EF" w:rsidRPr="00362C3E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362C3E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270531" w14:textId="77777777" w:rsidR="002B28EE" w:rsidRPr="00362C3E" w:rsidRDefault="002B28EE" w:rsidP="002B28EE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DFF0EEE" w14:textId="6B22DC07" w:rsidR="002B28EE" w:rsidRPr="00362C3E" w:rsidRDefault="002B28EE" w:rsidP="002B28E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62C3E">
        <w:rPr>
          <w:rFonts w:ascii="Arial" w:hAnsi="Arial" w:cs="Arial"/>
          <w:bCs/>
          <w:sz w:val="22"/>
          <w:szCs w:val="22"/>
        </w:rPr>
        <w:t xml:space="preserve">V Pardubicích dne </w:t>
      </w:r>
      <w:r w:rsidR="00065957">
        <w:rPr>
          <w:rFonts w:ascii="Arial" w:hAnsi="Arial" w:cs="Arial"/>
          <w:bCs/>
          <w:sz w:val="22"/>
          <w:szCs w:val="22"/>
        </w:rPr>
        <w:t>23.04.2025</w:t>
      </w:r>
    </w:p>
    <w:p w14:paraId="7CEC8A0A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97889B6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047CA22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D224AFA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A31D61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AAF3CB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4579F9E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0934751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D23BCE0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F11BE09" w14:textId="77777777" w:rsidR="002B28EE" w:rsidRPr="00362C3E" w:rsidRDefault="002B28EE" w:rsidP="002B28E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6B41F09" w14:textId="77777777" w:rsidR="002B28EE" w:rsidRPr="00362C3E" w:rsidRDefault="002B28EE" w:rsidP="002B28EE">
      <w:pPr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…………………………………..</w:t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71765DA" w14:textId="77777777" w:rsidR="002B28EE" w:rsidRPr="00362C3E" w:rsidRDefault="002B28EE" w:rsidP="002B28EE">
      <w:pPr>
        <w:jc w:val="both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362C3E">
        <w:rPr>
          <w:rFonts w:ascii="Arial" w:hAnsi="Arial" w:cs="Arial"/>
          <w:b/>
          <w:sz w:val="22"/>
          <w:szCs w:val="22"/>
        </w:rPr>
        <w:t>Ing. Miroslav Kučera</w:t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b/>
          <w:bCs/>
          <w:sz w:val="22"/>
          <w:szCs w:val="22"/>
        </w:rPr>
        <w:t>Ing. Stanislav Valášek</w:t>
      </w:r>
    </w:p>
    <w:p w14:paraId="17AB1DE9" w14:textId="77777777" w:rsidR="002B28EE" w:rsidRPr="00362C3E" w:rsidRDefault="002B28EE" w:rsidP="002B28EE">
      <w:pPr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362C3E">
        <w:rPr>
          <w:rFonts w:ascii="Arial" w:hAnsi="Arial" w:cs="Arial"/>
          <w:sz w:val="22"/>
          <w:szCs w:val="22"/>
        </w:rPr>
        <w:tab/>
        <w:t xml:space="preserve">            ředitel </w:t>
      </w:r>
    </w:p>
    <w:p w14:paraId="1AA73296" w14:textId="77777777" w:rsidR="002B28EE" w:rsidRPr="00362C3E" w:rsidRDefault="002B28EE" w:rsidP="002B28E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pro Pardubický kraj </w:t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color w:val="333333"/>
          <w:sz w:val="22"/>
          <w:szCs w:val="22"/>
          <w:shd w:val="clear" w:color="auto" w:fill="FFFFFF"/>
        </w:rPr>
        <w:t>Střední škola zemědělská</w:t>
      </w:r>
      <w:r w:rsidRPr="00362C3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B4C6E26" w14:textId="77777777" w:rsidR="002B28EE" w:rsidRPr="00362C3E" w:rsidRDefault="002B28EE" w:rsidP="002B28EE">
      <w:pPr>
        <w:tabs>
          <w:tab w:val="left" w:pos="568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62C3E">
        <w:rPr>
          <w:rFonts w:ascii="Arial" w:hAnsi="Arial" w:cs="Arial"/>
          <w:iCs/>
          <w:sz w:val="22"/>
          <w:szCs w:val="22"/>
        </w:rPr>
        <w:t>propachtovatel</w:t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color w:val="333333"/>
          <w:sz w:val="22"/>
          <w:szCs w:val="22"/>
          <w:shd w:val="clear" w:color="auto" w:fill="FFFFFF"/>
        </w:rPr>
        <w:t>a Vyšší odborná škola Chrudim</w:t>
      </w:r>
    </w:p>
    <w:p w14:paraId="5E2A707C" w14:textId="77777777" w:rsidR="002B28EE" w:rsidRPr="00362C3E" w:rsidRDefault="002B28EE" w:rsidP="002B28EE">
      <w:pPr>
        <w:rPr>
          <w:rFonts w:ascii="Arial" w:hAnsi="Arial" w:cs="Arial"/>
          <w:iCs/>
          <w:sz w:val="22"/>
          <w:szCs w:val="22"/>
        </w:rPr>
      </w:pP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ab/>
        <w:t>pachtýř</w:t>
      </w:r>
    </w:p>
    <w:p w14:paraId="1D2A263B" w14:textId="77777777" w:rsidR="002B28EE" w:rsidRPr="00362C3E" w:rsidRDefault="002B28EE" w:rsidP="002B28EE">
      <w:pPr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iCs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</w:p>
    <w:p w14:paraId="75096F76" w14:textId="77777777" w:rsidR="002B28EE" w:rsidRPr="00362C3E" w:rsidRDefault="002B28EE" w:rsidP="002B28E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2B28EE" w:rsidRPr="00362C3E" w:rsidSect="002B28EE">
          <w:footerReference w:type="default" r:id="rId11"/>
          <w:pgSz w:w="11906" w:h="16838"/>
          <w:pgMar w:top="1021" w:right="1133" w:bottom="1134" w:left="1418" w:header="709" w:footer="709" w:gutter="0"/>
          <w:cols w:space="708"/>
        </w:sectPr>
      </w:pPr>
    </w:p>
    <w:p w14:paraId="0605ED65" w14:textId="77777777" w:rsidR="002B28EE" w:rsidRPr="00362C3E" w:rsidRDefault="002B28EE" w:rsidP="002B28EE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C70E1FB" w14:textId="77777777" w:rsidR="002B28EE" w:rsidRPr="00362C3E" w:rsidRDefault="002B28EE" w:rsidP="002B28EE">
      <w:pPr>
        <w:pStyle w:val="BodyText31"/>
        <w:rPr>
          <w:rFonts w:ascii="Arial" w:hAnsi="Arial" w:cs="Arial"/>
          <w:bCs/>
          <w:sz w:val="22"/>
          <w:szCs w:val="22"/>
        </w:rPr>
      </w:pPr>
    </w:p>
    <w:p w14:paraId="019A2D0F" w14:textId="77777777" w:rsidR="002B28EE" w:rsidRPr="00362C3E" w:rsidRDefault="002B28EE" w:rsidP="002B28E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C3E">
        <w:rPr>
          <w:rFonts w:ascii="Arial" w:hAnsi="Arial" w:cs="Arial"/>
          <w:bCs/>
          <w:sz w:val="22"/>
          <w:szCs w:val="22"/>
        </w:rPr>
        <w:t>Za správnost: Květuše Sedláková</w:t>
      </w:r>
    </w:p>
    <w:p w14:paraId="12BF47E2" w14:textId="77777777" w:rsidR="002B28EE" w:rsidRPr="00362C3E" w:rsidRDefault="002B28EE" w:rsidP="002B28EE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362C3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F355BC1" w14:textId="77777777" w:rsidR="002B28EE" w:rsidRPr="00362C3E" w:rsidRDefault="002B28EE" w:rsidP="002B28EE">
      <w:pPr>
        <w:pStyle w:val="BodyText31"/>
        <w:rPr>
          <w:rFonts w:ascii="Arial" w:hAnsi="Arial" w:cs="Arial"/>
          <w:bCs/>
          <w:sz w:val="20"/>
          <w:lang w:eastAsia="cs-CZ"/>
        </w:rPr>
      </w:pPr>
      <w:r w:rsidRPr="00362C3E">
        <w:rPr>
          <w:rFonts w:ascii="Arial" w:hAnsi="Arial" w:cs="Arial"/>
          <w:bCs/>
          <w:sz w:val="20"/>
          <w:lang w:eastAsia="cs-CZ"/>
        </w:rPr>
        <w:t>podpis</w:t>
      </w:r>
    </w:p>
    <w:p w14:paraId="4D0DD85C" w14:textId="77777777" w:rsidR="002B28EE" w:rsidRPr="00362C3E" w:rsidRDefault="002B28EE" w:rsidP="002B28EE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23078" w14:textId="77777777" w:rsidR="002B28EE" w:rsidRPr="00362C3E" w:rsidRDefault="002B28EE" w:rsidP="002B28EE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96BA434" w14:textId="20E8B92D" w:rsidR="00D417EF" w:rsidRPr="00362C3E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362C3E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362C3E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362C3E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362C3E">
        <w:rPr>
          <w:rFonts w:ascii="Arial" w:hAnsi="Arial" w:cs="Arial"/>
          <w:sz w:val="22"/>
          <w:szCs w:val="22"/>
        </w:rPr>
        <w:t>…….</w:t>
      </w:r>
      <w:proofErr w:type="gramEnd"/>
      <w:r w:rsidRPr="00362C3E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362C3E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3C319D2" w14:textId="77777777" w:rsidR="00362C3E" w:rsidRPr="00362C3E" w:rsidRDefault="00444912" w:rsidP="00362C3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Registraci provedl </w:t>
      </w:r>
      <w:r w:rsidR="00362C3E" w:rsidRPr="00362C3E">
        <w:rPr>
          <w:rFonts w:ascii="Arial" w:hAnsi="Arial" w:cs="Arial"/>
          <w:bCs/>
          <w:sz w:val="22"/>
          <w:szCs w:val="22"/>
        </w:rPr>
        <w:t>Květuše Sedláková</w:t>
      </w:r>
    </w:p>
    <w:p w14:paraId="5BD07FB6" w14:textId="3EC23D9E" w:rsidR="00444912" w:rsidRPr="00362C3E" w:rsidRDefault="00444912" w:rsidP="00444912">
      <w:pPr>
        <w:jc w:val="both"/>
        <w:rPr>
          <w:rFonts w:ascii="Arial" w:hAnsi="Arial" w:cs="Arial"/>
          <w:sz w:val="22"/>
          <w:szCs w:val="22"/>
        </w:rPr>
      </w:pPr>
    </w:p>
    <w:p w14:paraId="6DC2266D" w14:textId="7F3B0C24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7FA13F86" w:rsidR="00D417EF" w:rsidRPr="00362C3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 xml:space="preserve">V </w:t>
      </w:r>
      <w:r w:rsidR="00362C3E" w:rsidRPr="00362C3E">
        <w:rPr>
          <w:rFonts w:ascii="Arial" w:hAnsi="Arial" w:cs="Arial"/>
          <w:sz w:val="22"/>
          <w:szCs w:val="22"/>
        </w:rPr>
        <w:t>Pardubicích</w:t>
      </w:r>
      <w:r w:rsidRPr="00362C3E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362C3E">
        <w:rPr>
          <w:rFonts w:ascii="Arial" w:hAnsi="Arial" w:cs="Arial"/>
          <w:sz w:val="22"/>
          <w:szCs w:val="22"/>
        </w:rPr>
        <w:t>…….</w:t>
      </w:r>
      <w:proofErr w:type="gramEnd"/>
      <w:r w:rsidRPr="00362C3E">
        <w:rPr>
          <w:rFonts w:ascii="Arial" w:hAnsi="Arial" w:cs="Arial"/>
          <w:sz w:val="22"/>
          <w:szCs w:val="22"/>
        </w:rPr>
        <w:t>.</w:t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362C3E" w:rsidRDefault="00D417EF" w:rsidP="00D417EF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362C3E">
        <w:rPr>
          <w:rFonts w:ascii="Arial" w:hAnsi="Arial" w:cs="Arial"/>
          <w:sz w:val="22"/>
          <w:szCs w:val="22"/>
        </w:rPr>
        <w:tab/>
      </w:r>
      <w:r w:rsidRPr="00362C3E">
        <w:rPr>
          <w:rFonts w:ascii="Arial" w:hAnsi="Arial" w:cs="Arial"/>
          <w:iCs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headerReference w:type="default" r:id="rId12"/>
      <w:footerReference w:type="default" r:id="rId13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2669" w14:textId="77777777" w:rsidR="002B28EE" w:rsidRPr="00CD3B4D" w:rsidRDefault="002B28EE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28207A8A" w14:textId="77777777" w:rsidR="002B28EE" w:rsidRDefault="002B28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799718">
    <w:abstractNumId w:val="0"/>
  </w:num>
  <w:num w:numId="2" w16cid:durableId="138937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5957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E6A0E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28EE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2C3E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5759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1256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C3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customStyle="1" w:styleId="BodyText21">
    <w:name w:val="Body Text 21"/>
    <w:basedOn w:val="Normln"/>
    <w:rsid w:val="002B28EE"/>
    <w:pPr>
      <w:jc w:val="both"/>
    </w:pPr>
    <w:rPr>
      <w:b/>
      <w:sz w:val="24"/>
    </w:rPr>
  </w:style>
  <w:style w:type="paragraph" w:customStyle="1" w:styleId="BodyText31">
    <w:name w:val="Body Text 31"/>
    <w:basedOn w:val="Normln"/>
    <w:rsid w:val="002B28EE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Sedláková Květuše</cp:lastModifiedBy>
  <cp:revision>2</cp:revision>
  <cp:lastPrinted>2013-12-10T07:29:00Z</cp:lastPrinted>
  <dcterms:created xsi:type="dcterms:W3CDTF">2025-04-23T14:08:00Z</dcterms:created>
  <dcterms:modified xsi:type="dcterms:W3CDTF">2025-04-23T14:08:00Z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