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922"/>
        <w:gridCol w:w="4847"/>
      </w:tblGrid>
      <w:tr w:rsidR="00F44C7E">
        <w:trPr>
          <w:cantSplit/>
        </w:trPr>
        <w:tc>
          <w:tcPr>
            <w:tcW w:w="10769" w:type="dxa"/>
            <w:gridSpan w:val="2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5922" w:type="dxa"/>
            <w:vAlign w:val="center"/>
          </w:tcPr>
          <w:p w:rsidR="00F44C7E" w:rsidRDefault="00E0070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7" w:type="dxa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číslo :  38</w:t>
            </w:r>
          </w:p>
        </w:tc>
      </w:tr>
    </w:tbl>
    <w:p w:rsidR="00F44C7E" w:rsidRDefault="00F44C7E">
      <w:pPr>
        <w:spacing w:after="0" w:line="1" w:lineRule="auto"/>
        <w:sectPr w:rsidR="00F44C7E">
          <w:pgSz w:w="11903" w:h="16833"/>
          <w:pgMar w:top="566" w:right="568" w:bottom="568" w:left="566" w:header="566" w:footer="568" w:gutter="0"/>
          <w:cols w:space="708"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F44C7E">
        <w:trPr>
          <w:cantSplit/>
        </w:trPr>
        <w:tc>
          <w:tcPr>
            <w:tcW w:w="215" w:type="dxa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47922486</w:t>
            </w:r>
          </w:p>
        </w:tc>
        <w:tc>
          <w:tcPr>
            <w:tcW w:w="539" w:type="dxa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215" w:type="dxa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F44C7E" w:rsidRDefault="00F44C7E"/>
        </w:tc>
        <w:tc>
          <w:tcPr>
            <w:tcW w:w="323" w:type="dxa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ZŠ a MŠ Prostějov, Palackého tř.14</w:t>
            </w:r>
          </w:p>
        </w:tc>
      </w:tr>
      <w:tr w:rsidR="00F44C7E">
        <w:trPr>
          <w:cantSplit/>
        </w:trPr>
        <w:tc>
          <w:tcPr>
            <w:tcW w:w="1830" w:type="dxa"/>
            <w:gridSpan w:val="3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Palackého tř. 14</w:t>
            </w:r>
          </w:p>
        </w:tc>
        <w:tc>
          <w:tcPr>
            <w:tcW w:w="4847" w:type="dxa"/>
            <w:gridSpan w:val="5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1830" w:type="dxa"/>
            <w:gridSpan w:val="3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796 01  Prostějov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04994302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1830" w:type="dxa"/>
            <w:gridSpan w:val="3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SCHOLA education - zařízení pro další vzdělávání </w:t>
            </w:r>
            <w:r>
              <w:rPr>
                <w:rFonts w:ascii="Arial" w:hAnsi="Arial"/>
                <w:b/>
                <w:sz w:val="21"/>
              </w:rPr>
              <w:t>pedagogických pracovníků a středisko služeb školám, s.r.o.</w:t>
            </w:r>
          </w:p>
        </w:tc>
      </w:tr>
      <w:tr w:rsidR="00F44C7E">
        <w:trPr>
          <w:cantSplit/>
        </w:trPr>
        <w:tc>
          <w:tcPr>
            <w:tcW w:w="215" w:type="dxa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Palackého 151/10</w:t>
            </w:r>
          </w:p>
        </w:tc>
      </w:tr>
      <w:tr w:rsidR="00F44C7E">
        <w:trPr>
          <w:cantSplit/>
        </w:trPr>
        <w:tc>
          <w:tcPr>
            <w:tcW w:w="215" w:type="dxa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213654358/0300</w:t>
            </w:r>
          </w:p>
        </w:tc>
        <w:tc>
          <w:tcPr>
            <w:tcW w:w="538" w:type="dxa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Prostějov</w:t>
            </w:r>
          </w:p>
        </w:tc>
      </w:tr>
      <w:tr w:rsidR="00F44C7E">
        <w:trPr>
          <w:cantSplit/>
        </w:trPr>
        <w:tc>
          <w:tcPr>
            <w:tcW w:w="1830" w:type="dxa"/>
            <w:gridSpan w:val="3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796 01  Prostějov</w:t>
            </w:r>
          </w:p>
        </w:tc>
      </w:tr>
      <w:tr w:rsidR="00F44C7E">
        <w:trPr>
          <w:cantSplit/>
        </w:trPr>
        <w:tc>
          <w:tcPr>
            <w:tcW w:w="1830" w:type="dxa"/>
            <w:gridSpan w:val="3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F44C7E">
        <w:trPr>
          <w:cantSplit/>
        </w:trPr>
        <w:tc>
          <w:tcPr>
            <w:tcW w:w="5276" w:type="dxa"/>
            <w:gridSpan w:val="9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44C7E">
        <w:trPr>
          <w:cantSplit/>
        </w:trPr>
        <w:tc>
          <w:tcPr>
            <w:tcW w:w="10769" w:type="dxa"/>
            <w:gridSpan w:val="16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F44C7E" w:rsidRDefault="00F44C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DVPP JAK - výjezdní školení pro 30ped.</w:t>
            </w:r>
          </w:p>
        </w:tc>
      </w:tr>
      <w:tr w:rsidR="00F44C7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F44C7E" w:rsidRDefault="00F44C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Akce: Výjezdní školení (16h) </w:t>
            </w:r>
            <w:r>
              <w:rPr>
                <w:rFonts w:ascii="Courier New" w:hAnsi="Courier New"/>
                <w:sz w:val="18"/>
              </w:rPr>
              <w:br/>
              <w:t>Místo konání: Bělecký mlýn</w:t>
            </w:r>
            <w:r>
              <w:rPr>
                <w:rFonts w:ascii="Courier New" w:hAnsi="Courier New"/>
                <w:sz w:val="18"/>
              </w:rPr>
              <w:br/>
              <w:t>Zahájení: 14.- 15. 3. 2025 (16 hodin)</w:t>
            </w:r>
            <w:r>
              <w:rPr>
                <w:rFonts w:ascii="Courier New" w:hAnsi="Courier New"/>
                <w:sz w:val="18"/>
              </w:rPr>
              <w:br/>
              <w:t>Jméno účastníka: 37 pedagogických pracovníků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V částce do 230.000,-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kladné vyřízení předem děkujeme. Fakturujte, prosím, na shora uvedenou adresu</w:t>
            </w:r>
            <w:r>
              <w:rPr>
                <w:rFonts w:ascii="Courier New" w:hAnsi="Courier New"/>
                <w:sz w:val="18"/>
              </w:rPr>
              <w:t xml:space="preserve">.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Za ředitelství školy vyřizuje: Hana Szücs, tel. 582 345 060</w:t>
            </w:r>
          </w:p>
        </w:tc>
      </w:tr>
      <w:tr w:rsidR="00F44C7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F44C7E" w:rsidRDefault="00F44C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F44C7E" w:rsidRDefault="00F44C7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969"/>
        <w:gridCol w:w="9585"/>
      </w:tblGrid>
      <w:tr w:rsidR="00F44C7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Prostějově</w:t>
            </w:r>
          </w:p>
        </w:tc>
      </w:tr>
      <w:tr w:rsidR="00F44C7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11.03.2025</w:t>
            </w:r>
          </w:p>
        </w:tc>
      </w:tr>
      <w:tr w:rsidR="00F44C7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Mgr. Jana Prokopová</w:t>
            </w:r>
          </w:p>
        </w:tc>
      </w:tr>
      <w:tr w:rsidR="00F44C7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4C7E">
        <w:trPr>
          <w:cantSplit/>
        </w:trPr>
        <w:tc>
          <w:tcPr>
            <w:tcW w:w="215" w:type="dxa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F44C7E" w:rsidRDefault="00E0070A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0769"/>
      </w:tblGrid>
      <w:tr w:rsidR="00F44C7E">
        <w:trPr>
          <w:cantSplit/>
        </w:trPr>
        <w:tc>
          <w:tcPr>
            <w:tcW w:w="10769" w:type="dxa"/>
            <w:vAlign w:val="center"/>
          </w:tcPr>
          <w:p w:rsidR="00F44C7E" w:rsidRDefault="00F44C7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0070A" w:rsidRDefault="00E0070A"/>
    <w:sectPr w:rsidR="00E0070A" w:rsidSect="00F44C7E">
      <w:headerReference w:type="default" r:id="rId6"/>
      <w:headerReference w:type="first" r:id="rId7"/>
      <w:footerReference w:type="first" r:id="rId8"/>
      <w:type w:val="continuous"/>
      <w:pgSz w:w="11903" w:h="16833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70A" w:rsidRDefault="00E0070A" w:rsidP="00F44C7E">
      <w:pPr>
        <w:spacing w:after="0" w:line="240" w:lineRule="auto"/>
      </w:pPr>
      <w:r>
        <w:separator/>
      </w:r>
    </w:p>
  </w:endnote>
  <w:endnote w:type="continuationSeparator" w:id="1">
    <w:p w:rsidR="00E0070A" w:rsidRDefault="00E0070A" w:rsidP="00F4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070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70A" w:rsidRDefault="00E0070A" w:rsidP="00F44C7E">
      <w:pPr>
        <w:spacing w:after="0" w:line="240" w:lineRule="auto"/>
      </w:pPr>
      <w:r>
        <w:separator/>
      </w:r>
    </w:p>
  </w:footnote>
  <w:footnote w:type="continuationSeparator" w:id="1">
    <w:p w:rsidR="00E0070A" w:rsidRDefault="00E0070A" w:rsidP="00F4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5922"/>
      <w:gridCol w:w="4847"/>
    </w:tblGrid>
    <w:tr w:rsidR="00F44C7E">
      <w:trPr>
        <w:cantSplit/>
      </w:trPr>
      <w:tc>
        <w:tcPr>
          <w:tcW w:w="10769" w:type="dxa"/>
          <w:gridSpan w:val="2"/>
          <w:vAlign w:val="center"/>
        </w:tcPr>
        <w:p w:rsidR="00F44C7E" w:rsidRDefault="00F44C7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F44C7E">
      <w:trPr>
        <w:cantSplit/>
      </w:trPr>
      <w:tc>
        <w:tcPr>
          <w:tcW w:w="5922" w:type="dxa"/>
          <w:vAlign w:val="center"/>
        </w:tcPr>
        <w:p w:rsidR="00F44C7E" w:rsidRDefault="00E0070A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F44C7E" w:rsidRDefault="00E0070A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38</w: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070A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4C7E"/>
    <w:rsid w:val="00D76B51"/>
    <w:rsid w:val="00E0070A"/>
    <w:rsid w:val="00F4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Kocourková</dc:creator>
  <cp:lastModifiedBy>Ekonomka</cp:lastModifiedBy>
  <cp:revision>2</cp:revision>
  <dcterms:created xsi:type="dcterms:W3CDTF">2025-03-11T07:16:00Z</dcterms:created>
  <dcterms:modified xsi:type="dcterms:W3CDTF">2025-03-11T07:16:00Z</dcterms:modified>
</cp:coreProperties>
</file>