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643270" w:rsidRDefault="00000000">
      <w:pPr>
        <w:pStyle w:val="LO-normal"/>
        <w:jc w:val="both"/>
        <w:rPr>
          <w:rFonts w:ascii="Georgia" w:eastAsia="Georgia" w:hAnsi="Georgia" w:cs="Georgia"/>
          <w:b/>
          <w:color w:val="000000"/>
          <w:sz w:val="22"/>
          <w:szCs w:val="22"/>
        </w:rPr>
      </w:pPr>
      <w:r>
        <w:rPr>
          <w:rFonts w:ascii="Georgia" w:eastAsia="Georgia" w:hAnsi="Georgia" w:cs="Georgia"/>
          <w:b/>
          <w:color w:val="000000"/>
          <w:sz w:val="22"/>
          <w:szCs w:val="22"/>
        </w:rPr>
        <w:t>DIVADLO</w:t>
      </w:r>
    </w:p>
    <w:p w14:paraId="00000002" w14:textId="77777777" w:rsidR="00643270" w:rsidRDefault="00000000">
      <w:pPr>
        <w:pStyle w:val="LO-normal"/>
        <w:jc w:val="both"/>
        <w:rPr>
          <w:rFonts w:ascii="Georgia" w:eastAsia="Georgia" w:hAnsi="Georgia" w:cs="Georgia"/>
          <w:sz w:val="22"/>
          <w:szCs w:val="22"/>
        </w:rPr>
      </w:pPr>
      <w:r>
        <w:rPr>
          <w:rFonts w:ascii="Georgia" w:eastAsia="Georgia" w:hAnsi="Georgia" w:cs="Georgia"/>
          <w:sz w:val="22"/>
          <w:szCs w:val="22"/>
        </w:rPr>
        <w:t>Centrum experimentálního divadla, příspěvková organizace</w:t>
      </w:r>
    </w:p>
    <w:p w14:paraId="00000003" w14:textId="77777777" w:rsidR="00643270" w:rsidRDefault="00000000">
      <w:pPr>
        <w:pStyle w:val="LO-normal"/>
        <w:jc w:val="both"/>
        <w:rPr>
          <w:rFonts w:ascii="Georgia" w:eastAsia="Georgia" w:hAnsi="Georgia" w:cs="Georgia"/>
          <w:sz w:val="22"/>
          <w:szCs w:val="22"/>
        </w:rPr>
      </w:pPr>
      <w:r>
        <w:rPr>
          <w:rFonts w:ascii="Georgia" w:eastAsia="Georgia" w:hAnsi="Georgia" w:cs="Georgia"/>
          <w:sz w:val="22"/>
          <w:szCs w:val="22"/>
        </w:rPr>
        <w:t>Terén</w:t>
      </w:r>
    </w:p>
    <w:p w14:paraId="00000004" w14:textId="77777777" w:rsidR="00643270" w:rsidRDefault="00000000">
      <w:pPr>
        <w:pStyle w:val="LO-normal"/>
        <w:jc w:val="both"/>
        <w:rPr>
          <w:rFonts w:ascii="Georgia" w:eastAsia="Georgia" w:hAnsi="Georgia" w:cs="Georgia"/>
          <w:sz w:val="22"/>
          <w:szCs w:val="22"/>
        </w:rPr>
      </w:pPr>
      <w:r>
        <w:rPr>
          <w:rFonts w:ascii="Georgia" w:eastAsia="Georgia" w:hAnsi="Georgia" w:cs="Georgia"/>
          <w:sz w:val="22"/>
          <w:szCs w:val="22"/>
        </w:rPr>
        <w:t>Zastoupený: MgA. Jan Búrik, ředitel CED</w:t>
      </w:r>
    </w:p>
    <w:p w14:paraId="00000005" w14:textId="77777777" w:rsidR="00643270" w:rsidRDefault="00000000">
      <w:pPr>
        <w:pStyle w:val="LO-normal"/>
        <w:jc w:val="both"/>
        <w:rPr>
          <w:rFonts w:ascii="Georgia" w:eastAsia="Georgia" w:hAnsi="Georgia" w:cs="Georgia"/>
          <w:sz w:val="22"/>
          <w:szCs w:val="22"/>
        </w:rPr>
      </w:pPr>
      <w:r>
        <w:rPr>
          <w:rFonts w:ascii="Georgia" w:eastAsia="Georgia" w:hAnsi="Georgia" w:cs="Georgia"/>
          <w:sz w:val="22"/>
          <w:szCs w:val="22"/>
        </w:rPr>
        <w:t>Zelný trh 9, Brno 602 00</w:t>
      </w:r>
    </w:p>
    <w:p w14:paraId="00000006" w14:textId="77777777" w:rsidR="00643270" w:rsidRDefault="00000000">
      <w:pPr>
        <w:pStyle w:val="LO-normal"/>
        <w:jc w:val="both"/>
        <w:rPr>
          <w:rFonts w:ascii="Georgia" w:eastAsia="Georgia" w:hAnsi="Georgia" w:cs="Georgia"/>
          <w:sz w:val="22"/>
          <w:szCs w:val="22"/>
        </w:rPr>
      </w:pPr>
      <w:r>
        <w:rPr>
          <w:rFonts w:ascii="Georgia" w:eastAsia="Georgia" w:hAnsi="Georgia" w:cs="Georgia"/>
          <w:sz w:val="22"/>
          <w:szCs w:val="22"/>
        </w:rPr>
        <w:t>IČ: 00400921, DIČ: CZ00400921</w:t>
      </w:r>
    </w:p>
    <w:p w14:paraId="00000007" w14:textId="05E4582B" w:rsidR="00643270" w:rsidRDefault="00000000">
      <w:pPr>
        <w:pStyle w:val="LO-normal"/>
        <w:jc w:val="both"/>
        <w:rPr>
          <w:rFonts w:ascii="Georgia" w:eastAsia="Georgia" w:hAnsi="Georgia" w:cs="Georgia"/>
          <w:sz w:val="22"/>
          <w:szCs w:val="22"/>
        </w:rPr>
      </w:pPr>
      <w:r>
        <w:rPr>
          <w:rFonts w:ascii="Georgia" w:eastAsia="Georgia" w:hAnsi="Georgia" w:cs="Georgia"/>
          <w:sz w:val="22"/>
          <w:szCs w:val="22"/>
        </w:rPr>
        <w:t xml:space="preserve">Číslo účtu: </w:t>
      </w:r>
      <w:r w:rsidR="00CE1015">
        <w:rPr>
          <w:rFonts w:ascii="Georgia" w:eastAsia="Georgia" w:hAnsi="Georgia" w:cs="Georgia"/>
          <w:sz w:val="22"/>
          <w:szCs w:val="22"/>
        </w:rPr>
        <w:t>XXX</w:t>
      </w:r>
    </w:p>
    <w:p w14:paraId="00000008" w14:textId="77777777" w:rsidR="00643270" w:rsidRDefault="00000000">
      <w:pPr>
        <w:pStyle w:val="LO-normal"/>
        <w:jc w:val="both"/>
        <w:rPr>
          <w:rFonts w:ascii="Georgia" w:eastAsia="Georgia" w:hAnsi="Georgia" w:cs="Georgia"/>
          <w:sz w:val="22"/>
          <w:szCs w:val="22"/>
        </w:rPr>
      </w:pPr>
      <w:r>
        <w:rPr>
          <w:rFonts w:ascii="Georgia" w:eastAsia="Georgia" w:hAnsi="Georgia" w:cs="Georgia"/>
          <w:sz w:val="22"/>
          <w:szCs w:val="22"/>
        </w:rPr>
        <w:t>OR: Spis. značka Pr. 29 Krajský soud v Brně</w:t>
      </w:r>
    </w:p>
    <w:p w14:paraId="00000009" w14:textId="77777777" w:rsidR="00643270" w:rsidRDefault="00000000">
      <w:pPr>
        <w:pStyle w:val="LO-normal"/>
        <w:rPr>
          <w:rFonts w:ascii="Georgia" w:eastAsia="Georgia" w:hAnsi="Georgia" w:cs="Georgia"/>
          <w:color w:val="000000"/>
          <w:sz w:val="22"/>
          <w:szCs w:val="22"/>
        </w:rPr>
      </w:pPr>
      <w:r>
        <w:rPr>
          <w:rFonts w:ascii="Georgia" w:eastAsia="Georgia" w:hAnsi="Georgia" w:cs="Georgia"/>
          <w:sz w:val="22"/>
          <w:szCs w:val="22"/>
        </w:rPr>
        <w:t xml:space="preserve">(dále jen „DIVADLO“) </w:t>
      </w:r>
      <w:r>
        <w:rPr>
          <w:rFonts w:ascii="Georgia" w:eastAsia="Georgia" w:hAnsi="Georgia" w:cs="Georgia"/>
          <w:sz w:val="22"/>
          <w:szCs w:val="22"/>
        </w:rPr>
        <w:br/>
      </w:r>
    </w:p>
    <w:p w14:paraId="0000000A" w14:textId="77777777" w:rsidR="00643270" w:rsidRDefault="00643270">
      <w:pPr>
        <w:pStyle w:val="LO-normal"/>
        <w:jc w:val="both"/>
        <w:rPr>
          <w:rFonts w:ascii="Georgia" w:eastAsia="Georgia" w:hAnsi="Georgia" w:cs="Georgia"/>
          <w:color w:val="000000"/>
          <w:sz w:val="22"/>
          <w:szCs w:val="22"/>
        </w:rPr>
      </w:pPr>
    </w:p>
    <w:p w14:paraId="0000000B" w14:textId="77777777" w:rsidR="00643270" w:rsidRDefault="00000000">
      <w:pPr>
        <w:pStyle w:val="LO-normal"/>
        <w:jc w:val="both"/>
        <w:rPr>
          <w:rFonts w:ascii="Georgia" w:eastAsia="Georgia" w:hAnsi="Georgia" w:cs="Georgia"/>
          <w:color w:val="000000"/>
          <w:sz w:val="22"/>
          <w:szCs w:val="22"/>
        </w:rPr>
      </w:pPr>
      <w:r>
        <w:rPr>
          <w:rFonts w:ascii="Georgia" w:eastAsia="Georgia" w:hAnsi="Georgia" w:cs="Georgia"/>
          <w:color w:val="000000"/>
          <w:sz w:val="22"/>
          <w:szCs w:val="22"/>
        </w:rPr>
        <w:t xml:space="preserve">a </w:t>
      </w:r>
    </w:p>
    <w:p w14:paraId="0000000C" w14:textId="77777777" w:rsidR="00643270" w:rsidRDefault="00643270">
      <w:pPr>
        <w:pStyle w:val="LO-normal"/>
        <w:jc w:val="both"/>
        <w:rPr>
          <w:rFonts w:ascii="Georgia" w:eastAsia="Georgia" w:hAnsi="Georgia" w:cs="Georgia"/>
          <w:color w:val="000000"/>
          <w:sz w:val="22"/>
          <w:szCs w:val="22"/>
        </w:rPr>
      </w:pPr>
    </w:p>
    <w:p w14:paraId="0000000D" w14:textId="77777777" w:rsidR="00643270" w:rsidRDefault="00000000">
      <w:pPr>
        <w:pStyle w:val="LO-normal"/>
        <w:rPr>
          <w:rFonts w:ascii="Georgia" w:eastAsia="Georgia" w:hAnsi="Georgia" w:cs="Georgia"/>
          <w:b/>
          <w:color w:val="000000"/>
        </w:rPr>
      </w:pPr>
      <w:r>
        <w:rPr>
          <w:rFonts w:ascii="Georgia" w:eastAsia="Georgia" w:hAnsi="Georgia" w:cs="Georgia"/>
          <w:b/>
          <w:color w:val="000000"/>
        </w:rPr>
        <w:t>POŘADATEL</w:t>
      </w:r>
    </w:p>
    <w:p w14:paraId="0000000E" w14:textId="77777777" w:rsidR="00643270" w:rsidRDefault="00000000">
      <w:pPr>
        <w:pStyle w:val="LO-normal"/>
        <w:pBdr>
          <w:top w:val="nil"/>
          <w:left w:val="nil"/>
          <w:bottom w:val="nil"/>
          <w:right w:val="nil"/>
          <w:between w:val="nil"/>
        </w:pBdr>
        <w:jc w:val="both"/>
        <w:rPr>
          <w:rFonts w:ascii="Georgia" w:eastAsia="Georgia" w:hAnsi="Georgia" w:cs="Georgia"/>
          <w:sz w:val="22"/>
          <w:szCs w:val="22"/>
        </w:rPr>
      </w:pPr>
      <w:r>
        <w:rPr>
          <w:rFonts w:ascii="Georgia" w:eastAsia="Georgia" w:hAnsi="Georgia" w:cs="Georgia"/>
          <w:sz w:val="22"/>
          <w:szCs w:val="22"/>
        </w:rPr>
        <w:t>Divadlo X10 z.s.</w:t>
      </w:r>
    </w:p>
    <w:p w14:paraId="0000000F" w14:textId="6B62687A" w:rsidR="00643270" w:rsidRDefault="00000000">
      <w:pPr>
        <w:pStyle w:val="LO-normal"/>
        <w:jc w:val="both"/>
        <w:rPr>
          <w:rFonts w:ascii="Georgia" w:eastAsia="Georgia" w:hAnsi="Georgia" w:cs="Georgia"/>
          <w:sz w:val="22"/>
          <w:szCs w:val="22"/>
        </w:rPr>
      </w:pPr>
      <w:r>
        <w:rPr>
          <w:rFonts w:ascii="Georgia" w:eastAsia="Georgia" w:hAnsi="Georgia" w:cs="Georgia"/>
          <w:sz w:val="22"/>
          <w:szCs w:val="22"/>
        </w:rPr>
        <w:t xml:space="preserve">Zastoupený: </w:t>
      </w:r>
      <w:r w:rsidR="00CE1015">
        <w:rPr>
          <w:rFonts w:ascii="Georgia" w:eastAsia="Georgia" w:hAnsi="Georgia" w:cs="Georgia"/>
          <w:sz w:val="22"/>
          <w:szCs w:val="22"/>
        </w:rPr>
        <w:t>XXX</w:t>
      </w:r>
      <w:r>
        <w:rPr>
          <w:rFonts w:ascii="Georgia" w:eastAsia="Georgia" w:hAnsi="Georgia" w:cs="Georgia"/>
          <w:sz w:val="22"/>
          <w:szCs w:val="22"/>
        </w:rPr>
        <w:t>, předsedkyně Divadlo X10 z.s.</w:t>
      </w:r>
    </w:p>
    <w:p w14:paraId="00000010" w14:textId="77777777" w:rsidR="00643270" w:rsidRDefault="00000000">
      <w:pPr>
        <w:pStyle w:val="LO-normal"/>
        <w:pBdr>
          <w:top w:val="nil"/>
          <w:left w:val="nil"/>
          <w:bottom w:val="nil"/>
          <w:right w:val="nil"/>
          <w:between w:val="nil"/>
        </w:pBdr>
        <w:jc w:val="both"/>
        <w:rPr>
          <w:rFonts w:ascii="Georgia" w:eastAsia="Georgia" w:hAnsi="Georgia" w:cs="Georgia"/>
          <w:sz w:val="22"/>
          <w:szCs w:val="22"/>
        </w:rPr>
      </w:pPr>
      <w:r>
        <w:rPr>
          <w:rFonts w:ascii="Georgia" w:eastAsia="Georgia" w:hAnsi="Georgia" w:cs="Georgia"/>
          <w:sz w:val="22"/>
          <w:szCs w:val="22"/>
        </w:rPr>
        <w:t>Charvátova 10/39, Praha 1, 110 00</w:t>
      </w:r>
    </w:p>
    <w:p w14:paraId="00000011" w14:textId="77777777" w:rsidR="00643270" w:rsidRDefault="00000000">
      <w:pPr>
        <w:pStyle w:val="LO-normal"/>
        <w:pBdr>
          <w:top w:val="nil"/>
          <w:left w:val="nil"/>
          <w:bottom w:val="nil"/>
          <w:right w:val="nil"/>
          <w:between w:val="nil"/>
        </w:pBdr>
        <w:jc w:val="both"/>
        <w:rPr>
          <w:rFonts w:ascii="Georgia" w:eastAsia="Georgia" w:hAnsi="Georgia" w:cs="Georgia"/>
          <w:sz w:val="22"/>
          <w:szCs w:val="22"/>
        </w:rPr>
      </w:pPr>
      <w:r>
        <w:rPr>
          <w:rFonts w:ascii="Georgia" w:eastAsia="Georgia" w:hAnsi="Georgia" w:cs="Georgia"/>
          <w:sz w:val="22"/>
          <w:szCs w:val="22"/>
        </w:rPr>
        <w:t xml:space="preserve">IČ: 01420917 </w:t>
      </w:r>
    </w:p>
    <w:p w14:paraId="00000012" w14:textId="6C1E1643" w:rsidR="00643270" w:rsidRDefault="00000000">
      <w:pPr>
        <w:pStyle w:val="LO-normal"/>
        <w:pBdr>
          <w:top w:val="nil"/>
          <w:left w:val="nil"/>
          <w:bottom w:val="nil"/>
          <w:right w:val="nil"/>
          <w:between w:val="nil"/>
        </w:pBdr>
        <w:jc w:val="both"/>
        <w:rPr>
          <w:rFonts w:ascii="Georgia" w:eastAsia="Georgia" w:hAnsi="Georgia" w:cs="Georgia"/>
          <w:sz w:val="22"/>
          <w:szCs w:val="22"/>
        </w:rPr>
      </w:pPr>
      <w:r>
        <w:rPr>
          <w:rFonts w:ascii="Georgia" w:eastAsia="Georgia" w:hAnsi="Georgia" w:cs="Georgia"/>
          <w:sz w:val="22"/>
          <w:szCs w:val="22"/>
        </w:rPr>
        <w:t xml:space="preserve">Číslo účtu: </w:t>
      </w:r>
      <w:r w:rsidR="00CE1015">
        <w:rPr>
          <w:rFonts w:ascii="Georgia" w:eastAsia="Georgia" w:hAnsi="Georgia" w:cs="Georgia"/>
          <w:sz w:val="22"/>
          <w:szCs w:val="22"/>
        </w:rPr>
        <w:t>XXX</w:t>
      </w:r>
    </w:p>
    <w:p w14:paraId="00000013" w14:textId="77777777" w:rsidR="00643270" w:rsidRDefault="00000000">
      <w:pPr>
        <w:pStyle w:val="LO-normal"/>
        <w:pBdr>
          <w:top w:val="nil"/>
          <w:left w:val="nil"/>
          <w:bottom w:val="nil"/>
          <w:right w:val="nil"/>
          <w:between w:val="nil"/>
        </w:pBdr>
        <w:jc w:val="both"/>
        <w:rPr>
          <w:rFonts w:ascii="Georgia" w:eastAsia="Georgia" w:hAnsi="Georgia" w:cs="Georgia"/>
          <w:sz w:val="22"/>
          <w:szCs w:val="22"/>
        </w:rPr>
      </w:pPr>
      <w:r>
        <w:rPr>
          <w:rFonts w:ascii="Georgia" w:eastAsia="Georgia" w:hAnsi="Georgia" w:cs="Georgia"/>
          <w:sz w:val="22"/>
          <w:szCs w:val="22"/>
        </w:rPr>
        <w:t>L 25401/MSPH Městský soud v Praze</w:t>
      </w:r>
    </w:p>
    <w:p w14:paraId="00000014" w14:textId="5A373151" w:rsidR="00643270" w:rsidRDefault="00CE1015">
      <w:pPr>
        <w:pStyle w:val="LO-normal"/>
        <w:pBdr>
          <w:top w:val="nil"/>
          <w:left w:val="nil"/>
          <w:bottom w:val="nil"/>
          <w:right w:val="nil"/>
          <w:between w:val="nil"/>
        </w:pBdr>
        <w:jc w:val="both"/>
        <w:rPr>
          <w:rFonts w:ascii="Georgia" w:eastAsia="Georgia" w:hAnsi="Georgia" w:cs="Georgia"/>
          <w:color w:val="000000"/>
          <w:sz w:val="22"/>
          <w:szCs w:val="22"/>
        </w:rPr>
      </w:pPr>
      <w:r>
        <w:rPr>
          <w:rFonts w:ascii="Georgia" w:eastAsia="Georgia" w:hAnsi="Georgia" w:cs="Georgia"/>
          <w:sz w:val="22"/>
          <w:szCs w:val="22"/>
        </w:rPr>
        <w:t>XXX</w:t>
      </w:r>
    </w:p>
    <w:p w14:paraId="00000015" w14:textId="77777777" w:rsidR="00643270" w:rsidRDefault="00000000">
      <w:pPr>
        <w:pStyle w:val="LO-normal"/>
        <w:jc w:val="both"/>
        <w:rPr>
          <w:rFonts w:ascii="Georgia" w:eastAsia="Georgia" w:hAnsi="Georgia" w:cs="Georgia"/>
          <w:color w:val="000000"/>
          <w:sz w:val="22"/>
          <w:szCs w:val="22"/>
        </w:rPr>
      </w:pPr>
      <w:r>
        <w:rPr>
          <w:rFonts w:ascii="Georgia" w:eastAsia="Georgia" w:hAnsi="Georgia" w:cs="Georgia"/>
          <w:color w:val="000000"/>
          <w:sz w:val="22"/>
          <w:szCs w:val="22"/>
        </w:rPr>
        <w:t>(dále jen „</w:t>
      </w:r>
      <w:r>
        <w:rPr>
          <w:rFonts w:ascii="Georgia" w:eastAsia="Georgia" w:hAnsi="Georgia" w:cs="Georgia"/>
          <w:sz w:val="22"/>
          <w:szCs w:val="22"/>
        </w:rPr>
        <w:t>POŘADATEL</w:t>
      </w:r>
      <w:r>
        <w:rPr>
          <w:rFonts w:ascii="Arimo" w:eastAsia="Arimo" w:hAnsi="Arimo" w:cs="Arimo"/>
          <w:color w:val="000000"/>
          <w:sz w:val="22"/>
          <w:szCs w:val="22"/>
        </w:rPr>
        <w:t>“</w:t>
      </w:r>
      <w:r>
        <w:rPr>
          <w:rFonts w:ascii="Georgia" w:eastAsia="Georgia" w:hAnsi="Georgia" w:cs="Georgia"/>
          <w:color w:val="000000"/>
          <w:sz w:val="22"/>
          <w:szCs w:val="22"/>
        </w:rPr>
        <w:t xml:space="preserve">) </w:t>
      </w:r>
    </w:p>
    <w:p w14:paraId="00000016" w14:textId="77777777" w:rsidR="00643270" w:rsidRDefault="00643270">
      <w:pPr>
        <w:pStyle w:val="LO-normal"/>
        <w:jc w:val="both"/>
        <w:rPr>
          <w:rFonts w:ascii="Georgia" w:eastAsia="Georgia" w:hAnsi="Georgia" w:cs="Georgia"/>
          <w:color w:val="000000"/>
          <w:sz w:val="22"/>
          <w:szCs w:val="22"/>
        </w:rPr>
      </w:pPr>
    </w:p>
    <w:p w14:paraId="00000017" w14:textId="77777777" w:rsidR="00643270" w:rsidRDefault="00000000">
      <w:pPr>
        <w:pStyle w:val="LO-normal"/>
        <w:jc w:val="center"/>
        <w:rPr>
          <w:rFonts w:ascii="Georgia" w:eastAsia="Georgia" w:hAnsi="Georgia" w:cs="Georgia"/>
          <w:color w:val="000000"/>
          <w:sz w:val="22"/>
          <w:szCs w:val="22"/>
        </w:rPr>
      </w:pPr>
      <w:r>
        <w:rPr>
          <w:rFonts w:ascii="Georgia" w:eastAsia="Georgia" w:hAnsi="Georgia" w:cs="Georgia"/>
          <w:color w:val="000000"/>
          <w:sz w:val="22"/>
          <w:szCs w:val="22"/>
        </w:rPr>
        <w:t>uzavírají dnešního dne smlouvu o pořádání divadelního představení</w:t>
      </w:r>
    </w:p>
    <w:p w14:paraId="00000018" w14:textId="77777777" w:rsidR="00643270" w:rsidRDefault="00643270">
      <w:pPr>
        <w:pStyle w:val="LO-normal"/>
        <w:jc w:val="both"/>
        <w:rPr>
          <w:rFonts w:ascii="Georgia" w:eastAsia="Georgia" w:hAnsi="Georgia" w:cs="Georgia"/>
          <w:color w:val="000000"/>
          <w:sz w:val="22"/>
          <w:szCs w:val="22"/>
        </w:rPr>
      </w:pPr>
    </w:p>
    <w:p w14:paraId="00000019" w14:textId="77777777" w:rsidR="00643270" w:rsidRDefault="00000000">
      <w:pPr>
        <w:pStyle w:val="LO-normal"/>
        <w:jc w:val="center"/>
        <w:rPr>
          <w:rFonts w:ascii="Georgia" w:eastAsia="Georgia" w:hAnsi="Georgia" w:cs="Georgia"/>
          <w:b/>
          <w:color w:val="000000"/>
          <w:sz w:val="22"/>
          <w:szCs w:val="22"/>
        </w:rPr>
      </w:pPr>
      <w:r>
        <w:rPr>
          <w:rFonts w:ascii="Georgia" w:eastAsia="Georgia" w:hAnsi="Georgia" w:cs="Georgia"/>
          <w:b/>
          <w:color w:val="000000"/>
        </w:rPr>
        <w:t>I. Předmět smlouvy</w:t>
      </w:r>
    </w:p>
    <w:p w14:paraId="0000001A" w14:textId="77777777" w:rsidR="00643270" w:rsidRDefault="00643270">
      <w:pPr>
        <w:pStyle w:val="LO-normal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Georgia" w:eastAsia="Georgia" w:hAnsi="Georgia" w:cs="Georgia"/>
          <w:sz w:val="22"/>
          <w:szCs w:val="22"/>
        </w:rPr>
      </w:pPr>
    </w:p>
    <w:p w14:paraId="0000001B" w14:textId="77777777" w:rsidR="00643270" w:rsidRDefault="00000000">
      <w:pPr>
        <w:pStyle w:val="LO-normal"/>
        <w:ind w:left="283" w:hanging="283"/>
        <w:jc w:val="both"/>
        <w:rPr>
          <w:rFonts w:ascii="Times New Roman" w:eastAsia="Times New Roman" w:hAnsi="Times New Roman" w:cs="Times New Roman"/>
        </w:rPr>
      </w:pPr>
      <w:r>
        <w:rPr>
          <w:rFonts w:ascii="Georgia" w:eastAsia="Georgia" w:hAnsi="Georgia" w:cs="Georgia"/>
          <w:sz w:val="22"/>
          <w:szCs w:val="22"/>
        </w:rPr>
        <w:t>1. DI</w:t>
      </w:r>
      <w:r>
        <w:rPr>
          <w:rFonts w:ascii="Georgia" w:eastAsia="Georgia" w:hAnsi="Georgia" w:cs="Georgia"/>
          <w:color w:val="000000"/>
          <w:sz w:val="22"/>
          <w:szCs w:val="22"/>
        </w:rPr>
        <w:t xml:space="preserve">VADLO se zavazuje provést divadelní představení: </w:t>
      </w:r>
      <w:r>
        <w:rPr>
          <w:rFonts w:ascii="Georgia" w:eastAsia="Georgia" w:hAnsi="Georgia" w:cs="Georgia"/>
          <w:b/>
          <w:color w:val="000000"/>
          <w:sz w:val="22"/>
          <w:szCs w:val="22"/>
        </w:rPr>
        <w:t>Headbanger</w:t>
      </w:r>
      <w:r>
        <w:rPr>
          <w:rFonts w:ascii="Georgia" w:eastAsia="Georgia" w:hAnsi="Georgia" w:cs="Georgia"/>
          <w:color w:val="000000"/>
          <w:sz w:val="22"/>
          <w:szCs w:val="22"/>
        </w:rPr>
        <w:t xml:space="preserve"> (dále jen</w:t>
      </w:r>
      <w:r>
        <w:rPr>
          <w:rFonts w:ascii="Georgia" w:eastAsia="Georgia" w:hAnsi="Georgia" w:cs="Georgia"/>
          <w:sz w:val="22"/>
          <w:szCs w:val="22"/>
        </w:rPr>
        <w:t xml:space="preserve">         </w:t>
      </w:r>
      <w:r>
        <w:rPr>
          <w:rFonts w:ascii="Georgia" w:eastAsia="Georgia" w:hAnsi="Georgia" w:cs="Georgia"/>
          <w:color w:val="000000"/>
          <w:sz w:val="22"/>
          <w:szCs w:val="22"/>
        </w:rPr>
        <w:t>PŘEDSTAVENÍ) v prostorách</w:t>
      </w:r>
      <w:r>
        <w:rPr>
          <w:rFonts w:ascii="Georgia" w:eastAsia="Georgia" w:hAnsi="Georgia" w:cs="Georgia"/>
          <w:sz w:val="22"/>
          <w:szCs w:val="22"/>
        </w:rPr>
        <w:t xml:space="preserve"> Divadla X10, </w:t>
      </w:r>
      <w:r>
        <w:rPr>
          <w:rFonts w:ascii="Georgia" w:eastAsia="Georgia" w:hAnsi="Georgia" w:cs="Georgia"/>
          <w:color w:val="000000"/>
          <w:sz w:val="22"/>
          <w:szCs w:val="22"/>
        </w:rPr>
        <w:t xml:space="preserve"> </w:t>
      </w:r>
      <w:r>
        <w:rPr>
          <w:rFonts w:ascii="Georgia" w:eastAsia="Georgia" w:hAnsi="Georgia" w:cs="Georgia"/>
          <w:sz w:val="22"/>
          <w:szCs w:val="22"/>
        </w:rPr>
        <w:t xml:space="preserve">Charvátova 10/39, Praha 1, 110 00, </w:t>
      </w:r>
      <w:r>
        <w:rPr>
          <w:rFonts w:ascii="Georgia" w:eastAsia="Georgia" w:hAnsi="Georgia" w:cs="Georgia"/>
          <w:color w:val="000000"/>
          <w:sz w:val="22"/>
          <w:szCs w:val="22"/>
        </w:rPr>
        <w:t xml:space="preserve">v rámci </w:t>
      </w:r>
      <w:r>
        <w:rPr>
          <w:rFonts w:ascii="Georgia" w:eastAsia="Georgia" w:hAnsi="Georgia" w:cs="Georgia"/>
          <w:sz w:val="22"/>
          <w:szCs w:val="22"/>
        </w:rPr>
        <w:t>programové série  Y events -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Georgia" w:eastAsia="Georgia" w:hAnsi="Georgia" w:cs="Georgia"/>
          <w:b/>
          <w:sz w:val="22"/>
          <w:szCs w:val="22"/>
        </w:rPr>
        <w:t>Y: Roaaarrrrr</w:t>
      </w:r>
    </w:p>
    <w:p w14:paraId="0000001C" w14:textId="77777777" w:rsidR="00643270" w:rsidRDefault="00000000">
      <w:pPr>
        <w:pStyle w:val="LO-normal"/>
        <w:rPr>
          <w:rFonts w:ascii="Georgia" w:eastAsia="Georgia" w:hAnsi="Georgia" w:cs="Georgia"/>
          <w:b/>
          <w:color w:val="000000"/>
        </w:rPr>
      </w:pPr>
      <w:r>
        <w:rPr>
          <w:rFonts w:ascii="Georgia" w:eastAsia="Georgia" w:hAnsi="Georgia" w:cs="Georgia"/>
          <w:color w:val="000000"/>
          <w:sz w:val="22"/>
          <w:szCs w:val="22"/>
        </w:rPr>
        <w:t xml:space="preserve">      - dne </w:t>
      </w:r>
      <w:r>
        <w:rPr>
          <w:rFonts w:ascii="Georgia" w:eastAsia="Georgia" w:hAnsi="Georgia" w:cs="Georgia"/>
          <w:b/>
          <w:sz w:val="22"/>
          <w:szCs w:val="22"/>
        </w:rPr>
        <w:t>21</w:t>
      </w:r>
      <w:r>
        <w:rPr>
          <w:rFonts w:ascii="Georgia" w:eastAsia="Georgia" w:hAnsi="Georgia" w:cs="Georgia"/>
          <w:b/>
          <w:color w:val="000000"/>
          <w:sz w:val="22"/>
          <w:szCs w:val="22"/>
        </w:rPr>
        <w:t>.</w:t>
      </w:r>
      <w:r>
        <w:rPr>
          <w:rFonts w:ascii="Georgia" w:eastAsia="Georgia" w:hAnsi="Georgia" w:cs="Georgia"/>
          <w:b/>
          <w:sz w:val="22"/>
          <w:szCs w:val="22"/>
        </w:rPr>
        <w:t>2</w:t>
      </w:r>
      <w:r>
        <w:rPr>
          <w:rFonts w:ascii="Georgia" w:eastAsia="Georgia" w:hAnsi="Georgia" w:cs="Georgia"/>
          <w:b/>
          <w:color w:val="000000"/>
          <w:sz w:val="22"/>
          <w:szCs w:val="22"/>
        </w:rPr>
        <w:t>. 202</w:t>
      </w:r>
      <w:r>
        <w:rPr>
          <w:rFonts w:ascii="Georgia" w:eastAsia="Georgia" w:hAnsi="Georgia" w:cs="Georgia"/>
          <w:b/>
          <w:sz w:val="22"/>
          <w:szCs w:val="22"/>
        </w:rPr>
        <w:t>5</w:t>
      </w:r>
      <w:r>
        <w:rPr>
          <w:rFonts w:ascii="Georgia" w:eastAsia="Georgia" w:hAnsi="Georgia" w:cs="Georgia"/>
          <w:b/>
          <w:color w:val="000000"/>
          <w:sz w:val="22"/>
          <w:szCs w:val="22"/>
        </w:rPr>
        <w:t xml:space="preserve"> od 2</w:t>
      </w:r>
      <w:r>
        <w:rPr>
          <w:rFonts w:ascii="Georgia" w:eastAsia="Georgia" w:hAnsi="Georgia" w:cs="Georgia"/>
          <w:b/>
          <w:sz w:val="22"/>
          <w:szCs w:val="22"/>
        </w:rPr>
        <w:t>1:15</w:t>
      </w:r>
    </w:p>
    <w:p w14:paraId="0000001D" w14:textId="35048412" w:rsidR="00643270" w:rsidRDefault="00000000">
      <w:pPr>
        <w:pStyle w:val="LO-normal"/>
        <w:rPr>
          <w:rFonts w:ascii="Georgia" w:eastAsia="Georgia" w:hAnsi="Georgia" w:cs="Georgia"/>
          <w:color w:val="000000"/>
          <w:sz w:val="22"/>
          <w:szCs w:val="22"/>
        </w:rPr>
      </w:pPr>
      <w:r>
        <w:rPr>
          <w:rFonts w:ascii="Georgia" w:eastAsia="Georgia" w:hAnsi="Georgia" w:cs="Georgia"/>
          <w:color w:val="000000"/>
          <w:sz w:val="22"/>
          <w:szCs w:val="22"/>
        </w:rPr>
        <w:t xml:space="preserve">      - kontaktní osoba POŘADATELE: </w:t>
      </w:r>
      <w:r w:rsidR="00CE1015">
        <w:rPr>
          <w:rFonts w:ascii="Georgia" w:eastAsia="Georgia" w:hAnsi="Georgia" w:cs="Georgia"/>
          <w:color w:val="000000"/>
          <w:sz w:val="22"/>
          <w:szCs w:val="22"/>
        </w:rPr>
        <w:t>XXX</w:t>
      </w:r>
      <w:r>
        <w:rPr>
          <w:rFonts w:ascii="Georgia" w:eastAsia="Georgia" w:hAnsi="Georgia" w:cs="Georgia"/>
          <w:color w:val="000000"/>
          <w:sz w:val="22"/>
          <w:szCs w:val="22"/>
        </w:rPr>
        <w:t>, +420</w:t>
      </w:r>
      <w:r>
        <w:rPr>
          <w:rFonts w:ascii="Georgia" w:eastAsia="Georgia" w:hAnsi="Georgia" w:cs="Georgia"/>
          <w:sz w:val="22"/>
          <w:szCs w:val="22"/>
        </w:rPr>
        <w:t xml:space="preserve"> </w:t>
      </w:r>
      <w:r w:rsidR="00CE1015">
        <w:rPr>
          <w:rFonts w:ascii="Georgia" w:eastAsia="Georgia" w:hAnsi="Georgia" w:cs="Georgia"/>
          <w:sz w:val="22"/>
          <w:szCs w:val="22"/>
        </w:rPr>
        <w:t>XXX</w:t>
      </w:r>
      <w:r>
        <w:rPr>
          <w:rFonts w:ascii="Georgia" w:eastAsia="Georgia" w:hAnsi="Georgia" w:cs="Georgia"/>
          <w:sz w:val="22"/>
          <w:szCs w:val="22"/>
        </w:rPr>
        <w:t>.</w:t>
      </w:r>
    </w:p>
    <w:p w14:paraId="0000001E" w14:textId="01018E42" w:rsidR="00643270" w:rsidRDefault="00000000">
      <w:pPr>
        <w:pStyle w:val="LO-normal"/>
        <w:rPr>
          <w:rFonts w:ascii="Georgia" w:eastAsia="Georgia" w:hAnsi="Georgia" w:cs="Georgia"/>
          <w:color w:val="000000"/>
          <w:sz w:val="22"/>
          <w:szCs w:val="22"/>
        </w:rPr>
      </w:pPr>
      <w:r>
        <w:rPr>
          <w:rFonts w:ascii="Georgia" w:eastAsia="Georgia" w:hAnsi="Georgia" w:cs="Georgia"/>
          <w:color w:val="000000"/>
          <w:sz w:val="22"/>
          <w:szCs w:val="22"/>
        </w:rPr>
        <w:t xml:space="preserve">      - kontaktní osoba za DIVADLO: </w:t>
      </w:r>
      <w:r w:rsidR="00CE1015">
        <w:rPr>
          <w:rFonts w:ascii="Georgia" w:eastAsia="Georgia" w:hAnsi="Georgia" w:cs="Georgia"/>
          <w:color w:val="000000"/>
          <w:sz w:val="22"/>
          <w:szCs w:val="22"/>
        </w:rPr>
        <w:t>XXX</w:t>
      </w:r>
      <w:r>
        <w:rPr>
          <w:rFonts w:ascii="Georgia" w:eastAsia="Georgia" w:hAnsi="Georgia" w:cs="Georgia"/>
          <w:color w:val="000000"/>
          <w:sz w:val="22"/>
          <w:szCs w:val="22"/>
        </w:rPr>
        <w:t xml:space="preserve">, +420 </w:t>
      </w:r>
      <w:r w:rsidR="00CE1015">
        <w:rPr>
          <w:rFonts w:ascii="Georgia" w:eastAsia="Georgia" w:hAnsi="Georgia" w:cs="Georgia"/>
          <w:color w:val="000000"/>
          <w:sz w:val="22"/>
          <w:szCs w:val="22"/>
        </w:rPr>
        <w:t>XXX</w:t>
      </w:r>
      <w:r>
        <w:rPr>
          <w:rFonts w:ascii="Georgia" w:eastAsia="Georgia" w:hAnsi="Georgia" w:cs="Georgia"/>
          <w:color w:val="000000"/>
          <w:sz w:val="22"/>
          <w:szCs w:val="22"/>
        </w:rPr>
        <w:t>.</w:t>
      </w:r>
      <w:r>
        <w:rPr>
          <w:rFonts w:ascii="Georgia" w:eastAsia="Georgia" w:hAnsi="Georgia" w:cs="Georgia"/>
          <w:color w:val="000000"/>
          <w:sz w:val="22"/>
          <w:szCs w:val="22"/>
        </w:rPr>
        <w:br/>
      </w:r>
    </w:p>
    <w:p w14:paraId="0000001F" w14:textId="77777777" w:rsidR="00643270" w:rsidRDefault="00643270">
      <w:pPr>
        <w:pStyle w:val="LO-normal"/>
        <w:tabs>
          <w:tab w:val="left" w:pos="8566"/>
        </w:tabs>
        <w:jc w:val="both"/>
        <w:rPr>
          <w:rFonts w:ascii="Georgia" w:eastAsia="Georgia" w:hAnsi="Georgia" w:cs="Georgia"/>
          <w:color w:val="000000"/>
          <w:sz w:val="22"/>
          <w:szCs w:val="22"/>
        </w:rPr>
      </w:pPr>
    </w:p>
    <w:p w14:paraId="00000020" w14:textId="77777777" w:rsidR="00643270" w:rsidRDefault="00000000">
      <w:pPr>
        <w:pStyle w:val="LO-normal"/>
        <w:jc w:val="center"/>
        <w:rPr>
          <w:rFonts w:ascii="Georgia" w:eastAsia="Georgia" w:hAnsi="Georgia" w:cs="Georgia"/>
          <w:b/>
          <w:color w:val="000000"/>
          <w:sz w:val="22"/>
          <w:szCs w:val="22"/>
        </w:rPr>
      </w:pPr>
      <w:r>
        <w:rPr>
          <w:rFonts w:ascii="Georgia" w:eastAsia="Georgia" w:hAnsi="Georgia" w:cs="Georgia"/>
          <w:b/>
          <w:color w:val="000000"/>
          <w:sz w:val="22"/>
          <w:szCs w:val="22"/>
        </w:rPr>
        <w:t>II. Finanční podmínky</w:t>
      </w:r>
    </w:p>
    <w:p w14:paraId="00000021" w14:textId="77777777" w:rsidR="00643270" w:rsidRDefault="00643270">
      <w:pPr>
        <w:pStyle w:val="LO-normal"/>
        <w:jc w:val="center"/>
        <w:rPr>
          <w:rFonts w:ascii="Georgia" w:eastAsia="Georgia" w:hAnsi="Georgia" w:cs="Georgia"/>
          <w:color w:val="000000"/>
          <w:sz w:val="22"/>
          <w:szCs w:val="22"/>
        </w:rPr>
      </w:pPr>
    </w:p>
    <w:p w14:paraId="00000022" w14:textId="77777777" w:rsidR="00643270" w:rsidRDefault="00000000">
      <w:pPr>
        <w:pStyle w:val="LO-normal"/>
        <w:numPr>
          <w:ilvl w:val="0"/>
          <w:numId w:val="4"/>
        </w:numPr>
        <w:jc w:val="both"/>
        <w:rPr>
          <w:rFonts w:ascii="Georgia" w:eastAsia="Georgia" w:hAnsi="Georgia" w:cs="Georgia"/>
          <w:color w:val="000000"/>
          <w:sz w:val="22"/>
          <w:szCs w:val="22"/>
        </w:rPr>
      </w:pPr>
      <w:r>
        <w:rPr>
          <w:rFonts w:ascii="Georgia" w:eastAsia="Georgia" w:hAnsi="Georgia" w:cs="Georgia"/>
          <w:color w:val="000000"/>
          <w:sz w:val="22"/>
          <w:szCs w:val="22"/>
        </w:rPr>
        <w:t xml:space="preserve">Za provedení představení se POŘADATEL zavazuje DIVADLU zaplatit </w:t>
      </w:r>
      <w:r>
        <w:rPr>
          <w:rFonts w:ascii="Georgia" w:eastAsia="Georgia" w:hAnsi="Georgia" w:cs="Georgia"/>
          <w:b/>
          <w:sz w:val="22"/>
          <w:szCs w:val="22"/>
        </w:rPr>
        <w:t>45</w:t>
      </w:r>
      <w:r>
        <w:rPr>
          <w:rFonts w:ascii="Georgia" w:eastAsia="Georgia" w:hAnsi="Georgia" w:cs="Georgia"/>
          <w:b/>
          <w:color w:val="000000"/>
          <w:sz w:val="22"/>
          <w:szCs w:val="22"/>
        </w:rPr>
        <w:t xml:space="preserve">.000,- Kč </w:t>
      </w:r>
      <w:r>
        <w:rPr>
          <w:rFonts w:ascii="Georgia" w:eastAsia="Georgia" w:hAnsi="Georgia" w:cs="Georgia"/>
          <w:color w:val="000000"/>
          <w:sz w:val="22"/>
          <w:szCs w:val="22"/>
        </w:rPr>
        <w:t xml:space="preserve">(slovy: </w:t>
      </w:r>
      <w:r>
        <w:rPr>
          <w:rFonts w:ascii="Georgia" w:eastAsia="Georgia" w:hAnsi="Georgia" w:cs="Georgia"/>
          <w:sz w:val="22"/>
          <w:szCs w:val="22"/>
        </w:rPr>
        <w:t xml:space="preserve">čtyřicet </w:t>
      </w:r>
      <w:r>
        <w:rPr>
          <w:rFonts w:ascii="Georgia" w:eastAsia="Georgia" w:hAnsi="Georgia" w:cs="Georgia"/>
          <w:color w:val="000000"/>
          <w:sz w:val="22"/>
          <w:szCs w:val="22"/>
        </w:rPr>
        <w:t xml:space="preserve">pět tisíc korun českých). Částka obsahuje i náklady na dopravu a převoz osob i dekorací. Na sjednanou částku vystaví DIVADLO po uskutečnění PŘEDSTAVENÍ daňový doklad se splatností </w:t>
      </w:r>
      <w:r>
        <w:rPr>
          <w:rFonts w:ascii="Georgia" w:eastAsia="Georgia" w:hAnsi="Georgia" w:cs="Georgia"/>
          <w:sz w:val="22"/>
          <w:szCs w:val="22"/>
        </w:rPr>
        <w:t>21</w:t>
      </w:r>
      <w:r>
        <w:rPr>
          <w:rFonts w:ascii="Georgia" w:eastAsia="Georgia" w:hAnsi="Georgia" w:cs="Georgia"/>
          <w:color w:val="000000"/>
          <w:sz w:val="22"/>
          <w:szCs w:val="22"/>
        </w:rPr>
        <w:t xml:space="preserve"> dnů. Za každý den prodlení je POŘADATEL povinen zaplatit DIVADLU smluvní pokutu ve výši 0,05 % z dlužné částky.</w:t>
      </w:r>
    </w:p>
    <w:p w14:paraId="00000023" w14:textId="77777777" w:rsidR="00643270" w:rsidRDefault="00000000">
      <w:pPr>
        <w:pStyle w:val="LO-normal"/>
        <w:numPr>
          <w:ilvl w:val="0"/>
          <w:numId w:val="4"/>
        </w:numPr>
        <w:jc w:val="both"/>
        <w:rPr>
          <w:rFonts w:ascii="Georgia" w:eastAsia="Georgia" w:hAnsi="Georgia" w:cs="Georgia"/>
          <w:color w:val="000000"/>
          <w:sz w:val="22"/>
          <w:szCs w:val="22"/>
        </w:rPr>
      </w:pPr>
      <w:r>
        <w:rPr>
          <w:rFonts w:ascii="Georgia" w:eastAsia="Georgia" w:hAnsi="Georgia" w:cs="Georgia"/>
          <w:color w:val="000000"/>
          <w:sz w:val="22"/>
          <w:szCs w:val="22"/>
        </w:rPr>
        <w:t>Tržby z představení budou připsány na účet POŘADATELE.</w:t>
      </w:r>
    </w:p>
    <w:p w14:paraId="00000024" w14:textId="77777777" w:rsidR="00643270" w:rsidRDefault="00643270">
      <w:pPr>
        <w:pStyle w:val="LO-normal"/>
        <w:ind w:left="360"/>
        <w:jc w:val="both"/>
        <w:rPr>
          <w:rFonts w:ascii="Georgia" w:eastAsia="Georgia" w:hAnsi="Georgia" w:cs="Georgia"/>
          <w:color w:val="000000"/>
          <w:sz w:val="22"/>
          <w:szCs w:val="22"/>
        </w:rPr>
      </w:pPr>
    </w:p>
    <w:p w14:paraId="00000025" w14:textId="77777777" w:rsidR="00643270" w:rsidRDefault="00000000">
      <w:pPr>
        <w:pStyle w:val="LO-normal"/>
        <w:ind w:left="360"/>
        <w:jc w:val="center"/>
        <w:rPr>
          <w:rFonts w:ascii="Georgia" w:eastAsia="Georgia" w:hAnsi="Georgia" w:cs="Georgia"/>
          <w:b/>
          <w:color w:val="000000"/>
          <w:sz w:val="22"/>
          <w:szCs w:val="22"/>
        </w:rPr>
      </w:pPr>
      <w:r>
        <w:rPr>
          <w:rFonts w:ascii="Georgia" w:eastAsia="Georgia" w:hAnsi="Georgia" w:cs="Georgia"/>
          <w:b/>
          <w:color w:val="000000"/>
          <w:sz w:val="22"/>
          <w:szCs w:val="22"/>
        </w:rPr>
        <w:t>III. Nekonání a odřeknutí představení</w:t>
      </w:r>
    </w:p>
    <w:p w14:paraId="00000026" w14:textId="77777777" w:rsidR="00643270" w:rsidRDefault="00643270">
      <w:pPr>
        <w:pStyle w:val="LO-normal"/>
        <w:tabs>
          <w:tab w:val="left" w:pos="8566"/>
        </w:tabs>
        <w:ind w:left="360"/>
        <w:jc w:val="both"/>
        <w:rPr>
          <w:rFonts w:ascii="Georgia" w:eastAsia="Georgia" w:hAnsi="Georgia" w:cs="Georgia"/>
          <w:color w:val="000000"/>
          <w:sz w:val="22"/>
          <w:szCs w:val="22"/>
        </w:rPr>
      </w:pPr>
    </w:p>
    <w:p w14:paraId="00000027" w14:textId="77777777" w:rsidR="00643270" w:rsidRDefault="00000000">
      <w:pPr>
        <w:pStyle w:val="LO-normal"/>
        <w:numPr>
          <w:ilvl w:val="0"/>
          <w:numId w:val="5"/>
        </w:numPr>
        <w:jc w:val="both"/>
        <w:rPr>
          <w:rFonts w:ascii="Georgia" w:eastAsia="Georgia" w:hAnsi="Georgia" w:cs="Georgia"/>
          <w:color w:val="000000"/>
          <w:sz w:val="22"/>
          <w:szCs w:val="22"/>
        </w:rPr>
      </w:pPr>
      <w:r>
        <w:rPr>
          <w:rFonts w:ascii="Georgia" w:eastAsia="Georgia" w:hAnsi="Georgia" w:cs="Georgia"/>
          <w:color w:val="000000"/>
          <w:sz w:val="22"/>
          <w:szCs w:val="22"/>
        </w:rPr>
        <w:t>Bude-li vystoupení znemožněno v důsledku nepředvídatelné události (např. přírodní katastrofa, epidemie, úřední zákaz), mají obě strany právo od smlouvy odstoupit bez jakýchkoliv nároků na finanční úhradu škody avšak po předchozím vyrozumění.</w:t>
      </w:r>
    </w:p>
    <w:p w14:paraId="00000028" w14:textId="77777777" w:rsidR="00643270" w:rsidRDefault="00643270">
      <w:pPr>
        <w:pStyle w:val="LO-normal"/>
        <w:tabs>
          <w:tab w:val="left" w:pos="8566"/>
        </w:tabs>
        <w:jc w:val="both"/>
        <w:rPr>
          <w:rFonts w:ascii="Georgia" w:eastAsia="Georgia" w:hAnsi="Georgia" w:cs="Georgia"/>
          <w:color w:val="000000"/>
          <w:sz w:val="22"/>
          <w:szCs w:val="22"/>
        </w:rPr>
      </w:pPr>
    </w:p>
    <w:p w14:paraId="00000029" w14:textId="77777777" w:rsidR="00643270" w:rsidRDefault="00000000">
      <w:pPr>
        <w:pStyle w:val="LO-normal"/>
        <w:numPr>
          <w:ilvl w:val="0"/>
          <w:numId w:val="5"/>
        </w:numPr>
        <w:jc w:val="both"/>
        <w:rPr>
          <w:rFonts w:ascii="Georgia" w:eastAsia="Georgia" w:hAnsi="Georgia" w:cs="Georgia"/>
          <w:color w:val="000000"/>
          <w:sz w:val="22"/>
          <w:szCs w:val="22"/>
        </w:rPr>
      </w:pPr>
      <w:r>
        <w:rPr>
          <w:rFonts w:ascii="Georgia" w:eastAsia="Georgia" w:hAnsi="Georgia" w:cs="Georgia"/>
          <w:color w:val="000000"/>
          <w:sz w:val="22"/>
          <w:szCs w:val="22"/>
        </w:rPr>
        <w:t>Odřekne-li jedna ze stran PŘEDSTAVENÍ z jiných důvodů, než uvedených v čl. III, odst. 1, uhradí druhé straně prokazatelné výlohy spojené s přípravou vystoupení.</w:t>
      </w:r>
    </w:p>
    <w:p w14:paraId="0000002A" w14:textId="77777777" w:rsidR="00643270" w:rsidRDefault="00643270">
      <w:pPr>
        <w:pStyle w:val="LO-normal"/>
        <w:tabs>
          <w:tab w:val="left" w:pos="8566"/>
        </w:tabs>
        <w:jc w:val="both"/>
        <w:rPr>
          <w:rFonts w:ascii="Georgia" w:eastAsia="Georgia" w:hAnsi="Georgia" w:cs="Georgia"/>
          <w:color w:val="000000"/>
          <w:sz w:val="22"/>
          <w:szCs w:val="22"/>
        </w:rPr>
      </w:pPr>
    </w:p>
    <w:p w14:paraId="0000002B" w14:textId="77777777" w:rsidR="00643270" w:rsidRDefault="00000000">
      <w:pPr>
        <w:pStyle w:val="LO-normal"/>
        <w:numPr>
          <w:ilvl w:val="0"/>
          <w:numId w:val="5"/>
        </w:numPr>
        <w:jc w:val="both"/>
        <w:rPr>
          <w:rFonts w:ascii="Georgia" w:eastAsia="Georgia" w:hAnsi="Georgia" w:cs="Georgia"/>
          <w:color w:val="000000"/>
          <w:sz w:val="22"/>
          <w:szCs w:val="22"/>
        </w:rPr>
      </w:pPr>
      <w:r>
        <w:rPr>
          <w:rFonts w:ascii="Georgia" w:eastAsia="Georgia" w:hAnsi="Georgia" w:cs="Georgia"/>
          <w:color w:val="000000"/>
          <w:sz w:val="22"/>
          <w:szCs w:val="22"/>
        </w:rPr>
        <w:t>DIVADLO a POŘADATEL se zavazují, že po podpisu této smlouvy neuzavřou bez souhlasu druhé strany žádnou jinou podobnou smlouvu a nepřijmou žádný jiný závazek, který by časově, věcně nebo jinak ohrozil splnění této smlouvy.</w:t>
      </w:r>
    </w:p>
    <w:p w14:paraId="0000002C" w14:textId="77777777" w:rsidR="00643270" w:rsidRDefault="00643270">
      <w:pPr>
        <w:pStyle w:val="LO-normal"/>
        <w:jc w:val="both"/>
        <w:rPr>
          <w:rFonts w:ascii="Georgia" w:eastAsia="Georgia" w:hAnsi="Georgia" w:cs="Georgia"/>
          <w:color w:val="000000"/>
          <w:sz w:val="22"/>
          <w:szCs w:val="22"/>
        </w:rPr>
      </w:pPr>
    </w:p>
    <w:p w14:paraId="0000002D" w14:textId="77777777" w:rsidR="00643270" w:rsidRDefault="00643270">
      <w:pPr>
        <w:pStyle w:val="LO-normal"/>
        <w:jc w:val="both"/>
        <w:rPr>
          <w:rFonts w:ascii="Georgia" w:eastAsia="Georgia" w:hAnsi="Georgia" w:cs="Georgia"/>
          <w:color w:val="000000"/>
          <w:sz w:val="22"/>
          <w:szCs w:val="22"/>
        </w:rPr>
      </w:pPr>
    </w:p>
    <w:p w14:paraId="0000002E" w14:textId="77777777" w:rsidR="00643270" w:rsidRDefault="00000000">
      <w:pPr>
        <w:pStyle w:val="LO-normal"/>
        <w:tabs>
          <w:tab w:val="left" w:pos="6964"/>
        </w:tabs>
        <w:ind w:left="285"/>
        <w:jc w:val="center"/>
        <w:rPr>
          <w:rFonts w:ascii="Georgia" w:eastAsia="Georgia" w:hAnsi="Georgia" w:cs="Georgia"/>
          <w:b/>
          <w:color w:val="000000"/>
          <w:sz w:val="22"/>
          <w:szCs w:val="22"/>
        </w:rPr>
      </w:pPr>
      <w:r>
        <w:rPr>
          <w:rFonts w:ascii="Georgia" w:eastAsia="Georgia" w:hAnsi="Georgia" w:cs="Georgia"/>
          <w:b/>
          <w:color w:val="000000"/>
          <w:sz w:val="22"/>
          <w:szCs w:val="22"/>
        </w:rPr>
        <w:t xml:space="preserve">IV. Ostatní ujednání </w:t>
      </w:r>
    </w:p>
    <w:p w14:paraId="0000002F" w14:textId="77777777" w:rsidR="00643270" w:rsidRDefault="00643270">
      <w:pPr>
        <w:pStyle w:val="LO-normal"/>
        <w:tabs>
          <w:tab w:val="left" w:pos="6964"/>
        </w:tabs>
        <w:ind w:left="285"/>
        <w:jc w:val="center"/>
        <w:rPr>
          <w:rFonts w:ascii="Georgia" w:eastAsia="Georgia" w:hAnsi="Georgia" w:cs="Georgia"/>
          <w:b/>
          <w:color w:val="000000"/>
          <w:sz w:val="22"/>
          <w:szCs w:val="22"/>
        </w:rPr>
      </w:pPr>
    </w:p>
    <w:p w14:paraId="00000030" w14:textId="77777777" w:rsidR="00643270" w:rsidRDefault="00000000">
      <w:pPr>
        <w:pStyle w:val="LO-normal"/>
        <w:numPr>
          <w:ilvl w:val="0"/>
          <w:numId w:val="6"/>
        </w:numPr>
        <w:jc w:val="both"/>
        <w:rPr>
          <w:rFonts w:ascii="Georgia" w:eastAsia="Georgia" w:hAnsi="Georgia" w:cs="Georgia"/>
          <w:color w:val="000000"/>
          <w:sz w:val="22"/>
          <w:szCs w:val="22"/>
        </w:rPr>
      </w:pPr>
      <w:r>
        <w:rPr>
          <w:rFonts w:ascii="Georgia" w:eastAsia="Georgia" w:hAnsi="Georgia" w:cs="Georgia"/>
          <w:color w:val="000000"/>
          <w:sz w:val="22"/>
          <w:szCs w:val="22"/>
        </w:rPr>
        <w:t xml:space="preserve">POŘADATEL zajistí na své náklady veškeré podmínky nutné k bezvadnému uskutečnění představení včetně technického, organizačního a pomocného personálu. </w:t>
      </w:r>
    </w:p>
    <w:p w14:paraId="00000031" w14:textId="77777777" w:rsidR="00643270" w:rsidRDefault="00000000">
      <w:pPr>
        <w:pStyle w:val="LO-normal"/>
        <w:numPr>
          <w:ilvl w:val="0"/>
          <w:numId w:val="6"/>
        </w:numPr>
        <w:jc w:val="both"/>
        <w:rPr>
          <w:rFonts w:ascii="Georgia" w:eastAsia="Georgia" w:hAnsi="Georgia" w:cs="Georgia"/>
          <w:color w:val="000000"/>
          <w:sz w:val="22"/>
          <w:szCs w:val="22"/>
        </w:rPr>
      </w:pPr>
      <w:r>
        <w:rPr>
          <w:rFonts w:ascii="Georgia" w:eastAsia="Georgia" w:hAnsi="Georgia" w:cs="Georgia"/>
          <w:color w:val="000000"/>
          <w:sz w:val="22"/>
          <w:szCs w:val="22"/>
        </w:rPr>
        <w:t>POŘADATEL dále na svůj náklad zajistí:</w:t>
      </w:r>
    </w:p>
    <w:p w14:paraId="00000032" w14:textId="77777777" w:rsidR="00643270" w:rsidRDefault="00000000">
      <w:pPr>
        <w:pStyle w:val="LO-normal"/>
        <w:numPr>
          <w:ilvl w:val="0"/>
          <w:numId w:val="1"/>
        </w:numPr>
        <w:jc w:val="both"/>
        <w:rPr>
          <w:rFonts w:ascii="Georgia" w:eastAsia="Georgia" w:hAnsi="Georgia" w:cs="Georgia"/>
          <w:color w:val="000000"/>
          <w:sz w:val="22"/>
          <w:szCs w:val="22"/>
        </w:rPr>
      </w:pPr>
      <w:r>
        <w:rPr>
          <w:rFonts w:ascii="Georgia" w:eastAsia="Georgia" w:hAnsi="Georgia" w:cs="Georgia"/>
          <w:sz w:val="22"/>
          <w:szCs w:val="22"/>
        </w:rPr>
        <w:t xml:space="preserve">v termínu 19.-20. adekvátní čas na stavbu a přípravu dle domluvy s DIVADLEM </w:t>
      </w:r>
      <w:r>
        <w:rPr>
          <w:rFonts w:ascii="Georgia" w:eastAsia="Georgia" w:hAnsi="Georgia" w:cs="Georgia"/>
          <w:color w:val="000000"/>
          <w:sz w:val="22"/>
          <w:szCs w:val="22"/>
        </w:rPr>
        <w:t xml:space="preserve"> a přítomnost zodpovědné osoby za prostor, osvětlovače a zvukaře</w:t>
      </w:r>
    </w:p>
    <w:p w14:paraId="00000033" w14:textId="77777777" w:rsidR="00643270" w:rsidRDefault="00000000">
      <w:pPr>
        <w:pStyle w:val="LO-normal"/>
        <w:numPr>
          <w:ilvl w:val="0"/>
          <w:numId w:val="1"/>
        </w:numPr>
        <w:jc w:val="both"/>
        <w:rPr>
          <w:rFonts w:ascii="Georgia" w:eastAsia="Georgia" w:hAnsi="Georgia" w:cs="Georgia"/>
          <w:sz w:val="22"/>
          <w:szCs w:val="22"/>
        </w:rPr>
      </w:pPr>
      <w:r>
        <w:rPr>
          <w:rFonts w:ascii="Georgia" w:eastAsia="Georgia" w:hAnsi="Georgia" w:cs="Georgia"/>
          <w:sz w:val="22"/>
          <w:szCs w:val="22"/>
        </w:rPr>
        <w:t xml:space="preserve">zázemí pro vystupující </w:t>
      </w:r>
      <w:r>
        <w:rPr>
          <w:rFonts w:ascii="Georgia" w:eastAsia="Georgia" w:hAnsi="Georgia" w:cs="Georgia"/>
          <w:color w:val="000000"/>
          <w:sz w:val="22"/>
          <w:szCs w:val="22"/>
        </w:rPr>
        <w:t xml:space="preserve"> </w:t>
      </w:r>
      <w:r>
        <w:rPr>
          <w:rFonts w:ascii="Georgia" w:eastAsia="Georgia" w:hAnsi="Georgia" w:cs="Georgia"/>
          <w:sz w:val="22"/>
          <w:szCs w:val="22"/>
        </w:rPr>
        <w:t>5</w:t>
      </w:r>
      <w:r>
        <w:rPr>
          <w:rFonts w:ascii="Georgia" w:eastAsia="Georgia" w:hAnsi="Georgia" w:cs="Georgia"/>
          <w:color w:val="000000"/>
          <w:sz w:val="22"/>
          <w:szCs w:val="22"/>
        </w:rPr>
        <w:t xml:space="preserve"> osob</w:t>
      </w:r>
      <w:r>
        <w:rPr>
          <w:rFonts w:ascii="Georgia" w:eastAsia="Georgia" w:hAnsi="Georgia" w:cs="Georgia"/>
          <w:sz w:val="22"/>
          <w:szCs w:val="22"/>
        </w:rPr>
        <w:t xml:space="preserve"> včetně sprch, zázemí </w:t>
      </w:r>
      <w:r>
        <w:rPr>
          <w:rFonts w:ascii="Georgia" w:eastAsia="Georgia" w:hAnsi="Georgia" w:cs="Georgia"/>
          <w:color w:val="000000"/>
          <w:sz w:val="22"/>
          <w:szCs w:val="22"/>
        </w:rPr>
        <w:t>produkce a technik</w:t>
      </w:r>
      <w:r>
        <w:rPr>
          <w:rFonts w:ascii="Georgia" w:eastAsia="Georgia" w:hAnsi="Georgia" w:cs="Georgia"/>
          <w:sz w:val="22"/>
          <w:szCs w:val="22"/>
        </w:rPr>
        <w:t>y</w:t>
      </w:r>
      <w:r>
        <w:rPr>
          <w:rFonts w:ascii="Georgia" w:eastAsia="Georgia" w:hAnsi="Georgia" w:cs="Georgia"/>
          <w:color w:val="000000"/>
          <w:sz w:val="22"/>
          <w:szCs w:val="22"/>
        </w:rPr>
        <w:t xml:space="preserve"> </w:t>
      </w:r>
    </w:p>
    <w:p w14:paraId="00000034" w14:textId="77777777" w:rsidR="00643270" w:rsidRDefault="00000000">
      <w:pPr>
        <w:pStyle w:val="LO-normal"/>
        <w:numPr>
          <w:ilvl w:val="0"/>
          <w:numId w:val="1"/>
        </w:numPr>
        <w:jc w:val="both"/>
        <w:rPr>
          <w:rFonts w:ascii="Georgia" w:eastAsia="Georgia" w:hAnsi="Georgia" w:cs="Georgia"/>
          <w:sz w:val="22"/>
          <w:szCs w:val="22"/>
        </w:rPr>
      </w:pPr>
      <w:r>
        <w:rPr>
          <w:rFonts w:ascii="Georgia" w:eastAsia="Georgia" w:hAnsi="Georgia" w:cs="Georgia"/>
          <w:color w:val="000000"/>
          <w:sz w:val="22"/>
          <w:szCs w:val="22"/>
        </w:rPr>
        <w:t>zajištění povolení ke vjezdu k divadlu k vykládce a nakládce kulis</w:t>
      </w:r>
    </w:p>
    <w:p w14:paraId="00000035" w14:textId="77777777" w:rsidR="00643270" w:rsidRDefault="00000000">
      <w:pPr>
        <w:pStyle w:val="LO-normal"/>
        <w:numPr>
          <w:ilvl w:val="0"/>
          <w:numId w:val="1"/>
        </w:numPr>
        <w:jc w:val="both"/>
        <w:rPr>
          <w:rFonts w:ascii="Georgia" w:eastAsia="Georgia" w:hAnsi="Georgia" w:cs="Georgia"/>
          <w:sz w:val="22"/>
          <w:szCs w:val="22"/>
        </w:rPr>
      </w:pPr>
      <w:r>
        <w:rPr>
          <w:rFonts w:ascii="Georgia" w:eastAsia="Georgia" w:hAnsi="Georgia" w:cs="Georgia"/>
          <w:color w:val="000000"/>
          <w:sz w:val="22"/>
          <w:szCs w:val="22"/>
        </w:rPr>
        <w:t>nocleh v termín</w:t>
      </w:r>
      <w:r>
        <w:rPr>
          <w:rFonts w:ascii="Georgia" w:eastAsia="Georgia" w:hAnsi="Georgia" w:cs="Georgia"/>
          <w:sz w:val="22"/>
          <w:szCs w:val="22"/>
        </w:rPr>
        <w:t>ech</w:t>
      </w:r>
      <w:r>
        <w:rPr>
          <w:rFonts w:ascii="Georgia" w:eastAsia="Georgia" w:hAnsi="Georgia" w:cs="Georgia"/>
          <w:color w:val="000000"/>
          <w:sz w:val="22"/>
          <w:szCs w:val="22"/>
        </w:rPr>
        <w:t xml:space="preserve"> a počtu dle seznamu dodaného DIVADLEM (příloha č. 1 této smlouvy).</w:t>
      </w:r>
    </w:p>
    <w:p w14:paraId="00000036" w14:textId="77777777" w:rsidR="00643270" w:rsidRDefault="00643270">
      <w:pPr>
        <w:pStyle w:val="LO-normal"/>
        <w:tabs>
          <w:tab w:val="left" w:pos="2124"/>
        </w:tabs>
        <w:ind w:firstLine="1699"/>
        <w:jc w:val="both"/>
        <w:rPr>
          <w:rFonts w:ascii="Georgia" w:eastAsia="Georgia" w:hAnsi="Georgia" w:cs="Georgia"/>
          <w:color w:val="000000"/>
          <w:sz w:val="22"/>
          <w:szCs w:val="22"/>
        </w:rPr>
      </w:pPr>
    </w:p>
    <w:p w14:paraId="00000037" w14:textId="77777777" w:rsidR="00643270" w:rsidRDefault="00000000">
      <w:pPr>
        <w:pStyle w:val="LO-normal"/>
        <w:numPr>
          <w:ilvl w:val="0"/>
          <w:numId w:val="2"/>
        </w:numPr>
        <w:jc w:val="both"/>
        <w:rPr>
          <w:rFonts w:ascii="Georgia" w:eastAsia="Georgia" w:hAnsi="Georgia" w:cs="Georgia"/>
          <w:color w:val="000000"/>
          <w:sz w:val="22"/>
          <w:szCs w:val="22"/>
        </w:rPr>
      </w:pPr>
      <w:r>
        <w:rPr>
          <w:rFonts w:ascii="Georgia" w:eastAsia="Georgia" w:hAnsi="Georgia" w:cs="Georgia"/>
          <w:color w:val="000000"/>
          <w:sz w:val="22"/>
          <w:szCs w:val="22"/>
        </w:rPr>
        <w:t>DIVADLO se zavazuje, že bude při realizaci PŘEDSTAVENÍ usilovat o vysokou uměleckou úroveň.</w:t>
      </w:r>
    </w:p>
    <w:p w14:paraId="00000038" w14:textId="77777777" w:rsidR="00643270" w:rsidRDefault="00000000">
      <w:pPr>
        <w:pStyle w:val="LO-normal"/>
        <w:numPr>
          <w:ilvl w:val="0"/>
          <w:numId w:val="2"/>
        </w:numPr>
        <w:jc w:val="both"/>
        <w:rPr>
          <w:rFonts w:ascii="Georgia" w:eastAsia="Georgia" w:hAnsi="Georgia" w:cs="Georgia"/>
          <w:color w:val="000000"/>
          <w:sz w:val="22"/>
          <w:szCs w:val="22"/>
        </w:rPr>
      </w:pPr>
      <w:r>
        <w:rPr>
          <w:rFonts w:ascii="Georgia" w:eastAsia="Georgia" w:hAnsi="Georgia" w:cs="Georgia"/>
          <w:color w:val="000000"/>
          <w:sz w:val="22"/>
          <w:szCs w:val="22"/>
        </w:rPr>
        <w:t>DIVADLO dodá technické  požadavky  e-mailem a jako přílohu č. 2 této smlouvy.</w:t>
      </w:r>
    </w:p>
    <w:p w14:paraId="00000039" w14:textId="77777777" w:rsidR="00643270" w:rsidRDefault="00000000">
      <w:pPr>
        <w:pStyle w:val="LO-normal"/>
        <w:numPr>
          <w:ilvl w:val="0"/>
          <w:numId w:val="2"/>
        </w:numPr>
        <w:jc w:val="both"/>
        <w:rPr>
          <w:rFonts w:ascii="Georgia" w:eastAsia="Georgia" w:hAnsi="Georgia" w:cs="Georgia"/>
          <w:color w:val="000000"/>
          <w:sz w:val="22"/>
          <w:szCs w:val="22"/>
        </w:rPr>
      </w:pPr>
      <w:r>
        <w:rPr>
          <w:rFonts w:ascii="Georgia" w:eastAsia="Georgia" w:hAnsi="Georgia" w:cs="Georgia"/>
          <w:color w:val="000000"/>
          <w:sz w:val="22"/>
          <w:szCs w:val="22"/>
        </w:rPr>
        <w:t>DIVADLO čestně prohlašuje, že scénografie představení splňuje požárně bezpečnostní podmínky. Čestné prohlášení je přílohou č. 3 této smlouvy.</w:t>
      </w:r>
    </w:p>
    <w:p w14:paraId="0000003A" w14:textId="77777777" w:rsidR="00643270" w:rsidRDefault="00000000">
      <w:pPr>
        <w:pStyle w:val="LO-normal"/>
        <w:numPr>
          <w:ilvl w:val="0"/>
          <w:numId w:val="2"/>
        </w:numPr>
        <w:jc w:val="both"/>
        <w:rPr>
          <w:rFonts w:ascii="Georgia" w:eastAsia="Georgia" w:hAnsi="Georgia" w:cs="Georgia"/>
          <w:color w:val="000000"/>
          <w:sz w:val="22"/>
          <w:szCs w:val="22"/>
        </w:rPr>
      </w:pPr>
      <w:r>
        <w:rPr>
          <w:rFonts w:ascii="Georgia" w:eastAsia="Georgia" w:hAnsi="Georgia" w:cs="Georgia"/>
          <w:color w:val="000000"/>
          <w:sz w:val="22"/>
          <w:szCs w:val="22"/>
        </w:rPr>
        <w:t>POŘADATEL je povinen uvést DIVADLO v propagačních materiálech festivalu.</w:t>
      </w:r>
    </w:p>
    <w:p w14:paraId="0000003B" w14:textId="77777777" w:rsidR="00643270" w:rsidRDefault="00000000">
      <w:pPr>
        <w:pStyle w:val="LO-normal"/>
        <w:numPr>
          <w:ilvl w:val="0"/>
          <w:numId w:val="2"/>
        </w:numPr>
        <w:jc w:val="both"/>
        <w:rPr>
          <w:rFonts w:ascii="Georgia" w:eastAsia="Georgia" w:hAnsi="Georgia" w:cs="Georgia"/>
          <w:color w:val="000000"/>
          <w:sz w:val="22"/>
          <w:szCs w:val="22"/>
        </w:rPr>
      </w:pPr>
      <w:r>
        <w:rPr>
          <w:rFonts w:ascii="Georgia" w:eastAsia="Georgia" w:hAnsi="Georgia" w:cs="Georgia"/>
          <w:color w:val="000000"/>
          <w:sz w:val="22"/>
          <w:szCs w:val="22"/>
        </w:rPr>
        <w:t>DIVADLO je povinno zveřejnit smlouvu v registru smluv.</w:t>
      </w:r>
    </w:p>
    <w:p w14:paraId="0000003C" w14:textId="77777777" w:rsidR="00643270" w:rsidRDefault="00643270">
      <w:pPr>
        <w:pStyle w:val="LO-normal"/>
        <w:jc w:val="both"/>
        <w:rPr>
          <w:rFonts w:ascii="Georgia" w:eastAsia="Georgia" w:hAnsi="Georgia" w:cs="Georgia"/>
          <w:color w:val="000000"/>
          <w:sz w:val="22"/>
          <w:szCs w:val="22"/>
        </w:rPr>
      </w:pPr>
    </w:p>
    <w:p w14:paraId="0000003D" w14:textId="77777777" w:rsidR="00643270" w:rsidRDefault="00000000">
      <w:pPr>
        <w:pStyle w:val="LO-normal"/>
        <w:tabs>
          <w:tab w:val="left" w:pos="6964"/>
        </w:tabs>
        <w:ind w:left="285"/>
        <w:jc w:val="center"/>
        <w:rPr>
          <w:rFonts w:ascii="Georgia" w:eastAsia="Georgia" w:hAnsi="Georgia" w:cs="Georgia"/>
          <w:b/>
          <w:color w:val="000000"/>
          <w:sz w:val="22"/>
          <w:szCs w:val="22"/>
        </w:rPr>
      </w:pPr>
      <w:r>
        <w:rPr>
          <w:rFonts w:ascii="Georgia" w:eastAsia="Georgia" w:hAnsi="Georgia" w:cs="Georgia"/>
          <w:b/>
          <w:color w:val="000000"/>
          <w:sz w:val="22"/>
          <w:szCs w:val="22"/>
        </w:rPr>
        <w:t>V. Závěrečná ustanovení</w:t>
      </w:r>
    </w:p>
    <w:p w14:paraId="0000003E" w14:textId="77777777" w:rsidR="00643270" w:rsidRDefault="00643270">
      <w:pPr>
        <w:pStyle w:val="LO-normal"/>
        <w:tabs>
          <w:tab w:val="left" w:pos="6964"/>
        </w:tabs>
        <w:ind w:left="285"/>
        <w:jc w:val="center"/>
        <w:rPr>
          <w:rFonts w:ascii="Georgia" w:eastAsia="Georgia" w:hAnsi="Georgia" w:cs="Georgia"/>
          <w:color w:val="000000"/>
          <w:sz w:val="22"/>
          <w:szCs w:val="22"/>
        </w:rPr>
      </w:pPr>
    </w:p>
    <w:p w14:paraId="0000003F" w14:textId="77777777" w:rsidR="00643270" w:rsidRDefault="00000000">
      <w:pPr>
        <w:pStyle w:val="LO-normal"/>
        <w:numPr>
          <w:ilvl w:val="0"/>
          <w:numId w:val="3"/>
        </w:numPr>
        <w:jc w:val="both"/>
        <w:rPr>
          <w:rFonts w:ascii="Georgia" w:eastAsia="Georgia" w:hAnsi="Georgia" w:cs="Georgia"/>
          <w:color w:val="000000"/>
          <w:sz w:val="22"/>
          <w:szCs w:val="22"/>
        </w:rPr>
      </w:pPr>
      <w:r>
        <w:rPr>
          <w:rFonts w:ascii="Georgia" w:eastAsia="Georgia" w:hAnsi="Georgia" w:cs="Georgia"/>
          <w:color w:val="000000"/>
          <w:sz w:val="22"/>
          <w:szCs w:val="22"/>
        </w:rPr>
        <w:t>Tato smlouva je oboustranně závazná a její podmínky lze změnit pouze písemnou formou po dohodě obou stran.</w:t>
      </w:r>
    </w:p>
    <w:p w14:paraId="00000040" w14:textId="77777777" w:rsidR="00643270" w:rsidRDefault="00000000">
      <w:pPr>
        <w:pStyle w:val="LO-normal"/>
        <w:numPr>
          <w:ilvl w:val="0"/>
          <w:numId w:val="3"/>
        </w:numPr>
        <w:jc w:val="both"/>
        <w:rPr>
          <w:rFonts w:ascii="Georgia" w:eastAsia="Georgia" w:hAnsi="Georgia" w:cs="Georgia"/>
          <w:color w:val="000000"/>
          <w:sz w:val="22"/>
          <w:szCs w:val="22"/>
        </w:rPr>
      </w:pPr>
      <w:r>
        <w:rPr>
          <w:rFonts w:ascii="Georgia" w:eastAsia="Georgia" w:hAnsi="Georgia" w:cs="Georgia"/>
          <w:color w:val="000000"/>
          <w:sz w:val="22"/>
          <w:szCs w:val="22"/>
        </w:rPr>
        <w:t>Smlouva je vyhotovená ve dvou exemplářích, z nichž každá strana obdrží po jednom exempláři.</w:t>
      </w:r>
    </w:p>
    <w:p w14:paraId="00000041" w14:textId="77777777" w:rsidR="00643270" w:rsidRDefault="00000000">
      <w:pPr>
        <w:pStyle w:val="LO-normal"/>
        <w:numPr>
          <w:ilvl w:val="0"/>
          <w:numId w:val="3"/>
        </w:numPr>
        <w:jc w:val="both"/>
        <w:rPr>
          <w:rFonts w:ascii="Georgia" w:eastAsia="Georgia" w:hAnsi="Georgia" w:cs="Georgia"/>
          <w:color w:val="000000"/>
          <w:sz w:val="22"/>
          <w:szCs w:val="22"/>
        </w:rPr>
      </w:pPr>
      <w:r>
        <w:rPr>
          <w:rFonts w:ascii="Georgia" w:eastAsia="Georgia" w:hAnsi="Georgia" w:cs="Georgia"/>
          <w:color w:val="000000"/>
          <w:sz w:val="22"/>
          <w:szCs w:val="22"/>
        </w:rPr>
        <w:t>Smlouva nabývá platnosti dnem podpisu obou stran a účinnosti dnem zveřejnění v registru smluv, pokud této povinnosti podléhá.</w:t>
      </w:r>
    </w:p>
    <w:p w14:paraId="00000042" w14:textId="77777777" w:rsidR="00643270" w:rsidRDefault="00643270">
      <w:pPr>
        <w:pStyle w:val="LO-normal"/>
        <w:tabs>
          <w:tab w:val="left" w:pos="8566"/>
        </w:tabs>
        <w:jc w:val="both"/>
        <w:rPr>
          <w:rFonts w:ascii="Georgia" w:eastAsia="Georgia" w:hAnsi="Georgia" w:cs="Georgia"/>
          <w:color w:val="000000"/>
          <w:sz w:val="22"/>
          <w:szCs w:val="22"/>
        </w:rPr>
      </w:pPr>
    </w:p>
    <w:p w14:paraId="00000043" w14:textId="77777777" w:rsidR="00643270" w:rsidRDefault="00643270">
      <w:pPr>
        <w:pStyle w:val="LO-normal"/>
        <w:jc w:val="both"/>
        <w:rPr>
          <w:rFonts w:ascii="Georgia" w:eastAsia="Georgia" w:hAnsi="Georgia" w:cs="Georgia"/>
          <w:color w:val="000000"/>
          <w:sz w:val="22"/>
          <w:szCs w:val="22"/>
        </w:rPr>
      </w:pPr>
    </w:p>
    <w:p w14:paraId="00000044" w14:textId="77777777" w:rsidR="00643270" w:rsidRDefault="00643270">
      <w:pPr>
        <w:pStyle w:val="LO-normal"/>
        <w:jc w:val="both"/>
        <w:rPr>
          <w:rFonts w:ascii="Georgia" w:eastAsia="Georgia" w:hAnsi="Georgia" w:cs="Georgia"/>
          <w:color w:val="000000"/>
          <w:sz w:val="22"/>
          <w:szCs w:val="22"/>
        </w:rPr>
      </w:pPr>
    </w:p>
    <w:p w14:paraId="00000045" w14:textId="77777777" w:rsidR="00643270" w:rsidRDefault="00000000">
      <w:pPr>
        <w:pStyle w:val="LO-normal"/>
        <w:tabs>
          <w:tab w:val="left" w:pos="5103"/>
        </w:tabs>
        <w:jc w:val="both"/>
        <w:rPr>
          <w:rFonts w:ascii="Georgia" w:eastAsia="Georgia" w:hAnsi="Georgia" w:cs="Georgia"/>
          <w:color w:val="000000"/>
          <w:sz w:val="22"/>
          <w:szCs w:val="22"/>
        </w:rPr>
      </w:pPr>
      <w:r>
        <w:rPr>
          <w:rFonts w:ascii="Georgia" w:eastAsia="Georgia" w:hAnsi="Georgia" w:cs="Georgia"/>
          <w:color w:val="000000"/>
          <w:sz w:val="22"/>
          <w:szCs w:val="22"/>
        </w:rPr>
        <w:t xml:space="preserve">V Praze dne </w:t>
      </w:r>
      <w:r>
        <w:rPr>
          <w:rFonts w:ascii="Georgia" w:eastAsia="Georgia" w:hAnsi="Georgia" w:cs="Georgia"/>
          <w:sz w:val="22"/>
          <w:szCs w:val="22"/>
        </w:rPr>
        <w:t>_______________</w:t>
      </w:r>
      <w:r>
        <w:rPr>
          <w:rFonts w:ascii="Georgia" w:eastAsia="Georgia" w:hAnsi="Georgia" w:cs="Georgia"/>
          <w:color w:val="000000"/>
          <w:sz w:val="22"/>
          <w:szCs w:val="22"/>
        </w:rPr>
        <w:tab/>
        <w:t xml:space="preserve">   V Brně dne    </w:t>
      </w:r>
      <w:r>
        <w:rPr>
          <w:rFonts w:ascii="Georgia" w:eastAsia="Georgia" w:hAnsi="Georgia" w:cs="Georgia"/>
          <w:sz w:val="22"/>
          <w:szCs w:val="22"/>
        </w:rPr>
        <w:t>_______________</w:t>
      </w:r>
    </w:p>
    <w:p w14:paraId="00000046" w14:textId="77777777" w:rsidR="00643270" w:rsidRDefault="00000000">
      <w:pPr>
        <w:pStyle w:val="LO-normal"/>
        <w:tabs>
          <w:tab w:val="left" w:pos="7092"/>
        </w:tabs>
        <w:jc w:val="both"/>
        <w:rPr>
          <w:rFonts w:ascii="Georgia" w:eastAsia="Georgia" w:hAnsi="Georgia" w:cs="Georgia"/>
          <w:color w:val="000000"/>
          <w:sz w:val="22"/>
          <w:szCs w:val="22"/>
        </w:rPr>
      </w:pPr>
      <w:r>
        <w:rPr>
          <w:rFonts w:ascii="Georgia" w:eastAsia="Georgia" w:hAnsi="Georgia" w:cs="Georgia"/>
          <w:color w:val="000000"/>
          <w:sz w:val="22"/>
          <w:szCs w:val="22"/>
        </w:rPr>
        <w:tab/>
      </w:r>
    </w:p>
    <w:p w14:paraId="00000047" w14:textId="77777777" w:rsidR="00643270" w:rsidRDefault="00643270">
      <w:pPr>
        <w:pStyle w:val="LO-normal"/>
        <w:jc w:val="both"/>
        <w:rPr>
          <w:rFonts w:ascii="Georgia" w:eastAsia="Georgia" w:hAnsi="Georgia" w:cs="Georgia"/>
          <w:color w:val="000000"/>
          <w:sz w:val="22"/>
          <w:szCs w:val="22"/>
        </w:rPr>
      </w:pPr>
    </w:p>
    <w:p w14:paraId="00000048" w14:textId="77777777" w:rsidR="00643270" w:rsidRDefault="00643270">
      <w:pPr>
        <w:pStyle w:val="LO-normal"/>
        <w:jc w:val="both"/>
        <w:rPr>
          <w:rFonts w:ascii="Georgia" w:eastAsia="Georgia" w:hAnsi="Georgia" w:cs="Georgia"/>
          <w:color w:val="000000"/>
          <w:sz w:val="22"/>
          <w:szCs w:val="22"/>
        </w:rPr>
      </w:pPr>
    </w:p>
    <w:p w14:paraId="00000049" w14:textId="77777777" w:rsidR="00643270" w:rsidRDefault="00643270">
      <w:pPr>
        <w:pStyle w:val="LO-normal"/>
        <w:jc w:val="both"/>
        <w:rPr>
          <w:rFonts w:ascii="Georgia" w:eastAsia="Georgia" w:hAnsi="Georgia" w:cs="Georgia"/>
          <w:color w:val="000000"/>
          <w:sz w:val="22"/>
          <w:szCs w:val="22"/>
        </w:rPr>
      </w:pPr>
    </w:p>
    <w:p w14:paraId="0000004A" w14:textId="77777777" w:rsidR="00643270" w:rsidRDefault="00643270">
      <w:pPr>
        <w:pStyle w:val="LO-normal"/>
        <w:jc w:val="both"/>
        <w:rPr>
          <w:rFonts w:ascii="Georgia" w:eastAsia="Georgia" w:hAnsi="Georgia" w:cs="Georgia"/>
          <w:color w:val="000000"/>
          <w:sz w:val="22"/>
          <w:szCs w:val="22"/>
        </w:rPr>
      </w:pPr>
    </w:p>
    <w:p w14:paraId="0000004B" w14:textId="77777777" w:rsidR="00643270" w:rsidRDefault="00643270">
      <w:pPr>
        <w:pStyle w:val="LO-normal"/>
        <w:jc w:val="both"/>
        <w:rPr>
          <w:rFonts w:ascii="Georgia" w:eastAsia="Georgia" w:hAnsi="Georgia" w:cs="Georgia"/>
          <w:color w:val="000000"/>
          <w:sz w:val="22"/>
          <w:szCs w:val="22"/>
        </w:rPr>
      </w:pPr>
    </w:p>
    <w:p w14:paraId="0000004C" w14:textId="77777777" w:rsidR="00643270" w:rsidRDefault="00643270">
      <w:pPr>
        <w:pStyle w:val="LO-normal"/>
        <w:jc w:val="both"/>
        <w:rPr>
          <w:rFonts w:ascii="Georgia" w:eastAsia="Georgia" w:hAnsi="Georgia" w:cs="Georgia"/>
          <w:color w:val="000000"/>
          <w:sz w:val="22"/>
          <w:szCs w:val="22"/>
        </w:rPr>
      </w:pPr>
    </w:p>
    <w:p w14:paraId="0000004D" w14:textId="77777777" w:rsidR="00643270" w:rsidRDefault="00000000">
      <w:pPr>
        <w:pStyle w:val="LO-normal"/>
        <w:tabs>
          <w:tab w:val="center" w:pos="1701"/>
          <w:tab w:val="center" w:pos="7371"/>
        </w:tabs>
        <w:jc w:val="both"/>
        <w:rPr>
          <w:rFonts w:ascii="Georgia" w:eastAsia="Georgia" w:hAnsi="Georgia" w:cs="Georgia"/>
          <w:color w:val="000000"/>
          <w:sz w:val="22"/>
          <w:szCs w:val="22"/>
        </w:rPr>
      </w:pPr>
      <w:r>
        <w:rPr>
          <w:rFonts w:ascii="Georgia" w:eastAsia="Georgia" w:hAnsi="Georgia" w:cs="Georgia"/>
          <w:sz w:val="22"/>
          <w:szCs w:val="22"/>
        </w:rPr>
        <w:t>_____________________________</w:t>
      </w:r>
      <w:r>
        <w:rPr>
          <w:rFonts w:ascii="Georgia" w:eastAsia="Georgia" w:hAnsi="Georgia" w:cs="Georgia"/>
          <w:sz w:val="22"/>
          <w:szCs w:val="22"/>
        </w:rPr>
        <w:tab/>
        <w:t>_____________________________</w:t>
      </w:r>
    </w:p>
    <w:p w14:paraId="0000004E" w14:textId="77777777" w:rsidR="00643270" w:rsidRDefault="00000000">
      <w:pPr>
        <w:pStyle w:val="LO-normal"/>
        <w:tabs>
          <w:tab w:val="center" w:pos="1701"/>
          <w:tab w:val="center" w:pos="7371"/>
        </w:tabs>
      </w:pPr>
      <w:r>
        <w:rPr>
          <w:rFonts w:ascii="Georgia" w:eastAsia="Georgia" w:hAnsi="Georgia" w:cs="Georgia"/>
          <w:color w:val="000000"/>
          <w:sz w:val="22"/>
          <w:szCs w:val="22"/>
        </w:rPr>
        <w:tab/>
      </w:r>
      <w:r>
        <w:rPr>
          <w:rFonts w:ascii="Georgia" w:eastAsia="Georgia" w:hAnsi="Georgia" w:cs="Georgia"/>
          <w:sz w:val="22"/>
          <w:szCs w:val="22"/>
        </w:rPr>
        <w:t xml:space="preserve">Divadlo X10 </w:t>
      </w:r>
      <w:r>
        <w:rPr>
          <w:rFonts w:ascii="Georgia" w:eastAsia="Georgia" w:hAnsi="Georgia" w:cs="Georgia"/>
          <w:color w:val="000000"/>
          <w:sz w:val="22"/>
          <w:szCs w:val="22"/>
        </w:rPr>
        <w:t xml:space="preserve"> z.s.</w:t>
      </w:r>
      <w:r>
        <w:rPr>
          <w:rFonts w:ascii="Georgia" w:eastAsia="Georgia" w:hAnsi="Georgia" w:cs="Georgia"/>
          <w:sz w:val="22"/>
          <w:szCs w:val="22"/>
        </w:rPr>
        <w:tab/>
        <w:t>Centrum experimentálního divadla p.o.</w:t>
      </w:r>
    </w:p>
    <w:sectPr w:rsidR="00643270">
      <w:headerReference w:type="default" r:id="rId8"/>
      <w:footerReference w:type="default" r:id="rId9"/>
      <w:pgSz w:w="11906" w:h="16838"/>
      <w:pgMar w:top="777" w:right="1417" w:bottom="851" w:left="1417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9BCC89B" w14:textId="77777777" w:rsidR="00ED25ED" w:rsidRDefault="00ED25ED">
      <w:r>
        <w:separator/>
      </w:r>
    </w:p>
  </w:endnote>
  <w:endnote w:type="continuationSeparator" w:id="0">
    <w:p w14:paraId="731D2066" w14:textId="77777777" w:rsidR="00ED25ED" w:rsidRDefault="00ED25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1" w:fontKey="{0EA07DAB-2CE8-4785-988B-A6C0615B89DE}"/>
    <w:embedBold r:id="rId2" w:fontKey="{499D9EEC-7CF1-44B3-8890-0C2798FD88A0}"/>
    <w:embedItalic r:id="rId3" w:fontKey="{C7A9F77F-BABB-46B9-9C83-10852A70A6FB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4" w:fontKey="{A3C61A92-D323-433F-828F-52D955E63774}"/>
    <w:embedBold r:id="rId5" w:fontKey="{FA24B644-35E1-4E8C-B0F0-9F5B12193E2C}"/>
    <w:embedItalic r:id="rId6" w:fontKey="{8B270E4C-D650-4788-B03D-202D8777FFEF}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  <w:embedRegular r:id="rId7" w:fontKey="{D1BEB454-8B0F-4EF6-B2F8-56201058BAA7}"/>
    <w:embedItalic r:id="rId8" w:fontKey="{895F1768-66E0-400B-AE23-A6826E925A17}"/>
  </w:font>
  <w:font w:name="Liberation Sans">
    <w:panose1 w:val="020B0604020202020204"/>
    <w:charset w:val="EE"/>
    <w:family w:val="swiss"/>
    <w:pitch w:val="variable"/>
    <w:sig w:usb0="E0000AFF" w:usb1="500078FF" w:usb2="00000021" w:usb3="00000000" w:csb0="000001BF" w:csb1="00000000"/>
    <w:embedRegular r:id="rId9" w:fontKey="{3163C9E1-4498-473C-B53E-04460539DD81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Helvetica Neue">
    <w:charset w:val="00"/>
    <w:family w:val="auto"/>
    <w:pitch w:val="default"/>
    <w:embedRegular r:id="rId10" w:fontKey="{351877F2-08BB-4C25-81C4-14A0F77238A3}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rimo">
    <w:panose1 w:val="020B0604020202020204"/>
    <w:charset w:val="EE"/>
    <w:family w:val="swiss"/>
    <w:pitch w:val="variable"/>
    <w:sig w:usb0="E0000AFF" w:usb1="500078FF" w:usb2="00000021" w:usb3="00000000" w:csb0="000001BF" w:csb1="00000000"/>
    <w:embedRegular r:id="rId11" w:fontKey="{9282618E-4248-4690-BDA4-BFF361080BD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50" w14:textId="1AC244C6" w:rsidR="00643270" w:rsidRDefault="00000000">
    <w:pPr>
      <w:pStyle w:val="LO-normal"/>
      <w:tabs>
        <w:tab w:val="center" w:pos="4536"/>
        <w:tab w:val="right" w:pos="9046"/>
        <w:tab w:val="right" w:pos="9072"/>
      </w:tabs>
      <w:jc w:val="right"/>
    </w:pPr>
    <w:r>
      <w:fldChar w:fldCharType="begin"/>
    </w:r>
    <w:r>
      <w:instrText>PAGE</w:instrText>
    </w:r>
    <w:r>
      <w:fldChar w:fldCharType="separate"/>
    </w:r>
    <w:r w:rsidR="00CE1015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45F4A4F" w14:textId="77777777" w:rsidR="00ED25ED" w:rsidRDefault="00ED25ED">
      <w:r>
        <w:separator/>
      </w:r>
    </w:p>
  </w:footnote>
  <w:footnote w:type="continuationSeparator" w:id="0">
    <w:p w14:paraId="4742DCA1" w14:textId="77777777" w:rsidR="00ED25ED" w:rsidRDefault="00ED25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4F" w14:textId="77777777" w:rsidR="00643270" w:rsidRDefault="00643270">
    <w:pPr>
      <w:pStyle w:val="LO-normal"/>
      <w:tabs>
        <w:tab w:val="right" w:pos="9020"/>
      </w:tabs>
      <w:rPr>
        <w:rFonts w:ascii="Helvetica Neue" w:eastAsia="Helvetica Neue" w:hAnsi="Helvetica Neue" w:cs="Helvetica Neue"/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CA02E77"/>
    <w:multiLevelType w:val="multilevel"/>
    <w:tmpl w:val="B3EE362A"/>
    <w:lvl w:ilvl="0">
      <w:start w:val="3"/>
      <w:numFmt w:val="decimal"/>
      <w:lvlText w:val="%1."/>
      <w:lvlJc w:val="left"/>
      <w:pPr>
        <w:ind w:left="284" w:hanging="284"/>
      </w:pPr>
      <w:rPr>
        <w:rFonts w:ascii="Georgia" w:eastAsia="Georgia" w:hAnsi="Georgia" w:cs="Georgia"/>
        <w:b w:val="0"/>
        <w:i w:val="0"/>
        <w:smallCaps w:val="0"/>
        <w:strike w:val="0"/>
        <w:sz w:val="22"/>
        <w:szCs w:val="22"/>
        <w:vertAlign w:val="baseline"/>
      </w:rPr>
    </w:lvl>
    <w:lvl w:ilvl="1">
      <w:start w:val="1"/>
      <w:numFmt w:val="lowerLetter"/>
      <w:lvlText w:val="%2."/>
      <w:lvlJc w:val="left"/>
      <w:pPr>
        <w:ind w:left="1203" w:hanging="123"/>
      </w:pPr>
      <w:rPr>
        <w:b w:val="0"/>
        <w:i w:val="0"/>
        <w:smallCaps w:val="0"/>
        <w:strike w:val="0"/>
        <w:sz w:val="24"/>
        <w:szCs w:val="24"/>
        <w:vertAlign w:val="baseline"/>
      </w:rPr>
    </w:lvl>
    <w:lvl w:ilvl="2">
      <w:start w:val="1"/>
      <w:numFmt w:val="lowerRoman"/>
      <w:lvlText w:val="%3."/>
      <w:lvlJc w:val="left"/>
      <w:pPr>
        <w:ind w:left="1980" w:hanging="267"/>
      </w:pPr>
      <w:rPr>
        <w:b w:val="0"/>
        <w:i w:val="0"/>
        <w:smallCaps w:val="0"/>
        <w:strike w:val="0"/>
        <w:sz w:val="24"/>
        <w:szCs w:val="24"/>
        <w:vertAlign w:val="baseline"/>
      </w:rPr>
    </w:lvl>
    <w:lvl w:ilvl="3">
      <w:start w:val="1"/>
      <w:numFmt w:val="decimal"/>
      <w:lvlText w:val="%4."/>
      <w:lvlJc w:val="left"/>
      <w:pPr>
        <w:ind w:left="2643" w:hanging="123"/>
      </w:pPr>
      <w:rPr>
        <w:b w:val="0"/>
        <w:i w:val="0"/>
        <w:smallCaps w:val="0"/>
        <w:strike w:val="0"/>
        <w:sz w:val="24"/>
        <w:szCs w:val="24"/>
        <w:vertAlign w:val="baseline"/>
      </w:rPr>
    </w:lvl>
    <w:lvl w:ilvl="4">
      <w:start w:val="1"/>
      <w:numFmt w:val="lowerLetter"/>
      <w:lvlText w:val="%5."/>
      <w:lvlJc w:val="left"/>
      <w:pPr>
        <w:ind w:left="3363" w:hanging="123"/>
      </w:pPr>
      <w:rPr>
        <w:b w:val="0"/>
        <w:i w:val="0"/>
        <w:smallCaps w:val="0"/>
        <w:strike w:val="0"/>
        <w:sz w:val="24"/>
        <w:szCs w:val="24"/>
        <w:vertAlign w:val="baseline"/>
      </w:rPr>
    </w:lvl>
    <w:lvl w:ilvl="5">
      <w:start w:val="1"/>
      <w:numFmt w:val="lowerRoman"/>
      <w:lvlText w:val="%6."/>
      <w:lvlJc w:val="left"/>
      <w:pPr>
        <w:ind w:left="4140" w:hanging="231"/>
      </w:pPr>
      <w:rPr>
        <w:b w:val="0"/>
        <w:i w:val="0"/>
        <w:smallCaps w:val="0"/>
        <w:strike w:val="0"/>
        <w:sz w:val="24"/>
        <w:szCs w:val="24"/>
        <w:vertAlign w:val="baseline"/>
      </w:rPr>
    </w:lvl>
    <w:lvl w:ilvl="6">
      <w:start w:val="1"/>
      <w:numFmt w:val="decimal"/>
      <w:lvlText w:val="%7."/>
      <w:lvlJc w:val="left"/>
      <w:pPr>
        <w:ind w:left="4803" w:hanging="123"/>
      </w:pPr>
      <w:rPr>
        <w:b w:val="0"/>
        <w:i w:val="0"/>
        <w:smallCaps w:val="0"/>
        <w:strike w:val="0"/>
        <w:sz w:val="24"/>
        <w:szCs w:val="24"/>
        <w:vertAlign w:val="baseline"/>
      </w:rPr>
    </w:lvl>
    <w:lvl w:ilvl="7">
      <w:start w:val="1"/>
      <w:numFmt w:val="lowerLetter"/>
      <w:lvlText w:val="%8."/>
      <w:lvlJc w:val="left"/>
      <w:pPr>
        <w:ind w:left="5523" w:hanging="123"/>
      </w:pPr>
      <w:rPr>
        <w:b w:val="0"/>
        <w:i w:val="0"/>
        <w:smallCaps w:val="0"/>
        <w:strike w:val="0"/>
        <w:sz w:val="24"/>
        <w:szCs w:val="24"/>
        <w:vertAlign w:val="baseline"/>
      </w:rPr>
    </w:lvl>
    <w:lvl w:ilvl="8">
      <w:start w:val="1"/>
      <w:numFmt w:val="lowerRoman"/>
      <w:lvlText w:val="%9."/>
      <w:lvlJc w:val="left"/>
      <w:pPr>
        <w:ind w:left="6300" w:hanging="195"/>
      </w:pPr>
      <w:rPr>
        <w:b w:val="0"/>
        <w:i w:val="0"/>
        <w:smallCaps w:val="0"/>
        <w:strike w:val="0"/>
        <w:sz w:val="24"/>
        <w:szCs w:val="24"/>
        <w:vertAlign w:val="baseline"/>
      </w:rPr>
    </w:lvl>
  </w:abstractNum>
  <w:abstractNum w:abstractNumId="1" w15:restartNumberingAfterBreak="0">
    <w:nsid w:val="2EC73FDF"/>
    <w:multiLevelType w:val="multilevel"/>
    <w:tmpl w:val="1AD82F7A"/>
    <w:lvl w:ilvl="0">
      <w:start w:val="1"/>
      <w:numFmt w:val="decimal"/>
      <w:lvlText w:val="%1."/>
      <w:lvlJc w:val="left"/>
      <w:pPr>
        <w:ind w:left="253" w:hanging="253"/>
      </w:pPr>
      <w:rPr>
        <w:rFonts w:ascii="Georgia" w:eastAsia="Georgia" w:hAnsi="Georgia" w:cs="Georgia"/>
        <w:b w:val="0"/>
        <w:smallCaps w:val="0"/>
        <w:strike w:val="0"/>
        <w:sz w:val="22"/>
        <w:szCs w:val="22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smallCaps w:val="0"/>
        <w:strike w:val="0"/>
        <w:sz w:val="24"/>
        <w:szCs w:val="24"/>
        <w:vertAlign w:val="baseline"/>
      </w:rPr>
    </w:lvl>
    <w:lvl w:ilvl="2">
      <w:start w:val="1"/>
      <w:numFmt w:val="lowerRoman"/>
      <w:lvlText w:val="%3."/>
      <w:lvlJc w:val="left"/>
      <w:pPr>
        <w:ind w:left="2160" w:hanging="303"/>
      </w:pPr>
      <w:rPr>
        <w:smallCaps w:val="0"/>
        <w:strike w:val="0"/>
        <w:sz w:val="24"/>
        <w:szCs w:val="24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smallCaps w:val="0"/>
        <w:strike w:val="0"/>
        <w:sz w:val="24"/>
        <w:szCs w:val="24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smallCaps w:val="0"/>
        <w:strike w:val="0"/>
        <w:sz w:val="24"/>
        <w:szCs w:val="24"/>
        <w:vertAlign w:val="baseline"/>
      </w:rPr>
    </w:lvl>
    <w:lvl w:ilvl="5">
      <w:start w:val="1"/>
      <w:numFmt w:val="lowerRoman"/>
      <w:lvlText w:val="%6."/>
      <w:lvlJc w:val="left"/>
      <w:pPr>
        <w:ind w:left="4320" w:hanging="303"/>
      </w:pPr>
      <w:rPr>
        <w:smallCaps w:val="0"/>
        <w:strike w:val="0"/>
        <w:sz w:val="24"/>
        <w:szCs w:val="24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smallCaps w:val="0"/>
        <w:strike w:val="0"/>
        <w:sz w:val="24"/>
        <w:szCs w:val="24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smallCaps w:val="0"/>
        <w:strike w:val="0"/>
        <w:sz w:val="24"/>
        <w:szCs w:val="24"/>
        <w:vertAlign w:val="baseline"/>
      </w:rPr>
    </w:lvl>
    <w:lvl w:ilvl="8">
      <w:start w:val="1"/>
      <w:numFmt w:val="lowerRoman"/>
      <w:lvlText w:val="%9."/>
      <w:lvlJc w:val="left"/>
      <w:pPr>
        <w:ind w:left="6480" w:hanging="303"/>
      </w:pPr>
      <w:rPr>
        <w:smallCaps w:val="0"/>
        <w:strike w:val="0"/>
        <w:sz w:val="24"/>
        <w:szCs w:val="24"/>
        <w:vertAlign w:val="baseline"/>
      </w:rPr>
    </w:lvl>
  </w:abstractNum>
  <w:abstractNum w:abstractNumId="2" w15:restartNumberingAfterBreak="0">
    <w:nsid w:val="2F7969BD"/>
    <w:multiLevelType w:val="multilevel"/>
    <w:tmpl w:val="869CA824"/>
    <w:lvl w:ilvl="0">
      <w:start w:val="1"/>
      <w:numFmt w:val="lowerLetter"/>
      <w:lvlText w:val="%1."/>
      <w:lvlJc w:val="left"/>
      <w:pPr>
        <w:ind w:left="641" w:hanging="357"/>
      </w:pPr>
      <w:rPr>
        <w:rFonts w:ascii="Georgia" w:eastAsia="Georgia" w:hAnsi="Georgia" w:cs="Georgia"/>
        <w:b w:val="0"/>
        <w:smallCaps w:val="0"/>
        <w:strike w:val="0"/>
        <w:sz w:val="22"/>
        <w:szCs w:val="22"/>
        <w:vertAlign w:val="baseline"/>
      </w:rPr>
    </w:lvl>
    <w:lvl w:ilvl="1">
      <w:start w:val="1"/>
      <w:numFmt w:val="lowerLetter"/>
      <w:lvlText w:val="%2."/>
      <w:lvlJc w:val="left"/>
      <w:pPr>
        <w:ind w:left="1361" w:hanging="357"/>
      </w:pPr>
      <w:rPr>
        <w:smallCaps w:val="0"/>
        <w:strike w:val="0"/>
        <w:sz w:val="24"/>
        <w:szCs w:val="24"/>
        <w:vertAlign w:val="baseline"/>
      </w:rPr>
    </w:lvl>
    <w:lvl w:ilvl="2">
      <w:start w:val="1"/>
      <w:numFmt w:val="lowerRoman"/>
      <w:lvlText w:val="%3."/>
      <w:lvlJc w:val="left"/>
      <w:pPr>
        <w:ind w:left="2081" w:hanging="300"/>
      </w:pPr>
      <w:rPr>
        <w:smallCaps w:val="0"/>
        <w:strike w:val="0"/>
        <w:sz w:val="24"/>
        <w:szCs w:val="24"/>
        <w:vertAlign w:val="baseline"/>
      </w:rPr>
    </w:lvl>
    <w:lvl w:ilvl="3">
      <w:start w:val="1"/>
      <w:numFmt w:val="decimal"/>
      <w:lvlText w:val="%4."/>
      <w:lvlJc w:val="left"/>
      <w:pPr>
        <w:ind w:left="2801" w:hanging="355"/>
      </w:pPr>
      <w:rPr>
        <w:smallCaps w:val="0"/>
        <w:strike w:val="0"/>
        <w:sz w:val="24"/>
        <w:szCs w:val="24"/>
        <w:vertAlign w:val="baseline"/>
      </w:rPr>
    </w:lvl>
    <w:lvl w:ilvl="4">
      <w:start w:val="1"/>
      <w:numFmt w:val="lowerLetter"/>
      <w:lvlText w:val="%5."/>
      <w:lvlJc w:val="left"/>
      <w:pPr>
        <w:ind w:left="3521" w:hanging="356"/>
      </w:pPr>
      <w:rPr>
        <w:smallCaps w:val="0"/>
        <w:strike w:val="0"/>
        <w:sz w:val="24"/>
        <w:szCs w:val="24"/>
        <w:vertAlign w:val="baseline"/>
      </w:rPr>
    </w:lvl>
    <w:lvl w:ilvl="5">
      <w:start w:val="1"/>
      <w:numFmt w:val="lowerRoman"/>
      <w:lvlText w:val="%6."/>
      <w:lvlJc w:val="left"/>
      <w:pPr>
        <w:ind w:left="4241" w:hanging="300"/>
      </w:pPr>
      <w:rPr>
        <w:smallCaps w:val="0"/>
        <w:strike w:val="0"/>
        <w:sz w:val="24"/>
        <w:szCs w:val="24"/>
        <w:vertAlign w:val="baseline"/>
      </w:rPr>
    </w:lvl>
    <w:lvl w:ilvl="6">
      <w:start w:val="1"/>
      <w:numFmt w:val="decimal"/>
      <w:lvlText w:val="%7."/>
      <w:lvlJc w:val="left"/>
      <w:pPr>
        <w:ind w:left="4961" w:hanging="357"/>
      </w:pPr>
      <w:rPr>
        <w:smallCaps w:val="0"/>
        <w:strike w:val="0"/>
        <w:sz w:val="24"/>
        <w:szCs w:val="24"/>
        <w:vertAlign w:val="baseline"/>
      </w:rPr>
    </w:lvl>
    <w:lvl w:ilvl="7">
      <w:start w:val="1"/>
      <w:numFmt w:val="lowerLetter"/>
      <w:lvlText w:val="%8."/>
      <w:lvlJc w:val="left"/>
      <w:pPr>
        <w:ind w:left="5681" w:hanging="357"/>
      </w:pPr>
      <w:rPr>
        <w:smallCaps w:val="0"/>
        <w:strike w:val="0"/>
        <w:sz w:val="24"/>
        <w:szCs w:val="24"/>
        <w:vertAlign w:val="baseline"/>
      </w:rPr>
    </w:lvl>
    <w:lvl w:ilvl="8">
      <w:start w:val="1"/>
      <w:numFmt w:val="lowerRoman"/>
      <w:lvlText w:val="%9."/>
      <w:lvlJc w:val="left"/>
      <w:pPr>
        <w:ind w:left="6401" w:hanging="300"/>
      </w:pPr>
      <w:rPr>
        <w:smallCaps w:val="0"/>
        <w:strike w:val="0"/>
        <w:sz w:val="24"/>
        <w:szCs w:val="24"/>
        <w:vertAlign w:val="baseline"/>
      </w:rPr>
    </w:lvl>
  </w:abstractNum>
  <w:abstractNum w:abstractNumId="3" w15:restartNumberingAfterBreak="0">
    <w:nsid w:val="4D5A2E3A"/>
    <w:multiLevelType w:val="multilevel"/>
    <w:tmpl w:val="363890D0"/>
    <w:lvl w:ilvl="0">
      <w:start w:val="1"/>
      <w:numFmt w:val="decimal"/>
      <w:lvlText w:val="%1."/>
      <w:lvlJc w:val="left"/>
      <w:pPr>
        <w:ind w:left="253" w:hanging="253"/>
      </w:pPr>
      <w:rPr>
        <w:rFonts w:ascii="Georgia" w:eastAsia="Georgia" w:hAnsi="Georgia" w:cs="Georgia"/>
        <w:b w:val="0"/>
        <w:smallCaps w:val="0"/>
        <w:strike w:val="0"/>
        <w:sz w:val="22"/>
        <w:szCs w:val="22"/>
        <w:vertAlign w:val="baseline"/>
      </w:rPr>
    </w:lvl>
    <w:lvl w:ilvl="1">
      <w:start w:val="1"/>
      <w:numFmt w:val="decimal"/>
      <w:lvlText w:val="%2."/>
      <w:lvlJc w:val="left"/>
      <w:pPr>
        <w:ind w:left="1053" w:hanging="253"/>
      </w:pPr>
      <w:rPr>
        <w:smallCaps w:val="0"/>
        <w:strike w:val="0"/>
        <w:sz w:val="24"/>
        <w:szCs w:val="24"/>
        <w:vertAlign w:val="baseline"/>
      </w:rPr>
    </w:lvl>
    <w:lvl w:ilvl="2">
      <w:start w:val="1"/>
      <w:numFmt w:val="decimal"/>
      <w:lvlText w:val="%3."/>
      <w:lvlJc w:val="left"/>
      <w:pPr>
        <w:ind w:left="1853" w:hanging="253"/>
      </w:pPr>
      <w:rPr>
        <w:smallCaps w:val="0"/>
        <w:strike w:val="0"/>
        <w:sz w:val="24"/>
        <w:szCs w:val="24"/>
        <w:vertAlign w:val="baseline"/>
      </w:rPr>
    </w:lvl>
    <w:lvl w:ilvl="3">
      <w:start w:val="1"/>
      <w:numFmt w:val="decimal"/>
      <w:lvlText w:val="%4."/>
      <w:lvlJc w:val="left"/>
      <w:pPr>
        <w:ind w:left="2653" w:hanging="253"/>
      </w:pPr>
      <w:rPr>
        <w:smallCaps w:val="0"/>
        <w:strike w:val="0"/>
        <w:sz w:val="24"/>
        <w:szCs w:val="24"/>
        <w:vertAlign w:val="baseline"/>
      </w:rPr>
    </w:lvl>
    <w:lvl w:ilvl="4">
      <w:start w:val="1"/>
      <w:numFmt w:val="decimal"/>
      <w:lvlText w:val="%5."/>
      <w:lvlJc w:val="left"/>
      <w:pPr>
        <w:ind w:left="3453" w:hanging="253"/>
      </w:pPr>
      <w:rPr>
        <w:smallCaps w:val="0"/>
        <w:strike w:val="0"/>
        <w:sz w:val="24"/>
        <w:szCs w:val="24"/>
        <w:vertAlign w:val="baseline"/>
      </w:rPr>
    </w:lvl>
    <w:lvl w:ilvl="5">
      <w:start w:val="1"/>
      <w:numFmt w:val="decimal"/>
      <w:lvlText w:val="%6."/>
      <w:lvlJc w:val="left"/>
      <w:pPr>
        <w:ind w:left="4253" w:hanging="253"/>
      </w:pPr>
      <w:rPr>
        <w:smallCaps w:val="0"/>
        <w:strike w:val="0"/>
        <w:sz w:val="24"/>
        <w:szCs w:val="24"/>
        <w:vertAlign w:val="baseline"/>
      </w:rPr>
    </w:lvl>
    <w:lvl w:ilvl="6">
      <w:start w:val="1"/>
      <w:numFmt w:val="decimal"/>
      <w:lvlText w:val="%7."/>
      <w:lvlJc w:val="left"/>
      <w:pPr>
        <w:ind w:left="5053" w:hanging="253"/>
      </w:pPr>
      <w:rPr>
        <w:smallCaps w:val="0"/>
        <w:strike w:val="0"/>
        <w:sz w:val="24"/>
        <w:szCs w:val="24"/>
        <w:vertAlign w:val="baseline"/>
      </w:rPr>
    </w:lvl>
    <w:lvl w:ilvl="7">
      <w:start w:val="1"/>
      <w:numFmt w:val="decimal"/>
      <w:lvlText w:val="%8."/>
      <w:lvlJc w:val="left"/>
      <w:pPr>
        <w:ind w:left="5853" w:hanging="253"/>
      </w:pPr>
      <w:rPr>
        <w:smallCaps w:val="0"/>
        <w:strike w:val="0"/>
        <w:sz w:val="24"/>
        <w:szCs w:val="24"/>
        <w:vertAlign w:val="baseline"/>
      </w:rPr>
    </w:lvl>
    <w:lvl w:ilvl="8">
      <w:start w:val="1"/>
      <w:numFmt w:val="decimal"/>
      <w:lvlText w:val="%9."/>
      <w:lvlJc w:val="left"/>
      <w:pPr>
        <w:ind w:left="6653" w:hanging="253"/>
      </w:pPr>
      <w:rPr>
        <w:smallCaps w:val="0"/>
        <w:strike w:val="0"/>
        <w:sz w:val="24"/>
        <w:szCs w:val="24"/>
        <w:vertAlign w:val="baseline"/>
      </w:rPr>
    </w:lvl>
  </w:abstractNum>
  <w:abstractNum w:abstractNumId="4" w15:restartNumberingAfterBreak="0">
    <w:nsid w:val="65F53A78"/>
    <w:multiLevelType w:val="multilevel"/>
    <w:tmpl w:val="BC720944"/>
    <w:lvl w:ilvl="0">
      <w:start w:val="1"/>
      <w:numFmt w:val="decimal"/>
      <w:lvlText w:val="%1."/>
      <w:lvlJc w:val="left"/>
      <w:pPr>
        <w:ind w:left="253" w:hanging="253"/>
      </w:pPr>
      <w:rPr>
        <w:rFonts w:ascii="Georgia" w:eastAsia="Georgia" w:hAnsi="Georgia" w:cs="Georgia"/>
        <w:b w:val="0"/>
        <w:smallCaps w:val="0"/>
        <w:strike w:val="0"/>
        <w:sz w:val="22"/>
        <w:szCs w:val="22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smallCaps w:val="0"/>
        <w:strike w:val="0"/>
        <w:sz w:val="24"/>
        <w:szCs w:val="24"/>
        <w:vertAlign w:val="baseline"/>
      </w:rPr>
    </w:lvl>
    <w:lvl w:ilvl="2">
      <w:start w:val="1"/>
      <w:numFmt w:val="lowerRoman"/>
      <w:lvlText w:val="%3."/>
      <w:lvlJc w:val="left"/>
      <w:pPr>
        <w:ind w:left="2160" w:hanging="303"/>
      </w:pPr>
      <w:rPr>
        <w:smallCaps w:val="0"/>
        <w:strike w:val="0"/>
        <w:sz w:val="24"/>
        <w:szCs w:val="24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smallCaps w:val="0"/>
        <w:strike w:val="0"/>
        <w:sz w:val="24"/>
        <w:szCs w:val="24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smallCaps w:val="0"/>
        <w:strike w:val="0"/>
        <w:sz w:val="24"/>
        <w:szCs w:val="24"/>
        <w:vertAlign w:val="baseline"/>
      </w:rPr>
    </w:lvl>
    <w:lvl w:ilvl="5">
      <w:start w:val="1"/>
      <w:numFmt w:val="lowerRoman"/>
      <w:lvlText w:val="%6."/>
      <w:lvlJc w:val="left"/>
      <w:pPr>
        <w:ind w:left="4320" w:hanging="303"/>
      </w:pPr>
      <w:rPr>
        <w:smallCaps w:val="0"/>
        <w:strike w:val="0"/>
        <w:sz w:val="24"/>
        <w:szCs w:val="24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smallCaps w:val="0"/>
        <w:strike w:val="0"/>
        <w:sz w:val="24"/>
        <w:szCs w:val="24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smallCaps w:val="0"/>
        <w:strike w:val="0"/>
        <w:sz w:val="24"/>
        <w:szCs w:val="24"/>
        <w:vertAlign w:val="baseline"/>
      </w:rPr>
    </w:lvl>
    <w:lvl w:ilvl="8">
      <w:start w:val="1"/>
      <w:numFmt w:val="lowerRoman"/>
      <w:lvlText w:val="%9."/>
      <w:lvlJc w:val="left"/>
      <w:pPr>
        <w:ind w:left="6480" w:hanging="303"/>
      </w:pPr>
      <w:rPr>
        <w:smallCaps w:val="0"/>
        <w:strike w:val="0"/>
        <w:sz w:val="24"/>
        <w:szCs w:val="24"/>
        <w:vertAlign w:val="baseline"/>
      </w:rPr>
    </w:lvl>
  </w:abstractNum>
  <w:abstractNum w:abstractNumId="5" w15:restartNumberingAfterBreak="0">
    <w:nsid w:val="7D5C1015"/>
    <w:multiLevelType w:val="multilevel"/>
    <w:tmpl w:val="5606BAA6"/>
    <w:lvl w:ilvl="0">
      <w:start w:val="1"/>
      <w:numFmt w:val="decimal"/>
      <w:lvlText w:val="%1."/>
      <w:lvlJc w:val="left"/>
      <w:pPr>
        <w:ind w:left="284" w:hanging="284"/>
      </w:pPr>
      <w:rPr>
        <w:rFonts w:ascii="Georgia" w:eastAsia="Georgia" w:hAnsi="Georgia" w:cs="Georgia"/>
        <w:b w:val="0"/>
        <w:i w:val="0"/>
        <w:smallCaps w:val="0"/>
        <w:strike w:val="0"/>
        <w:sz w:val="22"/>
        <w:szCs w:val="22"/>
        <w:vertAlign w:val="baseline"/>
      </w:rPr>
    </w:lvl>
    <w:lvl w:ilvl="1">
      <w:start w:val="1"/>
      <w:numFmt w:val="lowerLetter"/>
      <w:lvlText w:val="%2."/>
      <w:lvlJc w:val="left"/>
      <w:pPr>
        <w:ind w:left="1203" w:hanging="123"/>
      </w:pPr>
      <w:rPr>
        <w:b w:val="0"/>
        <w:i w:val="0"/>
        <w:smallCaps w:val="0"/>
        <w:strike w:val="0"/>
        <w:sz w:val="24"/>
        <w:szCs w:val="24"/>
        <w:vertAlign w:val="baseline"/>
      </w:rPr>
    </w:lvl>
    <w:lvl w:ilvl="2">
      <w:start w:val="1"/>
      <w:numFmt w:val="lowerRoman"/>
      <w:lvlText w:val="%3."/>
      <w:lvlJc w:val="left"/>
      <w:pPr>
        <w:ind w:left="1980" w:hanging="267"/>
      </w:pPr>
      <w:rPr>
        <w:b w:val="0"/>
        <w:i w:val="0"/>
        <w:smallCaps w:val="0"/>
        <w:strike w:val="0"/>
        <w:sz w:val="24"/>
        <w:szCs w:val="24"/>
        <w:vertAlign w:val="baseline"/>
      </w:rPr>
    </w:lvl>
    <w:lvl w:ilvl="3">
      <w:start w:val="1"/>
      <w:numFmt w:val="decimal"/>
      <w:lvlText w:val="%4."/>
      <w:lvlJc w:val="left"/>
      <w:pPr>
        <w:ind w:left="2643" w:hanging="123"/>
      </w:pPr>
      <w:rPr>
        <w:b w:val="0"/>
        <w:i w:val="0"/>
        <w:smallCaps w:val="0"/>
        <w:strike w:val="0"/>
        <w:sz w:val="24"/>
        <w:szCs w:val="24"/>
        <w:vertAlign w:val="baseline"/>
      </w:rPr>
    </w:lvl>
    <w:lvl w:ilvl="4">
      <w:start w:val="1"/>
      <w:numFmt w:val="lowerLetter"/>
      <w:lvlText w:val="%5."/>
      <w:lvlJc w:val="left"/>
      <w:pPr>
        <w:ind w:left="3363" w:hanging="123"/>
      </w:pPr>
      <w:rPr>
        <w:b w:val="0"/>
        <w:i w:val="0"/>
        <w:smallCaps w:val="0"/>
        <w:strike w:val="0"/>
        <w:sz w:val="24"/>
        <w:szCs w:val="24"/>
        <w:vertAlign w:val="baseline"/>
      </w:rPr>
    </w:lvl>
    <w:lvl w:ilvl="5">
      <w:start w:val="1"/>
      <w:numFmt w:val="lowerRoman"/>
      <w:lvlText w:val="%6."/>
      <w:lvlJc w:val="left"/>
      <w:pPr>
        <w:ind w:left="4140" w:hanging="231"/>
      </w:pPr>
      <w:rPr>
        <w:b w:val="0"/>
        <w:i w:val="0"/>
        <w:smallCaps w:val="0"/>
        <w:strike w:val="0"/>
        <w:sz w:val="24"/>
        <w:szCs w:val="24"/>
        <w:vertAlign w:val="baseline"/>
      </w:rPr>
    </w:lvl>
    <w:lvl w:ilvl="6">
      <w:start w:val="1"/>
      <w:numFmt w:val="decimal"/>
      <w:lvlText w:val="%7."/>
      <w:lvlJc w:val="left"/>
      <w:pPr>
        <w:ind w:left="4803" w:hanging="123"/>
      </w:pPr>
      <w:rPr>
        <w:b w:val="0"/>
        <w:i w:val="0"/>
        <w:smallCaps w:val="0"/>
        <w:strike w:val="0"/>
        <w:sz w:val="24"/>
        <w:szCs w:val="24"/>
        <w:vertAlign w:val="baseline"/>
      </w:rPr>
    </w:lvl>
    <w:lvl w:ilvl="7">
      <w:start w:val="1"/>
      <w:numFmt w:val="lowerLetter"/>
      <w:lvlText w:val="%8."/>
      <w:lvlJc w:val="left"/>
      <w:pPr>
        <w:ind w:left="5523" w:hanging="123"/>
      </w:pPr>
      <w:rPr>
        <w:b w:val="0"/>
        <w:i w:val="0"/>
        <w:smallCaps w:val="0"/>
        <w:strike w:val="0"/>
        <w:sz w:val="24"/>
        <w:szCs w:val="24"/>
        <w:vertAlign w:val="baseline"/>
      </w:rPr>
    </w:lvl>
    <w:lvl w:ilvl="8">
      <w:start w:val="1"/>
      <w:numFmt w:val="lowerRoman"/>
      <w:lvlText w:val="%9."/>
      <w:lvlJc w:val="left"/>
      <w:pPr>
        <w:ind w:left="6300" w:hanging="195"/>
      </w:pPr>
      <w:rPr>
        <w:b w:val="0"/>
        <w:i w:val="0"/>
        <w:smallCaps w:val="0"/>
        <w:strike w:val="0"/>
        <w:sz w:val="24"/>
        <w:szCs w:val="24"/>
        <w:vertAlign w:val="baseline"/>
      </w:rPr>
    </w:lvl>
  </w:abstractNum>
  <w:num w:numId="1" w16cid:durableId="1663241963">
    <w:abstractNumId w:val="2"/>
  </w:num>
  <w:num w:numId="2" w16cid:durableId="1852796328">
    <w:abstractNumId w:val="0"/>
  </w:num>
  <w:num w:numId="3" w16cid:durableId="954676987">
    <w:abstractNumId w:val="1"/>
  </w:num>
  <w:num w:numId="4" w16cid:durableId="1525823136">
    <w:abstractNumId w:val="3"/>
  </w:num>
  <w:num w:numId="5" w16cid:durableId="1508980815">
    <w:abstractNumId w:val="4"/>
  </w:num>
  <w:num w:numId="6" w16cid:durableId="137731677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3270"/>
    <w:rsid w:val="00643270"/>
    <w:rsid w:val="009A2804"/>
    <w:rsid w:val="00CE1015"/>
    <w:rsid w:val="00ED25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0CF88D"/>
  <w15:docId w15:val="{C939ED0D-D2CE-4FB8-9886-A93B7A1224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s-ES_tradnl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next w:val="LO-normal"/>
    <w:qFormat/>
    <w:rPr>
      <w:rFonts w:eastAsia="NSimSun" w:cs="Lucida Sans"/>
      <w:lang w:val="en-US" w:eastAsia="en-US"/>
    </w:rPr>
  </w:style>
  <w:style w:type="paragraph" w:styleId="Nadpis1">
    <w:name w:val="heading 1"/>
    <w:basedOn w:val="LO-normal"/>
    <w:next w:val="LO-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dpis2">
    <w:name w:val="heading 2"/>
    <w:basedOn w:val="LO-normal"/>
    <w:next w:val="LO-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dpis3">
    <w:name w:val="heading 3"/>
    <w:basedOn w:val="LO-normal"/>
    <w:next w:val="LO-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LO-normal"/>
    <w:next w:val="LO-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Nadpis5">
    <w:name w:val="heading 5"/>
    <w:basedOn w:val="LO-normal"/>
    <w:next w:val="LO-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dpis6">
    <w:name w:val="heading 6"/>
    <w:basedOn w:val="LO-normal"/>
    <w:next w:val="LO-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LO-normal"/>
    <w:next w:val="LO-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InternetLink">
    <w:name w:val="Internet Link"/>
    <w:rPr>
      <w:u w:val="single"/>
    </w:rPr>
  </w:style>
  <w:style w:type="character" w:customStyle="1" w:styleId="dnA">
    <w:name w:val="Žádný A"/>
    <w:qFormat/>
  </w:style>
  <w:style w:type="character" w:customStyle="1" w:styleId="ListLabel1">
    <w:name w:val="ListLabel 1"/>
    <w:qFormat/>
    <w:rPr>
      <w:rFonts w:ascii="Georgia" w:hAnsi="Georgia"/>
      <w:b w:val="0"/>
      <w:caps w:val="0"/>
      <w:smallCaps w:val="0"/>
      <w:strike w:val="0"/>
      <w:dstrike w:val="0"/>
      <w:position w:val="0"/>
      <w:sz w:val="22"/>
      <w:vertAlign w:val="baseline"/>
    </w:rPr>
  </w:style>
  <w:style w:type="character" w:customStyle="1" w:styleId="ListLabel2">
    <w:name w:val="ListLabel 2"/>
    <w:qFormat/>
    <w:rPr>
      <w:caps w:val="0"/>
      <w:smallCaps w:val="0"/>
      <w:strike w:val="0"/>
      <w:dstrike w:val="0"/>
      <w:position w:val="0"/>
      <w:sz w:val="24"/>
      <w:vertAlign w:val="baseline"/>
    </w:rPr>
  </w:style>
  <w:style w:type="character" w:customStyle="1" w:styleId="ListLabel3">
    <w:name w:val="ListLabel 3"/>
    <w:qFormat/>
    <w:rPr>
      <w:caps w:val="0"/>
      <w:smallCaps w:val="0"/>
      <w:strike w:val="0"/>
      <w:dstrike w:val="0"/>
      <w:position w:val="0"/>
      <w:sz w:val="24"/>
      <w:vertAlign w:val="baseline"/>
    </w:rPr>
  </w:style>
  <w:style w:type="character" w:customStyle="1" w:styleId="ListLabel4">
    <w:name w:val="ListLabel 4"/>
    <w:qFormat/>
    <w:rPr>
      <w:caps w:val="0"/>
      <w:smallCaps w:val="0"/>
      <w:strike w:val="0"/>
      <w:dstrike w:val="0"/>
      <w:position w:val="0"/>
      <w:sz w:val="24"/>
      <w:vertAlign w:val="baseline"/>
    </w:rPr>
  </w:style>
  <w:style w:type="character" w:customStyle="1" w:styleId="ListLabel5">
    <w:name w:val="ListLabel 5"/>
    <w:qFormat/>
    <w:rPr>
      <w:caps w:val="0"/>
      <w:smallCaps w:val="0"/>
      <w:strike w:val="0"/>
      <w:dstrike w:val="0"/>
      <w:position w:val="0"/>
      <w:sz w:val="24"/>
      <w:vertAlign w:val="baseline"/>
    </w:rPr>
  </w:style>
  <w:style w:type="character" w:customStyle="1" w:styleId="ListLabel6">
    <w:name w:val="ListLabel 6"/>
    <w:qFormat/>
    <w:rPr>
      <w:caps w:val="0"/>
      <w:smallCaps w:val="0"/>
      <w:strike w:val="0"/>
      <w:dstrike w:val="0"/>
      <w:position w:val="0"/>
      <w:sz w:val="24"/>
      <w:vertAlign w:val="baseline"/>
    </w:rPr>
  </w:style>
  <w:style w:type="character" w:customStyle="1" w:styleId="ListLabel7">
    <w:name w:val="ListLabel 7"/>
    <w:qFormat/>
    <w:rPr>
      <w:caps w:val="0"/>
      <w:smallCaps w:val="0"/>
      <w:strike w:val="0"/>
      <w:dstrike w:val="0"/>
      <w:position w:val="0"/>
      <w:sz w:val="24"/>
      <w:vertAlign w:val="baseline"/>
    </w:rPr>
  </w:style>
  <w:style w:type="character" w:customStyle="1" w:styleId="ListLabel8">
    <w:name w:val="ListLabel 8"/>
    <w:qFormat/>
    <w:rPr>
      <w:caps w:val="0"/>
      <w:smallCaps w:val="0"/>
      <w:strike w:val="0"/>
      <w:dstrike w:val="0"/>
      <w:position w:val="0"/>
      <w:sz w:val="24"/>
      <w:vertAlign w:val="baseline"/>
    </w:rPr>
  </w:style>
  <w:style w:type="character" w:customStyle="1" w:styleId="ListLabel9">
    <w:name w:val="ListLabel 9"/>
    <w:qFormat/>
    <w:rPr>
      <w:caps w:val="0"/>
      <w:smallCaps w:val="0"/>
      <w:strike w:val="0"/>
      <w:dstrike w:val="0"/>
      <w:position w:val="0"/>
      <w:sz w:val="24"/>
      <w:vertAlign w:val="baseline"/>
    </w:rPr>
  </w:style>
  <w:style w:type="character" w:customStyle="1" w:styleId="ListLabel10">
    <w:name w:val="ListLabel 10"/>
    <w:qFormat/>
    <w:rPr>
      <w:rFonts w:ascii="Georgia" w:hAnsi="Georgia"/>
      <w:b w:val="0"/>
      <w:caps w:val="0"/>
      <w:smallCaps w:val="0"/>
      <w:strike w:val="0"/>
      <w:dstrike w:val="0"/>
      <w:position w:val="0"/>
      <w:sz w:val="22"/>
      <w:vertAlign w:val="baseline"/>
    </w:rPr>
  </w:style>
  <w:style w:type="character" w:customStyle="1" w:styleId="ListLabel11">
    <w:name w:val="ListLabel 11"/>
    <w:qFormat/>
    <w:rPr>
      <w:caps w:val="0"/>
      <w:smallCaps w:val="0"/>
      <w:strike w:val="0"/>
      <w:dstrike w:val="0"/>
      <w:position w:val="0"/>
      <w:sz w:val="24"/>
      <w:vertAlign w:val="baseline"/>
    </w:rPr>
  </w:style>
  <w:style w:type="character" w:customStyle="1" w:styleId="ListLabel12">
    <w:name w:val="ListLabel 12"/>
    <w:qFormat/>
    <w:rPr>
      <w:caps w:val="0"/>
      <w:smallCaps w:val="0"/>
      <w:strike w:val="0"/>
      <w:dstrike w:val="0"/>
      <w:position w:val="0"/>
      <w:sz w:val="24"/>
      <w:vertAlign w:val="baseline"/>
    </w:rPr>
  </w:style>
  <w:style w:type="character" w:customStyle="1" w:styleId="ListLabel13">
    <w:name w:val="ListLabel 13"/>
    <w:qFormat/>
    <w:rPr>
      <w:caps w:val="0"/>
      <w:smallCaps w:val="0"/>
      <w:strike w:val="0"/>
      <w:dstrike w:val="0"/>
      <w:position w:val="0"/>
      <w:sz w:val="24"/>
      <w:vertAlign w:val="baseline"/>
    </w:rPr>
  </w:style>
  <w:style w:type="character" w:customStyle="1" w:styleId="ListLabel14">
    <w:name w:val="ListLabel 14"/>
    <w:qFormat/>
    <w:rPr>
      <w:caps w:val="0"/>
      <w:smallCaps w:val="0"/>
      <w:strike w:val="0"/>
      <w:dstrike w:val="0"/>
      <w:position w:val="0"/>
      <w:sz w:val="24"/>
      <w:vertAlign w:val="baseline"/>
    </w:rPr>
  </w:style>
  <w:style w:type="character" w:customStyle="1" w:styleId="ListLabel15">
    <w:name w:val="ListLabel 15"/>
    <w:qFormat/>
    <w:rPr>
      <w:caps w:val="0"/>
      <w:smallCaps w:val="0"/>
      <w:strike w:val="0"/>
      <w:dstrike w:val="0"/>
      <w:position w:val="0"/>
      <w:sz w:val="24"/>
      <w:vertAlign w:val="baseline"/>
    </w:rPr>
  </w:style>
  <w:style w:type="character" w:customStyle="1" w:styleId="ListLabel16">
    <w:name w:val="ListLabel 16"/>
    <w:qFormat/>
    <w:rPr>
      <w:caps w:val="0"/>
      <w:smallCaps w:val="0"/>
      <w:strike w:val="0"/>
      <w:dstrike w:val="0"/>
      <w:position w:val="0"/>
      <w:sz w:val="24"/>
      <w:vertAlign w:val="baseline"/>
    </w:rPr>
  </w:style>
  <w:style w:type="character" w:customStyle="1" w:styleId="ListLabel17">
    <w:name w:val="ListLabel 17"/>
    <w:qFormat/>
    <w:rPr>
      <w:caps w:val="0"/>
      <w:smallCaps w:val="0"/>
      <w:strike w:val="0"/>
      <w:dstrike w:val="0"/>
      <w:position w:val="0"/>
      <w:sz w:val="24"/>
      <w:vertAlign w:val="baseline"/>
    </w:rPr>
  </w:style>
  <w:style w:type="character" w:customStyle="1" w:styleId="ListLabel18">
    <w:name w:val="ListLabel 18"/>
    <w:qFormat/>
    <w:rPr>
      <w:caps w:val="0"/>
      <w:smallCaps w:val="0"/>
      <w:strike w:val="0"/>
      <w:dstrike w:val="0"/>
      <w:position w:val="0"/>
      <w:sz w:val="24"/>
      <w:vertAlign w:val="baseline"/>
    </w:rPr>
  </w:style>
  <w:style w:type="character" w:customStyle="1" w:styleId="ListLabel19">
    <w:name w:val="ListLabel 19"/>
    <w:qFormat/>
    <w:rPr>
      <w:rFonts w:ascii="Georgia" w:eastAsia="Georgia" w:hAnsi="Georgia" w:cs="Georgia"/>
      <w:b w:val="0"/>
      <w:i w:val="0"/>
      <w:caps w:val="0"/>
      <w:smallCaps w:val="0"/>
      <w:strike w:val="0"/>
      <w:dstrike w:val="0"/>
      <w:position w:val="0"/>
      <w:sz w:val="22"/>
      <w:vertAlign w:val="baseline"/>
    </w:rPr>
  </w:style>
  <w:style w:type="character" w:customStyle="1" w:styleId="ListLabel20">
    <w:name w:val="ListLabel 20"/>
    <w:qFormat/>
    <w:rPr>
      <w:rFonts w:eastAsia="Georgia" w:cs="Georgia"/>
      <w:b w:val="0"/>
      <w:i w:val="0"/>
      <w:caps w:val="0"/>
      <w:smallCaps w:val="0"/>
      <w:strike w:val="0"/>
      <w:dstrike w:val="0"/>
      <w:position w:val="0"/>
      <w:sz w:val="24"/>
      <w:vertAlign w:val="baseline"/>
    </w:rPr>
  </w:style>
  <w:style w:type="character" w:customStyle="1" w:styleId="ListLabel21">
    <w:name w:val="ListLabel 21"/>
    <w:qFormat/>
    <w:rPr>
      <w:rFonts w:eastAsia="Georgia" w:cs="Georgia"/>
      <w:b w:val="0"/>
      <w:i w:val="0"/>
      <w:caps w:val="0"/>
      <w:smallCaps w:val="0"/>
      <w:strike w:val="0"/>
      <w:dstrike w:val="0"/>
      <w:position w:val="0"/>
      <w:sz w:val="24"/>
      <w:vertAlign w:val="baseline"/>
    </w:rPr>
  </w:style>
  <w:style w:type="character" w:customStyle="1" w:styleId="ListLabel22">
    <w:name w:val="ListLabel 22"/>
    <w:qFormat/>
    <w:rPr>
      <w:rFonts w:eastAsia="Georgia" w:cs="Georgia"/>
      <w:b w:val="0"/>
      <w:i w:val="0"/>
      <w:caps w:val="0"/>
      <w:smallCaps w:val="0"/>
      <w:strike w:val="0"/>
      <w:dstrike w:val="0"/>
      <w:position w:val="0"/>
      <w:sz w:val="24"/>
      <w:vertAlign w:val="baseline"/>
    </w:rPr>
  </w:style>
  <w:style w:type="character" w:customStyle="1" w:styleId="ListLabel23">
    <w:name w:val="ListLabel 23"/>
    <w:qFormat/>
    <w:rPr>
      <w:rFonts w:eastAsia="Georgia" w:cs="Georgia"/>
      <w:b w:val="0"/>
      <w:i w:val="0"/>
      <w:caps w:val="0"/>
      <w:smallCaps w:val="0"/>
      <w:strike w:val="0"/>
      <w:dstrike w:val="0"/>
      <w:position w:val="0"/>
      <w:sz w:val="24"/>
      <w:vertAlign w:val="baseline"/>
    </w:rPr>
  </w:style>
  <w:style w:type="character" w:customStyle="1" w:styleId="ListLabel24">
    <w:name w:val="ListLabel 24"/>
    <w:qFormat/>
    <w:rPr>
      <w:rFonts w:eastAsia="Georgia" w:cs="Georgia"/>
      <w:b w:val="0"/>
      <w:i w:val="0"/>
      <w:caps w:val="0"/>
      <w:smallCaps w:val="0"/>
      <w:strike w:val="0"/>
      <w:dstrike w:val="0"/>
      <w:position w:val="0"/>
      <w:sz w:val="24"/>
      <w:vertAlign w:val="baseline"/>
    </w:rPr>
  </w:style>
  <w:style w:type="character" w:customStyle="1" w:styleId="ListLabel25">
    <w:name w:val="ListLabel 25"/>
    <w:qFormat/>
    <w:rPr>
      <w:rFonts w:eastAsia="Georgia" w:cs="Georgia"/>
      <w:b w:val="0"/>
      <w:i w:val="0"/>
      <w:caps w:val="0"/>
      <w:smallCaps w:val="0"/>
      <w:strike w:val="0"/>
      <w:dstrike w:val="0"/>
      <w:position w:val="0"/>
      <w:sz w:val="24"/>
      <w:vertAlign w:val="baseline"/>
    </w:rPr>
  </w:style>
  <w:style w:type="character" w:customStyle="1" w:styleId="ListLabel26">
    <w:name w:val="ListLabel 26"/>
    <w:qFormat/>
    <w:rPr>
      <w:rFonts w:eastAsia="Georgia" w:cs="Georgia"/>
      <w:b w:val="0"/>
      <w:i w:val="0"/>
      <w:caps w:val="0"/>
      <w:smallCaps w:val="0"/>
      <w:strike w:val="0"/>
      <w:dstrike w:val="0"/>
      <w:position w:val="0"/>
      <w:sz w:val="24"/>
      <w:vertAlign w:val="baseline"/>
    </w:rPr>
  </w:style>
  <w:style w:type="character" w:customStyle="1" w:styleId="ListLabel27">
    <w:name w:val="ListLabel 27"/>
    <w:qFormat/>
    <w:rPr>
      <w:rFonts w:eastAsia="Georgia" w:cs="Georgia"/>
      <w:b w:val="0"/>
      <w:i w:val="0"/>
      <w:caps w:val="0"/>
      <w:smallCaps w:val="0"/>
      <w:strike w:val="0"/>
      <w:dstrike w:val="0"/>
      <w:position w:val="0"/>
      <w:sz w:val="24"/>
      <w:vertAlign w:val="baseline"/>
    </w:rPr>
  </w:style>
  <w:style w:type="character" w:customStyle="1" w:styleId="ListLabel28">
    <w:name w:val="ListLabel 28"/>
    <w:qFormat/>
    <w:rPr>
      <w:rFonts w:ascii="Georgia" w:hAnsi="Georgia"/>
      <w:b w:val="0"/>
      <w:caps w:val="0"/>
      <w:smallCaps w:val="0"/>
      <w:strike w:val="0"/>
      <w:dstrike w:val="0"/>
      <w:position w:val="0"/>
      <w:sz w:val="22"/>
      <w:vertAlign w:val="baseline"/>
    </w:rPr>
  </w:style>
  <w:style w:type="character" w:customStyle="1" w:styleId="ListLabel29">
    <w:name w:val="ListLabel 29"/>
    <w:qFormat/>
    <w:rPr>
      <w:caps w:val="0"/>
      <w:smallCaps w:val="0"/>
      <w:strike w:val="0"/>
      <w:dstrike w:val="0"/>
      <w:position w:val="0"/>
      <w:sz w:val="24"/>
      <w:vertAlign w:val="baseline"/>
    </w:rPr>
  </w:style>
  <w:style w:type="character" w:customStyle="1" w:styleId="ListLabel30">
    <w:name w:val="ListLabel 30"/>
    <w:qFormat/>
    <w:rPr>
      <w:caps w:val="0"/>
      <w:smallCaps w:val="0"/>
      <w:strike w:val="0"/>
      <w:dstrike w:val="0"/>
      <w:position w:val="0"/>
      <w:sz w:val="24"/>
      <w:vertAlign w:val="baseline"/>
    </w:rPr>
  </w:style>
  <w:style w:type="character" w:customStyle="1" w:styleId="ListLabel31">
    <w:name w:val="ListLabel 31"/>
    <w:qFormat/>
    <w:rPr>
      <w:caps w:val="0"/>
      <w:smallCaps w:val="0"/>
      <w:strike w:val="0"/>
      <w:dstrike w:val="0"/>
      <w:position w:val="0"/>
      <w:sz w:val="24"/>
      <w:vertAlign w:val="baseline"/>
    </w:rPr>
  </w:style>
  <w:style w:type="character" w:customStyle="1" w:styleId="ListLabel32">
    <w:name w:val="ListLabel 32"/>
    <w:qFormat/>
    <w:rPr>
      <w:caps w:val="0"/>
      <w:smallCaps w:val="0"/>
      <w:strike w:val="0"/>
      <w:dstrike w:val="0"/>
      <w:position w:val="0"/>
      <w:sz w:val="24"/>
      <w:vertAlign w:val="baseline"/>
    </w:rPr>
  </w:style>
  <w:style w:type="character" w:customStyle="1" w:styleId="ListLabel33">
    <w:name w:val="ListLabel 33"/>
    <w:qFormat/>
    <w:rPr>
      <w:caps w:val="0"/>
      <w:smallCaps w:val="0"/>
      <w:strike w:val="0"/>
      <w:dstrike w:val="0"/>
      <w:position w:val="0"/>
      <w:sz w:val="24"/>
      <w:vertAlign w:val="baseline"/>
    </w:rPr>
  </w:style>
  <w:style w:type="character" w:customStyle="1" w:styleId="ListLabel34">
    <w:name w:val="ListLabel 34"/>
    <w:qFormat/>
    <w:rPr>
      <w:caps w:val="0"/>
      <w:smallCaps w:val="0"/>
      <w:strike w:val="0"/>
      <w:dstrike w:val="0"/>
      <w:position w:val="0"/>
      <w:sz w:val="24"/>
      <w:vertAlign w:val="baseline"/>
    </w:rPr>
  </w:style>
  <w:style w:type="character" w:customStyle="1" w:styleId="ListLabel35">
    <w:name w:val="ListLabel 35"/>
    <w:qFormat/>
    <w:rPr>
      <w:caps w:val="0"/>
      <w:smallCaps w:val="0"/>
      <w:strike w:val="0"/>
      <w:dstrike w:val="0"/>
      <w:position w:val="0"/>
      <w:sz w:val="24"/>
      <w:vertAlign w:val="baseline"/>
    </w:rPr>
  </w:style>
  <w:style w:type="character" w:customStyle="1" w:styleId="ListLabel36">
    <w:name w:val="ListLabel 36"/>
    <w:qFormat/>
    <w:rPr>
      <w:caps w:val="0"/>
      <w:smallCaps w:val="0"/>
      <w:strike w:val="0"/>
      <w:dstrike w:val="0"/>
      <w:position w:val="0"/>
      <w:sz w:val="24"/>
      <w:vertAlign w:val="baseline"/>
    </w:rPr>
  </w:style>
  <w:style w:type="character" w:customStyle="1" w:styleId="ListLabel37">
    <w:name w:val="ListLabel 37"/>
    <w:qFormat/>
    <w:rPr>
      <w:rFonts w:ascii="Georgia" w:hAnsi="Georgia"/>
      <w:b w:val="0"/>
      <w:caps w:val="0"/>
      <w:smallCaps w:val="0"/>
      <w:strike w:val="0"/>
      <w:dstrike w:val="0"/>
      <w:position w:val="0"/>
      <w:sz w:val="22"/>
      <w:vertAlign w:val="baseline"/>
    </w:rPr>
  </w:style>
  <w:style w:type="character" w:customStyle="1" w:styleId="ListLabel38">
    <w:name w:val="ListLabel 38"/>
    <w:qFormat/>
    <w:rPr>
      <w:caps w:val="0"/>
      <w:smallCaps w:val="0"/>
      <w:strike w:val="0"/>
      <w:dstrike w:val="0"/>
      <w:position w:val="0"/>
      <w:sz w:val="24"/>
      <w:vertAlign w:val="baseline"/>
    </w:rPr>
  </w:style>
  <w:style w:type="character" w:customStyle="1" w:styleId="ListLabel39">
    <w:name w:val="ListLabel 39"/>
    <w:qFormat/>
    <w:rPr>
      <w:caps w:val="0"/>
      <w:smallCaps w:val="0"/>
      <w:strike w:val="0"/>
      <w:dstrike w:val="0"/>
      <w:position w:val="0"/>
      <w:sz w:val="24"/>
      <w:vertAlign w:val="baseline"/>
    </w:rPr>
  </w:style>
  <w:style w:type="character" w:customStyle="1" w:styleId="ListLabel40">
    <w:name w:val="ListLabel 40"/>
    <w:qFormat/>
    <w:rPr>
      <w:caps w:val="0"/>
      <w:smallCaps w:val="0"/>
      <w:strike w:val="0"/>
      <w:dstrike w:val="0"/>
      <w:position w:val="0"/>
      <w:sz w:val="24"/>
      <w:vertAlign w:val="baseline"/>
    </w:rPr>
  </w:style>
  <w:style w:type="character" w:customStyle="1" w:styleId="ListLabel41">
    <w:name w:val="ListLabel 41"/>
    <w:qFormat/>
    <w:rPr>
      <w:caps w:val="0"/>
      <w:smallCaps w:val="0"/>
      <w:strike w:val="0"/>
      <w:dstrike w:val="0"/>
      <w:position w:val="0"/>
      <w:sz w:val="24"/>
      <w:vertAlign w:val="baseline"/>
    </w:rPr>
  </w:style>
  <w:style w:type="character" w:customStyle="1" w:styleId="ListLabel42">
    <w:name w:val="ListLabel 42"/>
    <w:qFormat/>
    <w:rPr>
      <w:caps w:val="0"/>
      <w:smallCaps w:val="0"/>
      <w:strike w:val="0"/>
      <w:dstrike w:val="0"/>
      <w:position w:val="0"/>
      <w:sz w:val="24"/>
      <w:vertAlign w:val="baseline"/>
    </w:rPr>
  </w:style>
  <w:style w:type="character" w:customStyle="1" w:styleId="ListLabel43">
    <w:name w:val="ListLabel 43"/>
    <w:qFormat/>
    <w:rPr>
      <w:caps w:val="0"/>
      <w:smallCaps w:val="0"/>
      <w:strike w:val="0"/>
      <w:dstrike w:val="0"/>
      <w:position w:val="0"/>
      <w:sz w:val="24"/>
      <w:vertAlign w:val="baseline"/>
    </w:rPr>
  </w:style>
  <w:style w:type="character" w:customStyle="1" w:styleId="ListLabel44">
    <w:name w:val="ListLabel 44"/>
    <w:qFormat/>
    <w:rPr>
      <w:caps w:val="0"/>
      <w:smallCaps w:val="0"/>
      <w:strike w:val="0"/>
      <w:dstrike w:val="0"/>
      <w:position w:val="0"/>
      <w:sz w:val="24"/>
      <w:vertAlign w:val="baseline"/>
    </w:rPr>
  </w:style>
  <w:style w:type="character" w:customStyle="1" w:styleId="ListLabel45">
    <w:name w:val="ListLabel 45"/>
    <w:qFormat/>
    <w:rPr>
      <w:caps w:val="0"/>
      <w:smallCaps w:val="0"/>
      <w:strike w:val="0"/>
      <w:dstrike w:val="0"/>
      <w:position w:val="0"/>
      <w:sz w:val="24"/>
      <w:vertAlign w:val="baseline"/>
    </w:rPr>
  </w:style>
  <w:style w:type="character" w:customStyle="1" w:styleId="ListLabel46">
    <w:name w:val="ListLabel 46"/>
    <w:qFormat/>
    <w:rPr>
      <w:rFonts w:ascii="Times New Roman" w:hAnsi="Times New Roman"/>
      <w:b w:val="0"/>
      <w:caps w:val="0"/>
      <w:smallCaps w:val="0"/>
      <w:strike w:val="0"/>
      <w:dstrike w:val="0"/>
      <w:position w:val="0"/>
      <w:sz w:val="22"/>
      <w:vertAlign w:val="baseline"/>
    </w:rPr>
  </w:style>
  <w:style w:type="character" w:customStyle="1" w:styleId="ListLabel47">
    <w:name w:val="ListLabel 47"/>
    <w:qFormat/>
    <w:rPr>
      <w:caps w:val="0"/>
      <w:smallCaps w:val="0"/>
      <w:strike w:val="0"/>
      <w:dstrike w:val="0"/>
      <w:position w:val="0"/>
      <w:sz w:val="24"/>
      <w:vertAlign w:val="baseline"/>
    </w:rPr>
  </w:style>
  <w:style w:type="character" w:customStyle="1" w:styleId="ListLabel48">
    <w:name w:val="ListLabel 48"/>
    <w:qFormat/>
    <w:rPr>
      <w:caps w:val="0"/>
      <w:smallCaps w:val="0"/>
      <w:strike w:val="0"/>
      <w:dstrike w:val="0"/>
      <w:position w:val="0"/>
      <w:sz w:val="24"/>
      <w:vertAlign w:val="baseline"/>
    </w:rPr>
  </w:style>
  <w:style w:type="character" w:customStyle="1" w:styleId="ListLabel49">
    <w:name w:val="ListLabel 49"/>
    <w:qFormat/>
    <w:rPr>
      <w:caps w:val="0"/>
      <w:smallCaps w:val="0"/>
      <w:strike w:val="0"/>
      <w:dstrike w:val="0"/>
      <w:position w:val="0"/>
      <w:sz w:val="24"/>
      <w:vertAlign w:val="baseline"/>
    </w:rPr>
  </w:style>
  <w:style w:type="character" w:customStyle="1" w:styleId="ListLabel50">
    <w:name w:val="ListLabel 50"/>
    <w:qFormat/>
    <w:rPr>
      <w:caps w:val="0"/>
      <w:smallCaps w:val="0"/>
      <w:strike w:val="0"/>
      <w:dstrike w:val="0"/>
      <w:position w:val="0"/>
      <w:sz w:val="24"/>
      <w:vertAlign w:val="baseline"/>
    </w:rPr>
  </w:style>
  <w:style w:type="character" w:customStyle="1" w:styleId="ListLabel51">
    <w:name w:val="ListLabel 51"/>
    <w:qFormat/>
    <w:rPr>
      <w:caps w:val="0"/>
      <w:smallCaps w:val="0"/>
      <w:strike w:val="0"/>
      <w:dstrike w:val="0"/>
      <w:position w:val="0"/>
      <w:sz w:val="24"/>
      <w:vertAlign w:val="baseline"/>
    </w:rPr>
  </w:style>
  <w:style w:type="character" w:customStyle="1" w:styleId="ListLabel52">
    <w:name w:val="ListLabel 52"/>
    <w:qFormat/>
    <w:rPr>
      <w:caps w:val="0"/>
      <w:smallCaps w:val="0"/>
      <w:strike w:val="0"/>
      <w:dstrike w:val="0"/>
      <w:position w:val="0"/>
      <w:sz w:val="24"/>
      <w:vertAlign w:val="baseline"/>
    </w:rPr>
  </w:style>
  <w:style w:type="character" w:customStyle="1" w:styleId="ListLabel53">
    <w:name w:val="ListLabel 53"/>
    <w:qFormat/>
    <w:rPr>
      <w:caps w:val="0"/>
      <w:smallCaps w:val="0"/>
      <w:strike w:val="0"/>
      <w:dstrike w:val="0"/>
      <w:position w:val="0"/>
      <w:sz w:val="24"/>
      <w:vertAlign w:val="baseline"/>
    </w:rPr>
  </w:style>
  <w:style w:type="character" w:customStyle="1" w:styleId="ListLabel54">
    <w:name w:val="ListLabel 54"/>
    <w:qFormat/>
    <w:rPr>
      <w:caps w:val="0"/>
      <w:smallCaps w:val="0"/>
      <w:strike w:val="0"/>
      <w:dstrike w:val="0"/>
      <w:position w:val="0"/>
      <w:sz w:val="24"/>
      <w:vertAlign w:val="baseline"/>
    </w:rPr>
  </w:style>
  <w:style w:type="character" w:customStyle="1" w:styleId="ListLabel55">
    <w:name w:val="ListLabel 55"/>
    <w:qFormat/>
    <w:rPr>
      <w:rFonts w:ascii="Georgia" w:hAnsi="Georgia"/>
      <w:b w:val="0"/>
      <w:caps w:val="0"/>
      <w:smallCaps w:val="0"/>
      <w:strike w:val="0"/>
      <w:dstrike w:val="0"/>
      <w:position w:val="0"/>
      <w:sz w:val="22"/>
      <w:vertAlign w:val="baseline"/>
    </w:rPr>
  </w:style>
  <w:style w:type="character" w:customStyle="1" w:styleId="ListLabel56">
    <w:name w:val="ListLabel 56"/>
    <w:qFormat/>
    <w:rPr>
      <w:caps w:val="0"/>
      <w:smallCaps w:val="0"/>
      <w:strike w:val="0"/>
      <w:dstrike w:val="0"/>
      <w:position w:val="0"/>
      <w:sz w:val="24"/>
      <w:vertAlign w:val="baseline"/>
    </w:rPr>
  </w:style>
  <w:style w:type="character" w:customStyle="1" w:styleId="ListLabel57">
    <w:name w:val="ListLabel 57"/>
    <w:qFormat/>
    <w:rPr>
      <w:caps w:val="0"/>
      <w:smallCaps w:val="0"/>
      <w:strike w:val="0"/>
      <w:dstrike w:val="0"/>
      <w:position w:val="0"/>
      <w:sz w:val="24"/>
      <w:vertAlign w:val="baseline"/>
    </w:rPr>
  </w:style>
  <w:style w:type="character" w:customStyle="1" w:styleId="ListLabel58">
    <w:name w:val="ListLabel 58"/>
    <w:qFormat/>
    <w:rPr>
      <w:caps w:val="0"/>
      <w:smallCaps w:val="0"/>
      <w:strike w:val="0"/>
      <w:dstrike w:val="0"/>
      <w:position w:val="0"/>
      <w:sz w:val="24"/>
      <w:vertAlign w:val="baseline"/>
    </w:rPr>
  </w:style>
  <w:style w:type="character" w:customStyle="1" w:styleId="ListLabel59">
    <w:name w:val="ListLabel 59"/>
    <w:qFormat/>
    <w:rPr>
      <w:caps w:val="0"/>
      <w:smallCaps w:val="0"/>
      <w:strike w:val="0"/>
      <w:dstrike w:val="0"/>
      <w:position w:val="0"/>
      <w:sz w:val="24"/>
      <w:vertAlign w:val="baseline"/>
    </w:rPr>
  </w:style>
  <w:style w:type="character" w:customStyle="1" w:styleId="ListLabel60">
    <w:name w:val="ListLabel 60"/>
    <w:qFormat/>
    <w:rPr>
      <w:caps w:val="0"/>
      <w:smallCaps w:val="0"/>
      <w:strike w:val="0"/>
      <w:dstrike w:val="0"/>
      <w:position w:val="0"/>
      <w:sz w:val="24"/>
      <w:vertAlign w:val="baseline"/>
    </w:rPr>
  </w:style>
  <w:style w:type="character" w:customStyle="1" w:styleId="ListLabel61">
    <w:name w:val="ListLabel 61"/>
    <w:qFormat/>
    <w:rPr>
      <w:caps w:val="0"/>
      <w:smallCaps w:val="0"/>
      <w:strike w:val="0"/>
      <w:dstrike w:val="0"/>
      <w:position w:val="0"/>
      <w:sz w:val="24"/>
      <w:vertAlign w:val="baseline"/>
    </w:rPr>
  </w:style>
  <w:style w:type="character" w:customStyle="1" w:styleId="ListLabel62">
    <w:name w:val="ListLabel 62"/>
    <w:qFormat/>
    <w:rPr>
      <w:caps w:val="0"/>
      <w:smallCaps w:val="0"/>
      <w:strike w:val="0"/>
      <w:dstrike w:val="0"/>
      <w:position w:val="0"/>
      <w:sz w:val="24"/>
      <w:vertAlign w:val="baseline"/>
    </w:rPr>
  </w:style>
  <w:style w:type="character" w:customStyle="1" w:styleId="ListLabel63">
    <w:name w:val="ListLabel 63"/>
    <w:qFormat/>
    <w:rPr>
      <w:caps w:val="0"/>
      <w:smallCaps w:val="0"/>
      <w:strike w:val="0"/>
      <w:dstrike w:val="0"/>
      <w:position w:val="0"/>
      <w:sz w:val="24"/>
      <w:vertAlign w:val="baseline"/>
    </w:rPr>
  </w:style>
  <w:style w:type="character" w:customStyle="1" w:styleId="ListLabel64">
    <w:name w:val="ListLabel 64"/>
    <w:qFormat/>
    <w:rPr>
      <w:rFonts w:ascii="Georgia" w:hAnsi="Georgia"/>
      <w:b w:val="0"/>
      <w:caps w:val="0"/>
      <w:smallCaps w:val="0"/>
      <w:strike w:val="0"/>
      <w:dstrike w:val="0"/>
      <w:position w:val="0"/>
      <w:sz w:val="22"/>
      <w:vertAlign w:val="baseline"/>
    </w:rPr>
  </w:style>
  <w:style w:type="character" w:customStyle="1" w:styleId="ListLabel65">
    <w:name w:val="ListLabel 65"/>
    <w:qFormat/>
    <w:rPr>
      <w:caps w:val="0"/>
      <w:smallCaps w:val="0"/>
      <w:strike w:val="0"/>
      <w:dstrike w:val="0"/>
      <w:position w:val="0"/>
      <w:sz w:val="24"/>
      <w:vertAlign w:val="baseline"/>
    </w:rPr>
  </w:style>
  <w:style w:type="character" w:customStyle="1" w:styleId="ListLabel66">
    <w:name w:val="ListLabel 66"/>
    <w:qFormat/>
    <w:rPr>
      <w:caps w:val="0"/>
      <w:smallCaps w:val="0"/>
      <w:strike w:val="0"/>
      <w:dstrike w:val="0"/>
      <w:position w:val="0"/>
      <w:sz w:val="24"/>
      <w:vertAlign w:val="baseline"/>
    </w:rPr>
  </w:style>
  <w:style w:type="character" w:customStyle="1" w:styleId="ListLabel67">
    <w:name w:val="ListLabel 67"/>
    <w:qFormat/>
    <w:rPr>
      <w:caps w:val="0"/>
      <w:smallCaps w:val="0"/>
      <w:strike w:val="0"/>
      <w:dstrike w:val="0"/>
      <w:position w:val="0"/>
      <w:sz w:val="24"/>
      <w:vertAlign w:val="baseline"/>
    </w:rPr>
  </w:style>
  <w:style w:type="character" w:customStyle="1" w:styleId="ListLabel68">
    <w:name w:val="ListLabel 68"/>
    <w:qFormat/>
    <w:rPr>
      <w:caps w:val="0"/>
      <w:smallCaps w:val="0"/>
      <w:strike w:val="0"/>
      <w:dstrike w:val="0"/>
      <w:position w:val="0"/>
      <w:sz w:val="24"/>
      <w:vertAlign w:val="baseline"/>
    </w:rPr>
  </w:style>
  <w:style w:type="character" w:customStyle="1" w:styleId="ListLabel69">
    <w:name w:val="ListLabel 69"/>
    <w:qFormat/>
    <w:rPr>
      <w:caps w:val="0"/>
      <w:smallCaps w:val="0"/>
      <w:strike w:val="0"/>
      <w:dstrike w:val="0"/>
      <w:position w:val="0"/>
      <w:sz w:val="24"/>
      <w:vertAlign w:val="baseline"/>
    </w:rPr>
  </w:style>
  <w:style w:type="character" w:customStyle="1" w:styleId="ListLabel70">
    <w:name w:val="ListLabel 70"/>
    <w:qFormat/>
    <w:rPr>
      <w:caps w:val="0"/>
      <w:smallCaps w:val="0"/>
      <w:strike w:val="0"/>
      <w:dstrike w:val="0"/>
      <w:position w:val="0"/>
      <w:sz w:val="24"/>
      <w:vertAlign w:val="baseline"/>
    </w:rPr>
  </w:style>
  <w:style w:type="character" w:customStyle="1" w:styleId="ListLabel71">
    <w:name w:val="ListLabel 71"/>
    <w:qFormat/>
    <w:rPr>
      <w:caps w:val="0"/>
      <w:smallCaps w:val="0"/>
      <w:strike w:val="0"/>
      <w:dstrike w:val="0"/>
      <w:position w:val="0"/>
      <w:sz w:val="24"/>
      <w:vertAlign w:val="baseline"/>
    </w:rPr>
  </w:style>
  <w:style w:type="character" w:customStyle="1" w:styleId="ListLabel72">
    <w:name w:val="ListLabel 72"/>
    <w:qFormat/>
    <w:rPr>
      <w:caps w:val="0"/>
      <w:smallCaps w:val="0"/>
      <w:strike w:val="0"/>
      <w:dstrike w:val="0"/>
      <w:position w:val="0"/>
      <w:sz w:val="24"/>
      <w:vertAlign w:val="baseline"/>
    </w:rPr>
  </w:style>
  <w:style w:type="character" w:customStyle="1" w:styleId="ListLabel73">
    <w:name w:val="ListLabel 73"/>
    <w:qFormat/>
    <w:rPr>
      <w:rFonts w:ascii="Georgia" w:eastAsia="Georgia" w:hAnsi="Georgia" w:cs="Georgia"/>
      <w:b w:val="0"/>
      <w:i w:val="0"/>
      <w:caps w:val="0"/>
      <w:smallCaps w:val="0"/>
      <w:strike w:val="0"/>
      <w:dstrike w:val="0"/>
      <w:position w:val="0"/>
      <w:sz w:val="22"/>
      <w:vertAlign w:val="baseline"/>
    </w:rPr>
  </w:style>
  <w:style w:type="character" w:customStyle="1" w:styleId="ListLabel74">
    <w:name w:val="ListLabel 74"/>
    <w:qFormat/>
    <w:rPr>
      <w:rFonts w:eastAsia="Georgia" w:cs="Georgia"/>
      <w:b w:val="0"/>
      <w:i w:val="0"/>
      <w:caps w:val="0"/>
      <w:smallCaps w:val="0"/>
      <w:strike w:val="0"/>
      <w:dstrike w:val="0"/>
      <w:position w:val="0"/>
      <w:sz w:val="24"/>
      <w:vertAlign w:val="baseline"/>
    </w:rPr>
  </w:style>
  <w:style w:type="character" w:customStyle="1" w:styleId="ListLabel75">
    <w:name w:val="ListLabel 75"/>
    <w:qFormat/>
    <w:rPr>
      <w:rFonts w:eastAsia="Georgia" w:cs="Georgia"/>
      <w:b w:val="0"/>
      <w:i w:val="0"/>
      <w:caps w:val="0"/>
      <w:smallCaps w:val="0"/>
      <w:strike w:val="0"/>
      <w:dstrike w:val="0"/>
      <w:position w:val="0"/>
      <w:sz w:val="24"/>
      <w:vertAlign w:val="baseline"/>
    </w:rPr>
  </w:style>
  <w:style w:type="character" w:customStyle="1" w:styleId="ListLabel76">
    <w:name w:val="ListLabel 76"/>
    <w:qFormat/>
    <w:rPr>
      <w:rFonts w:eastAsia="Georgia" w:cs="Georgia"/>
      <w:b w:val="0"/>
      <w:i w:val="0"/>
      <w:caps w:val="0"/>
      <w:smallCaps w:val="0"/>
      <w:strike w:val="0"/>
      <w:dstrike w:val="0"/>
      <w:position w:val="0"/>
      <w:sz w:val="24"/>
      <w:vertAlign w:val="baseline"/>
    </w:rPr>
  </w:style>
  <w:style w:type="character" w:customStyle="1" w:styleId="ListLabel77">
    <w:name w:val="ListLabel 77"/>
    <w:qFormat/>
    <w:rPr>
      <w:rFonts w:eastAsia="Georgia" w:cs="Georgia"/>
      <w:b w:val="0"/>
      <w:i w:val="0"/>
      <w:caps w:val="0"/>
      <w:smallCaps w:val="0"/>
      <w:strike w:val="0"/>
      <w:dstrike w:val="0"/>
      <w:position w:val="0"/>
      <w:sz w:val="24"/>
      <w:vertAlign w:val="baseline"/>
    </w:rPr>
  </w:style>
  <w:style w:type="character" w:customStyle="1" w:styleId="ListLabel78">
    <w:name w:val="ListLabel 78"/>
    <w:qFormat/>
    <w:rPr>
      <w:rFonts w:eastAsia="Georgia" w:cs="Georgia"/>
      <w:b w:val="0"/>
      <w:i w:val="0"/>
      <w:caps w:val="0"/>
      <w:smallCaps w:val="0"/>
      <w:strike w:val="0"/>
      <w:dstrike w:val="0"/>
      <w:position w:val="0"/>
      <w:sz w:val="24"/>
      <w:vertAlign w:val="baseline"/>
    </w:rPr>
  </w:style>
  <w:style w:type="character" w:customStyle="1" w:styleId="ListLabel79">
    <w:name w:val="ListLabel 79"/>
    <w:qFormat/>
    <w:rPr>
      <w:rFonts w:eastAsia="Georgia" w:cs="Georgia"/>
      <w:b w:val="0"/>
      <w:i w:val="0"/>
      <w:caps w:val="0"/>
      <w:smallCaps w:val="0"/>
      <w:strike w:val="0"/>
      <w:dstrike w:val="0"/>
      <w:position w:val="0"/>
      <w:sz w:val="24"/>
      <w:vertAlign w:val="baseline"/>
    </w:rPr>
  </w:style>
  <w:style w:type="character" w:customStyle="1" w:styleId="ListLabel80">
    <w:name w:val="ListLabel 80"/>
    <w:qFormat/>
    <w:rPr>
      <w:rFonts w:eastAsia="Georgia" w:cs="Georgia"/>
      <w:b w:val="0"/>
      <w:i w:val="0"/>
      <w:caps w:val="0"/>
      <w:smallCaps w:val="0"/>
      <w:strike w:val="0"/>
      <w:dstrike w:val="0"/>
      <w:position w:val="0"/>
      <w:sz w:val="24"/>
      <w:vertAlign w:val="baseline"/>
    </w:rPr>
  </w:style>
  <w:style w:type="character" w:customStyle="1" w:styleId="ListLabel81">
    <w:name w:val="ListLabel 81"/>
    <w:qFormat/>
    <w:rPr>
      <w:rFonts w:eastAsia="Georgia" w:cs="Georgia"/>
      <w:b w:val="0"/>
      <w:i w:val="0"/>
      <w:caps w:val="0"/>
      <w:smallCaps w:val="0"/>
      <w:strike w:val="0"/>
      <w:dstrike w:val="0"/>
      <w:position w:val="0"/>
      <w:sz w:val="24"/>
      <w:vertAlign w:val="baseline"/>
    </w:rPr>
  </w:style>
  <w:style w:type="paragraph" w:customStyle="1" w:styleId="Heading">
    <w:name w:val="Heading"/>
    <w:basedOn w:val="Normln"/>
    <w:next w:val="Zkladntext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Zkladntext">
    <w:name w:val="Body Text"/>
    <w:basedOn w:val="Normln"/>
    <w:pPr>
      <w:spacing w:after="140" w:line="276" w:lineRule="auto"/>
    </w:pPr>
  </w:style>
  <w:style w:type="paragraph" w:styleId="Seznam">
    <w:name w:val="List"/>
    <w:basedOn w:val="Zkladntext"/>
  </w:style>
  <w:style w:type="paragraph" w:styleId="Titulek">
    <w:name w:val="caption"/>
    <w:basedOn w:val="Normln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ln"/>
    <w:qFormat/>
    <w:pPr>
      <w:suppressLineNumbers/>
    </w:pPr>
  </w:style>
  <w:style w:type="paragraph" w:customStyle="1" w:styleId="LO-normal">
    <w:name w:val="LO-normal"/>
    <w:qFormat/>
    <w:rPr>
      <w:rFonts w:eastAsia="NSimSun" w:cs="Lucida Sans"/>
      <w:lang w:eastAsia="zh-CN" w:bidi="hi-IN"/>
    </w:rPr>
  </w:style>
  <w:style w:type="paragraph" w:customStyle="1" w:styleId="Zhlavazpat">
    <w:name w:val="Záhlaví a zápatí"/>
    <w:qFormat/>
    <w:pPr>
      <w:tabs>
        <w:tab w:val="right" w:pos="9020"/>
      </w:tabs>
    </w:pPr>
    <w:rPr>
      <w:rFonts w:ascii="Helvetica Neue" w:eastAsia="Arial Unicode MS" w:hAnsi="Helvetica Neue" w:cs="Arial Unicode MS"/>
      <w:color w:val="000000"/>
      <w:lang w:eastAsia="zh-CN" w:bidi="hi-IN"/>
      <w14:textOutline w14:w="0" w14:cap="flat" w14:cmpd="sng" w14:algn="ctr">
        <w14:noFill/>
        <w14:prstDash w14:val="solid"/>
        <w14:bevel/>
      </w14:textOutline>
    </w:rPr>
  </w:style>
  <w:style w:type="paragraph" w:styleId="Zpat">
    <w:name w:val="footer"/>
    <w:pPr>
      <w:tabs>
        <w:tab w:val="center" w:pos="4536"/>
        <w:tab w:val="right" w:pos="9072"/>
      </w:tabs>
      <w:suppressAutoHyphens/>
    </w:pPr>
    <w:rPr>
      <w:rFonts w:ascii="Times New Roman" w:eastAsia="Arial Unicode MS" w:hAnsi="Times New Roman" w:cs="Arial Unicode MS"/>
      <w:color w:val="000000"/>
      <w:sz w:val="20"/>
      <w:szCs w:val="20"/>
      <w:u w:color="000000"/>
      <w:lang w:eastAsia="zh-CN" w:bidi="hi-IN"/>
    </w:rPr>
  </w:style>
  <w:style w:type="paragraph" w:customStyle="1" w:styleId="VchozA">
    <w:name w:val="Výchozí A"/>
    <w:qFormat/>
    <w:pPr>
      <w:suppressAutoHyphens/>
    </w:pPr>
    <w:rPr>
      <w:rFonts w:ascii="Times New Roman" w:eastAsia="Arial Unicode MS" w:hAnsi="Times New Roman" w:cs="Arial Unicode MS"/>
      <w:color w:val="000000"/>
      <w:sz w:val="20"/>
      <w:szCs w:val="20"/>
      <w:u w:color="000000"/>
      <w:lang w:eastAsia="zh-CN" w:bidi="hi-IN"/>
    </w:rPr>
  </w:style>
  <w:style w:type="paragraph" w:customStyle="1" w:styleId="Vchoz">
    <w:name w:val="Výchozí"/>
    <w:qFormat/>
    <w:pPr>
      <w:spacing w:before="160" w:line="288" w:lineRule="auto"/>
    </w:pPr>
    <w:rPr>
      <w:rFonts w:ascii="Helvetica Neue" w:eastAsia="Arial Unicode MS" w:hAnsi="Helvetica Neue" w:cs="Arial Unicode MS"/>
      <w:color w:val="000000"/>
      <w:u w:color="000000"/>
      <w:lang w:eastAsia="zh-CN" w:bidi="hi-IN"/>
      <w14:textOutline w14:w="12700" w14:cap="flat" w14:cmpd="sng" w14:algn="ctr">
        <w14:noFill/>
        <w14:prstDash w14:val="solid"/>
        <w14:miter w14:lim="400000"/>
      </w14:textOutline>
    </w:rPr>
  </w:style>
  <w:style w:type="paragraph" w:customStyle="1" w:styleId="Body1">
    <w:name w:val="Body 1"/>
    <w:qFormat/>
    <w:pPr>
      <w:suppressAutoHyphens/>
    </w:pPr>
    <w:rPr>
      <w:rFonts w:ascii="Times New Roman" w:eastAsia="Arial Unicode MS" w:hAnsi="Times New Roman" w:cs="Arial Unicode MS"/>
      <w:color w:val="000000"/>
      <w:sz w:val="20"/>
      <w:szCs w:val="20"/>
      <w:u w:color="000000"/>
      <w:lang w:eastAsia="zh-CN" w:bidi="hi-IN"/>
    </w:rPr>
  </w:style>
  <w:style w:type="paragraph" w:customStyle="1" w:styleId="TextA">
    <w:name w:val="Text A"/>
    <w:qFormat/>
    <w:rPr>
      <w:rFonts w:ascii="Times New Roman" w:eastAsia="Arial Unicode MS" w:hAnsi="Times New Roman" w:cs="Arial Unicode MS"/>
      <w:color w:val="000000"/>
      <w:u w:color="000000"/>
      <w:lang w:val="it-IT" w:eastAsia="zh-CN" w:bidi="hi-IN"/>
      <w14:textOutline w14:w="12700" w14:cap="flat" w14:cmpd="sng" w14:algn="ctr">
        <w14:noFill/>
        <w14:prstDash w14:val="solid"/>
        <w14:miter w14:lim="400000"/>
      </w14:textOutline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Zhlav">
    <w:name w:val="header"/>
    <w:basedOn w:val="Normln"/>
  </w:style>
  <w:style w:type="numbering" w:customStyle="1" w:styleId="sla">
    <w:name w:val="Čísla"/>
    <w:qFormat/>
  </w:style>
  <w:style w:type="numbering" w:customStyle="1" w:styleId="Importovanstyl1">
    <w:name w:val="Importovaný styl 1"/>
    <w:qFormat/>
  </w:style>
  <w:style w:type="numbering" w:customStyle="1" w:styleId="Importovanstyl2">
    <w:name w:val="Importovaný styl 2"/>
    <w:qFormat/>
  </w:style>
  <w:style w:type="numbering" w:customStyle="1" w:styleId="Importovanstyl3">
    <w:name w:val="Importovaný styl 3"/>
    <w:qFormat/>
  </w:style>
  <w:style w:type="numbering" w:customStyle="1" w:styleId="Importovanstyl4">
    <w:name w:val="Importovaný styl 4"/>
    <w:qFormat/>
  </w:style>
  <w:style w:type="numbering" w:customStyle="1" w:styleId="Importovanstyl5">
    <w:name w:val="Importovaný styl 5"/>
    <w:qFormat/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4XVNOPuK5/TfBg3mpiA0MUwmAJQ==">CgMxLjA4AHIhMWVVYW5nRkFJemFXbHpub3ljUG93OFRkaTlOMTdoRUlR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519</Words>
  <Characters>3063</Characters>
  <Application>Microsoft Office Word</Application>
  <DocSecurity>0</DocSecurity>
  <Lines>25</Lines>
  <Paragraphs>7</Paragraphs>
  <ScaleCrop>false</ScaleCrop>
  <Company/>
  <LinksUpToDate>false</LinksUpToDate>
  <CharactersWithSpaces>3575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Ondřej Petr</dc:creator>
  <cp:lastModifiedBy>Ondřej Petr</cp:lastModifiedBy>
  <cp:revision>2</cp:revision>
  <dcterms:created xsi:type="dcterms:W3CDTF">2025-02-20T08:13:00Z</dcterms:created>
  <dcterms:modified xsi:type="dcterms:W3CDTF">2025-02-20T08:13:00Z</dcterms:modified>
</cp:coreProperties>
</file>