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2A0B934F" w14:textId="48B0651B" w:rsidR="00082A7B" w:rsidRDefault="00406B71" w:rsidP="00082A7B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 xml:space="preserve">RS Aero Holany </w:t>
            </w:r>
          </w:p>
          <w:p w14:paraId="5F21F6CC" w14:textId="77777777" w:rsidR="00406B71" w:rsidRDefault="00406B71" w:rsidP="00406B71">
            <w:pPr>
              <w:pStyle w:val="Normlnweb"/>
              <w:rPr>
                <w:rFonts w:ascii="Calibri" w:eastAsiaTheme="minorHAnsi" w:hAnsi="Calibri" w:cs="Calibri"/>
                <w:color w:val="000000"/>
              </w:rPr>
            </w:pPr>
            <w:r>
              <w:rPr>
                <w:b/>
                <w:bCs/>
                <w:color w:val="000000"/>
              </w:rPr>
              <w:t>Gabriela Chmelová</w:t>
            </w:r>
          </w:p>
          <w:p w14:paraId="3AD658CD" w14:textId="1B187192" w:rsidR="00406B71" w:rsidRDefault="00406B71" w:rsidP="00406B71">
            <w:pPr>
              <w:pStyle w:val="Normlnweb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mobil: +</w:t>
            </w:r>
          </w:p>
          <w:p w14:paraId="6F133AEA" w14:textId="13C9B42D" w:rsidR="00EF29A8" w:rsidRDefault="00406B71" w:rsidP="00987994">
            <w:pPr>
              <w:pStyle w:val="Normlnweb"/>
              <w:rPr>
                <w:rFonts w:ascii="DejaVuSans-Bold" w:eastAsiaTheme="minorHAnsi" w:hAnsi="DejaVuSans-Bold" w:cs="DejaVuSans-Bold"/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e-mail: </w:t>
            </w:r>
          </w:p>
        </w:tc>
      </w:tr>
    </w:tbl>
    <w:p w14:paraId="0FBFC93D" w14:textId="77777777" w:rsidR="00406B71" w:rsidRDefault="00406B71" w:rsidP="00406B71"/>
    <w:p w14:paraId="4B97E73D" w14:textId="77777777" w:rsidR="00406B71" w:rsidRDefault="00406B71" w:rsidP="00406B7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D8EE897" w14:textId="77777777" w:rsidR="00406B71" w:rsidRDefault="00406B71" w:rsidP="00406B7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E7DA759" w14:textId="77777777" w:rsidR="00406B71" w:rsidRDefault="00406B71" w:rsidP="00406B7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589C78B" w14:textId="77777777" w:rsidR="00406B71" w:rsidRDefault="00406B71" w:rsidP="00406B7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1B8DA8B" w14:textId="77777777" w:rsidR="00406B71" w:rsidRDefault="00406B71" w:rsidP="00406B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A4BF10" w14:textId="77777777" w:rsidR="00406B71" w:rsidRDefault="00406B71" w:rsidP="00406B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42CE55" w14:textId="77777777" w:rsidR="00406B71" w:rsidRDefault="00406B71" w:rsidP="00406B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F28717" w14:textId="77777777" w:rsidR="00406B71" w:rsidRDefault="00406B71" w:rsidP="00406B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357311" w14:textId="77777777" w:rsidR="00406B71" w:rsidRDefault="00406B71" w:rsidP="00406B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B8C3ACE" w14:textId="77777777" w:rsidR="00406B71" w:rsidRDefault="00406B71" w:rsidP="00406B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B8AC55" w14:textId="50A93B4A" w:rsidR="00406B71" w:rsidRDefault="00406B71" w:rsidP="00406B71">
      <w:pPr>
        <w:pStyle w:val="Zkladntextodsazen"/>
        <w:rPr>
          <w:b/>
          <w:bCs/>
        </w:rPr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50B7F4E5" w14:textId="77777777" w:rsidR="00406B71" w:rsidRDefault="00406B71" w:rsidP="00406B71">
      <w:pPr>
        <w:pStyle w:val="Zkladntextodsazen"/>
        <w:rPr>
          <w:b/>
          <w:bCs/>
        </w:rPr>
      </w:pPr>
    </w:p>
    <w:p w14:paraId="3C3AE1FD" w14:textId="0AE0A640" w:rsidR="00406B71" w:rsidRDefault="00406B71" w:rsidP="00406B71">
      <w:pPr>
        <w:pStyle w:val="Zkladntextodsazen"/>
        <w:rPr>
          <w:b/>
          <w:bCs/>
        </w:rPr>
      </w:pPr>
      <w:r>
        <w:t>Objednávka        032/2025</w:t>
      </w:r>
      <w:r w:rsidRPr="00406B71">
        <w:t xml:space="preserve"> </w:t>
      </w:r>
      <w:r>
        <w:t xml:space="preserve">                                              Česká Lípa,  13.2.2025</w:t>
      </w:r>
    </w:p>
    <w:p w14:paraId="39FC76DC" w14:textId="77777777" w:rsidR="00406B71" w:rsidRDefault="00406B71" w:rsidP="00406B71">
      <w:pPr>
        <w:pStyle w:val="Zkladntextodsazen"/>
        <w:rPr>
          <w:b/>
          <w:bCs/>
        </w:rPr>
      </w:pPr>
    </w:p>
    <w:p w14:paraId="2568A87F" w14:textId="77777777" w:rsidR="00406B71" w:rsidRDefault="00406B71" w:rsidP="00406B71">
      <w:pPr>
        <w:pStyle w:val="Zkladntextodsazen"/>
      </w:pPr>
      <w:r>
        <w:t xml:space="preserve">Objednáváme u Vás: </w:t>
      </w:r>
    </w:p>
    <w:p w14:paraId="3B14CA0F" w14:textId="77777777" w:rsidR="00406B71" w:rsidRDefault="00406B71" w:rsidP="00406B71">
      <w:pPr>
        <w:pStyle w:val="Zkladntextodsazen"/>
      </w:pPr>
    </w:p>
    <w:p w14:paraId="27986496" w14:textId="01496DEE" w:rsidR="00406B71" w:rsidRDefault="00406B71" w:rsidP="00406B71">
      <w:pPr>
        <w:pStyle w:val="Zkladntextodsazen"/>
        <w:rPr>
          <w:b/>
        </w:rPr>
      </w:pPr>
      <w:r>
        <w:t xml:space="preserve">Ubytování včetně stravy žáků 6. tříd v termínu 3.-5.9.2025, cca 49 osob, včetně 4 osob jako </w:t>
      </w:r>
      <w:proofErr w:type="spellStart"/>
      <w:r>
        <w:t>doprovd</w:t>
      </w:r>
      <w:proofErr w:type="spellEnd"/>
      <w:r>
        <w:t>,  cena za noc / 1 žák: 590,- Kč s plnou penzí.</w:t>
      </w:r>
    </w:p>
    <w:p w14:paraId="1C579EBE" w14:textId="77777777" w:rsidR="00406B71" w:rsidRDefault="00406B71" w:rsidP="00406B71">
      <w:pPr>
        <w:pStyle w:val="Zkladntextodsazen"/>
        <w:rPr>
          <w:b/>
        </w:rPr>
      </w:pPr>
    </w:p>
    <w:p w14:paraId="6871A71A" w14:textId="77777777" w:rsidR="00406B71" w:rsidRDefault="00406B71" w:rsidP="00406B71">
      <w:pPr>
        <w:pStyle w:val="Zkladntextodsazen"/>
        <w:rPr>
          <w:b/>
          <w:bCs/>
        </w:rPr>
      </w:pPr>
    </w:p>
    <w:p w14:paraId="6B24869B" w14:textId="77777777" w:rsidR="00406B71" w:rsidRDefault="00406B71" w:rsidP="00406B71">
      <w:pPr>
        <w:pStyle w:val="Zkladntextodsazen"/>
        <w:rPr>
          <w:b/>
          <w:bCs/>
        </w:rPr>
      </w:pPr>
      <w:r>
        <w:t>Fakturační adresa:</w:t>
      </w:r>
    </w:p>
    <w:p w14:paraId="734CD34E" w14:textId="77777777" w:rsidR="00406B71" w:rsidRDefault="00406B71" w:rsidP="00406B71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65533FDC" w14:textId="77777777" w:rsidR="00406B71" w:rsidRDefault="00406B71" w:rsidP="00406B71">
      <w:pPr>
        <w:pStyle w:val="Zkladntextodsazen"/>
        <w:rPr>
          <w:b/>
          <w:bCs/>
        </w:rPr>
      </w:pPr>
      <w:r>
        <w:t>Šluknovská 2904</w:t>
      </w:r>
    </w:p>
    <w:p w14:paraId="45C5C3BF" w14:textId="77777777" w:rsidR="00406B71" w:rsidRDefault="00406B71" w:rsidP="00406B71">
      <w:pPr>
        <w:pStyle w:val="Zkladntextodsazen"/>
        <w:rPr>
          <w:b/>
          <w:bCs/>
        </w:rPr>
      </w:pPr>
      <w:r>
        <w:t>470 05 Česká Lípa</w:t>
      </w:r>
    </w:p>
    <w:p w14:paraId="4EF354A5" w14:textId="77777777" w:rsidR="00406B71" w:rsidRDefault="00406B71" w:rsidP="00406B71">
      <w:pPr>
        <w:pStyle w:val="Zkladntextodsazen"/>
        <w:rPr>
          <w:b/>
          <w:bCs/>
        </w:rPr>
      </w:pPr>
      <w:r>
        <w:t>IČO 48283070</w:t>
      </w:r>
    </w:p>
    <w:p w14:paraId="68032B1C" w14:textId="77777777" w:rsidR="00406B71" w:rsidRDefault="00406B71" w:rsidP="00406B71">
      <w:pPr>
        <w:pStyle w:val="Zkladntextodsazen"/>
        <w:rPr>
          <w:b/>
          <w:bCs/>
        </w:rPr>
      </w:pPr>
    </w:p>
    <w:p w14:paraId="5C99C3F6" w14:textId="77777777" w:rsidR="00406B71" w:rsidRDefault="00406B71" w:rsidP="00406B71">
      <w:pPr>
        <w:pStyle w:val="Zkladntextodsazen"/>
        <w:rPr>
          <w:b/>
          <w:bCs/>
        </w:rPr>
      </w:pPr>
    </w:p>
    <w:p w14:paraId="11FF98B3" w14:textId="77777777" w:rsidR="00406B71" w:rsidRDefault="00406B71" w:rsidP="00406B71">
      <w:pPr>
        <w:pStyle w:val="Zkladntextodsazen"/>
      </w:pPr>
      <w:r>
        <w:t>Děkujeme.</w:t>
      </w:r>
      <w:r>
        <w:tab/>
      </w:r>
      <w:r>
        <w:tab/>
      </w:r>
      <w:r>
        <w:tab/>
      </w:r>
    </w:p>
    <w:p w14:paraId="1591C6D3" w14:textId="77777777" w:rsidR="00406B71" w:rsidRDefault="00406B71" w:rsidP="00406B71">
      <w:pPr>
        <w:pStyle w:val="Zkladntextodsazen"/>
        <w:rPr>
          <w:rFonts w:ascii="DejaVuSans-Bold" w:hAnsi="DejaVuSans-Bold" w:cs="DejaVuSans-Bold"/>
          <w:lang w:eastAsia="en-US"/>
        </w:rPr>
      </w:pPr>
      <w:r>
        <w:t xml:space="preserve">                                                                          PhDr. Radek Častulík, ředitel školy</w:t>
      </w:r>
    </w:p>
    <w:p w14:paraId="0291E1CD" w14:textId="21929736" w:rsidR="00B5293F" w:rsidRPr="00B5293F" w:rsidRDefault="00B5293F" w:rsidP="00406B7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0A9F" w14:textId="77777777" w:rsidR="006D6011" w:rsidRDefault="006D6011" w:rsidP="00D85782">
      <w:pPr>
        <w:spacing w:after="0" w:line="240" w:lineRule="auto"/>
      </w:pPr>
      <w:r>
        <w:separator/>
      </w:r>
    </w:p>
  </w:endnote>
  <w:endnote w:type="continuationSeparator" w:id="0">
    <w:p w14:paraId="539145CB" w14:textId="77777777" w:rsidR="006D6011" w:rsidRDefault="006D6011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F5CF" w14:textId="77777777" w:rsidR="00987994" w:rsidRDefault="009879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6D6011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5DF5C4BC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C596" w14:textId="77777777" w:rsidR="00987994" w:rsidRDefault="00987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62D4" w14:textId="77777777" w:rsidR="006D6011" w:rsidRDefault="006D6011" w:rsidP="00D85782">
      <w:pPr>
        <w:spacing w:after="0" w:line="240" w:lineRule="auto"/>
      </w:pPr>
      <w:r>
        <w:separator/>
      </w:r>
    </w:p>
  </w:footnote>
  <w:footnote w:type="continuationSeparator" w:id="0">
    <w:p w14:paraId="68445460" w14:textId="77777777" w:rsidR="006D6011" w:rsidRDefault="006D6011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6B4B" w14:textId="77777777" w:rsidR="00987994" w:rsidRDefault="009879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34E07544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@</w:t>
    </w:r>
  </w:p>
  <w:p w14:paraId="24E6F30B" w14:textId="6234B534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.</w:t>
    </w:r>
  </w:p>
  <w:p w14:paraId="4B06B095" w14:textId="77777777" w:rsidR="00D85782" w:rsidRDefault="006D6011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CB4" w14:textId="77777777" w:rsidR="00987994" w:rsidRDefault="009879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782"/>
    <w:rsid w:val="00082A7B"/>
    <w:rsid w:val="000C32BE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179AC"/>
    <w:rsid w:val="00326421"/>
    <w:rsid w:val="003E5D72"/>
    <w:rsid w:val="00406B71"/>
    <w:rsid w:val="0041446E"/>
    <w:rsid w:val="00421EAA"/>
    <w:rsid w:val="00464792"/>
    <w:rsid w:val="00490B62"/>
    <w:rsid w:val="004A62C5"/>
    <w:rsid w:val="004D6186"/>
    <w:rsid w:val="00531408"/>
    <w:rsid w:val="0059313C"/>
    <w:rsid w:val="005F72A3"/>
    <w:rsid w:val="00622C65"/>
    <w:rsid w:val="00645693"/>
    <w:rsid w:val="0067583F"/>
    <w:rsid w:val="006D230D"/>
    <w:rsid w:val="006D6011"/>
    <w:rsid w:val="006F54DF"/>
    <w:rsid w:val="007C4C35"/>
    <w:rsid w:val="00835F3A"/>
    <w:rsid w:val="00852FF4"/>
    <w:rsid w:val="008F2655"/>
    <w:rsid w:val="00972F22"/>
    <w:rsid w:val="00987994"/>
    <w:rsid w:val="009F7E24"/>
    <w:rsid w:val="00A07A64"/>
    <w:rsid w:val="00A2061C"/>
    <w:rsid w:val="00A72C7F"/>
    <w:rsid w:val="00AF4B85"/>
    <w:rsid w:val="00B21DB4"/>
    <w:rsid w:val="00B5293F"/>
    <w:rsid w:val="00BD77D0"/>
    <w:rsid w:val="00CB5D7F"/>
    <w:rsid w:val="00D220E0"/>
    <w:rsid w:val="00D54F21"/>
    <w:rsid w:val="00D85782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  <w:style w:type="character" w:styleId="Hypertextovodkaz">
    <w:name w:val="Hyperlink"/>
    <w:basedOn w:val="Standardnpsmoodstavce"/>
    <w:uiPriority w:val="99"/>
    <w:semiHidden/>
    <w:unhideWhenUsed/>
    <w:rsid w:val="00406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21</cp:revision>
  <cp:lastPrinted>2025-02-13T06:29:00Z</cp:lastPrinted>
  <dcterms:created xsi:type="dcterms:W3CDTF">2017-07-12T08:36:00Z</dcterms:created>
  <dcterms:modified xsi:type="dcterms:W3CDTF">2025-02-13T06:34:00Z</dcterms:modified>
</cp:coreProperties>
</file>