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8F7E53">
        <w:t>214</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8F7E53">
        <w:rPr>
          <w:b/>
          <w:sz w:val="24"/>
        </w:rPr>
        <w:t>ÚJV Řež, a.s.</w:t>
      </w:r>
    </w:p>
    <w:p w:rsidR="00402AFA" w:rsidRDefault="00402AFA" w:rsidP="00410070">
      <w:pPr>
        <w:tabs>
          <w:tab w:val="left" w:pos="1985"/>
        </w:tabs>
        <w:spacing w:line="230" w:lineRule="exact"/>
        <w:rPr>
          <w:b/>
          <w:bCs/>
          <w:sz w:val="24"/>
        </w:rPr>
      </w:pPr>
      <w:r>
        <w:rPr>
          <w:sz w:val="24"/>
        </w:rPr>
        <w:t>se sídlem:</w:t>
      </w:r>
      <w:r>
        <w:rPr>
          <w:b/>
          <w:bCs/>
          <w:sz w:val="24"/>
        </w:rPr>
        <w:tab/>
      </w:r>
      <w:r w:rsidR="008F7E53">
        <w:rPr>
          <w:b/>
          <w:bCs/>
          <w:sz w:val="24"/>
        </w:rPr>
        <w:t xml:space="preserve">Hlavní 130, Řež, </w:t>
      </w:r>
      <w:proofErr w:type="gramStart"/>
      <w:r w:rsidR="008F7E53">
        <w:rPr>
          <w:b/>
          <w:bCs/>
          <w:sz w:val="24"/>
        </w:rPr>
        <w:t>250 68  Husinec</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8F7E53">
        <w:rPr>
          <w:sz w:val="24"/>
        </w:rPr>
        <w:t>463 56 088</w:t>
      </w:r>
    </w:p>
    <w:p w:rsidR="00402AFA" w:rsidRPr="001124B3" w:rsidRDefault="003D0091" w:rsidP="001124B3">
      <w:pPr>
        <w:pStyle w:val="Nadpis4"/>
        <w:rPr>
          <w:bCs/>
        </w:rPr>
      </w:pPr>
      <w:r>
        <w:t>DIČ:</w:t>
      </w:r>
      <w:r w:rsidR="00402AFA">
        <w:rPr>
          <w:b/>
          <w:bCs/>
        </w:rPr>
        <w:tab/>
      </w:r>
      <w:r w:rsidR="001124B3">
        <w:rPr>
          <w:bCs/>
        </w:rPr>
        <w:t xml:space="preserve">                     </w:t>
      </w:r>
      <w:r w:rsidR="008F7E53">
        <w:rPr>
          <w:bCs/>
        </w:rPr>
        <w:t>CZ</w:t>
      </w:r>
      <w:r w:rsidR="001124B3">
        <w:rPr>
          <w:bCs/>
        </w:rPr>
        <w:t xml:space="preserve"> </w:t>
      </w:r>
      <w:r w:rsidR="008F7E53">
        <w:rPr>
          <w:bCs/>
        </w:rPr>
        <w:t>463 56 088</w:t>
      </w:r>
    </w:p>
    <w:p w:rsidR="00402AFA" w:rsidRDefault="00402AFA">
      <w:pPr>
        <w:tabs>
          <w:tab w:val="left" w:pos="1985"/>
        </w:tabs>
        <w:spacing w:line="230" w:lineRule="exact"/>
        <w:jc w:val="both"/>
        <w:rPr>
          <w:sz w:val="24"/>
        </w:rPr>
      </w:pPr>
      <w:r>
        <w:rPr>
          <w:sz w:val="24"/>
        </w:rPr>
        <w:t>zápis v</w:t>
      </w:r>
      <w:r w:rsidR="00707F50">
        <w:rPr>
          <w:sz w:val="24"/>
        </w:rPr>
        <w:t> </w:t>
      </w:r>
      <w:r w:rsidR="008F7E53">
        <w:rPr>
          <w:sz w:val="24"/>
        </w:rPr>
        <w:t>OR:</w:t>
      </w:r>
      <w:r w:rsidR="008F7E53">
        <w:rPr>
          <w:sz w:val="24"/>
        </w:rPr>
        <w:tab/>
      </w:r>
      <w:proofErr w:type="spellStart"/>
      <w:r w:rsidR="008F7E53">
        <w:rPr>
          <w:sz w:val="24"/>
        </w:rPr>
        <w:t>Mě</w:t>
      </w:r>
      <w:r>
        <w:rPr>
          <w:sz w:val="24"/>
        </w:rPr>
        <w:t>S</w:t>
      </w:r>
      <w:proofErr w:type="spellEnd"/>
      <w:r>
        <w:rPr>
          <w:sz w:val="24"/>
        </w:rPr>
        <w:t xml:space="preserve"> v</w:t>
      </w:r>
      <w:r w:rsidR="00707F50">
        <w:rPr>
          <w:sz w:val="24"/>
        </w:rPr>
        <w:t> </w:t>
      </w:r>
      <w:r w:rsidR="008F7E53">
        <w:rPr>
          <w:sz w:val="24"/>
        </w:rPr>
        <w:t>Praze</w:t>
      </w:r>
      <w:r w:rsidR="00410070">
        <w:rPr>
          <w:sz w:val="24"/>
        </w:rPr>
        <w:t>,</w:t>
      </w:r>
      <w:r>
        <w:rPr>
          <w:sz w:val="24"/>
        </w:rPr>
        <w:t xml:space="preserve"> oddíl</w:t>
      </w:r>
      <w:r w:rsidR="008F7E53">
        <w:rPr>
          <w:sz w:val="24"/>
        </w:rPr>
        <w:t xml:space="preserve"> B</w:t>
      </w:r>
      <w:r>
        <w:rPr>
          <w:sz w:val="24"/>
        </w:rPr>
        <w:t>,</w:t>
      </w:r>
      <w:r w:rsidR="00D74815">
        <w:rPr>
          <w:sz w:val="24"/>
        </w:rPr>
        <w:t xml:space="preserve"> </w:t>
      </w:r>
      <w:r>
        <w:rPr>
          <w:sz w:val="24"/>
        </w:rPr>
        <w:t xml:space="preserve">vložka </w:t>
      </w:r>
      <w:r w:rsidR="008F7E53">
        <w:rPr>
          <w:sz w:val="24"/>
        </w:rPr>
        <w:t>1833</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8F7E53">
        <w:rPr>
          <w:b/>
          <w:sz w:val="24"/>
        </w:rPr>
        <w:t>Ing. Miroslavem Horákem, MBA a Ing. Františkem Pírkem, MBA</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8F7E53">
        <w:rPr>
          <w:sz w:val="24"/>
        </w:rPr>
        <w:t>místopředsedou</w:t>
      </w:r>
      <w:proofErr w:type="gramEnd"/>
      <w:r w:rsidR="008F7E53">
        <w:rPr>
          <w:sz w:val="24"/>
        </w:rPr>
        <w:t xml:space="preserve"> a členem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8F7E53">
        <w:rPr>
          <w:b/>
          <w:sz w:val="24"/>
        </w:rPr>
        <w:t>214</w:t>
      </w:r>
      <w:r w:rsidRPr="00410070">
        <w:rPr>
          <w:b/>
          <w:sz w:val="24"/>
        </w:rPr>
        <w:t xml:space="preserve"> „</w:t>
      </w:r>
      <w:r w:rsidR="008F7E53">
        <w:rPr>
          <w:b/>
          <w:sz w:val="24"/>
        </w:rPr>
        <w:t>Sorpční modul pro likvidaci těžké havárie jaderné elektrárny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8F7E53" w:rsidRPr="00992FBC" w:rsidRDefault="008F7E53">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8F7E53">
        <w:rPr>
          <w:b/>
          <w:bCs/>
        </w:rPr>
        <w:t>Centrum výzkumu Řež s.r.o.</w:t>
      </w:r>
    </w:p>
    <w:p w:rsidR="00402AFA" w:rsidRPr="00992FBC" w:rsidRDefault="00402AFA" w:rsidP="00410070">
      <w:pPr>
        <w:pStyle w:val="Zkladntext"/>
        <w:tabs>
          <w:tab w:val="left" w:pos="1843"/>
        </w:tabs>
        <w:ind w:right="-227"/>
        <w:jc w:val="left"/>
      </w:pPr>
      <w:r w:rsidRPr="00992FBC">
        <w:t>Sídlo:</w:t>
      </w:r>
      <w:r w:rsidRPr="00992FBC">
        <w:rPr>
          <w:b/>
          <w:bCs/>
        </w:rPr>
        <w:tab/>
      </w:r>
      <w:r w:rsidR="008F7E53">
        <w:rPr>
          <w:b/>
          <w:bCs/>
        </w:rPr>
        <w:t xml:space="preserve">Husinec – Řež č.p.130, </w:t>
      </w:r>
      <w:proofErr w:type="gramStart"/>
      <w:r w:rsidR="008F7E53">
        <w:rPr>
          <w:b/>
          <w:bCs/>
        </w:rPr>
        <w:t>250 68  Řež</w:t>
      </w:r>
      <w:proofErr w:type="gramEnd"/>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8F7E53">
        <w:rPr>
          <w:b/>
          <w:bCs/>
        </w:rPr>
        <w:t>267 22 445</w:t>
      </w:r>
    </w:p>
    <w:p w:rsidR="008F7E53" w:rsidRPr="00992FBC" w:rsidRDefault="008F7E53"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8F7E53" w:rsidRPr="00992FBC" w:rsidRDefault="008F7E53"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8F7E53">
        <w:rPr>
          <w:b/>
          <w:bCs/>
        </w:rPr>
        <w:t>Technická univerzita v Liberci</w:t>
      </w:r>
    </w:p>
    <w:p w:rsidR="00992FBC" w:rsidRPr="00992FBC" w:rsidRDefault="00992FBC" w:rsidP="00410070">
      <w:pPr>
        <w:pStyle w:val="Zkladntext"/>
        <w:tabs>
          <w:tab w:val="left" w:pos="1843"/>
        </w:tabs>
        <w:ind w:right="-227"/>
        <w:jc w:val="left"/>
      </w:pPr>
      <w:r w:rsidRPr="00992FBC">
        <w:t>Sídlo:</w:t>
      </w:r>
      <w:r w:rsidRPr="00992FBC">
        <w:rPr>
          <w:b/>
          <w:bCs/>
        </w:rPr>
        <w:tab/>
      </w:r>
      <w:r w:rsidR="008F7E53">
        <w:rPr>
          <w:b/>
          <w:bCs/>
        </w:rPr>
        <w:t xml:space="preserve">Studentská 1402/2, </w:t>
      </w:r>
      <w:proofErr w:type="gramStart"/>
      <w:r w:rsidR="008F7E53">
        <w:rPr>
          <w:b/>
          <w:bCs/>
        </w:rPr>
        <w:t>461 17  Liberec</w:t>
      </w:r>
      <w:proofErr w:type="gramEnd"/>
      <w:r w:rsidR="008F7E53">
        <w:rPr>
          <w:b/>
          <w:bCs/>
        </w:rPr>
        <w:t xml:space="preserve"> 1</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8F7E53">
        <w:rPr>
          <w:b/>
          <w:bCs/>
        </w:rPr>
        <w:t>467 47 885</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F7E53">
        <w:rPr>
          <w:b/>
          <w:sz w:val="24"/>
        </w:rPr>
        <w:t>06/2017 – 05/2021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8F7E53"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 xml:space="preserve">bankovního účtu </w:t>
      </w:r>
      <w:proofErr w:type="gramStart"/>
      <w:r>
        <w:rPr>
          <w:bCs/>
        </w:rPr>
        <w:t>č.:</w:t>
      </w:r>
      <w:r w:rsidR="00410070">
        <w:rPr>
          <w:bCs/>
        </w:rPr>
        <w:t xml:space="preserve"> </w:t>
      </w:r>
      <w:r w:rsidR="008F7E53">
        <w:rPr>
          <w:bCs/>
        </w:rPr>
        <w:t xml:space="preserve"> </w:t>
      </w:r>
      <w:r w:rsidR="008F7E53">
        <w:rPr>
          <w:b/>
          <w:bCs/>
        </w:rPr>
        <w:t>182</w:t>
      </w:r>
      <w:proofErr w:type="gramEnd"/>
      <w:r w:rsidR="008F7E53">
        <w:rPr>
          <w:b/>
          <w:bCs/>
        </w:rPr>
        <w:t>-123664042/0800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8F7E53">
        <w:t xml:space="preserve"> Česká spořitelna, a.s.</w:t>
      </w:r>
    </w:p>
    <w:p w:rsidR="003D775D" w:rsidRDefault="003D775D" w:rsidP="00410070">
      <w:pPr>
        <w:pStyle w:val="Zkladntext"/>
        <w:tabs>
          <w:tab w:val="left" w:pos="5387"/>
        </w:tabs>
        <w:jc w:val="left"/>
      </w:pPr>
      <w:r>
        <w:tab/>
      </w:r>
      <w:r w:rsidR="00410070">
        <w:t xml:space="preserve">             </w:t>
      </w:r>
      <w:r w:rsidR="008F7E53">
        <w:t xml:space="preserve">  Budějovická 1518/13a, Praha 4</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8F7E53" w:rsidRDefault="008F7E53" w:rsidP="00266A7F">
      <w:pPr>
        <w:pStyle w:val="Zkladntext"/>
        <w:widowControl/>
        <w:jc w:val="center"/>
        <w:rPr>
          <w:b/>
        </w:rPr>
      </w:pPr>
    </w:p>
    <w:p w:rsidR="008F7E53" w:rsidRDefault="008F7E53"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155A9">
        <w:rPr>
          <w:bCs/>
          <w:sz w:val="24"/>
        </w:rPr>
        <w:t xml:space="preserve">                </w:t>
      </w:r>
      <w:r>
        <w:rPr>
          <w:bCs/>
          <w:sz w:val="24"/>
        </w:rPr>
        <w:t xml:space="preserve">          </w:t>
      </w:r>
      <w:r w:rsidR="00CC4A2A">
        <w:rPr>
          <w:bCs/>
          <w:sz w:val="24"/>
        </w:rPr>
        <w:t xml:space="preserve"> z</w:t>
      </w:r>
      <w:r w:rsidR="005430E0" w:rsidRPr="00CC4A2A">
        <w:rPr>
          <w:bCs/>
          <w:sz w:val="24"/>
        </w:rPr>
        <w:t>a příjemce:</w:t>
      </w:r>
    </w:p>
    <w:p w:rsidR="00402AFA" w:rsidRDefault="008F7E53"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sidR="005155A9">
        <w:rPr>
          <w:b/>
          <w:bCs/>
          <w:iCs/>
          <w:sz w:val="18"/>
          <w:szCs w:val="18"/>
        </w:rPr>
        <w:t xml:space="preserve"> </w:t>
      </w:r>
      <w:r w:rsidR="00410070">
        <w:rPr>
          <w:b/>
          <w:bCs/>
          <w:iCs/>
          <w:sz w:val="18"/>
          <w:szCs w:val="18"/>
        </w:rPr>
        <w:t xml:space="preserve">     </w:t>
      </w:r>
      <w:r>
        <w:rPr>
          <w:b/>
          <w:bCs/>
          <w:iCs/>
          <w:sz w:val="18"/>
          <w:szCs w:val="18"/>
        </w:rPr>
        <w:t xml:space="preserve">           ÚJV Řež, a.s.</w:t>
      </w:r>
    </w:p>
    <w:p w:rsidR="008F7E53" w:rsidRPr="00410070" w:rsidRDefault="008F7E53" w:rsidP="00410070">
      <w:pPr>
        <w:tabs>
          <w:tab w:val="left" w:pos="5812"/>
        </w:tabs>
        <w:rPr>
          <w:b/>
          <w:bCs/>
          <w:iCs/>
          <w:sz w:val="18"/>
          <w:szCs w:val="18"/>
        </w:rPr>
      </w:pPr>
      <w:r>
        <w:rPr>
          <w:b/>
          <w:bCs/>
          <w:iCs/>
          <w:sz w:val="18"/>
          <w:szCs w:val="18"/>
        </w:rPr>
        <w:t xml:space="preserve">                                                                                                                                     Hlavní 130, Řež, </w:t>
      </w:r>
      <w:proofErr w:type="gramStart"/>
      <w:r>
        <w:rPr>
          <w:b/>
          <w:bCs/>
          <w:iCs/>
          <w:sz w:val="18"/>
          <w:szCs w:val="18"/>
        </w:rPr>
        <w:t>250 68  Husinec</w:t>
      </w:r>
      <w:proofErr w:type="gramEnd"/>
    </w:p>
    <w:p w:rsidR="00012F66" w:rsidRPr="00410070" w:rsidRDefault="00410070" w:rsidP="00410070">
      <w:pPr>
        <w:tabs>
          <w:tab w:val="left" w:pos="5812"/>
        </w:tabs>
        <w:rPr>
          <w:b/>
          <w:bCs/>
          <w:iCs/>
          <w:sz w:val="18"/>
          <w:szCs w:val="18"/>
        </w:rPr>
      </w:pP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8F7E53" w:rsidRPr="00CC4A2A" w:rsidRDefault="008F7E53">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5155A9">
      <w:pPr>
        <w:tabs>
          <w:tab w:val="left" w:pos="0"/>
          <w:tab w:val="left" w:pos="5387"/>
        </w:tabs>
        <w:ind w:firstLine="567"/>
        <w:rPr>
          <w:bCs/>
          <w:sz w:val="24"/>
        </w:rPr>
      </w:pPr>
      <w:proofErr w:type="gramStart"/>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sidR="005155A9">
        <w:rPr>
          <w:bCs/>
          <w:sz w:val="24"/>
        </w:rPr>
        <w:t xml:space="preserve">               </w:t>
      </w:r>
      <w:r w:rsidR="00CC4A2A">
        <w:rPr>
          <w:bCs/>
          <w:sz w:val="24"/>
        </w:rPr>
        <w:t xml:space="preserve"> </w:t>
      </w:r>
      <w:r w:rsidR="005155A9">
        <w:rPr>
          <w:bCs/>
          <w:sz w:val="24"/>
        </w:rPr>
        <w:t xml:space="preserve">      </w:t>
      </w:r>
      <w:r w:rsidR="00CC4A2A">
        <w:rPr>
          <w:bCs/>
          <w:sz w:val="24"/>
        </w:rPr>
        <w:t xml:space="preserve">      </w:t>
      </w:r>
      <w:r>
        <w:rPr>
          <w:bCs/>
          <w:sz w:val="24"/>
        </w:rPr>
        <w:t>______________________________</w:t>
      </w:r>
      <w:r w:rsidR="005155A9">
        <w:rPr>
          <w:bCs/>
          <w:sz w:val="24"/>
        </w:rPr>
        <w:t>_________</w:t>
      </w:r>
      <w:proofErr w:type="gramEnd"/>
    </w:p>
    <w:p w:rsidR="00DA7174" w:rsidRPr="005155A9" w:rsidRDefault="00CC4A2A" w:rsidP="005155A9">
      <w:pPr>
        <w:tabs>
          <w:tab w:val="left" w:pos="0"/>
          <w:tab w:val="left" w:pos="5387"/>
        </w:tabs>
        <w:ind w:firstLine="567"/>
        <w:rPr>
          <w:bCs/>
          <w:sz w:val="22"/>
          <w:szCs w:val="22"/>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5155A9">
        <w:rPr>
          <w:b/>
          <w:bCs/>
          <w:sz w:val="24"/>
        </w:rPr>
        <w:t xml:space="preserve"> </w:t>
      </w:r>
      <w:r w:rsidR="00410070">
        <w:rPr>
          <w:b/>
          <w:bCs/>
          <w:sz w:val="24"/>
        </w:rPr>
        <w:t xml:space="preserve">    </w:t>
      </w:r>
      <w:r w:rsidR="005155A9">
        <w:rPr>
          <w:b/>
          <w:bCs/>
          <w:sz w:val="24"/>
        </w:rPr>
        <w:t xml:space="preserve">     </w:t>
      </w:r>
      <w:r w:rsidR="005155A9" w:rsidRPr="005155A9">
        <w:rPr>
          <w:b/>
          <w:bCs/>
          <w:sz w:val="22"/>
          <w:szCs w:val="22"/>
        </w:rPr>
        <w:t xml:space="preserve">Ing. Miroslav </w:t>
      </w:r>
      <w:proofErr w:type="spellStart"/>
      <w:r w:rsidR="005155A9" w:rsidRPr="005155A9">
        <w:rPr>
          <w:b/>
          <w:bCs/>
          <w:sz w:val="22"/>
          <w:szCs w:val="22"/>
        </w:rPr>
        <w:t>Horák,MBA</w:t>
      </w:r>
      <w:r w:rsidR="005155A9">
        <w:rPr>
          <w:b/>
          <w:bCs/>
          <w:sz w:val="22"/>
          <w:szCs w:val="22"/>
        </w:rPr>
        <w:t>,</w:t>
      </w:r>
      <w:r w:rsidR="005155A9" w:rsidRPr="005155A9">
        <w:rPr>
          <w:b/>
          <w:bCs/>
          <w:sz w:val="22"/>
          <w:szCs w:val="22"/>
        </w:rPr>
        <w:t>Ing</w:t>
      </w:r>
      <w:proofErr w:type="spellEnd"/>
      <w:r w:rsidR="005155A9" w:rsidRPr="005155A9">
        <w:rPr>
          <w:b/>
          <w:bCs/>
          <w:sz w:val="22"/>
          <w:szCs w:val="22"/>
        </w:rPr>
        <w:t xml:space="preserve">. František </w:t>
      </w:r>
      <w:proofErr w:type="spellStart"/>
      <w:r w:rsidR="005155A9" w:rsidRPr="005155A9">
        <w:rPr>
          <w:b/>
          <w:bCs/>
          <w:sz w:val="22"/>
          <w:szCs w:val="22"/>
        </w:rPr>
        <w:t>Pírek,</w:t>
      </w:r>
      <w:r w:rsidR="005155A9">
        <w:rPr>
          <w:b/>
          <w:bCs/>
          <w:sz w:val="22"/>
          <w:szCs w:val="22"/>
        </w:rPr>
        <w:t>M</w:t>
      </w:r>
      <w:r w:rsidR="005155A9" w:rsidRPr="005155A9">
        <w:rPr>
          <w:b/>
          <w:bCs/>
          <w:sz w:val="22"/>
          <w:szCs w:val="22"/>
        </w:rPr>
        <w:t>BA</w:t>
      </w:r>
      <w:proofErr w:type="spellEnd"/>
    </w:p>
    <w:p w:rsidR="00402AFA" w:rsidRPr="006A60D0" w:rsidRDefault="00CC4A2A" w:rsidP="005155A9">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5430E0" w:rsidRPr="006A60D0">
        <w:rPr>
          <w:bCs/>
          <w:spacing w:val="-8"/>
        </w:rPr>
        <w:t>inovací</w:t>
      </w:r>
      <w:r w:rsidR="005155A9">
        <w:rPr>
          <w:bCs/>
          <w:spacing w:val="-8"/>
        </w:rPr>
        <w:t xml:space="preserve">                             </w:t>
      </w:r>
      <w:bookmarkStart w:id="0" w:name="_GoBack"/>
      <w:bookmarkEnd w:id="0"/>
      <w:r w:rsidR="005155A9">
        <w:rPr>
          <w:bCs/>
          <w:spacing w:val="-8"/>
        </w:rPr>
        <w:t xml:space="preserve"> místopředseda</w:t>
      </w:r>
      <w:proofErr w:type="gramEnd"/>
      <w:r w:rsidR="005155A9">
        <w:rPr>
          <w:bCs/>
          <w:spacing w:val="-8"/>
        </w:rPr>
        <w:t xml:space="preserve"> a člen představenstva</w:t>
      </w:r>
      <w:r w:rsidR="00402AFA">
        <w:rPr>
          <w:b/>
        </w:rPr>
        <w:tab/>
        <w:t xml:space="preserve">  </w:t>
      </w:r>
      <w:r w:rsidR="00402AFA" w:rsidRPr="006A60D0">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5155A9">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8F7E53">
      <w:rPr>
        <w:sz w:val="16"/>
        <w:szCs w:val="16"/>
      </w:rPr>
      <w:t>214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55A9"/>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8F7E53"/>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39DF-7CCB-48E0-8D4D-47164E91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AEBB6822.dotm</Template>
  <TotalTime>43</TotalTime>
  <Pages>11</Pages>
  <Words>4831</Words>
  <Characters>29358</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2017-06-26T10:00:00Z</cp:lastPrinted>
  <dcterms:created xsi:type="dcterms:W3CDTF">2017-06-07T08:15:00Z</dcterms:created>
  <dcterms:modified xsi:type="dcterms:W3CDTF">2017-06-26T10:07:00Z</dcterms:modified>
</cp:coreProperties>
</file>