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2F" w:rsidRDefault="00FD2BEB">
      <w:pPr>
        <w:spacing w:line="100" w:lineRule="atLeast"/>
      </w:pPr>
      <w:bookmarkStart w:id="0" w:name="_GoBack"/>
      <w:bookmarkEnd w:id="0"/>
      <w:r>
        <w:rPr>
          <w:noProof/>
        </w:rPr>
        <w:drawing>
          <wp:anchor distT="288290" distB="288290" distL="288290" distR="288290" simplePos="0" relativeHeight="2" behindDoc="0" locked="0" layoutInCell="0" allowOverlap="1">
            <wp:simplePos x="0" y="0"/>
            <wp:positionH relativeFrom="column">
              <wp:posOffset>82550</wp:posOffset>
            </wp:positionH>
            <wp:positionV relativeFrom="paragraph">
              <wp:posOffset>31115</wp:posOffset>
            </wp:positionV>
            <wp:extent cx="805180" cy="944880"/>
            <wp:effectExtent l="0" t="0" r="0" b="0"/>
            <wp:wrapSquare wrapText="righ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OBEC HORNÍ DUBENKY   </w:t>
      </w:r>
      <w:proofErr w:type="gramStart"/>
      <w:r>
        <w:rPr>
          <w:rFonts w:ascii="Times New Roman" w:hAnsi="Times New Roman"/>
          <w:b/>
        </w:rPr>
        <w:t xml:space="preserve">Horní  </w:t>
      </w:r>
      <w:proofErr w:type="spellStart"/>
      <w:r>
        <w:rPr>
          <w:rFonts w:ascii="Times New Roman" w:hAnsi="Times New Roman"/>
          <w:b/>
        </w:rPr>
        <w:t>Dubenky</w:t>
      </w:r>
      <w:proofErr w:type="spellEnd"/>
      <w:proofErr w:type="gramEnd"/>
      <w:r>
        <w:rPr>
          <w:rFonts w:ascii="Times New Roman" w:hAnsi="Times New Roman"/>
          <w:b/>
        </w:rPr>
        <w:t xml:space="preserve"> 31,  58852  okres  Jihlava</w:t>
      </w:r>
    </w:p>
    <w:p w:rsidR="0009552F" w:rsidRDefault="0009552F">
      <w:pPr>
        <w:spacing w:line="100" w:lineRule="atLeast"/>
        <w:rPr>
          <w:rFonts w:ascii="Times New Roman" w:hAnsi="Times New Roman"/>
        </w:rPr>
      </w:pPr>
    </w:p>
    <w:p w:rsidR="0009552F" w:rsidRDefault="00FD2BEB">
      <w:pPr>
        <w:spacing w:line="100" w:lineRule="atLeast"/>
      </w:pPr>
      <w:r>
        <w:rPr>
          <w:rFonts w:ascii="Times New Roman" w:hAnsi="Times New Roman"/>
        </w:rPr>
        <w:t xml:space="preserve">IČO: </w:t>
      </w:r>
      <w:proofErr w:type="gramStart"/>
      <w:r>
        <w:rPr>
          <w:rFonts w:ascii="Times New Roman" w:hAnsi="Times New Roman"/>
        </w:rPr>
        <w:t xml:space="preserve">00285889,   </w:t>
      </w:r>
      <w:proofErr w:type="gramEnd"/>
      <w:r>
        <w:rPr>
          <w:rFonts w:ascii="Times New Roman" w:hAnsi="Times New Roman"/>
        </w:rPr>
        <w:t xml:space="preserve"> DIČ: CZ00285889,</w:t>
      </w:r>
    </w:p>
    <w:p w:rsidR="0009552F" w:rsidRDefault="00FD2BEB">
      <w:pPr>
        <w:spacing w:line="100" w:lineRule="atLeast"/>
      </w:pPr>
      <w:r>
        <w:rPr>
          <w:rFonts w:ascii="Times New Roman" w:hAnsi="Times New Roman"/>
        </w:rPr>
        <w:t>e-mail: obec@hornidubenky.cz, tel.: 567 374 259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</w:rPr>
        <w:t>www.hornidubenky.cz</w:t>
      </w:r>
    </w:p>
    <w:p w:rsidR="0009552F" w:rsidRDefault="00FD2BEB">
      <w:pPr>
        <w:spacing w:line="100" w:lineRule="atLeast"/>
      </w:pPr>
      <w:r>
        <w:rPr>
          <w:rFonts w:ascii="Times New Roman" w:hAnsi="Times New Roman"/>
        </w:rPr>
        <w:t>Bankovní spojení: 1466033319/0800</w:t>
      </w:r>
    </w:p>
    <w:p w:rsidR="0009552F" w:rsidRDefault="0009552F">
      <w:pPr>
        <w:spacing w:line="100" w:lineRule="atLeast"/>
        <w:rPr>
          <w:rFonts w:ascii="Times New Roman" w:hAnsi="Times New Roman"/>
        </w:rPr>
      </w:pPr>
    </w:p>
    <w:p w:rsidR="0009552F" w:rsidRDefault="0009552F">
      <w:pPr>
        <w:spacing w:line="100" w:lineRule="atLeast"/>
        <w:rPr>
          <w:rFonts w:ascii="Times New Roman" w:hAnsi="Times New Roman"/>
        </w:rPr>
      </w:pPr>
    </w:p>
    <w:p w:rsidR="0009552F" w:rsidRDefault="0009552F">
      <w:pPr>
        <w:rPr>
          <w:rFonts w:ascii="Courier New" w:hAnsi="Courier New" w:cs="Courier New"/>
          <w:b/>
        </w:rPr>
      </w:pPr>
    </w:p>
    <w:p w:rsidR="0009552F" w:rsidRDefault="00FD2BEB">
      <w:pPr>
        <w:pStyle w:val="Nzev"/>
      </w:pPr>
      <w:r>
        <w:t>D O D A T E K   č. 1</w:t>
      </w:r>
    </w:p>
    <w:p w:rsidR="0009552F" w:rsidRDefault="0009552F"/>
    <w:p w:rsidR="0009552F" w:rsidRDefault="00FD2BEB">
      <w:pPr>
        <w:pStyle w:val="Zkladntext"/>
      </w:pPr>
      <w:r>
        <w:t xml:space="preserve">ke smlouvě o nájmu </w:t>
      </w:r>
      <w:r>
        <w:t xml:space="preserve">nebytových prostor v Horních </w:t>
      </w:r>
      <w:proofErr w:type="spellStart"/>
      <w:r>
        <w:t>Dubenkách</w:t>
      </w:r>
      <w:proofErr w:type="spellEnd"/>
      <w:r>
        <w:t xml:space="preserve">, sídlišti </w:t>
      </w:r>
      <w:proofErr w:type="spellStart"/>
      <w:r>
        <w:t>Janštejn</w:t>
      </w:r>
      <w:proofErr w:type="spellEnd"/>
      <w:r>
        <w:t xml:space="preserve"> 172, uzavřené dne 30.11.2023</w:t>
      </w:r>
    </w:p>
    <w:p w:rsidR="0009552F" w:rsidRDefault="0009552F">
      <w:pPr>
        <w:pStyle w:val="Zkladntext"/>
      </w:pP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FD2BEB">
      <w:r>
        <w:rPr>
          <w:rFonts w:ascii="Courier New" w:hAnsi="Courier New" w:cs="Courier New"/>
          <w:sz w:val="22"/>
        </w:rPr>
        <w:t>mezi</w:t>
      </w: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FD2BEB">
      <w:r>
        <w:rPr>
          <w:rFonts w:ascii="Courier New" w:hAnsi="Courier New" w:cs="Courier New"/>
          <w:b/>
          <w:sz w:val="22"/>
        </w:rPr>
        <w:t xml:space="preserve">Obec Horní </w:t>
      </w:r>
      <w:proofErr w:type="spellStart"/>
      <w:r>
        <w:rPr>
          <w:rFonts w:ascii="Courier New" w:hAnsi="Courier New" w:cs="Courier New"/>
          <w:b/>
          <w:sz w:val="22"/>
        </w:rPr>
        <w:t>Dubenky</w:t>
      </w:r>
      <w:proofErr w:type="spellEnd"/>
      <w:r>
        <w:rPr>
          <w:rFonts w:ascii="Courier New" w:hAnsi="Courier New" w:cs="Courier New"/>
          <w:b/>
          <w:sz w:val="22"/>
        </w:rPr>
        <w:t xml:space="preserve">, Horní </w:t>
      </w:r>
      <w:proofErr w:type="spellStart"/>
      <w:r>
        <w:rPr>
          <w:rFonts w:ascii="Courier New" w:hAnsi="Courier New" w:cs="Courier New"/>
          <w:b/>
          <w:sz w:val="22"/>
        </w:rPr>
        <w:t>Dubenky</w:t>
      </w:r>
      <w:proofErr w:type="spellEnd"/>
      <w:r>
        <w:rPr>
          <w:rFonts w:ascii="Courier New" w:hAnsi="Courier New" w:cs="Courier New"/>
          <w:b/>
          <w:sz w:val="22"/>
        </w:rPr>
        <w:t xml:space="preserve"> 31, 588 52</w:t>
      </w:r>
    </w:p>
    <w:p w:rsidR="0009552F" w:rsidRDefault="00FD2BEB">
      <w:r>
        <w:rPr>
          <w:rFonts w:ascii="Courier New" w:hAnsi="Courier New" w:cs="Courier New"/>
          <w:sz w:val="22"/>
        </w:rPr>
        <w:t xml:space="preserve">V zastoupení </w:t>
      </w:r>
      <w:r>
        <w:rPr>
          <w:rFonts w:ascii="Courier New" w:hAnsi="Courier New" w:cs="Courier New"/>
          <w:b/>
          <w:sz w:val="22"/>
        </w:rPr>
        <w:t xml:space="preserve">Vladimíra Tomšíka, </w:t>
      </w:r>
      <w:r>
        <w:rPr>
          <w:rFonts w:ascii="Courier New" w:hAnsi="Courier New" w:cs="Courier New"/>
          <w:sz w:val="22"/>
        </w:rPr>
        <w:t>starosty</w:t>
      </w:r>
    </w:p>
    <w:p w:rsidR="0009552F" w:rsidRDefault="00FD2BEB">
      <w:r>
        <w:rPr>
          <w:rFonts w:ascii="Courier New" w:hAnsi="Courier New" w:cs="Courier New"/>
          <w:sz w:val="22"/>
        </w:rPr>
        <w:t xml:space="preserve">- pronajímatelem </w:t>
      </w: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FD2BEB">
      <w:r>
        <w:rPr>
          <w:rFonts w:ascii="Courier New" w:hAnsi="Courier New" w:cs="Courier New"/>
          <w:sz w:val="22"/>
        </w:rPr>
        <w:t>a</w:t>
      </w: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FD2BEB">
      <w:pPr>
        <w:tabs>
          <w:tab w:val="center" w:pos="4703"/>
        </w:tabs>
      </w:pPr>
      <w:r>
        <w:rPr>
          <w:rFonts w:ascii="Courier New" w:hAnsi="Courier New" w:cs="Courier New"/>
          <w:b/>
          <w:sz w:val="22"/>
        </w:rPr>
        <w:t>Výchovný ústav, základní škola, střední škola a střed</w:t>
      </w:r>
      <w:r>
        <w:rPr>
          <w:rFonts w:ascii="Courier New" w:hAnsi="Courier New" w:cs="Courier New"/>
          <w:b/>
          <w:sz w:val="22"/>
        </w:rPr>
        <w:t>isko výchovné péče</w:t>
      </w:r>
    </w:p>
    <w:p w:rsidR="0009552F" w:rsidRDefault="00FD2BEB">
      <w:pPr>
        <w:tabs>
          <w:tab w:val="center" w:pos="4703"/>
        </w:tabs>
      </w:pPr>
      <w:r>
        <w:rPr>
          <w:rFonts w:ascii="Courier New" w:hAnsi="Courier New" w:cs="Courier New"/>
          <w:b/>
          <w:sz w:val="22"/>
        </w:rPr>
        <w:t>Velké Meziříčí,</w:t>
      </w:r>
    </w:p>
    <w:p w:rsidR="0009552F" w:rsidRDefault="00FD2BEB">
      <w:pPr>
        <w:tabs>
          <w:tab w:val="center" w:pos="4703"/>
        </w:tabs>
      </w:pPr>
      <w:r>
        <w:rPr>
          <w:rFonts w:ascii="Courier New" w:hAnsi="Courier New" w:cs="Courier New"/>
          <w:b/>
          <w:sz w:val="22"/>
        </w:rPr>
        <w:t>K Rakůvkám 1</w:t>
      </w: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FD2BEB">
      <w:pPr>
        <w:ind w:firstLine="720"/>
      </w:pPr>
      <w:r>
        <w:rPr>
          <w:rFonts w:ascii="Courier New" w:hAnsi="Courier New" w:cs="Courier New"/>
          <w:sz w:val="22"/>
          <w:szCs w:val="22"/>
        </w:rPr>
        <w:t xml:space="preserve">Výše základního nájemného se od data 1. ledna 2025 navyšuje dle souhlasu zastupitelstva obce Horní </w:t>
      </w:r>
      <w:proofErr w:type="spellStart"/>
      <w:r>
        <w:rPr>
          <w:rFonts w:ascii="Courier New" w:hAnsi="Courier New" w:cs="Courier New"/>
          <w:sz w:val="22"/>
          <w:szCs w:val="22"/>
        </w:rPr>
        <w:t>Dubenky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ze dne 05.11.2024           o 10.000,- Kč z důvodu renovace v pronajatých prostorech na adrese sídl</w:t>
      </w:r>
      <w:r>
        <w:rPr>
          <w:rFonts w:ascii="Courier New" w:hAnsi="Courier New" w:cs="Courier New"/>
          <w:sz w:val="22"/>
          <w:szCs w:val="22"/>
        </w:rPr>
        <w:t xml:space="preserve">iště </w:t>
      </w:r>
      <w:proofErr w:type="spellStart"/>
      <w:r>
        <w:rPr>
          <w:rFonts w:ascii="Courier New" w:hAnsi="Courier New" w:cs="Courier New"/>
          <w:sz w:val="22"/>
          <w:szCs w:val="22"/>
        </w:rPr>
        <w:t>Janštejn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172, Horní </w:t>
      </w:r>
      <w:proofErr w:type="spellStart"/>
      <w:r>
        <w:rPr>
          <w:rFonts w:ascii="Courier New" w:hAnsi="Courier New" w:cs="Courier New"/>
          <w:sz w:val="22"/>
          <w:szCs w:val="22"/>
        </w:rPr>
        <w:t>Dubenky</w:t>
      </w:r>
      <w:proofErr w:type="spellEnd"/>
      <w:r>
        <w:rPr>
          <w:rFonts w:ascii="Courier New" w:hAnsi="Courier New" w:cs="Courier New"/>
          <w:sz w:val="22"/>
          <w:szCs w:val="22"/>
        </w:rPr>
        <w:t>.</w:t>
      </w:r>
    </w:p>
    <w:p w:rsidR="0009552F" w:rsidRDefault="0009552F">
      <w:pPr>
        <w:ind w:firstLine="720"/>
        <w:rPr>
          <w:rFonts w:ascii="Courier New" w:hAnsi="Courier New" w:cs="Courier New"/>
          <w:sz w:val="22"/>
          <w:szCs w:val="22"/>
        </w:rPr>
      </w:pPr>
    </w:p>
    <w:p w:rsidR="0009552F" w:rsidRDefault="00FD2BEB">
      <w:r>
        <w:rPr>
          <w:rFonts w:ascii="Courier New" w:hAnsi="Courier New" w:cs="Courier New"/>
          <w:sz w:val="22"/>
          <w:szCs w:val="22"/>
        </w:rPr>
        <w:t xml:space="preserve">Základní nájemné činí </w:t>
      </w:r>
      <w:r>
        <w:rPr>
          <w:rFonts w:ascii="Courier New" w:hAnsi="Courier New" w:cs="Courier New"/>
          <w:b/>
          <w:sz w:val="22"/>
          <w:szCs w:val="22"/>
        </w:rPr>
        <w:t>ročně 149.464,- Kč.</w:t>
      </w:r>
    </w:p>
    <w:p w:rsidR="0009552F" w:rsidRDefault="0009552F">
      <w:pPr>
        <w:ind w:firstLine="720"/>
        <w:rPr>
          <w:rFonts w:ascii="Courier New" w:hAnsi="Courier New" w:cs="Courier New"/>
          <w:sz w:val="22"/>
          <w:szCs w:val="22"/>
        </w:rPr>
      </w:pPr>
    </w:p>
    <w:p w:rsidR="0009552F" w:rsidRDefault="0009552F">
      <w:pPr>
        <w:rPr>
          <w:rFonts w:ascii="Courier New" w:hAnsi="Courier New" w:cs="Courier New"/>
          <w:b/>
          <w:sz w:val="22"/>
          <w:szCs w:val="22"/>
        </w:rPr>
      </w:pPr>
    </w:p>
    <w:p w:rsidR="0009552F" w:rsidRDefault="00FD2BEB">
      <w:pPr>
        <w:ind w:firstLine="720"/>
      </w:pPr>
      <w:r>
        <w:rPr>
          <w:rFonts w:ascii="Courier New" w:hAnsi="Courier New" w:cs="Courier New"/>
          <w:sz w:val="22"/>
        </w:rPr>
        <w:t>Ostatní body smlouvy zůstávají beze změny.</w:t>
      </w: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09552F">
      <w:pPr>
        <w:jc w:val="both"/>
        <w:rPr>
          <w:rFonts w:ascii="Courier New" w:hAnsi="Courier New" w:cs="Courier New"/>
          <w:sz w:val="22"/>
        </w:rPr>
      </w:pPr>
    </w:p>
    <w:p w:rsidR="0009552F" w:rsidRDefault="0009552F">
      <w:pPr>
        <w:rPr>
          <w:rFonts w:ascii="Courier New" w:hAnsi="Courier New" w:cs="Courier New"/>
          <w:sz w:val="22"/>
        </w:rPr>
      </w:pPr>
    </w:p>
    <w:p w:rsidR="0009552F" w:rsidRDefault="00FD2BEB">
      <w:r>
        <w:rPr>
          <w:rFonts w:ascii="Courier New" w:hAnsi="Courier New" w:cs="Courier New"/>
          <w:sz w:val="22"/>
        </w:rPr>
        <w:t xml:space="preserve">     </w:t>
      </w:r>
    </w:p>
    <w:p w:rsidR="0009552F" w:rsidRDefault="00FD2BEB">
      <w:r>
        <w:rPr>
          <w:rFonts w:ascii="Courier New" w:hAnsi="Courier New" w:cs="Courier New"/>
          <w:sz w:val="22"/>
        </w:rPr>
        <w:t xml:space="preserve">V Horních </w:t>
      </w:r>
      <w:proofErr w:type="spellStart"/>
      <w:r>
        <w:rPr>
          <w:rFonts w:ascii="Courier New" w:hAnsi="Courier New" w:cs="Courier New"/>
          <w:sz w:val="22"/>
        </w:rPr>
        <w:t>Dubenkách</w:t>
      </w:r>
      <w:proofErr w:type="spellEnd"/>
      <w:r>
        <w:rPr>
          <w:rFonts w:ascii="Courier New" w:hAnsi="Courier New" w:cs="Courier New"/>
          <w:sz w:val="22"/>
        </w:rPr>
        <w:t xml:space="preserve"> dne </w:t>
      </w:r>
      <w:r>
        <w:rPr>
          <w:rFonts w:ascii="Courier New" w:hAnsi="Courier New" w:cs="Courier New"/>
          <w:b/>
          <w:bCs/>
          <w:sz w:val="22"/>
        </w:rPr>
        <w:t>3</w:t>
      </w:r>
      <w:r>
        <w:rPr>
          <w:rFonts w:ascii="Courier New" w:hAnsi="Courier New" w:cs="Courier New"/>
          <w:b/>
          <w:sz w:val="22"/>
        </w:rPr>
        <w:t>0</w:t>
      </w:r>
      <w:r>
        <w:rPr>
          <w:rFonts w:ascii="Courier New" w:hAnsi="Courier New" w:cs="Courier New"/>
          <w:b/>
          <w:bCs/>
          <w:sz w:val="22"/>
        </w:rPr>
        <w:t>.01.2025</w:t>
      </w:r>
    </w:p>
    <w:p w:rsidR="0009552F" w:rsidRDefault="0009552F">
      <w:pPr>
        <w:rPr>
          <w:rFonts w:ascii="Courier New" w:hAnsi="Courier New" w:cs="Courier New"/>
          <w:b/>
          <w:sz w:val="22"/>
        </w:rPr>
      </w:pPr>
    </w:p>
    <w:p w:rsidR="0009552F" w:rsidRDefault="0009552F">
      <w:pPr>
        <w:rPr>
          <w:rFonts w:ascii="Courier New" w:hAnsi="Courier New" w:cs="Courier New"/>
          <w:b/>
          <w:sz w:val="22"/>
        </w:rPr>
      </w:pPr>
    </w:p>
    <w:p w:rsidR="0009552F" w:rsidRDefault="0009552F">
      <w:pPr>
        <w:rPr>
          <w:rFonts w:ascii="Courier New" w:hAnsi="Courier New" w:cs="Courier New"/>
          <w:b/>
          <w:sz w:val="22"/>
        </w:rPr>
      </w:pPr>
    </w:p>
    <w:p w:rsidR="0009552F" w:rsidRDefault="0009552F">
      <w:pPr>
        <w:rPr>
          <w:rFonts w:ascii="Courier New" w:hAnsi="Courier New" w:cs="Courier New"/>
          <w:b/>
          <w:sz w:val="22"/>
        </w:rPr>
      </w:pPr>
    </w:p>
    <w:p w:rsidR="0009552F" w:rsidRDefault="0009552F">
      <w:pPr>
        <w:rPr>
          <w:rFonts w:ascii="Courier New" w:hAnsi="Courier New" w:cs="Courier New"/>
          <w:b/>
          <w:sz w:val="22"/>
        </w:rPr>
      </w:pPr>
    </w:p>
    <w:p w:rsidR="0009552F" w:rsidRDefault="00FD2BEB">
      <w:r>
        <w:rPr>
          <w:rFonts w:ascii="Courier New" w:hAnsi="Courier New" w:cs="Courier New"/>
          <w:sz w:val="22"/>
          <w:szCs w:val="22"/>
        </w:rPr>
        <w:t>. . . . . . . . . . . .               . . . . . . . . . . . . . .</w:t>
      </w:r>
    </w:p>
    <w:p w:rsidR="0009552F" w:rsidRDefault="00FD2BEB">
      <w:r>
        <w:rPr>
          <w:rFonts w:ascii="Courier New" w:hAnsi="Courier New" w:cs="Courier New"/>
          <w:sz w:val="22"/>
          <w:szCs w:val="22"/>
        </w:rPr>
        <w:t xml:space="preserve">   za pronajímatele</w:t>
      </w:r>
      <w:r>
        <w:rPr>
          <w:rFonts w:ascii="Courier New" w:hAnsi="Courier New" w:cs="Courier New"/>
          <w:sz w:val="22"/>
          <w:szCs w:val="22"/>
        </w:rPr>
        <w:t xml:space="preserve">                         nájemce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09552F" w:rsidRDefault="0009552F">
      <w:pPr>
        <w:rPr>
          <w:rFonts w:ascii="Courier New" w:hAnsi="Courier New" w:cs="Courier New"/>
          <w:b/>
          <w:sz w:val="22"/>
          <w:szCs w:val="22"/>
        </w:rPr>
      </w:pPr>
    </w:p>
    <w:p w:rsidR="0009552F" w:rsidRDefault="0009552F"/>
    <w:sectPr w:rsidR="0009552F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52F"/>
    <w:rsid w:val="0009552F"/>
    <w:rsid w:val="00FD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A8596-49F8-4ADE-BA71-5382FC25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Courier New" w:hAnsi="Courier New" w:cs="Courier New"/>
      <w:sz w:val="22"/>
      <w:szCs w:val="24"/>
    </w:rPr>
  </w:style>
  <w:style w:type="character" w:customStyle="1" w:styleId="NzevChar">
    <w:name w:val="Název Char"/>
    <w:basedOn w:val="Standardnpsmoodstavce"/>
    <w:qFormat/>
    <w:rPr>
      <w:rFonts w:ascii="Courier New" w:hAnsi="Courier New" w:cs="Courier New"/>
      <w:b/>
      <w:sz w:val="22"/>
      <w:szCs w:val="24"/>
    </w:rPr>
  </w:style>
  <w:style w:type="character" w:customStyle="1" w:styleId="PodnadpisChar">
    <w:name w:val="Podnadpis Char"/>
    <w:basedOn w:val="Standardnpsmoodstavce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Normlntabulka1">
    <w:name w:val="Normální tabulka1"/>
    <w:next w:val="0"/>
    <w:qFormat/>
    <w:rPr>
      <w:rFonts w:ascii="Times New Roman" w:eastAsia="Courier New" w:hAnsi="Times New Roman" w:cs="Times New Roman"/>
      <w:sz w:val="20"/>
      <w:szCs w:val="20"/>
      <w:lang w:eastAsia="cs-CZ" w:bidi="ar-SA"/>
    </w:rPr>
  </w:style>
  <w:style w:type="paragraph" w:customStyle="1" w:styleId="0">
    <w:name w:val="0"/>
    <w:basedOn w:val="Normln"/>
    <w:next w:val="Zkladntext"/>
    <w:qFormat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paragraph" w:styleId="Nzev">
    <w:name w:val="Title"/>
    <w:basedOn w:val="Nadpis"/>
    <w:uiPriority w:val="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Bohmová Pavlína</dc:creator>
  <dc:description/>
  <cp:lastModifiedBy>Bohmová Pavlína</cp:lastModifiedBy>
  <cp:revision>2</cp:revision>
  <dcterms:created xsi:type="dcterms:W3CDTF">2025-02-12T09:42:00Z</dcterms:created>
  <dcterms:modified xsi:type="dcterms:W3CDTF">2025-02-12T09:42:00Z</dcterms:modified>
  <dc:language>cs-CZ</dc:language>
</cp:coreProperties>
</file>