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EDDB6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206775">
        <w:rPr>
          <w:b/>
          <w:sz w:val="28"/>
        </w:rPr>
        <w:tab/>
      </w:r>
      <w:r w:rsidR="00206775">
        <w:rPr>
          <w:b/>
          <w:sz w:val="28"/>
        </w:rPr>
        <w:tab/>
      </w:r>
      <w:r w:rsidR="00206775">
        <w:rPr>
          <w:b/>
          <w:sz w:val="28"/>
        </w:rPr>
        <w:tab/>
      </w:r>
      <w:r w:rsidR="00206775">
        <w:rPr>
          <w:b/>
          <w:sz w:val="28"/>
        </w:rPr>
        <w:tab/>
      </w:r>
      <w:r w:rsidR="00206775">
        <w:rPr>
          <w:b/>
          <w:sz w:val="28"/>
        </w:rPr>
        <w:tab/>
      </w:r>
      <w:r w:rsidR="00206775">
        <w:rPr>
          <w:b/>
          <w:sz w:val="28"/>
        </w:rPr>
        <w:tab/>
      </w:r>
      <w:r>
        <w:rPr>
          <w:sz w:val="28"/>
        </w:rPr>
        <w:t xml:space="preserve">Objednávka </w:t>
      </w:r>
      <w:proofErr w:type="gramStart"/>
      <w:r>
        <w:rPr>
          <w:sz w:val="28"/>
        </w:rPr>
        <w:t>č. :</w:t>
      </w:r>
      <w:proofErr w:type="gramEnd"/>
      <w:r>
        <w:rPr>
          <w:sz w:val="28"/>
        </w:rPr>
        <w:t xml:space="preserve"> </w:t>
      </w:r>
      <w:r w:rsidR="009A25F1">
        <w:rPr>
          <w:b/>
          <w:noProof/>
          <w:sz w:val="28"/>
        </w:rPr>
        <w:t>340/24/1</w:t>
      </w:r>
    </w:p>
    <w:p w14:paraId="51BC7F0F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45E57C9A" w14:textId="77777777">
        <w:trPr>
          <w:trHeight w:val="1773"/>
        </w:trPr>
        <w:tc>
          <w:tcPr>
            <w:tcW w:w="4398" w:type="dxa"/>
          </w:tcPr>
          <w:p w14:paraId="47634A86" w14:textId="77777777" w:rsidR="00B8387D" w:rsidRDefault="00B8387D">
            <w:pPr>
              <w:rPr>
                <w:b/>
                <w:sz w:val="24"/>
              </w:rPr>
            </w:pPr>
          </w:p>
          <w:p w14:paraId="472EDBFC" w14:textId="77777777" w:rsidR="00B8387D" w:rsidRDefault="009A25F1">
            <w:r>
              <w:rPr>
                <w:b/>
                <w:noProof/>
                <w:sz w:val="24"/>
              </w:rPr>
              <w:t>Vodohospodářská montážní, servisní a obchodní společnost s.r.o.</w:t>
            </w:r>
          </w:p>
          <w:p w14:paraId="6BBA1C33" w14:textId="77777777" w:rsidR="00B8387D" w:rsidRDefault="00B8387D"/>
          <w:p w14:paraId="5DD8BF92" w14:textId="77777777" w:rsidR="00B8387D" w:rsidRDefault="009A25F1">
            <w:r>
              <w:rPr>
                <w:b/>
                <w:noProof/>
                <w:sz w:val="24"/>
              </w:rPr>
              <w:t>Selibov 37</w:t>
            </w:r>
          </w:p>
          <w:p w14:paraId="5F3A255F" w14:textId="77777777" w:rsidR="00B8387D" w:rsidRDefault="009A25F1">
            <w:r>
              <w:rPr>
                <w:b/>
                <w:noProof/>
                <w:sz w:val="24"/>
              </w:rPr>
              <w:t xml:space="preserve">398 </w:t>
            </w:r>
            <w:proofErr w:type="gramStart"/>
            <w:r>
              <w:rPr>
                <w:b/>
                <w:noProof/>
                <w:sz w:val="24"/>
              </w:rPr>
              <w:t>11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Protivín</w:t>
            </w:r>
            <w:proofErr w:type="gramEnd"/>
          </w:p>
          <w:p w14:paraId="54B8857A" w14:textId="77777777" w:rsidR="00B8387D" w:rsidRDefault="00B8387D"/>
        </w:tc>
      </w:tr>
    </w:tbl>
    <w:p w14:paraId="0FE9ED46" w14:textId="77777777" w:rsidR="00B8387D" w:rsidRDefault="00B8387D"/>
    <w:p w14:paraId="1C405B4B" w14:textId="77777777" w:rsidR="00B8387D" w:rsidRDefault="00B8387D"/>
    <w:p w14:paraId="6BFAFCF2" w14:textId="77777777" w:rsidR="00B8387D" w:rsidRDefault="00B8387D"/>
    <w:p w14:paraId="16C6D2AB" w14:textId="77777777" w:rsidR="00B8387D" w:rsidRDefault="00B8387D"/>
    <w:p w14:paraId="648C9C3F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01530A96" w14:textId="77777777" w:rsidR="00B8387D" w:rsidRDefault="00B8387D" w:rsidP="008018AF">
      <w:pPr>
        <w:outlineLvl w:val="0"/>
      </w:pPr>
      <w:r>
        <w:rPr>
          <w:sz w:val="24"/>
        </w:rPr>
        <w:t xml:space="preserve"> IČO: </w:t>
      </w:r>
      <w:proofErr w:type="gramStart"/>
      <w:r w:rsidR="009A25F1">
        <w:rPr>
          <w:b/>
          <w:noProof/>
          <w:sz w:val="24"/>
        </w:rPr>
        <w:t>60851619</w:t>
      </w:r>
      <w:r>
        <w:rPr>
          <w:sz w:val="24"/>
        </w:rPr>
        <w:t xml:space="preserve"> ,</w:t>
      </w:r>
      <w:proofErr w:type="gramEnd"/>
      <w:r>
        <w:rPr>
          <w:sz w:val="24"/>
        </w:rPr>
        <w:t xml:space="preserve"> DIČ: </w:t>
      </w:r>
      <w:r w:rsidR="009A25F1">
        <w:rPr>
          <w:b/>
          <w:noProof/>
          <w:sz w:val="24"/>
        </w:rPr>
        <w:t>CZ60851619</w:t>
      </w:r>
    </w:p>
    <w:p w14:paraId="69C9CCF8" w14:textId="77777777" w:rsidR="00B8387D" w:rsidRDefault="00B8387D"/>
    <w:p w14:paraId="7DC933F0" w14:textId="77777777" w:rsidR="009A25F1" w:rsidRDefault="009A25F1" w:rsidP="00F26EB2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C475D2D" wp14:editId="68CE64B5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130782754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738F26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B8387D">
        <w:rPr>
          <w:sz w:val="24"/>
          <w:u w:val="dotted"/>
        </w:rPr>
        <w:t xml:space="preserve"> Popis objednávky</w:t>
      </w:r>
      <w:r w:rsidR="00B8387D">
        <w:rPr>
          <w:sz w:val="24"/>
        </w:rPr>
        <w:t>:</w:t>
      </w:r>
      <w:r w:rsidR="00B8387D">
        <w:rPr>
          <w:rFonts w:ascii="Courier New" w:hAnsi="Courier New"/>
          <w:sz w:val="24"/>
        </w:rPr>
        <w:t xml:space="preserve"> </w:t>
      </w:r>
    </w:p>
    <w:p w14:paraId="2ADA6E6F" w14:textId="77777777" w:rsidR="009A25F1" w:rsidRDefault="009A25F1" w:rsidP="00F26EB2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- dodávka </w:t>
      </w:r>
      <w:proofErr w:type="spellStart"/>
      <w:r>
        <w:rPr>
          <w:rFonts w:ascii="Courier New" w:hAnsi="Courier New"/>
          <w:sz w:val="24"/>
        </w:rPr>
        <w:t>rotametrových</w:t>
      </w:r>
      <w:proofErr w:type="spellEnd"/>
      <w:r>
        <w:rPr>
          <w:rFonts w:ascii="Courier New" w:hAnsi="Courier New"/>
          <w:sz w:val="24"/>
        </w:rPr>
        <w:t xml:space="preserve"> měřičů pro dávkování chlóru</w:t>
      </w:r>
    </w:p>
    <w:p w14:paraId="18CB4FB3" w14:textId="77777777" w:rsidR="009A25F1" w:rsidRDefault="009A25F1" w:rsidP="00F26EB2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(doprava a montáž zařízení)</w:t>
      </w:r>
    </w:p>
    <w:p w14:paraId="4ABD426B" w14:textId="77777777" w:rsidR="009A25F1" w:rsidRDefault="009A25F1" w:rsidP="00F26EB2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- filtr pro měřící a regulační </w:t>
      </w:r>
      <w:proofErr w:type="gramStart"/>
      <w:r>
        <w:rPr>
          <w:rFonts w:ascii="Courier New" w:hAnsi="Courier New"/>
          <w:sz w:val="24"/>
        </w:rPr>
        <w:t>stanici - PS</w:t>
      </w:r>
      <w:proofErr w:type="gramEnd"/>
    </w:p>
    <w:p w14:paraId="59A9EC25" w14:textId="77777777" w:rsidR="009A25F1" w:rsidRDefault="009A25F1" w:rsidP="00F26EB2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dle cenové nabídky</w:t>
      </w:r>
    </w:p>
    <w:p w14:paraId="66D52925" w14:textId="77777777" w:rsidR="00B8387D" w:rsidRDefault="00B8387D" w:rsidP="00F26EB2">
      <w:pPr>
        <w:rPr>
          <w:rFonts w:ascii="Courier New" w:hAnsi="Courier New"/>
          <w:sz w:val="24"/>
          <w:u w:val="dotted"/>
        </w:rPr>
      </w:pPr>
    </w:p>
    <w:p w14:paraId="1A986B40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</w:t>
      </w:r>
      <w:proofErr w:type="spellStart"/>
      <w:r w:rsidR="00D9348B">
        <w:rPr>
          <w:sz w:val="24"/>
          <w:u w:val="dotted"/>
        </w:rPr>
        <w:t>jedn</w:t>
      </w:r>
      <w:proofErr w:type="spellEnd"/>
      <w:r w:rsidR="00D9348B">
        <w:rPr>
          <w:sz w:val="24"/>
          <w:u w:val="dotted"/>
        </w:rPr>
        <w:t xml:space="preserve">.    </w:t>
      </w:r>
      <w:r>
        <w:rPr>
          <w:sz w:val="24"/>
          <w:u w:val="dotted"/>
        </w:rPr>
        <w:t xml:space="preserve">  </w:t>
      </w:r>
      <w:proofErr w:type="spellStart"/>
      <w:r>
        <w:rPr>
          <w:sz w:val="24"/>
          <w:u w:val="dotted"/>
        </w:rPr>
        <w:t>Předp.cena</w:t>
      </w:r>
      <w:proofErr w:type="spellEnd"/>
      <w:r>
        <w:rPr>
          <w:sz w:val="24"/>
          <w:u w:val="dotted"/>
        </w:rPr>
        <w:t xml:space="preserve">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0791858A" w14:textId="77777777" w:rsidTr="00030FF5">
        <w:trPr>
          <w:cantSplit/>
          <w:trHeight w:hRule="exact" w:val="340"/>
        </w:trPr>
        <w:tc>
          <w:tcPr>
            <w:tcW w:w="5103" w:type="dxa"/>
            <w:gridSpan w:val="4"/>
          </w:tcPr>
          <w:p w14:paraId="645744EC" w14:textId="77777777" w:rsidR="00D9348B" w:rsidRDefault="009A25F1">
            <w:pPr>
              <w:rPr>
                <w:sz w:val="24"/>
              </w:rPr>
            </w:pPr>
            <w:r>
              <w:rPr>
                <w:noProof/>
                <w:sz w:val="24"/>
              </w:rPr>
              <w:t>Automatické dávkování 25 m bazén</w:t>
            </w:r>
          </w:p>
        </w:tc>
        <w:tc>
          <w:tcPr>
            <w:tcW w:w="1134" w:type="dxa"/>
          </w:tcPr>
          <w:p w14:paraId="02FC074D" w14:textId="77777777" w:rsidR="00D9348B" w:rsidRDefault="009A25F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19B0C83A" w14:textId="77777777" w:rsidR="00D9348B" w:rsidRDefault="009A25F1" w:rsidP="00D9348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14:paraId="2DFE15D7" w14:textId="77777777" w:rsidR="00D9348B" w:rsidRDefault="009A25F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49 487,79</w:t>
            </w:r>
          </w:p>
        </w:tc>
        <w:tc>
          <w:tcPr>
            <w:tcW w:w="2126" w:type="dxa"/>
          </w:tcPr>
          <w:p w14:paraId="0798AF80" w14:textId="77777777" w:rsidR="00D9348B" w:rsidRDefault="009A25F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49 487,79</w:t>
            </w:r>
          </w:p>
        </w:tc>
      </w:tr>
      <w:tr w:rsidR="00D9348B" w14:paraId="09AD6E8F" w14:textId="77777777" w:rsidTr="00030FF5">
        <w:trPr>
          <w:cantSplit/>
          <w:trHeight w:hRule="exact" w:val="284"/>
        </w:trPr>
        <w:tc>
          <w:tcPr>
            <w:tcW w:w="5103" w:type="dxa"/>
            <w:gridSpan w:val="4"/>
          </w:tcPr>
          <w:p w14:paraId="74BCAFE9" w14:textId="77777777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14:paraId="05B56101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1A571172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14:paraId="19451117" w14:textId="77777777" w:rsidR="00D9348B" w:rsidRDefault="009A25F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49 487,79</w:t>
            </w:r>
          </w:p>
        </w:tc>
      </w:tr>
      <w:tr w:rsidR="00D9348B" w14:paraId="2138C3A8" w14:textId="77777777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5D771733" w14:textId="77777777" w:rsidR="00D9348B" w:rsidRPr="00C60911" w:rsidRDefault="00D9348B">
            <w:pPr>
              <w:rPr>
                <w:rFonts w:ascii="Courier New" w:hAnsi="Courier New"/>
                <w:sz w:val="16"/>
                <w:szCs w:val="16"/>
              </w:rPr>
            </w:pPr>
          </w:p>
        </w:tc>
        <w:tc>
          <w:tcPr>
            <w:tcW w:w="1855" w:type="dxa"/>
          </w:tcPr>
          <w:p w14:paraId="3CC1E2A8" w14:textId="77777777" w:rsidR="00D9348B" w:rsidRPr="00C60911" w:rsidRDefault="00D9348B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75212CC8" w14:textId="77777777" w:rsidR="00D9348B" w:rsidRPr="00C60911" w:rsidRDefault="00D9348B">
            <w:pPr>
              <w:rPr>
                <w:rFonts w:ascii="Courier New" w:hAnsi="Courier New"/>
                <w:sz w:val="16"/>
                <w:szCs w:val="16"/>
              </w:rPr>
            </w:pPr>
          </w:p>
        </w:tc>
        <w:tc>
          <w:tcPr>
            <w:tcW w:w="7087" w:type="dxa"/>
            <w:gridSpan w:val="5"/>
          </w:tcPr>
          <w:p w14:paraId="14BFE820" w14:textId="77777777" w:rsidR="00D9348B" w:rsidRPr="00C60911" w:rsidRDefault="00D9348B">
            <w:pPr>
              <w:rPr>
                <w:sz w:val="16"/>
                <w:szCs w:val="16"/>
              </w:rPr>
            </w:pPr>
          </w:p>
        </w:tc>
      </w:tr>
    </w:tbl>
    <w:p w14:paraId="19B6C812" w14:textId="77777777" w:rsidR="00C60911" w:rsidRDefault="00C60911" w:rsidP="008018AF">
      <w:pPr>
        <w:outlineLvl w:val="0"/>
        <w:rPr>
          <w:sz w:val="24"/>
        </w:rPr>
      </w:pPr>
    </w:p>
    <w:p w14:paraId="14260B52" w14:textId="77777777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dodání:</w:t>
      </w:r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14:paraId="128D05C9" w14:textId="77777777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9A25F1">
        <w:rPr>
          <w:b/>
          <w:noProof/>
          <w:sz w:val="24"/>
        </w:rPr>
        <w:t>18. 12. 2024</w:t>
      </w:r>
    </w:p>
    <w:p w14:paraId="47239DF3" w14:textId="77777777"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14:paraId="3C6F5A61" w14:textId="77777777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9A25F1">
        <w:rPr>
          <w:b/>
          <w:noProof/>
          <w:sz w:val="24"/>
        </w:rPr>
        <w:t>Správa tělovýchovných a rekreačních zařízení Strakonice</w:t>
      </w:r>
    </w:p>
    <w:p w14:paraId="16EB12AF" w14:textId="77777777" w:rsidR="00E64065" w:rsidRPr="007D656F" w:rsidRDefault="00E64065" w:rsidP="008018AF">
      <w:pPr>
        <w:outlineLvl w:val="0"/>
        <w:rPr>
          <w:bCs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7D656F" w:rsidRPr="007D656F">
        <w:rPr>
          <w:bCs/>
          <w:sz w:val="24"/>
        </w:rPr>
        <w:t xml:space="preserve">Na </w:t>
      </w:r>
      <w:proofErr w:type="spellStart"/>
      <w:r w:rsidR="007D656F" w:rsidRPr="007D656F">
        <w:rPr>
          <w:bCs/>
          <w:sz w:val="24"/>
        </w:rPr>
        <w:t>Křemelce</w:t>
      </w:r>
      <w:proofErr w:type="spellEnd"/>
      <w:r w:rsidR="007D656F" w:rsidRPr="007D656F">
        <w:rPr>
          <w:bCs/>
          <w:sz w:val="24"/>
        </w:rPr>
        <w:t xml:space="preserve"> 512, 386 11 Strakonice</w:t>
      </w:r>
    </w:p>
    <w:p w14:paraId="53387613" w14:textId="77777777" w:rsidR="00E64065" w:rsidRDefault="0027732C" w:rsidP="001D226F">
      <w:pPr>
        <w:ind w:left="1416" w:firstLine="708"/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9A25F1">
        <w:rPr>
          <w:b/>
          <w:noProof/>
          <w:sz w:val="24"/>
        </w:rPr>
        <w:t>00367915</w:t>
      </w:r>
      <w:r>
        <w:rPr>
          <w:sz w:val="24"/>
        </w:rPr>
        <w:tab/>
      </w:r>
      <w:proofErr w:type="gramStart"/>
      <w:r w:rsidR="00634693">
        <w:rPr>
          <w:sz w:val="24"/>
        </w:rPr>
        <w:t xml:space="preserve">DIČ  </w:t>
      </w:r>
      <w:r w:rsidR="009A25F1">
        <w:rPr>
          <w:b/>
          <w:noProof/>
          <w:sz w:val="24"/>
        </w:rPr>
        <w:t>CZ</w:t>
      </w:r>
      <w:proofErr w:type="gramEnd"/>
      <w:r w:rsidR="009A25F1">
        <w:rPr>
          <w:b/>
          <w:noProof/>
          <w:sz w:val="24"/>
        </w:rPr>
        <w:t>00367915</w:t>
      </w:r>
      <w:r>
        <w:rPr>
          <w:sz w:val="24"/>
        </w:rPr>
        <w:tab/>
      </w:r>
    </w:p>
    <w:p w14:paraId="3816A114" w14:textId="77777777" w:rsidR="00D37BCE" w:rsidRDefault="0027732C" w:rsidP="00D37BCE">
      <w:pPr>
        <w:rPr>
          <w:sz w:val="24"/>
        </w:rPr>
      </w:pPr>
      <w:r>
        <w:rPr>
          <w:sz w:val="24"/>
        </w:rPr>
        <w:tab/>
      </w:r>
    </w:p>
    <w:p w14:paraId="572E3E80" w14:textId="77777777" w:rsidR="00D37BCE" w:rsidRDefault="00D37BCE" w:rsidP="00D37BCE">
      <w:pPr>
        <w:rPr>
          <w:b/>
          <w:i/>
          <w:sz w:val="24"/>
        </w:rPr>
      </w:pPr>
      <w:r>
        <w:rPr>
          <w:b/>
          <w:i/>
          <w:sz w:val="24"/>
        </w:rPr>
        <w:t>Na faktuře uvádějte číslo naší objednávky</w:t>
      </w:r>
    </w:p>
    <w:p w14:paraId="2420A438" w14:textId="77777777" w:rsidR="00D37BCE" w:rsidRDefault="00D37BCE" w:rsidP="00D37BCE">
      <w:pPr>
        <w:rPr>
          <w:sz w:val="24"/>
        </w:rPr>
      </w:pPr>
      <w:r>
        <w:rPr>
          <w:b/>
          <w:i/>
          <w:sz w:val="24"/>
        </w:rPr>
        <w:t xml:space="preserve">Email pro zasílání faktur: </w:t>
      </w:r>
      <w:r w:rsidRPr="009A25F1">
        <w:rPr>
          <w:b/>
          <w:i/>
          <w:sz w:val="24"/>
        </w:rPr>
        <w:t>faktury@starz.cz</w:t>
      </w:r>
    </w:p>
    <w:p w14:paraId="1348CB84" w14:textId="77777777" w:rsidR="00D37BCE" w:rsidRPr="00D37BCE" w:rsidRDefault="00D37BCE" w:rsidP="00D37BCE">
      <w:pPr>
        <w:rPr>
          <w:sz w:val="24"/>
        </w:rPr>
      </w:pPr>
      <w:r w:rsidRPr="00BB0FF3">
        <w:rPr>
          <w:b/>
          <w:i/>
          <w:sz w:val="24"/>
          <w:szCs w:val="24"/>
        </w:rPr>
        <w:t>Požadujeme</w:t>
      </w:r>
      <w:r>
        <w:rPr>
          <w:b/>
          <w:i/>
          <w:sz w:val="24"/>
          <w:szCs w:val="24"/>
        </w:rPr>
        <w:t xml:space="preserve"> </w:t>
      </w:r>
      <w:proofErr w:type="gramStart"/>
      <w:r w:rsidRPr="00BB0FF3">
        <w:rPr>
          <w:b/>
          <w:i/>
          <w:sz w:val="24"/>
          <w:szCs w:val="24"/>
        </w:rPr>
        <w:t>14</w:t>
      </w:r>
      <w:r>
        <w:rPr>
          <w:b/>
          <w:i/>
          <w:sz w:val="24"/>
          <w:szCs w:val="24"/>
        </w:rPr>
        <w:t xml:space="preserve"> </w:t>
      </w:r>
      <w:r w:rsidRPr="00BB0FF3">
        <w:rPr>
          <w:b/>
          <w:i/>
          <w:sz w:val="24"/>
          <w:szCs w:val="24"/>
        </w:rPr>
        <w:t>d</w:t>
      </w:r>
      <w:r>
        <w:rPr>
          <w:b/>
          <w:i/>
          <w:sz w:val="24"/>
          <w:szCs w:val="24"/>
        </w:rPr>
        <w:t>e</w:t>
      </w:r>
      <w:r w:rsidRPr="00BB0FF3">
        <w:rPr>
          <w:b/>
          <w:i/>
          <w:sz w:val="24"/>
          <w:szCs w:val="24"/>
        </w:rPr>
        <w:t>nní</w:t>
      </w:r>
      <w:proofErr w:type="gramEnd"/>
      <w:r>
        <w:rPr>
          <w:b/>
          <w:i/>
          <w:sz w:val="24"/>
          <w:szCs w:val="24"/>
        </w:rPr>
        <w:t xml:space="preserve"> </w:t>
      </w:r>
      <w:r w:rsidRPr="00BB0FF3">
        <w:rPr>
          <w:b/>
          <w:i/>
          <w:sz w:val="24"/>
          <w:szCs w:val="24"/>
        </w:rPr>
        <w:t>lhůtu</w:t>
      </w:r>
      <w:r>
        <w:rPr>
          <w:b/>
          <w:i/>
          <w:sz w:val="24"/>
          <w:szCs w:val="24"/>
        </w:rPr>
        <w:t xml:space="preserve"> </w:t>
      </w:r>
      <w:r w:rsidRPr="00BB0FF3">
        <w:rPr>
          <w:b/>
          <w:i/>
          <w:sz w:val="24"/>
          <w:szCs w:val="24"/>
        </w:rPr>
        <w:t>spl</w:t>
      </w:r>
      <w:r>
        <w:rPr>
          <w:b/>
          <w:i/>
          <w:sz w:val="24"/>
          <w:szCs w:val="24"/>
        </w:rPr>
        <w:t>a</w:t>
      </w:r>
      <w:r w:rsidRPr="00BB0FF3">
        <w:rPr>
          <w:b/>
          <w:i/>
          <w:sz w:val="24"/>
          <w:szCs w:val="24"/>
        </w:rPr>
        <w:t>tnosti</w:t>
      </w:r>
      <w:r>
        <w:rPr>
          <w:b/>
          <w:i/>
          <w:sz w:val="24"/>
          <w:szCs w:val="24"/>
        </w:rPr>
        <w:t>.</w:t>
      </w:r>
    </w:p>
    <w:p w14:paraId="6AB45241" w14:textId="77777777" w:rsidR="0027732C" w:rsidRDefault="0027732C" w:rsidP="0027732C">
      <w:pPr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</w:r>
    </w:p>
    <w:p w14:paraId="22C47682" w14:textId="77777777" w:rsidR="00922AB9" w:rsidRDefault="00922AB9" w:rsidP="00E64065">
      <w:pPr>
        <w:outlineLvl w:val="0"/>
        <w:rPr>
          <w:sz w:val="24"/>
        </w:rPr>
      </w:pPr>
      <w:r>
        <w:rPr>
          <w:sz w:val="24"/>
        </w:rPr>
        <w:t xml:space="preserve">Schválil: </w:t>
      </w:r>
      <w:r w:rsidR="00E64065">
        <w:rPr>
          <w:sz w:val="24"/>
        </w:rPr>
        <w:t>Ing. Petr Prskavec</w:t>
      </w:r>
    </w:p>
    <w:p w14:paraId="66032C78" w14:textId="77777777" w:rsidR="00E64065" w:rsidRDefault="00E64065">
      <w:pPr>
        <w:rPr>
          <w:bCs/>
          <w:sz w:val="24"/>
        </w:rPr>
      </w:pPr>
      <w:r>
        <w:rPr>
          <w:b/>
          <w:sz w:val="24"/>
        </w:rPr>
        <w:tab/>
        <w:t xml:space="preserve">    </w:t>
      </w:r>
      <w:r w:rsidRPr="00E64065">
        <w:rPr>
          <w:bCs/>
          <w:sz w:val="24"/>
        </w:rPr>
        <w:t>ředitel organizace</w:t>
      </w:r>
    </w:p>
    <w:p w14:paraId="22CDF03B" w14:textId="77777777" w:rsidR="00D37BCE" w:rsidRDefault="00D37BCE">
      <w:pPr>
        <w:rPr>
          <w:bCs/>
          <w:sz w:val="24"/>
        </w:rPr>
      </w:pPr>
    </w:p>
    <w:tbl>
      <w:tblPr>
        <w:tblW w:w="10915" w:type="dxa"/>
        <w:tblInd w:w="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7087"/>
      </w:tblGrid>
      <w:tr w:rsidR="00D37BCE" w:rsidRPr="00D37BCE" w14:paraId="15AB0FB1" w14:textId="77777777">
        <w:trPr>
          <w:cantSplit/>
          <w:trHeight w:hRule="exact" w:val="338"/>
        </w:trPr>
        <w:tc>
          <w:tcPr>
            <w:tcW w:w="858" w:type="dxa"/>
          </w:tcPr>
          <w:p w14:paraId="5185CBD8" w14:textId="77777777" w:rsidR="00D37BCE" w:rsidRPr="00B9120A" w:rsidRDefault="00D37BCE" w:rsidP="00D37BCE">
            <w:pPr>
              <w:rPr>
                <w:b/>
              </w:rPr>
            </w:pPr>
            <w:r w:rsidRPr="00B9120A">
              <w:rPr>
                <w:b/>
              </w:rPr>
              <w:t>Dne:</w:t>
            </w:r>
            <w:r w:rsidRPr="00B9120A">
              <w:rPr>
                <w:b/>
              </w:rPr>
              <w:tab/>
            </w:r>
            <w:r w:rsidRPr="00B9120A">
              <w:rPr>
                <w:b/>
              </w:rPr>
              <w:tab/>
            </w:r>
          </w:p>
        </w:tc>
        <w:tc>
          <w:tcPr>
            <w:tcW w:w="1855" w:type="dxa"/>
          </w:tcPr>
          <w:p w14:paraId="14E9F117" w14:textId="77777777" w:rsidR="00D37BCE" w:rsidRPr="00B9120A" w:rsidRDefault="009A25F1" w:rsidP="00D37BCE">
            <w:pPr>
              <w:rPr>
                <w:b/>
              </w:rPr>
            </w:pPr>
            <w:r>
              <w:rPr>
                <w:b/>
                <w:noProof/>
              </w:rPr>
              <w:t>18. 12. 2024</w:t>
            </w:r>
          </w:p>
        </w:tc>
        <w:tc>
          <w:tcPr>
            <w:tcW w:w="1115" w:type="dxa"/>
          </w:tcPr>
          <w:p w14:paraId="6DD2CE1A" w14:textId="77777777" w:rsidR="00D37BCE" w:rsidRPr="00B9120A" w:rsidRDefault="00D37BCE" w:rsidP="00D37BCE">
            <w:pPr>
              <w:rPr>
                <w:b/>
              </w:rPr>
            </w:pPr>
            <w:r w:rsidRPr="00B9120A">
              <w:rPr>
                <w:b/>
              </w:rPr>
              <w:t>Vystavil:</w:t>
            </w:r>
          </w:p>
          <w:p w14:paraId="4B39B7FA" w14:textId="77777777" w:rsidR="00D37BCE" w:rsidRPr="00B9120A" w:rsidRDefault="00D37BCE" w:rsidP="00D37BCE">
            <w:pPr>
              <w:rPr>
                <w:b/>
              </w:rPr>
            </w:pPr>
          </w:p>
          <w:p w14:paraId="0053C778" w14:textId="77777777" w:rsidR="00D37BCE" w:rsidRPr="00B9120A" w:rsidRDefault="00D37BCE" w:rsidP="00D37BCE">
            <w:pPr>
              <w:rPr>
                <w:b/>
              </w:rPr>
            </w:pPr>
            <w:r w:rsidRPr="00B9120A">
              <w:rPr>
                <w:b/>
              </w:rPr>
              <w:t xml:space="preserve"> objednavatele:</w:t>
            </w:r>
          </w:p>
        </w:tc>
        <w:tc>
          <w:tcPr>
            <w:tcW w:w="7087" w:type="dxa"/>
          </w:tcPr>
          <w:p w14:paraId="2917EB4F" w14:textId="77777777" w:rsidR="00D37BCE" w:rsidRPr="00B9120A" w:rsidRDefault="009A25F1" w:rsidP="00D37BCE">
            <w:pPr>
              <w:rPr>
                <w:b/>
              </w:rPr>
            </w:pPr>
            <w:r>
              <w:rPr>
                <w:b/>
                <w:noProof/>
              </w:rPr>
              <w:t>Zdeňka Švancarová</w:t>
            </w:r>
          </w:p>
        </w:tc>
      </w:tr>
    </w:tbl>
    <w:p w14:paraId="5E85C0EE" w14:textId="77777777" w:rsidR="00B8387D" w:rsidRPr="00D37BCE" w:rsidRDefault="00B8387D" w:rsidP="00D37BCE">
      <w:pPr>
        <w:rPr>
          <w:b/>
          <w:sz w:val="24"/>
        </w:rPr>
      </w:pPr>
    </w:p>
    <w:sectPr w:rsidR="00B8387D" w:rsidRPr="00D37BCE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84246A" w14:textId="77777777" w:rsidR="001C3348" w:rsidRDefault="001C3348">
      <w:r>
        <w:separator/>
      </w:r>
    </w:p>
  </w:endnote>
  <w:endnote w:type="continuationSeparator" w:id="0">
    <w:p w14:paraId="2213A6A0" w14:textId="77777777" w:rsidR="001C3348" w:rsidRDefault="001C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1D5C38" w14:textId="77777777" w:rsidR="001C3348" w:rsidRDefault="001C3348">
      <w:r>
        <w:separator/>
      </w:r>
    </w:p>
  </w:footnote>
  <w:footnote w:type="continuationSeparator" w:id="0">
    <w:p w14:paraId="77C331C5" w14:textId="77777777" w:rsidR="001C3348" w:rsidRDefault="001C33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5F1"/>
    <w:rsid w:val="00030FF5"/>
    <w:rsid w:val="000814DF"/>
    <w:rsid w:val="000A1E17"/>
    <w:rsid w:val="00150FAF"/>
    <w:rsid w:val="00185877"/>
    <w:rsid w:val="00191B8B"/>
    <w:rsid w:val="00193C40"/>
    <w:rsid w:val="001C3348"/>
    <w:rsid w:val="001D226F"/>
    <w:rsid w:val="00206775"/>
    <w:rsid w:val="00216230"/>
    <w:rsid w:val="00264A6E"/>
    <w:rsid w:val="0027732C"/>
    <w:rsid w:val="002A1CE0"/>
    <w:rsid w:val="002A579A"/>
    <w:rsid w:val="002E33BF"/>
    <w:rsid w:val="00332B95"/>
    <w:rsid w:val="00353AC6"/>
    <w:rsid w:val="003807B6"/>
    <w:rsid w:val="003C57E8"/>
    <w:rsid w:val="004115CA"/>
    <w:rsid w:val="00475DFB"/>
    <w:rsid w:val="00477402"/>
    <w:rsid w:val="00543E7B"/>
    <w:rsid w:val="00622316"/>
    <w:rsid w:val="00634693"/>
    <w:rsid w:val="006C40A5"/>
    <w:rsid w:val="007210AC"/>
    <w:rsid w:val="00790F67"/>
    <w:rsid w:val="007A54F4"/>
    <w:rsid w:val="007C53E4"/>
    <w:rsid w:val="007D656F"/>
    <w:rsid w:val="008018AF"/>
    <w:rsid w:val="00836766"/>
    <w:rsid w:val="00844AE4"/>
    <w:rsid w:val="0086147B"/>
    <w:rsid w:val="008769BA"/>
    <w:rsid w:val="008B52CA"/>
    <w:rsid w:val="008D6BB0"/>
    <w:rsid w:val="00922AB9"/>
    <w:rsid w:val="009A25F1"/>
    <w:rsid w:val="009A7ABF"/>
    <w:rsid w:val="009E7436"/>
    <w:rsid w:val="00A12DC2"/>
    <w:rsid w:val="00A21EF6"/>
    <w:rsid w:val="00A60CBF"/>
    <w:rsid w:val="00A72ECC"/>
    <w:rsid w:val="00AA5D20"/>
    <w:rsid w:val="00B14524"/>
    <w:rsid w:val="00B8387D"/>
    <w:rsid w:val="00B9120A"/>
    <w:rsid w:val="00BB0FF3"/>
    <w:rsid w:val="00BE4FEA"/>
    <w:rsid w:val="00C60911"/>
    <w:rsid w:val="00CD59FF"/>
    <w:rsid w:val="00D36283"/>
    <w:rsid w:val="00D37BCE"/>
    <w:rsid w:val="00D531DD"/>
    <w:rsid w:val="00D56378"/>
    <w:rsid w:val="00D9348B"/>
    <w:rsid w:val="00DA42FC"/>
    <w:rsid w:val="00DE26F9"/>
    <w:rsid w:val="00E64065"/>
    <w:rsid w:val="00E835F3"/>
    <w:rsid w:val="00EB7283"/>
    <w:rsid w:val="00F03EED"/>
    <w:rsid w:val="00F26EB2"/>
    <w:rsid w:val="00FD216E"/>
    <w:rsid w:val="00FF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8DE45A"/>
  <w15:chartTrackingRefBased/>
  <w15:docId w15:val="{6D730DDA-C187-472A-8D08-82E48D733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37BCE"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D37BCE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D37B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stall\Objednavka_STARZ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Objednavka_STARZ.dot</Template>
  <TotalTime>0</TotalTime>
  <Pages>1</Pages>
  <Words>143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990</CharactersWithSpaces>
  <SharedDoc>false</SharedDoc>
  <HLinks>
    <vt:vector size="6" baseType="variant">
      <vt:variant>
        <vt:i4>6815813</vt:i4>
      </vt:variant>
      <vt:variant>
        <vt:i4>60</vt:i4>
      </vt:variant>
      <vt:variant>
        <vt:i4>0</vt:i4>
      </vt:variant>
      <vt:variant>
        <vt:i4>5</vt:i4>
      </vt:variant>
      <vt:variant>
        <vt:lpwstr>mailto:faktury@starz.cz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Zdena Švancarová</dc:creator>
  <cp:keywords/>
  <cp:lastModifiedBy>Pavlína Mailová</cp:lastModifiedBy>
  <cp:revision>2</cp:revision>
  <cp:lastPrinted>1996-04-30T09:16:00Z</cp:lastPrinted>
  <dcterms:created xsi:type="dcterms:W3CDTF">2024-12-19T12:39:00Z</dcterms:created>
  <dcterms:modified xsi:type="dcterms:W3CDTF">2024-12-19T12:39:00Z</dcterms:modified>
</cp:coreProperties>
</file>