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AA" w:rsidRPr="005D7C5A" w:rsidRDefault="008A736D" w:rsidP="005D7C5A">
      <w:pPr>
        <w:outlineLvl w:val="0"/>
        <w:rPr>
          <w:rFonts w:ascii="Arial" w:hAnsi="Arial" w:cs="Arial"/>
          <w:b/>
          <w:sz w:val="20"/>
          <w:szCs w:val="20"/>
        </w:rPr>
      </w:pPr>
      <w:r w:rsidRPr="005D7C5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46DB872" wp14:editId="1049C30F">
            <wp:extent cx="2355850" cy="374650"/>
            <wp:effectExtent l="1905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AA" w:rsidRPr="005D7C5A" w:rsidRDefault="00EC73AA" w:rsidP="005D7C5A">
      <w:pPr>
        <w:rPr>
          <w:rFonts w:ascii="Arial" w:hAnsi="Arial" w:cs="Arial"/>
          <w:sz w:val="20"/>
          <w:szCs w:val="20"/>
        </w:rPr>
      </w:pPr>
    </w:p>
    <w:p w:rsidR="007C364E" w:rsidRPr="005D7C5A" w:rsidRDefault="007C364E" w:rsidP="005D7C5A">
      <w:pPr>
        <w:rPr>
          <w:rFonts w:ascii="Arial" w:hAnsi="Arial" w:cs="Arial"/>
          <w:sz w:val="20"/>
          <w:szCs w:val="20"/>
        </w:rPr>
      </w:pPr>
    </w:p>
    <w:p w:rsidR="007C364E" w:rsidRPr="005D7C5A" w:rsidRDefault="007C364E" w:rsidP="005D7C5A">
      <w:pPr>
        <w:jc w:val="both"/>
        <w:rPr>
          <w:rFonts w:ascii="Arial" w:hAnsi="Arial" w:cs="Arial"/>
          <w:sz w:val="20"/>
          <w:szCs w:val="20"/>
        </w:rPr>
      </w:pPr>
      <w:r w:rsidRPr="005D7C5A">
        <w:rPr>
          <w:rFonts w:ascii="Arial" w:hAnsi="Arial" w:cs="Arial"/>
          <w:sz w:val="20"/>
          <w:szCs w:val="20"/>
        </w:rPr>
        <w:t>Smluvní strany:</w:t>
      </w:r>
    </w:p>
    <w:p w:rsidR="003C78C2" w:rsidRPr="005D7C5A" w:rsidRDefault="003C78C2" w:rsidP="005D7C5A">
      <w:pPr>
        <w:rPr>
          <w:rFonts w:ascii="Arial" w:hAnsi="Arial" w:cs="Arial"/>
          <w:sz w:val="20"/>
          <w:szCs w:val="20"/>
        </w:rPr>
      </w:pPr>
    </w:p>
    <w:p w:rsidR="00EC73AA" w:rsidRPr="005D7C5A" w:rsidRDefault="00EC73AA" w:rsidP="005D7C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D7C5A">
        <w:rPr>
          <w:rFonts w:ascii="Arial" w:hAnsi="Arial" w:cs="Arial"/>
          <w:b/>
          <w:sz w:val="20"/>
          <w:szCs w:val="20"/>
        </w:rPr>
        <w:t>Národní divadlo</w:t>
      </w:r>
    </w:p>
    <w:p w:rsidR="00EC73AA" w:rsidRPr="005D7C5A" w:rsidRDefault="00805DFB" w:rsidP="005D7C5A">
      <w:pPr>
        <w:jc w:val="both"/>
        <w:outlineLvl w:val="0"/>
        <w:rPr>
          <w:rFonts w:ascii="Arial" w:hAnsi="Arial" w:cs="Arial"/>
          <w:sz w:val="20"/>
          <w:szCs w:val="20"/>
        </w:rPr>
      </w:pPr>
      <w:r w:rsidRPr="005D7C5A">
        <w:rPr>
          <w:rFonts w:ascii="Arial" w:hAnsi="Arial" w:cs="Arial"/>
          <w:sz w:val="20"/>
          <w:szCs w:val="20"/>
        </w:rPr>
        <w:t>se sídlem:</w:t>
      </w:r>
      <w:r w:rsidRPr="005D7C5A">
        <w:rPr>
          <w:rFonts w:ascii="Arial" w:hAnsi="Arial" w:cs="Arial"/>
          <w:sz w:val="20"/>
          <w:szCs w:val="20"/>
        </w:rPr>
        <w:tab/>
      </w:r>
      <w:r w:rsidR="00EC73AA" w:rsidRPr="005D7C5A">
        <w:rPr>
          <w:rFonts w:ascii="Arial" w:hAnsi="Arial" w:cs="Arial"/>
          <w:sz w:val="20"/>
          <w:szCs w:val="20"/>
        </w:rPr>
        <w:t xml:space="preserve">Ostrovní </w:t>
      </w:r>
      <w:r w:rsidRPr="005D7C5A">
        <w:rPr>
          <w:rFonts w:ascii="Arial" w:hAnsi="Arial" w:cs="Arial"/>
          <w:sz w:val="20"/>
          <w:szCs w:val="20"/>
        </w:rPr>
        <w:t>225/1, 110 0</w:t>
      </w:r>
      <w:r w:rsidR="00EC73AA" w:rsidRPr="005D7C5A">
        <w:rPr>
          <w:rFonts w:ascii="Arial" w:hAnsi="Arial" w:cs="Arial"/>
          <w:sz w:val="20"/>
          <w:szCs w:val="20"/>
        </w:rPr>
        <w:t>0 Praha 1</w:t>
      </w:r>
      <w:r w:rsidRPr="005D7C5A">
        <w:rPr>
          <w:rFonts w:ascii="Arial" w:hAnsi="Arial" w:cs="Arial"/>
          <w:sz w:val="20"/>
          <w:szCs w:val="20"/>
        </w:rPr>
        <w:t xml:space="preserve"> – Nové Město</w:t>
      </w:r>
    </w:p>
    <w:p w:rsidR="00EC73AA" w:rsidRPr="005D7C5A" w:rsidRDefault="00805DFB" w:rsidP="005D7C5A">
      <w:pPr>
        <w:jc w:val="both"/>
        <w:rPr>
          <w:rFonts w:ascii="Arial" w:hAnsi="Arial" w:cs="Arial"/>
          <w:sz w:val="20"/>
          <w:szCs w:val="20"/>
        </w:rPr>
      </w:pPr>
      <w:r w:rsidRPr="005D7C5A">
        <w:rPr>
          <w:rFonts w:ascii="Arial" w:hAnsi="Arial" w:cs="Arial"/>
          <w:sz w:val="20"/>
          <w:szCs w:val="20"/>
        </w:rPr>
        <w:t>IČ:</w:t>
      </w:r>
      <w:r w:rsidRPr="005D7C5A">
        <w:rPr>
          <w:rFonts w:ascii="Arial" w:hAnsi="Arial" w:cs="Arial"/>
          <w:sz w:val="20"/>
          <w:szCs w:val="20"/>
        </w:rPr>
        <w:tab/>
      </w:r>
      <w:r w:rsidRPr="005D7C5A">
        <w:rPr>
          <w:rFonts w:ascii="Arial" w:hAnsi="Arial" w:cs="Arial"/>
          <w:sz w:val="20"/>
          <w:szCs w:val="20"/>
        </w:rPr>
        <w:tab/>
      </w:r>
      <w:r w:rsidR="00EC73AA" w:rsidRPr="005D7C5A">
        <w:rPr>
          <w:rFonts w:ascii="Arial" w:hAnsi="Arial" w:cs="Arial"/>
          <w:sz w:val="20"/>
          <w:szCs w:val="20"/>
        </w:rPr>
        <w:t>00023337</w:t>
      </w:r>
    </w:p>
    <w:p w:rsidR="00EC73AA" w:rsidRPr="005D7C5A" w:rsidRDefault="00805DFB" w:rsidP="005D7C5A">
      <w:pPr>
        <w:jc w:val="both"/>
        <w:rPr>
          <w:rFonts w:ascii="Arial" w:hAnsi="Arial" w:cs="Arial"/>
          <w:sz w:val="20"/>
          <w:szCs w:val="20"/>
        </w:rPr>
      </w:pPr>
      <w:r w:rsidRPr="005D7C5A">
        <w:rPr>
          <w:rFonts w:ascii="Arial" w:hAnsi="Arial" w:cs="Arial"/>
          <w:sz w:val="20"/>
          <w:szCs w:val="20"/>
        </w:rPr>
        <w:t>DIČ:</w:t>
      </w:r>
      <w:r w:rsidRPr="005D7C5A">
        <w:rPr>
          <w:rFonts w:ascii="Arial" w:hAnsi="Arial" w:cs="Arial"/>
          <w:sz w:val="20"/>
          <w:szCs w:val="20"/>
        </w:rPr>
        <w:tab/>
      </w:r>
      <w:r w:rsidRPr="005D7C5A">
        <w:rPr>
          <w:rFonts w:ascii="Arial" w:hAnsi="Arial" w:cs="Arial"/>
          <w:sz w:val="20"/>
          <w:szCs w:val="20"/>
        </w:rPr>
        <w:tab/>
      </w:r>
      <w:r w:rsidR="00EC73AA" w:rsidRPr="005D7C5A">
        <w:rPr>
          <w:rFonts w:ascii="Arial" w:hAnsi="Arial" w:cs="Arial"/>
          <w:sz w:val="20"/>
          <w:szCs w:val="20"/>
        </w:rPr>
        <w:t>CZ00023337</w:t>
      </w:r>
    </w:p>
    <w:p w:rsidR="007C364E" w:rsidRPr="005D7C5A" w:rsidRDefault="00805DFB" w:rsidP="005D7C5A">
      <w:pPr>
        <w:jc w:val="both"/>
        <w:rPr>
          <w:rFonts w:ascii="Arial" w:hAnsi="Arial" w:cs="Arial"/>
          <w:sz w:val="20"/>
          <w:szCs w:val="20"/>
        </w:rPr>
      </w:pPr>
      <w:r w:rsidRPr="005D7C5A">
        <w:rPr>
          <w:rFonts w:ascii="Arial" w:hAnsi="Arial" w:cs="Arial"/>
          <w:sz w:val="20"/>
          <w:szCs w:val="20"/>
        </w:rPr>
        <w:t>zastoupené:</w:t>
      </w:r>
      <w:r w:rsidR="005D7C5A" w:rsidRPr="005D7C5A">
        <w:rPr>
          <w:rFonts w:ascii="Arial" w:hAnsi="Arial" w:cs="Arial"/>
          <w:sz w:val="20"/>
          <w:szCs w:val="20"/>
        </w:rPr>
        <w:tab/>
      </w:r>
      <w:r w:rsidR="009D2A90">
        <w:rPr>
          <w:rFonts w:ascii="Arial" w:hAnsi="Arial" w:cs="Arial"/>
          <w:sz w:val="20"/>
          <w:szCs w:val="20"/>
        </w:rPr>
        <w:t>XXXX</w:t>
      </w:r>
    </w:p>
    <w:p w:rsidR="00EC73AA" w:rsidRPr="005D7C5A" w:rsidRDefault="00805DFB" w:rsidP="005D7C5A">
      <w:pPr>
        <w:jc w:val="both"/>
        <w:rPr>
          <w:rFonts w:ascii="Arial" w:hAnsi="Arial" w:cs="Arial"/>
          <w:sz w:val="20"/>
          <w:szCs w:val="20"/>
        </w:rPr>
      </w:pPr>
      <w:r w:rsidRPr="005D7C5A">
        <w:rPr>
          <w:rFonts w:ascii="Arial" w:hAnsi="Arial" w:cs="Arial"/>
          <w:sz w:val="20"/>
          <w:szCs w:val="20"/>
        </w:rPr>
        <w:t>(dále</w:t>
      </w:r>
      <w:r w:rsidR="007C364E" w:rsidRPr="005D7C5A">
        <w:rPr>
          <w:rFonts w:ascii="Arial" w:hAnsi="Arial" w:cs="Arial"/>
          <w:sz w:val="20"/>
          <w:szCs w:val="20"/>
        </w:rPr>
        <w:t xml:space="preserve"> také</w:t>
      </w:r>
      <w:r w:rsidR="005D7C5A" w:rsidRPr="005D7C5A">
        <w:rPr>
          <w:rFonts w:ascii="Arial" w:hAnsi="Arial" w:cs="Arial"/>
          <w:sz w:val="20"/>
          <w:szCs w:val="20"/>
        </w:rPr>
        <w:t xml:space="preserve"> jen jako „kupující</w:t>
      </w:r>
      <w:r w:rsidR="002A60AA" w:rsidRPr="005D7C5A">
        <w:rPr>
          <w:rFonts w:ascii="Arial" w:hAnsi="Arial" w:cs="Arial"/>
          <w:sz w:val="20"/>
          <w:szCs w:val="20"/>
        </w:rPr>
        <w:t>“</w:t>
      </w:r>
      <w:r w:rsidR="00EC73AA" w:rsidRPr="005D7C5A">
        <w:rPr>
          <w:rFonts w:ascii="Arial" w:hAnsi="Arial" w:cs="Arial"/>
          <w:sz w:val="20"/>
          <w:szCs w:val="20"/>
        </w:rPr>
        <w:t>)</w:t>
      </w:r>
    </w:p>
    <w:p w:rsidR="00EC73AA" w:rsidRPr="005D7C5A" w:rsidRDefault="00EC73AA" w:rsidP="005D7C5A">
      <w:pPr>
        <w:jc w:val="both"/>
        <w:rPr>
          <w:rFonts w:ascii="Arial" w:hAnsi="Arial" w:cs="Arial"/>
          <w:sz w:val="20"/>
          <w:szCs w:val="20"/>
        </w:rPr>
      </w:pPr>
    </w:p>
    <w:p w:rsidR="00EC73AA" w:rsidRPr="005D7C5A" w:rsidRDefault="00EC73AA" w:rsidP="005D7C5A">
      <w:pPr>
        <w:jc w:val="both"/>
        <w:rPr>
          <w:rFonts w:ascii="Arial" w:hAnsi="Arial" w:cs="Arial"/>
          <w:sz w:val="20"/>
          <w:szCs w:val="20"/>
        </w:rPr>
      </w:pPr>
      <w:r w:rsidRPr="005D7C5A">
        <w:rPr>
          <w:rFonts w:ascii="Arial" w:hAnsi="Arial" w:cs="Arial"/>
          <w:sz w:val="20"/>
          <w:szCs w:val="20"/>
        </w:rPr>
        <w:t>a</w:t>
      </w:r>
    </w:p>
    <w:p w:rsidR="00EC73AA" w:rsidRPr="005D7C5A" w:rsidRDefault="00EC73AA" w:rsidP="005D7C5A">
      <w:pPr>
        <w:jc w:val="both"/>
        <w:rPr>
          <w:rFonts w:ascii="Arial" w:hAnsi="Arial" w:cs="Arial"/>
          <w:sz w:val="20"/>
          <w:szCs w:val="20"/>
        </w:rPr>
      </w:pPr>
    </w:p>
    <w:p w:rsidR="00676ABF" w:rsidRPr="005D7C5A" w:rsidRDefault="005D7C5A" w:rsidP="005D7C5A">
      <w:pPr>
        <w:pStyle w:val="cpTabulkasmluvnistrany"/>
        <w:framePr w:hSpace="0" w:wrap="auto" w:vAnchor="margin" w:hAnchor="text" w:yAlign="inline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7C5A">
        <w:rPr>
          <w:rFonts w:ascii="Arial" w:hAnsi="Arial" w:cs="Arial"/>
          <w:b/>
          <w:sz w:val="20"/>
          <w:szCs w:val="20"/>
        </w:rPr>
        <w:t>Tikital s.r.o.</w:t>
      </w:r>
    </w:p>
    <w:p w:rsidR="007F7D9F" w:rsidRDefault="002F24E4" w:rsidP="005D7C5A">
      <w:pPr>
        <w:rPr>
          <w:rFonts w:ascii="Arial" w:hAnsi="Arial" w:cs="Arial"/>
          <w:sz w:val="20"/>
          <w:szCs w:val="20"/>
        </w:rPr>
      </w:pPr>
      <w:r w:rsidRPr="005D7C5A">
        <w:rPr>
          <w:rFonts w:ascii="Arial" w:eastAsia="Calibri" w:hAnsi="Arial" w:cs="Arial"/>
          <w:bCs/>
          <w:sz w:val="20"/>
          <w:szCs w:val="20"/>
        </w:rPr>
        <w:t>s</w:t>
      </w:r>
      <w:r w:rsidR="005D7C5A" w:rsidRPr="005D7C5A">
        <w:rPr>
          <w:rFonts w:ascii="Arial" w:hAnsi="Arial" w:cs="Arial"/>
          <w:sz w:val="20"/>
          <w:szCs w:val="20"/>
        </w:rPr>
        <w:t>e sídlem:</w:t>
      </w:r>
      <w:r w:rsidR="005D7C5A" w:rsidRPr="005D7C5A">
        <w:rPr>
          <w:rFonts w:ascii="Arial" w:hAnsi="Arial" w:cs="Arial"/>
          <w:sz w:val="20"/>
          <w:szCs w:val="20"/>
        </w:rPr>
        <w:tab/>
      </w:r>
      <w:r w:rsidR="007F7D9F">
        <w:rPr>
          <w:rFonts w:ascii="Arial" w:hAnsi="Arial" w:cs="Arial"/>
          <w:sz w:val="20"/>
          <w:szCs w:val="20"/>
        </w:rPr>
        <w:t>Schnirchova 297/18,  170 00 Praha 7 – Holešovice</w:t>
      </w:r>
    </w:p>
    <w:p w:rsidR="007C364E" w:rsidRPr="005D7C5A" w:rsidRDefault="00676ABF" w:rsidP="005D7C5A">
      <w:pPr>
        <w:rPr>
          <w:rFonts w:ascii="Arial" w:hAnsi="Arial" w:cs="Arial"/>
          <w:sz w:val="20"/>
          <w:szCs w:val="20"/>
        </w:rPr>
      </w:pPr>
      <w:r w:rsidRPr="005D7C5A">
        <w:rPr>
          <w:rFonts w:ascii="Arial" w:hAnsi="Arial" w:cs="Arial"/>
          <w:sz w:val="20"/>
          <w:szCs w:val="20"/>
        </w:rPr>
        <w:t>IČ:</w:t>
      </w:r>
      <w:r w:rsidR="007F7D9F">
        <w:rPr>
          <w:rFonts w:ascii="Arial" w:hAnsi="Arial" w:cs="Arial"/>
          <w:sz w:val="20"/>
          <w:szCs w:val="20"/>
        </w:rPr>
        <w:tab/>
      </w:r>
      <w:r w:rsidR="007F7D9F">
        <w:rPr>
          <w:rFonts w:ascii="Arial" w:hAnsi="Arial" w:cs="Arial"/>
          <w:sz w:val="20"/>
          <w:szCs w:val="20"/>
        </w:rPr>
        <w:tab/>
        <w:t>08818878</w:t>
      </w:r>
      <w:r w:rsidRPr="005D7C5A">
        <w:rPr>
          <w:rStyle w:val="nowrap"/>
          <w:rFonts w:ascii="Arial" w:hAnsi="Arial" w:cs="Arial"/>
          <w:sz w:val="20"/>
          <w:szCs w:val="20"/>
        </w:rPr>
        <w:br/>
      </w:r>
      <w:r w:rsidR="002F24E4" w:rsidRPr="005D7C5A">
        <w:rPr>
          <w:rFonts w:ascii="Arial" w:hAnsi="Arial" w:cs="Arial"/>
          <w:sz w:val="20"/>
          <w:szCs w:val="20"/>
        </w:rPr>
        <w:t>zastoupená:</w:t>
      </w:r>
      <w:r w:rsidR="002F24E4" w:rsidRPr="005D7C5A">
        <w:rPr>
          <w:rFonts w:ascii="Arial" w:hAnsi="Arial" w:cs="Arial"/>
          <w:sz w:val="20"/>
          <w:szCs w:val="20"/>
        </w:rPr>
        <w:tab/>
      </w:r>
      <w:r w:rsidR="009D2A90">
        <w:rPr>
          <w:rFonts w:ascii="Arial" w:hAnsi="Arial" w:cs="Arial"/>
          <w:sz w:val="20"/>
          <w:szCs w:val="20"/>
        </w:rPr>
        <w:t>XXXX</w:t>
      </w:r>
    </w:p>
    <w:p w:rsidR="00676ABF" w:rsidRPr="005D7C5A" w:rsidRDefault="00805DFB" w:rsidP="005D7C5A">
      <w:pPr>
        <w:rPr>
          <w:rFonts w:ascii="Arial" w:hAnsi="Arial" w:cs="Arial"/>
          <w:sz w:val="20"/>
          <w:szCs w:val="20"/>
        </w:rPr>
      </w:pPr>
      <w:r w:rsidRPr="005D7C5A">
        <w:rPr>
          <w:rFonts w:ascii="Arial" w:hAnsi="Arial" w:cs="Arial"/>
          <w:sz w:val="20"/>
          <w:szCs w:val="20"/>
        </w:rPr>
        <w:t>(dále</w:t>
      </w:r>
      <w:r w:rsidR="007C364E" w:rsidRPr="005D7C5A">
        <w:rPr>
          <w:rFonts w:ascii="Arial" w:hAnsi="Arial" w:cs="Arial"/>
          <w:sz w:val="20"/>
          <w:szCs w:val="20"/>
        </w:rPr>
        <w:t xml:space="preserve"> také</w:t>
      </w:r>
      <w:r w:rsidR="005D7C5A" w:rsidRPr="005D7C5A">
        <w:rPr>
          <w:rFonts w:ascii="Arial" w:hAnsi="Arial" w:cs="Arial"/>
          <w:sz w:val="20"/>
          <w:szCs w:val="20"/>
        </w:rPr>
        <w:t xml:space="preserve"> jen jako „prodávající</w:t>
      </w:r>
      <w:r w:rsidR="00676ABF" w:rsidRPr="005D7C5A">
        <w:rPr>
          <w:rFonts w:ascii="Arial" w:hAnsi="Arial" w:cs="Arial"/>
          <w:sz w:val="20"/>
          <w:szCs w:val="20"/>
        </w:rPr>
        <w:t>“)</w:t>
      </w:r>
    </w:p>
    <w:p w:rsidR="00EC73AA" w:rsidRPr="005D7C5A" w:rsidRDefault="00EC73AA" w:rsidP="005D7C5A">
      <w:pPr>
        <w:jc w:val="both"/>
        <w:rPr>
          <w:rFonts w:ascii="Arial" w:hAnsi="Arial" w:cs="Arial"/>
          <w:sz w:val="20"/>
          <w:szCs w:val="20"/>
        </w:rPr>
      </w:pPr>
    </w:p>
    <w:p w:rsidR="008A736D" w:rsidRPr="005D7C5A" w:rsidRDefault="008A736D" w:rsidP="005D7C5A">
      <w:pPr>
        <w:jc w:val="both"/>
        <w:rPr>
          <w:rFonts w:ascii="Arial" w:hAnsi="Arial" w:cs="Arial"/>
          <w:sz w:val="20"/>
          <w:szCs w:val="20"/>
        </w:rPr>
      </w:pPr>
      <w:r w:rsidRPr="005D7C5A">
        <w:rPr>
          <w:rFonts w:ascii="Arial" w:hAnsi="Arial" w:cs="Arial"/>
          <w:sz w:val="20"/>
          <w:szCs w:val="20"/>
        </w:rPr>
        <w:t>uzavírají dnešního dne ve vzájemném konsenzu t</w:t>
      </w:r>
      <w:r w:rsidR="000A64B1" w:rsidRPr="005D7C5A">
        <w:rPr>
          <w:rFonts w:ascii="Arial" w:hAnsi="Arial" w:cs="Arial"/>
          <w:sz w:val="20"/>
          <w:szCs w:val="20"/>
        </w:rPr>
        <w:t>ento</w:t>
      </w:r>
      <w:r w:rsidR="000A6563" w:rsidRPr="005D7C5A">
        <w:rPr>
          <w:rFonts w:ascii="Arial" w:hAnsi="Arial" w:cs="Arial"/>
          <w:sz w:val="20"/>
          <w:szCs w:val="20"/>
        </w:rPr>
        <w:t>:</w:t>
      </w:r>
    </w:p>
    <w:p w:rsidR="00DE2A33" w:rsidRPr="005D7C5A" w:rsidRDefault="00DE2A33" w:rsidP="005D7C5A">
      <w:pPr>
        <w:jc w:val="both"/>
        <w:rPr>
          <w:rFonts w:ascii="Arial" w:hAnsi="Arial" w:cs="Arial"/>
          <w:sz w:val="20"/>
          <w:szCs w:val="20"/>
        </w:rPr>
      </w:pPr>
    </w:p>
    <w:p w:rsidR="00A449A9" w:rsidRPr="005D7C5A" w:rsidRDefault="00805DFB" w:rsidP="005D7C5A">
      <w:pPr>
        <w:pStyle w:val="Standardnpsmoodstavce1"/>
        <w:jc w:val="center"/>
        <w:outlineLvl w:val="0"/>
        <w:rPr>
          <w:rFonts w:ascii="Arial" w:hAnsi="Arial" w:cs="Arial"/>
          <w:b/>
        </w:rPr>
      </w:pPr>
      <w:r w:rsidRPr="005D7C5A">
        <w:rPr>
          <w:rFonts w:ascii="Arial" w:hAnsi="Arial" w:cs="Arial"/>
          <w:b/>
        </w:rPr>
        <w:t>Dodatek č</w:t>
      </w:r>
      <w:r w:rsidR="00A449A9" w:rsidRPr="005D7C5A">
        <w:rPr>
          <w:rFonts w:ascii="Arial" w:hAnsi="Arial" w:cs="Arial"/>
          <w:b/>
        </w:rPr>
        <w:t xml:space="preserve">. </w:t>
      </w:r>
      <w:r w:rsidR="005D7C5A" w:rsidRPr="005D7C5A">
        <w:rPr>
          <w:rFonts w:ascii="Arial" w:hAnsi="Arial" w:cs="Arial"/>
          <w:b/>
        </w:rPr>
        <w:t>1</w:t>
      </w:r>
      <w:r w:rsidR="00A449A9" w:rsidRPr="005D7C5A">
        <w:rPr>
          <w:rFonts w:ascii="Arial" w:hAnsi="Arial" w:cs="Arial"/>
        </w:rPr>
        <w:t xml:space="preserve"> </w:t>
      </w:r>
      <w:r w:rsidR="00A449A9" w:rsidRPr="005D7C5A">
        <w:rPr>
          <w:rFonts w:ascii="Arial" w:hAnsi="Arial" w:cs="Arial"/>
          <w:b/>
        </w:rPr>
        <w:t>ke</w:t>
      </w:r>
      <w:r w:rsidR="00A449A9" w:rsidRPr="005D7C5A">
        <w:rPr>
          <w:rFonts w:ascii="Arial" w:hAnsi="Arial" w:cs="Arial"/>
        </w:rPr>
        <w:t xml:space="preserve"> </w:t>
      </w:r>
      <w:r w:rsidR="005D7C5A" w:rsidRPr="005D7C5A">
        <w:rPr>
          <w:rFonts w:ascii="Arial" w:hAnsi="Arial" w:cs="Arial"/>
          <w:b/>
        </w:rPr>
        <w:t>Kupní s</w:t>
      </w:r>
      <w:r w:rsidR="00A449A9" w:rsidRPr="005D7C5A">
        <w:rPr>
          <w:rFonts w:ascii="Arial" w:hAnsi="Arial" w:cs="Arial"/>
          <w:b/>
        </w:rPr>
        <w:t xml:space="preserve">mlouvě </w:t>
      </w:r>
      <w:r w:rsidR="005D7C5A" w:rsidRPr="005D7C5A">
        <w:rPr>
          <w:rFonts w:ascii="Arial" w:hAnsi="Arial" w:cs="Arial"/>
          <w:b/>
        </w:rPr>
        <w:t>č. 24/2024/VD</w:t>
      </w:r>
      <w:r w:rsidR="00A449A9" w:rsidRPr="005D7C5A">
        <w:rPr>
          <w:rFonts w:ascii="Arial" w:hAnsi="Arial" w:cs="Arial"/>
        </w:rPr>
        <w:t xml:space="preserve"> </w:t>
      </w:r>
      <w:r w:rsidR="00A449A9" w:rsidRPr="005D7C5A">
        <w:rPr>
          <w:rFonts w:ascii="Arial" w:hAnsi="Arial" w:cs="Arial"/>
          <w:b/>
        </w:rPr>
        <w:t xml:space="preserve">ze dne </w:t>
      </w:r>
      <w:r w:rsidR="007F7D9F">
        <w:rPr>
          <w:rFonts w:ascii="Arial" w:hAnsi="Arial" w:cs="Arial"/>
          <w:b/>
        </w:rPr>
        <w:t>15.11.</w:t>
      </w:r>
      <w:r w:rsidR="005D7C5A" w:rsidRPr="005D7C5A">
        <w:rPr>
          <w:rFonts w:ascii="Arial" w:hAnsi="Arial" w:cs="Arial"/>
          <w:b/>
        </w:rPr>
        <w:t xml:space="preserve"> 2024</w:t>
      </w:r>
    </w:p>
    <w:p w:rsidR="00805DFB" w:rsidRPr="005D7C5A" w:rsidRDefault="005D7C5A" w:rsidP="005D7C5A">
      <w:pPr>
        <w:pStyle w:val="Standardnpsmoodstavce1"/>
        <w:jc w:val="center"/>
        <w:outlineLvl w:val="0"/>
        <w:rPr>
          <w:rFonts w:ascii="Arial" w:hAnsi="Arial" w:cs="Arial"/>
        </w:rPr>
      </w:pPr>
      <w:r w:rsidRPr="005D7C5A">
        <w:rPr>
          <w:rFonts w:ascii="Arial" w:hAnsi="Arial" w:cs="Arial"/>
        </w:rPr>
        <w:t>uzavřené dle § 2079 a násl.</w:t>
      </w:r>
      <w:r w:rsidR="00805DFB" w:rsidRPr="005D7C5A">
        <w:rPr>
          <w:rFonts w:ascii="Arial" w:hAnsi="Arial" w:cs="Arial"/>
        </w:rPr>
        <w:t xml:space="preserve"> zákona č. 89/2012 Sb., občanský zákoník</w:t>
      </w:r>
    </w:p>
    <w:p w:rsidR="00DD2D9D" w:rsidRPr="005D7C5A" w:rsidRDefault="00A449A9" w:rsidP="005D7C5A">
      <w:pPr>
        <w:jc w:val="center"/>
        <w:rPr>
          <w:rFonts w:ascii="Arial" w:hAnsi="Arial" w:cs="Arial"/>
          <w:b/>
          <w:smallCaps/>
          <w:sz w:val="20"/>
          <w:szCs w:val="20"/>
        </w:rPr>
      </w:pPr>
      <w:r w:rsidRPr="005D7C5A">
        <w:rPr>
          <w:rFonts w:ascii="Arial" w:hAnsi="Arial" w:cs="Arial"/>
          <w:sz w:val="20"/>
          <w:szCs w:val="20"/>
        </w:rPr>
        <w:t xml:space="preserve"> </w:t>
      </w:r>
      <w:r w:rsidR="00805DFB" w:rsidRPr="005D7C5A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:rsidR="00EC73AA" w:rsidRPr="005D7C5A" w:rsidRDefault="00EC73AA" w:rsidP="005D7C5A">
      <w:pPr>
        <w:jc w:val="both"/>
        <w:rPr>
          <w:rFonts w:ascii="Arial" w:hAnsi="Arial" w:cs="Arial"/>
          <w:sz w:val="20"/>
          <w:szCs w:val="20"/>
        </w:rPr>
      </w:pPr>
    </w:p>
    <w:p w:rsidR="00A449A9" w:rsidRPr="005D7C5A" w:rsidRDefault="00A449A9" w:rsidP="005D7C5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D7C5A">
        <w:rPr>
          <w:rFonts w:ascii="Arial" w:hAnsi="Arial" w:cs="Arial"/>
          <w:b/>
          <w:sz w:val="20"/>
          <w:szCs w:val="20"/>
        </w:rPr>
        <w:t xml:space="preserve">I. Předmět </w:t>
      </w:r>
      <w:r w:rsidR="003B2EBB" w:rsidRPr="005D7C5A">
        <w:rPr>
          <w:rFonts w:ascii="Arial" w:hAnsi="Arial" w:cs="Arial"/>
          <w:b/>
          <w:sz w:val="20"/>
          <w:szCs w:val="20"/>
        </w:rPr>
        <w:t xml:space="preserve">a účel </w:t>
      </w:r>
      <w:r w:rsidRPr="005D7C5A">
        <w:rPr>
          <w:rFonts w:ascii="Arial" w:hAnsi="Arial" w:cs="Arial"/>
          <w:b/>
          <w:sz w:val="20"/>
          <w:szCs w:val="20"/>
        </w:rPr>
        <w:t xml:space="preserve">Dodatku č. </w:t>
      </w:r>
      <w:r w:rsidR="005D7C5A" w:rsidRPr="005D7C5A">
        <w:rPr>
          <w:rFonts w:ascii="Arial" w:hAnsi="Arial" w:cs="Arial"/>
          <w:b/>
          <w:sz w:val="20"/>
          <w:szCs w:val="20"/>
        </w:rPr>
        <w:t>1</w:t>
      </w:r>
    </w:p>
    <w:p w:rsidR="00A449A9" w:rsidRPr="005D7C5A" w:rsidRDefault="00A449A9" w:rsidP="005D7C5A">
      <w:pPr>
        <w:pStyle w:val="Standardnpsmoodstavce1"/>
        <w:jc w:val="both"/>
        <w:rPr>
          <w:rFonts w:ascii="Arial" w:hAnsi="Arial" w:cs="Arial"/>
        </w:rPr>
      </w:pPr>
      <w:r w:rsidRPr="005D7C5A">
        <w:rPr>
          <w:rFonts w:ascii="Arial" w:hAnsi="Arial" w:cs="Arial"/>
        </w:rPr>
        <w:t>Sm</w:t>
      </w:r>
      <w:r w:rsidR="009D31A9" w:rsidRPr="005D7C5A">
        <w:rPr>
          <w:rFonts w:ascii="Arial" w:hAnsi="Arial" w:cs="Arial"/>
        </w:rPr>
        <w:t>luvní strany se dohodly na uzavře</w:t>
      </w:r>
      <w:r w:rsidRPr="005D7C5A">
        <w:rPr>
          <w:rFonts w:ascii="Arial" w:hAnsi="Arial" w:cs="Arial"/>
        </w:rPr>
        <w:t>ní</w:t>
      </w:r>
      <w:r w:rsidR="00EE3D20" w:rsidRPr="005D7C5A">
        <w:rPr>
          <w:rFonts w:ascii="Arial" w:hAnsi="Arial" w:cs="Arial"/>
        </w:rPr>
        <w:t xml:space="preserve"> tohoto</w:t>
      </w:r>
      <w:r w:rsidRPr="005D7C5A">
        <w:rPr>
          <w:rFonts w:ascii="Arial" w:hAnsi="Arial" w:cs="Arial"/>
        </w:rPr>
        <w:t xml:space="preserve"> Dodatku č. </w:t>
      </w:r>
      <w:r w:rsidR="005D7C5A" w:rsidRPr="005D7C5A">
        <w:rPr>
          <w:rFonts w:ascii="Arial" w:hAnsi="Arial" w:cs="Arial"/>
        </w:rPr>
        <w:t>1</w:t>
      </w:r>
      <w:r w:rsidRPr="005D7C5A">
        <w:rPr>
          <w:rFonts w:ascii="Arial" w:hAnsi="Arial" w:cs="Arial"/>
        </w:rPr>
        <w:t xml:space="preserve"> ke</w:t>
      </w:r>
      <w:r w:rsidR="005D7C5A" w:rsidRPr="005D7C5A">
        <w:rPr>
          <w:rFonts w:ascii="Arial" w:hAnsi="Arial" w:cs="Arial"/>
        </w:rPr>
        <w:t xml:space="preserve"> Kupní smlouvě č. 24/2024/VD</w:t>
      </w:r>
      <w:r w:rsidR="009D31A9" w:rsidRPr="005D7C5A">
        <w:rPr>
          <w:rFonts w:ascii="Arial" w:hAnsi="Arial" w:cs="Arial"/>
        </w:rPr>
        <w:t xml:space="preserve"> ze</w:t>
      </w:r>
      <w:r w:rsidR="003B2EBB" w:rsidRPr="005D7C5A">
        <w:rPr>
          <w:rFonts w:ascii="Arial" w:hAnsi="Arial" w:cs="Arial"/>
        </w:rPr>
        <w:t xml:space="preserve"> </w:t>
      </w:r>
      <w:r w:rsidR="005D7C5A" w:rsidRPr="005D7C5A">
        <w:rPr>
          <w:rFonts w:ascii="Arial" w:hAnsi="Arial" w:cs="Arial"/>
        </w:rPr>
        <w:t xml:space="preserve">dne </w:t>
      </w:r>
      <w:r w:rsidR="007F7D9F">
        <w:rPr>
          <w:rFonts w:ascii="Arial" w:hAnsi="Arial" w:cs="Arial"/>
        </w:rPr>
        <w:t>15.11.2024</w:t>
      </w:r>
      <w:r w:rsidRPr="005D7C5A">
        <w:rPr>
          <w:rFonts w:ascii="Arial" w:hAnsi="Arial" w:cs="Arial"/>
        </w:rPr>
        <w:t xml:space="preserve"> (dále jen „Smlouva“), a to za účelem úpravy</w:t>
      </w:r>
      <w:r w:rsidR="005D7C5A" w:rsidRPr="005D7C5A">
        <w:rPr>
          <w:rFonts w:ascii="Arial" w:hAnsi="Arial" w:cs="Arial"/>
        </w:rPr>
        <w:t xml:space="preserve"> záruční doby</w:t>
      </w:r>
      <w:r w:rsidRPr="005D7C5A">
        <w:rPr>
          <w:rFonts w:ascii="Arial" w:hAnsi="Arial" w:cs="Arial"/>
        </w:rPr>
        <w:t>.</w:t>
      </w:r>
    </w:p>
    <w:p w:rsidR="00A449A9" w:rsidRPr="005D7C5A" w:rsidRDefault="00A449A9" w:rsidP="005D7C5A">
      <w:pPr>
        <w:pStyle w:val="Standardnpsmoodstavce1"/>
        <w:jc w:val="both"/>
        <w:rPr>
          <w:rFonts w:ascii="Arial" w:hAnsi="Arial" w:cs="Arial"/>
        </w:rPr>
      </w:pPr>
    </w:p>
    <w:p w:rsidR="00DD2D9D" w:rsidRPr="007F7D9F" w:rsidRDefault="00DD2D9D" w:rsidP="005D7C5A">
      <w:pPr>
        <w:pStyle w:val="Standardnpsmoodstavce1"/>
        <w:jc w:val="both"/>
        <w:rPr>
          <w:rFonts w:ascii="Arial" w:hAnsi="Arial" w:cs="Arial"/>
          <w:sz w:val="16"/>
        </w:rPr>
      </w:pPr>
    </w:p>
    <w:p w:rsidR="00CA3878" w:rsidRPr="005D7C5A" w:rsidRDefault="00A449A9" w:rsidP="005D7C5A">
      <w:pPr>
        <w:jc w:val="center"/>
        <w:rPr>
          <w:rFonts w:ascii="Arial" w:hAnsi="Arial" w:cs="Arial"/>
          <w:b/>
          <w:sz w:val="20"/>
          <w:szCs w:val="20"/>
        </w:rPr>
      </w:pPr>
      <w:r w:rsidRPr="005D7C5A">
        <w:rPr>
          <w:rFonts w:ascii="Arial" w:hAnsi="Arial" w:cs="Arial"/>
          <w:b/>
          <w:sz w:val="20"/>
          <w:szCs w:val="20"/>
        </w:rPr>
        <w:t>II. Změna</w:t>
      </w:r>
      <w:r w:rsidR="00EE3D20" w:rsidRPr="005D7C5A">
        <w:rPr>
          <w:rFonts w:ascii="Arial" w:hAnsi="Arial" w:cs="Arial"/>
          <w:b/>
          <w:sz w:val="20"/>
          <w:szCs w:val="20"/>
        </w:rPr>
        <w:t xml:space="preserve"> Smlouvy </w:t>
      </w:r>
    </w:p>
    <w:p w:rsidR="005D7C5A" w:rsidRPr="005D7C5A" w:rsidRDefault="009D31A9" w:rsidP="005D7C5A">
      <w:pPr>
        <w:jc w:val="both"/>
        <w:outlineLvl w:val="0"/>
        <w:rPr>
          <w:rFonts w:ascii="Arial" w:hAnsi="Arial" w:cs="Arial"/>
          <w:sz w:val="20"/>
          <w:szCs w:val="20"/>
        </w:rPr>
      </w:pPr>
      <w:r w:rsidRPr="005D7C5A">
        <w:rPr>
          <w:rFonts w:ascii="Arial" w:hAnsi="Arial" w:cs="Arial"/>
          <w:sz w:val="20"/>
          <w:szCs w:val="20"/>
        </w:rPr>
        <w:t>Smluvní strany se dohodly,</w:t>
      </w:r>
      <w:r w:rsidR="00042C30" w:rsidRPr="005D7C5A">
        <w:rPr>
          <w:rFonts w:ascii="Arial" w:hAnsi="Arial" w:cs="Arial"/>
          <w:sz w:val="20"/>
          <w:szCs w:val="20"/>
        </w:rPr>
        <w:t xml:space="preserve"> že </w:t>
      </w:r>
      <w:r w:rsidR="005D7C5A" w:rsidRPr="005D7C5A">
        <w:rPr>
          <w:rFonts w:ascii="Arial" w:hAnsi="Arial" w:cs="Arial"/>
          <w:sz w:val="20"/>
          <w:szCs w:val="20"/>
        </w:rPr>
        <w:t xml:space="preserve">dosavadní znění čl. V. odst. 1 Smlouvy se ruší a nahrazuje se následujícím zněním: </w:t>
      </w:r>
      <w:r w:rsidRPr="005D7C5A">
        <w:rPr>
          <w:rFonts w:ascii="Arial" w:hAnsi="Arial" w:cs="Arial"/>
          <w:sz w:val="20"/>
          <w:szCs w:val="20"/>
        </w:rPr>
        <w:t xml:space="preserve"> </w:t>
      </w:r>
    </w:p>
    <w:p w:rsidR="0008590E" w:rsidRPr="005D7C5A" w:rsidRDefault="005D7C5A" w:rsidP="005D7C5A">
      <w:pPr>
        <w:jc w:val="both"/>
        <w:outlineLvl w:val="0"/>
        <w:rPr>
          <w:rFonts w:ascii="Arial" w:hAnsi="Arial" w:cs="Arial"/>
          <w:sz w:val="20"/>
          <w:szCs w:val="20"/>
        </w:rPr>
      </w:pPr>
      <w:r w:rsidRPr="005D7C5A">
        <w:rPr>
          <w:rFonts w:ascii="Arial" w:hAnsi="Arial" w:cs="Arial"/>
          <w:sz w:val="20"/>
          <w:szCs w:val="20"/>
        </w:rPr>
        <w:t>Prodávající poskytuje záruku za jakost zboží v trvání 12 měsíců, počínaje dnem následujícím po dni předání zboží kupujícímu</w:t>
      </w:r>
      <w:r w:rsidR="009D31A9" w:rsidRPr="005D7C5A">
        <w:rPr>
          <w:rFonts w:ascii="Arial" w:hAnsi="Arial" w:cs="Arial"/>
          <w:sz w:val="20"/>
          <w:szCs w:val="20"/>
        </w:rPr>
        <w:t>.</w:t>
      </w:r>
    </w:p>
    <w:p w:rsidR="00FF5FFE" w:rsidRPr="005D7C5A" w:rsidRDefault="00FF5FFE" w:rsidP="005D7C5A">
      <w:pPr>
        <w:outlineLvl w:val="0"/>
        <w:rPr>
          <w:rFonts w:ascii="Arial" w:hAnsi="Arial" w:cs="Arial"/>
          <w:b/>
          <w:color w:val="FF0000"/>
          <w:sz w:val="20"/>
          <w:szCs w:val="20"/>
        </w:rPr>
      </w:pPr>
    </w:p>
    <w:p w:rsidR="00DE2A33" w:rsidRPr="007F7D9F" w:rsidRDefault="00DE2A33" w:rsidP="005D7C5A">
      <w:pPr>
        <w:outlineLvl w:val="0"/>
        <w:rPr>
          <w:rFonts w:ascii="Arial" w:hAnsi="Arial" w:cs="Arial"/>
          <w:b/>
          <w:color w:val="FF0000"/>
          <w:sz w:val="16"/>
          <w:szCs w:val="20"/>
        </w:rPr>
      </w:pPr>
    </w:p>
    <w:p w:rsidR="00681E4B" w:rsidRPr="005D7C5A" w:rsidRDefault="00FF5FFE" w:rsidP="005D7C5A">
      <w:pPr>
        <w:pStyle w:val="Odstavec"/>
        <w:contextualSpacing/>
        <w:rPr>
          <w:sz w:val="20"/>
          <w:szCs w:val="20"/>
        </w:rPr>
      </w:pPr>
      <w:r w:rsidRPr="005D7C5A">
        <w:rPr>
          <w:sz w:val="20"/>
          <w:szCs w:val="20"/>
        </w:rPr>
        <w:t xml:space="preserve">III. Závěrečná ustanovení Dodatku č. </w:t>
      </w:r>
      <w:r w:rsidR="005D7C5A" w:rsidRPr="005D7C5A">
        <w:rPr>
          <w:sz w:val="20"/>
          <w:szCs w:val="20"/>
        </w:rPr>
        <w:t>1</w:t>
      </w:r>
    </w:p>
    <w:p w:rsidR="00EE33CB" w:rsidRPr="005D7C5A" w:rsidRDefault="00031BC3" w:rsidP="005D7C5A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FF5FFE" w:rsidRPr="005D7C5A">
        <w:rPr>
          <w:rFonts w:ascii="Arial" w:hAnsi="Arial" w:cs="Arial"/>
          <w:sz w:val="20"/>
          <w:szCs w:val="20"/>
        </w:rPr>
        <w:t xml:space="preserve">Tento Dodatek č. </w:t>
      </w:r>
      <w:r w:rsidR="005D7C5A" w:rsidRPr="005D7C5A">
        <w:rPr>
          <w:rFonts w:ascii="Arial" w:hAnsi="Arial" w:cs="Arial"/>
          <w:sz w:val="20"/>
          <w:szCs w:val="20"/>
        </w:rPr>
        <w:t>1</w:t>
      </w:r>
      <w:r w:rsidR="00FF5FFE" w:rsidRPr="005D7C5A">
        <w:rPr>
          <w:rFonts w:ascii="Arial" w:hAnsi="Arial" w:cs="Arial"/>
          <w:sz w:val="20"/>
          <w:szCs w:val="20"/>
        </w:rPr>
        <w:t xml:space="preserve"> nabývá platnosti dnem podpisu poslední </w:t>
      </w:r>
      <w:r w:rsidR="00C37198" w:rsidRPr="005D7C5A">
        <w:rPr>
          <w:rFonts w:ascii="Arial" w:hAnsi="Arial" w:cs="Arial"/>
          <w:sz w:val="20"/>
          <w:szCs w:val="20"/>
        </w:rPr>
        <w:t xml:space="preserve">smluvní stranou a účinnosti </w:t>
      </w:r>
      <w:r w:rsidR="005D7C5A" w:rsidRPr="005D7C5A">
        <w:rPr>
          <w:rFonts w:ascii="Arial" w:hAnsi="Arial" w:cs="Arial"/>
          <w:sz w:val="20"/>
          <w:szCs w:val="20"/>
        </w:rPr>
        <w:t>dnem</w:t>
      </w:r>
      <w:r w:rsidR="00FF5FFE" w:rsidRPr="005D7C5A">
        <w:rPr>
          <w:rFonts w:ascii="Arial" w:hAnsi="Arial" w:cs="Arial"/>
          <w:sz w:val="20"/>
          <w:szCs w:val="20"/>
        </w:rPr>
        <w:t xml:space="preserve"> uveřejnění v registru smluv podle zákona č. 340/2015 Sb., o registru smluv, v platném znění</w:t>
      </w:r>
      <w:r w:rsidR="00C37198" w:rsidRPr="005D7C5A">
        <w:rPr>
          <w:rFonts w:ascii="Arial" w:hAnsi="Arial" w:cs="Arial"/>
          <w:sz w:val="20"/>
          <w:szCs w:val="20"/>
        </w:rPr>
        <w:t>)</w:t>
      </w:r>
      <w:r w:rsidR="00C866D5" w:rsidRPr="005D7C5A">
        <w:rPr>
          <w:rFonts w:ascii="Arial" w:hAnsi="Arial" w:cs="Arial"/>
          <w:sz w:val="20"/>
          <w:szCs w:val="20"/>
        </w:rPr>
        <w:t xml:space="preserve"> a měnit jej lze pouze </w:t>
      </w:r>
      <w:r w:rsidR="00EE33CB" w:rsidRPr="005D7C5A">
        <w:rPr>
          <w:rFonts w:ascii="Arial" w:hAnsi="Arial" w:cs="Arial"/>
          <w:sz w:val="20"/>
          <w:szCs w:val="20"/>
        </w:rPr>
        <w:t>formou písemného dodatku.</w:t>
      </w:r>
    </w:p>
    <w:p w:rsidR="00FF5FFE" w:rsidRPr="005D7C5A" w:rsidRDefault="00031BC3" w:rsidP="005D7C5A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81E4B" w:rsidRPr="005D7C5A">
        <w:rPr>
          <w:rFonts w:ascii="Arial" w:hAnsi="Arial" w:cs="Arial"/>
          <w:sz w:val="20"/>
          <w:szCs w:val="20"/>
        </w:rPr>
        <w:t xml:space="preserve">Ostatní ustanovení </w:t>
      </w:r>
      <w:r w:rsidR="00FF5FFE" w:rsidRPr="005D7C5A">
        <w:rPr>
          <w:rFonts w:ascii="Arial" w:hAnsi="Arial" w:cs="Arial"/>
          <w:sz w:val="20"/>
          <w:szCs w:val="20"/>
        </w:rPr>
        <w:t xml:space="preserve">Smlouvy, která nebyla dotčena Dodatkem č. </w:t>
      </w:r>
      <w:r w:rsidR="005D7C5A" w:rsidRPr="005D7C5A">
        <w:rPr>
          <w:rFonts w:ascii="Arial" w:hAnsi="Arial" w:cs="Arial"/>
          <w:sz w:val="20"/>
          <w:szCs w:val="20"/>
        </w:rPr>
        <w:t>1</w:t>
      </w:r>
      <w:r w:rsidR="00FF5FFE" w:rsidRPr="005D7C5A">
        <w:rPr>
          <w:rFonts w:ascii="Arial" w:hAnsi="Arial" w:cs="Arial"/>
          <w:sz w:val="20"/>
          <w:szCs w:val="20"/>
        </w:rPr>
        <w:t>, zůstávají v platnosti a beze změny.</w:t>
      </w:r>
    </w:p>
    <w:p w:rsidR="00FF5FFE" w:rsidRPr="005D7C5A" w:rsidRDefault="00031BC3" w:rsidP="005D7C5A">
      <w:pPr>
        <w:tabs>
          <w:tab w:val="left" w:pos="4536"/>
        </w:tabs>
        <w:spacing w:before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F5FFE" w:rsidRPr="005D7C5A">
        <w:rPr>
          <w:rFonts w:ascii="Arial" w:hAnsi="Arial" w:cs="Arial"/>
          <w:sz w:val="20"/>
          <w:szCs w:val="20"/>
        </w:rPr>
        <w:t xml:space="preserve">. Dodatek č. </w:t>
      </w:r>
      <w:r w:rsidR="005D7C5A" w:rsidRPr="005D7C5A">
        <w:rPr>
          <w:rFonts w:ascii="Arial" w:hAnsi="Arial" w:cs="Arial"/>
          <w:sz w:val="20"/>
          <w:szCs w:val="20"/>
        </w:rPr>
        <w:t>1</w:t>
      </w:r>
      <w:r w:rsidR="00FF5FFE" w:rsidRPr="005D7C5A">
        <w:rPr>
          <w:rFonts w:ascii="Arial" w:hAnsi="Arial" w:cs="Arial"/>
          <w:sz w:val="20"/>
          <w:szCs w:val="20"/>
        </w:rPr>
        <w:t xml:space="preserve"> je vyhotoven ve dvou stejnopisech s platností originálu. Každá ze smluvních stran obdrží po jednom originálním vyhotovení.</w:t>
      </w:r>
    </w:p>
    <w:p w:rsidR="00DE2A33" w:rsidRPr="005D7C5A" w:rsidRDefault="00DE2A33" w:rsidP="005D7C5A">
      <w:pPr>
        <w:pStyle w:val="Odstavec"/>
        <w:jc w:val="left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3969"/>
      </w:tblGrid>
      <w:tr w:rsidR="00AD04BD" w:rsidRPr="005D7C5A" w:rsidTr="007F7D9F">
        <w:tc>
          <w:tcPr>
            <w:tcW w:w="5103" w:type="dxa"/>
          </w:tcPr>
          <w:p w:rsidR="00AD04BD" w:rsidRPr="005D7C5A" w:rsidRDefault="00AD04BD" w:rsidP="005D7C5A">
            <w:pPr>
              <w:ind w:right="72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D04BD" w:rsidRPr="005D7C5A" w:rsidRDefault="00AD04BD" w:rsidP="005D7C5A">
            <w:pPr>
              <w:ind w:right="720"/>
              <w:rPr>
                <w:rFonts w:ascii="Arial" w:hAnsi="Arial" w:cs="Arial"/>
                <w:iCs/>
                <w:sz w:val="20"/>
                <w:szCs w:val="20"/>
              </w:rPr>
            </w:pPr>
            <w:r w:rsidRPr="005D7C5A">
              <w:rPr>
                <w:rFonts w:ascii="Arial" w:hAnsi="Arial" w:cs="Arial"/>
                <w:iCs/>
                <w:sz w:val="20"/>
                <w:szCs w:val="20"/>
              </w:rPr>
              <w:t xml:space="preserve">V </w:t>
            </w:r>
            <w:r w:rsidRPr="005D7C5A">
              <w:rPr>
                <w:rFonts w:ascii="Arial" w:hAnsi="Arial" w:cs="Arial"/>
                <w:sz w:val="20"/>
                <w:szCs w:val="20"/>
              </w:rPr>
              <w:t xml:space="preserve">Praze </w:t>
            </w:r>
            <w:r w:rsidR="000E5778" w:rsidRPr="005D7C5A">
              <w:rPr>
                <w:rFonts w:ascii="Arial" w:hAnsi="Arial" w:cs="Arial"/>
                <w:iCs/>
                <w:sz w:val="20"/>
                <w:szCs w:val="20"/>
              </w:rPr>
              <w:t>dne…………… 2024</w:t>
            </w:r>
          </w:p>
          <w:p w:rsidR="00AD04BD" w:rsidRPr="005D7C5A" w:rsidRDefault="00AD04BD" w:rsidP="005D7C5A">
            <w:pPr>
              <w:ind w:right="7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D04BD" w:rsidRPr="005D7C5A" w:rsidRDefault="00AD04BD" w:rsidP="005D7C5A">
            <w:pPr>
              <w:ind w:right="72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D04BD" w:rsidRPr="005D7C5A" w:rsidRDefault="00AD04BD" w:rsidP="005D7C5A">
            <w:pPr>
              <w:ind w:right="720"/>
              <w:rPr>
                <w:rFonts w:ascii="Arial" w:hAnsi="Arial" w:cs="Arial"/>
                <w:iCs/>
                <w:sz w:val="20"/>
                <w:szCs w:val="20"/>
              </w:rPr>
            </w:pPr>
            <w:r w:rsidRPr="005D7C5A">
              <w:rPr>
                <w:rFonts w:ascii="Arial" w:hAnsi="Arial" w:cs="Arial"/>
                <w:iCs/>
                <w:sz w:val="20"/>
                <w:szCs w:val="20"/>
              </w:rPr>
              <w:t xml:space="preserve">V </w:t>
            </w:r>
            <w:r w:rsidRPr="005D7C5A">
              <w:rPr>
                <w:rFonts w:ascii="Arial" w:hAnsi="Arial" w:cs="Arial"/>
                <w:sz w:val="20"/>
                <w:szCs w:val="20"/>
              </w:rPr>
              <w:t xml:space="preserve">Praze </w:t>
            </w:r>
            <w:r w:rsidRPr="005D7C5A">
              <w:rPr>
                <w:rFonts w:ascii="Arial" w:hAnsi="Arial" w:cs="Arial"/>
                <w:iCs/>
                <w:sz w:val="20"/>
                <w:szCs w:val="20"/>
              </w:rPr>
              <w:t>dne……………</w:t>
            </w:r>
            <w:r w:rsidR="000E5778" w:rsidRPr="005D7C5A">
              <w:rPr>
                <w:rFonts w:ascii="Arial" w:hAnsi="Arial" w:cs="Arial"/>
                <w:iCs/>
                <w:sz w:val="20"/>
                <w:szCs w:val="20"/>
              </w:rPr>
              <w:t xml:space="preserve"> 2024</w:t>
            </w:r>
          </w:p>
        </w:tc>
      </w:tr>
      <w:tr w:rsidR="00AD04BD" w:rsidRPr="005D7C5A" w:rsidTr="007F7D9F">
        <w:tc>
          <w:tcPr>
            <w:tcW w:w="5103" w:type="dxa"/>
          </w:tcPr>
          <w:p w:rsidR="00AD04BD" w:rsidRPr="005D7C5A" w:rsidRDefault="00AD04BD" w:rsidP="005D7C5A">
            <w:pPr>
              <w:ind w:right="72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D7245" w:rsidRPr="005D7C5A" w:rsidRDefault="001D7245" w:rsidP="005D7C5A">
            <w:pPr>
              <w:ind w:right="72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D04BD" w:rsidRPr="005D7C5A" w:rsidRDefault="00AD04BD" w:rsidP="005D7C5A">
            <w:pPr>
              <w:spacing w:after="120"/>
              <w:ind w:right="720"/>
              <w:rPr>
                <w:rFonts w:ascii="Arial" w:hAnsi="Arial" w:cs="Arial"/>
                <w:iCs/>
                <w:sz w:val="20"/>
                <w:szCs w:val="20"/>
              </w:rPr>
            </w:pPr>
            <w:r w:rsidRPr="005D7C5A">
              <w:rPr>
                <w:rFonts w:ascii="Arial" w:hAnsi="Arial" w:cs="Arial"/>
                <w:iCs/>
                <w:sz w:val="20"/>
                <w:szCs w:val="20"/>
              </w:rPr>
              <w:t>__________________________</w:t>
            </w:r>
          </w:p>
          <w:p w:rsidR="007C1529" w:rsidRPr="00EA7B49" w:rsidRDefault="00EA7B49" w:rsidP="005D7C5A">
            <w:pPr>
              <w:pStyle w:val="cpTabulkasmluvnistrany"/>
              <w:framePr w:hSpace="0" w:wrap="auto" w:vAnchor="margin" w:hAnchor="text" w:yAlign="inline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7C5A">
              <w:rPr>
                <w:rFonts w:ascii="Arial" w:hAnsi="Arial" w:cs="Arial"/>
                <w:b/>
                <w:sz w:val="20"/>
                <w:szCs w:val="20"/>
              </w:rPr>
              <w:t>Tikital s.r.o.</w:t>
            </w:r>
          </w:p>
          <w:p w:rsidR="001D7245" w:rsidRPr="005D7C5A" w:rsidRDefault="009D2A90" w:rsidP="005D7C5A">
            <w:pPr>
              <w:spacing w:after="120"/>
              <w:ind w:righ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  <w:p w:rsidR="00AD04BD" w:rsidRPr="005D7C5A" w:rsidRDefault="009D2A90" w:rsidP="00031BC3">
            <w:pPr>
              <w:spacing w:after="120"/>
              <w:ind w:right="720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  <w:r w:rsidR="001B15FA" w:rsidRPr="005D7C5A">
              <w:rPr>
                <w:rFonts w:ascii="Arial" w:hAnsi="Arial" w:cs="Arial"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3969" w:type="dxa"/>
          </w:tcPr>
          <w:p w:rsidR="00AD04BD" w:rsidRPr="005D7C5A" w:rsidRDefault="00AD04BD" w:rsidP="005D7C5A">
            <w:pPr>
              <w:ind w:right="72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E2A33" w:rsidRPr="005D7C5A" w:rsidRDefault="00DE2A33" w:rsidP="005D7C5A">
            <w:pPr>
              <w:ind w:right="72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D04BD" w:rsidRPr="005D7C5A" w:rsidRDefault="00AD04BD" w:rsidP="005D7C5A">
            <w:pPr>
              <w:spacing w:after="120"/>
              <w:ind w:right="720"/>
              <w:rPr>
                <w:rFonts w:ascii="Arial" w:hAnsi="Arial" w:cs="Arial"/>
                <w:iCs/>
                <w:sz w:val="20"/>
                <w:szCs w:val="20"/>
              </w:rPr>
            </w:pPr>
            <w:r w:rsidRPr="005D7C5A">
              <w:rPr>
                <w:rFonts w:ascii="Arial" w:hAnsi="Arial" w:cs="Arial"/>
                <w:iCs/>
                <w:sz w:val="20"/>
                <w:szCs w:val="20"/>
              </w:rPr>
              <w:t>__________________________</w:t>
            </w:r>
          </w:p>
          <w:p w:rsidR="00AD04BD" w:rsidRPr="00EA7B49" w:rsidRDefault="00AD04BD" w:rsidP="005D7C5A">
            <w:pPr>
              <w:spacing w:after="120"/>
              <w:ind w:right="720"/>
              <w:contextualSpacing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A7B49">
              <w:rPr>
                <w:rFonts w:ascii="Arial" w:hAnsi="Arial" w:cs="Arial"/>
                <w:b/>
                <w:iCs/>
                <w:sz w:val="20"/>
                <w:szCs w:val="20"/>
              </w:rPr>
              <w:t>Národní divadlo</w:t>
            </w:r>
          </w:p>
          <w:p w:rsidR="00EA7B49" w:rsidRPr="00747ABD" w:rsidRDefault="009D2A90" w:rsidP="00EA7B4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  <w:p w:rsidR="00AD04BD" w:rsidRPr="005D7C5A" w:rsidRDefault="009D2A90" w:rsidP="00EA7B49">
            <w:pPr>
              <w:spacing w:after="120"/>
              <w:ind w:right="720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  <w:bookmarkStart w:id="0" w:name="_GoBack"/>
            <w:bookmarkEnd w:id="0"/>
          </w:p>
          <w:p w:rsidR="00AD04BD" w:rsidRPr="005D7C5A" w:rsidRDefault="00AD04BD" w:rsidP="005D7C5A">
            <w:pPr>
              <w:spacing w:after="120"/>
              <w:ind w:right="7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0759E4" w:rsidRPr="005D7C5A" w:rsidRDefault="000759E4" w:rsidP="007F7D9F">
      <w:pPr>
        <w:pStyle w:val="Odstavec"/>
        <w:jc w:val="left"/>
        <w:rPr>
          <w:sz w:val="20"/>
          <w:szCs w:val="20"/>
        </w:rPr>
      </w:pPr>
    </w:p>
    <w:sectPr w:rsidR="000759E4" w:rsidRPr="005D7C5A" w:rsidSect="0042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79" w:rsidRDefault="004F1779">
      <w:r>
        <w:separator/>
      </w:r>
    </w:p>
  </w:endnote>
  <w:endnote w:type="continuationSeparator" w:id="0">
    <w:p w:rsidR="004F1779" w:rsidRDefault="004F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79" w:rsidRDefault="004F1779">
      <w:r>
        <w:separator/>
      </w:r>
    </w:p>
  </w:footnote>
  <w:footnote w:type="continuationSeparator" w:id="0">
    <w:p w:rsidR="004F1779" w:rsidRDefault="004F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CA3"/>
    <w:multiLevelType w:val="hybridMultilevel"/>
    <w:tmpl w:val="67467C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CD669B"/>
    <w:multiLevelType w:val="hybridMultilevel"/>
    <w:tmpl w:val="14BA71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9B3BCF"/>
    <w:multiLevelType w:val="multilevel"/>
    <w:tmpl w:val="9140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0C5784"/>
    <w:multiLevelType w:val="hybridMultilevel"/>
    <w:tmpl w:val="E0EA178E"/>
    <w:lvl w:ilvl="0" w:tplc="F56CB0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color w:val="auto"/>
        <w:sz w:val="22"/>
        <w:szCs w:val="22"/>
      </w:rPr>
    </w:lvl>
    <w:lvl w:ilvl="1" w:tplc="F22C1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2CC25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5C1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065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D42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50F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A4C9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8C0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B7646F"/>
    <w:multiLevelType w:val="hybridMultilevel"/>
    <w:tmpl w:val="5FA24E70"/>
    <w:lvl w:ilvl="0" w:tplc="C1624F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4C2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1A6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380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32F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BEF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C58D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084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CA47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5C192B"/>
    <w:multiLevelType w:val="multilevel"/>
    <w:tmpl w:val="A970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462108"/>
    <w:multiLevelType w:val="hybridMultilevel"/>
    <w:tmpl w:val="0D0AA20A"/>
    <w:lvl w:ilvl="0" w:tplc="6102F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47A43"/>
    <w:multiLevelType w:val="hybridMultilevel"/>
    <w:tmpl w:val="DEBC8E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 w15:restartNumberingAfterBreak="0">
    <w:nsid w:val="185C309F"/>
    <w:multiLevelType w:val="multilevel"/>
    <w:tmpl w:val="21F630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2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9" w15:restartNumberingAfterBreak="0">
    <w:nsid w:val="19EF1D37"/>
    <w:multiLevelType w:val="multilevel"/>
    <w:tmpl w:val="FD52D0B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0" w15:restartNumberingAfterBreak="0">
    <w:nsid w:val="1BEC6CF9"/>
    <w:multiLevelType w:val="multilevel"/>
    <w:tmpl w:val="295E6B1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57B224C"/>
    <w:multiLevelType w:val="hybridMultilevel"/>
    <w:tmpl w:val="D562B3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B12781"/>
    <w:multiLevelType w:val="hybridMultilevel"/>
    <w:tmpl w:val="79005E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24736B"/>
    <w:multiLevelType w:val="hybridMultilevel"/>
    <w:tmpl w:val="A030C6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ED3290"/>
    <w:multiLevelType w:val="hybridMultilevel"/>
    <w:tmpl w:val="25B4ED16"/>
    <w:lvl w:ilvl="0" w:tplc="BED0EC1A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CD70C400">
      <w:start w:val="6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C436716"/>
    <w:multiLevelType w:val="hybridMultilevel"/>
    <w:tmpl w:val="184EBCA2"/>
    <w:lvl w:ilvl="0" w:tplc="4F3C1AC0">
      <w:start w:val="1"/>
      <w:numFmt w:val="decimal"/>
      <w:lvlText w:val="%1.3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E17907"/>
    <w:multiLevelType w:val="hybridMultilevel"/>
    <w:tmpl w:val="720CC546"/>
    <w:lvl w:ilvl="0" w:tplc="7C46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BA3A32"/>
    <w:multiLevelType w:val="hybridMultilevel"/>
    <w:tmpl w:val="B1F0FB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2D4940"/>
    <w:multiLevelType w:val="singleLevel"/>
    <w:tmpl w:val="A3B24E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9" w15:restartNumberingAfterBreak="0">
    <w:nsid w:val="6DAB7B64"/>
    <w:multiLevelType w:val="hybridMultilevel"/>
    <w:tmpl w:val="A926A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FE7429"/>
    <w:multiLevelType w:val="hybridMultilevel"/>
    <w:tmpl w:val="35A6A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431C76"/>
    <w:multiLevelType w:val="hybridMultilevel"/>
    <w:tmpl w:val="5D2A79F0"/>
    <w:lvl w:ilvl="0" w:tplc="336E5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9A3F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5C3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E25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105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7EC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04E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6A2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787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24BDC"/>
    <w:multiLevelType w:val="hybridMultilevel"/>
    <w:tmpl w:val="15E200E8"/>
    <w:lvl w:ilvl="0" w:tplc="040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3D03652"/>
    <w:multiLevelType w:val="hybridMultilevel"/>
    <w:tmpl w:val="E2A08F80"/>
    <w:lvl w:ilvl="0" w:tplc="D4820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406F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6A5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EE3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E88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901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1AD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B6F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040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A9778E"/>
    <w:multiLevelType w:val="multilevel"/>
    <w:tmpl w:val="FC18BE7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lvlText w:val="%2.3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E060464"/>
    <w:multiLevelType w:val="multilevel"/>
    <w:tmpl w:val="720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20"/>
  </w:num>
  <w:num w:numId="5">
    <w:abstractNumId w:val="0"/>
  </w:num>
  <w:num w:numId="6">
    <w:abstractNumId w:val="7"/>
  </w:num>
  <w:num w:numId="7">
    <w:abstractNumId w:val="16"/>
  </w:num>
  <w:num w:numId="8">
    <w:abstractNumId w:val="11"/>
  </w:num>
  <w:num w:numId="9">
    <w:abstractNumId w:val="2"/>
  </w:num>
  <w:num w:numId="10">
    <w:abstractNumId w:val="25"/>
  </w:num>
  <w:num w:numId="11">
    <w:abstractNumId w:val="13"/>
  </w:num>
  <w:num w:numId="12">
    <w:abstractNumId w:val="8"/>
  </w:num>
  <w:num w:numId="13">
    <w:abstractNumId w:val="18"/>
    <w:lvlOverride w:ilvl="0">
      <w:startOverride w:val="1"/>
    </w:lvlOverride>
  </w:num>
  <w:num w:numId="14">
    <w:abstractNumId w:val="23"/>
  </w:num>
  <w:num w:numId="15">
    <w:abstractNumId w:val="4"/>
  </w:num>
  <w:num w:numId="16">
    <w:abstractNumId w:val="21"/>
  </w:num>
  <w:num w:numId="17">
    <w:abstractNumId w:val="9"/>
  </w:num>
  <w:num w:numId="18">
    <w:abstractNumId w:val="3"/>
  </w:num>
  <w:num w:numId="19">
    <w:abstractNumId w:val="17"/>
  </w:num>
  <w:num w:numId="20">
    <w:abstractNumId w:val="24"/>
  </w:num>
  <w:num w:numId="21">
    <w:abstractNumId w:val="10"/>
  </w:num>
  <w:num w:numId="22">
    <w:abstractNumId w:val="24"/>
  </w:num>
  <w:num w:numId="23">
    <w:abstractNumId w:val="6"/>
  </w:num>
  <w:num w:numId="24">
    <w:abstractNumId w:val="14"/>
  </w:num>
  <w:num w:numId="25">
    <w:abstractNumId w:val="15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AA"/>
    <w:rsid w:val="000001E1"/>
    <w:rsid w:val="00017052"/>
    <w:rsid w:val="00017F0A"/>
    <w:rsid w:val="00031A36"/>
    <w:rsid w:val="00031BC3"/>
    <w:rsid w:val="00037A9B"/>
    <w:rsid w:val="00042C30"/>
    <w:rsid w:val="00052E42"/>
    <w:rsid w:val="00071BA3"/>
    <w:rsid w:val="000759E4"/>
    <w:rsid w:val="00076DAF"/>
    <w:rsid w:val="0008590E"/>
    <w:rsid w:val="00087B36"/>
    <w:rsid w:val="000A64B1"/>
    <w:rsid w:val="000A6563"/>
    <w:rsid w:val="000B500A"/>
    <w:rsid w:val="000E5778"/>
    <w:rsid w:val="000E7C07"/>
    <w:rsid w:val="00103155"/>
    <w:rsid w:val="00112798"/>
    <w:rsid w:val="00122A93"/>
    <w:rsid w:val="00145DA6"/>
    <w:rsid w:val="0017427B"/>
    <w:rsid w:val="00174D18"/>
    <w:rsid w:val="00180F56"/>
    <w:rsid w:val="00182D0D"/>
    <w:rsid w:val="001A6B29"/>
    <w:rsid w:val="001B15FA"/>
    <w:rsid w:val="001C7D34"/>
    <w:rsid w:val="001D1987"/>
    <w:rsid w:val="001D7245"/>
    <w:rsid w:val="001E5A7E"/>
    <w:rsid w:val="001E611D"/>
    <w:rsid w:val="001F086F"/>
    <w:rsid w:val="001F0B82"/>
    <w:rsid w:val="001F7F15"/>
    <w:rsid w:val="002109D4"/>
    <w:rsid w:val="002158BA"/>
    <w:rsid w:val="00216176"/>
    <w:rsid w:val="00221AC3"/>
    <w:rsid w:val="002301B9"/>
    <w:rsid w:val="002303C0"/>
    <w:rsid w:val="00240FE5"/>
    <w:rsid w:val="00246DF9"/>
    <w:rsid w:val="00250775"/>
    <w:rsid w:val="00262FC1"/>
    <w:rsid w:val="00267F29"/>
    <w:rsid w:val="002949C2"/>
    <w:rsid w:val="002A4CDE"/>
    <w:rsid w:val="002A60AA"/>
    <w:rsid w:val="002B1FD7"/>
    <w:rsid w:val="002B66BC"/>
    <w:rsid w:val="002C1DBC"/>
    <w:rsid w:val="002D05BE"/>
    <w:rsid w:val="002E0FEF"/>
    <w:rsid w:val="002F0727"/>
    <w:rsid w:val="002F24E4"/>
    <w:rsid w:val="002F43B9"/>
    <w:rsid w:val="002F5F99"/>
    <w:rsid w:val="00306184"/>
    <w:rsid w:val="00306FC4"/>
    <w:rsid w:val="003159B9"/>
    <w:rsid w:val="00322655"/>
    <w:rsid w:val="00324E80"/>
    <w:rsid w:val="00327CC3"/>
    <w:rsid w:val="003371AC"/>
    <w:rsid w:val="0035273F"/>
    <w:rsid w:val="00353B03"/>
    <w:rsid w:val="003575E4"/>
    <w:rsid w:val="0038393B"/>
    <w:rsid w:val="003B1024"/>
    <w:rsid w:val="003B153B"/>
    <w:rsid w:val="003B2EBB"/>
    <w:rsid w:val="003B34E9"/>
    <w:rsid w:val="003B4A80"/>
    <w:rsid w:val="003B660E"/>
    <w:rsid w:val="003B784B"/>
    <w:rsid w:val="003C78C2"/>
    <w:rsid w:val="003D1D75"/>
    <w:rsid w:val="003D2022"/>
    <w:rsid w:val="003D29FA"/>
    <w:rsid w:val="003D2AA6"/>
    <w:rsid w:val="003D2C40"/>
    <w:rsid w:val="003D2E68"/>
    <w:rsid w:val="003F7619"/>
    <w:rsid w:val="00404114"/>
    <w:rsid w:val="00405ADA"/>
    <w:rsid w:val="0041042A"/>
    <w:rsid w:val="00415E35"/>
    <w:rsid w:val="004218D7"/>
    <w:rsid w:val="004218E9"/>
    <w:rsid w:val="004308F5"/>
    <w:rsid w:val="00431808"/>
    <w:rsid w:val="00432574"/>
    <w:rsid w:val="00441C72"/>
    <w:rsid w:val="004523B7"/>
    <w:rsid w:val="00454D3C"/>
    <w:rsid w:val="004620F7"/>
    <w:rsid w:val="00464529"/>
    <w:rsid w:val="00471EFD"/>
    <w:rsid w:val="00474684"/>
    <w:rsid w:val="004775D0"/>
    <w:rsid w:val="00487958"/>
    <w:rsid w:val="004A30D5"/>
    <w:rsid w:val="004B1D1C"/>
    <w:rsid w:val="004C4997"/>
    <w:rsid w:val="004C4F84"/>
    <w:rsid w:val="004C7D72"/>
    <w:rsid w:val="004F1779"/>
    <w:rsid w:val="004F2345"/>
    <w:rsid w:val="004F3FA1"/>
    <w:rsid w:val="004F42E1"/>
    <w:rsid w:val="004F659A"/>
    <w:rsid w:val="00500264"/>
    <w:rsid w:val="00501B15"/>
    <w:rsid w:val="00502DB3"/>
    <w:rsid w:val="00513111"/>
    <w:rsid w:val="005158F3"/>
    <w:rsid w:val="00527203"/>
    <w:rsid w:val="00527568"/>
    <w:rsid w:val="0053466B"/>
    <w:rsid w:val="0053483E"/>
    <w:rsid w:val="00545016"/>
    <w:rsid w:val="0055546A"/>
    <w:rsid w:val="00595B71"/>
    <w:rsid w:val="005B782C"/>
    <w:rsid w:val="005D7C5A"/>
    <w:rsid w:val="005E4D2F"/>
    <w:rsid w:val="005E5BA9"/>
    <w:rsid w:val="006045B6"/>
    <w:rsid w:val="006150DB"/>
    <w:rsid w:val="00622540"/>
    <w:rsid w:val="006229E7"/>
    <w:rsid w:val="00627059"/>
    <w:rsid w:val="00631282"/>
    <w:rsid w:val="00643CD2"/>
    <w:rsid w:val="00647A6A"/>
    <w:rsid w:val="00664501"/>
    <w:rsid w:val="00676ABF"/>
    <w:rsid w:val="00681E4B"/>
    <w:rsid w:val="0068518A"/>
    <w:rsid w:val="00695EA3"/>
    <w:rsid w:val="006A370C"/>
    <w:rsid w:val="006A46C1"/>
    <w:rsid w:val="006B67ED"/>
    <w:rsid w:val="006C50B1"/>
    <w:rsid w:val="006D2110"/>
    <w:rsid w:val="006E6E39"/>
    <w:rsid w:val="006E6F5B"/>
    <w:rsid w:val="006F6608"/>
    <w:rsid w:val="006F7DD5"/>
    <w:rsid w:val="00707026"/>
    <w:rsid w:val="0071265E"/>
    <w:rsid w:val="00717448"/>
    <w:rsid w:val="007203B1"/>
    <w:rsid w:val="0072405D"/>
    <w:rsid w:val="00731D44"/>
    <w:rsid w:val="00745652"/>
    <w:rsid w:val="007461B0"/>
    <w:rsid w:val="007510B1"/>
    <w:rsid w:val="007516CF"/>
    <w:rsid w:val="00753AD4"/>
    <w:rsid w:val="00754541"/>
    <w:rsid w:val="00770708"/>
    <w:rsid w:val="007739CE"/>
    <w:rsid w:val="00790FCC"/>
    <w:rsid w:val="00795034"/>
    <w:rsid w:val="007A1D3C"/>
    <w:rsid w:val="007B0623"/>
    <w:rsid w:val="007B1AE7"/>
    <w:rsid w:val="007B5176"/>
    <w:rsid w:val="007C020E"/>
    <w:rsid w:val="007C1529"/>
    <w:rsid w:val="007C2F1B"/>
    <w:rsid w:val="007C364E"/>
    <w:rsid w:val="007C47DC"/>
    <w:rsid w:val="007D1401"/>
    <w:rsid w:val="007F2D78"/>
    <w:rsid w:val="007F3E78"/>
    <w:rsid w:val="007F4B44"/>
    <w:rsid w:val="007F64B6"/>
    <w:rsid w:val="007F7D9F"/>
    <w:rsid w:val="0080398A"/>
    <w:rsid w:val="00805DFB"/>
    <w:rsid w:val="00806380"/>
    <w:rsid w:val="00810002"/>
    <w:rsid w:val="00810EBC"/>
    <w:rsid w:val="00811C9D"/>
    <w:rsid w:val="0081271A"/>
    <w:rsid w:val="00833D51"/>
    <w:rsid w:val="008372EC"/>
    <w:rsid w:val="00856BB2"/>
    <w:rsid w:val="00871D87"/>
    <w:rsid w:val="008722C1"/>
    <w:rsid w:val="008736E5"/>
    <w:rsid w:val="0087674D"/>
    <w:rsid w:val="00881B54"/>
    <w:rsid w:val="0088557B"/>
    <w:rsid w:val="0089075D"/>
    <w:rsid w:val="00893334"/>
    <w:rsid w:val="008A09CD"/>
    <w:rsid w:val="008A736D"/>
    <w:rsid w:val="008B0AB3"/>
    <w:rsid w:val="008B321C"/>
    <w:rsid w:val="008B6191"/>
    <w:rsid w:val="008C1B80"/>
    <w:rsid w:val="008D4097"/>
    <w:rsid w:val="008D4B2E"/>
    <w:rsid w:val="008E070B"/>
    <w:rsid w:val="008E405E"/>
    <w:rsid w:val="008E6A2F"/>
    <w:rsid w:val="008F64CD"/>
    <w:rsid w:val="00907ABC"/>
    <w:rsid w:val="009203A1"/>
    <w:rsid w:val="00923D29"/>
    <w:rsid w:val="00931B12"/>
    <w:rsid w:val="00936B04"/>
    <w:rsid w:val="00951DC3"/>
    <w:rsid w:val="009630C4"/>
    <w:rsid w:val="0096473D"/>
    <w:rsid w:val="00973AAE"/>
    <w:rsid w:val="0098455A"/>
    <w:rsid w:val="0098791F"/>
    <w:rsid w:val="009B09B0"/>
    <w:rsid w:val="009B6BA4"/>
    <w:rsid w:val="009C3480"/>
    <w:rsid w:val="009D2A90"/>
    <w:rsid w:val="009D31A9"/>
    <w:rsid w:val="00A01636"/>
    <w:rsid w:val="00A04D90"/>
    <w:rsid w:val="00A10A9A"/>
    <w:rsid w:val="00A153CC"/>
    <w:rsid w:val="00A15D12"/>
    <w:rsid w:val="00A16182"/>
    <w:rsid w:val="00A3510C"/>
    <w:rsid w:val="00A43BF2"/>
    <w:rsid w:val="00A449A9"/>
    <w:rsid w:val="00A477D0"/>
    <w:rsid w:val="00A54951"/>
    <w:rsid w:val="00A5661D"/>
    <w:rsid w:val="00A60C68"/>
    <w:rsid w:val="00A64131"/>
    <w:rsid w:val="00A64EFA"/>
    <w:rsid w:val="00A66134"/>
    <w:rsid w:val="00A70EA2"/>
    <w:rsid w:val="00A762DB"/>
    <w:rsid w:val="00A85B87"/>
    <w:rsid w:val="00A9247B"/>
    <w:rsid w:val="00A93FCD"/>
    <w:rsid w:val="00AC51E3"/>
    <w:rsid w:val="00AD04BD"/>
    <w:rsid w:val="00AD1AFF"/>
    <w:rsid w:val="00AE2F37"/>
    <w:rsid w:val="00AE4752"/>
    <w:rsid w:val="00AE75F4"/>
    <w:rsid w:val="00B02539"/>
    <w:rsid w:val="00B1249A"/>
    <w:rsid w:val="00B254C3"/>
    <w:rsid w:val="00B35542"/>
    <w:rsid w:val="00B35BCC"/>
    <w:rsid w:val="00B4391D"/>
    <w:rsid w:val="00B44EBE"/>
    <w:rsid w:val="00B51C52"/>
    <w:rsid w:val="00B56896"/>
    <w:rsid w:val="00B633C1"/>
    <w:rsid w:val="00B665FA"/>
    <w:rsid w:val="00B76C0F"/>
    <w:rsid w:val="00BA211B"/>
    <w:rsid w:val="00BB36E9"/>
    <w:rsid w:val="00BB4BB9"/>
    <w:rsid w:val="00BB6517"/>
    <w:rsid w:val="00BC3FDD"/>
    <w:rsid w:val="00BC53FC"/>
    <w:rsid w:val="00BD2704"/>
    <w:rsid w:val="00BE661F"/>
    <w:rsid w:val="00BF2C98"/>
    <w:rsid w:val="00BF425D"/>
    <w:rsid w:val="00C011AE"/>
    <w:rsid w:val="00C01DDA"/>
    <w:rsid w:val="00C034F5"/>
    <w:rsid w:val="00C10430"/>
    <w:rsid w:val="00C143E6"/>
    <w:rsid w:val="00C15B7B"/>
    <w:rsid w:val="00C31F43"/>
    <w:rsid w:val="00C37198"/>
    <w:rsid w:val="00C41A91"/>
    <w:rsid w:val="00C50CF6"/>
    <w:rsid w:val="00C56593"/>
    <w:rsid w:val="00C6343D"/>
    <w:rsid w:val="00C71E2F"/>
    <w:rsid w:val="00C72328"/>
    <w:rsid w:val="00C858A7"/>
    <w:rsid w:val="00C866D5"/>
    <w:rsid w:val="00CA336C"/>
    <w:rsid w:val="00CA3878"/>
    <w:rsid w:val="00CB0D7B"/>
    <w:rsid w:val="00CC798D"/>
    <w:rsid w:val="00CD130B"/>
    <w:rsid w:val="00CD2126"/>
    <w:rsid w:val="00CD4886"/>
    <w:rsid w:val="00CE082F"/>
    <w:rsid w:val="00CE33DA"/>
    <w:rsid w:val="00CE7673"/>
    <w:rsid w:val="00CF3205"/>
    <w:rsid w:val="00CF496E"/>
    <w:rsid w:val="00CF69DE"/>
    <w:rsid w:val="00CF7051"/>
    <w:rsid w:val="00CF7F95"/>
    <w:rsid w:val="00D06456"/>
    <w:rsid w:val="00D06D24"/>
    <w:rsid w:val="00D218F0"/>
    <w:rsid w:val="00D27E2D"/>
    <w:rsid w:val="00D3203E"/>
    <w:rsid w:val="00D40183"/>
    <w:rsid w:val="00D43814"/>
    <w:rsid w:val="00D577F9"/>
    <w:rsid w:val="00D73A99"/>
    <w:rsid w:val="00D75826"/>
    <w:rsid w:val="00D77F2E"/>
    <w:rsid w:val="00D8149B"/>
    <w:rsid w:val="00D86458"/>
    <w:rsid w:val="00D8768D"/>
    <w:rsid w:val="00D91E6F"/>
    <w:rsid w:val="00DA72A0"/>
    <w:rsid w:val="00DB128C"/>
    <w:rsid w:val="00DC1B7E"/>
    <w:rsid w:val="00DC1C59"/>
    <w:rsid w:val="00DC22DC"/>
    <w:rsid w:val="00DC3671"/>
    <w:rsid w:val="00DC7329"/>
    <w:rsid w:val="00DD2D9D"/>
    <w:rsid w:val="00DD7954"/>
    <w:rsid w:val="00DE2A33"/>
    <w:rsid w:val="00DF2CB4"/>
    <w:rsid w:val="00DF6E72"/>
    <w:rsid w:val="00DF7C39"/>
    <w:rsid w:val="00E07640"/>
    <w:rsid w:val="00E16E5C"/>
    <w:rsid w:val="00E203DF"/>
    <w:rsid w:val="00E23732"/>
    <w:rsid w:val="00E3737B"/>
    <w:rsid w:val="00E40F28"/>
    <w:rsid w:val="00E419DB"/>
    <w:rsid w:val="00E45095"/>
    <w:rsid w:val="00E469B0"/>
    <w:rsid w:val="00E60805"/>
    <w:rsid w:val="00E61CB5"/>
    <w:rsid w:val="00E67B57"/>
    <w:rsid w:val="00E7297A"/>
    <w:rsid w:val="00E804F0"/>
    <w:rsid w:val="00E81FE3"/>
    <w:rsid w:val="00E832D5"/>
    <w:rsid w:val="00E9379B"/>
    <w:rsid w:val="00E938A5"/>
    <w:rsid w:val="00EA2F9A"/>
    <w:rsid w:val="00EA7B49"/>
    <w:rsid w:val="00EB45EB"/>
    <w:rsid w:val="00EB5BD0"/>
    <w:rsid w:val="00EC109B"/>
    <w:rsid w:val="00EC73AA"/>
    <w:rsid w:val="00ED09AA"/>
    <w:rsid w:val="00ED455D"/>
    <w:rsid w:val="00EE33CB"/>
    <w:rsid w:val="00EE37B2"/>
    <w:rsid w:val="00EE3D20"/>
    <w:rsid w:val="00EF45B8"/>
    <w:rsid w:val="00F05392"/>
    <w:rsid w:val="00F058DE"/>
    <w:rsid w:val="00F11774"/>
    <w:rsid w:val="00F13C2F"/>
    <w:rsid w:val="00F20280"/>
    <w:rsid w:val="00F247E0"/>
    <w:rsid w:val="00F35B7E"/>
    <w:rsid w:val="00F4581A"/>
    <w:rsid w:val="00F46F1C"/>
    <w:rsid w:val="00F47695"/>
    <w:rsid w:val="00F54470"/>
    <w:rsid w:val="00F630B3"/>
    <w:rsid w:val="00F64EB6"/>
    <w:rsid w:val="00F70906"/>
    <w:rsid w:val="00F71B2E"/>
    <w:rsid w:val="00F747B1"/>
    <w:rsid w:val="00FA2CF4"/>
    <w:rsid w:val="00FA7832"/>
    <w:rsid w:val="00FB1E74"/>
    <w:rsid w:val="00FB5F53"/>
    <w:rsid w:val="00FC0148"/>
    <w:rsid w:val="00FC2E4A"/>
    <w:rsid w:val="00FE2F68"/>
    <w:rsid w:val="00FE3D3D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E7EB7"/>
  <w15:docId w15:val="{E5339687-92ED-46F5-82C2-880A26F8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1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B619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B6191"/>
    <w:rPr>
      <w:rFonts w:ascii="Cambria" w:hAnsi="Cambria" w:cs="Times New Roman"/>
      <w:b/>
      <w:bCs/>
      <w:color w:val="365F91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B6191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B6191"/>
    <w:rPr>
      <w:rFonts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8B6191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8B6191"/>
    <w:rPr>
      <w:rFonts w:cs="Times New Roman"/>
      <w:color w:val="0000FF"/>
      <w:u w:val="single"/>
    </w:rPr>
  </w:style>
  <w:style w:type="paragraph" w:customStyle="1" w:styleId="CharChar1Char">
    <w:name w:val="Char Char1 Char"/>
    <w:basedOn w:val="Normln"/>
    <w:uiPriority w:val="99"/>
    <w:rsid w:val="008B61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B61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6191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8B6191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sid w:val="008B61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B6191"/>
    <w:rPr>
      <w:rFonts w:cs="Times New Roman"/>
      <w:sz w:val="2"/>
    </w:rPr>
  </w:style>
  <w:style w:type="paragraph" w:customStyle="1" w:styleId="Standardnpsmoodstavce1">
    <w:name w:val="Standardní písmo odstavce1"/>
    <w:uiPriority w:val="99"/>
    <w:semiHidden/>
    <w:rsid w:val="008B619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8B619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B61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B619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B61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B6191"/>
    <w:rPr>
      <w:rFonts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B6191"/>
    <w:pPr>
      <w:spacing w:after="120" w:line="480" w:lineRule="auto"/>
    </w:pPr>
    <w:rPr>
      <w:rFonts w:ascii="Arial" w:hAnsi="Arial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B6191"/>
    <w:rPr>
      <w:rFonts w:ascii="Arial" w:hAnsi="Arial" w:cs="Times New Roman"/>
      <w:sz w:val="20"/>
      <w:szCs w:val="20"/>
    </w:rPr>
  </w:style>
  <w:style w:type="paragraph" w:customStyle="1" w:styleId="BodyText24">
    <w:name w:val="Body Text 24"/>
    <w:basedOn w:val="Normln"/>
    <w:uiPriority w:val="99"/>
    <w:rsid w:val="008B6191"/>
    <w:pPr>
      <w:widowControl w:val="0"/>
      <w:suppressAutoHyphens/>
      <w:jc w:val="both"/>
    </w:pPr>
    <w:rPr>
      <w:rFonts w:ascii="Tahoma" w:hAnsi="Tahoma"/>
      <w:szCs w:val="20"/>
    </w:rPr>
  </w:style>
  <w:style w:type="paragraph" w:customStyle="1" w:styleId="Odstavec">
    <w:name w:val="Odstavec"/>
    <w:basedOn w:val="Normln"/>
    <w:autoRedefine/>
    <w:uiPriority w:val="99"/>
    <w:rsid w:val="00F35B7E"/>
    <w:pPr>
      <w:keepLines/>
      <w:spacing w:after="120"/>
      <w:jc w:val="center"/>
      <w:outlineLvl w:val="0"/>
    </w:pPr>
    <w:rPr>
      <w:rFonts w:ascii="Arial" w:hAnsi="Arial" w:cs="Arial"/>
      <w:b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B61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B619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B61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B6191"/>
    <w:rPr>
      <w:rFonts w:cs="Times New Roman"/>
      <w:sz w:val="24"/>
      <w:szCs w:val="24"/>
    </w:rPr>
  </w:style>
  <w:style w:type="paragraph" w:customStyle="1" w:styleId="Standardnte">
    <w:name w:val="Standardní te"/>
    <w:uiPriority w:val="99"/>
    <w:rsid w:val="00527568"/>
    <w:pPr>
      <w:snapToGrid w:val="0"/>
    </w:pPr>
    <w:rPr>
      <w:color w:val="000000"/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8A736D"/>
    <w:pPr>
      <w:jc w:val="center"/>
    </w:pPr>
    <w:rPr>
      <w:rFonts w:ascii="Arial" w:hAnsi="Arial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8A736D"/>
    <w:rPr>
      <w:rFonts w:ascii="Arial" w:hAnsi="Arial"/>
      <w:b/>
      <w:sz w:val="32"/>
      <w:szCs w:val="20"/>
    </w:rPr>
  </w:style>
  <w:style w:type="paragraph" w:customStyle="1" w:styleId="cplnekslovan">
    <w:name w:val="cp_Článek číslovaný"/>
    <w:basedOn w:val="Normln"/>
    <w:next w:val="cpodstavecslovan1"/>
    <w:uiPriority w:val="99"/>
    <w:rsid w:val="002158BA"/>
    <w:pPr>
      <w:keepNext/>
      <w:numPr>
        <w:numId w:val="20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rsid w:val="002158BA"/>
    <w:p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rsid w:val="002158BA"/>
    <w:pPr>
      <w:numPr>
        <w:ilvl w:val="2"/>
        <w:numId w:val="20"/>
      </w:numPr>
      <w:spacing w:after="120" w:line="260" w:lineRule="exact"/>
      <w:ind w:left="1418" w:hanging="794"/>
      <w:jc w:val="both"/>
    </w:pPr>
    <w:rPr>
      <w:rFonts w:eastAsia="Calibri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2C1DBC"/>
    <w:pPr>
      <w:spacing w:after="120"/>
      <w:ind w:left="28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C1DBC"/>
    <w:rPr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36E9"/>
    <w:rPr>
      <w:color w:val="605E5C"/>
      <w:shd w:val="clear" w:color="auto" w:fill="E1DFDD"/>
    </w:rPr>
  </w:style>
  <w:style w:type="paragraph" w:customStyle="1" w:styleId="Standardnpsmoodstavce11">
    <w:name w:val="Standardní písmo odstavce11"/>
    <w:semiHidden/>
    <w:rsid w:val="00FF5FFE"/>
    <w:rPr>
      <w:sz w:val="20"/>
      <w:szCs w:val="20"/>
    </w:rPr>
  </w:style>
  <w:style w:type="character" w:customStyle="1" w:styleId="nowrap">
    <w:name w:val="nowrap"/>
    <w:basedOn w:val="Standardnpsmoodstavce"/>
    <w:rsid w:val="00AC51E3"/>
  </w:style>
  <w:style w:type="character" w:customStyle="1" w:styleId="preformatted">
    <w:name w:val="preformatted"/>
    <w:basedOn w:val="Standardnpsmoodstavce"/>
    <w:rsid w:val="00E81FE3"/>
  </w:style>
  <w:style w:type="paragraph" w:customStyle="1" w:styleId="cpTabulkasmluvnistrany">
    <w:name w:val="cp_Tabulka smluvni strany"/>
    <w:basedOn w:val="Normln"/>
    <w:uiPriority w:val="99"/>
    <w:rsid w:val="00676ABF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C1FF6-CCEB-4A0A-A950-EF7FBF73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SPOLUPRÁCI</vt:lpstr>
    </vt:vector>
  </TitlesOfParts>
  <Company>HP Inc.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SPOLUPRÁCI</dc:title>
  <dc:creator>Právní</dc:creator>
  <cp:lastModifiedBy>Klimešová Kateřina</cp:lastModifiedBy>
  <cp:revision>2</cp:revision>
  <cp:lastPrinted>2023-03-30T08:24:00Z</cp:lastPrinted>
  <dcterms:created xsi:type="dcterms:W3CDTF">2024-12-13T10:28:00Z</dcterms:created>
  <dcterms:modified xsi:type="dcterms:W3CDTF">2024-12-13T10:28:00Z</dcterms:modified>
</cp:coreProperties>
</file>