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49DB1A2" w:rsidR="00D417EF" w:rsidRPr="00684402" w:rsidRDefault="00684402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684402">
        <w:rPr>
          <w:rFonts w:ascii="Arial" w:hAnsi="Arial" w:cs="Arial"/>
          <w:sz w:val="22"/>
          <w:szCs w:val="22"/>
        </w:rPr>
        <w:t xml:space="preserve">Č.j.: </w:t>
      </w:r>
      <w:r w:rsidRPr="00684402">
        <w:rPr>
          <w:rFonts w:ascii="Arial" w:hAnsi="Arial" w:cs="Arial"/>
          <w:sz w:val="22"/>
          <w:szCs w:val="22"/>
        </w:rPr>
        <w:t>SPU 393583/2024/508203/Ji</w:t>
      </w:r>
    </w:p>
    <w:p w14:paraId="49954279" w14:textId="6AABF4C1" w:rsidR="00D417EF" w:rsidRDefault="00684402" w:rsidP="00D417EF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6844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684402">
        <w:rPr>
          <w:rFonts w:ascii="Arial" w:hAnsi="Arial" w:cs="Arial"/>
          <w:sz w:val="22"/>
          <w:szCs w:val="22"/>
        </w:rPr>
        <w:t xml:space="preserve">UID: </w:t>
      </w:r>
      <w:bookmarkEnd w:id="0"/>
      <w:r w:rsidRPr="00684402">
        <w:rPr>
          <w:rFonts w:ascii="Arial" w:hAnsi="Arial" w:cs="Arial"/>
          <w:sz w:val="22"/>
          <w:szCs w:val="22"/>
        </w:rPr>
        <w:t>spuess920ddf1a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10</w:t>
      </w:r>
    </w:p>
    <w:p w14:paraId="64F08544" w14:textId="5022E75C" w:rsidR="00D417EF" w:rsidRPr="00C77DD3" w:rsidRDefault="00D417EF" w:rsidP="0068440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4N17/42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97053EC" w14:textId="4AE5C73C" w:rsidR="00D417EF" w:rsidRPr="00012682" w:rsidRDefault="00D417EF" w:rsidP="006844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851FC5C" w14:textId="77777777" w:rsidR="00684402" w:rsidRDefault="00684402" w:rsidP="00684402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BREZE a.s.</w:t>
      </w:r>
    </w:p>
    <w:p w14:paraId="7C4B5CAA" w14:textId="77777777" w:rsidR="00684402" w:rsidRDefault="00684402" w:rsidP="00684402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Losiná č.p. 303, Losiná, PSČ 332 04</w:t>
      </w:r>
    </w:p>
    <w:p w14:paraId="722EE0B6" w14:textId="77777777" w:rsidR="00684402" w:rsidRDefault="00684402" w:rsidP="00684402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028 52 802                </w:t>
      </w:r>
    </w:p>
    <w:p w14:paraId="0B6FA92C" w14:textId="77777777" w:rsidR="00684402" w:rsidRDefault="00684402" w:rsidP="00684402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CZ02852802</w:t>
      </w:r>
    </w:p>
    <w:p w14:paraId="55B9A49F" w14:textId="77777777" w:rsidR="00684402" w:rsidRDefault="00684402" w:rsidP="00684402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OR vedeném Krajským soudem v Plzni, oddíl B, vložka 1816,</w:t>
      </w:r>
    </w:p>
    <w:p w14:paraId="4DED44F9" w14:textId="77777777" w:rsidR="00684402" w:rsidRDefault="00684402" w:rsidP="00684402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>
        <w:rPr>
          <w:rFonts w:ascii="Arial" w:hAnsi="Arial" w:cs="Arial"/>
          <w:sz w:val="22"/>
          <w:szCs w:val="22"/>
        </w:rPr>
        <w:t>osobu - Eva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Koryťák</w:t>
      </w:r>
      <w:proofErr w:type="spellEnd"/>
      <w:r>
        <w:rPr>
          <w:rFonts w:ascii="Arial" w:hAnsi="Arial" w:cs="Arial"/>
          <w:sz w:val="22"/>
          <w:szCs w:val="22"/>
        </w:rPr>
        <w:t xml:space="preserve"> Březinová, členka představenstva</w:t>
      </w:r>
    </w:p>
    <w:p w14:paraId="227BDCCD" w14:textId="57F28FC0" w:rsidR="00684402" w:rsidRDefault="00684402" w:rsidP="00684402">
      <w:pPr>
        <w:spacing w:before="120"/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F37CA"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3F37CA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15B200B" w14:textId="6C191CA4" w:rsidR="00D417EF" w:rsidRPr="00012682" w:rsidRDefault="00D417EF" w:rsidP="00684402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5863E0DE" w14:textId="4F6FCA1B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7C6F767" w14:textId="0A14980B" w:rsidR="00D417EF" w:rsidRPr="00012682" w:rsidRDefault="00D417EF" w:rsidP="00A7229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 dodatek č</w:t>
      </w:r>
      <w:r w:rsidRPr="00684402">
        <w:rPr>
          <w:rFonts w:ascii="Arial" w:hAnsi="Arial" w:cs="Arial"/>
          <w:sz w:val="22"/>
          <w:szCs w:val="22"/>
        </w:rPr>
        <w:t xml:space="preserve">. 10 k pachtovní smlouvě č. 4N17/42, ze dne 24.01.2017 ve znění dodatku č. </w:t>
      </w:r>
      <w:proofErr w:type="gramStart"/>
      <w:r w:rsidR="00684402" w:rsidRPr="00684402">
        <w:rPr>
          <w:rFonts w:ascii="Arial" w:hAnsi="Arial" w:cs="Arial"/>
          <w:sz w:val="22"/>
          <w:szCs w:val="22"/>
        </w:rPr>
        <w:t>1 - 9</w:t>
      </w:r>
      <w:proofErr w:type="gramEnd"/>
      <w:r w:rsidRPr="00684402">
        <w:rPr>
          <w:rFonts w:ascii="Arial" w:hAnsi="Arial" w:cs="Arial"/>
          <w:sz w:val="22"/>
          <w:szCs w:val="22"/>
        </w:rPr>
        <w:t xml:space="preserve"> (dále jen „smlouva“), kterým se mění výše </w:t>
      </w:r>
      <w:r w:rsidRPr="00A72292">
        <w:rPr>
          <w:rFonts w:ascii="Arial" w:hAnsi="Arial" w:cs="Arial"/>
          <w:sz w:val="22"/>
          <w:szCs w:val="22"/>
        </w:rPr>
        <w:t>ročního pachtovného</w:t>
      </w:r>
      <w:r w:rsidR="00684402">
        <w:rPr>
          <w:rFonts w:ascii="Arial" w:hAnsi="Arial" w:cs="Arial"/>
          <w:sz w:val="22"/>
          <w:szCs w:val="22"/>
        </w:rPr>
        <w:t xml:space="preserve"> a upravuje příjmení osoby oprávněné jednat za právnickou osobu</w:t>
      </w:r>
      <w:r w:rsidR="00684402" w:rsidRPr="008314A4">
        <w:rPr>
          <w:rFonts w:ascii="Arial" w:hAnsi="Arial" w:cs="Arial"/>
          <w:sz w:val="22"/>
          <w:szCs w:val="22"/>
        </w:rPr>
        <w:t>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1E7EC88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A72292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72292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A72292">
        <w:rPr>
          <w:rFonts w:ascii="Arial" w:hAnsi="Arial" w:cs="Arial"/>
          <w:iCs/>
          <w:sz w:val="22"/>
          <w:szCs w:val="22"/>
        </w:rPr>
        <w:t>6.764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A72292">
        <w:rPr>
          <w:rFonts w:ascii="Arial" w:hAnsi="Arial" w:cs="Arial"/>
          <w:iCs/>
          <w:sz w:val="22"/>
          <w:szCs w:val="22"/>
        </w:rPr>
        <w:t>šest tisíc sedm set šedesát čtyři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96E8F9" w14:textId="37A9405D" w:rsidR="00A7229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A72292">
        <w:rPr>
          <w:rFonts w:ascii="Arial" w:hAnsi="Arial" w:cs="Arial"/>
          <w:sz w:val="22"/>
          <w:szCs w:val="22"/>
        </w:rPr>
        <w:t>zvýšeno z níže uvedeného důvodu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17 134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sedmnáct tisíc jedno sto třicet čtyři koruny české</w:t>
      </w:r>
      <w:r w:rsidRPr="00012682">
        <w:rPr>
          <w:rFonts w:ascii="Arial" w:hAnsi="Arial" w:cs="Arial"/>
          <w:sz w:val="22"/>
          <w:szCs w:val="22"/>
        </w:rPr>
        <w:t>)</w:t>
      </w:r>
      <w:r w:rsidR="00A72292">
        <w:rPr>
          <w:rFonts w:ascii="Arial" w:hAnsi="Arial" w:cs="Arial"/>
          <w:sz w:val="22"/>
          <w:szCs w:val="22"/>
        </w:rPr>
        <w:t>:</w:t>
      </w:r>
    </w:p>
    <w:p w14:paraId="221C8A4B" w14:textId="77777777" w:rsidR="00A72292" w:rsidRDefault="00A72292" w:rsidP="00A72292">
      <w:pPr>
        <w:jc w:val="both"/>
        <w:rPr>
          <w:rFonts w:ascii="Arial" w:hAnsi="Arial" w:cs="Arial"/>
          <w:sz w:val="22"/>
          <w:szCs w:val="22"/>
        </w:rPr>
      </w:pPr>
    </w:p>
    <w:p w14:paraId="3BF229F3" w14:textId="77777777" w:rsidR="00A72292" w:rsidRPr="00012682" w:rsidRDefault="00A72292" w:rsidP="00A722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ú</w:t>
      </w:r>
      <w:r w:rsidRPr="001610F2">
        <w:rPr>
          <w:rFonts w:ascii="Arial" w:hAnsi="Arial" w:cs="Arial"/>
          <w:bCs/>
          <w:sz w:val="22"/>
          <w:szCs w:val="22"/>
        </w:rPr>
        <w:t xml:space="preserve">prava </w:t>
      </w:r>
      <w:r w:rsidRPr="001610F2">
        <w:rPr>
          <w:rFonts w:ascii="Arial" w:hAnsi="Arial" w:cs="Arial"/>
          <w:sz w:val="22"/>
          <w:szCs w:val="22"/>
        </w:rPr>
        <w:t xml:space="preserve">ročního pachtovného procentní sazbou určenou dle jednotlivých výrobních oblastí z ceny pozemků </w:t>
      </w:r>
      <w:r w:rsidRPr="001610F2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1610F2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1610F2">
        <w:rPr>
          <w:rFonts w:ascii="Arial" w:hAnsi="Arial" w:cs="Arial"/>
          <w:bCs/>
          <w:sz w:val="22"/>
          <w:szCs w:val="22"/>
        </w:rPr>
        <w:t xml:space="preserve"> s účinností od 1. 1</w:t>
      </w:r>
      <w:r>
        <w:rPr>
          <w:rFonts w:ascii="Arial" w:hAnsi="Arial" w:cs="Arial"/>
          <w:bCs/>
          <w:sz w:val="22"/>
          <w:szCs w:val="22"/>
        </w:rPr>
        <w:t>1</w:t>
      </w:r>
      <w:r w:rsidRPr="001610F2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Cs/>
          <w:sz w:val="22"/>
          <w:szCs w:val="22"/>
        </w:rPr>
        <w:t xml:space="preserve"> – viz. </w:t>
      </w:r>
      <w:proofErr w:type="gramStart"/>
      <w:r>
        <w:rPr>
          <w:rFonts w:ascii="Arial" w:hAnsi="Arial" w:cs="Arial"/>
          <w:bCs/>
          <w:sz w:val="22"/>
          <w:szCs w:val="22"/>
        </w:rPr>
        <w:t>„ Příloha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pachtovní smlouvy“</w:t>
      </w:r>
      <w:r w:rsidRPr="001610F2">
        <w:rPr>
          <w:rFonts w:ascii="Arial" w:hAnsi="Arial" w:cs="Arial"/>
          <w:bCs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16 253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šestnáct tisíc dvě stě padesát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45E7440C" w:rsidR="00D417EF" w:rsidRPr="00012682" w:rsidRDefault="00A72292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10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37FEC81" w14:textId="77777777" w:rsidR="00D417EF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7988148A" w14:textId="77777777" w:rsidR="00A72292" w:rsidRDefault="00A72292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42D1757E" w14:textId="77777777" w:rsidR="00A72292" w:rsidRDefault="00A72292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60B86D42" w14:textId="77777777" w:rsidR="00A72292" w:rsidRDefault="00A72292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0F79EDC3" w14:textId="77777777" w:rsidR="00A72292" w:rsidRPr="00A72292" w:rsidRDefault="00A72292" w:rsidP="00D417EF">
      <w:pPr>
        <w:rPr>
          <w:rFonts w:ascii="Arial" w:hAnsi="Arial" w:cs="Arial"/>
          <w:sz w:val="22"/>
          <w:szCs w:val="22"/>
        </w:rPr>
      </w:pPr>
    </w:p>
    <w:p w14:paraId="297162C1" w14:textId="0B0EC0E8" w:rsidR="00A72292" w:rsidRPr="00A72292" w:rsidRDefault="00A72292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417EF" w:rsidRPr="00A7229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7535A0A5" w14:textId="3799FC50" w:rsidR="00D417EF" w:rsidRPr="00A72292" w:rsidRDefault="00A72292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2292">
        <w:rPr>
          <w:rFonts w:ascii="Arial" w:hAnsi="Arial" w:cs="Arial"/>
          <w:b w:val="0"/>
          <w:sz w:val="22"/>
          <w:szCs w:val="22"/>
        </w:rPr>
        <w:t>1. 11. 2024</w:t>
      </w:r>
      <w:r w:rsidR="00D417EF" w:rsidRPr="00A7229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A7229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7229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775C5EE5" w:rsidR="00D417EF" w:rsidRPr="00012682" w:rsidRDefault="00A7229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2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1F090418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3E10EC5F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F2C48">
        <w:rPr>
          <w:rFonts w:ascii="Arial" w:hAnsi="Arial" w:cs="Arial"/>
          <w:sz w:val="22"/>
          <w:szCs w:val="22"/>
        </w:rPr>
        <w:t>V</w:t>
      </w:r>
      <w:r w:rsidR="00A72292">
        <w:rPr>
          <w:rFonts w:ascii="Arial" w:hAnsi="Arial" w:cs="Arial"/>
          <w:sz w:val="22"/>
          <w:szCs w:val="22"/>
        </w:rPr>
        <w:t>Chomutově</w:t>
      </w:r>
      <w:proofErr w:type="spellEnd"/>
      <w:r w:rsidRPr="005F2C48">
        <w:rPr>
          <w:rFonts w:ascii="Arial" w:hAnsi="Arial" w:cs="Arial"/>
          <w:sz w:val="22"/>
          <w:szCs w:val="22"/>
        </w:rPr>
        <w:t xml:space="preserve"> dne</w:t>
      </w:r>
      <w:r w:rsidR="00A72292">
        <w:rPr>
          <w:rFonts w:ascii="Arial" w:hAnsi="Arial" w:cs="Arial"/>
          <w:sz w:val="22"/>
          <w:szCs w:val="22"/>
        </w:rPr>
        <w:t xml:space="preserve"> 29. 10. 2024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1773807E" w14:textId="77777777" w:rsidR="00A72292" w:rsidRDefault="00A72292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BBB5317" w14:textId="77777777" w:rsidR="00A72292" w:rsidRDefault="00A72292" w:rsidP="00F300A0">
      <w:pPr>
        <w:rPr>
          <w:rFonts w:ascii="Arial" w:hAnsi="Arial" w:cs="Arial"/>
          <w:sz w:val="22"/>
          <w:szCs w:val="22"/>
        </w:rPr>
      </w:pPr>
    </w:p>
    <w:p w14:paraId="574D5D3F" w14:textId="77777777" w:rsidR="00A72292" w:rsidRDefault="00A72292" w:rsidP="00F300A0">
      <w:pPr>
        <w:rPr>
          <w:rFonts w:ascii="Arial" w:hAnsi="Arial" w:cs="Arial"/>
          <w:sz w:val="22"/>
          <w:szCs w:val="22"/>
        </w:rPr>
      </w:pPr>
    </w:p>
    <w:p w14:paraId="4D095F3A" w14:textId="77777777" w:rsidR="00A72292" w:rsidRDefault="00A72292" w:rsidP="00F300A0">
      <w:pPr>
        <w:rPr>
          <w:rFonts w:ascii="Arial" w:hAnsi="Arial" w:cs="Arial"/>
          <w:sz w:val="22"/>
          <w:szCs w:val="22"/>
        </w:rPr>
      </w:pPr>
    </w:p>
    <w:p w14:paraId="45726E31" w14:textId="7B9705D0" w:rsidR="00A72292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BREZE a.s.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A72292">
        <w:rPr>
          <w:rFonts w:ascii="Arial" w:hAnsi="Arial" w:cs="Arial"/>
          <w:color w:val="000000"/>
          <w:sz w:val="22"/>
          <w:szCs w:val="22"/>
        </w:rPr>
        <w:t xml:space="preserve">Eva </w:t>
      </w:r>
      <w:proofErr w:type="spellStart"/>
      <w:r w:rsidR="00A72292">
        <w:rPr>
          <w:rFonts w:ascii="Arial" w:hAnsi="Arial" w:cs="Arial"/>
          <w:color w:val="000000"/>
          <w:sz w:val="22"/>
          <w:szCs w:val="22"/>
        </w:rPr>
        <w:t>Koryťák</w:t>
      </w:r>
      <w:proofErr w:type="spellEnd"/>
      <w:r w:rsidR="00A72292">
        <w:rPr>
          <w:rFonts w:ascii="Arial" w:hAnsi="Arial" w:cs="Arial"/>
          <w:color w:val="000000"/>
          <w:sz w:val="22"/>
          <w:szCs w:val="22"/>
        </w:rPr>
        <w:t xml:space="preserve"> Březinová, </w:t>
      </w:r>
    </w:p>
    <w:p w14:paraId="03E6BABB" w14:textId="77777777" w:rsidR="00A72292" w:rsidRDefault="00A72292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členka představenstva</w:t>
      </w:r>
    </w:p>
    <w:p w14:paraId="300EC161" w14:textId="77777777" w:rsidR="00A72292" w:rsidRDefault="00A72292" w:rsidP="00F300A0">
      <w:pPr>
        <w:rPr>
          <w:rFonts w:ascii="Arial" w:hAnsi="Arial" w:cs="Arial"/>
          <w:color w:val="000000"/>
          <w:sz w:val="22"/>
          <w:szCs w:val="22"/>
        </w:rPr>
      </w:pPr>
    </w:p>
    <w:p w14:paraId="242BEC6A" w14:textId="77777777" w:rsidR="00A72292" w:rsidRDefault="00A72292" w:rsidP="00F300A0">
      <w:pPr>
        <w:rPr>
          <w:rFonts w:ascii="Arial" w:hAnsi="Arial" w:cs="Arial"/>
          <w:color w:val="000000"/>
          <w:sz w:val="22"/>
          <w:szCs w:val="22"/>
        </w:rPr>
      </w:pPr>
    </w:p>
    <w:p w14:paraId="3A3092BF" w14:textId="411D82B3" w:rsidR="0048139C" w:rsidRDefault="000A341B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A72292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A72292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Default="00D417EF" w:rsidP="00D417EF">
      <w:pPr>
        <w:jc w:val="both"/>
        <w:rPr>
          <w:rFonts w:ascii="Arial" w:hAnsi="Arial" w:cs="Arial"/>
          <w:color w:val="000000"/>
        </w:rPr>
      </w:pPr>
    </w:p>
    <w:p w14:paraId="56279B0C" w14:textId="77777777" w:rsidR="00A72292" w:rsidRDefault="00A72292" w:rsidP="00D417EF">
      <w:pPr>
        <w:jc w:val="both"/>
        <w:rPr>
          <w:rFonts w:ascii="Arial" w:hAnsi="Arial" w:cs="Arial"/>
          <w:color w:val="000000"/>
        </w:rPr>
      </w:pPr>
    </w:p>
    <w:p w14:paraId="2738AD2C" w14:textId="77777777" w:rsidR="00A72292" w:rsidRPr="00012682" w:rsidRDefault="00A72292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A7229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A7229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A72292" w:rsidRDefault="00444912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A72292" w:rsidRDefault="00444912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A72292">
        <w:rPr>
          <w:rFonts w:ascii="Arial" w:hAnsi="Arial" w:cs="Arial"/>
          <w:sz w:val="22"/>
          <w:szCs w:val="22"/>
        </w:rPr>
        <w:t>…….</w:t>
      </w:r>
      <w:proofErr w:type="gramEnd"/>
      <w:r w:rsidRPr="00A72292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A72292" w:rsidRDefault="00444912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530E9034" w:rsidR="00444912" w:rsidRPr="00A72292" w:rsidRDefault="00444912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 xml:space="preserve">Registraci provedl </w:t>
      </w:r>
      <w:r w:rsidR="00A72292" w:rsidRPr="00A72292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A72292" w:rsidRDefault="00D417EF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605DFE12" w:rsidR="00D417EF" w:rsidRPr="00A72292" w:rsidRDefault="00D417EF" w:rsidP="00A722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>V</w:t>
      </w:r>
      <w:r w:rsidR="00A72292" w:rsidRPr="00A72292">
        <w:rPr>
          <w:rFonts w:ascii="Arial" w:hAnsi="Arial" w:cs="Arial"/>
          <w:sz w:val="22"/>
          <w:szCs w:val="22"/>
        </w:rPr>
        <w:t xml:space="preserve"> Chomutově </w:t>
      </w:r>
      <w:r w:rsidRPr="00A72292">
        <w:rPr>
          <w:rFonts w:ascii="Arial" w:hAnsi="Arial" w:cs="Arial"/>
          <w:sz w:val="22"/>
          <w:szCs w:val="22"/>
        </w:rPr>
        <w:t>dne ………</w:t>
      </w:r>
      <w:proofErr w:type="gramStart"/>
      <w:r w:rsidRPr="00A72292">
        <w:rPr>
          <w:rFonts w:ascii="Arial" w:hAnsi="Arial" w:cs="Arial"/>
          <w:sz w:val="22"/>
          <w:szCs w:val="22"/>
        </w:rPr>
        <w:t>…….</w:t>
      </w:r>
      <w:proofErr w:type="gramEnd"/>
      <w:r w:rsidRPr="00A72292">
        <w:rPr>
          <w:rFonts w:ascii="Arial" w:hAnsi="Arial" w:cs="Arial"/>
          <w:sz w:val="22"/>
          <w:szCs w:val="22"/>
        </w:rPr>
        <w:t>.</w:t>
      </w:r>
      <w:r w:rsidRPr="00A72292">
        <w:rPr>
          <w:rFonts w:ascii="Arial" w:hAnsi="Arial" w:cs="Arial"/>
          <w:sz w:val="22"/>
          <w:szCs w:val="22"/>
        </w:rPr>
        <w:tab/>
      </w:r>
      <w:r w:rsidRPr="00A72292">
        <w:rPr>
          <w:rFonts w:ascii="Arial" w:hAnsi="Arial" w:cs="Arial"/>
          <w:sz w:val="22"/>
          <w:szCs w:val="22"/>
        </w:rPr>
        <w:tab/>
      </w:r>
      <w:r w:rsidRPr="00A7229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0BEEBCF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72292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3755">
    <w:abstractNumId w:val="0"/>
  </w:num>
  <w:num w:numId="2" w16cid:durableId="60654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37CA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4402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521E8"/>
    <w:rsid w:val="00A609DB"/>
    <w:rsid w:val="00A70A64"/>
    <w:rsid w:val="00A72292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5</cp:revision>
  <cp:lastPrinted>2013-12-10T07:29:00Z</cp:lastPrinted>
  <dcterms:created xsi:type="dcterms:W3CDTF">2024-10-03T11:53:00Z</dcterms:created>
  <dcterms:modified xsi:type="dcterms:W3CDTF">2024-10-24T11:24:00Z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