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67B" w:rsidRDefault="00B2567B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B2567B" w:rsidRDefault="007B2C27">
      <w:pPr>
        <w:pStyle w:val="Nzev"/>
        <w:spacing w:before="99"/>
        <w:ind w:left="3143" w:right="3168"/>
      </w:pPr>
      <w:r>
        <w:rPr>
          <w:color w:val="808080"/>
        </w:rPr>
        <w:t>Smlouva č. 7221300289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B2567B" w:rsidRDefault="007B2C27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B2567B" w:rsidRDefault="00B2567B">
      <w:pPr>
        <w:pStyle w:val="Zkladntext"/>
        <w:spacing w:before="11"/>
        <w:rPr>
          <w:sz w:val="59"/>
        </w:rPr>
      </w:pPr>
    </w:p>
    <w:p w:rsidR="00B2567B" w:rsidRDefault="007B2C27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B2567B" w:rsidRDefault="00B2567B">
      <w:pPr>
        <w:pStyle w:val="Zkladntext"/>
        <w:rPr>
          <w:sz w:val="26"/>
        </w:rPr>
      </w:pPr>
    </w:p>
    <w:p w:rsidR="00B2567B" w:rsidRDefault="007B2C27">
      <w:pPr>
        <w:pStyle w:val="Nadpis2"/>
        <w:spacing w:before="188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B2567B" w:rsidRDefault="007B2C27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B2567B" w:rsidRDefault="007B2C27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B2567B" w:rsidRDefault="007B2C27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B2567B" w:rsidRDefault="007B2C27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B2567B" w:rsidRDefault="007B2C27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B2567B" w:rsidRDefault="007B2C27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B2567B" w:rsidRDefault="00B2567B">
      <w:pPr>
        <w:pStyle w:val="Zkladntext"/>
        <w:spacing w:before="12"/>
        <w:rPr>
          <w:sz w:val="19"/>
        </w:rPr>
      </w:pPr>
    </w:p>
    <w:p w:rsidR="00B2567B" w:rsidRDefault="007B2C27">
      <w:pPr>
        <w:pStyle w:val="Zkladntext"/>
        <w:ind w:left="102"/>
      </w:pPr>
      <w:r>
        <w:rPr>
          <w:w w:val="99"/>
        </w:rPr>
        <w:t>a</w:t>
      </w:r>
    </w:p>
    <w:p w:rsidR="00B2567B" w:rsidRDefault="00B2567B">
      <w:pPr>
        <w:pStyle w:val="Zkladntext"/>
        <w:spacing w:before="1"/>
      </w:pPr>
    </w:p>
    <w:p w:rsidR="00B2567B" w:rsidRDefault="007B2C27">
      <w:pPr>
        <w:pStyle w:val="Nadpis2"/>
        <w:jc w:val="left"/>
      </w:pPr>
      <w:r>
        <w:t>městys</w:t>
      </w:r>
      <w:r>
        <w:rPr>
          <w:spacing w:val="-3"/>
        </w:rPr>
        <w:t xml:space="preserve"> </w:t>
      </w:r>
      <w:r>
        <w:t>Sněžné</w:t>
      </w:r>
    </w:p>
    <w:p w:rsidR="00B2567B" w:rsidRDefault="007B2C27">
      <w:pPr>
        <w:pStyle w:val="Zkladntext"/>
        <w:tabs>
          <w:tab w:val="left" w:pos="2982"/>
        </w:tabs>
        <w:ind w:left="102" w:right="1979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Úřad</w:t>
      </w:r>
      <w:r>
        <w:rPr>
          <w:spacing w:val="-3"/>
        </w:rPr>
        <w:t xml:space="preserve"> </w:t>
      </w:r>
      <w:r>
        <w:t>městysu</w:t>
      </w:r>
      <w:r>
        <w:rPr>
          <w:spacing w:val="-3"/>
        </w:rPr>
        <w:t xml:space="preserve"> </w:t>
      </w:r>
      <w:r>
        <w:t>Sněžné,</w:t>
      </w:r>
      <w:r>
        <w:rPr>
          <w:spacing w:val="-3"/>
        </w:rPr>
        <w:t xml:space="preserve"> </w:t>
      </w:r>
      <w:r>
        <w:t>Sněžné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55,</w:t>
      </w:r>
      <w:r>
        <w:rPr>
          <w:spacing w:val="-3"/>
        </w:rPr>
        <w:t xml:space="preserve"> </w:t>
      </w:r>
      <w:r>
        <w:t>592</w:t>
      </w:r>
      <w:r>
        <w:rPr>
          <w:spacing w:val="-1"/>
        </w:rPr>
        <w:t xml:space="preserve"> </w:t>
      </w:r>
      <w:r>
        <w:t>03</w:t>
      </w:r>
      <w:r>
        <w:rPr>
          <w:spacing w:val="-2"/>
        </w:rPr>
        <w:t xml:space="preserve"> </w:t>
      </w:r>
      <w:r>
        <w:t>Sněžné</w:t>
      </w:r>
      <w:r>
        <w:rPr>
          <w:spacing w:val="-52"/>
        </w:rPr>
        <w:t xml:space="preserve"> </w:t>
      </w:r>
      <w:r>
        <w:t>IČO:</w:t>
      </w:r>
      <w:r>
        <w:tab/>
        <w:t>00295451</w:t>
      </w:r>
    </w:p>
    <w:p w:rsidR="00B2567B" w:rsidRDefault="007B2C27">
      <w:pPr>
        <w:pStyle w:val="Zkladntext"/>
        <w:tabs>
          <w:tab w:val="left" w:pos="2982"/>
        </w:tabs>
        <w:spacing w:line="265" w:lineRule="exact"/>
        <w:ind w:left="102"/>
      </w:pPr>
      <w:r>
        <w:t>zastoupený:</w:t>
      </w:r>
      <w:r>
        <w:tab/>
        <w:t>RNDr.</w:t>
      </w:r>
      <w:r>
        <w:rPr>
          <w:spacing w:val="-2"/>
        </w:rPr>
        <w:t xml:space="preserve"> </w:t>
      </w:r>
      <w:r>
        <w:t>Renatou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 ř</w:t>
      </w:r>
      <w:r>
        <w:rPr>
          <w:spacing w:val="-1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 v o</w:t>
      </w:r>
      <w:r>
        <w:rPr>
          <w:spacing w:val="-2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starostkou</w:t>
      </w:r>
    </w:p>
    <w:p w:rsidR="00B2567B" w:rsidRDefault="007B2C27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B2567B" w:rsidRDefault="007B2C27">
      <w:pPr>
        <w:pStyle w:val="Zkladntext"/>
        <w:tabs>
          <w:tab w:val="left" w:pos="2982"/>
        </w:tabs>
        <w:ind w:left="102" w:right="4987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94-17015751/0710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B2567B" w:rsidRDefault="00B2567B">
      <w:pPr>
        <w:pStyle w:val="Zkladntext"/>
        <w:spacing w:before="1"/>
      </w:pPr>
    </w:p>
    <w:p w:rsidR="00B2567B" w:rsidRDefault="007B2C27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B2567B" w:rsidRDefault="00B2567B">
      <w:pPr>
        <w:pStyle w:val="Zkladntext"/>
        <w:spacing w:before="12"/>
        <w:rPr>
          <w:sz w:val="19"/>
        </w:rPr>
      </w:pPr>
    </w:p>
    <w:p w:rsidR="00B2567B" w:rsidRDefault="007B2C27">
      <w:pPr>
        <w:pStyle w:val="Nadpis1"/>
        <w:ind w:left="2277" w:right="2306"/>
      </w:pPr>
      <w:r>
        <w:t>I.</w:t>
      </w:r>
    </w:p>
    <w:p w:rsidR="00B2567B" w:rsidRDefault="007B2C27">
      <w:pPr>
        <w:pStyle w:val="Nadpis2"/>
        <w:ind w:left="3135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B2567B" w:rsidRDefault="00B2567B">
      <w:pPr>
        <w:pStyle w:val="Zkladntext"/>
        <w:spacing w:before="1"/>
        <w:rPr>
          <w:b/>
        </w:rPr>
      </w:pPr>
    </w:p>
    <w:p w:rsidR="00B2567B" w:rsidRDefault="007B2C27">
      <w:pPr>
        <w:pStyle w:val="Odstavecseseznamem"/>
        <w:numPr>
          <w:ilvl w:val="0"/>
          <w:numId w:val="8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B2567B" w:rsidRDefault="007B2C27">
      <w:pPr>
        <w:pStyle w:val="Zkladntext"/>
        <w:ind w:left="385" w:right="131"/>
        <w:jc w:val="both"/>
      </w:pPr>
      <w:r>
        <w:t>„Smlouva“) se uzavírá na základě Rozhodnutí ministra životního prostředí č. 7221300289 o poskytnutí</w:t>
      </w:r>
      <w:r>
        <w:rPr>
          <w:spacing w:val="1"/>
        </w:rPr>
        <w:t xml:space="preserve"> </w:t>
      </w:r>
      <w:r>
        <w:t>finančních prostředků ze Státního fondu životního prostředí ČR ze dne 22. 11. 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B2567B" w:rsidRDefault="007B2C27">
      <w:pPr>
        <w:pStyle w:val="Odstavecseseznamem"/>
        <w:numPr>
          <w:ilvl w:val="0"/>
          <w:numId w:val="8"/>
        </w:numPr>
        <w:tabs>
          <w:tab w:val="left" w:pos="38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3/2022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B2567B" w:rsidRDefault="007B2C27">
      <w:pPr>
        <w:pStyle w:val="Odstavecseseznamem"/>
        <w:numPr>
          <w:ilvl w:val="0"/>
          <w:numId w:val="8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B2567B" w:rsidRDefault="007B2C27">
      <w:pPr>
        <w:pStyle w:val="Nadpis2"/>
        <w:spacing w:before="120"/>
        <w:ind w:left="1253"/>
        <w:jc w:val="both"/>
      </w:pPr>
      <w:r>
        <w:t>„Fotovoltaická</w:t>
      </w:r>
      <w:r>
        <w:rPr>
          <w:spacing w:val="-5"/>
        </w:rPr>
        <w:t xml:space="preserve"> </w:t>
      </w:r>
      <w:r>
        <w:t>elektrárna</w:t>
      </w:r>
      <w:r>
        <w:rPr>
          <w:spacing w:val="-2"/>
        </w:rPr>
        <w:t xml:space="preserve"> </w:t>
      </w:r>
      <w:r>
        <w:t>umístěná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obecních</w:t>
      </w:r>
      <w:r>
        <w:rPr>
          <w:spacing w:val="1"/>
        </w:rPr>
        <w:t xml:space="preserve"> </w:t>
      </w:r>
      <w:r>
        <w:t>budovách</w:t>
      </w:r>
      <w:r>
        <w:rPr>
          <w:spacing w:val="-4"/>
        </w:rPr>
        <w:t xml:space="preserve"> </w:t>
      </w:r>
      <w:r>
        <w:t>městyse</w:t>
      </w:r>
      <w:r>
        <w:rPr>
          <w:spacing w:val="-5"/>
        </w:rPr>
        <w:t xml:space="preserve"> </w:t>
      </w:r>
      <w:r>
        <w:t>Sněžné“</w:t>
      </w:r>
    </w:p>
    <w:p w:rsidR="00B2567B" w:rsidRDefault="007B2C27">
      <w:pPr>
        <w:pStyle w:val="Zkladntext"/>
        <w:spacing w:before="118"/>
        <w:ind w:left="385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B2567B" w:rsidRDefault="00B2567B">
      <w:pPr>
        <w:jc w:val="both"/>
        <w:sectPr w:rsidR="00B2567B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B2567B" w:rsidRDefault="00B2567B">
      <w:pPr>
        <w:pStyle w:val="Zkladntext"/>
        <w:spacing w:before="12"/>
        <w:rPr>
          <w:sz w:val="29"/>
        </w:rPr>
      </w:pPr>
    </w:p>
    <w:p w:rsidR="00B2567B" w:rsidRDefault="007B2C27">
      <w:pPr>
        <w:pStyle w:val="Nadpis1"/>
        <w:spacing w:before="99" w:line="265" w:lineRule="exact"/>
        <w:ind w:left="3143" w:right="2819"/>
      </w:pPr>
      <w:r>
        <w:t>II.</w:t>
      </w:r>
    </w:p>
    <w:p w:rsidR="00B2567B" w:rsidRDefault="007B2C27">
      <w:pPr>
        <w:pStyle w:val="Nadpis2"/>
        <w:spacing w:line="265" w:lineRule="exact"/>
        <w:ind w:left="314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B2567B" w:rsidRDefault="00B2567B">
      <w:pPr>
        <w:pStyle w:val="Zkladntext"/>
        <w:spacing w:before="1"/>
        <w:rPr>
          <w:b/>
        </w:rPr>
      </w:pPr>
    </w:p>
    <w:p w:rsidR="00B2567B" w:rsidRDefault="007B2C27">
      <w:pPr>
        <w:pStyle w:val="Odstavecseseznamem"/>
        <w:numPr>
          <w:ilvl w:val="0"/>
          <w:numId w:val="7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1 729 213,48 Kč </w:t>
      </w:r>
      <w:r>
        <w:rPr>
          <w:sz w:val="20"/>
        </w:rPr>
        <w:t>(slovy: jeden milion sedm set dvacet devět tisíc dvě stě třináct</w:t>
      </w:r>
      <w:r>
        <w:rPr>
          <w:spacing w:val="1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 a</w:t>
      </w:r>
      <w:r>
        <w:rPr>
          <w:spacing w:val="2"/>
          <w:sz w:val="20"/>
        </w:rPr>
        <w:t xml:space="preserve"> </w:t>
      </w:r>
      <w:r>
        <w:rPr>
          <w:sz w:val="20"/>
        </w:rPr>
        <w:t>čtyřicet</w:t>
      </w:r>
      <w:r>
        <w:rPr>
          <w:spacing w:val="-1"/>
          <w:sz w:val="20"/>
        </w:rPr>
        <w:t xml:space="preserve"> </w:t>
      </w:r>
      <w:r>
        <w:rPr>
          <w:sz w:val="20"/>
        </w:rPr>
        <w:t>osm</w:t>
      </w:r>
      <w:r>
        <w:rPr>
          <w:spacing w:val="-2"/>
          <w:sz w:val="20"/>
        </w:rPr>
        <w:t xml:space="preserve"> </w:t>
      </w:r>
      <w:r>
        <w:rPr>
          <w:sz w:val="20"/>
        </w:rPr>
        <w:t>haléřů).</w:t>
      </w:r>
    </w:p>
    <w:p w:rsidR="00B2567B" w:rsidRDefault="007B2C27">
      <w:pPr>
        <w:pStyle w:val="Odstavecseseznamem"/>
        <w:numPr>
          <w:ilvl w:val="0"/>
          <w:numId w:val="7"/>
        </w:numPr>
        <w:tabs>
          <w:tab w:val="left" w:pos="386"/>
        </w:tabs>
        <w:spacing w:before="123" w:line="237" w:lineRule="auto"/>
        <w:ind w:right="131"/>
        <w:jc w:val="both"/>
        <w:rPr>
          <w:sz w:val="20"/>
        </w:rPr>
      </w:pPr>
      <w:r>
        <w:rPr>
          <w:sz w:val="20"/>
        </w:rPr>
        <w:t>Základ pro stano</w:t>
      </w:r>
      <w:r>
        <w:rPr>
          <w:sz w:val="20"/>
        </w:rPr>
        <w:t>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2</w:t>
      </w:r>
      <w:r>
        <w:rPr>
          <w:spacing w:val="1"/>
          <w:sz w:val="20"/>
        </w:rPr>
        <w:t xml:space="preserve"> </w:t>
      </w:r>
      <w:r>
        <w:rPr>
          <w:sz w:val="20"/>
        </w:rPr>
        <w:t>490</w:t>
      </w:r>
      <w:r>
        <w:rPr>
          <w:spacing w:val="1"/>
          <w:sz w:val="20"/>
        </w:rPr>
        <w:t xml:space="preserve"> </w:t>
      </w:r>
      <w:r>
        <w:rPr>
          <w:sz w:val="20"/>
        </w:rPr>
        <w:t>225,40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B2567B" w:rsidRDefault="007B2C27">
      <w:pPr>
        <w:pStyle w:val="Odstavecseseznamem"/>
        <w:numPr>
          <w:ilvl w:val="0"/>
          <w:numId w:val="7"/>
        </w:numPr>
        <w:tabs>
          <w:tab w:val="left" w:pos="386"/>
        </w:tabs>
        <w:spacing w:before="122"/>
        <w:ind w:right="134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B2567B" w:rsidRDefault="007B2C27">
      <w:pPr>
        <w:pStyle w:val="Odstavecseseznamem"/>
        <w:numPr>
          <w:ilvl w:val="0"/>
          <w:numId w:val="7"/>
        </w:numPr>
        <w:tabs>
          <w:tab w:val="left" w:pos="38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 a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B2567B" w:rsidRDefault="00B2567B">
      <w:pPr>
        <w:pStyle w:val="Zkladntext"/>
        <w:rPr>
          <w:sz w:val="26"/>
        </w:rPr>
      </w:pPr>
    </w:p>
    <w:p w:rsidR="00B2567B" w:rsidRDefault="007B2C27">
      <w:pPr>
        <w:pStyle w:val="Nadpis1"/>
        <w:spacing w:before="185"/>
      </w:pPr>
      <w:r>
        <w:t>III.</w:t>
      </w:r>
    </w:p>
    <w:p w:rsidR="00B2567B" w:rsidRDefault="007B2C27">
      <w:pPr>
        <w:pStyle w:val="Nadpis2"/>
        <w:ind w:left="3135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B2567B" w:rsidRDefault="00B2567B">
      <w:pPr>
        <w:pStyle w:val="Zkladntext"/>
        <w:spacing w:before="3"/>
        <w:rPr>
          <w:b/>
        </w:rPr>
      </w:pPr>
    </w:p>
    <w:p w:rsidR="00B2567B" w:rsidRDefault="007B2C27">
      <w:pPr>
        <w:pStyle w:val="Odstavecseseznamem"/>
        <w:numPr>
          <w:ilvl w:val="0"/>
          <w:numId w:val="6"/>
        </w:numPr>
        <w:tabs>
          <w:tab w:val="left" w:pos="386"/>
        </w:tabs>
        <w:spacing w:line="237" w:lineRule="auto"/>
        <w:ind w:right="130"/>
        <w:jc w:val="both"/>
        <w:rPr>
          <w:sz w:val="20"/>
        </w:rPr>
      </w:pPr>
      <w:r>
        <w:rPr>
          <w:sz w:val="20"/>
        </w:rPr>
        <w:t>Podpora</w:t>
      </w:r>
      <w:r>
        <w:rPr>
          <w:sz w:val="20"/>
        </w:rPr>
        <w:t xml:space="preserve"> bude poskytnuta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2567B" w:rsidRDefault="007B2C27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B2567B" w:rsidRDefault="007B2C27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</w:t>
      </w:r>
      <w:r>
        <w:rPr>
          <w:sz w:val="20"/>
        </w:rPr>
        <w:t xml:space="preserve">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9"/>
          <w:sz w:val="20"/>
        </w:rPr>
        <w:t xml:space="preserve"> </w:t>
      </w:r>
      <w:r>
        <w:rPr>
          <w:sz w:val="20"/>
        </w:rPr>
        <w:t>obsahovat</w:t>
      </w:r>
      <w:r>
        <w:rPr>
          <w:spacing w:val="8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9"/>
          <w:sz w:val="20"/>
        </w:rPr>
        <w:t xml:space="preserve"> </w:t>
      </w:r>
      <w:r>
        <w:rPr>
          <w:sz w:val="20"/>
        </w:rPr>
        <w:t>Výzvou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1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1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 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B2567B" w:rsidRDefault="007B2C27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</w:t>
      </w:r>
      <w:r>
        <w:rPr>
          <w:sz w:val="20"/>
        </w:rPr>
        <w:t xml:space="preserve">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B2567B" w:rsidRDefault="007B2C27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</w:t>
      </w:r>
      <w:r>
        <w:rPr>
          <w:sz w:val="20"/>
        </w:rPr>
        <w:t>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B2567B" w:rsidRDefault="007B2C27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B2567B" w:rsidRDefault="00B2567B">
      <w:pPr>
        <w:jc w:val="both"/>
        <w:rPr>
          <w:sz w:val="20"/>
        </w:rPr>
        <w:sectPr w:rsidR="00B2567B">
          <w:pgSz w:w="12240" w:h="15840"/>
          <w:pgMar w:top="2040" w:right="1000" w:bottom="960" w:left="1600" w:header="708" w:footer="771" w:gutter="0"/>
          <w:cols w:space="708"/>
        </w:sectPr>
      </w:pPr>
    </w:p>
    <w:p w:rsidR="00B2567B" w:rsidRDefault="00B2567B">
      <w:pPr>
        <w:pStyle w:val="Zkladntext"/>
        <w:spacing w:before="12"/>
        <w:rPr>
          <w:sz w:val="9"/>
        </w:rPr>
      </w:pPr>
    </w:p>
    <w:p w:rsidR="00B2567B" w:rsidRDefault="007B2C27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základě smluvního vztahu mezi příjemcem faktury a fakturujícím zhotovitelem, podepsanou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odlišného variabilního symbolu oproti číslu faktury </w:t>
      </w:r>
      <w:r>
        <w:rPr>
          <w:sz w:val="20"/>
        </w:rPr>
        <w:t>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 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B2567B" w:rsidRDefault="007B2C27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38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 obcích.</w:t>
      </w:r>
    </w:p>
    <w:p w:rsidR="00B2567B" w:rsidRDefault="00B2567B">
      <w:pPr>
        <w:pStyle w:val="Zkladntext"/>
        <w:rPr>
          <w:sz w:val="26"/>
        </w:rPr>
      </w:pPr>
    </w:p>
    <w:p w:rsidR="00B2567B" w:rsidRDefault="007B2C27">
      <w:pPr>
        <w:pStyle w:val="Nadpis1"/>
        <w:spacing w:before="189"/>
        <w:ind w:left="3140"/>
      </w:pPr>
      <w:r>
        <w:t>IV.</w:t>
      </w:r>
    </w:p>
    <w:p w:rsidR="00B2567B" w:rsidRDefault="007B2C27">
      <w:pPr>
        <w:pStyle w:val="Nadpis2"/>
        <w:ind w:left="2277" w:right="231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B2567B" w:rsidRDefault="00B2567B">
      <w:pPr>
        <w:pStyle w:val="Zkladntext"/>
        <w:spacing w:before="11"/>
        <w:rPr>
          <w:b/>
          <w:sz w:val="19"/>
        </w:rPr>
      </w:pPr>
    </w:p>
    <w:p w:rsidR="00B2567B" w:rsidRDefault="007B2C27">
      <w:pPr>
        <w:pStyle w:val="Odstavecseseznamem"/>
        <w:numPr>
          <w:ilvl w:val="0"/>
          <w:numId w:val="5"/>
        </w:numPr>
        <w:tabs>
          <w:tab w:val="left" w:pos="325"/>
        </w:tabs>
        <w:spacing w:before="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B2567B" w:rsidRDefault="007B2C27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splní účel akce „Fotovoltaická elektrárna umístěná na obecních budovách městyse Sněžné“ tím, že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provedena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Výzvou,</w:t>
      </w:r>
      <w:r>
        <w:rPr>
          <w:spacing w:val="-2"/>
          <w:sz w:val="20"/>
        </w:rPr>
        <w:t xml:space="preserve"> </w:t>
      </w:r>
      <w:r>
        <w:rPr>
          <w:sz w:val="20"/>
        </w:rPr>
        <w:t>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jejími</w:t>
      </w:r>
      <w:r>
        <w:rPr>
          <w:spacing w:val="-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Smlouvou,</w:t>
      </w:r>
    </w:p>
    <w:p w:rsidR="00B2567B" w:rsidRDefault="007B2C27">
      <w:pPr>
        <w:pStyle w:val="Odstavecseseznamem"/>
        <w:numPr>
          <w:ilvl w:val="1"/>
          <w:numId w:val="5"/>
        </w:numPr>
        <w:tabs>
          <w:tab w:val="left" w:pos="746"/>
        </w:tabs>
        <w:spacing w:before="1"/>
        <w:ind w:right="132"/>
        <w:jc w:val="both"/>
        <w:rPr>
          <w:sz w:val="20"/>
        </w:rPr>
      </w:pPr>
      <w:r>
        <w:rPr>
          <w:sz w:val="20"/>
        </w:rPr>
        <w:t xml:space="preserve">realizací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projektu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dojde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k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výstavbě    </w:t>
      </w:r>
      <w:r>
        <w:rPr>
          <w:spacing w:val="1"/>
          <w:sz w:val="20"/>
        </w:rPr>
        <w:t xml:space="preserve"> </w:t>
      </w:r>
      <w:r>
        <w:rPr>
          <w:sz w:val="20"/>
        </w:rPr>
        <w:t>nových      fotovoltaických      elektráren      se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střešní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instalací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předpokládaným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výkonem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45,23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kWp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instalací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akumulace  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kapacitě</w:t>
      </w:r>
      <w:r>
        <w:rPr>
          <w:spacing w:val="-1"/>
          <w:sz w:val="20"/>
        </w:rPr>
        <w:t xml:space="preserve"> </w:t>
      </w:r>
      <w:r>
        <w:rPr>
          <w:sz w:val="20"/>
        </w:rPr>
        <w:t>70,66</w:t>
      </w:r>
      <w:r>
        <w:rPr>
          <w:spacing w:val="1"/>
          <w:sz w:val="20"/>
        </w:rPr>
        <w:t xml:space="preserve"> </w:t>
      </w:r>
      <w:r>
        <w:rPr>
          <w:sz w:val="20"/>
        </w:rPr>
        <w:t>kWh,</w:t>
      </w:r>
    </w:p>
    <w:p w:rsidR="00B2567B" w:rsidRDefault="007B2C27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2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10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1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B2567B" w:rsidRDefault="00B2567B">
      <w:pPr>
        <w:pStyle w:val="Zkladntext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9"/>
        <w:gridCol w:w="1685"/>
        <w:gridCol w:w="1712"/>
        <w:gridCol w:w="1683"/>
      </w:tblGrid>
      <w:tr w:rsidR="00B2567B">
        <w:trPr>
          <w:trHeight w:val="772"/>
        </w:trPr>
        <w:tc>
          <w:tcPr>
            <w:tcW w:w="3749" w:type="dxa"/>
          </w:tcPr>
          <w:p w:rsidR="00B2567B" w:rsidRDefault="007B2C27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5" w:type="dxa"/>
          </w:tcPr>
          <w:p w:rsidR="00B2567B" w:rsidRDefault="007B2C27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12" w:type="dxa"/>
          </w:tcPr>
          <w:p w:rsidR="00B2567B" w:rsidRDefault="007B2C27">
            <w:pPr>
              <w:pStyle w:val="TableParagraph"/>
              <w:spacing w:before="120"/>
              <w:ind w:left="106" w:right="787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683" w:type="dxa"/>
          </w:tcPr>
          <w:p w:rsidR="00B2567B" w:rsidRDefault="007B2C27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B2567B">
        <w:trPr>
          <w:trHeight w:val="532"/>
        </w:trPr>
        <w:tc>
          <w:tcPr>
            <w:tcW w:w="3749" w:type="dxa"/>
          </w:tcPr>
          <w:p w:rsidR="00B2567B" w:rsidRDefault="007B2C27">
            <w:pPr>
              <w:pStyle w:val="TableParagraph"/>
              <w:spacing w:before="0" w:line="266" w:lineRule="exact"/>
              <w:ind w:left="388" w:right="198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akumulace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OZE (kWh)</w:t>
            </w:r>
          </w:p>
        </w:tc>
        <w:tc>
          <w:tcPr>
            <w:tcW w:w="1685" w:type="dxa"/>
          </w:tcPr>
          <w:p w:rsidR="00B2567B" w:rsidRDefault="007B2C27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712" w:type="dxa"/>
          </w:tcPr>
          <w:p w:rsidR="00B2567B" w:rsidRDefault="007B2C27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B2567B" w:rsidRDefault="007B2C27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70,66</w:t>
            </w:r>
          </w:p>
        </w:tc>
      </w:tr>
      <w:tr w:rsidR="00B2567B">
        <w:trPr>
          <w:trHeight w:val="506"/>
        </w:trPr>
        <w:tc>
          <w:tcPr>
            <w:tcW w:w="3749" w:type="dxa"/>
          </w:tcPr>
          <w:p w:rsidR="00B2567B" w:rsidRDefault="007B2C27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85" w:type="dxa"/>
          </w:tcPr>
          <w:p w:rsidR="00B2567B" w:rsidRDefault="007B2C27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12" w:type="dxa"/>
          </w:tcPr>
          <w:p w:rsidR="00B2567B" w:rsidRDefault="007B2C27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B2567B" w:rsidRDefault="007B2C27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45,23</w:t>
            </w:r>
          </w:p>
        </w:tc>
      </w:tr>
      <w:tr w:rsidR="00B2567B">
        <w:trPr>
          <w:trHeight w:val="505"/>
        </w:trPr>
        <w:tc>
          <w:tcPr>
            <w:tcW w:w="3749" w:type="dxa"/>
          </w:tcPr>
          <w:p w:rsidR="00B2567B" w:rsidRDefault="007B2C27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5" w:type="dxa"/>
          </w:tcPr>
          <w:p w:rsidR="00B2567B" w:rsidRDefault="007B2C27">
            <w:pPr>
              <w:pStyle w:val="TableParagraph"/>
              <w:spacing w:before="120"/>
              <w:ind w:left="0" w:right="41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12" w:type="dxa"/>
          </w:tcPr>
          <w:p w:rsidR="00B2567B" w:rsidRDefault="007B2C27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B2567B" w:rsidRDefault="007B2C27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34,92</w:t>
            </w:r>
          </w:p>
        </w:tc>
      </w:tr>
      <w:tr w:rsidR="00B2567B">
        <w:trPr>
          <w:trHeight w:val="532"/>
        </w:trPr>
        <w:tc>
          <w:tcPr>
            <w:tcW w:w="3749" w:type="dxa"/>
          </w:tcPr>
          <w:p w:rsidR="00B2567B" w:rsidRDefault="007B2C27">
            <w:pPr>
              <w:pStyle w:val="TableParagraph"/>
              <w:spacing w:before="0" w:line="266" w:lineRule="exact"/>
              <w:ind w:left="388" w:right="232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5" w:type="dxa"/>
          </w:tcPr>
          <w:p w:rsidR="00B2567B" w:rsidRDefault="007B2C27">
            <w:pPr>
              <w:pStyle w:val="TableParagraph"/>
              <w:spacing w:before="120"/>
              <w:ind w:left="0" w:right="43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2" w:type="dxa"/>
          </w:tcPr>
          <w:p w:rsidR="00B2567B" w:rsidRDefault="007B2C27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B2567B" w:rsidRDefault="007B2C27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105,57</w:t>
            </w:r>
          </w:p>
        </w:tc>
      </w:tr>
      <w:tr w:rsidR="00B2567B">
        <w:trPr>
          <w:trHeight w:val="505"/>
        </w:trPr>
        <w:tc>
          <w:tcPr>
            <w:tcW w:w="3749" w:type="dxa"/>
          </w:tcPr>
          <w:p w:rsidR="00B2567B" w:rsidRDefault="007B2C27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5" w:type="dxa"/>
          </w:tcPr>
          <w:p w:rsidR="00B2567B" w:rsidRDefault="007B2C27">
            <w:pPr>
              <w:pStyle w:val="TableParagraph"/>
              <w:spacing w:before="120"/>
              <w:ind w:left="0" w:right="43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2" w:type="dxa"/>
          </w:tcPr>
          <w:p w:rsidR="00B2567B" w:rsidRDefault="007B2C27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B2567B" w:rsidRDefault="007B2C27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48,46</w:t>
            </w:r>
          </w:p>
        </w:tc>
      </w:tr>
    </w:tbl>
    <w:p w:rsidR="00B2567B" w:rsidRDefault="00B2567B">
      <w:pPr>
        <w:pStyle w:val="Zkladntext"/>
        <w:spacing w:before="2"/>
        <w:rPr>
          <w:sz w:val="38"/>
        </w:rPr>
      </w:pPr>
    </w:p>
    <w:p w:rsidR="00B2567B" w:rsidRDefault="007B2C27">
      <w:pPr>
        <w:pStyle w:val="Odstavecseseznamem"/>
        <w:numPr>
          <w:ilvl w:val="1"/>
          <w:numId w:val="5"/>
        </w:numPr>
        <w:tabs>
          <w:tab w:val="left" w:pos="746"/>
        </w:tabs>
        <w:spacing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4"/>
          <w:sz w:val="20"/>
        </w:rPr>
        <w:t xml:space="preserve"> </w:t>
      </w:r>
      <w:r>
        <w:rPr>
          <w:sz w:val="20"/>
        </w:rPr>
        <w:t>během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B2567B" w:rsidRDefault="007B2C27">
      <w:pPr>
        <w:pStyle w:val="Odstavecseseznamem"/>
        <w:numPr>
          <w:ilvl w:val="1"/>
          <w:numId w:val="5"/>
        </w:numPr>
        <w:tabs>
          <w:tab w:val="left" w:pos="746"/>
        </w:tabs>
        <w:spacing w:before="119" w:line="276" w:lineRule="auto"/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10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Rozhodnutí.</w:t>
      </w:r>
      <w:r>
        <w:rPr>
          <w:spacing w:val="-53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42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4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43"/>
          <w:sz w:val="20"/>
        </w:rPr>
        <w:t xml:space="preserve"> </w:t>
      </w:r>
      <w:r>
        <w:rPr>
          <w:sz w:val="20"/>
        </w:rPr>
        <w:t>zákona</w:t>
      </w:r>
      <w:r>
        <w:rPr>
          <w:spacing w:val="43"/>
          <w:sz w:val="20"/>
        </w:rPr>
        <w:t xml:space="preserve"> </w:t>
      </w:r>
      <w:r>
        <w:rPr>
          <w:sz w:val="20"/>
        </w:rPr>
        <w:t>č.</w:t>
      </w:r>
      <w:r>
        <w:rPr>
          <w:spacing w:val="44"/>
          <w:sz w:val="20"/>
        </w:rPr>
        <w:t xml:space="preserve"> </w:t>
      </w:r>
      <w:r>
        <w:rPr>
          <w:sz w:val="20"/>
        </w:rPr>
        <w:t>183/2006</w:t>
      </w:r>
      <w:r>
        <w:rPr>
          <w:spacing w:val="44"/>
          <w:sz w:val="20"/>
        </w:rPr>
        <w:t xml:space="preserve"> </w:t>
      </w:r>
      <w:r>
        <w:rPr>
          <w:sz w:val="20"/>
        </w:rPr>
        <w:t>Sb.,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44"/>
          <w:sz w:val="20"/>
        </w:rPr>
        <w:t xml:space="preserve"> </w:t>
      </w:r>
      <w:r>
        <w:rPr>
          <w:sz w:val="20"/>
        </w:rPr>
        <w:t>územním</w:t>
      </w:r>
      <w:r>
        <w:rPr>
          <w:spacing w:val="42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45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stavebním</w:t>
      </w:r>
      <w:r>
        <w:rPr>
          <w:spacing w:val="42"/>
          <w:sz w:val="20"/>
        </w:rPr>
        <w:t xml:space="preserve"> </w:t>
      </w:r>
      <w:r>
        <w:rPr>
          <w:sz w:val="20"/>
        </w:rPr>
        <w:t>řádu</w:t>
      </w:r>
    </w:p>
    <w:p w:rsidR="00B2567B" w:rsidRDefault="00B2567B">
      <w:pPr>
        <w:spacing w:line="276" w:lineRule="auto"/>
        <w:jc w:val="both"/>
        <w:rPr>
          <w:sz w:val="20"/>
        </w:rPr>
        <w:sectPr w:rsidR="00B2567B">
          <w:pgSz w:w="12240" w:h="15840"/>
          <w:pgMar w:top="2040" w:right="1000" w:bottom="960" w:left="1600" w:header="708" w:footer="771" w:gutter="0"/>
          <w:cols w:space="708"/>
        </w:sectPr>
      </w:pPr>
    </w:p>
    <w:p w:rsidR="00B2567B" w:rsidRDefault="00B2567B">
      <w:pPr>
        <w:pStyle w:val="Zkladntext"/>
        <w:spacing w:before="9"/>
        <w:rPr>
          <w:sz w:val="9"/>
        </w:rPr>
      </w:pPr>
    </w:p>
    <w:p w:rsidR="00B2567B" w:rsidRDefault="007B2C27">
      <w:pPr>
        <w:pStyle w:val="Zkladntext"/>
        <w:spacing w:before="100" w:line="276" w:lineRule="auto"/>
        <w:ind w:left="745" w:right="131"/>
        <w:jc w:val="both"/>
      </w:pPr>
      <w:r>
        <w:t>(stavební</w:t>
      </w:r>
      <w:r>
        <w:rPr>
          <w:spacing w:val="-10"/>
        </w:rPr>
        <w:t xml:space="preserve"> </w:t>
      </w:r>
      <w:r>
        <w:t>zákon),</w:t>
      </w:r>
      <w:r>
        <w:rPr>
          <w:spacing w:val="-9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znění</w:t>
      </w:r>
      <w:r>
        <w:rPr>
          <w:spacing w:val="-8"/>
        </w:rPr>
        <w:t xml:space="preserve"> </w:t>
      </w:r>
      <w:r>
        <w:t>pozdějších</w:t>
      </w:r>
      <w:r>
        <w:rPr>
          <w:spacing w:val="-10"/>
        </w:rPr>
        <w:t xml:space="preserve"> </w:t>
      </w:r>
      <w:r>
        <w:t>předpisů,</w:t>
      </w:r>
      <w:r>
        <w:rPr>
          <w:spacing w:val="-7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termín</w:t>
      </w:r>
      <w:r>
        <w:rPr>
          <w:spacing w:val="-8"/>
        </w:rPr>
        <w:t xml:space="preserve"> </w:t>
      </w:r>
      <w:r>
        <w:t>schválení</w:t>
      </w:r>
      <w:r>
        <w:rPr>
          <w:spacing w:val="-9"/>
        </w:rPr>
        <w:t xml:space="preserve"> </w:t>
      </w:r>
      <w:r>
        <w:t>protokolu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předání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převzetí</w:t>
      </w:r>
      <w:r>
        <w:rPr>
          <w:spacing w:val="-53"/>
        </w:rPr>
        <w:t xml:space="preserve"> </w:t>
      </w:r>
      <w:r>
        <w:t>díla,</w:t>
      </w:r>
      <w:r>
        <w:rPr>
          <w:spacing w:val="1"/>
        </w:rPr>
        <w:t xml:space="preserve"> </w:t>
      </w:r>
      <w:r>
        <w:t>případně</w:t>
      </w:r>
      <w:r>
        <w:rPr>
          <w:spacing w:val="1"/>
        </w:rPr>
        <w:t xml:space="preserve"> </w:t>
      </w:r>
      <w:r>
        <w:t>jiný</w:t>
      </w:r>
      <w:r>
        <w:rPr>
          <w:spacing w:val="1"/>
        </w:rPr>
        <w:t xml:space="preserve"> </w:t>
      </w:r>
      <w:r>
        <w:t>termín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charakteru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(v</w:t>
      </w:r>
      <w:r>
        <w:rPr>
          <w:spacing w:val="1"/>
        </w:rPr>
        <w:t xml:space="preserve"> </w:t>
      </w:r>
      <w:r>
        <w:t>případech,</w:t>
      </w:r>
      <w:r>
        <w:rPr>
          <w:spacing w:val="1"/>
        </w:rPr>
        <w:t xml:space="preserve"> </w:t>
      </w:r>
      <w:r>
        <w:t>kde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realizaci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nevyžaduje</w:t>
      </w:r>
      <w:r>
        <w:rPr>
          <w:spacing w:val="1"/>
        </w:rPr>
        <w:t xml:space="preserve"> </w:t>
      </w:r>
      <w:r>
        <w:t>stavební povolení). Bude-li vydán jak</w:t>
      </w:r>
      <w:r>
        <w:rPr>
          <w:spacing w:val="1"/>
        </w:rPr>
        <w:t xml:space="preserve"> </w:t>
      </w:r>
      <w:r>
        <w:t>Kolaudační</w:t>
      </w:r>
      <w:r>
        <w:rPr>
          <w:spacing w:val="1"/>
        </w:rPr>
        <w:t xml:space="preserve"> </w:t>
      </w:r>
      <w:r>
        <w:t>souhlas, tak oznámení o</w:t>
      </w:r>
      <w:r>
        <w:rPr>
          <w:spacing w:val="1"/>
        </w:rPr>
        <w:t xml:space="preserve"> </w:t>
      </w:r>
      <w:r>
        <w:t>užívání,</w:t>
      </w:r>
      <w:r>
        <w:rPr>
          <w:spacing w:val="1"/>
        </w:rPr>
        <w:t xml:space="preserve"> </w:t>
      </w:r>
      <w:r>
        <w:t>považu</w:t>
      </w:r>
      <w:r>
        <w:t>je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termín</w:t>
      </w:r>
      <w:r>
        <w:rPr>
          <w:spacing w:val="-1"/>
        </w:rPr>
        <w:t xml:space="preserve"> </w:t>
      </w:r>
      <w:r>
        <w:t>ukončení</w:t>
      </w:r>
      <w:r>
        <w:rPr>
          <w:spacing w:val="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datum</w:t>
      </w:r>
      <w:r>
        <w:rPr>
          <w:spacing w:val="-2"/>
        </w:rPr>
        <w:t xml:space="preserve"> </w:t>
      </w:r>
      <w:r>
        <w:t>dokumentu</w:t>
      </w:r>
      <w:r>
        <w:rPr>
          <w:spacing w:val="-1"/>
        </w:rPr>
        <w:t xml:space="preserve"> </w:t>
      </w:r>
      <w:r>
        <w:t>vydaného</w:t>
      </w:r>
      <w:r>
        <w:rPr>
          <w:spacing w:val="1"/>
        </w:rPr>
        <w:t xml:space="preserve"> </w:t>
      </w:r>
      <w:r>
        <w:t>později,</w:t>
      </w:r>
    </w:p>
    <w:p w:rsidR="00B2567B" w:rsidRDefault="007B2C27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4"/>
          <w:sz w:val="20"/>
        </w:rPr>
        <w:t xml:space="preserve"> </w:t>
      </w: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současně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žádostí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platbu</w:t>
      </w:r>
      <w:r>
        <w:rPr>
          <w:spacing w:val="-2"/>
          <w:sz w:val="20"/>
        </w:rPr>
        <w:t xml:space="preserve"> </w:t>
      </w:r>
      <w:r>
        <w:rPr>
          <w:sz w:val="20"/>
        </w:rPr>
        <w:t>podklady</w:t>
      </w:r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ZVA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14.4.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52"/>
          <w:sz w:val="20"/>
        </w:rPr>
        <w:t xml:space="preserve"> </w:t>
      </w:r>
      <w:r>
        <w:rPr>
          <w:sz w:val="20"/>
        </w:rPr>
        <w:t>3 měsíců, počítáno od celého kalendářního měsíce, následujícího po dni, kdy tato Smlouva nabude</w:t>
      </w:r>
      <w:r>
        <w:rPr>
          <w:spacing w:val="1"/>
          <w:sz w:val="20"/>
        </w:rPr>
        <w:t xml:space="preserve"> </w:t>
      </w:r>
      <w:r>
        <w:rPr>
          <w:sz w:val="20"/>
        </w:rPr>
        <w:t>účinnosti,</w:t>
      </w:r>
    </w:p>
    <w:p w:rsidR="00B2567B" w:rsidRDefault="007B2C27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9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7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zabezpečí, že účel, pro který je poskytnuta podpora podle této Smlouvy, </w:t>
      </w:r>
      <w:r>
        <w:rPr>
          <w:sz w:val="20"/>
        </w:rPr>
        <w:t>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B2567B" w:rsidRDefault="007B2C27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2"/>
          <w:sz w:val="20"/>
        </w:rPr>
        <w:t xml:space="preserve"> </w:t>
      </w:r>
      <w:r>
        <w:rPr>
          <w:sz w:val="20"/>
        </w:rPr>
        <w:t>právní</w:t>
      </w:r>
      <w:r>
        <w:rPr>
          <w:spacing w:val="86"/>
          <w:sz w:val="20"/>
        </w:rPr>
        <w:t xml:space="preserve"> </w:t>
      </w:r>
      <w:r>
        <w:rPr>
          <w:sz w:val="20"/>
        </w:rPr>
        <w:t>zatížení</w:t>
      </w:r>
      <w:r>
        <w:rPr>
          <w:spacing w:val="86"/>
          <w:sz w:val="20"/>
        </w:rPr>
        <w:t xml:space="preserve"> </w:t>
      </w:r>
      <w:r>
        <w:rPr>
          <w:sz w:val="20"/>
        </w:rPr>
        <w:t>předmětu</w:t>
      </w:r>
      <w:r>
        <w:rPr>
          <w:spacing w:val="86"/>
          <w:sz w:val="20"/>
        </w:rPr>
        <w:t xml:space="preserve"> </w:t>
      </w:r>
      <w:r>
        <w:rPr>
          <w:sz w:val="20"/>
        </w:rPr>
        <w:t>podpory</w:t>
      </w:r>
      <w:r>
        <w:rPr>
          <w:spacing w:val="88"/>
          <w:sz w:val="20"/>
        </w:rPr>
        <w:t xml:space="preserve"> </w:t>
      </w:r>
      <w:r>
        <w:rPr>
          <w:sz w:val="20"/>
        </w:rPr>
        <w:t>po</w:t>
      </w:r>
      <w:r>
        <w:rPr>
          <w:spacing w:val="87"/>
          <w:sz w:val="20"/>
        </w:rPr>
        <w:t xml:space="preserve"> </w:t>
      </w:r>
      <w:r>
        <w:rPr>
          <w:sz w:val="20"/>
        </w:rPr>
        <w:t>dobu</w:t>
      </w:r>
      <w:r>
        <w:rPr>
          <w:spacing w:val="86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86"/>
          <w:sz w:val="20"/>
        </w:rPr>
        <w:t xml:space="preserve"> </w:t>
      </w:r>
      <w:r>
        <w:rPr>
          <w:sz w:val="20"/>
        </w:rPr>
        <w:t>zejména</w:t>
      </w:r>
      <w:r>
        <w:rPr>
          <w:spacing w:val="85"/>
          <w:sz w:val="20"/>
        </w:rPr>
        <w:t xml:space="preserve"> </w:t>
      </w:r>
      <w:r>
        <w:rPr>
          <w:sz w:val="20"/>
        </w:rPr>
        <w:t>zastavení</w:t>
      </w:r>
      <w:r>
        <w:rPr>
          <w:spacing w:val="-53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</w:t>
      </w:r>
      <w:r>
        <w:rPr>
          <w:sz w:val="20"/>
        </w:rPr>
        <w:t>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3"/>
          <w:sz w:val="20"/>
        </w:rPr>
        <w:t xml:space="preserve"> </w:t>
      </w:r>
      <w:r>
        <w:rPr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z w:val="20"/>
        </w:rPr>
        <w:t>který</w:t>
      </w:r>
      <w:r>
        <w:rPr>
          <w:spacing w:val="-53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B2567B" w:rsidRDefault="007B2C27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1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</w:t>
      </w:r>
      <w:r>
        <w:rPr>
          <w:sz w:val="20"/>
        </w:rPr>
        <w:t>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20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B2567B" w:rsidRDefault="007B2C27">
      <w:pPr>
        <w:pStyle w:val="Zkladntext"/>
        <w:spacing w:before="43" w:line="252" w:lineRule="auto"/>
        <w:ind w:left="745" w:right="134"/>
        <w:jc w:val="both"/>
      </w:pPr>
      <w:r>
        <w:t>o</w:t>
      </w:r>
      <w:r>
        <w:rPr>
          <w:spacing w:val="8"/>
        </w:rPr>
        <w:t xml:space="preserve"> </w:t>
      </w:r>
      <w:r>
        <w:t>případném</w:t>
      </w:r>
      <w:r>
        <w:rPr>
          <w:spacing w:val="22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2"/>
        </w:rPr>
        <w:t xml:space="preserve"> </w:t>
      </w:r>
      <w:r>
        <w:t>lhůty.</w:t>
      </w:r>
      <w:r>
        <w:rPr>
          <w:spacing w:val="27"/>
        </w:rPr>
        <w:t xml:space="preserve"> </w:t>
      </w:r>
      <w:r>
        <w:t>Příjemce</w:t>
      </w:r>
      <w:r>
        <w:rPr>
          <w:spacing w:val="22"/>
        </w:rPr>
        <w:t xml:space="preserve"> </w:t>
      </w:r>
      <w:r>
        <w:t>podpory</w:t>
      </w:r>
      <w:r>
        <w:rPr>
          <w:spacing w:val="24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takovém</w:t>
      </w:r>
      <w:r>
        <w:rPr>
          <w:spacing w:val="22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4"/>
        </w:rPr>
        <w:t xml:space="preserve"> </w:t>
      </w:r>
      <w:r>
        <w:t>zajistit,</w:t>
      </w:r>
      <w:r>
        <w:rPr>
          <w:spacing w:val="23"/>
        </w:rPr>
        <w:t xml:space="preserve"> </w:t>
      </w:r>
      <w:r>
        <w:t>aby</w:t>
      </w:r>
      <w:r>
        <w:rPr>
          <w:spacing w:val="-52"/>
        </w:rPr>
        <w:t xml:space="preserve"> </w:t>
      </w:r>
      <w:r>
        <w:t>v době</w:t>
      </w:r>
      <w:r>
        <w:rPr>
          <w:spacing w:val="-1"/>
        </w:rPr>
        <w:t xml:space="preserve"> </w:t>
      </w:r>
      <w:r>
        <w:t>stavění</w:t>
      </w:r>
      <w:r>
        <w:rPr>
          <w:spacing w:val="-1"/>
        </w:rPr>
        <w:t xml:space="preserve"> </w:t>
      </w:r>
      <w:r>
        <w:t>běhu lhůty</w:t>
      </w:r>
      <w:r>
        <w:rPr>
          <w:spacing w:val="-2"/>
        </w:rPr>
        <w:t xml:space="preserve"> </w:t>
      </w:r>
      <w:r>
        <w:t>došlo k</w:t>
      </w:r>
      <w:r>
        <w:rPr>
          <w:spacing w:val="-1"/>
        </w:rPr>
        <w:t xml:space="preserve"> </w:t>
      </w:r>
      <w:r>
        <w:t>nápravě</w:t>
      </w:r>
      <w:r>
        <w:rPr>
          <w:spacing w:val="-1"/>
        </w:rPr>
        <w:t xml:space="preserve"> </w:t>
      </w:r>
      <w:r>
        <w:t>vzniklého stavu,</w:t>
      </w:r>
    </w:p>
    <w:p w:rsidR="00B2567B" w:rsidRDefault="007B2C27">
      <w:pPr>
        <w:pStyle w:val="Odstavecseseznamem"/>
        <w:numPr>
          <w:ilvl w:val="1"/>
          <w:numId w:val="5"/>
        </w:numPr>
        <w:tabs>
          <w:tab w:val="left" w:pos="746"/>
        </w:tabs>
        <w:spacing w:before="104"/>
        <w:ind w:right="13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B2567B" w:rsidRDefault="007B2C27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B2567B" w:rsidRDefault="007B2C27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B2567B" w:rsidRDefault="007B2C27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B2567B" w:rsidRDefault="00B2567B">
      <w:pPr>
        <w:jc w:val="both"/>
        <w:rPr>
          <w:sz w:val="20"/>
        </w:rPr>
        <w:sectPr w:rsidR="00B2567B">
          <w:pgSz w:w="12240" w:h="15840"/>
          <w:pgMar w:top="2040" w:right="1000" w:bottom="960" w:left="1600" w:header="708" w:footer="771" w:gutter="0"/>
          <w:cols w:space="708"/>
        </w:sectPr>
      </w:pPr>
    </w:p>
    <w:p w:rsidR="00B2567B" w:rsidRDefault="00B2567B">
      <w:pPr>
        <w:pStyle w:val="Zkladntext"/>
        <w:spacing w:before="12"/>
        <w:rPr>
          <w:sz w:val="9"/>
        </w:rPr>
      </w:pPr>
    </w:p>
    <w:p w:rsidR="00B2567B" w:rsidRDefault="007B2C27">
      <w:pPr>
        <w:pStyle w:val="Odstavecseseznamem"/>
        <w:numPr>
          <w:ilvl w:val="0"/>
          <w:numId w:val="5"/>
        </w:numPr>
        <w:tabs>
          <w:tab w:val="left" w:pos="325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B2567B" w:rsidRDefault="007B2C27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7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B2567B" w:rsidRDefault="007B2C27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7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0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2"/>
          <w:sz w:val="20"/>
        </w:rPr>
        <w:t xml:space="preserve"> </w:t>
      </w:r>
      <w:r>
        <w:rPr>
          <w:sz w:val="20"/>
        </w:rPr>
        <w:t>(i</w:t>
      </w:r>
      <w:r>
        <w:rPr>
          <w:spacing w:val="-11"/>
          <w:sz w:val="20"/>
        </w:rPr>
        <w:t xml:space="preserve"> </w:t>
      </w:r>
      <w:r>
        <w:rPr>
          <w:sz w:val="20"/>
        </w:rPr>
        <w:t>zpětně)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10"/>
          <w:sz w:val="20"/>
        </w:rPr>
        <w:t xml:space="preserve"> </w:t>
      </w:r>
      <w:r>
        <w:rPr>
          <w:sz w:val="20"/>
        </w:rPr>
        <w:t>tj.</w:t>
      </w:r>
      <w:r>
        <w:rPr>
          <w:spacing w:val="-11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B2567B" w:rsidRDefault="007B2C27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B2567B" w:rsidRDefault="007B2C27">
      <w:pPr>
        <w:pStyle w:val="Odstavecseseznamem"/>
        <w:numPr>
          <w:ilvl w:val="1"/>
          <w:numId w:val="5"/>
        </w:numPr>
        <w:tabs>
          <w:tab w:val="left" w:pos="669"/>
        </w:tabs>
        <w:spacing w:before="123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5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B2567B" w:rsidRDefault="007B2C27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B2567B" w:rsidRDefault="007B2C27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2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2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</w:t>
      </w:r>
      <w:r>
        <w:rPr>
          <w:sz w:val="20"/>
        </w:rPr>
        <w:t xml:space="preserve">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 Smlouvou,</w:t>
      </w:r>
    </w:p>
    <w:p w:rsidR="00B2567B" w:rsidRDefault="007B2C27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B2567B" w:rsidRDefault="007B2C27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0"/>
          <w:sz w:val="20"/>
        </w:rPr>
        <w:t xml:space="preserve"> </w:t>
      </w:r>
      <w:r>
        <w:rPr>
          <w:sz w:val="20"/>
        </w:rPr>
        <w:t>dokumenty</w:t>
      </w:r>
      <w:r>
        <w:rPr>
          <w:spacing w:val="4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B2567B" w:rsidRDefault="007B2C27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1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</w:t>
      </w:r>
      <w:r>
        <w:rPr>
          <w:sz w:val="20"/>
        </w:rPr>
        <w:t>ie)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prohlašují určité kategorie podpory za slučitelné s vnitřním trhem, pokud se prokáže,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B2567B" w:rsidRDefault="00B2567B">
      <w:pPr>
        <w:pStyle w:val="Zkladntext"/>
        <w:spacing w:before="13"/>
        <w:rPr>
          <w:sz w:val="19"/>
        </w:rPr>
      </w:pPr>
    </w:p>
    <w:p w:rsidR="00B2567B" w:rsidRDefault="007B2C27">
      <w:pPr>
        <w:pStyle w:val="Nadpis1"/>
      </w:pPr>
      <w:r>
        <w:t>V.</w:t>
      </w:r>
    </w:p>
    <w:p w:rsidR="00B2567B" w:rsidRDefault="007B2C27">
      <w:pPr>
        <w:pStyle w:val="Nadpis2"/>
        <w:ind w:left="1017"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B2567B" w:rsidRDefault="00B2567B">
      <w:pPr>
        <w:pStyle w:val="Zkladntext"/>
        <w:spacing w:before="3"/>
        <w:rPr>
          <w:b/>
        </w:rPr>
      </w:pPr>
    </w:p>
    <w:p w:rsidR="00B2567B" w:rsidRDefault="007B2C27">
      <w:pPr>
        <w:pStyle w:val="Odstavecseseznamem"/>
        <w:numPr>
          <w:ilvl w:val="0"/>
          <w:numId w:val="4"/>
        </w:numPr>
        <w:tabs>
          <w:tab w:val="left" w:pos="386"/>
        </w:tabs>
        <w:spacing w:line="237" w:lineRule="auto"/>
        <w:ind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B2567B" w:rsidRDefault="007B2C27">
      <w:pPr>
        <w:pStyle w:val="Zkladntext"/>
        <w:spacing w:before="2"/>
        <w:ind w:left="385"/>
        <w:jc w:val="both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2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5"/>
        </w:rPr>
        <w:t xml:space="preserve"> </w:t>
      </w:r>
      <w:r>
        <w:t>znění.</w:t>
      </w:r>
    </w:p>
    <w:p w:rsidR="00B2567B" w:rsidRDefault="007B2C27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B2567B" w:rsidRDefault="007B2C27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</w:t>
      </w:r>
      <w:r>
        <w:rPr>
          <w:sz w:val="20"/>
        </w:rPr>
        <w:t>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B2567B" w:rsidRDefault="007B2C27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B2567B" w:rsidRDefault="00B2567B">
      <w:pPr>
        <w:jc w:val="both"/>
        <w:rPr>
          <w:sz w:val="20"/>
        </w:rPr>
        <w:sectPr w:rsidR="00B2567B">
          <w:pgSz w:w="12240" w:h="15840"/>
          <w:pgMar w:top="2040" w:right="1000" w:bottom="960" w:left="1600" w:header="708" w:footer="771" w:gutter="0"/>
          <w:cols w:space="708"/>
        </w:sectPr>
      </w:pPr>
    </w:p>
    <w:p w:rsidR="00B2567B" w:rsidRDefault="00B2567B">
      <w:pPr>
        <w:pStyle w:val="Zkladntext"/>
        <w:spacing w:before="12"/>
        <w:rPr>
          <w:sz w:val="9"/>
        </w:rPr>
      </w:pPr>
    </w:p>
    <w:p w:rsidR="00B2567B" w:rsidRDefault="007B2C27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9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B2567B" w:rsidRDefault="007B2C27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B2567B" w:rsidRDefault="007B2C27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B2567B" w:rsidRDefault="007B2C27">
      <w:pPr>
        <w:pStyle w:val="Zkladntext"/>
        <w:spacing w:before="121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49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8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5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B2567B" w:rsidRDefault="007B2C27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7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40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k)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39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výši</w:t>
      </w:r>
      <w:r>
        <w:rPr>
          <w:spacing w:val="37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9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2567B" w:rsidRDefault="007B2C27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2567B" w:rsidRDefault="007B2C27">
      <w:pPr>
        <w:pStyle w:val="Odstavecseseznamem"/>
        <w:numPr>
          <w:ilvl w:val="0"/>
          <w:numId w:val="4"/>
        </w:numPr>
        <w:tabs>
          <w:tab w:val="left" w:pos="38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B2567B" w:rsidRDefault="007B2C27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g),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B2567B" w:rsidRDefault="007B2C27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Porušení ostatních povinností podle této Smlouvy bude p</w:t>
      </w:r>
      <w:r>
        <w:rPr>
          <w:sz w:val="20"/>
        </w:rPr>
        <w:t>ostiženo odvodem ve výši 0,1 %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B2567B" w:rsidRDefault="00B2567B">
      <w:pPr>
        <w:pStyle w:val="Zkladntext"/>
      </w:pPr>
    </w:p>
    <w:p w:rsidR="00B2567B" w:rsidRDefault="007B2C27">
      <w:pPr>
        <w:pStyle w:val="Nadpis1"/>
        <w:spacing w:before="1" w:line="265" w:lineRule="exact"/>
        <w:ind w:left="3140"/>
      </w:pPr>
      <w:r>
        <w:t>VI.</w:t>
      </w:r>
    </w:p>
    <w:p w:rsidR="00B2567B" w:rsidRDefault="007B2C27">
      <w:pPr>
        <w:pStyle w:val="Nadpis2"/>
        <w:spacing w:line="265" w:lineRule="exact"/>
        <w:ind w:left="3137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B2567B" w:rsidRDefault="00B2567B">
      <w:pPr>
        <w:pStyle w:val="Zkladntext"/>
        <w:spacing w:before="1"/>
        <w:rPr>
          <w:b/>
        </w:rPr>
      </w:pPr>
    </w:p>
    <w:p w:rsidR="00B2567B" w:rsidRDefault="007B2C27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B2567B" w:rsidRDefault="007B2C27">
      <w:pPr>
        <w:pStyle w:val="Odstavecseseznamem"/>
        <w:numPr>
          <w:ilvl w:val="0"/>
          <w:numId w:val="3"/>
        </w:numPr>
        <w:tabs>
          <w:tab w:val="left" w:pos="386"/>
        </w:tabs>
        <w:spacing w:before="124" w:line="237" w:lineRule="auto"/>
        <w:ind w:right="13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B2567B" w:rsidRDefault="007B2C27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Tato Smlouva může být měněna nebo zrušena pouze</w:t>
      </w:r>
      <w:r>
        <w:rPr>
          <w:sz w:val="20"/>
        </w:rPr>
        <w:t xml:space="preserve">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tato </w:t>
      </w:r>
      <w:r>
        <w:rPr>
          <w:sz w:val="20"/>
        </w:rPr>
        <w:t>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B2567B" w:rsidRDefault="007B2C27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ind w:right="13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B2567B" w:rsidRDefault="007B2C27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9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občanského zákoníku, </w:t>
      </w:r>
      <w:r>
        <w:rPr>
          <w:sz w:val="20"/>
        </w:rPr>
        <w:t>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B2567B" w:rsidRDefault="007B2C27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2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B2567B" w:rsidRDefault="007B2C27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40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B2567B" w:rsidRDefault="00B2567B">
      <w:pPr>
        <w:jc w:val="both"/>
        <w:rPr>
          <w:sz w:val="20"/>
        </w:rPr>
        <w:sectPr w:rsidR="00B2567B">
          <w:pgSz w:w="12240" w:h="15840"/>
          <w:pgMar w:top="2040" w:right="1000" w:bottom="960" w:left="1600" w:header="708" w:footer="771" w:gutter="0"/>
          <w:cols w:space="708"/>
        </w:sectPr>
      </w:pPr>
    </w:p>
    <w:p w:rsidR="00B2567B" w:rsidRDefault="00B2567B">
      <w:pPr>
        <w:pStyle w:val="Zkladntext"/>
        <w:spacing w:before="12"/>
        <w:rPr>
          <w:sz w:val="9"/>
        </w:rPr>
      </w:pPr>
    </w:p>
    <w:p w:rsidR="00B2567B" w:rsidRDefault="007B2C27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34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 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2"/>
          <w:sz w:val="20"/>
        </w:rPr>
        <w:t xml:space="preserve"> </w:t>
      </w:r>
      <w:r>
        <w:rPr>
          <w:sz w:val="20"/>
        </w:rPr>
        <w:t>340/2015</w:t>
      </w:r>
      <w:r>
        <w:rPr>
          <w:spacing w:val="42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2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2"/>
          <w:sz w:val="20"/>
        </w:rPr>
        <w:t xml:space="preserve"> </w:t>
      </w:r>
      <w:r>
        <w:rPr>
          <w:sz w:val="20"/>
        </w:rPr>
        <w:t>těchto</w:t>
      </w:r>
      <w:r>
        <w:rPr>
          <w:spacing w:val="42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</w:p>
    <w:p w:rsidR="00B2567B" w:rsidRDefault="007B2C27">
      <w:pPr>
        <w:pStyle w:val="Zkladntext"/>
        <w:ind w:left="385" w:right="141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</w:t>
      </w:r>
      <w:r>
        <w:rPr>
          <w:spacing w:val="1"/>
        </w:rPr>
        <w:t xml:space="preserve"> </w:t>
      </w:r>
      <w:r>
        <w:t>ukládá.</w:t>
      </w:r>
    </w:p>
    <w:p w:rsidR="00B2567B" w:rsidRDefault="007B2C27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B2567B" w:rsidRDefault="00B2567B">
      <w:pPr>
        <w:pStyle w:val="Zkladntext"/>
        <w:rPr>
          <w:sz w:val="26"/>
        </w:rPr>
      </w:pPr>
    </w:p>
    <w:p w:rsidR="00B2567B" w:rsidRDefault="00B2567B">
      <w:pPr>
        <w:pStyle w:val="Zkladntext"/>
        <w:spacing w:before="1"/>
        <w:rPr>
          <w:sz w:val="23"/>
        </w:rPr>
      </w:pPr>
    </w:p>
    <w:p w:rsidR="00B2567B" w:rsidRDefault="007B2C27">
      <w:pPr>
        <w:pStyle w:val="Zkladntext"/>
        <w:ind w:left="102"/>
      </w:pPr>
      <w:r>
        <w:t>V:</w:t>
      </w:r>
    </w:p>
    <w:p w:rsidR="00B2567B" w:rsidRDefault="00B2567B">
      <w:pPr>
        <w:pStyle w:val="Zkladntext"/>
      </w:pPr>
    </w:p>
    <w:p w:rsidR="00B2567B" w:rsidRDefault="007B2C27">
      <w:pPr>
        <w:pStyle w:val="Zkladntext"/>
        <w:tabs>
          <w:tab w:val="left" w:pos="6582"/>
        </w:tabs>
        <w:spacing w:before="1"/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B2567B" w:rsidRDefault="00B2567B">
      <w:pPr>
        <w:pStyle w:val="Zkladntext"/>
        <w:rPr>
          <w:sz w:val="26"/>
        </w:rPr>
      </w:pPr>
    </w:p>
    <w:p w:rsidR="00B2567B" w:rsidRDefault="00B2567B">
      <w:pPr>
        <w:pStyle w:val="Zkladntext"/>
        <w:rPr>
          <w:sz w:val="26"/>
        </w:rPr>
      </w:pPr>
    </w:p>
    <w:p w:rsidR="00B2567B" w:rsidRDefault="00B2567B">
      <w:pPr>
        <w:pStyle w:val="Zkladntext"/>
        <w:spacing w:before="12"/>
        <w:rPr>
          <w:sz w:val="27"/>
        </w:rPr>
      </w:pPr>
    </w:p>
    <w:p w:rsidR="00B2567B" w:rsidRDefault="007B2C27">
      <w:pPr>
        <w:tabs>
          <w:tab w:val="left" w:pos="6582"/>
        </w:tabs>
        <w:spacing w:before="1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B2567B" w:rsidRDefault="007B2C27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>zástupce</w:t>
      </w:r>
      <w:r>
        <w:rPr>
          <w:spacing w:val="-4"/>
        </w:rPr>
        <w:t xml:space="preserve"> </w:t>
      </w:r>
      <w:r>
        <w:t>Fondu</w:t>
      </w:r>
    </w:p>
    <w:p w:rsidR="00B2567B" w:rsidRDefault="00B2567B">
      <w:pPr>
        <w:pStyle w:val="Zkladntext"/>
        <w:spacing w:before="12"/>
        <w:rPr>
          <w:sz w:val="28"/>
        </w:rPr>
      </w:pPr>
    </w:p>
    <w:p w:rsidR="00B2567B" w:rsidRDefault="007B2C27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B2567B" w:rsidRDefault="00B2567B">
      <w:pPr>
        <w:sectPr w:rsidR="00B2567B">
          <w:pgSz w:w="12240" w:h="15840"/>
          <w:pgMar w:top="2040" w:right="1000" w:bottom="960" w:left="1600" w:header="708" w:footer="771" w:gutter="0"/>
          <w:cols w:space="708"/>
        </w:sectPr>
      </w:pPr>
    </w:p>
    <w:p w:rsidR="00B2567B" w:rsidRDefault="00B2567B">
      <w:pPr>
        <w:pStyle w:val="Zkladntext"/>
        <w:spacing w:before="12"/>
        <w:rPr>
          <w:sz w:val="9"/>
        </w:rPr>
      </w:pPr>
    </w:p>
    <w:p w:rsidR="00B2567B" w:rsidRDefault="007B2C27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republiky</w:t>
      </w:r>
    </w:p>
    <w:p w:rsidR="00B2567B" w:rsidRDefault="00B2567B">
      <w:pPr>
        <w:pStyle w:val="Zkladntext"/>
        <w:rPr>
          <w:i/>
          <w:sz w:val="26"/>
        </w:rPr>
      </w:pPr>
    </w:p>
    <w:p w:rsidR="00B2567B" w:rsidRDefault="00B2567B">
      <w:pPr>
        <w:pStyle w:val="Zkladntext"/>
        <w:spacing w:before="1"/>
        <w:rPr>
          <w:i/>
          <w:sz w:val="21"/>
        </w:rPr>
      </w:pPr>
    </w:p>
    <w:p w:rsidR="00B2567B" w:rsidRDefault="007B2C27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9"/>
          <w:tab w:val="left" w:pos="4840"/>
          <w:tab w:val="left" w:pos="5948"/>
          <w:tab w:val="left" w:pos="6986"/>
          <w:tab w:val="left" w:pos="8199"/>
          <w:tab w:val="left" w:pos="8673"/>
        </w:tabs>
        <w:spacing w:before="1" w:line="261" w:lineRule="auto"/>
        <w:ind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1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B2567B" w:rsidRDefault="00B2567B">
      <w:pPr>
        <w:pStyle w:val="Zkladntext"/>
        <w:spacing w:before="4"/>
        <w:rPr>
          <w:b/>
          <w:sz w:val="27"/>
        </w:rPr>
      </w:pPr>
    </w:p>
    <w:p w:rsidR="00B2567B" w:rsidRDefault="007B2C27">
      <w:pPr>
        <w:pStyle w:val="Odstavecseseznamem"/>
        <w:numPr>
          <w:ilvl w:val="0"/>
          <w:numId w:val="2"/>
        </w:numPr>
        <w:tabs>
          <w:tab w:val="left" w:pos="386"/>
        </w:tabs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B2567B" w:rsidRDefault="00B2567B">
      <w:pPr>
        <w:pStyle w:val="Zkladntext"/>
        <w:spacing w:before="1"/>
        <w:rPr>
          <w:b/>
          <w:sz w:val="18"/>
        </w:rPr>
      </w:pPr>
    </w:p>
    <w:p w:rsidR="00B2567B" w:rsidRDefault="007B2C27">
      <w:pPr>
        <w:pStyle w:val="Odstavecseseznamem"/>
        <w:numPr>
          <w:ilvl w:val="1"/>
          <w:numId w:val="2"/>
        </w:numPr>
        <w:tabs>
          <w:tab w:val="left" w:pos="669"/>
        </w:tabs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</w:t>
      </w:r>
      <w:r>
        <w:rPr>
          <w:sz w:val="20"/>
        </w:rPr>
        <w:t>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</w:t>
      </w:r>
      <w:r>
        <w:rPr>
          <w:sz w:val="20"/>
        </w:rPr>
        <w:t xml:space="preserve">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 Pokynech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8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3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B2567B" w:rsidRDefault="00B2567B">
      <w:pPr>
        <w:pStyle w:val="Zkladntext"/>
        <w:spacing w:before="3"/>
      </w:pPr>
    </w:p>
    <w:p w:rsidR="00B2567B" w:rsidRDefault="007B2C27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1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6"/>
          <w:sz w:val="20"/>
        </w:rPr>
        <w:t xml:space="preserve"> </w:t>
      </w:r>
      <w:r>
        <w:rPr>
          <w:sz w:val="20"/>
        </w:rPr>
        <w:t>mít</w:t>
      </w:r>
      <w:r>
        <w:rPr>
          <w:spacing w:val="-10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7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B2567B" w:rsidRDefault="00B2567B">
      <w:pPr>
        <w:pStyle w:val="Zkladntext"/>
        <w:spacing w:before="1"/>
      </w:pPr>
    </w:p>
    <w:p w:rsidR="00B2567B" w:rsidRDefault="007B2C27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B2567B" w:rsidRDefault="00B2567B">
      <w:pPr>
        <w:pStyle w:val="Zkladntext"/>
        <w:spacing w:before="1"/>
      </w:pPr>
    </w:p>
    <w:p w:rsidR="00B2567B" w:rsidRDefault="007B2C27">
      <w:pPr>
        <w:pStyle w:val="Odstavecseseznamem"/>
        <w:numPr>
          <w:ilvl w:val="1"/>
          <w:numId w:val="2"/>
        </w:numPr>
        <w:tabs>
          <w:tab w:val="left" w:pos="669"/>
        </w:tabs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B2567B" w:rsidRDefault="00B2567B">
      <w:pPr>
        <w:pStyle w:val="Zkladntext"/>
        <w:spacing w:before="13"/>
        <w:rPr>
          <w:sz w:val="19"/>
        </w:rPr>
      </w:pPr>
    </w:p>
    <w:p w:rsidR="00B2567B" w:rsidRDefault="007B2C27">
      <w:pPr>
        <w:pStyle w:val="Odstavecseseznamem"/>
        <w:numPr>
          <w:ilvl w:val="1"/>
          <w:numId w:val="2"/>
        </w:numPr>
        <w:tabs>
          <w:tab w:val="left" w:pos="669"/>
        </w:tabs>
        <w:ind w:right="128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B2567B" w:rsidRDefault="00B2567B">
      <w:pPr>
        <w:pStyle w:val="Zkladntext"/>
        <w:spacing w:before="1"/>
      </w:pPr>
    </w:p>
    <w:p w:rsidR="00B2567B" w:rsidRDefault="007B2C27">
      <w:pPr>
        <w:pStyle w:val="Odstavecseseznamem"/>
        <w:numPr>
          <w:ilvl w:val="1"/>
          <w:numId w:val="2"/>
        </w:numPr>
        <w:tabs>
          <w:tab w:val="left" w:pos="669"/>
        </w:tabs>
        <w:ind w:right="130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hlediska</w:t>
      </w:r>
      <w:r>
        <w:rPr>
          <w:spacing w:val="-8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10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</w:t>
      </w:r>
      <w:r>
        <w:rPr>
          <w:sz w:val="20"/>
        </w:rPr>
        <w:t>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B2567B" w:rsidRDefault="00B2567B">
      <w:pPr>
        <w:pStyle w:val="Zkladntext"/>
      </w:pPr>
    </w:p>
    <w:p w:rsidR="00B2567B" w:rsidRDefault="007B2C27">
      <w:pPr>
        <w:pStyle w:val="Odstavecseseznamem"/>
        <w:numPr>
          <w:ilvl w:val="1"/>
          <w:numId w:val="2"/>
        </w:numPr>
        <w:tabs>
          <w:tab w:val="left" w:pos="669"/>
        </w:tabs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</w:t>
      </w:r>
      <w:r>
        <w:rPr>
          <w:sz w:val="20"/>
        </w:rPr>
        <w:t>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B2567B" w:rsidRDefault="00B2567B">
      <w:pPr>
        <w:jc w:val="both"/>
        <w:rPr>
          <w:sz w:val="20"/>
        </w:rPr>
        <w:sectPr w:rsidR="00B2567B">
          <w:pgSz w:w="12240" w:h="15840"/>
          <w:pgMar w:top="2040" w:right="1000" w:bottom="960" w:left="1600" w:header="708" w:footer="771" w:gutter="0"/>
          <w:cols w:space="708"/>
        </w:sectPr>
      </w:pPr>
    </w:p>
    <w:p w:rsidR="00B2567B" w:rsidRDefault="00B2567B">
      <w:pPr>
        <w:pStyle w:val="Zkladntext"/>
        <w:spacing w:before="12"/>
        <w:rPr>
          <w:sz w:val="29"/>
        </w:rPr>
      </w:pPr>
    </w:p>
    <w:p w:rsidR="00B2567B" w:rsidRDefault="007B2C27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B2567B" w:rsidRDefault="00B2567B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2567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2567B" w:rsidRDefault="007B2C27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2567B" w:rsidRDefault="007B2C27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2567B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B2567B" w:rsidRDefault="007B2C27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B2567B" w:rsidRDefault="007B2C2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2567B" w:rsidRDefault="007B2C27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B2567B" w:rsidRDefault="007B2C27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2567B" w:rsidRDefault="007B2C27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2567B" w:rsidRDefault="007B2C2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2567B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2567B" w:rsidRDefault="00B256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2567B" w:rsidRDefault="00B256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2567B" w:rsidRDefault="00B256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2567B" w:rsidRDefault="007B2C27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B2567B" w:rsidRDefault="007B2C27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B2567B" w:rsidRDefault="007B2C27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B2567B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B2567B" w:rsidRDefault="007B2C27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B2567B" w:rsidRDefault="007B2C27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B2567B" w:rsidRDefault="007B2C27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B2567B" w:rsidRDefault="007B2C27"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B2567B" w:rsidRDefault="007B2C27"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2567B" w:rsidRDefault="007B2C27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B2567B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2567B" w:rsidRDefault="00B256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7B" w:rsidRDefault="00B256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7B" w:rsidRDefault="00B256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567B" w:rsidRDefault="007B2C27"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B2567B" w:rsidRDefault="007B2C27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B2567B" w:rsidRDefault="007B2C27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B2567B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B2567B" w:rsidRDefault="007B2C27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B2567B" w:rsidRDefault="007B2C27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B2567B" w:rsidRDefault="007B2C27"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2567B" w:rsidRDefault="007B2C2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B2567B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B2567B" w:rsidRDefault="007B2C27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B2567B" w:rsidRDefault="007B2C27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2567B" w:rsidRDefault="007B2C2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B2567B" w:rsidRDefault="007B2C27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2567B" w:rsidRDefault="007B2C27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85 %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B2567B" w:rsidRDefault="00B2567B">
      <w:pPr>
        <w:rPr>
          <w:sz w:val="20"/>
        </w:rPr>
        <w:sectPr w:rsidR="00B2567B">
          <w:pgSz w:w="12240" w:h="15840"/>
          <w:pgMar w:top="2040" w:right="1000" w:bottom="960" w:left="1600" w:header="708" w:footer="771" w:gutter="0"/>
          <w:cols w:space="708"/>
        </w:sectPr>
      </w:pPr>
    </w:p>
    <w:p w:rsidR="00B2567B" w:rsidRDefault="00B2567B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2567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2567B" w:rsidRDefault="007B2C27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2567B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2567B" w:rsidRDefault="00B2567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B2567B" w:rsidRDefault="007B2C27">
            <w:pPr>
              <w:pStyle w:val="TableParagraph"/>
              <w:spacing w:before="3" w:line="237" w:lineRule="auto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2567B" w:rsidRDefault="007B2C27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B2567B" w:rsidRDefault="007B2C27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2567B" w:rsidRDefault="007B2C27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B2567B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2567B" w:rsidRDefault="00B256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7B" w:rsidRDefault="00B256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7B" w:rsidRDefault="00B256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567B" w:rsidRDefault="007B2C27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B2567B" w:rsidRDefault="007B2C27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2567B" w:rsidRDefault="007B2C27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B2567B" w:rsidRDefault="007B2C27"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B2567B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2567B" w:rsidRDefault="00B256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7B" w:rsidRDefault="00B256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7B" w:rsidRDefault="00B256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567B" w:rsidRDefault="007B2C27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B2567B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B2567B" w:rsidRDefault="007B2C27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2567B" w:rsidRDefault="007B2C27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B2567B" w:rsidRDefault="007B2C27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B2567B" w:rsidRDefault="007B2C27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567B" w:rsidRDefault="007B2C27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B2567B" w:rsidRDefault="007B2C27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B2567B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2567B" w:rsidRDefault="00B256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2567B" w:rsidRDefault="00B256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2567B" w:rsidRDefault="00B256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567B" w:rsidRDefault="007B2C27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B2567B" w:rsidRDefault="007B2C27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B2567B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2567B" w:rsidRDefault="00B256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2567B" w:rsidRDefault="00B256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2567B" w:rsidRDefault="00B256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2567B" w:rsidRDefault="007B2C27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B2567B" w:rsidRDefault="007B2C27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B2567B" w:rsidRDefault="007B2C27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B2567B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2567B" w:rsidRDefault="007B2C27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B2567B" w:rsidRDefault="00B2567B">
      <w:pPr>
        <w:jc w:val="center"/>
        <w:rPr>
          <w:sz w:val="20"/>
        </w:rPr>
        <w:sectPr w:rsidR="00B2567B">
          <w:pgSz w:w="12240" w:h="15840"/>
          <w:pgMar w:top="2040" w:right="1000" w:bottom="960" w:left="1600" w:header="708" w:footer="771" w:gutter="0"/>
          <w:cols w:space="708"/>
        </w:sectPr>
      </w:pPr>
    </w:p>
    <w:p w:rsidR="00B2567B" w:rsidRDefault="00B2567B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2567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2567B" w:rsidRDefault="007B2C27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2567B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2567B" w:rsidRDefault="00B2567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B2567B" w:rsidRDefault="007B2C27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2567B" w:rsidRDefault="007B2C27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B2567B" w:rsidRDefault="007B2C27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B2567B" w:rsidRDefault="007B2C27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B2567B" w:rsidRDefault="007B2C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B2567B" w:rsidRDefault="007B2C27"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B2567B" w:rsidRDefault="007B2C27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2567B" w:rsidRDefault="007B2C27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B2567B" w:rsidRDefault="007B2C27">
            <w:pPr>
              <w:pStyle w:val="TableParagraph"/>
              <w:spacing w:before="1"/>
              <w:ind w:right="172"/>
              <w:jc w:val="both"/>
              <w:rPr>
                <w:sz w:val="20"/>
              </w:rPr>
            </w:pPr>
            <w:r>
              <w:rPr>
                <w:sz w:val="20"/>
              </w:rPr>
              <w:t>byla doručena včas, 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B2567B" w:rsidRDefault="007B2C27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B2567B" w:rsidRDefault="007B2C27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2567B" w:rsidRDefault="007B2C27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B2567B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2567B" w:rsidRDefault="00B256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7B" w:rsidRDefault="00B256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7B" w:rsidRDefault="00B256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567B" w:rsidRDefault="007B2C27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B2567B" w:rsidRDefault="007B2C27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B2567B" w:rsidRDefault="007B2C27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B2567B" w:rsidRDefault="007B2C27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B2567B" w:rsidRDefault="007B2C27"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B2567B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2567B" w:rsidRDefault="007B2C27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2567B" w:rsidRDefault="007B2C27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B2567B" w:rsidRDefault="007B2C27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B2567B" w:rsidRDefault="007B2C27">
            <w:pPr>
              <w:pStyle w:val="TableParagraph"/>
              <w:spacing w:before="0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B2567B" w:rsidRDefault="007B2C27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567B" w:rsidRDefault="007B2C2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2567B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2567B" w:rsidRDefault="00B256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2567B" w:rsidRDefault="00B256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2567B" w:rsidRDefault="00B256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2567B" w:rsidRDefault="007B2C27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B2567B" w:rsidRDefault="007B2C27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B2567B" w:rsidRDefault="007B2C27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B2567B" w:rsidRDefault="007B2C27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B2567B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B2567B" w:rsidRDefault="007B2C27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2567B" w:rsidRDefault="007B2C27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2567B" w:rsidRDefault="007B2C27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B2567B" w:rsidRDefault="00B2567B">
      <w:pPr>
        <w:rPr>
          <w:sz w:val="20"/>
        </w:rPr>
        <w:sectPr w:rsidR="00B2567B">
          <w:pgSz w:w="12240" w:h="15840"/>
          <w:pgMar w:top="2040" w:right="1000" w:bottom="960" w:left="1600" w:header="708" w:footer="771" w:gutter="0"/>
          <w:cols w:space="708"/>
        </w:sectPr>
      </w:pPr>
    </w:p>
    <w:p w:rsidR="00B2567B" w:rsidRDefault="00B2567B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2567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2567B" w:rsidRDefault="007B2C27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2567B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B2567B" w:rsidRDefault="00B2567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B2567B" w:rsidRDefault="007B2C27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2567B" w:rsidRDefault="007B2C27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B2567B" w:rsidRDefault="007B2C27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B2567B" w:rsidRDefault="007B2C27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B2567B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2567B" w:rsidRDefault="007B2C2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B2567B" w:rsidRDefault="007B2C27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B2567B" w:rsidRDefault="007B2C27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2567B" w:rsidRDefault="007B2C27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B2567B" w:rsidRDefault="007B2C27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sz w:val="20"/>
              </w:rPr>
              <w:t>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B2567B" w:rsidRDefault="007B2C27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B2567B" w:rsidRDefault="007B2C27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B2567B" w:rsidRDefault="007B2C2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B2567B" w:rsidRDefault="007B2C27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B2567B" w:rsidRDefault="007B2C27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2567B" w:rsidRDefault="007B2C27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B2567B" w:rsidRDefault="007B2C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2567B" w:rsidRDefault="007B2C2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B2567B" w:rsidRDefault="007B2C27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B2567B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2567B" w:rsidRDefault="00B256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2567B" w:rsidRDefault="00B256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2567B" w:rsidRDefault="00B256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2567B" w:rsidRDefault="007B2C27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B2567B" w:rsidRDefault="007B2C27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2567B" w:rsidRDefault="007B2C27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B2567B" w:rsidRDefault="007B2C27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B2567B" w:rsidRDefault="007B2C27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B2567B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B2567B" w:rsidRDefault="007B2C27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B2567B" w:rsidRDefault="007B2C27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2567B" w:rsidRDefault="007B2C27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B2567B" w:rsidRDefault="007B2C27"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B2567B" w:rsidRDefault="007B2C2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B2567B" w:rsidRDefault="007B2C27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2567B" w:rsidRDefault="007B2C27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2567B" w:rsidRDefault="007B2C27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2567B" w:rsidRDefault="007B2C27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2567B" w:rsidRDefault="007B2C27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2567B" w:rsidRDefault="007B2C27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B2567B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2567B" w:rsidRDefault="00B256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2567B" w:rsidRDefault="00B256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2567B" w:rsidRDefault="00B256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2567B" w:rsidRDefault="007B2C27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B2567B" w:rsidRDefault="007F1998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2FADB" id="docshape2" o:spid="_x0000_s1026" style="position:absolute;margin-left:85.1pt;margin-top:10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cLMt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B2567B" w:rsidRDefault="00B2567B">
      <w:pPr>
        <w:pStyle w:val="Zkladntext"/>
        <w:rPr>
          <w:b/>
        </w:rPr>
      </w:pPr>
    </w:p>
    <w:p w:rsidR="00B2567B" w:rsidRDefault="00B2567B">
      <w:pPr>
        <w:pStyle w:val="Zkladntext"/>
        <w:spacing w:before="3"/>
        <w:rPr>
          <w:b/>
          <w:sz w:val="14"/>
        </w:rPr>
      </w:pPr>
    </w:p>
    <w:p w:rsidR="00B2567B" w:rsidRDefault="007B2C27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B2567B" w:rsidRDefault="00B2567B">
      <w:pPr>
        <w:rPr>
          <w:sz w:val="16"/>
        </w:rPr>
        <w:sectPr w:rsidR="00B2567B">
          <w:pgSz w:w="12240" w:h="15840"/>
          <w:pgMar w:top="2040" w:right="1000" w:bottom="960" w:left="1600" w:header="708" w:footer="771" w:gutter="0"/>
          <w:cols w:space="708"/>
        </w:sectPr>
      </w:pPr>
    </w:p>
    <w:p w:rsidR="00B2567B" w:rsidRDefault="00B2567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2567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2567B" w:rsidRDefault="007B2C27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2567B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B2567B" w:rsidRDefault="00B2567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B2567B" w:rsidRDefault="007B2C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2567B" w:rsidRDefault="00B2567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2567B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B2567B" w:rsidRDefault="007B2C27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B2567B" w:rsidRDefault="007B2C27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2567B" w:rsidRDefault="007B2C27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B2567B" w:rsidRDefault="007B2C27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B2567B" w:rsidRDefault="007B2C27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2567B" w:rsidRDefault="007B2C27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>
              <w:rPr>
                <w:sz w:val="20"/>
              </w:rPr>
              <w:t>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2567B" w:rsidRDefault="007B2C27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2567B" w:rsidRDefault="007B2C27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B2567B" w:rsidRDefault="007B2C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B2567B" w:rsidRDefault="007B2C27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B2567B" w:rsidRDefault="007B2C27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2567B" w:rsidRDefault="007B2C27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B2567B" w:rsidRDefault="007B2C27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2567B" w:rsidRDefault="007B2C27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B2567B" w:rsidRDefault="007B2C27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B2567B" w:rsidRDefault="007B2C27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B2567B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2567B" w:rsidRDefault="00B256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2567B" w:rsidRDefault="00B256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2567B" w:rsidRDefault="00B256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2567B" w:rsidRDefault="007B2C27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B2567B" w:rsidRDefault="007B2C27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B2567B" w:rsidRDefault="007B2C27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B2567B" w:rsidRDefault="007B2C27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B2567B" w:rsidRDefault="007B2C27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2567B" w:rsidRDefault="007B2C27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B2567B" w:rsidRDefault="007B2C2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B2567B" w:rsidRDefault="007B2C27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</w:t>
            </w:r>
            <w:r>
              <w:rPr>
                <w:sz w:val="20"/>
              </w:rPr>
              <w:t>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B2567B" w:rsidRDefault="007B2C27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B2567B" w:rsidRDefault="00B2567B">
      <w:pPr>
        <w:rPr>
          <w:sz w:val="20"/>
        </w:rPr>
        <w:sectPr w:rsidR="00B2567B">
          <w:pgSz w:w="12240" w:h="15840"/>
          <w:pgMar w:top="2040" w:right="1000" w:bottom="960" w:left="1600" w:header="708" w:footer="771" w:gutter="0"/>
          <w:cols w:space="708"/>
        </w:sectPr>
      </w:pPr>
    </w:p>
    <w:p w:rsidR="00B2567B" w:rsidRDefault="00B2567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2567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2567B" w:rsidRDefault="007B2C27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2567B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B2567B" w:rsidRDefault="00B2567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B2567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B2567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2567B" w:rsidRDefault="007B2C27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B2567B" w:rsidRDefault="007B2C2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B2567B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2567B" w:rsidRDefault="007B2C27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B2567B" w:rsidRDefault="007B2C27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B2567B" w:rsidRDefault="007B2C27"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2567B" w:rsidRDefault="007B2C2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B2567B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B2567B" w:rsidRDefault="007B2C27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B2567B" w:rsidRDefault="007B2C2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B2567B" w:rsidRDefault="007B2C27"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567B" w:rsidRDefault="007B2C2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B2567B" w:rsidRDefault="00B2567B">
      <w:pPr>
        <w:rPr>
          <w:sz w:val="20"/>
        </w:rPr>
        <w:sectPr w:rsidR="00B2567B">
          <w:pgSz w:w="12240" w:h="15840"/>
          <w:pgMar w:top="2040" w:right="1000" w:bottom="960" w:left="1600" w:header="708" w:footer="771" w:gutter="0"/>
          <w:cols w:space="708"/>
        </w:sectPr>
      </w:pPr>
    </w:p>
    <w:p w:rsidR="00B2567B" w:rsidRDefault="00B2567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2567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2567B" w:rsidRDefault="007B2C27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2567B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B2567B" w:rsidRDefault="007B2C27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B2567B" w:rsidRDefault="007B2C27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B2567B" w:rsidRDefault="007B2C27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B2567B" w:rsidRDefault="007B2C27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B2567B" w:rsidRDefault="007B2C27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B2567B" w:rsidRDefault="007B2C27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2567B" w:rsidRDefault="007B2C27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B2567B" w:rsidRDefault="007B2C27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B2567B" w:rsidRDefault="007B2C27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2567B" w:rsidRDefault="007B2C27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2567B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B2567B" w:rsidRDefault="007B2C27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B2567B" w:rsidRDefault="007B2C27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B2567B" w:rsidRDefault="007B2C27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B2567B" w:rsidRDefault="007B2C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2567B" w:rsidRDefault="007B2C2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B2567B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2567B" w:rsidRDefault="00B256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2567B" w:rsidRDefault="00B256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2567B" w:rsidRDefault="00B256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2567B" w:rsidRDefault="007B2C27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B2567B" w:rsidRDefault="007B2C27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B2567B" w:rsidRDefault="007B2C27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B2567B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B2567B" w:rsidRDefault="007B2C27">
            <w:pPr>
              <w:pStyle w:val="TableParagraph"/>
              <w:spacing w:before="0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B2567B" w:rsidRDefault="007B2C27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2567B" w:rsidRDefault="007B2C2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2567B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2567B" w:rsidRDefault="00B256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7B" w:rsidRDefault="00B256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567B" w:rsidRDefault="007B2C27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B2567B" w:rsidRDefault="00B2567B">
      <w:pPr>
        <w:rPr>
          <w:sz w:val="20"/>
        </w:rPr>
        <w:sectPr w:rsidR="00B2567B">
          <w:pgSz w:w="12240" w:h="15840"/>
          <w:pgMar w:top="2040" w:right="1000" w:bottom="960" w:left="1600" w:header="708" w:footer="771" w:gutter="0"/>
          <w:cols w:space="708"/>
        </w:sectPr>
      </w:pPr>
    </w:p>
    <w:p w:rsidR="00B2567B" w:rsidRDefault="00B2567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2567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2567B" w:rsidRDefault="007B2C27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2567B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B2567B" w:rsidRDefault="007B2C27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B2567B" w:rsidRDefault="007B2C27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B2567B" w:rsidRDefault="007B2C27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B2567B" w:rsidRDefault="007B2C27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B2567B" w:rsidRDefault="007B2C27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B2567B" w:rsidRDefault="007B2C27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B2567B" w:rsidRDefault="007B2C27"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B2567B" w:rsidRDefault="007B2C27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2567B" w:rsidRDefault="007B2C27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2567B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B2567B" w:rsidRDefault="007B2C27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B2567B" w:rsidRDefault="007B2C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B2567B" w:rsidRDefault="007B2C27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B2567B" w:rsidRDefault="007B2C27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B2567B" w:rsidRDefault="007B2C27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2567B" w:rsidRDefault="007B2C2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2567B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B2567B" w:rsidRDefault="007B2C27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B2567B" w:rsidRDefault="007B2C27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B2567B" w:rsidRDefault="007B2C27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2567B" w:rsidRDefault="007B2C2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B2567B" w:rsidRDefault="00B2567B">
      <w:pPr>
        <w:rPr>
          <w:sz w:val="20"/>
        </w:rPr>
        <w:sectPr w:rsidR="00B2567B">
          <w:pgSz w:w="12240" w:h="15840"/>
          <w:pgMar w:top="2040" w:right="1000" w:bottom="960" w:left="1600" w:header="708" w:footer="771" w:gutter="0"/>
          <w:cols w:space="708"/>
        </w:sectPr>
      </w:pPr>
    </w:p>
    <w:p w:rsidR="00B2567B" w:rsidRDefault="00B2567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2567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2567B" w:rsidRDefault="007B2C27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2567B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B2567B" w:rsidRDefault="007B2C27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B2567B" w:rsidRDefault="007B2C27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B2567B" w:rsidRDefault="007B2C27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B2567B" w:rsidRDefault="007B2C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2567B" w:rsidRDefault="007B2C27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B2567B" w:rsidRDefault="007B2C27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B2567B" w:rsidRDefault="007B2C27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2567B" w:rsidRDefault="007B2C27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2567B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B2567B" w:rsidRDefault="007B2C2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B2567B" w:rsidRDefault="007B2C27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B2567B" w:rsidRDefault="007B2C27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2567B" w:rsidRDefault="007B2C2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2567B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2567B" w:rsidRDefault="007B2C27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B2567B" w:rsidRDefault="007B2C27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2567B" w:rsidRDefault="007B2C27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B2567B" w:rsidRDefault="007B2C27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B2567B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2567B" w:rsidRDefault="00B256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2567B" w:rsidRDefault="00B256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2567B" w:rsidRDefault="00B256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2567B" w:rsidRDefault="007B2C27"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B2567B" w:rsidRDefault="007B2C27"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B2567B" w:rsidRDefault="007F1998">
      <w:pPr>
        <w:pStyle w:val="Zkladntext"/>
        <w:spacing w:before="1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61C4D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B2567B" w:rsidRDefault="00B2567B">
      <w:pPr>
        <w:pStyle w:val="Zkladntext"/>
      </w:pPr>
    </w:p>
    <w:p w:rsidR="00B2567B" w:rsidRDefault="00B2567B">
      <w:pPr>
        <w:pStyle w:val="Zkladntext"/>
        <w:spacing w:before="3"/>
        <w:rPr>
          <w:sz w:val="14"/>
        </w:rPr>
      </w:pPr>
    </w:p>
    <w:p w:rsidR="00B2567B" w:rsidRDefault="007B2C27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B2567B" w:rsidRDefault="00B2567B">
      <w:pPr>
        <w:rPr>
          <w:sz w:val="16"/>
        </w:rPr>
        <w:sectPr w:rsidR="00B2567B">
          <w:pgSz w:w="12240" w:h="15840"/>
          <w:pgMar w:top="2040" w:right="1000" w:bottom="960" w:left="1600" w:header="708" w:footer="771" w:gutter="0"/>
          <w:cols w:space="708"/>
        </w:sectPr>
      </w:pPr>
    </w:p>
    <w:p w:rsidR="00B2567B" w:rsidRDefault="00B2567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2567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2567B" w:rsidRDefault="007B2C27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2567B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B2567B" w:rsidRDefault="00B2567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B2567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B2567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2567B" w:rsidRDefault="007B2C27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B2567B" w:rsidRDefault="007B2C27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B2567B" w:rsidRDefault="007B2C27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B2567B" w:rsidRDefault="007B2C27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B2567B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2567B" w:rsidRDefault="007B2C27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2567B" w:rsidRDefault="007B2C27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2567B" w:rsidRDefault="00B2567B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B2567B" w:rsidRDefault="007B2C27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B2567B" w:rsidRDefault="00B2567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B2567B" w:rsidRDefault="007B2C27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B2567B" w:rsidRDefault="007B2C2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B2567B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2567B" w:rsidRDefault="00B256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2567B" w:rsidRDefault="00B256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2567B" w:rsidRDefault="00B256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2567B" w:rsidRDefault="007B2C27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2567B" w:rsidRDefault="00B2567B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B2567B" w:rsidRDefault="007B2C27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B2567B" w:rsidRDefault="00B2567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B2567B" w:rsidRDefault="007B2C27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B2567B" w:rsidRDefault="007B2C27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B2567B" w:rsidRDefault="007B2C27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B2567B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2567B" w:rsidRDefault="007B2C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B2567B" w:rsidRDefault="007B2C27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B2567B" w:rsidRDefault="007B2C27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2567B" w:rsidRDefault="007B2C2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2567B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2567B" w:rsidRDefault="00B256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2567B" w:rsidRDefault="00B256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2567B" w:rsidRDefault="00B256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2567B" w:rsidRDefault="007B2C27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7B2C27" w:rsidRDefault="007B2C27"/>
    <w:sectPr w:rsidR="007B2C27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C27" w:rsidRDefault="007B2C27">
      <w:r>
        <w:separator/>
      </w:r>
    </w:p>
  </w:endnote>
  <w:endnote w:type="continuationSeparator" w:id="0">
    <w:p w:rsidR="007B2C27" w:rsidRDefault="007B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67B" w:rsidRDefault="007F1998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567B" w:rsidRDefault="007B2C27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F1998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B2567B" w:rsidRDefault="007B2C27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F1998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C27" w:rsidRDefault="007B2C27">
      <w:r>
        <w:separator/>
      </w:r>
    </w:p>
  </w:footnote>
  <w:footnote w:type="continuationSeparator" w:id="0">
    <w:p w:rsidR="007B2C27" w:rsidRDefault="007B2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67B" w:rsidRDefault="007B2C27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2C04"/>
    <w:multiLevelType w:val="hybridMultilevel"/>
    <w:tmpl w:val="B5482082"/>
    <w:lvl w:ilvl="0" w:tplc="8D72B856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542A2132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FDBCB86E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D63C37A0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7ED6755C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B4DC0E80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83CE1ED0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5F26C4FE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ED020B9C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1" w15:restartNumberingAfterBreak="0">
    <w:nsid w:val="3EE34932"/>
    <w:multiLevelType w:val="hybridMultilevel"/>
    <w:tmpl w:val="902A3054"/>
    <w:lvl w:ilvl="0" w:tplc="6D3ABF18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C4EF524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2B98D042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F4CCBA14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3F92536A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9AF2B78E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363C07F4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655CF468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C526D0DA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456E482E"/>
    <w:multiLevelType w:val="hybridMultilevel"/>
    <w:tmpl w:val="92183C14"/>
    <w:lvl w:ilvl="0" w:tplc="2B7A3BB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CE284C8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7F9E4B70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64A81B4E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FB1057A8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249CB97E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C04E2268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5EE63C1A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43904E68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54EA66BE"/>
    <w:multiLevelType w:val="hybridMultilevel"/>
    <w:tmpl w:val="9B1AC678"/>
    <w:lvl w:ilvl="0" w:tplc="99D4F43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866B91C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1CCAEBE6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599E8C28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765C2000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2738EF2A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CA7ED15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1284B33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B4BE7734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A175F34"/>
    <w:multiLevelType w:val="hybridMultilevel"/>
    <w:tmpl w:val="10200096"/>
    <w:lvl w:ilvl="0" w:tplc="BE52FB9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DACE506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CCFEBA08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68063076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7A36E08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BAEA2EEE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ED0EBD3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F640805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C714F9B8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DAC6A8A"/>
    <w:multiLevelType w:val="hybridMultilevel"/>
    <w:tmpl w:val="05BA10D4"/>
    <w:lvl w:ilvl="0" w:tplc="E438CAA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1EE03D8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F248F3C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9246ED46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461035C2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D00631F2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8E746416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37F0434C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2B640D0A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60B55C9D"/>
    <w:multiLevelType w:val="hybridMultilevel"/>
    <w:tmpl w:val="551C785E"/>
    <w:lvl w:ilvl="0" w:tplc="1DC0C978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C766F40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4468A978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CD14FE40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7FB48BE4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52749406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40600B88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C528440A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8E4444AC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7" w15:restartNumberingAfterBreak="0">
    <w:nsid w:val="6FF56316"/>
    <w:multiLevelType w:val="hybridMultilevel"/>
    <w:tmpl w:val="FE9EA13C"/>
    <w:lvl w:ilvl="0" w:tplc="04C42F6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A681ED0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910631C6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08804F80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739A3D1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9BDA61C8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C53E5FE8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E138CBF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322E5EF0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67B"/>
    <w:rsid w:val="007B2C27"/>
    <w:rsid w:val="007F1998"/>
    <w:rsid w:val="00B2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57D14D-7D10-44DC-94E9-4A2F50AF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5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4873</Words>
  <Characters>28752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2024-10-01T11:35:00Z</dcterms:created>
  <dcterms:modified xsi:type="dcterms:W3CDTF">2024-10-01T11:35:00Z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2024-10-01T00:00:00Z</vt:filetime>
  </property>
</Properties>
</file>