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EB7ED0" w:rsidRDefault="00B13B0F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6" w:name="OLE_LINK1"/>
      <w:bookmarkStart w:id="7" w:name="OLE_LINK2"/>
      <w:r w:rsidRPr="00EB7ED0"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2DCCE135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9107E4">
        <w:rPr>
          <w:rFonts w:ascii="Linux Libertine O" w:hAnsi="Linux Libertine O" w:cs="Linux Libertine O"/>
          <w:sz w:val="22"/>
          <w:szCs w:val="22"/>
        </w:rPr>
        <w:tab/>
      </w:r>
      <w:r w:rsidR="009107E4">
        <w:rPr>
          <w:rFonts w:ascii="Linux Libertine O" w:hAnsi="Linux Libertine O" w:cs="Linux Libertine O"/>
          <w:sz w:val="22"/>
          <w:szCs w:val="22"/>
        </w:rPr>
        <w:tab/>
      </w:r>
      <w:r w:rsidR="009107E4"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2426D3B8" w14:textId="185F86A8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 w:rsidRPr="00634D17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77777777" w:rsidR="00B13B0F" w:rsidRDefault="00963F52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–</w:t>
      </w:r>
    </w:p>
    <w:p w14:paraId="2426D3BA" w14:textId="77777777" w:rsidR="00B13B0F" w:rsidRPr="00EB7ED0" w:rsidRDefault="00B13B0F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2E945F7B" w14:textId="77777777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9107E4">
        <w:rPr>
          <w:rFonts w:ascii="Linux Libertine O" w:hAnsi="Linux Libertine O" w:cs="Linux Libertine O"/>
          <w:b/>
        </w:rPr>
        <w:t>ARCHITEKTURA, s.r.o.,</w:t>
      </w:r>
    </w:p>
    <w:p w14:paraId="0D1FCCE0" w14:textId="092EA647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9107E4">
        <w:rPr>
          <w:rFonts w:ascii="Linux Libertine O" w:hAnsi="Linux Libertine O" w:cs="Linux Libertine O"/>
        </w:rPr>
        <w:t xml:space="preserve">Sídlem: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Vikova 15/1142, Praha 4, PSČ 140 00</w:t>
      </w:r>
    </w:p>
    <w:p w14:paraId="18036307" w14:textId="51770BB8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9107E4">
        <w:rPr>
          <w:rFonts w:ascii="Linux Libertine O" w:hAnsi="Linux Libertine O" w:cs="Linux Libertine O"/>
        </w:rPr>
        <w:t xml:space="preserve">Zastoupený: </w:t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Ing. arch. Davidem Krausem, jednatelem</w:t>
      </w:r>
    </w:p>
    <w:p w14:paraId="54FAB91E" w14:textId="1680CC6A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9107E4">
        <w:rPr>
          <w:rFonts w:ascii="Linux Libertine O" w:hAnsi="Linux Libertine O" w:cs="Linux Libertine O"/>
        </w:rPr>
        <w:t xml:space="preserve">IČ: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26505525</w:t>
      </w:r>
    </w:p>
    <w:p w14:paraId="2426D3C3" w14:textId="0AC798DF" w:rsidR="00B13B0F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107E4">
        <w:rPr>
          <w:rFonts w:ascii="Linux Libertine O" w:hAnsi="Linux Libertine O" w:cs="Linux Libertine O"/>
        </w:rPr>
        <w:t xml:space="preserve">DIČ: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CZ26505525</w:t>
      </w:r>
    </w:p>
    <w:p w14:paraId="2426D3C4" w14:textId="06ED3336" w:rsidR="00B13B0F" w:rsidRPr="00634D17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3C8C41FD" w:rsidR="00B13B0F" w:rsidRPr="00634D17" w:rsidRDefault="00B13B0F" w:rsidP="003A58F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775C5F">
        <w:rPr>
          <w:rFonts w:ascii="Linux Libertine O" w:hAnsi="Linux Libertine O" w:cs="Linux Libertine O"/>
          <w:sz w:val="22"/>
          <w:szCs w:val="22"/>
        </w:rPr>
        <w:t>Rekonstrukce průmyslových hal rychlofiltrace a jewelly v areálu staré vodárny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 </w:t>
      </w:r>
      <w:r w:rsidR="00A60BA2" w:rsidRPr="00003CB6">
        <w:rPr>
          <w:rFonts w:ascii="Linux Libertine O" w:hAnsi="Linux Libertine O" w:cs="Linux Libertine O"/>
          <w:sz w:val="22"/>
          <w:szCs w:val="22"/>
        </w:rPr>
        <w:t>v Karlových Varech – architektonická studie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4E7360AD" w14:textId="77777777" w:rsidR="009107E4" w:rsidRDefault="009107E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</w:p>
    <w:p w14:paraId="2426D3C8" w14:textId="49DD6B8A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3F8EA04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>dílo specifikované v bodu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2.2 této smlouvy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</w:t>
      </w:r>
      <w:r w:rsidR="009107E4">
        <w:rPr>
          <w:rFonts w:ascii="Linux Libertine O" w:hAnsi="Linux Libertine O" w:cs="Linux Libertine O"/>
          <w:sz w:val="22"/>
          <w:szCs w:val="22"/>
        </w:rPr>
        <w:t xml:space="preserve"> </w:t>
      </w:r>
      <w:r w:rsidR="009107E4">
        <w:rPr>
          <w:sz w:val="22"/>
          <w:szCs w:val="22"/>
        </w:rPr>
        <w:t>a v průběhu prací na díle reagovat v komunikaci bez zbytečného prodlení.</w:t>
      </w:r>
    </w:p>
    <w:p w14:paraId="2426D3CD" w14:textId="7777777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E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7AF44D1B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(dále jen „studie“) </w:t>
      </w:r>
      <w:r w:rsidR="0037105C">
        <w:rPr>
          <w:rFonts w:ascii="Linux Libertine O" w:hAnsi="Linux Libertine O" w:cs="Linux Libertine O"/>
          <w:sz w:val="22"/>
          <w:szCs w:val="22"/>
        </w:rPr>
        <w:t>okolních objektů a volných prostranství rekonstruovaných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průmyslových hal rychlofiltrace a jewelly</w:t>
      </w:r>
      <w:r w:rsidR="0037105C">
        <w:rPr>
          <w:rFonts w:ascii="Linux Libertine O" w:hAnsi="Linux Libertine O" w:cs="Linux Libertine O"/>
          <w:sz w:val="22"/>
          <w:szCs w:val="22"/>
        </w:rPr>
        <w:t xml:space="preserve"> dle zadání KAM KV°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v areálu staré vodárny </w:t>
      </w:r>
      <w:r w:rsidR="00775C5F" w:rsidRPr="00003CB6">
        <w:rPr>
          <w:rFonts w:ascii="Linux Libertine O" w:hAnsi="Linux Libertine O" w:cs="Linux Libertine O"/>
          <w:sz w:val="22"/>
          <w:szCs w:val="22"/>
        </w:rPr>
        <w:t>v Karlových Varech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investičního záměru. </w:t>
      </w:r>
      <w:r w:rsidR="002D1871">
        <w:rPr>
          <w:rFonts w:ascii="Linux Libertine O" w:hAnsi="Linux Libertine O" w:cs="Linux Libertine O"/>
          <w:sz w:val="22"/>
          <w:szCs w:val="22"/>
        </w:rPr>
        <w:t>Rozsah</w:t>
      </w:r>
      <w:r w:rsidR="00BC49D5">
        <w:rPr>
          <w:rFonts w:ascii="Linux Libertine O" w:hAnsi="Linux Libertine O" w:cs="Linux Libertine O"/>
          <w:sz w:val="22"/>
          <w:szCs w:val="22"/>
        </w:rPr>
        <w:t xml:space="preserve"> řešeného území je definován v návrhu územní studie ÚS 13 Staré vodárny zpracované atelierem Jiran a partner jako blok B1. Požadovaný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obsah studie je uveden dále. </w:t>
      </w:r>
    </w:p>
    <w:p w14:paraId="2426D3D2" w14:textId="77777777" w:rsidR="002D1871" w:rsidRDefault="002D187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3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7" w14:textId="585ABA10" w:rsidR="008F7AEF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sz w:val="22"/>
          <w:szCs w:val="22"/>
        </w:rPr>
        <w:t>Cílem je návrh okolí rekonstruovaných průmyslových hal rychlofiltrace a jewelly v areálu staré vodárny v Karlových Varech odpovídající požadavkům zadavatele, které jsou definovány v zadání KAM KV°.</w:t>
      </w:r>
    </w:p>
    <w:p w14:paraId="2426D3D8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>cování studie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C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D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1D0C20D2" w:rsidR="00911212" w:rsidRPr="003D7916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Koncept studie </w:t>
      </w:r>
    </w:p>
    <w:p w14:paraId="7553CE29" w14:textId="77777777" w:rsidR="003D7916" w:rsidRPr="003D7916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analýza zakázky, obhlídka místa a jeho okolí </w:t>
      </w:r>
    </w:p>
    <w:p w14:paraId="0F99124C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vyhodnocení dostupných průzkumů a podkladů </w:t>
      </w:r>
    </w:p>
    <w:p w14:paraId="37124AE3" w14:textId="6BB511C6" w:rsidR="00911212" w:rsidRDefault="00911212" w:rsidP="00775C5F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řešeného území a základního </w:t>
      </w:r>
      <w:r w:rsidR="00A60BA2">
        <w:rPr>
          <w:color w:val="auto"/>
          <w:sz w:val="22"/>
          <w:szCs w:val="22"/>
        </w:rPr>
        <w:t>hmotového řešení</w:t>
      </w:r>
      <w:r w:rsidRPr="003D7916">
        <w:rPr>
          <w:color w:val="auto"/>
          <w:sz w:val="22"/>
          <w:szCs w:val="22"/>
        </w:rPr>
        <w:t xml:space="preserve"> </w:t>
      </w:r>
    </w:p>
    <w:p w14:paraId="53CFBBCF" w14:textId="280800D0" w:rsidR="00911212" w:rsidRPr="003D7916" w:rsidRDefault="00C246D4" w:rsidP="007E5426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řešení hospodaření s dešťovou vodou</w:t>
      </w:r>
    </w:p>
    <w:p w14:paraId="4D472346" w14:textId="77777777" w:rsidR="00A60BA2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 xml:space="preserve">materiálové řešení </w:t>
      </w:r>
      <w:r w:rsidR="00A60BA2">
        <w:rPr>
          <w:color w:val="auto"/>
          <w:sz w:val="22"/>
          <w:szCs w:val="22"/>
        </w:rPr>
        <w:t>stavby</w:t>
      </w:r>
    </w:p>
    <w:p w14:paraId="6364C9C4" w14:textId="2460A0A5" w:rsidR="00911212" w:rsidRPr="003D7916" w:rsidRDefault="00A60BA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námět na řešení přilehlého veřejného prostranství </w:t>
      </w:r>
    </w:p>
    <w:p w14:paraId="2C9D4EAE" w14:textId="77777777" w:rsidR="00911212" w:rsidRPr="0052336B" w:rsidRDefault="00911212" w:rsidP="003D7916">
      <w:pPr>
        <w:pStyle w:val="Default"/>
        <w:ind w:left="-1134"/>
        <w:rPr>
          <w:color w:val="FF0000"/>
          <w:sz w:val="22"/>
          <w:szCs w:val="22"/>
        </w:rPr>
      </w:pPr>
      <w:r w:rsidRPr="003D7916">
        <w:rPr>
          <w:color w:val="auto"/>
          <w:sz w:val="22"/>
          <w:szCs w:val="22"/>
        </w:rPr>
        <w:t>- koncept může být zpracován ve více variantách</w:t>
      </w:r>
      <w:r w:rsidRPr="0052336B">
        <w:rPr>
          <w:color w:val="FF0000"/>
          <w:sz w:val="22"/>
          <w:szCs w:val="22"/>
        </w:rPr>
        <w:t xml:space="preserve"> </w:t>
      </w:r>
    </w:p>
    <w:p w14:paraId="6078B72E" w14:textId="77777777" w:rsidR="00775C5F" w:rsidRDefault="00775C5F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165D363E" w14:textId="5A53EB5A" w:rsidR="00911212" w:rsidRPr="00775C5F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Čistopis studie </w:t>
      </w:r>
    </w:p>
    <w:p w14:paraId="39B97B52" w14:textId="77777777" w:rsidR="003D7916" w:rsidRPr="00775C5F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10F696D5" w14:textId="6A6DBED3" w:rsidR="00911212" w:rsidRPr="00775C5F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dopr</w:t>
      </w:r>
      <w:r w:rsidR="001B387F" w:rsidRPr="00775C5F">
        <w:rPr>
          <w:color w:val="auto"/>
          <w:sz w:val="22"/>
          <w:szCs w:val="22"/>
        </w:rPr>
        <w:t>acování O</w:t>
      </w:r>
      <w:r w:rsidRPr="00775C5F">
        <w:rPr>
          <w:color w:val="auto"/>
          <w:sz w:val="22"/>
          <w:szCs w:val="22"/>
        </w:rPr>
        <w:t xml:space="preserve">bjednatelem schváleného konceptu studie </w:t>
      </w:r>
    </w:p>
    <w:p w14:paraId="5F052698" w14:textId="2ACC3E33" w:rsidR="00911212" w:rsidRPr="00775C5F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průvodní zpráva s popisem navrhovaného řešení </w:t>
      </w:r>
    </w:p>
    <w:p w14:paraId="422C641A" w14:textId="1BEC5E86" w:rsidR="00C246D4" w:rsidRPr="00775C5F" w:rsidRDefault="003D7916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situace návrhu řešeného </w:t>
      </w:r>
      <w:r w:rsidR="00C246D4" w:rsidRPr="00775C5F">
        <w:rPr>
          <w:color w:val="auto"/>
          <w:sz w:val="22"/>
          <w:szCs w:val="22"/>
        </w:rPr>
        <w:t>veřejného prostranství v měřítku 1:250 (materiál, zeleň, mobiliář</w:t>
      </w:r>
      <w:r w:rsidR="00775C5F" w:rsidRPr="00775C5F">
        <w:rPr>
          <w:color w:val="auto"/>
          <w:sz w:val="22"/>
          <w:szCs w:val="22"/>
        </w:rPr>
        <w:t>, parkování, apod.</w:t>
      </w:r>
      <w:r w:rsidR="00C246D4" w:rsidRPr="00775C5F">
        <w:rPr>
          <w:color w:val="auto"/>
          <w:sz w:val="22"/>
          <w:szCs w:val="22"/>
        </w:rPr>
        <w:t>)</w:t>
      </w:r>
    </w:p>
    <w:p w14:paraId="19277FA7" w14:textId="3448E8FF" w:rsidR="00C246D4" w:rsidRPr="00775C5F" w:rsidRDefault="00C246D4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situace dopravního řešení včetně navrženého dopravního značení</w:t>
      </w:r>
    </w:p>
    <w:p w14:paraId="567A147C" w14:textId="1A6C274D" w:rsidR="00911212" w:rsidRPr="00775C5F" w:rsidRDefault="00911212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situace širších vztahů </w:t>
      </w:r>
    </w:p>
    <w:p w14:paraId="3D95A5BE" w14:textId="7CC4AB2C" w:rsidR="00A60BA2" w:rsidRPr="00775C5F" w:rsidRDefault="00A60BA2" w:rsidP="003D7916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půdorysy všech podlaží </w:t>
      </w:r>
      <w:r w:rsidR="00775C5F" w:rsidRPr="00775C5F">
        <w:rPr>
          <w:color w:val="auto"/>
          <w:sz w:val="22"/>
          <w:szCs w:val="22"/>
        </w:rPr>
        <w:t>objektů v měřítku 1:100, alt. 1:200</w:t>
      </w:r>
    </w:p>
    <w:p w14:paraId="6DE89652" w14:textId="6173C587" w:rsidR="00A60BA2" w:rsidRPr="00775C5F" w:rsidRDefault="006214C7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podélný řez</w:t>
      </w:r>
      <w:r w:rsidR="00A60BA2" w:rsidRPr="00775C5F">
        <w:rPr>
          <w:color w:val="auto"/>
          <w:sz w:val="22"/>
          <w:szCs w:val="22"/>
        </w:rPr>
        <w:t xml:space="preserve"> </w:t>
      </w:r>
      <w:r w:rsidR="00775C5F" w:rsidRPr="00775C5F">
        <w:rPr>
          <w:color w:val="auto"/>
          <w:sz w:val="22"/>
          <w:szCs w:val="22"/>
        </w:rPr>
        <w:t>objekty</w:t>
      </w:r>
      <w:r w:rsidR="00A60BA2" w:rsidRPr="00775C5F">
        <w:rPr>
          <w:color w:val="auto"/>
          <w:sz w:val="22"/>
          <w:szCs w:val="22"/>
        </w:rPr>
        <w:t xml:space="preserve"> v měřítku 1:100</w:t>
      </w:r>
      <w:r w:rsidR="00775C5F" w:rsidRPr="00775C5F">
        <w:rPr>
          <w:color w:val="auto"/>
          <w:sz w:val="22"/>
          <w:szCs w:val="22"/>
        </w:rPr>
        <w:t>, alt. 1:200</w:t>
      </w:r>
    </w:p>
    <w:p w14:paraId="5C6D75E6" w14:textId="0D2C907E" w:rsidR="00A60BA2" w:rsidRPr="00775C5F" w:rsidRDefault="006214C7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příčný řez</w:t>
      </w:r>
      <w:r w:rsidR="00775C5F" w:rsidRPr="00775C5F">
        <w:rPr>
          <w:color w:val="auto"/>
          <w:sz w:val="22"/>
          <w:szCs w:val="22"/>
        </w:rPr>
        <w:t xml:space="preserve"> objekty</w:t>
      </w:r>
      <w:r w:rsidR="00A60BA2" w:rsidRPr="00775C5F">
        <w:rPr>
          <w:color w:val="auto"/>
          <w:sz w:val="22"/>
          <w:szCs w:val="22"/>
        </w:rPr>
        <w:t xml:space="preserve"> v měřítku 1:100</w:t>
      </w:r>
      <w:r w:rsidR="00775C5F" w:rsidRPr="00775C5F">
        <w:rPr>
          <w:color w:val="auto"/>
          <w:sz w:val="22"/>
          <w:szCs w:val="22"/>
        </w:rPr>
        <w:t>, alt. 1:200</w:t>
      </w:r>
    </w:p>
    <w:p w14:paraId="508FCC33" w14:textId="497B4951" w:rsidR="00726009" w:rsidRPr="00775C5F" w:rsidRDefault="00775C5F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pohledy </w:t>
      </w:r>
      <w:r w:rsidR="00726009" w:rsidRPr="00775C5F">
        <w:rPr>
          <w:color w:val="auto"/>
          <w:sz w:val="22"/>
          <w:szCs w:val="22"/>
        </w:rPr>
        <w:t>v měřítku 1:100</w:t>
      </w:r>
      <w:r w:rsidRPr="00775C5F">
        <w:rPr>
          <w:color w:val="auto"/>
          <w:sz w:val="22"/>
          <w:szCs w:val="22"/>
        </w:rPr>
        <w:t>, alt. 1:200</w:t>
      </w:r>
    </w:p>
    <w:p w14:paraId="2D04AD7F" w14:textId="66782E31" w:rsidR="00E47DE5" w:rsidRPr="00775C5F" w:rsidRDefault="00E47DE5" w:rsidP="003D7916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detail</w:t>
      </w:r>
      <w:r w:rsidR="00775C5F" w:rsidRPr="00775C5F">
        <w:rPr>
          <w:color w:val="auto"/>
          <w:sz w:val="22"/>
          <w:szCs w:val="22"/>
        </w:rPr>
        <w:t>y fasád</w:t>
      </w:r>
      <w:r w:rsidRPr="00775C5F">
        <w:rPr>
          <w:color w:val="auto"/>
          <w:sz w:val="22"/>
          <w:szCs w:val="22"/>
        </w:rPr>
        <w:t xml:space="preserve"> </w:t>
      </w:r>
      <w:r w:rsidR="00775C5F" w:rsidRPr="00775C5F">
        <w:rPr>
          <w:color w:val="auto"/>
          <w:sz w:val="22"/>
          <w:szCs w:val="22"/>
        </w:rPr>
        <w:t>či konstrukční detaily</w:t>
      </w:r>
    </w:p>
    <w:p w14:paraId="38C6219C" w14:textId="1BC415DC" w:rsidR="0097295B" w:rsidRPr="00775C5F" w:rsidRDefault="00911212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odborný odhad nákladů </w:t>
      </w:r>
      <w:r w:rsidR="0097295B" w:rsidRPr="00775C5F">
        <w:rPr>
          <w:color w:val="auto"/>
          <w:sz w:val="22"/>
          <w:szCs w:val="22"/>
        </w:rPr>
        <w:t xml:space="preserve"> </w:t>
      </w:r>
    </w:p>
    <w:p w14:paraId="7484E5ED" w14:textId="407F191E" w:rsidR="00911212" w:rsidRPr="00775C5F" w:rsidRDefault="0097295B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vizualizace v tiskové kvalitě (min. 3 ks)</w:t>
      </w:r>
      <w:r w:rsidR="00775C5F" w:rsidRPr="00775C5F">
        <w:rPr>
          <w:color w:val="auto"/>
          <w:sz w:val="22"/>
          <w:szCs w:val="22"/>
        </w:rPr>
        <w:t xml:space="preserve"> – exteriér + interiér</w:t>
      </w:r>
    </w:p>
    <w:p w14:paraId="2426D3FC" w14:textId="77777777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25598E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3FF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3BEEFDF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0"/>
    <w:bookmarkEnd w:id="11"/>
    <w:p w14:paraId="2426D403" w14:textId="77777777" w:rsidR="008F7AEF" w:rsidRDefault="008F7AEF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341F4B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1B387F">
        <w:rPr>
          <w:rFonts w:ascii="Linux Libertine O" w:hAnsi="Linux Libertine O" w:cs="Linux Libertine O"/>
          <w:sz w:val="22"/>
          <w:szCs w:val="22"/>
        </w:rPr>
        <w:t>fické výstupy předá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8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4DBFB61D" w14:textId="14632D1A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11" w14:textId="5E916F19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0F63DD3D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52B377E" w14:textId="18AB9B9A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A7D1646" w14:textId="77777777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2426D419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30435C3D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33665CE" w14:textId="4B065FD9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E97D2FC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4497994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1DB6EE17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</w:t>
      </w:r>
      <w:r w:rsidR="00775C5F">
        <w:rPr>
          <w:rFonts w:ascii="Linux Libertine O" w:hAnsi="Linux Libertine O" w:cs="Linux Libertine O"/>
          <w:sz w:val="22"/>
          <w:szCs w:val="22"/>
        </w:rPr>
        <w:tab/>
        <w:t xml:space="preserve">280 000 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44BECF54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775C5F">
        <w:rPr>
          <w:rFonts w:ascii="Linux Libertine O" w:hAnsi="Linux Libertine O" w:cs="Linux Libertine O"/>
          <w:sz w:val="22"/>
          <w:szCs w:val="22"/>
        </w:rPr>
        <w:tab/>
        <w:t xml:space="preserve">58 800,-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2F96B939" w:rsidR="0026373B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775C5F">
        <w:rPr>
          <w:rFonts w:ascii="Linux Libertine O" w:hAnsi="Linux Libertine O" w:cs="Linux Libertine O"/>
          <w:sz w:val="22"/>
          <w:szCs w:val="22"/>
        </w:rPr>
        <w:t>338 800,-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0AD7C9B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E47DE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5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77777777" w:rsidR="003D2D11" w:rsidRPr="00EE348A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2426D429" w14:textId="77777777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A" w14:textId="620A4B98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002F9D6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4F6696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405E6924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440CB4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>účtovány po úplném dokončení hotového a bezvadného díla. Zhotovitel je povinen da</w:t>
      </w:r>
      <w:r w:rsidR="001B387F">
        <w:rPr>
          <w:rFonts w:ascii="Linux Libertine O" w:hAnsi="Linux Libertine O" w:cs="Linux Libertine O"/>
          <w:sz w:val="22"/>
          <w:szCs w:val="22"/>
        </w:rPr>
        <w:t>ňový doklad vystavit a doručit O</w:t>
      </w:r>
      <w:r>
        <w:rPr>
          <w:rFonts w:ascii="Linux Libertine O" w:hAnsi="Linux Libertine O" w:cs="Linux Libertine O"/>
          <w:sz w:val="22"/>
          <w:szCs w:val="22"/>
        </w:rPr>
        <w:t>bjednateli na adresu uvedenou v záhlaví této smlouvy.</w:t>
      </w:r>
    </w:p>
    <w:p w14:paraId="2426D43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C431CBE" w14:textId="0BB1A05F" w:rsidR="0097295B" w:rsidRDefault="0097295B" w:rsidP="00E47DE5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B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11B9DD42" w:rsidR="00242DF9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9107E4">
        <w:rPr>
          <w:rFonts w:ascii="Linux Libertine O" w:hAnsi="Linux Libertine O" w:cs="Linux Libertine O"/>
          <w:sz w:val="22"/>
          <w:szCs w:val="22"/>
        </w:rPr>
        <w:t>hotovitelem je splatný do 15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Lhůta splatnosti počne běžet novým doručením daňového dokladu.</w:t>
      </w:r>
      <w:r w:rsidR="00BF08E3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40" w14:textId="4496BB50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105C6DA" w:rsidR="00242DF9" w:rsidRDefault="00242DF9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5AA7AC1" w14:textId="3B62F0CB" w:rsidR="009107E4" w:rsidRDefault="009107E4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DBC76B5" w14:textId="7AD21C59" w:rsidR="009107E4" w:rsidRDefault="009107E4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99689BA" w14:textId="77777777" w:rsidR="009107E4" w:rsidRDefault="009107E4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6"/>
    <w:bookmarkEnd w:id="17"/>
    <w:p w14:paraId="2426D443" w14:textId="77777777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BF12052" w14:textId="6856B7D4" w:rsidR="00775C5F" w:rsidRDefault="00775C5F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Příprava zakázky, analýzy – 4 týdny</w:t>
      </w:r>
      <w:r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od nabytí účinnosti této smlouvy dle odst. 12.4</w:t>
      </w:r>
      <w:r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51C7053E" w14:textId="77777777" w:rsidR="00775C5F" w:rsidRDefault="00775C5F" w:rsidP="00775C5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6" w14:textId="4AF6D25B" w:rsidR="00242DF9" w:rsidRPr="000D1090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ypracování konceptu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 od dokončení první fáze</w:t>
      </w:r>
    </w:p>
    <w:p w14:paraId="2426D447" w14:textId="77777777" w:rsidR="00275268" w:rsidRPr="000D1090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A" w14:textId="2F84A719" w:rsidR="00714AB3" w:rsidRDefault="00714AB3" w:rsidP="009107E4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ypracování čistopisu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>lení návrhu koncepčního řešení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0F0B49B2" w14:textId="77777777" w:rsidR="009107E4" w:rsidRPr="009107E4" w:rsidRDefault="009107E4" w:rsidP="009107E4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EAFD72" w14:textId="61551DDC" w:rsidR="00775C5F" w:rsidRDefault="00EE348A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46D5BDA1" w14:textId="77777777" w:rsidR="009107E4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50" w14:textId="2544434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6D2379" w14:textId="7EF3FEB3" w:rsidR="00BA471F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se zavazuje jednotlivé fáze díla provádět tak, že 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v průběhu zpracování každé z fází proběhne pracovní prezentace rozpracovanosti. </w:t>
      </w:r>
      <w:r w:rsidR="00BA471F">
        <w:rPr>
          <w:rFonts w:ascii="Linux Libertine O" w:hAnsi="Linux Libertine O" w:cs="Linux Libertine O"/>
          <w:sz w:val="22"/>
          <w:szCs w:val="22"/>
        </w:rPr>
        <w:t>Termíny pracovních prezentací budou dohodnuty zároveň s podpisem této smlouvy.</w:t>
      </w:r>
    </w:p>
    <w:p w14:paraId="5035B3A1" w14:textId="55686CEC" w:rsidR="00960364" w:rsidRDefault="0096036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2278183" w14:textId="7F39D8D6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694078EF" w14:textId="77777777" w:rsidR="009107E4" w:rsidRDefault="009107E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454" w14:textId="5865B09F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241C827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F" w14:textId="4AAB79F1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F71F78E" w14:textId="51EB7652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12701ED" w14:textId="2B7D8013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8A712AD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2426D465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6" w14:textId="604EEEE2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2F338F" w14:textId="444D3D43" w:rsidR="00BC49D5" w:rsidRDefault="00BC49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2341EB6" w14:textId="77777777" w:rsidR="00BC49D5" w:rsidRDefault="00BC49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12E730C0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2426D46A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B" w14:textId="1427BA3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31FE2C4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3AAEE0B" w14:textId="5BD336D6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EB872F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2426D471" w14:textId="015630AE" w:rsidR="00DE5529" w:rsidRDefault="00DE55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2963171" w14:textId="69FA2061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BB9095F" w14:textId="77777777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59A1CCF6" w:rsidR="003650C6" w:rsidRDefault="003650C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F40CCEA" w14:textId="115488B9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30DCDC9" w14:textId="4140A75B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8611F21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15071EC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Rekonstrukce průmyslových hal rychlofiltrace a jewelly v areálu staré vodárny </w:t>
      </w:r>
      <w:r w:rsidR="007040B7" w:rsidRPr="00003CB6">
        <w:rPr>
          <w:rFonts w:ascii="Linux Libertine O" w:hAnsi="Linux Libertine O" w:cs="Linux Libertine O"/>
          <w:sz w:val="22"/>
          <w:szCs w:val="22"/>
        </w:rPr>
        <w:t>v Karlových Varech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47C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27C12EC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>zhotovení realizační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1" w14:textId="4A2887FC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FF5B880" w14:textId="53C07DF3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2" w14:textId="0262988B" w:rsidR="004B5EEC" w:rsidRDefault="004B5EEC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6" w14:textId="24151AEC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8B69B30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2426D48B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3FA9160B" w14:textId="69E0D9DF" w:rsidR="00EE348A" w:rsidRDefault="00EE348A" w:rsidP="007040B7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A8865B3" w14:textId="77777777" w:rsidR="00EE348A" w:rsidRDefault="00EE348A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2426D498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21843CCF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9" w14:textId="6578E0C1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532D25" w14:textId="5FDE7478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A004602" w14:textId="3285082C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53527848" w:rsidR="00BA0765" w:rsidRDefault="00BA0765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EE348A">
        <w:rPr>
          <w:rFonts w:ascii="Linux Libertine O" w:hAnsi="Linux Libertine O" w:cs="Linux Libertine O"/>
          <w:sz w:val="22"/>
          <w:szCs w:val="22"/>
        </w:rPr>
        <w:t>3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5A062528" w14:textId="77777777" w:rsidR="006E3CD4" w:rsidRDefault="006E3CD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A9ABF02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přiměřené lhůtě požaduje odstranění vad.</w:t>
      </w:r>
    </w:p>
    <w:p w14:paraId="2426D4B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5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7A39CC" w14:textId="62E7E569" w:rsidR="009107E4" w:rsidRDefault="00BA076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7558D3DE" w14:textId="2FAE19D9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5225B9E" w14:textId="08F3C4FB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AD87EF8" w14:textId="44833DC1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E4FE16" w14:textId="675349F0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14865EA" w14:textId="6CED7549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CB957F2" w14:textId="77777777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21AA65DC" w:rsidR="00BA0765" w:rsidRPr="00CD25F1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6579C343" w:rsidR="00BA0765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případě, že Z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hotovitel nedodrží dobu plnění pro jakoukoliv fázi díla sjednanou v této smlouvě či termín odstranění vad a nedodělků uvedených v předávacím </w:t>
      </w:r>
      <w:r w:rsidR="001B387F">
        <w:rPr>
          <w:rFonts w:ascii="Linux Libertine O" w:hAnsi="Linux Libertine O" w:cs="Linux Libertine O"/>
          <w:sz w:val="22"/>
          <w:szCs w:val="22"/>
        </w:rPr>
        <w:t>protokolu, je povinen zaplatit O</w:t>
      </w:r>
      <w:r w:rsidR="00BA0765">
        <w:rPr>
          <w:rFonts w:ascii="Linux Libertine O" w:hAnsi="Linux Libertine O" w:cs="Linux Libertine O"/>
          <w:sz w:val="22"/>
          <w:szCs w:val="22"/>
        </w:rPr>
        <w:t>bjednateli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0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1" w14:textId="52D0C853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1B084D8" w14:textId="4458F5E3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4" w14:textId="5398A2F5" w:rsidR="001C605B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>atele s placením vyúčtování je Objednatel povinen zaplatit Z</w:t>
      </w:r>
      <w:r>
        <w:rPr>
          <w:rFonts w:ascii="Linux Libertine O" w:hAnsi="Linux Libertine O" w:cs="Linux Libertine O"/>
          <w:sz w:val="22"/>
          <w:szCs w:val="22"/>
        </w:rPr>
        <w:t xml:space="preserve">hotoviteli úrok z prodlení v zákonné výši z nezaplacené částky. </w:t>
      </w:r>
    </w:p>
    <w:p w14:paraId="2426D4C5" w14:textId="131D502F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6" w14:textId="098BEFD7" w:rsidR="00D1746C" w:rsidRDefault="00D1746C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87CB25E" w14:textId="744BABF3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108E94" w14:textId="1A5D87A8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29E837" w14:textId="62D527E1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67C08D" w14:textId="77777777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13D8BA07" w:rsidR="00D04F20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2426D4CC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ED517" w14:textId="76A5D048" w:rsidR="000C5DFD" w:rsidRDefault="000C5D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1642BF50" w:rsidR="002E2A1E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2539342C" w:rsidR="00DD40D8" w:rsidRPr="00266206" w:rsidRDefault="001B387F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2426D4D8" w14:textId="77777777" w:rsidR="00CD25F1" w:rsidRDefault="00CD25F1" w:rsidP="00D81D35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7374DDBC" w14:textId="62CAD8B7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AE8D074" w14:textId="18126403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76D434C" w14:textId="7141AF5B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A63D926" w14:textId="6FE7B009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93458" w14:textId="77777777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644C8078" w:rsidR="00E42BAC" w:rsidRPr="00D04F20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DF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0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2426D4E4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89DBD9" w14:textId="0376CEC6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E0C619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051C9636" w14:textId="77777777" w:rsidR="007040B7" w:rsidRDefault="007040B7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E" w14:textId="3340674B" w:rsidR="004B5EEC" w:rsidRDefault="001B0DB3" w:rsidP="007040B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F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3C4C5D85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8AC7C53" w14:textId="0E524DFC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6868382" w14:textId="5434332F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19C8250" w14:textId="3E969555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31EBC68E" w14:textId="77777777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A4DAC" w14:textId="00E2C41D" w:rsidR="00937E43" w:rsidRDefault="00937E4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78D6F8E3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BC2422">
        <w:rPr>
          <w:rFonts w:ascii="Linux Libertine O" w:hAnsi="Linux Libertine O" w:cs="Linux Libertine O"/>
          <w:sz w:val="22"/>
          <w:szCs w:val="22"/>
        </w:rPr>
        <w:t xml:space="preserve">  21.08.2024</w:t>
      </w:r>
      <w:bookmarkStart w:id="18" w:name="_GoBack"/>
      <w:bookmarkEnd w:id="18"/>
    </w:p>
    <w:p w14:paraId="2426D4FB" w14:textId="3F986CEC" w:rsidR="004830C9" w:rsidRDefault="004830C9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77777777" w:rsidR="00CD25F1" w:rsidRPr="00AF307D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12458301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</w:t>
      </w:r>
      <w:r w:rsidR="00160695">
        <w:rPr>
          <w:rFonts w:cs="Times New Roman"/>
          <w:sz w:val="22"/>
          <w:szCs w:val="22"/>
        </w:rPr>
        <w:t>Podpis + razítko</w:t>
      </w:r>
    </w:p>
    <w:p w14:paraId="2426D502" w14:textId="3F412E05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28F5DBE" w14:textId="77777777" w:rsidR="009107E4" w:rsidRDefault="009107E4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13F8DFF3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160695">
        <w:rPr>
          <w:rFonts w:cs="Times New Roman"/>
          <w:sz w:val="22"/>
          <w:szCs w:val="22"/>
        </w:rPr>
        <w:t>radní</w:t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 </w:t>
      </w:r>
      <w:r w:rsidR="00160695">
        <w:rPr>
          <w:rFonts w:cs="Times New Roman"/>
          <w:sz w:val="22"/>
          <w:szCs w:val="22"/>
        </w:rPr>
        <w:t>Podpis</w:t>
      </w:r>
    </w:p>
    <w:p w14:paraId="31CC36A1" w14:textId="77777777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09349052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160695">
        <w:rPr>
          <w:rFonts w:cs="Times New Roman"/>
          <w:sz w:val="22"/>
          <w:szCs w:val="22"/>
        </w:rPr>
        <w:t xml:space="preserve">1. náměstek               </w:t>
      </w:r>
      <w:r>
        <w:rPr>
          <w:rFonts w:cs="Times New Roman"/>
          <w:sz w:val="22"/>
          <w:szCs w:val="22"/>
        </w:rPr>
        <w:tab/>
        <w:t xml:space="preserve">  </w:t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  <w:t xml:space="preserve">  </w:t>
      </w:r>
      <w:r>
        <w:rPr>
          <w:rFonts w:cs="Times New Roman"/>
          <w:sz w:val="22"/>
          <w:szCs w:val="22"/>
        </w:rPr>
        <w:t xml:space="preserve"> Podpis</w:t>
      </w:r>
    </w:p>
    <w:p w14:paraId="2426D506" w14:textId="77777777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96DCFB8" w14:textId="378A9028" w:rsidR="00937E43" w:rsidRDefault="00937E43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59C92A04" w14:textId="77E8EB0E" w:rsidR="009107E4" w:rsidRDefault="009107E4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3D8E8028" w14:textId="77777777" w:rsidR="009107E4" w:rsidRDefault="009107E4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2426D50C" w14:textId="068DE235" w:rsidR="009F7538" w:rsidRDefault="00AF307D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7040B7">
        <w:rPr>
          <w:rFonts w:cs="Times New Roman"/>
          <w:b/>
          <w:sz w:val="22"/>
          <w:szCs w:val="22"/>
        </w:rPr>
        <w:t xml:space="preserve">: </w:t>
      </w:r>
    </w:p>
    <w:p w14:paraId="0C2BCD45" w14:textId="77777777" w:rsidR="007040B7" w:rsidRPr="007040B7" w:rsidRDefault="007040B7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D" w14:textId="79F1285D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160695">
        <w:rPr>
          <w:rFonts w:cs="Times New Roman"/>
          <w:sz w:val="22"/>
          <w:szCs w:val="22"/>
        </w:rPr>
        <w:t>David Kraus</w:t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BA27A4">
        <w:rPr>
          <w:rFonts w:cs="Times New Roman"/>
          <w:sz w:val="22"/>
          <w:szCs w:val="22"/>
        </w:rPr>
        <w:t>21.08.2024</w:t>
      </w:r>
      <w:r w:rsidR="00160695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</w:t>
      </w:r>
      <w:r w:rsidR="00160695">
        <w:rPr>
          <w:rFonts w:cs="Times New Roman"/>
          <w:sz w:val="22"/>
          <w:szCs w:val="22"/>
        </w:rPr>
        <w:t xml:space="preserve">Podpis + razítko 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F4D8" w14:textId="77777777" w:rsidR="00CB6E84" w:rsidRPr="00742C6D" w:rsidRDefault="00CB6E84" w:rsidP="00742C6D">
      <w:r>
        <w:separator/>
      </w:r>
    </w:p>
    <w:p w14:paraId="748BF4CE" w14:textId="77777777" w:rsidR="00CB6E84" w:rsidRDefault="00CB6E84"/>
  </w:endnote>
  <w:endnote w:type="continuationSeparator" w:id="0">
    <w:p w14:paraId="5F2D1C39" w14:textId="77777777" w:rsidR="00CB6E84" w:rsidRPr="00742C6D" w:rsidRDefault="00CB6E84" w:rsidP="00742C6D">
      <w:r>
        <w:continuationSeparator/>
      </w:r>
    </w:p>
    <w:p w14:paraId="60A09351" w14:textId="77777777" w:rsidR="00CB6E84" w:rsidRDefault="00CB6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Linux Libertine O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775C5F" w:rsidRDefault="00775C5F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775C5F" w:rsidRDefault="00775C5F">
    <w:pPr>
      <w:pStyle w:val="Zpat"/>
      <w:jc w:val="right"/>
    </w:pPr>
  </w:p>
  <w:p w14:paraId="2426D51A" w14:textId="1247AE28" w:rsidR="00775C5F" w:rsidRDefault="00775C5F" w:rsidP="000B47C9">
    <w:pPr>
      <w:pStyle w:val="KAMdatum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CB6E84">
      <w:rPr>
        <w:noProof/>
      </w:rP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CB6E84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775C5F" w:rsidRDefault="00775C5F" w:rsidP="000B47C9">
    <w:pPr>
      <w:pStyle w:val="Zpat"/>
    </w:pPr>
  </w:p>
  <w:p w14:paraId="2426D51C" w14:textId="77777777" w:rsidR="00775C5F" w:rsidRDefault="00775C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62CD6697" w:rsidR="00775C5F" w:rsidRPr="00EB32CD" w:rsidRDefault="00775C5F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PAGE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</w:t>
    </w:r>
    <w:r w:rsidRPr="006A262E">
      <w:rPr>
        <w:rStyle w:val="KAMdatumChar"/>
      </w:rPr>
      <w:fldChar w:fldCharType="end"/>
    </w:r>
    <w:r w:rsidRPr="006A262E">
      <w:rPr>
        <w:rStyle w:val="KAMdatumChar"/>
      </w:rPr>
      <w:t xml:space="preserve"> /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NUMPAGES</w:instrText>
    </w:r>
    <w:r w:rsidRPr="006A262E">
      <w:rPr>
        <w:rStyle w:val="KAMdatumChar"/>
      </w:rPr>
      <w:fldChar w:fldCharType="separate"/>
    </w:r>
    <w:r w:rsidR="00160695">
      <w:rPr>
        <w:rStyle w:val="KAMdatumChar"/>
        <w:noProof/>
      </w:rPr>
      <w:t>1</w:t>
    </w:r>
    <w:r w:rsidRPr="006A262E">
      <w:rPr>
        <w:rStyle w:val="KAMdatumChar"/>
      </w:rPr>
      <w:fldChar w:fldCharType="end"/>
    </w:r>
  </w:p>
  <w:p w14:paraId="2426D521" w14:textId="77777777" w:rsidR="00775C5F" w:rsidRDefault="00775C5F" w:rsidP="00BF301A">
    <w:pPr>
      <w:pStyle w:val="Zpat"/>
      <w:jc w:val="center"/>
    </w:pPr>
  </w:p>
  <w:p w14:paraId="2426D522" w14:textId="77777777" w:rsidR="00775C5F" w:rsidRDefault="00775C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8EF5" w14:textId="77777777" w:rsidR="00CB6E84" w:rsidRPr="00742C6D" w:rsidRDefault="00CB6E84" w:rsidP="00742C6D">
      <w:r>
        <w:separator/>
      </w:r>
    </w:p>
    <w:p w14:paraId="423A0892" w14:textId="77777777" w:rsidR="00CB6E84" w:rsidRDefault="00CB6E84"/>
  </w:footnote>
  <w:footnote w:type="continuationSeparator" w:id="0">
    <w:p w14:paraId="703368A3" w14:textId="77777777" w:rsidR="00CB6E84" w:rsidRPr="00742C6D" w:rsidRDefault="00CB6E84" w:rsidP="00742C6D">
      <w:r>
        <w:continuationSeparator/>
      </w:r>
    </w:p>
    <w:p w14:paraId="7F422BE6" w14:textId="77777777" w:rsidR="00CB6E84" w:rsidRDefault="00CB6E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775C5F" w:rsidRPr="00E73372" w:rsidRDefault="00775C5F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775C5F" w:rsidRDefault="00775C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75C5F" w:rsidRPr="00742C6D" w:rsidRDefault="00775C5F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426D51E" w14:textId="77777777" w:rsidR="00775C5F" w:rsidRDefault="00775C5F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775C5F" w:rsidRDefault="00775C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5783B"/>
    <w:rsid w:val="00076FD3"/>
    <w:rsid w:val="000809E9"/>
    <w:rsid w:val="000A3635"/>
    <w:rsid w:val="000B47C9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60695"/>
    <w:rsid w:val="001A2E17"/>
    <w:rsid w:val="001B0DB3"/>
    <w:rsid w:val="001B387F"/>
    <w:rsid w:val="001C1858"/>
    <w:rsid w:val="001C605B"/>
    <w:rsid w:val="002108C1"/>
    <w:rsid w:val="00224157"/>
    <w:rsid w:val="00242DF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30947"/>
    <w:rsid w:val="00334373"/>
    <w:rsid w:val="003605DC"/>
    <w:rsid w:val="00362797"/>
    <w:rsid w:val="003644FA"/>
    <w:rsid w:val="003650C6"/>
    <w:rsid w:val="003653BC"/>
    <w:rsid w:val="0037105C"/>
    <w:rsid w:val="00383457"/>
    <w:rsid w:val="003A1DC8"/>
    <w:rsid w:val="003A58FE"/>
    <w:rsid w:val="003C2087"/>
    <w:rsid w:val="003D2D11"/>
    <w:rsid w:val="003D7916"/>
    <w:rsid w:val="003E5D65"/>
    <w:rsid w:val="003E5E34"/>
    <w:rsid w:val="00400A3F"/>
    <w:rsid w:val="004120D9"/>
    <w:rsid w:val="0043533B"/>
    <w:rsid w:val="0044743C"/>
    <w:rsid w:val="004830C9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77BE"/>
    <w:rsid w:val="005929A6"/>
    <w:rsid w:val="005B2BC7"/>
    <w:rsid w:val="006214C7"/>
    <w:rsid w:val="00634D17"/>
    <w:rsid w:val="006415A8"/>
    <w:rsid w:val="006A262E"/>
    <w:rsid w:val="006A65CD"/>
    <w:rsid w:val="006B1C50"/>
    <w:rsid w:val="006C5283"/>
    <w:rsid w:val="006D3CD7"/>
    <w:rsid w:val="006D65E0"/>
    <w:rsid w:val="006E3CD4"/>
    <w:rsid w:val="007040B7"/>
    <w:rsid w:val="00714AB3"/>
    <w:rsid w:val="00723BED"/>
    <w:rsid w:val="00726009"/>
    <w:rsid w:val="00742294"/>
    <w:rsid w:val="00742C6D"/>
    <w:rsid w:val="00760508"/>
    <w:rsid w:val="0076740F"/>
    <w:rsid w:val="00771F9C"/>
    <w:rsid w:val="00775C5F"/>
    <w:rsid w:val="007836AF"/>
    <w:rsid w:val="00793081"/>
    <w:rsid w:val="007E1764"/>
    <w:rsid w:val="007E3786"/>
    <w:rsid w:val="007E5426"/>
    <w:rsid w:val="008152E1"/>
    <w:rsid w:val="0081719E"/>
    <w:rsid w:val="00821782"/>
    <w:rsid w:val="00830384"/>
    <w:rsid w:val="00895D30"/>
    <w:rsid w:val="008C2AC1"/>
    <w:rsid w:val="008F7AEF"/>
    <w:rsid w:val="009107E4"/>
    <w:rsid w:val="00911212"/>
    <w:rsid w:val="00937E43"/>
    <w:rsid w:val="00940DD9"/>
    <w:rsid w:val="00956659"/>
    <w:rsid w:val="00960364"/>
    <w:rsid w:val="00963F52"/>
    <w:rsid w:val="0097295B"/>
    <w:rsid w:val="00992A31"/>
    <w:rsid w:val="00992D69"/>
    <w:rsid w:val="009C0406"/>
    <w:rsid w:val="009F4B59"/>
    <w:rsid w:val="009F7538"/>
    <w:rsid w:val="00A34A78"/>
    <w:rsid w:val="00A5350C"/>
    <w:rsid w:val="00A60BA2"/>
    <w:rsid w:val="00A644D6"/>
    <w:rsid w:val="00A652C7"/>
    <w:rsid w:val="00A65CB6"/>
    <w:rsid w:val="00A67510"/>
    <w:rsid w:val="00A73AA7"/>
    <w:rsid w:val="00AD3BD3"/>
    <w:rsid w:val="00AF307D"/>
    <w:rsid w:val="00B13B0F"/>
    <w:rsid w:val="00B753EB"/>
    <w:rsid w:val="00BA0765"/>
    <w:rsid w:val="00BA27A4"/>
    <w:rsid w:val="00BA471F"/>
    <w:rsid w:val="00BC2422"/>
    <w:rsid w:val="00BC3DC2"/>
    <w:rsid w:val="00BC49D5"/>
    <w:rsid w:val="00BF08E3"/>
    <w:rsid w:val="00BF1078"/>
    <w:rsid w:val="00BF301A"/>
    <w:rsid w:val="00C246D4"/>
    <w:rsid w:val="00C825EE"/>
    <w:rsid w:val="00CA2A6B"/>
    <w:rsid w:val="00CA4079"/>
    <w:rsid w:val="00CB6E84"/>
    <w:rsid w:val="00CB761B"/>
    <w:rsid w:val="00CD25F1"/>
    <w:rsid w:val="00CE5143"/>
    <w:rsid w:val="00CF1F4E"/>
    <w:rsid w:val="00D04C08"/>
    <w:rsid w:val="00D04F20"/>
    <w:rsid w:val="00D12BA2"/>
    <w:rsid w:val="00D16462"/>
    <w:rsid w:val="00D1746C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82E7D"/>
    <w:rsid w:val="00EB32CD"/>
    <w:rsid w:val="00EB7ED0"/>
    <w:rsid w:val="00EC75B9"/>
    <w:rsid w:val="00ED6936"/>
    <w:rsid w:val="00EE348A"/>
    <w:rsid w:val="00EF09D3"/>
    <w:rsid w:val="00F075C7"/>
    <w:rsid w:val="00F763FB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0A7A2315-37B7-41E8-8146-F2D21FF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a40a65-3539-4191-9338-239140845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F37258EDDAF4E8E3BB69B482E2822" ma:contentTypeVersion="18" ma:contentTypeDescription="Vytvoří nový dokument" ma:contentTypeScope="" ma:versionID="8c34b0ab149e7cb15199e3211081326e">
  <xsd:schema xmlns:xsd="http://www.w3.org/2001/XMLSchema" xmlns:xs="http://www.w3.org/2001/XMLSchema" xmlns:p="http://schemas.microsoft.com/office/2006/metadata/properties" xmlns:ns3="eea40a65-3539-4191-9338-23914084545d" xmlns:ns4="f781ddb9-3d0d-40c4-b6dd-216fe45c51fd" targetNamespace="http://schemas.microsoft.com/office/2006/metadata/properties" ma:root="true" ma:fieldsID="5df8c5606b76df165f009a56645c1c12" ns3:_="" ns4:_="">
    <xsd:import namespace="eea40a65-3539-4191-9338-23914084545d"/>
    <xsd:import namespace="f781ddb9-3d0d-40c4-b6dd-216fe45c5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0a65-3539-4191-9338-239140845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1ddb9-3d0d-40c4-b6dd-216fe45c5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eea40a65-3539-4191-9338-23914084545d"/>
  </ds:schemaRefs>
</ds:datastoreItem>
</file>

<file path=customXml/itemProps3.xml><?xml version="1.0" encoding="utf-8"?>
<ds:datastoreItem xmlns:ds="http://schemas.openxmlformats.org/officeDocument/2006/customXml" ds:itemID="{4D77E8B9-4106-4DF5-874A-BD68536A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40a65-3539-4191-9338-23914084545d"/>
    <ds:schemaRef ds:uri="f781ddb9-3d0d-40c4-b6dd-216fe45c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08F47-4C9C-465D-9D48-618D9AA7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0</TotalTime>
  <Pages>12</Pages>
  <Words>2273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3</cp:revision>
  <cp:lastPrinted>2022-04-26T06:34:00Z</cp:lastPrinted>
  <dcterms:created xsi:type="dcterms:W3CDTF">2024-09-19T07:29:00Z</dcterms:created>
  <dcterms:modified xsi:type="dcterms:W3CDTF">2024-09-19T07:30:00Z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0x0101006B5F37258EDDAF4E8E3BB69B482E2822</vt:lpwstr>
  </property>
  <property fmtid="{D5CDD505-2E9C-101B-9397-08002B2CF9AE}" pid="3" name="MediaServiceImageTags">
    <vt:lpwstr/>
  </property>
</Properties>
</file>