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:rsidR="00704BEA" w:rsidRPr="00C673CD" w:rsidRDefault="00704BEA" w:rsidP="00595DA0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 xml:space="preserve">na zhotovení </w:t>
      </w:r>
      <w:r w:rsidR="00B33AB8">
        <w:rPr>
          <w:rFonts w:cs="Arial"/>
          <w:b/>
          <w:szCs w:val="28"/>
        </w:rPr>
        <w:t>stavby</w:t>
      </w:r>
      <w:r w:rsidR="00540A56">
        <w:rPr>
          <w:rFonts w:cs="Arial"/>
          <w:b/>
          <w:szCs w:val="28"/>
        </w:rPr>
        <w:t xml:space="preserve"> </w:t>
      </w:r>
      <w:r w:rsidRPr="00C673CD">
        <w:rPr>
          <w:rFonts w:cs="Arial"/>
          <w:b/>
          <w:szCs w:val="28"/>
        </w:rPr>
        <w:t xml:space="preserve">na akci </w:t>
      </w:r>
      <w:r w:rsidR="00595DA0" w:rsidRPr="00595DA0">
        <w:rPr>
          <w:rFonts w:cs="Arial"/>
          <w:b/>
          <w:szCs w:val="28"/>
        </w:rPr>
        <w:t>„</w:t>
      </w:r>
      <w:r w:rsidR="00B6153A">
        <w:rPr>
          <w:rFonts w:cs="Arial"/>
          <w:b/>
          <w:szCs w:val="28"/>
        </w:rPr>
        <w:t xml:space="preserve">ZŠ ZACHAR – ÚPRAVA VNITŘNÍ KANALIZACE </w:t>
      </w:r>
      <w:r w:rsidR="00B6153A">
        <w:rPr>
          <w:rFonts w:cs="Arial"/>
          <w:b/>
          <w:szCs w:val="28"/>
        </w:rPr>
        <w:br/>
        <w:t>A ODVODNĚNÍ STŘECH</w:t>
      </w:r>
      <w:r w:rsidR="00595DA0" w:rsidRPr="00595DA0">
        <w:rPr>
          <w:rFonts w:cs="Arial"/>
          <w:b/>
          <w:szCs w:val="28"/>
        </w:rPr>
        <w:t xml:space="preserve">“ </w:t>
      </w:r>
    </w:p>
    <w:p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 xml:space="preserve">uzavřená podle zákona č. 89/2012Sb.,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bčanského zákoníku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492150">
        <w:rPr>
          <w:rFonts w:ascii="Arial" w:hAnsi="Arial" w:cs="Arial"/>
          <w:sz w:val="20"/>
          <w:szCs w:val="22"/>
        </w:rPr>
        <w:t>„</w:t>
      </w:r>
      <w:r w:rsidR="00E70312" w:rsidRPr="00C673CD">
        <w:rPr>
          <w:rFonts w:ascii="Arial" w:hAnsi="Arial" w:cs="Arial"/>
          <w:sz w:val="20"/>
          <w:szCs w:val="22"/>
        </w:rPr>
        <w:t>NOZ</w:t>
      </w:r>
      <w:r w:rsidR="00492150">
        <w:rPr>
          <w:rFonts w:ascii="Arial" w:hAnsi="Arial" w:cs="Arial"/>
          <w:sz w:val="20"/>
          <w:szCs w:val="22"/>
        </w:rPr>
        <w:t>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A3058E">
        <w:rPr>
          <w:rFonts w:ascii="Arial" w:hAnsi="Arial" w:cs="Arial"/>
          <w:u w:val="single"/>
        </w:rPr>
        <w:t>SML/</w:t>
      </w:r>
      <w:r w:rsidR="00595DA0">
        <w:rPr>
          <w:rFonts w:ascii="Arial" w:hAnsi="Arial" w:cs="Arial"/>
          <w:u w:val="single"/>
        </w:rPr>
        <w:t>3</w:t>
      </w:r>
      <w:r w:rsidR="00B6153A">
        <w:rPr>
          <w:rFonts w:ascii="Arial" w:hAnsi="Arial" w:cs="Arial"/>
          <w:u w:val="single"/>
        </w:rPr>
        <w:t>87</w:t>
      </w:r>
      <w:r w:rsidR="00A3058E">
        <w:rPr>
          <w:rFonts w:ascii="Arial" w:hAnsi="Arial" w:cs="Arial"/>
          <w:u w:val="single"/>
        </w:rPr>
        <w:t>/</w:t>
      </w:r>
      <w:r w:rsidR="0081281D">
        <w:rPr>
          <w:rFonts w:ascii="Arial" w:hAnsi="Arial" w:cs="Arial"/>
          <w:u w:val="single"/>
        </w:rPr>
        <w:t>2024–1</w:t>
      </w:r>
    </w:p>
    <w:p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</w:p>
    <w:p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AA0D2F">
        <w:rPr>
          <w:rFonts w:ascii="Arial" w:hAnsi="Arial" w:cs="Arial"/>
          <w:sz w:val="20"/>
          <w:szCs w:val="22"/>
        </w:rPr>
        <w:t>xxx</w:t>
      </w:r>
      <w:proofErr w:type="spellEnd"/>
    </w:p>
    <w:p w:rsidR="006F5194" w:rsidRPr="00C673CD" w:rsidRDefault="006F5194" w:rsidP="00A3058E">
      <w:pPr>
        <w:pStyle w:val="Obsah1"/>
        <w:spacing w:before="120"/>
        <w:ind w:left="2836" w:firstLine="709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(</w:t>
      </w:r>
      <w:proofErr w:type="spellStart"/>
      <w:r w:rsidR="00AA0D2F">
        <w:rPr>
          <w:rFonts w:ascii="Arial" w:hAnsi="Arial" w:cs="Arial"/>
          <w:sz w:val="20"/>
          <w:szCs w:val="22"/>
        </w:rPr>
        <w:t>xxx</w:t>
      </w:r>
      <w:proofErr w:type="spellEnd"/>
      <w:r w:rsidRPr="00C673CD">
        <w:rPr>
          <w:rFonts w:ascii="Arial" w:hAnsi="Arial" w:cs="Arial"/>
          <w:sz w:val="20"/>
          <w:szCs w:val="22"/>
        </w:rPr>
        <w:t>)</w:t>
      </w:r>
    </w:p>
    <w:p w:rsidR="00B92147" w:rsidRPr="0040342F" w:rsidRDefault="00AA0D2F" w:rsidP="00B92147">
      <w:pPr>
        <w:ind w:left="2127" w:firstLine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B92147" w:rsidRPr="0040342F" w:rsidRDefault="00B92147" w:rsidP="00B92147">
      <w:pPr>
        <w:rPr>
          <w:rFonts w:ascii="Arial" w:hAnsi="Arial" w:cs="Arial"/>
        </w:rPr>
      </w:pPr>
      <w:r w:rsidRPr="0040342F">
        <w:rPr>
          <w:rFonts w:ascii="Arial" w:hAnsi="Arial" w:cs="Arial"/>
        </w:rPr>
        <w:t xml:space="preserve">                                                                (</w:t>
      </w:r>
      <w:proofErr w:type="spellStart"/>
      <w:r w:rsidR="00AA0D2F">
        <w:rPr>
          <w:rFonts w:ascii="Arial" w:hAnsi="Arial" w:cs="Arial"/>
        </w:rPr>
        <w:t>xxx</w:t>
      </w:r>
      <w:proofErr w:type="spellEnd"/>
      <w:r w:rsidRPr="0040342F">
        <w:rPr>
          <w:rFonts w:ascii="Arial" w:hAnsi="Arial" w:cs="Arial"/>
        </w:rPr>
        <w:t>)</w:t>
      </w:r>
    </w:p>
    <w:p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:rsidR="002F4F2F" w:rsidRDefault="002F4F2F" w:rsidP="00B92147">
      <w:pPr>
        <w:spacing w:before="120"/>
        <w:contextualSpacing/>
        <w:rPr>
          <w:rFonts w:ascii="Arial" w:hAnsi="Arial" w:cs="Arial"/>
        </w:rPr>
      </w:pPr>
    </w:p>
    <w:p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654D89" w:rsidRPr="00C673CD" w:rsidRDefault="00654D89" w:rsidP="00C62ACC">
      <w:pPr>
        <w:spacing w:before="120"/>
        <w:contextualSpacing/>
        <w:jc w:val="both"/>
        <w:rPr>
          <w:sz w:val="18"/>
        </w:rPr>
      </w:pPr>
    </w:p>
    <w:p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B6153A" w:rsidRPr="00C673CD" w:rsidRDefault="00B92147" w:rsidP="00B6153A">
      <w:pPr>
        <w:spacing w:before="120"/>
        <w:ind w:right="397"/>
        <w:contextualSpacing/>
        <w:jc w:val="both"/>
        <w:outlineLvl w:val="0"/>
        <w:rPr>
          <w:rFonts w:ascii="Arial" w:hAnsi="Arial" w:cs="Arial"/>
          <w:sz w:val="6"/>
        </w:rPr>
      </w:pPr>
      <w:r w:rsidRPr="00B92147">
        <w:rPr>
          <w:rFonts w:ascii="Arial" w:hAnsi="Arial" w:cs="Arial"/>
          <w:szCs w:val="22"/>
        </w:rPr>
        <w:t>název:</w:t>
      </w:r>
      <w:r w:rsidRPr="00B92147">
        <w:rPr>
          <w:rFonts w:ascii="Arial" w:hAnsi="Arial" w:cs="Arial"/>
          <w:szCs w:val="22"/>
        </w:rPr>
        <w:tab/>
      </w:r>
      <w:r w:rsidRPr="00B92147">
        <w:rPr>
          <w:rFonts w:ascii="Arial" w:hAnsi="Arial" w:cs="Arial"/>
          <w:szCs w:val="22"/>
        </w:rPr>
        <w:tab/>
      </w:r>
      <w:r w:rsidR="00B6153A">
        <w:rPr>
          <w:rFonts w:ascii="Arial" w:hAnsi="Arial" w:cs="Arial"/>
          <w:szCs w:val="22"/>
        </w:rPr>
        <w:tab/>
      </w:r>
      <w:r w:rsidR="00B6153A">
        <w:rPr>
          <w:rFonts w:ascii="Arial" w:hAnsi="Arial" w:cs="Arial"/>
          <w:szCs w:val="22"/>
        </w:rPr>
        <w:tab/>
      </w:r>
      <w:r w:rsidR="00B6153A">
        <w:rPr>
          <w:rFonts w:ascii="Arial" w:hAnsi="Arial" w:cs="Arial"/>
          <w:szCs w:val="22"/>
        </w:rPr>
        <w:tab/>
      </w:r>
      <w:r w:rsidR="00B6153A" w:rsidRPr="002F4F2F">
        <w:rPr>
          <w:rFonts w:ascii="Arial" w:hAnsi="Arial" w:cs="Arial"/>
          <w:b/>
        </w:rPr>
        <w:t xml:space="preserve">Stav </w:t>
      </w:r>
      <w:proofErr w:type="spellStart"/>
      <w:r w:rsidR="00B6153A" w:rsidRPr="002F4F2F">
        <w:rPr>
          <w:rFonts w:ascii="Arial" w:hAnsi="Arial" w:cs="Arial"/>
          <w:b/>
        </w:rPr>
        <w:t>consult</w:t>
      </w:r>
      <w:proofErr w:type="spellEnd"/>
      <w:r w:rsidR="00B6153A" w:rsidRPr="002F4F2F">
        <w:rPr>
          <w:rFonts w:ascii="Arial" w:hAnsi="Arial" w:cs="Arial"/>
          <w:b/>
        </w:rPr>
        <w:t>, s.r.o.</w:t>
      </w:r>
      <w:r w:rsidR="00B6153A" w:rsidRPr="00C673CD">
        <w:rPr>
          <w:rFonts w:ascii="Arial" w:hAnsi="Arial" w:cs="Arial"/>
          <w:sz w:val="18"/>
        </w:rPr>
        <w:t xml:space="preserve"> </w:t>
      </w:r>
      <w:r w:rsidR="00B6153A" w:rsidRPr="00C673CD">
        <w:rPr>
          <w:rFonts w:ascii="Arial" w:hAnsi="Arial" w:cs="Arial"/>
          <w:sz w:val="6"/>
        </w:rPr>
        <w:t xml:space="preserve">  </w:t>
      </w:r>
    </w:p>
    <w:p w:rsidR="00B6153A" w:rsidRPr="00C673CD" w:rsidRDefault="00B6153A" w:rsidP="00B6153A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adresa:</w:t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Cs w:val="22"/>
        </w:rPr>
        <w:t>Jožky Silného 2349/4, 767 01 Kroměříž</w:t>
      </w:r>
    </w:p>
    <w:p w:rsidR="00B6153A" w:rsidRPr="00C673CD" w:rsidRDefault="00B6153A" w:rsidP="00B6153A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IČO: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25321030</w:t>
      </w:r>
      <w:r w:rsidRPr="00C673CD">
        <w:rPr>
          <w:rFonts w:ascii="Arial" w:hAnsi="Arial" w:cs="Arial"/>
          <w:szCs w:val="22"/>
        </w:rPr>
        <w:tab/>
      </w:r>
    </w:p>
    <w:p w:rsidR="00B6153A" w:rsidRPr="00C673CD" w:rsidRDefault="00B6153A" w:rsidP="00B6153A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DIČ: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CZ25321030</w:t>
      </w:r>
    </w:p>
    <w:p w:rsidR="00B6153A" w:rsidRPr="00C673CD" w:rsidRDefault="00B6153A" w:rsidP="00B6153A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statutární orgán: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szCs w:val="22"/>
        </w:rPr>
        <w:t>Ing. Rudolf Kolář</w:t>
      </w:r>
      <w:r w:rsidRPr="002A3FCF">
        <w:rPr>
          <w:rFonts w:ascii="Arial" w:hAnsi="Arial" w:cs="Arial"/>
          <w:bCs/>
          <w:szCs w:val="22"/>
        </w:rPr>
        <w:t>, jednatel</w:t>
      </w:r>
    </w:p>
    <w:p w:rsidR="00B6153A" w:rsidRPr="00C673CD" w:rsidRDefault="00B6153A" w:rsidP="00B6153A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telefon: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 w:rsidR="00AA0D2F">
        <w:rPr>
          <w:rFonts w:ascii="Arial" w:hAnsi="Arial" w:cs="Arial"/>
          <w:szCs w:val="22"/>
        </w:rPr>
        <w:t>xxx</w:t>
      </w:r>
      <w:proofErr w:type="spellEnd"/>
    </w:p>
    <w:p w:rsidR="00B6153A" w:rsidRPr="00C673CD" w:rsidRDefault="00B6153A" w:rsidP="00B6153A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e-mail: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proofErr w:type="spellStart"/>
      <w:r w:rsidR="00AA0D2F">
        <w:rPr>
          <w:rFonts w:ascii="Arial" w:hAnsi="Arial" w:cs="Arial"/>
          <w:szCs w:val="22"/>
        </w:rPr>
        <w:t>xxx</w:t>
      </w:r>
      <w:proofErr w:type="spellEnd"/>
    </w:p>
    <w:p w:rsidR="00B6153A" w:rsidRPr="00C673CD" w:rsidRDefault="00B6153A" w:rsidP="00B6153A">
      <w:pPr>
        <w:spacing w:before="120"/>
        <w:contextualSpacing/>
        <w:jc w:val="both"/>
        <w:rPr>
          <w:rFonts w:ascii="Arial" w:hAnsi="Arial" w:cs="Arial"/>
          <w:b/>
          <w:szCs w:val="22"/>
        </w:rPr>
      </w:pPr>
      <w:r w:rsidRPr="00C673CD">
        <w:rPr>
          <w:rFonts w:ascii="Arial" w:hAnsi="Arial" w:cs="Arial"/>
          <w:szCs w:val="22"/>
        </w:rPr>
        <w:t>bankovní spojení: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Komerční banka, a.s.</w:t>
      </w:r>
    </w:p>
    <w:p w:rsidR="00B6153A" w:rsidRPr="00C673CD" w:rsidRDefault="00B6153A" w:rsidP="00B6153A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číslo účtu: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proofErr w:type="spellStart"/>
      <w:r w:rsidR="00AA0D2F">
        <w:rPr>
          <w:rFonts w:ascii="Arial" w:hAnsi="Arial" w:cs="Arial"/>
          <w:szCs w:val="22"/>
        </w:rPr>
        <w:t>xxx</w:t>
      </w:r>
      <w:proofErr w:type="spellEnd"/>
    </w:p>
    <w:p w:rsidR="00B6153A" w:rsidRPr="00C673CD" w:rsidRDefault="00B6153A" w:rsidP="00B6153A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</w:p>
    <w:p w:rsidR="00B6153A" w:rsidRPr="00C673CD" w:rsidRDefault="00B6153A" w:rsidP="00B6153A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za Zhotovitele je oprávněn jednat:</w:t>
      </w:r>
    </w:p>
    <w:p w:rsidR="00B6153A" w:rsidRDefault="00B6153A" w:rsidP="00B6153A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- ve věcech smluvních: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Ing. Rudolf Kolář, jednatel,</w:t>
      </w:r>
    </w:p>
    <w:p w:rsidR="00B6153A" w:rsidRPr="00C673CD" w:rsidRDefault="00B6153A" w:rsidP="00B6153A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(</w:t>
      </w:r>
      <w:proofErr w:type="spellStart"/>
      <w:r w:rsidR="00AA0D2F">
        <w:rPr>
          <w:rFonts w:ascii="Arial" w:hAnsi="Arial" w:cs="Arial"/>
          <w:szCs w:val="22"/>
        </w:rPr>
        <w:t>xxx</w:t>
      </w:r>
      <w:proofErr w:type="spellEnd"/>
      <w:r>
        <w:rPr>
          <w:rFonts w:ascii="Arial" w:hAnsi="Arial" w:cs="Arial"/>
          <w:szCs w:val="22"/>
        </w:rPr>
        <w:t>)</w:t>
      </w:r>
      <w:r w:rsidRPr="00C673CD">
        <w:rPr>
          <w:rFonts w:ascii="Arial" w:hAnsi="Arial" w:cs="Arial"/>
          <w:szCs w:val="22"/>
        </w:rPr>
        <w:tab/>
      </w:r>
    </w:p>
    <w:p w:rsidR="00B6153A" w:rsidRDefault="00B6153A" w:rsidP="00B6153A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- ve věcech technických: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proofErr w:type="spellStart"/>
      <w:r w:rsidR="00AA0D2F">
        <w:rPr>
          <w:rFonts w:ascii="Arial" w:hAnsi="Arial" w:cs="Arial"/>
          <w:szCs w:val="22"/>
        </w:rPr>
        <w:t>xxx</w:t>
      </w:r>
      <w:proofErr w:type="spellEnd"/>
      <w:r>
        <w:rPr>
          <w:rFonts w:ascii="Arial" w:hAnsi="Arial" w:cs="Arial"/>
          <w:szCs w:val="22"/>
        </w:rPr>
        <w:t>,</w:t>
      </w:r>
    </w:p>
    <w:p w:rsidR="00B6153A" w:rsidRPr="00C673CD" w:rsidRDefault="00B6153A" w:rsidP="00B6153A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(</w:t>
      </w:r>
      <w:proofErr w:type="spellStart"/>
      <w:r w:rsidR="00AA0D2F">
        <w:rPr>
          <w:rFonts w:ascii="Arial" w:hAnsi="Arial" w:cs="Arial"/>
          <w:szCs w:val="22"/>
        </w:rPr>
        <w:t>xxx</w:t>
      </w:r>
      <w:proofErr w:type="spellEnd"/>
      <w:r>
        <w:rPr>
          <w:rFonts w:ascii="Arial" w:hAnsi="Arial" w:cs="Arial"/>
          <w:szCs w:val="22"/>
        </w:rPr>
        <w:t xml:space="preserve">)  </w:t>
      </w:r>
      <w:r w:rsidRPr="00C673CD">
        <w:rPr>
          <w:rFonts w:ascii="Arial" w:hAnsi="Arial" w:cs="Arial"/>
          <w:szCs w:val="22"/>
        </w:rPr>
        <w:tab/>
      </w:r>
    </w:p>
    <w:p w:rsidR="00B6153A" w:rsidRPr="00C673CD" w:rsidRDefault="00B6153A" w:rsidP="00B6153A">
      <w:pPr>
        <w:spacing w:before="120"/>
        <w:ind w:firstLine="360"/>
        <w:contextualSpacing/>
        <w:jc w:val="both"/>
        <w:rPr>
          <w:rFonts w:ascii="Arial" w:hAnsi="Arial" w:cs="Arial"/>
          <w:szCs w:val="22"/>
        </w:rPr>
      </w:pPr>
    </w:p>
    <w:p w:rsidR="00B6153A" w:rsidRPr="00B376E7" w:rsidRDefault="00B6153A" w:rsidP="00B6153A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SMLOUVY</w:t>
      </w:r>
    </w:p>
    <w:p w:rsidR="00540A56" w:rsidRPr="00F10A53" w:rsidRDefault="000F12FC" w:rsidP="00C62AE6">
      <w:pPr>
        <w:pStyle w:val="KUsmlouva-2rove"/>
        <w:numPr>
          <w:ilvl w:val="0"/>
          <w:numId w:val="0"/>
        </w:numPr>
        <w:spacing w:after="0"/>
        <w:ind w:left="567"/>
        <w:contextualSpacing/>
        <w:rPr>
          <w:szCs w:val="22"/>
        </w:rPr>
      </w:pPr>
      <w:r w:rsidRPr="00F10A53">
        <w:rPr>
          <w:szCs w:val="22"/>
        </w:rPr>
        <w:t>Výše uvedené smluvní strany se dohodly na uzavření Dodatku č. 1 ke Smlouvě o dílo uzavřené pod číslem objednatele SML/</w:t>
      </w:r>
      <w:r w:rsidR="00F10A53" w:rsidRPr="00F10A53">
        <w:rPr>
          <w:szCs w:val="22"/>
        </w:rPr>
        <w:t>3</w:t>
      </w:r>
      <w:r w:rsidR="0062374D">
        <w:rPr>
          <w:szCs w:val="22"/>
        </w:rPr>
        <w:t>87</w:t>
      </w:r>
      <w:r w:rsidR="00B33AB8" w:rsidRPr="00F10A53">
        <w:rPr>
          <w:szCs w:val="22"/>
        </w:rPr>
        <w:t>/202</w:t>
      </w:r>
      <w:r w:rsidR="00803A99" w:rsidRPr="00F10A53">
        <w:rPr>
          <w:szCs w:val="22"/>
        </w:rPr>
        <w:t>4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62374D">
        <w:rPr>
          <w:szCs w:val="22"/>
        </w:rPr>
        <w:t>24.</w:t>
      </w:r>
      <w:r w:rsidR="00B33AB8" w:rsidRPr="00F10A53">
        <w:rPr>
          <w:szCs w:val="22"/>
        </w:rPr>
        <w:t xml:space="preserve"> </w:t>
      </w:r>
      <w:r w:rsidR="00F10A53" w:rsidRPr="00F10A53">
        <w:rPr>
          <w:szCs w:val="22"/>
        </w:rPr>
        <w:t>06</w:t>
      </w:r>
      <w:r w:rsidRPr="00F10A53">
        <w:rPr>
          <w:szCs w:val="22"/>
        </w:rPr>
        <w:t>. 202</w:t>
      </w:r>
      <w:r w:rsidR="006C76BD" w:rsidRPr="00F10A53">
        <w:rPr>
          <w:szCs w:val="22"/>
        </w:rPr>
        <w:t>4</w:t>
      </w:r>
      <w:r w:rsidRPr="00F10A53">
        <w:rPr>
          <w:szCs w:val="22"/>
        </w:rPr>
        <w:t xml:space="preserve"> 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B6153A">
        <w:rPr>
          <w:b/>
          <w:szCs w:val="28"/>
        </w:rPr>
        <w:t>ZŠ ZACHAR – ÚPRAVA VNITŘNÍ KANALIZACE A ODVODNĚNÍ STŘECH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:rsidR="00B33AB8" w:rsidRPr="00B33AB8" w:rsidRDefault="00F92702" w:rsidP="00C62ACC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B33AB8">
        <w:rPr>
          <w:rFonts w:ascii="Arial" w:hAnsi="Arial" w:cs="Arial"/>
          <w:szCs w:val="22"/>
        </w:rPr>
        <w:lastRenderedPageBreak/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 xml:space="preserve">finančního plnění. Tímto dodatkem se po vzájemné dohodě smluvních stran výše uvedená smlouva mění tak, aby vyhovovala současným potřebám a záměrům smluvních stran. Dodatkem se upřesňuje 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  <w:r w:rsidR="00492150">
        <w:rPr>
          <w:rFonts w:ascii="Arial" w:hAnsi="Arial" w:cs="Arial"/>
          <w:szCs w:val="22"/>
        </w:rPr>
        <w:t xml:space="preserve"> </w:t>
      </w:r>
    </w:p>
    <w:p w:rsidR="002A278B" w:rsidRPr="00F92702" w:rsidRDefault="002A278B" w:rsidP="00C62ACC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bookmarkEnd w:id="2"/>
    <w:bookmarkEnd w:id="3"/>
    <w:bookmarkEnd w:id="4"/>
    <w:p w:rsidR="00451986" w:rsidRPr="00CB6AB6" w:rsidRDefault="002A278B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ZMĚN</w:t>
      </w:r>
      <w:r w:rsidR="00045748">
        <w:rPr>
          <w:rFonts w:cs="Arial"/>
          <w:sz w:val="28"/>
        </w:rPr>
        <w:t>y:</w:t>
      </w:r>
    </w:p>
    <w:p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>V průběhu provádění díla došlo ke změně jeho předmětu o tyto méněpráce a vícepráce:</w:t>
      </w:r>
    </w:p>
    <w:p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357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701"/>
      </w:tblGrid>
      <w:tr w:rsidR="00C62ACC" w:rsidTr="009E5612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1</w:t>
            </w:r>
          </w:p>
        </w:tc>
        <w:tc>
          <w:tcPr>
            <w:tcW w:w="3119" w:type="dxa"/>
            <w:vAlign w:val="center"/>
          </w:tcPr>
          <w:p w:rsidR="00C62ACC" w:rsidRPr="00520336" w:rsidRDefault="0062374D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Odstranění vaty</w:t>
            </w:r>
          </w:p>
        </w:tc>
        <w:tc>
          <w:tcPr>
            <w:tcW w:w="1842" w:type="dxa"/>
            <w:vAlign w:val="center"/>
          </w:tcPr>
          <w:p w:rsidR="00C62ACC" w:rsidRPr="00004B9A" w:rsidRDefault="005632B7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0,</w:t>
            </w:r>
            <w:r w:rsidR="00F10A53">
              <w:rPr>
                <w:rFonts w:ascii="Arial" w:hAnsi="Arial" w:cs="Arial"/>
              </w:rPr>
              <w:t>-</w:t>
            </w:r>
            <w:r w:rsidRPr="00004B9A">
              <w:rPr>
                <w:rFonts w:ascii="Arial" w:hAnsi="Arial" w:cs="Arial"/>
              </w:rPr>
              <w:t xml:space="preserve"> </w:t>
            </w:r>
            <w:r w:rsidR="00004B9A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:rsidR="00C62ACC" w:rsidRPr="00004B9A" w:rsidRDefault="0062374D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+ 31.183,85</w:t>
            </w:r>
            <w:r w:rsidR="00004B9A" w:rsidRPr="00004B9A">
              <w:rPr>
                <w:rFonts w:ascii="Arial" w:hAnsi="Arial" w:cs="Arial"/>
              </w:rPr>
              <w:t xml:space="preserve"> </w:t>
            </w:r>
            <w:r w:rsidR="00004B9A">
              <w:rPr>
                <w:rFonts w:ascii="Arial" w:hAnsi="Arial" w:cs="Arial"/>
              </w:rPr>
              <w:t>Kč</w:t>
            </w:r>
          </w:p>
        </w:tc>
        <w:tc>
          <w:tcPr>
            <w:tcW w:w="1701" w:type="dxa"/>
            <w:vAlign w:val="center"/>
          </w:tcPr>
          <w:p w:rsidR="00C62ACC" w:rsidRPr="00004B9A" w:rsidRDefault="00F10A53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04B9A" w:rsidRPr="00004B9A">
              <w:rPr>
                <w:rFonts w:ascii="Arial" w:hAnsi="Arial" w:cs="Arial"/>
              </w:rPr>
              <w:t xml:space="preserve"> </w:t>
            </w:r>
            <w:r w:rsidR="0062374D">
              <w:rPr>
                <w:rFonts w:ascii="Arial" w:hAnsi="Arial" w:cs="Arial"/>
              </w:rPr>
              <w:t>31.183,85</w:t>
            </w:r>
            <w:r w:rsidR="0062374D" w:rsidRPr="00004B9A">
              <w:rPr>
                <w:rFonts w:ascii="Arial" w:hAnsi="Arial" w:cs="Arial"/>
              </w:rPr>
              <w:t xml:space="preserve"> </w:t>
            </w:r>
            <w:r w:rsidR="00004B9A">
              <w:rPr>
                <w:rFonts w:ascii="Arial" w:hAnsi="Arial" w:cs="Arial"/>
              </w:rPr>
              <w:t>Kč</w:t>
            </w:r>
          </w:p>
        </w:tc>
      </w:tr>
      <w:tr w:rsidR="00C62ACC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2 </w:t>
            </w:r>
          </w:p>
        </w:tc>
        <w:tc>
          <w:tcPr>
            <w:tcW w:w="3119" w:type="dxa"/>
            <w:vAlign w:val="center"/>
          </w:tcPr>
          <w:p w:rsidR="00C62ACC" w:rsidRDefault="0062374D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Lešení</w:t>
            </w:r>
          </w:p>
        </w:tc>
        <w:tc>
          <w:tcPr>
            <w:tcW w:w="1842" w:type="dxa"/>
            <w:vAlign w:val="center"/>
          </w:tcPr>
          <w:p w:rsidR="00C62ACC" w:rsidRPr="00B06B3C" w:rsidRDefault="00B06B3C" w:rsidP="00D42376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0,- Kč</w:t>
            </w:r>
          </w:p>
        </w:tc>
        <w:tc>
          <w:tcPr>
            <w:tcW w:w="1991" w:type="dxa"/>
            <w:vAlign w:val="center"/>
          </w:tcPr>
          <w:p w:rsidR="00C62ACC" w:rsidRDefault="002D783D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</w:t>
            </w:r>
            <w:r w:rsidR="0062374D">
              <w:rPr>
                <w:rFonts w:ascii="Arial" w:hAnsi="Arial" w:cs="Arial"/>
                <w:szCs w:val="22"/>
              </w:rPr>
              <w:t xml:space="preserve"> 19.156,37</w:t>
            </w:r>
            <w:r w:rsidR="005D3E39">
              <w:rPr>
                <w:rFonts w:ascii="Arial" w:hAnsi="Arial" w:cs="Arial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C62ACC" w:rsidRDefault="002D783D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</w:t>
            </w:r>
            <w:r w:rsidR="0062374D">
              <w:rPr>
                <w:rFonts w:ascii="Arial" w:hAnsi="Arial" w:cs="Arial"/>
                <w:szCs w:val="22"/>
              </w:rPr>
              <w:t>19.156,37</w:t>
            </w:r>
            <w:r w:rsidR="00B06B3C">
              <w:rPr>
                <w:rFonts w:ascii="Arial" w:hAnsi="Arial" w:cs="Arial"/>
                <w:szCs w:val="22"/>
              </w:rPr>
              <w:t xml:space="preserve"> Kč</w:t>
            </w:r>
          </w:p>
        </w:tc>
      </w:tr>
      <w:tr w:rsidR="00C62ACC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3</w:t>
            </w:r>
          </w:p>
        </w:tc>
        <w:tc>
          <w:tcPr>
            <w:tcW w:w="3119" w:type="dxa"/>
            <w:vAlign w:val="center"/>
          </w:tcPr>
          <w:p w:rsidR="00C62ACC" w:rsidRDefault="0062374D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SDK obklad světlíků, malby stěn</w:t>
            </w:r>
          </w:p>
        </w:tc>
        <w:tc>
          <w:tcPr>
            <w:tcW w:w="1842" w:type="dxa"/>
            <w:vAlign w:val="center"/>
          </w:tcPr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0,</w:t>
            </w:r>
            <w:r w:rsidR="00EA6943">
              <w:rPr>
                <w:rFonts w:ascii="Arial" w:hAnsi="Arial" w:cs="Arial"/>
                <w:szCs w:val="22"/>
              </w:rPr>
              <w:t>-</w:t>
            </w:r>
            <w:r w:rsidR="005D3E39">
              <w:rPr>
                <w:rFonts w:ascii="Arial" w:hAnsi="Arial" w:cs="Arial"/>
                <w:szCs w:val="22"/>
              </w:rPr>
              <w:t xml:space="preserve"> Kč</w:t>
            </w:r>
          </w:p>
        </w:tc>
        <w:tc>
          <w:tcPr>
            <w:tcW w:w="1991" w:type="dxa"/>
            <w:vAlign w:val="center"/>
          </w:tcPr>
          <w:p w:rsidR="00C62ACC" w:rsidRDefault="005D3E39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</w:t>
            </w:r>
            <w:r w:rsidR="0062374D">
              <w:rPr>
                <w:rFonts w:ascii="Arial" w:hAnsi="Arial" w:cs="Arial"/>
                <w:szCs w:val="22"/>
              </w:rPr>
              <w:t xml:space="preserve"> 167.229,94</w:t>
            </w:r>
            <w:r>
              <w:rPr>
                <w:rFonts w:ascii="Arial" w:hAnsi="Arial" w:cs="Arial"/>
                <w:szCs w:val="22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C62ACC" w:rsidRDefault="005D3E39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+ </w:t>
            </w:r>
            <w:r w:rsidR="0062374D">
              <w:rPr>
                <w:rFonts w:ascii="Arial" w:hAnsi="Arial" w:cs="Arial"/>
                <w:szCs w:val="22"/>
              </w:rPr>
              <w:t>167.229,94</w:t>
            </w:r>
            <w:r>
              <w:rPr>
                <w:rFonts w:ascii="Arial" w:hAnsi="Arial" w:cs="Arial"/>
                <w:szCs w:val="22"/>
              </w:rPr>
              <w:t xml:space="preserve"> Kč</w:t>
            </w:r>
          </w:p>
        </w:tc>
      </w:tr>
      <w:tr w:rsidR="00B6153A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:rsidR="00B6153A" w:rsidRDefault="00B6153A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4</w:t>
            </w:r>
          </w:p>
        </w:tc>
        <w:tc>
          <w:tcPr>
            <w:tcW w:w="3119" w:type="dxa"/>
            <w:vAlign w:val="center"/>
          </w:tcPr>
          <w:p w:rsidR="00B6153A" w:rsidRDefault="003F3FCC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Úprava stávající elektroinstalace</w:t>
            </w:r>
          </w:p>
        </w:tc>
        <w:tc>
          <w:tcPr>
            <w:tcW w:w="1842" w:type="dxa"/>
            <w:vAlign w:val="center"/>
          </w:tcPr>
          <w:p w:rsidR="00B6153A" w:rsidRDefault="003F3F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0,- Kč</w:t>
            </w:r>
          </w:p>
        </w:tc>
        <w:tc>
          <w:tcPr>
            <w:tcW w:w="1991" w:type="dxa"/>
            <w:vAlign w:val="center"/>
          </w:tcPr>
          <w:p w:rsidR="00B6153A" w:rsidRDefault="003F3F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+ 16.960,- Kč</w:t>
            </w:r>
          </w:p>
        </w:tc>
        <w:tc>
          <w:tcPr>
            <w:tcW w:w="1701" w:type="dxa"/>
            <w:vAlign w:val="center"/>
          </w:tcPr>
          <w:p w:rsidR="00B6153A" w:rsidRDefault="003F3F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+ 16.960,- Kč</w:t>
            </w:r>
          </w:p>
        </w:tc>
      </w:tr>
      <w:tr w:rsidR="00B6153A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:rsidR="00B6153A" w:rsidRDefault="00B6153A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5</w:t>
            </w:r>
          </w:p>
        </w:tc>
        <w:tc>
          <w:tcPr>
            <w:tcW w:w="3119" w:type="dxa"/>
            <w:vAlign w:val="center"/>
          </w:tcPr>
          <w:p w:rsidR="00B6153A" w:rsidRDefault="003F3FCC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Doplnění kanalizace</w:t>
            </w:r>
          </w:p>
        </w:tc>
        <w:tc>
          <w:tcPr>
            <w:tcW w:w="1842" w:type="dxa"/>
            <w:vAlign w:val="center"/>
          </w:tcPr>
          <w:p w:rsidR="00B6153A" w:rsidRDefault="003F3F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- 20.600,- Kč</w:t>
            </w:r>
          </w:p>
        </w:tc>
        <w:tc>
          <w:tcPr>
            <w:tcW w:w="1991" w:type="dxa"/>
            <w:vAlign w:val="center"/>
          </w:tcPr>
          <w:p w:rsidR="00B6153A" w:rsidRDefault="003F3F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+ 170.222,20 Kč</w:t>
            </w:r>
          </w:p>
        </w:tc>
        <w:tc>
          <w:tcPr>
            <w:tcW w:w="1701" w:type="dxa"/>
            <w:vAlign w:val="center"/>
          </w:tcPr>
          <w:p w:rsidR="00B6153A" w:rsidRDefault="003F3F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+ 149.622,20 Kč</w:t>
            </w:r>
          </w:p>
        </w:tc>
      </w:tr>
      <w:tr w:rsidR="00C62ACC" w:rsidRPr="00C62ACC" w:rsidTr="009E5612">
        <w:trPr>
          <w:trHeight w:val="648"/>
          <w:jc w:val="center"/>
        </w:trPr>
        <w:tc>
          <w:tcPr>
            <w:tcW w:w="704" w:type="dxa"/>
            <w:vAlign w:val="center"/>
          </w:tcPr>
          <w:p w:rsidR="00C62ACC" w:rsidRP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62ACC" w:rsidRPr="00C62ACC" w:rsidRDefault="003F3FCC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</w:t>
            </w:r>
            <w:r w:rsidR="00C62ACC" w:rsidRPr="00C62ACC">
              <w:rPr>
                <w:rFonts w:ascii="Arial" w:hAnsi="Arial" w:cs="Arial"/>
                <w:b/>
                <w:szCs w:val="22"/>
              </w:rPr>
              <w:t>elkem</w:t>
            </w:r>
          </w:p>
        </w:tc>
        <w:tc>
          <w:tcPr>
            <w:tcW w:w="1842" w:type="dxa"/>
            <w:vAlign w:val="center"/>
          </w:tcPr>
          <w:p w:rsidR="00C62ACC" w:rsidRPr="00B74976" w:rsidRDefault="00B74976" w:rsidP="00B74976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B74976">
              <w:rPr>
                <w:rFonts w:ascii="Arial" w:hAnsi="Arial" w:cs="Arial"/>
                <w:b/>
                <w:szCs w:val="22"/>
              </w:rPr>
              <w:t>- 20.600,- Kč</w:t>
            </w:r>
          </w:p>
        </w:tc>
        <w:tc>
          <w:tcPr>
            <w:tcW w:w="1991" w:type="dxa"/>
            <w:vAlign w:val="center"/>
          </w:tcPr>
          <w:p w:rsidR="00C62ACC" w:rsidRPr="00275663" w:rsidRDefault="009E5612" w:rsidP="00C95F2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3F3FCC">
              <w:rPr>
                <w:rFonts w:ascii="Arial" w:hAnsi="Arial" w:cs="Arial"/>
                <w:b/>
              </w:rPr>
              <w:t xml:space="preserve"> 404.752,36</w:t>
            </w:r>
            <w:r w:rsidRPr="00275663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:rsidR="00C62ACC" w:rsidRPr="00275663" w:rsidRDefault="00E2414C" w:rsidP="00C95F2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 xml:space="preserve">+ </w:t>
            </w:r>
            <w:r w:rsidR="003F3FCC">
              <w:rPr>
                <w:rFonts w:ascii="Arial" w:hAnsi="Arial" w:cs="Arial"/>
                <w:b/>
              </w:rPr>
              <w:t xml:space="preserve">384.152,36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</w:tr>
    </w:tbl>
    <w:p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Změnových listech č. </w:t>
      </w:r>
      <w:r w:rsidR="0081281D" w:rsidRPr="00CB6AB6">
        <w:rPr>
          <w:rFonts w:ascii="Arial" w:hAnsi="Arial" w:cs="Arial"/>
          <w:szCs w:val="22"/>
        </w:rPr>
        <w:t>1–</w:t>
      </w:r>
      <w:r w:rsidR="00B74976">
        <w:rPr>
          <w:rFonts w:ascii="Arial" w:hAnsi="Arial" w:cs="Arial"/>
          <w:szCs w:val="22"/>
        </w:rPr>
        <w:t>5,</w:t>
      </w:r>
      <w:r>
        <w:rPr>
          <w:rFonts w:ascii="Arial" w:hAnsi="Arial" w:cs="Arial"/>
          <w:szCs w:val="22"/>
        </w:rPr>
        <w:t xml:space="preserve"> které jsou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r w:rsidRPr="007E1423">
        <w:rPr>
          <w:rFonts w:ascii="Arial" w:hAnsi="Arial" w:cs="Arial"/>
          <w:szCs w:val="22"/>
        </w:rPr>
        <w:t>s §</w:t>
      </w:r>
      <w:r w:rsidR="00200788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>222 zákona č. 134/2016 Sb., o zadávání veřejných zakázek, ve znění pozdějších předpisů. Jednotlivé změny v členění dle přiložených rozp</w:t>
      </w:r>
      <w:r>
        <w:rPr>
          <w:rFonts w:ascii="Arial" w:hAnsi="Arial" w:cs="Arial"/>
          <w:szCs w:val="22"/>
        </w:rPr>
        <w:t>očtů jsou přiřazeny následovně:</w:t>
      </w:r>
    </w:p>
    <w:p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791"/>
        <w:gridCol w:w="4307"/>
        <w:gridCol w:w="1985"/>
        <w:gridCol w:w="1559"/>
      </w:tblGrid>
      <w:tr w:rsidR="00C62ACC" w:rsidTr="0027364B">
        <w:trPr>
          <w:trHeight w:val="531"/>
          <w:jc w:val="center"/>
        </w:trPr>
        <w:tc>
          <w:tcPr>
            <w:tcW w:w="791" w:type="dxa"/>
            <w:shd w:val="clear" w:color="auto" w:fill="D0CECE" w:themeFill="background2" w:themeFillShade="E6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4307" w:type="dxa"/>
            <w:shd w:val="clear" w:color="auto" w:fill="D0CECE" w:themeFill="background2" w:themeFillShade="E6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součet VCP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+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MPC bez DPH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zařazení dle   </w:t>
            </w:r>
            <w:r w:rsidRPr="007E1423">
              <w:rPr>
                <w:rFonts w:ascii="Arial" w:hAnsi="Arial" w:cs="Arial"/>
                <w:szCs w:val="22"/>
              </w:rPr>
              <w:t>§ 222</w:t>
            </w:r>
          </w:p>
        </w:tc>
      </w:tr>
      <w:tr w:rsidR="00B74976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1 </w:t>
            </w:r>
          </w:p>
        </w:tc>
        <w:tc>
          <w:tcPr>
            <w:tcW w:w="4307" w:type="dxa"/>
            <w:vAlign w:val="center"/>
          </w:tcPr>
          <w:p w:rsidR="00B74976" w:rsidRPr="0052033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Odstranění vaty</w:t>
            </w:r>
          </w:p>
        </w:tc>
        <w:tc>
          <w:tcPr>
            <w:tcW w:w="1985" w:type="dxa"/>
            <w:vAlign w:val="center"/>
          </w:tcPr>
          <w:p w:rsidR="00B74976" w:rsidRPr="00004B9A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Pr="00004B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31.183,85</w:t>
            </w:r>
            <w:r w:rsidRPr="00004B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559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B74976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2</w:t>
            </w:r>
          </w:p>
        </w:tc>
        <w:tc>
          <w:tcPr>
            <w:tcW w:w="4307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Lešení</w:t>
            </w:r>
          </w:p>
        </w:tc>
        <w:tc>
          <w:tcPr>
            <w:tcW w:w="1985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+19.156,37 Kč</w:t>
            </w:r>
          </w:p>
        </w:tc>
        <w:tc>
          <w:tcPr>
            <w:tcW w:w="1559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B74976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3 </w:t>
            </w:r>
          </w:p>
        </w:tc>
        <w:tc>
          <w:tcPr>
            <w:tcW w:w="4307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SDK obklad světlíků, malby stěn</w:t>
            </w:r>
          </w:p>
        </w:tc>
        <w:tc>
          <w:tcPr>
            <w:tcW w:w="1985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+ 167.229,94 Kč</w:t>
            </w:r>
          </w:p>
        </w:tc>
        <w:tc>
          <w:tcPr>
            <w:tcW w:w="1559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B74976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4</w:t>
            </w:r>
          </w:p>
        </w:tc>
        <w:tc>
          <w:tcPr>
            <w:tcW w:w="4307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Úprava stávající elektroinstalace</w:t>
            </w:r>
          </w:p>
        </w:tc>
        <w:tc>
          <w:tcPr>
            <w:tcW w:w="1985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+ 16.960,- Kč</w:t>
            </w:r>
          </w:p>
        </w:tc>
        <w:tc>
          <w:tcPr>
            <w:tcW w:w="1559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B74976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5</w:t>
            </w:r>
          </w:p>
        </w:tc>
        <w:tc>
          <w:tcPr>
            <w:tcW w:w="4307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Doplnění kanalizace</w:t>
            </w:r>
          </w:p>
        </w:tc>
        <w:tc>
          <w:tcPr>
            <w:tcW w:w="1985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+ 149.622,20 Kč</w:t>
            </w:r>
          </w:p>
        </w:tc>
        <w:tc>
          <w:tcPr>
            <w:tcW w:w="1559" w:type="dxa"/>
            <w:vAlign w:val="center"/>
          </w:tcPr>
          <w:p w:rsidR="00B74976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B74976" w:rsidRPr="00C62ACC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B74976" w:rsidRPr="00C62ACC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07" w:type="dxa"/>
            <w:vAlign w:val="center"/>
          </w:tcPr>
          <w:p w:rsidR="00B74976" w:rsidRPr="00C62ACC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C62ACC">
              <w:rPr>
                <w:rFonts w:ascii="Arial" w:hAnsi="Arial" w:cs="Arial"/>
                <w:b/>
                <w:szCs w:val="22"/>
              </w:rPr>
              <w:t>elkem</w:t>
            </w:r>
          </w:p>
        </w:tc>
        <w:tc>
          <w:tcPr>
            <w:tcW w:w="1985" w:type="dxa"/>
            <w:vAlign w:val="center"/>
          </w:tcPr>
          <w:p w:rsidR="00B74976" w:rsidRPr="00275663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 xml:space="preserve">+ </w:t>
            </w:r>
            <w:r>
              <w:rPr>
                <w:rFonts w:ascii="Arial" w:hAnsi="Arial" w:cs="Arial"/>
                <w:b/>
              </w:rPr>
              <w:t xml:space="preserve">384.152,36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vAlign w:val="center"/>
          </w:tcPr>
          <w:p w:rsidR="00B74976" w:rsidRPr="00D61E1A" w:rsidRDefault="00B74976" w:rsidP="00B749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84253D" w:rsidRPr="00BC31BC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tímto </w:t>
      </w:r>
      <w:r w:rsidR="008E64A9" w:rsidRPr="00BC31BC">
        <w:rPr>
          <w:rFonts w:ascii="Arial" w:hAnsi="Arial" w:cs="Arial"/>
          <w:szCs w:val="22"/>
        </w:rPr>
        <w:t>zvyšuje</w:t>
      </w:r>
      <w:r w:rsidRPr="00BC31BC">
        <w:rPr>
          <w:rFonts w:ascii="Arial" w:hAnsi="Arial" w:cs="Arial"/>
          <w:szCs w:val="22"/>
        </w:rPr>
        <w:t xml:space="preserve"> o </w:t>
      </w:r>
      <w:r w:rsidR="00B74976">
        <w:rPr>
          <w:rFonts w:ascii="Arial" w:hAnsi="Arial" w:cs="Arial"/>
          <w:b/>
        </w:rPr>
        <w:t xml:space="preserve">384.152,36 </w:t>
      </w:r>
      <w:r w:rsidR="00B74976" w:rsidRPr="00275663">
        <w:rPr>
          <w:rFonts w:ascii="Arial" w:hAnsi="Arial" w:cs="Arial"/>
          <w:b/>
        </w:rPr>
        <w:t>Kč</w:t>
      </w:r>
      <w:r w:rsidR="00B74976" w:rsidRPr="00BC31BC">
        <w:rPr>
          <w:rFonts w:ascii="Arial" w:hAnsi="Arial" w:cs="Arial"/>
          <w:b/>
          <w:szCs w:val="22"/>
        </w:rPr>
        <w:t xml:space="preserve"> </w:t>
      </w:r>
      <w:r w:rsidRPr="00BC31BC">
        <w:rPr>
          <w:rFonts w:ascii="Arial" w:hAnsi="Arial" w:cs="Arial"/>
          <w:b/>
          <w:szCs w:val="22"/>
        </w:rPr>
        <w:t>bez DPH</w:t>
      </w:r>
      <w:r w:rsidRPr="00BC31BC">
        <w:rPr>
          <w:rFonts w:ascii="Arial" w:hAnsi="Arial" w:cs="Arial"/>
          <w:szCs w:val="22"/>
        </w:rPr>
        <w:t>.</w:t>
      </w:r>
    </w:p>
    <w:p w:rsidR="00C62ACC" w:rsidRDefault="00C62ACC" w:rsidP="00C62ACC">
      <w:pPr>
        <w:pStyle w:val="Odstavecseseznamem"/>
        <w:widowControl w:val="0"/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znění čl. 6</w:t>
      </w:r>
      <w:r w:rsidRPr="00BB359F">
        <w:rPr>
          <w:rFonts w:ascii="Arial" w:hAnsi="Arial" w:cs="Arial"/>
          <w:szCs w:val="22"/>
        </w:rPr>
        <w:t xml:space="preserve"> odst. </w:t>
      </w:r>
      <w:r w:rsidR="00617FAD">
        <w:rPr>
          <w:rFonts w:ascii="Arial" w:hAnsi="Arial" w:cs="Arial"/>
          <w:szCs w:val="22"/>
        </w:rPr>
        <w:t>6.2</w:t>
      </w:r>
      <w:r w:rsidRPr="00BB359F">
        <w:rPr>
          <w:rFonts w:ascii="Arial" w:hAnsi="Arial" w:cs="Arial"/>
          <w:szCs w:val="22"/>
        </w:rPr>
        <w:t xml:space="preserve"> </w:t>
      </w:r>
      <w:r w:rsidR="00492150">
        <w:rPr>
          <w:rFonts w:ascii="Arial" w:hAnsi="Arial" w:cs="Arial"/>
          <w:szCs w:val="22"/>
        </w:rPr>
        <w:t xml:space="preserve">Smlouvy </w:t>
      </w:r>
      <w:r w:rsidRPr="00BB359F">
        <w:rPr>
          <w:rFonts w:ascii="Arial" w:hAnsi="Arial" w:cs="Arial"/>
          <w:szCs w:val="22"/>
        </w:rPr>
        <w:t>se ruší a nahrazuje se následujícím novým zněním:</w:t>
      </w:r>
      <w:r>
        <w:rPr>
          <w:rFonts w:ascii="Arial" w:hAnsi="Arial" w:cs="Arial"/>
          <w:szCs w:val="22"/>
        </w:rPr>
        <w:br/>
      </w:r>
    </w:p>
    <w:p w:rsidR="00B74976" w:rsidRDefault="00B74976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B74976" w:rsidRDefault="00B74976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BB359F" w:rsidRDefault="00BB359F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Smluvní strany </w:t>
      </w:r>
      <w:r w:rsidR="00617FAD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v souladu s ustanovením zákona č. 526/1990 Sb., o cenách ve znění pozdějších předpisů, dohodly na</w:t>
      </w:r>
      <w:r w:rsidR="00617FAD">
        <w:rPr>
          <w:rFonts w:ascii="Arial" w:hAnsi="Arial" w:cs="Arial"/>
          <w:szCs w:val="22"/>
        </w:rPr>
        <w:t xml:space="preserve"> ceně za řádně zhotovené a bezvadné dílo v rozsahu č</w:t>
      </w:r>
      <w:r w:rsidR="00544E20">
        <w:rPr>
          <w:rFonts w:ascii="Arial" w:hAnsi="Arial" w:cs="Arial"/>
          <w:szCs w:val="22"/>
        </w:rPr>
        <w:t>l</w:t>
      </w:r>
      <w:r w:rsidR="00617FAD">
        <w:rPr>
          <w:rFonts w:ascii="Arial" w:hAnsi="Arial" w:cs="Arial"/>
          <w:szCs w:val="22"/>
        </w:rPr>
        <w:t>. 3. této smlouvy, která činí:</w:t>
      </w:r>
    </w:p>
    <w:p w:rsidR="00C62ACC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84253D" w:rsidRPr="004104B9" w:rsidRDefault="003F3FCC" w:rsidP="00837238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3.570.226,54</w:t>
      </w:r>
      <w:r w:rsidR="0084253D" w:rsidRPr="004104B9">
        <w:rPr>
          <w:rFonts w:ascii="Arial" w:hAnsi="Arial" w:cs="Arial"/>
          <w:b/>
        </w:rPr>
        <w:t xml:space="preserve"> </w:t>
      </w:r>
      <w:r w:rsidR="00623B4B">
        <w:rPr>
          <w:rFonts w:ascii="Arial" w:hAnsi="Arial" w:cs="Arial"/>
          <w:b/>
        </w:rPr>
        <w:t xml:space="preserve">Kč </w:t>
      </w:r>
      <w:r w:rsidR="0084253D" w:rsidRPr="004104B9">
        <w:rPr>
          <w:rFonts w:ascii="Arial" w:hAnsi="Arial" w:cs="Arial"/>
          <w:b/>
        </w:rPr>
        <w:t>(bez DPH)</w:t>
      </w:r>
    </w:p>
    <w:p w:rsidR="006761B0" w:rsidRPr="00BA7E4C" w:rsidRDefault="0084253D" w:rsidP="00BA7E4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(slovy:</w:t>
      </w:r>
      <w:r w:rsidR="0081281D">
        <w:rPr>
          <w:rFonts w:ascii="Arial" w:hAnsi="Arial" w:cs="Arial"/>
          <w:b/>
          <w:szCs w:val="22"/>
        </w:rPr>
        <w:t xml:space="preserve"> tři milióny pět set sedmdesát tisíc dvě stě dvacet šest korun českých a padesát čtyři haléřů</w:t>
      </w:r>
      <w:r w:rsidR="006761B0" w:rsidRPr="006761B0">
        <w:rPr>
          <w:rFonts w:ascii="Arial" w:hAnsi="Arial" w:cs="Arial"/>
          <w:b/>
          <w:szCs w:val="22"/>
        </w:rPr>
        <w:t>)</w:t>
      </w:r>
    </w:p>
    <w:p w:rsidR="00C62ACC" w:rsidRPr="00195B4B" w:rsidRDefault="00C62ACC" w:rsidP="00C62ACC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:rsidR="0084253D" w:rsidRPr="004104B9" w:rsidRDefault="00623B4B" w:rsidP="004104B9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749.747,57 </w:t>
      </w:r>
      <w:r w:rsidR="0084253D" w:rsidRPr="004104B9">
        <w:rPr>
          <w:rFonts w:ascii="Arial" w:hAnsi="Arial" w:cs="Arial"/>
          <w:b/>
        </w:rPr>
        <w:t xml:space="preserve">Kč </w:t>
      </w:r>
      <w:r w:rsidR="00C62ACC" w:rsidRPr="004104B9">
        <w:rPr>
          <w:rFonts w:ascii="Arial" w:hAnsi="Arial" w:cs="Arial"/>
          <w:b/>
        </w:rPr>
        <w:t>(</w:t>
      </w:r>
      <w:r w:rsidR="0084253D" w:rsidRPr="004104B9">
        <w:rPr>
          <w:rFonts w:ascii="Arial" w:hAnsi="Arial" w:cs="Arial"/>
          <w:b/>
        </w:rPr>
        <w:t xml:space="preserve">DPH </w:t>
      </w:r>
      <w:r w:rsidR="00D77314" w:rsidRPr="004104B9">
        <w:rPr>
          <w:rFonts w:ascii="Arial" w:hAnsi="Arial" w:cs="Arial"/>
          <w:b/>
        </w:rPr>
        <w:t>21</w:t>
      </w:r>
      <w:r w:rsidR="004104B9">
        <w:rPr>
          <w:rFonts w:ascii="Arial" w:hAnsi="Arial" w:cs="Arial"/>
          <w:b/>
        </w:rPr>
        <w:t xml:space="preserve"> </w:t>
      </w:r>
      <w:r w:rsidR="0084253D" w:rsidRPr="004104B9">
        <w:rPr>
          <w:rFonts w:ascii="Arial" w:hAnsi="Arial" w:cs="Arial"/>
          <w:b/>
        </w:rPr>
        <w:t>%</w:t>
      </w:r>
      <w:r w:rsidR="00C62ACC" w:rsidRPr="004104B9">
        <w:rPr>
          <w:rFonts w:ascii="Arial" w:hAnsi="Arial" w:cs="Arial"/>
          <w:b/>
        </w:rPr>
        <w:t>)</w:t>
      </w:r>
    </w:p>
    <w:p w:rsidR="0084253D" w:rsidRPr="00195B4B" w:rsidRDefault="0084253D" w:rsidP="00195B4B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  <w:highlight w:val="yellow"/>
        </w:rPr>
      </w:pPr>
    </w:p>
    <w:p w:rsidR="0084253D" w:rsidRPr="00C9458E" w:rsidRDefault="00623B4B" w:rsidP="00C9458E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>4.319.974,11</w:t>
      </w:r>
      <w:r w:rsidR="002D783D">
        <w:rPr>
          <w:rFonts w:ascii="Arial" w:hAnsi="Arial" w:cs="Arial"/>
          <w:b/>
        </w:rPr>
        <w:t xml:space="preserve"> </w:t>
      </w:r>
      <w:r w:rsidR="0084253D" w:rsidRPr="00C9458E">
        <w:rPr>
          <w:rFonts w:ascii="Arial" w:hAnsi="Arial" w:cs="Arial"/>
          <w:b/>
        </w:rPr>
        <w:t>Kč (včetně DPH)</w:t>
      </w:r>
    </w:p>
    <w:p w:rsidR="006761B0" w:rsidRPr="006761B0" w:rsidRDefault="0084253D" w:rsidP="00C62ACC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6761B0">
        <w:rPr>
          <w:rFonts w:ascii="Arial" w:hAnsi="Arial" w:cs="Arial"/>
          <w:b/>
          <w:szCs w:val="22"/>
        </w:rPr>
        <w:t>(slovy:</w:t>
      </w:r>
      <w:r w:rsidR="0081281D">
        <w:rPr>
          <w:rFonts w:ascii="Arial" w:hAnsi="Arial" w:cs="Arial"/>
          <w:b/>
          <w:szCs w:val="22"/>
        </w:rPr>
        <w:t xml:space="preserve"> čtyři milióny tři sta devatenáct tisíc devět set sedmdesát čtyři korun českých </w:t>
      </w:r>
      <w:r w:rsidR="00B74976">
        <w:rPr>
          <w:rFonts w:ascii="Arial" w:hAnsi="Arial" w:cs="Arial"/>
          <w:b/>
          <w:szCs w:val="22"/>
        </w:rPr>
        <w:br/>
      </w:r>
      <w:r w:rsidR="0081281D">
        <w:rPr>
          <w:rFonts w:ascii="Arial" w:hAnsi="Arial" w:cs="Arial"/>
          <w:b/>
          <w:szCs w:val="22"/>
        </w:rPr>
        <w:t>a jedenáct haléřů</w:t>
      </w:r>
      <w:r w:rsidR="006761B0" w:rsidRPr="006761B0">
        <w:rPr>
          <w:rFonts w:ascii="Arial" w:hAnsi="Arial" w:cs="Arial"/>
          <w:b/>
          <w:szCs w:val="22"/>
        </w:rPr>
        <w:t>)</w:t>
      </w:r>
    </w:p>
    <w:p w:rsidR="00654D89" w:rsidRPr="00C673CD" w:rsidRDefault="00654D89" w:rsidP="00C62ACC">
      <w:pPr>
        <w:pStyle w:val="KUsmlouva-1rove"/>
        <w:numPr>
          <w:ilvl w:val="0"/>
          <w:numId w:val="0"/>
        </w:numPr>
        <w:spacing w:before="120" w:after="0"/>
        <w:ind w:left="567"/>
        <w:jc w:val="both"/>
        <w:rPr>
          <w:rFonts w:cs="Arial"/>
        </w:rPr>
      </w:pPr>
    </w:p>
    <w:p w:rsidR="0081281D" w:rsidRDefault="0081281D" w:rsidP="0081281D">
      <w:pPr>
        <w:pStyle w:val="KUsmlouva-1rove"/>
        <w:numPr>
          <w:ilvl w:val="0"/>
          <w:numId w:val="23"/>
        </w:numPr>
        <w:tabs>
          <w:tab w:val="left" w:pos="708"/>
        </w:tabs>
        <w:spacing w:before="120" w:after="0"/>
        <w:ind w:hanging="720"/>
        <w:jc w:val="both"/>
        <w:rPr>
          <w:rFonts w:cs="Arial"/>
          <w:sz w:val="28"/>
        </w:rPr>
      </w:pPr>
      <w:r>
        <w:rPr>
          <w:rFonts w:cs="Arial"/>
          <w:sz w:val="28"/>
        </w:rPr>
        <w:t>závěrečná ustanovení dodatku</w:t>
      </w:r>
    </w:p>
    <w:p w:rsidR="0081281D" w:rsidRDefault="0081281D" w:rsidP="0081281D">
      <w:pPr>
        <w:pStyle w:val="KUsmlouva-1rove"/>
        <w:numPr>
          <w:ilvl w:val="1"/>
          <w:numId w:val="23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:rsidR="0081281D" w:rsidRDefault="0081281D" w:rsidP="0081281D">
      <w:pPr>
        <w:pStyle w:val="KUsmlouva-1rove"/>
        <w:numPr>
          <w:ilvl w:val="1"/>
          <w:numId w:val="23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Smluvní strany se dohodly, že objednatel v zákonné lhůtě odešle tento dodatek Smlouvy k řádnému zveřejnění do registru smluv vedeného Digitální informační agenturou (DIA).</w:t>
      </w:r>
    </w:p>
    <w:p w:rsidR="0081281D" w:rsidRDefault="0081281D" w:rsidP="0081281D">
      <w:pPr>
        <w:pStyle w:val="KUsmlouva-1rove"/>
        <w:numPr>
          <w:ilvl w:val="1"/>
          <w:numId w:val="23"/>
        </w:numPr>
        <w:tabs>
          <w:tab w:val="left" w:pos="708"/>
        </w:tabs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 xml:space="preserve">Je přípustná elektronická i papírová podoba </w:t>
      </w:r>
      <w:r w:rsidR="00D42F42">
        <w:rPr>
          <w:rFonts w:cs="Arial"/>
          <w:b w:val="0"/>
          <w:caps w:val="0"/>
        </w:rPr>
        <w:t xml:space="preserve">dodatku </w:t>
      </w:r>
      <w:r>
        <w:rPr>
          <w:rFonts w:cs="Arial"/>
          <w:b w:val="0"/>
          <w:caps w:val="0"/>
        </w:rPr>
        <w:t>smlouvy, přičemž:</w:t>
      </w:r>
    </w:p>
    <w:p w:rsidR="0081281D" w:rsidRDefault="0081281D" w:rsidP="0081281D">
      <w:pPr>
        <w:pStyle w:val="KUsmlouva-3rove"/>
        <w:numPr>
          <w:ilvl w:val="2"/>
          <w:numId w:val="23"/>
        </w:numPr>
        <w:ind w:left="1418" w:hanging="709"/>
      </w:pPr>
      <w:r>
        <w:t xml:space="preserve">papírová podoba </w:t>
      </w:r>
      <w:r w:rsidR="00D42F42">
        <w:t xml:space="preserve">dodatku </w:t>
      </w:r>
      <w:r>
        <w:t>smlouvy je vyhotovena ve čtyřech (4) exemplářích s platností originálu, objednatel obdrží tři (3) výtisky a zhotovitel obdrží jeden (1) výtisk;</w:t>
      </w:r>
    </w:p>
    <w:p w:rsidR="0081281D" w:rsidRDefault="0081281D" w:rsidP="0081281D">
      <w:pPr>
        <w:pStyle w:val="KUsmlouva-3rove"/>
        <w:numPr>
          <w:ilvl w:val="2"/>
          <w:numId w:val="23"/>
        </w:numPr>
        <w:ind w:left="1418" w:hanging="709"/>
      </w:pPr>
      <w:r>
        <w:t xml:space="preserve">u elektronické podoby </w:t>
      </w:r>
      <w:r w:rsidR="00D42F42">
        <w:t xml:space="preserve">dodatku </w:t>
      </w:r>
      <w:r>
        <w:t xml:space="preserve">smlouvy, obdrží obě smluvní strany </w:t>
      </w:r>
      <w:r w:rsidR="00D42F42">
        <w:t xml:space="preserve">jeho </w:t>
      </w:r>
      <w:r>
        <w:t xml:space="preserve">elektronický originál. </w:t>
      </w:r>
      <w:r w:rsidR="00835180">
        <w:t xml:space="preserve">Dodatek </w:t>
      </w:r>
      <w:r>
        <w:t>Smlouv</w:t>
      </w:r>
      <w:r w:rsidR="00835180">
        <w:t>y</w:t>
      </w:r>
      <w:r>
        <w:t xml:space="preserve"> je platn</w:t>
      </w:r>
      <w:r w:rsidR="0083518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835180">
        <w:t>ohoto dodatku</w:t>
      </w:r>
      <w:r>
        <w:t xml:space="preserve"> smlouvy a </w:t>
      </w:r>
      <w:r w:rsidR="00835180">
        <w:t xml:space="preserve">jeho </w:t>
      </w:r>
      <w:r>
        <w:t xml:space="preserve">jednotlivých příloh, nejsou-li součástí jediného elektronického dokumentu (tj. do všech samostatných souborů tvořících v souhrnu smlouvu), a to oběma smluvními stranami. </w:t>
      </w:r>
      <w:bookmarkStart w:id="5" w:name="_Ref58928154"/>
    </w:p>
    <w:bookmarkEnd w:id="5"/>
    <w:p w:rsidR="0081281D" w:rsidRDefault="0081281D" w:rsidP="0081281D">
      <w:pPr>
        <w:pStyle w:val="KUsmlouva-2rove"/>
        <w:numPr>
          <w:ilvl w:val="1"/>
          <w:numId w:val="23"/>
        </w:numPr>
        <w:tabs>
          <w:tab w:val="left" w:pos="708"/>
        </w:tabs>
        <w:ind w:left="567" w:hanging="567"/>
      </w:pPr>
      <w:r>
        <w:t xml:space="preserve">Tento dodatek nabývá účinnosti dnem jeho uveřejnění v registru smluv dle § 6 zákona </w:t>
      </w:r>
      <w:r>
        <w:br/>
        <w:t>č. 340/2015 Sb., o zvláštních podmínkách účinnosti některých smluv, zveřejňování těchto smluv a o registru smluv v platném znění (dále jen zákon č. 340/2015 Sb. o registru smluv).</w:t>
      </w:r>
    </w:p>
    <w:p w:rsidR="0081281D" w:rsidRDefault="0081281D" w:rsidP="0081281D">
      <w:pPr>
        <w:pStyle w:val="KUsmlouva-2rove"/>
        <w:numPr>
          <w:ilvl w:val="1"/>
          <w:numId w:val="23"/>
        </w:numPr>
        <w:tabs>
          <w:tab w:val="left" w:pos="708"/>
        </w:tabs>
        <w:ind w:left="567" w:hanging="567"/>
      </w:pPr>
      <w:r>
        <w:t xml:space="preserve">Zhotovitel potvrzuje pravdivost svých údajů, které jsou uvedeny v identifikaci smluvních stran </w:t>
      </w:r>
      <w:r>
        <w:br/>
        <w:t>a jejich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:rsidR="0081281D" w:rsidRDefault="0081281D" w:rsidP="0081281D">
      <w:pPr>
        <w:pStyle w:val="KUsmlouva-2rove"/>
        <w:numPr>
          <w:ilvl w:val="1"/>
          <w:numId w:val="23"/>
        </w:numPr>
        <w:tabs>
          <w:tab w:val="left" w:pos="708"/>
        </w:tabs>
        <w:ind w:left="567" w:hanging="567"/>
      </w:pPr>
      <w:r>
        <w:t>Zhotovitel souhlasí s případným uveřejněním podmínek, za jakých byl dodatek uzavřen v rozsahu zákona č. 134/2016 Sb., o zadávání veřejných zakázek, v</w:t>
      </w:r>
      <w:r w:rsidR="00F97689">
        <w:t>e</w:t>
      </w:r>
      <w:r>
        <w:t> znění</w:t>
      </w:r>
      <w:r w:rsidR="001B0A6E">
        <w:t xml:space="preserve"> pozdějších předpisů</w:t>
      </w:r>
      <w:r>
        <w:t xml:space="preserve">, zákona </w:t>
      </w:r>
      <w:r>
        <w:br/>
        <w:t>č. 340/2015 Sb., o registru smluv a zákona č. 106/1999 Sb., o svobodném přístupu k informacím, v</w:t>
      </w:r>
      <w:r w:rsidR="001B0A6E">
        <w:t>e</w:t>
      </w:r>
      <w:r>
        <w:t> znění</w:t>
      </w:r>
      <w:r w:rsidR="001B0A6E">
        <w:t xml:space="preserve"> pozdějších předpisů</w:t>
      </w:r>
      <w:r>
        <w:t>.</w:t>
      </w:r>
    </w:p>
    <w:p w:rsidR="0081281D" w:rsidRDefault="0081281D" w:rsidP="0081281D">
      <w:pPr>
        <w:pStyle w:val="KUsmlouva-2rove"/>
        <w:numPr>
          <w:ilvl w:val="1"/>
          <w:numId w:val="23"/>
        </w:numPr>
        <w:tabs>
          <w:tab w:val="left" w:pos="708"/>
        </w:tabs>
        <w:ind w:left="567" w:hanging="567"/>
      </w:pPr>
      <w:r>
        <w:t xml:space="preserve">Smluvní strany prohlašují, že žádná část tohoto dodatku nenaplňuje znaky obchodního tajemství dle § 504 </w:t>
      </w:r>
      <w:r w:rsidR="00492150">
        <w:t>NOZ</w:t>
      </w:r>
      <w:r>
        <w:t>.</w:t>
      </w:r>
    </w:p>
    <w:p w:rsidR="00A4136D" w:rsidRPr="0081281D" w:rsidRDefault="0081281D" w:rsidP="0081281D">
      <w:pPr>
        <w:pStyle w:val="KUsmlouva-2rove"/>
        <w:numPr>
          <w:ilvl w:val="1"/>
          <w:numId w:val="23"/>
        </w:numPr>
        <w:tabs>
          <w:tab w:val="left" w:pos="708"/>
        </w:tabs>
        <w:ind w:left="567" w:hanging="567"/>
      </w:pPr>
      <w:r>
        <w:t>Případná neplatnost některého ustanovení tohoto dodatku nemá za následek neplatnost ostatních ustanovení. V případě, že 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B74976" w:rsidRDefault="00B7497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674804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1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Pr="00177CA7">
        <w:rPr>
          <w:rFonts w:ascii="Arial" w:hAnsi="Arial" w:cs="Arial"/>
          <w:szCs w:val="22"/>
        </w:rPr>
        <w:t xml:space="preserve"> byl schválen Radou města Kroměříž, na svém </w:t>
      </w:r>
      <w:r w:rsidR="002F4F2F" w:rsidRPr="002F4F2F">
        <w:rPr>
          <w:rFonts w:ascii="Arial" w:hAnsi="Arial" w:cs="Arial"/>
          <w:szCs w:val="22"/>
        </w:rPr>
        <w:t>48</w:t>
      </w:r>
      <w:r w:rsidR="00102AAE" w:rsidRPr="002F4F2F">
        <w:rPr>
          <w:rFonts w:ascii="Arial" w:hAnsi="Arial" w:cs="Arial"/>
          <w:szCs w:val="22"/>
        </w:rPr>
        <w:t>.</w:t>
      </w:r>
      <w:r w:rsidRPr="002F4F2F">
        <w:rPr>
          <w:rFonts w:ascii="Arial" w:hAnsi="Arial" w:cs="Arial"/>
          <w:szCs w:val="22"/>
        </w:rPr>
        <w:t xml:space="preserve"> jednání, dne </w:t>
      </w:r>
      <w:r w:rsidR="002F4F2F" w:rsidRPr="002F4F2F">
        <w:rPr>
          <w:rFonts w:ascii="Arial" w:hAnsi="Arial" w:cs="Arial"/>
          <w:szCs w:val="22"/>
        </w:rPr>
        <w:t>19</w:t>
      </w:r>
      <w:r w:rsidR="00D969B1" w:rsidRPr="002F4F2F">
        <w:rPr>
          <w:rFonts w:ascii="Arial" w:hAnsi="Arial" w:cs="Arial"/>
          <w:szCs w:val="22"/>
        </w:rPr>
        <w:t xml:space="preserve">. </w:t>
      </w:r>
      <w:r w:rsidR="002F4F2F" w:rsidRPr="002F4F2F">
        <w:rPr>
          <w:rFonts w:ascii="Arial" w:hAnsi="Arial" w:cs="Arial"/>
          <w:szCs w:val="22"/>
        </w:rPr>
        <w:t>07</w:t>
      </w:r>
      <w:r w:rsidRPr="002F4F2F">
        <w:rPr>
          <w:rFonts w:ascii="Arial" w:hAnsi="Arial" w:cs="Arial"/>
          <w:szCs w:val="22"/>
        </w:rPr>
        <w:t>.</w:t>
      </w:r>
      <w:r w:rsidR="00177CA7" w:rsidRPr="002F4F2F">
        <w:rPr>
          <w:rFonts w:ascii="Arial" w:hAnsi="Arial" w:cs="Arial"/>
          <w:szCs w:val="22"/>
        </w:rPr>
        <w:t xml:space="preserve"> </w:t>
      </w:r>
      <w:r w:rsidR="00F25F1C" w:rsidRPr="002F4F2F">
        <w:rPr>
          <w:rFonts w:ascii="Arial" w:hAnsi="Arial" w:cs="Arial"/>
          <w:szCs w:val="22"/>
        </w:rPr>
        <w:t>202</w:t>
      </w:r>
      <w:r w:rsidR="00680A8C" w:rsidRPr="002F4F2F">
        <w:rPr>
          <w:rFonts w:ascii="Arial" w:hAnsi="Arial" w:cs="Arial"/>
          <w:szCs w:val="22"/>
        </w:rPr>
        <w:t>4</w:t>
      </w:r>
      <w:r w:rsidRPr="002F4F2F">
        <w:rPr>
          <w:rFonts w:ascii="Arial" w:hAnsi="Arial" w:cs="Arial"/>
          <w:szCs w:val="22"/>
        </w:rPr>
        <w:t xml:space="preserve">, pod číslem usnesení </w:t>
      </w:r>
      <w:r w:rsidR="00102AAE" w:rsidRPr="002F4F2F">
        <w:rPr>
          <w:rFonts w:ascii="Arial" w:hAnsi="Arial" w:cs="Arial"/>
          <w:szCs w:val="22"/>
        </w:rPr>
        <w:t>RMK/</w:t>
      </w:r>
      <w:r w:rsidR="002F4F2F" w:rsidRPr="002F4F2F">
        <w:rPr>
          <w:rFonts w:ascii="Arial" w:hAnsi="Arial" w:cs="Arial"/>
          <w:szCs w:val="22"/>
        </w:rPr>
        <w:t>24</w:t>
      </w:r>
      <w:r w:rsidR="00680A8C" w:rsidRPr="002F4F2F">
        <w:rPr>
          <w:rFonts w:ascii="Arial" w:hAnsi="Arial" w:cs="Arial"/>
          <w:szCs w:val="22"/>
        </w:rPr>
        <w:t>/</w:t>
      </w:r>
      <w:r w:rsidR="002F4F2F" w:rsidRPr="002F4F2F">
        <w:rPr>
          <w:rFonts w:ascii="Arial" w:hAnsi="Arial" w:cs="Arial"/>
          <w:szCs w:val="22"/>
        </w:rPr>
        <w:t>48/1417</w:t>
      </w:r>
      <w:r w:rsidR="00177CA7" w:rsidRPr="002F4F2F">
        <w:rPr>
          <w:rFonts w:ascii="Arial" w:hAnsi="Arial" w:cs="Arial"/>
          <w:szCs w:val="22"/>
        </w:rPr>
        <w:t>.</w:t>
      </w:r>
    </w:p>
    <w:p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:rsidTr="00656B09">
        <w:tc>
          <w:tcPr>
            <w:tcW w:w="240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1</w:t>
            </w:r>
          </w:p>
        </w:tc>
      </w:tr>
      <w:tr w:rsidR="00656B09" w:rsidTr="00656B09">
        <w:tc>
          <w:tcPr>
            <w:tcW w:w="240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2</w:t>
            </w:r>
          </w:p>
        </w:tc>
        <w:tc>
          <w:tcPr>
            <w:tcW w:w="665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2</w:t>
            </w:r>
          </w:p>
        </w:tc>
      </w:tr>
      <w:tr w:rsidR="00656B09" w:rsidTr="00656B09">
        <w:tc>
          <w:tcPr>
            <w:tcW w:w="240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3</w:t>
            </w:r>
          </w:p>
        </w:tc>
        <w:tc>
          <w:tcPr>
            <w:tcW w:w="665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3</w:t>
            </w:r>
          </w:p>
        </w:tc>
      </w:tr>
      <w:tr w:rsidR="00B6153A" w:rsidTr="00656B09">
        <w:tc>
          <w:tcPr>
            <w:tcW w:w="2405" w:type="dxa"/>
          </w:tcPr>
          <w:p w:rsidR="00B6153A" w:rsidRDefault="00B6153A" w:rsidP="00B6153A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4</w:t>
            </w:r>
          </w:p>
        </w:tc>
        <w:tc>
          <w:tcPr>
            <w:tcW w:w="6655" w:type="dxa"/>
          </w:tcPr>
          <w:p w:rsidR="00B6153A" w:rsidRDefault="00B6153A" w:rsidP="00B6153A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4</w:t>
            </w:r>
          </w:p>
        </w:tc>
      </w:tr>
      <w:tr w:rsidR="00B6153A" w:rsidTr="00656B09">
        <w:tc>
          <w:tcPr>
            <w:tcW w:w="2405" w:type="dxa"/>
          </w:tcPr>
          <w:p w:rsidR="00B6153A" w:rsidRDefault="00B6153A" w:rsidP="00B6153A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Příloha č. 5</w:t>
            </w:r>
          </w:p>
        </w:tc>
        <w:tc>
          <w:tcPr>
            <w:tcW w:w="6655" w:type="dxa"/>
          </w:tcPr>
          <w:p w:rsidR="00B6153A" w:rsidRDefault="00B6153A" w:rsidP="00B6153A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5</w:t>
            </w:r>
          </w:p>
        </w:tc>
      </w:tr>
    </w:tbl>
    <w:p w:rsidR="00656B09" w:rsidRPr="00177CA7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</w:p>
    <w:p w:rsidR="00B55DF9" w:rsidRDefault="00F4292C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FD7699" w:rsidRDefault="00AA0D2F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30.07. 2024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24.07. 2024</w:t>
      </w:r>
    </w:p>
    <w:p w:rsidR="00FD7699" w:rsidRPr="00C673CD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:rsidR="00B6153A" w:rsidRPr="00B6153A" w:rsidRDefault="0075555D" w:rsidP="00B6153A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B6153A">
        <w:rPr>
          <w:rFonts w:ascii="Arial" w:hAnsi="Arial" w:cs="Arial"/>
          <w:szCs w:val="22"/>
        </w:rPr>
        <w:t>Ing. Rudolf Kolář</w:t>
      </w:r>
      <w:r w:rsidR="00B6153A" w:rsidRPr="00C673CD">
        <w:rPr>
          <w:rFonts w:ascii="Arial" w:hAnsi="Arial" w:cs="Arial"/>
          <w:szCs w:val="22"/>
        </w:rPr>
        <w:t xml:space="preserve">, </w:t>
      </w:r>
      <w:r w:rsidR="00B6153A" w:rsidRPr="00B6153A">
        <w:rPr>
          <w:rFonts w:ascii="Arial" w:hAnsi="Arial" w:cs="Arial"/>
          <w:iCs/>
          <w:szCs w:val="22"/>
        </w:rPr>
        <w:t>jednatel</w:t>
      </w:r>
    </w:p>
    <w:p w:rsidR="00B6153A" w:rsidRDefault="00B6153A" w:rsidP="00B6153A">
      <w:pPr>
        <w:spacing w:before="120"/>
        <w:contextualSpacing/>
        <w:rPr>
          <w:rFonts w:ascii="Arial" w:hAnsi="Arial" w:cs="Arial"/>
          <w:szCs w:val="22"/>
          <w:highlight w:val="yellow"/>
        </w:rPr>
      </w:pPr>
      <w:r w:rsidRPr="00B6153A">
        <w:rPr>
          <w:rFonts w:ascii="Arial" w:hAnsi="Arial" w:cs="Arial"/>
          <w:szCs w:val="22"/>
        </w:rPr>
        <w:t>Město Kroměříž</w:t>
      </w:r>
      <w:r w:rsidRPr="00B6153A">
        <w:rPr>
          <w:rFonts w:ascii="Arial" w:hAnsi="Arial" w:cs="Arial"/>
          <w:szCs w:val="22"/>
        </w:rPr>
        <w:tab/>
      </w:r>
      <w:r w:rsidRPr="00B6153A">
        <w:rPr>
          <w:rFonts w:ascii="Arial" w:hAnsi="Arial" w:cs="Arial"/>
          <w:szCs w:val="22"/>
        </w:rPr>
        <w:tab/>
      </w:r>
      <w:r w:rsidRPr="00B6153A">
        <w:rPr>
          <w:rFonts w:ascii="Arial" w:hAnsi="Arial" w:cs="Arial"/>
          <w:szCs w:val="22"/>
        </w:rPr>
        <w:tab/>
      </w:r>
      <w:r w:rsidRPr="00B6153A">
        <w:rPr>
          <w:rFonts w:ascii="Arial" w:hAnsi="Arial" w:cs="Arial"/>
          <w:szCs w:val="22"/>
        </w:rPr>
        <w:tab/>
      </w:r>
      <w:r w:rsidRPr="00B6153A">
        <w:rPr>
          <w:rFonts w:ascii="Arial" w:hAnsi="Arial" w:cs="Arial"/>
          <w:szCs w:val="22"/>
        </w:rPr>
        <w:tab/>
        <w:t xml:space="preserve">Stav </w:t>
      </w:r>
      <w:proofErr w:type="spellStart"/>
      <w:r w:rsidRPr="00B6153A">
        <w:rPr>
          <w:rFonts w:ascii="Arial" w:hAnsi="Arial" w:cs="Arial"/>
          <w:szCs w:val="22"/>
        </w:rPr>
        <w:t>consult</w:t>
      </w:r>
      <w:proofErr w:type="spellEnd"/>
      <w:r w:rsidRPr="00B6153A">
        <w:rPr>
          <w:rFonts w:ascii="Arial" w:hAnsi="Arial" w:cs="Arial"/>
          <w:szCs w:val="22"/>
        </w:rPr>
        <w:t>, s.r.</w:t>
      </w:r>
      <w:r w:rsidRPr="00A3543E">
        <w:rPr>
          <w:rFonts w:ascii="Arial" w:hAnsi="Arial" w:cs="Arial"/>
          <w:szCs w:val="22"/>
        </w:rPr>
        <w:t>o.</w:t>
      </w:r>
    </w:p>
    <w:p w:rsidR="00B6153A" w:rsidRDefault="00B6153A" w:rsidP="00B6153A">
      <w:pPr>
        <w:spacing w:before="120"/>
        <w:contextualSpacing/>
        <w:rPr>
          <w:rFonts w:ascii="Arial" w:hAnsi="Arial" w:cs="Arial"/>
          <w:sz w:val="18"/>
        </w:rPr>
      </w:pPr>
    </w:p>
    <w:p w:rsidR="000C46D3" w:rsidRDefault="000C46D3" w:rsidP="00B6153A">
      <w:pPr>
        <w:spacing w:before="120"/>
        <w:contextualSpacing/>
        <w:rPr>
          <w:rFonts w:ascii="Arial" w:hAnsi="Arial" w:cs="Arial"/>
          <w:szCs w:val="22"/>
        </w:rPr>
      </w:pPr>
    </w:p>
    <w:p w:rsidR="0075555D" w:rsidRDefault="0075555D" w:rsidP="0075555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:rsidR="006F5194" w:rsidRDefault="00F25F1C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</w:t>
      </w:r>
    </w:p>
    <w:sectPr w:rsidR="006F5194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B28" w:rsidRDefault="002B3B28">
      <w:r>
        <w:separator/>
      </w:r>
    </w:p>
  </w:endnote>
  <w:endnote w:type="continuationSeparator" w:id="0">
    <w:p w:rsidR="002B3B28" w:rsidRDefault="002B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83D" w:rsidRPr="002F4F2F" w:rsidRDefault="00B6153A" w:rsidP="00B6153A">
    <w:pPr>
      <w:pStyle w:val="Zpat"/>
      <w:rPr>
        <w:rFonts w:ascii="Arial" w:hAnsi="Arial" w:cs="Arial"/>
        <w:sz w:val="18"/>
        <w:szCs w:val="18"/>
      </w:rPr>
    </w:pPr>
    <w:r w:rsidRPr="002F4F2F">
      <w:rPr>
        <w:rFonts w:ascii="Arial" w:hAnsi="Arial" w:cs="Arial"/>
        <w:sz w:val="18"/>
        <w:szCs w:val="18"/>
      </w:rPr>
      <w:t>ZŠ ZACHAR – ÚPRAVA VNITŘNÍ KANALIZACE A ODVODNĚNÍ STŘECH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B28" w:rsidRDefault="002B3B28">
      <w:r>
        <w:separator/>
      </w:r>
    </w:p>
  </w:footnote>
  <w:footnote w:type="continuationSeparator" w:id="0">
    <w:p w:rsidR="002B3B28" w:rsidRDefault="002B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DF9" w:rsidRPr="00B55DF9" w:rsidRDefault="005E5742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05E553" wp14:editId="5B3B9EBB">
          <wp:simplePos x="0" y="0"/>
          <wp:positionH relativeFrom="column">
            <wp:posOffset>5105400</wp:posOffset>
          </wp:positionH>
          <wp:positionV relativeFrom="paragraph">
            <wp:posOffset>123825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DF9" w:rsidRDefault="00B55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1FA66C50"/>
    <w:multiLevelType w:val="hybridMultilevel"/>
    <w:tmpl w:val="B3F441E6"/>
    <w:lvl w:ilvl="0" w:tplc="5FF0E7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D20"/>
    <w:multiLevelType w:val="hybridMultilevel"/>
    <w:tmpl w:val="982A0B3A"/>
    <w:lvl w:ilvl="0" w:tplc="76A0404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32BC1CA2"/>
    <w:multiLevelType w:val="hybridMultilevel"/>
    <w:tmpl w:val="371C95D6"/>
    <w:lvl w:ilvl="0" w:tplc="F8F42E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D822CF"/>
    <w:multiLevelType w:val="hybridMultilevel"/>
    <w:tmpl w:val="8368C3BC"/>
    <w:lvl w:ilvl="0" w:tplc="1DD00B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0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15"/>
  </w:num>
  <w:num w:numId="7">
    <w:abstractNumId w:val="19"/>
  </w:num>
  <w:num w:numId="8">
    <w:abstractNumId w:val="8"/>
  </w:num>
  <w:num w:numId="9">
    <w:abstractNumId w:val="20"/>
  </w:num>
  <w:num w:numId="10">
    <w:abstractNumId w:val="9"/>
  </w:num>
  <w:num w:numId="11">
    <w:abstractNumId w:val="11"/>
  </w:num>
  <w:num w:numId="12">
    <w:abstractNumId w:val="4"/>
  </w:num>
  <w:num w:numId="13">
    <w:abstractNumId w:val="12"/>
  </w:num>
  <w:num w:numId="14">
    <w:abstractNumId w:val="15"/>
  </w:num>
  <w:num w:numId="15">
    <w:abstractNumId w:val="16"/>
  </w:num>
  <w:num w:numId="16">
    <w:abstractNumId w:val="13"/>
  </w:num>
  <w:num w:numId="17">
    <w:abstractNumId w:val="7"/>
  </w:num>
  <w:num w:numId="18">
    <w:abstractNumId w:val="14"/>
  </w:num>
  <w:num w:numId="19">
    <w:abstractNumId w:val="18"/>
  </w:num>
  <w:num w:numId="20">
    <w:abstractNumId w:val="17"/>
  </w:num>
  <w:num w:numId="21">
    <w:abstractNumId w:val="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64446"/>
    <w:rsid w:val="000778BB"/>
    <w:rsid w:val="0008132D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6711C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402B"/>
    <w:rsid w:val="00195B4B"/>
    <w:rsid w:val="00197CBD"/>
    <w:rsid w:val="001A11B8"/>
    <w:rsid w:val="001A56AF"/>
    <w:rsid w:val="001A722C"/>
    <w:rsid w:val="001B0289"/>
    <w:rsid w:val="001B0A6E"/>
    <w:rsid w:val="001B2ECB"/>
    <w:rsid w:val="001B370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B3B28"/>
    <w:rsid w:val="002B69DC"/>
    <w:rsid w:val="002B772F"/>
    <w:rsid w:val="002C2356"/>
    <w:rsid w:val="002C2B23"/>
    <w:rsid w:val="002C3B64"/>
    <w:rsid w:val="002C54BA"/>
    <w:rsid w:val="002D150E"/>
    <w:rsid w:val="002D65C1"/>
    <w:rsid w:val="002D783D"/>
    <w:rsid w:val="002E22E2"/>
    <w:rsid w:val="002E2BD4"/>
    <w:rsid w:val="002F1F65"/>
    <w:rsid w:val="002F4311"/>
    <w:rsid w:val="002F4F2F"/>
    <w:rsid w:val="00301AE5"/>
    <w:rsid w:val="00305200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6B56"/>
    <w:rsid w:val="00347F92"/>
    <w:rsid w:val="00352BE0"/>
    <w:rsid w:val="003576C0"/>
    <w:rsid w:val="00364E06"/>
    <w:rsid w:val="0036532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3F3FCC"/>
    <w:rsid w:val="004011CF"/>
    <w:rsid w:val="00401F61"/>
    <w:rsid w:val="00403949"/>
    <w:rsid w:val="004104B9"/>
    <w:rsid w:val="00410B93"/>
    <w:rsid w:val="00410C71"/>
    <w:rsid w:val="00412961"/>
    <w:rsid w:val="0041731D"/>
    <w:rsid w:val="0042028B"/>
    <w:rsid w:val="00420E0B"/>
    <w:rsid w:val="0042625F"/>
    <w:rsid w:val="00430596"/>
    <w:rsid w:val="00431F65"/>
    <w:rsid w:val="0043343F"/>
    <w:rsid w:val="004354BD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531D"/>
    <w:rsid w:val="00492150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19B0"/>
    <w:rsid w:val="00523C7E"/>
    <w:rsid w:val="00524A6E"/>
    <w:rsid w:val="00530F9C"/>
    <w:rsid w:val="00532130"/>
    <w:rsid w:val="00532994"/>
    <w:rsid w:val="00534331"/>
    <w:rsid w:val="00535213"/>
    <w:rsid w:val="0053597D"/>
    <w:rsid w:val="005363D9"/>
    <w:rsid w:val="00537DB5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4D07"/>
    <w:rsid w:val="00581148"/>
    <w:rsid w:val="0058212F"/>
    <w:rsid w:val="00586321"/>
    <w:rsid w:val="00595A2E"/>
    <w:rsid w:val="00595DA0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7FAD"/>
    <w:rsid w:val="00622714"/>
    <w:rsid w:val="0062374D"/>
    <w:rsid w:val="00623B4B"/>
    <w:rsid w:val="00624AF9"/>
    <w:rsid w:val="00627CAA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B09"/>
    <w:rsid w:val="00656D38"/>
    <w:rsid w:val="00670F4E"/>
    <w:rsid w:val="00674804"/>
    <w:rsid w:val="006761B0"/>
    <w:rsid w:val="006767B6"/>
    <w:rsid w:val="00680A8C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957B0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A99"/>
    <w:rsid w:val="00804D40"/>
    <w:rsid w:val="008112A0"/>
    <w:rsid w:val="0081281D"/>
    <w:rsid w:val="008154A3"/>
    <w:rsid w:val="00815816"/>
    <w:rsid w:val="008160A7"/>
    <w:rsid w:val="0082421E"/>
    <w:rsid w:val="00825FA0"/>
    <w:rsid w:val="0082681B"/>
    <w:rsid w:val="00827559"/>
    <w:rsid w:val="00830A4F"/>
    <w:rsid w:val="00831732"/>
    <w:rsid w:val="00832FB4"/>
    <w:rsid w:val="00833A14"/>
    <w:rsid w:val="00833D39"/>
    <w:rsid w:val="00834258"/>
    <w:rsid w:val="00834390"/>
    <w:rsid w:val="0083518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37BB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0D2F"/>
    <w:rsid w:val="00AA14B1"/>
    <w:rsid w:val="00AA2CDF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6B3C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452"/>
    <w:rsid w:val="00B426A4"/>
    <w:rsid w:val="00B4339A"/>
    <w:rsid w:val="00B46394"/>
    <w:rsid w:val="00B55DF9"/>
    <w:rsid w:val="00B57917"/>
    <w:rsid w:val="00B6153A"/>
    <w:rsid w:val="00B64F38"/>
    <w:rsid w:val="00B656F5"/>
    <w:rsid w:val="00B6572B"/>
    <w:rsid w:val="00B66275"/>
    <w:rsid w:val="00B67191"/>
    <w:rsid w:val="00B74976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A1F29"/>
    <w:rsid w:val="00BA3D31"/>
    <w:rsid w:val="00BA5043"/>
    <w:rsid w:val="00BA7E4C"/>
    <w:rsid w:val="00BB359F"/>
    <w:rsid w:val="00BB472D"/>
    <w:rsid w:val="00BB4AE8"/>
    <w:rsid w:val="00BB5A50"/>
    <w:rsid w:val="00BC0E14"/>
    <w:rsid w:val="00BC31BC"/>
    <w:rsid w:val="00BC39D9"/>
    <w:rsid w:val="00BD04B1"/>
    <w:rsid w:val="00BD04F7"/>
    <w:rsid w:val="00BE082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5134"/>
    <w:rsid w:val="00CC767E"/>
    <w:rsid w:val="00CC7D2D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2376"/>
    <w:rsid w:val="00D42F42"/>
    <w:rsid w:val="00D45081"/>
    <w:rsid w:val="00D45C83"/>
    <w:rsid w:val="00D46117"/>
    <w:rsid w:val="00D47CC5"/>
    <w:rsid w:val="00D47D06"/>
    <w:rsid w:val="00D511F4"/>
    <w:rsid w:val="00D53A9D"/>
    <w:rsid w:val="00D5426E"/>
    <w:rsid w:val="00D54B0F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69B1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88D"/>
    <w:rsid w:val="00DD7FAC"/>
    <w:rsid w:val="00DE1023"/>
    <w:rsid w:val="00DE205E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A6943"/>
    <w:rsid w:val="00EB2CD7"/>
    <w:rsid w:val="00EB4A34"/>
    <w:rsid w:val="00EB7757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73FA"/>
    <w:rsid w:val="00F07D74"/>
    <w:rsid w:val="00F10A53"/>
    <w:rsid w:val="00F12715"/>
    <w:rsid w:val="00F14A02"/>
    <w:rsid w:val="00F14E31"/>
    <w:rsid w:val="00F21536"/>
    <w:rsid w:val="00F22C08"/>
    <w:rsid w:val="00F25F1C"/>
    <w:rsid w:val="00F27C36"/>
    <w:rsid w:val="00F33AA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7D76"/>
    <w:rsid w:val="00F90879"/>
    <w:rsid w:val="00F92702"/>
    <w:rsid w:val="00F94250"/>
    <w:rsid w:val="00F96C37"/>
    <w:rsid w:val="00F97689"/>
    <w:rsid w:val="00FA2946"/>
    <w:rsid w:val="00FA4E1F"/>
    <w:rsid w:val="00FA6775"/>
    <w:rsid w:val="00FA6E20"/>
    <w:rsid w:val="00FA70F9"/>
    <w:rsid w:val="00FB1354"/>
    <w:rsid w:val="00FB2C12"/>
    <w:rsid w:val="00FB3B97"/>
    <w:rsid w:val="00FD122A"/>
    <w:rsid w:val="00FD1B49"/>
    <w:rsid w:val="00FD7699"/>
    <w:rsid w:val="00FE00A1"/>
    <w:rsid w:val="00FE0625"/>
    <w:rsid w:val="00FE36AE"/>
    <w:rsid w:val="00FE4D9B"/>
    <w:rsid w:val="00FE5232"/>
    <w:rsid w:val="00FE6451"/>
    <w:rsid w:val="00FE7AF6"/>
    <w:rsid w:val="00FE7B80"/>
    <w:rsid w:val="00FF02B2"/>
    <w:rsid w:val="00FF1D76"/>
    <w:rsid w:val="00FF1ED5"/>
    <w:rsid w:val="00FF23BF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34F7-3312-45BD-8EDE-5D742C78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2024-06-05T15:07:00Z</cp:lastPrinted>
  <dcterms:created xsi:type="dcterms:W3CDTF">2024-08-01T06:47:00Z</dcterms:created>
  <dcterms:modified xsi:type="dcterms:W3CDTF">2024-08-01T06:47:00Z</dcterms:modified>
</cp:coreProperties>
</file>