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6DA88" w14:textId="77777777" w:rsidR="00181463" w:rsidRDefault="00000000">
      <w:pPr>
        <w:pStyle w:val="Heading110"/>
        <w:keepNext/>
        <w:keepLines/>
        <w:framePr w:w="2880" w:h="461" w:wrap="none" w:hAnchor="page" w:x="12770" w:y="1"/>
      </w:pPr>
      <w:bookmarkStart w:id="0" w:name="bookmark0"/>
      <w:r>
        <w:rPr>
          <w:rStyle w:val="Heading11"/>
          <w:b/>
          <w:bCs/>
        </w:rPr>
        <w:t>OVHS-118/2024</w:t>
      </w:r>
      <w:bookmarkEnd w:id="0"/>
    </w:p>
    <w:p w14:paraId="1ADA4875" w14:textId="77777777" w:rsidR="00181463" w:rsidRDefault="00000000">
      <w:pPr>
        <w:pStyle w:val="Bodytext10"/>
        <w:framePr w:w="1217" w:h="202" w:wrap="none" w:hAnchor="page" w:x="12280" w:y="627"/>
      </w:pPr>
      <w:r>
        <w:rPr>
          <w:rStyle w:val="Bodytext1"/>
        </w:rPr>
        <w:t>Datum vystavení:</w:t>
      </w:r>
    </w:p>
    <w:p w14:paraId="431A7B0F" w14:textId="77777777" w:rsidR="00181463" w:rsidRDefault="00000000">
      <w:pPr>
        <w:pStyle w:val="Bodytext10"/>
        <w:framePr w:w="814" w:h="187" w:wrap="none" w:hAnchor="page" w:x="13951" w:y="627"/>
      </w:pPr>
      <w:r>
        <w:rPr>
          <w:rStyle w:val="Bodytext1"/>
        </w:rPr>
        <w:t>31.05.2024</w:t>
      </w:r>
    </w:p>
    <w:p w14:paraId="69EFBE05" w14:textId="77777777" w:rsidR="00181463" w:rsidRDefault="00000000">
      <w:pPr>
        <w:pStyle w:val="Bodytext10"/>
        <w:framePr w:w="3283" w:h="490" w:wrap="none" w:hAnchor="page" w:x="1444" w:y="1045"/>
        <w:spacing w:after="100"/>
      </w:pPr>
      <w:r>
        <w:rPr>
          <w:rStyle w:val="Bodytext1"/>
        </w:rPr>
        <w:t>ODBĚRATEL:</w:t>
      </w:r>
    </w:p>
    <w:p w14:paraId="2D59C246" w14:textId="77777777" w:rsidR="00181463" w:rsidRDefault="00000000">
      <w:pPr>
        <w:pStyle w:val="Bodytext10"/>
        <w:framePr w:w="3283" w:h="490" w:wrap="none" w:hAnchor="page" w:x="1444" w:y="1045"/>
      </w:pPr>
      <w:r>
        <w:rPr>
          <w:rStyle w:val="Bodytext1"/>
          <w:b/>
          <w:bCs/>
        </w:rPr>
        <w:t>Nemocnice Havířov, příspěvková organizace</w:t>
      </w:r>
    </w:p>
    <w:p w14:paraId="677EC5F4" w14:textId="77777777" w:rsidR="00181463" w:rsidRDefault="00000000">
      <w:pPr>
        <w:pStyle w:val="Bodytext10"/>
        <w:framePr w:w="972" w:h="187" w:wrap="none" w:hAnchor="page" w:x="8255" w:y="1059"/>
        <w:pBdr>
          <w:bottom w:val="single" w:sz="4" w:space="0" w:color="auto"/>
        </w:pBdr>
      </w:pPr>
      <w:r>
        <w:rPr>
          <w:rStyle w:val="Bodytext1"/>
        </w:rPr>
        <w:t>DODAVATEL</w:t>
      </w:r>
    </w:p>
    <w:p w14:paraId="057D0945" w14:textId="77777777" w:rsidR="00181463" w:rsidRDefault="00000000">
      <w:pPr>
        <w:pStyle w:val="Bodytext10"/>
        <w:framePr w:w="1634" w:h="187" w:wrap="none" w:hAnchor="page" w:x="8363" w:y="1707"/>
      </w:pPr>
      <w:proofErr w:type="spellStart"/>
      <w:r>
        <w:rPr>
          <w:rStyle w:val="Bodytext1"/>
          <w:b/>
          <w:bCs/>
        </w:rPr>
        <w:t>Teleflex</w:t>
      </w:r>
      <w:proofErr w:type="spellEnd"/>
      <w:r>
        <w:rPr>
          <w:rStyle w:val="Bodytext1"/>
          <w:b/>
          <w:bCs/>
        </w:rPr>
        <w:t xml:space="preserve"> Medical s.r.o.</w:t>
      </w:r>
    </w:p>
    <w:p w14:paraId="28D95790" w14:textId="77777777" w:rsidR="00181463" w:rsidRDefault="00000000">
      <w:pPr>
        <w:pStyle w:val="Bodytext10"/>
        <w:framePr w:w="1649" w:h="684" w:wrap="none" w:hAnchor="page" w:x="8378" w:y="2197"/>
        <w:spacing w:line="322" w:lineRule="auto"/>
      </w:pPr>
      <w:r>
        <w:rPr>
          <w:rStyle w:val="Bodytext1"/>
        </w:rPr>
        <w:t>Pražská třída 209/182</w:t>
      </w:r>
    </w:p>
    <w:p w14:paraId="3500EB55" w14:textId="77777777" w:rsidR="00181463" w:rsidRDefault="00000000">
      <w:pPr>
        <w:pStyle w:val="Bodytext10"/>
        <w:framePr w:w="1649" w:h="684" w:wrap="none" w:hAnchor="page" w:x="8378" w:y="2197"/>
        <w:spacing w:line="322" w:lineRule="auto"/>
      </w:pPr>
      <w:r>
        <w:rPr>
          <w:rStyle w:val="Bodytext1"/>
        </w:rPr>
        <w:t>500 04 Hradec Králové Česká republika</w:t>
      </w:r>
    </w:p>
    <w:p w14:paraId="7F50E24F" w14:textId="77777777" w:rsidR="00181463" w:rsidRDefault="00000000">
      <w:pPr>
        <w:pStyle w:val="Bodytext10"/>
        <w:framePr w:w="1318" w:h="432" w:wrap="none" w:hAnchor="page" w:x="11920" w:y="2175"/>
        <w:spacing w:after="40"/>
      </w:pPr>
      <w:r>
        <w:rPr>
          <w:rStyle w:val="Bodytext1"/>
        </w:rPr>
        <w:t>IČO: 28849809</w:t>
      </w:r>
    </w:p>
    <w:p w14:paraId="5D06E702" w14:textId="77777777" w:rsidR="00181463" w:rsidRDefault="00000000">
      <w:pPr>
        <w:pStyle w:val="Bodytext10"/>
        <w:framePr w:w="1318" w:h="432" w:wrap="none" w:hAnchor="page" w:x="11920" w:y="2175"/>
      </w:pPr>
      <w:r>
        <w:rPr>
          <w:rStyle w:val="Bodytext1"/>
        </w:rPr>
        <w:t>DIČ: CZ28849809</w:t>
      </w:r>
    </w:p>
    <w:p w14:paraId="6CD930BC" w14:textId="77777777" w:rsidR="00181463" w:rsidRDefault="00181463">
      <w:pPr>
        <w:spacing w:line="360" w:lineRule="exact"/>
      </w:pPr>
    </w:p>
    <w:p w14:paraId="632F838C" w14:textId="77777777" w:rsidR="00181463" w:rsidRDefault="00181463">
      <w:pPr>
        <w:spacing w:line="360" w:lineRule="exact"/>
      </w:pPr>
    </w:p>
    <w:p w14:paraId="30D67763" w14:textId="77777777" w:rsidR="00181463" w:rsidRDefault="00181463">
      <w:pPr>
        <w:spacing w:line="360" w:lineRule="exact"/>
      </w:pPr>
    </w:p>
    <w:p w14:paraId="2EAEEF87" w14:textId="77777777" w:rsidR="00181463" w:rsidRDefault="00181463">
      <w:pPr>
        <w:spacing w:line="360" w:lineRule="exact"/>
      </w:pPr>
    </w:p>
    <w:p w14:paraId="0827CA5D" w14:textId="77777777" w:rsidR="00181463" w:rsidRDefault="00181463">
      <w:pPr>
        <w:spacing w:line="360" w:lineRule="exact"/>
      </w:pPr>
    </w:p>
    <w:p w14:paraId="798B0DB9" w14:textId="77777777" w:rsidR="00181463" w:rsidRDefault="00181463">
      <w:pPr>
        <w:spacing w:line="360" w:lineRule="exact"/>
      </w:pPr>
    </w:p>
    <w:p w14:paraId="669A7E65" w14:textId="77777777" w:rsidR="00181463" w:rsidRDefault="00181463">
      <w:pPr>
        <w:spacing w:line="360" w:lineRule="exact"/>
      </w:pPr>
    </w:p>
    <w:p w14:paraId="4FEFE333" w14:textId="77777777" w:rsidR="00181463" w:rsidRDefault="00181463">
      <w:pPr>
        <w:spacing w:after="359" w:line="1" w:lineRule="exact"/>
      </w:pPr>
    </w:p>
    <w:p w14:paraId="40EBF4B1" w14:textId="77777777" w:rsidR="00181463" w:rsidRDefault="00181463">
      <w:pPr>
        <w:spacing w:line="1" w:lineRule="exact"/>
        <w:sectPr w:rsidR="00181463">
          <w:pgSz w:w="16840" w:h="11900" w:orient="landscape"/>
          <w:pgMar w:top="762" w:right="874" w:bottom="526" w:left="1443" w:header="334" w:footer="98" w:gutter="0"/>
          <w:pgNumType w:start="1"/>
          <w:cols w:space="720"/>
          <w:noEndnote/>
          <w:docGrid w:linePitch="360"/>
        </w:sectPr>
      </w:pPr>
    </w:p>
    <w:p w14:paraId="371709FC" w14:textId="77777777" w:rsidR="00181463" w:rsidRDefault="00181463">
      <w:pPr>
        <w:spacing w:line="119" w:lineRule="exact"/>
        <w:rPr>
          <w:sz w:val="10"/>
          <w:szCs w:val="10"/>
        </w:rPr>
      </w:pPr>
    </w:p>
    <w:p w14:paraId="09E6E0AB" w14:textId="77777777" w:rsidR="00181463" w:rsidRDefault="00181463">
      <w:pPr>
        <w:spacing w:line="1" w:lineRule="exact"/>
        <w:sectPr w:rsidR="00181463">
          <w:type w:val="continuous"/>
          <w:pgSz w:w="16840" w:h="11900" w:orient="landscape"/>
          <w:pgMar w:top="762" w:right="0" w:bottom="526" w:left="0" w:header="0" w:footer="3" w:gutter="0"/>
          <w:cols w:space="720"/>
          <w:noEndnote/>
          <w:docGrid w:linePitch="360"/>
        </w:sectPr>
      </w:pPr>
    </w:p>
    <w:p w14:paraId="7945A49C" w14:textId="77777777" w:rsidR="00181463" w:rsidRDefault="00000000">
      <w:pPr>
        <w:pStyle w:val="Bodytext10"/>
        <w:spacing w:after="80"/>
      </w:pPr>
      <w:r>
        <w:rPr>
          <w:rStyle w:val="Bodytext1"/>
        </w:rPr>
        <w:lastRenderedPageBreak/>
        <w:t>pro odběratele zajišťuje dodávku:</w:t>
      </w:r>
    </w:p>
    <w:tbl>
      <w:tblPr>
        <w:tblpPr w:leftFromText="180" w:rightFromText="180" w:vertAnchor="text" w:horzAnchor="page" w:tblpX="11451" w:tblpY="464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4"/>
        <w:gridCol w:w="1483"/>
      </w:tblGrid>
      <w:tr w:rsidR="00181463" w14:paraId="485B5CD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tblHeader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8E01E" w14:textId="77777777" w:rsidR="00181463" w:rsidRDefault="00000000">
            <w:pPr>
              <w:pStyle w:val="Other10"/>
              <w:ind w:firstLine="46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bez DPH: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ACB05" w14:textId="77777777" w:rsidR="00181463" w:rsidRDefault="00000000">
            <w:pPr>
              <w:pStyle w:val="Other10"/>
              <w:ind w:right="34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50 331,60</w:t>
            </w:r>
          </w:p>
        </w:tc>
      </w:tr>
      <w:tr w:rsidR="00181463" w14:paraId="4862C250" w14:textId="77777777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05EF75" w14:textId="77777777" w:rsidR="00181463" w:rsidRDefault="00000000">
            <w:pPr>
              <w:pStyle w:val="Other10"/>
              <w:ind w:firstLine="66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s DPH: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5AA9" w14:textId="77777777" w:rsidR="00181463" w:rsidRDefault="00000000">
            <w:pPr>
              <w:pStyle w:val="Other10"/>
              <w:ind w:right="34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56 371,39</w:t>
            </w:r>
          </w:p>
        </w:tc>
      </w:tr>
    </w:tbl>
    <w:p w14:paraId="0FC54464" w14:textId="77777777" w:rsidR="00181463" w:rsidRDefault="00000000">
      <w:pPr>
        <w:pStyle w:val="Bodytext10"/>
        <w:pBdr>
          <w:bottom w:val="single" w:sz="4" w:space="0" w:color="auto"/>
        </w:pBdr>
        <w:spacing w:after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1106B16" wp14:editId="2DE8EFDA">
                <wp:simplePos x="0" y="0"/>
                <wp:positionH relativeFrom="page">
                  <wp:posOffset>1017270</wp:posOffset>
                </wp:positionH>
                <wp:positionV relativeFrom="paragraph">
                  <wp:posOffset>2984500</wp:posOffset>
                </wp:positionV>
                <wp:extent cx="2743200" cy="34290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407E57" w14:textId="77777777" w:rsidR="00181463" w:rsidRDefault="00000000">
                            <w:pPr>
                              <w:pStyle w:val="Bodytext10"/>
                              <w:spacing w:line="257" w:lineRule="auto"/>
                            </w:pPr>
                            <w:r>
                              <w:rPr>
                                <w:rStyle w:val="Bodytext1"/>
                              </w:rPr>
                              <w:t>Děkujeme za vaši objednávku.</w:t>
                            </w:r>
                          </w:p>
                          <w:p w14:paraId="0C3BB6DC" w14:textId="77777777" w:rsidR="00181463" w:rsidRDefault="00000000">
                            <w:pPr>
                              <w:pStyle w:val="Bodytext10"/>
                              <w:spacing w:line="257" w:lineRule="auto"/>
                            </w:pPr>
                            <w:r>
                              <w:rPr>
                                <w:rStyle w:val="Bodytext1"/>
                              </w:rPr>
                              <w:t>V rámci systému konsignační skladů a zmocnění dodavatelem, potvrzujeme přijetí této objednávky.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1106B1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0.1pt;margin-top:235pt;width:3in;height:2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" filled="f" stroked="f">
                <v:textbox inset="0,0,0,0">
                  <w:txbxContent>
                    <w:p w14:paraId="73407E57" w14:textId="77777777" w:rsidR="00181463" w:rsidRDefault="00000000">
                      <w:pPr>
                        <w:pStyle w:val="Bodytext10"/>
                        <w:spacing w:line="257" w:lineRule="auto"/>
                      </w:pPr>
                      <w:r>
                        <w:rPr>
                          <w:rStyle w:val="Bodytext1"/>
                        </w:rPr>
                        <w:t>Děkujeme za vaši objednávku.</w:t>
                      </w:r>
                    </w:p>
                    <w:p w14:paraId="0C3BB6DC" w14:textId="77777777" w:rsidR="00181463" w:rsidRDefault="00000000">
                      <w:pPr>
                        <w:pStyle w:val="Bodytext10"/>
                        <w:spacing w:line="257" w:lineRule="auto"/>
                      </w:pPr>
                      <w:r>
                        <w:rPr>
                          <w:rStyle w:val="Bodytext1"/>
                        </w:rPr>
                        <w:t>V rámci systému konsignační skladů a zmocnění dodavatelem, potvrzujeme přijetí této objednávky.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  <w:b/>
          <w:bCs/>
        </w:rPr>
        <w:t xml:space="preserve">Logistická společnost </w:t>
      </w:r>
      <w:proofErr w:type="spellStart"/>
      <w:r>
        <w:rPr>
          <w:rStyle w:val="Bodytext1"/>
          <w:b/>
          <w:bCs/>
        </w:rPr>
        <w:t>NemLog</w:t>
      </w:r>
      <w:proofErr w:type="spellEnd"/>
      <w:r>
        <w:rPr>
          <w:rStyle w:val="Bodytext1"/>
          <w:b/>
          <w:bCs/>
        </w:rPr>
        <w:t xml:space="preserve"> 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3"/>
        <w:gridCol w:w="1094"/>
        <w:gridCol w:w="7078"/>
        <w:gridCol w:w="3614"/>
        <w:gridCol w:w="1426"/>
      </w:tblGrid>
      <w:tr w:rsidR="00181463" w14:paraId="594D4502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DD7531" w14:textId="77777777" w:rsidR="00181463" w:rsidRDefault="00000000">
            <w:pPr>
              <w:pStyle w:val="Other1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58981" w14:textId="77777777" w:rsidR="00181463" w:rsidRDefault="00000000">
            <w:pPr>
              <w:pStyle w:val="Other1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Interní kód</w:t>
            </w:r>
          </w:p>
        </w:tc>
        <w:tc>
          <w:tcPr>
            <w:tcW w:w="70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8F640" w14:textId="77777777" w:rsidR="00181463" w:rsidRDefault="00000000">
            <w:pPr>
              <w:pStyle w:val="Other10"/>
              <w:ind w:firstLine="3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36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6BCDAA" w14:textId="77777777" w:rsidR="00181463" w:rsidRDefault="00000000">
            <w:pPr>
              <w:pStyle w:val="Other10"/>
              <w:ind w:right="240"/>
              <w:jc w:val="right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BDD97C" w14:textId="77777777" w:rsidR="00181463" w:rsidRDefault="00000000">
            <w:pPr>
              <w:pStyle w:val="Other10"/>
              <w:ind w:firstLine="20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181463" w14:paraId="0AAD5BB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303" w:type="dxa"/>
            <w:shd w:val="clear" w:color="auto" w:fill="auto"/>
            <w:vAlign w:val="bottom"/>
          </w:tcPr>
          <w:p w14:paraId="045D4B33" w14:textId="77777777" w:rsidR="00181463" w:rsidRDefault="00000000">
            <w:pPr>
              <w:pStyle w:val="Other10"/>
            </w:pPr>
            <w:r>
              <w:rPr>
                <w:rStyle w:val="Other1"/>
              </w:rPr>
              <w:t>179360-000160</w:t>
            </w:r>
          </w:p>
        </w:tc>
        <w:tc>
          <w:tcPr>
            <w:tcW w:w="1094" w:type="dxa"/>
            <w:shd w:val="clear" w:color="auto" w:fill="auto"/>
            <w:vAlign w:val="bottom"/>
          </w:tcPr>
          <w:p w14:paraId="0A1AA578" w14:textId="77777777" w:rsidR="00181463" w:rsidRDefault="00000000">
            <w:pPr>
              <w:pStyle w:val="Other10"/>
            </w:pPr>
            <w:r>
              <w:rPr>
                <w:rStyle w:val="Other1"/>
              </w:rPr>
              <w:t>N046324</w:t>
            </w:r>
          </w:p>
        </w:tc>
        <w:tc>
          <w:tcPr>
            <w:tcW w:w="7078" w:type="dxa"/>
            <w:shd w:val="clear" w:color="auto" w:fill="auto"/>
            <w:vAlign w:val="bottom"/>
          </w:tcPr>
          <w:p w14:paraId="3B4A9A13" w14:textId="77777777" w:rsidR="00181463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Katétr </w:t>
            </w:r>
            <w:proofErr w:type="spellStart"/>
            <w:r>
              <w:rPr>
                <w:rStyle w:val="Other1"/>
              </w:rPr>
              <w:t>Rusch</w:t>
            </w:r>
            <w:proofErr w:type="spellEnd"/>
            <w:r>
              <w:rPr>
                <w:rStyle w:val="Other1"/>
              </w:rPr>
              <w:t xml:space="preserve"> Senzor pro měř. teploty, silikon, </w:t>
            </w:r>
            <w:proofErr w:type="spellStart"/>
            <w:r>
              <w:rPr>
                <w:rStyle w:val="Other1"/>
              </w:rPr>
              <w:t>Nelaton</w:t>
            </w:r>
            <w:proofErr w:type="spellEnd"/>
            <w:r>
              <w:rPr>
                <w:rStyle w:val="Other1"/>
              </w:rPr>
              <w:t>, Ch16</w:t>
            </w:r>
          </w:p>
        </w:tc>
        <w:tc>
          <w:tcPr>
            <w:tcW w:w="3614" w:type="dxa"/>
            <w:shd w:val="clear" w:color="auto" w:fill="auto"/>
            <w:vAlign w:val="bottom"/>
          </w:tcPr>
          <w:p w14:paraId="3805AE8F" w14:textId="77777777" w:rsidR="00181463" w:rsidRDefault="00000000">
            <w:pPr>
              <w:pStyle w:val="Other10"/>
              <w:ind w:right="240"/>
              <w:jc w:val="right"/>
            </w:pPr>
            <w:r>
              <w:rPr>
                <w:rStyle w:val="Other1"/>
              </w:rPr>
              <w:t>10,000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4D066DC1" w14:textId="77777777" w:rsidR="00181463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OVH-2166/2024</w:t>
            </w:r>
          </w:p>
        </w:tc>
      </w:tr>
      <w:tr w:rsidR="00181463" w14:paraId="2C2F476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303" w:type="dxa"/>
            <w:shd w:val="clear" w:color="auto" w:fill="auto"/>
          </w:tcPr>
          <w:p w14:paraId="37A4EDE0" w14:textId="77777777" w:rsidR="00181463" w:rsidRDefault="00000000">
            <w:pPr>
              <w:pStyle w:val="Other10"/>
            </w:pPr>
            <w:r>
              <w:rPr>
                <w:rStyle w:val="Other1"/>
              </w:rPr>
              <w:t>3604MCS-TA-1</w:t>
            </w:r>
          </w:p>
        </w:tc>
        <w:tc>
          <w:tcPr>
            <w:tcW w:w="1094" w:type="dxa"/>
            <w:shd w:val="clear" w:color="auto" w:fill="auto"/>
          </w:tcPr>
          <w:p w14:paraId="4D467527" w14:textId="77777777" w:rsidR="00181463" w:rsidRDefault="00000000">
            <w:pPr>
              <w:pStyle w:val="Other10"/>
            </w:pPr>
            <w:r>
              <w:rPr>
                <w:rStyle w:val="Other1"/>
              </w:rPr>
              <w:t>N044177</w:t>
            </w:r>
          </w:p>
        </w:tc>
        <w:tc>
          <w:tcPr>
            <w:tcW w:w="7078" w:type="dxa"/>
            <w:shd w:val="clear" w:color="auto" w:fill="auto"/>
          </w:tcPr>
          <w:p w14:paraId="23093DA6" w14:textId="77777777" w:rsidR="00181463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Krytí </w:t>
            </w:r>
            <w:proofErr w:type="spellStart"/>
            <w:proofErr w:type="gramStart"/>
            <w:r>
              <w:rPr>
                <w:rStyle w:val="Other1"/>
              </w:rPr>
              <w:t>Grip</w:t>
            </w:r>
            <w:proofErr w:type="spellEnd"/>
            <w:r>
              <w:rPr>
                <w:rStyle w:val="Other1"/>
              </w:rPr>
              <w:t xml:space="preserve"> - lok</w:t>
            </w:r>
            <w:proofErr w:type="gramEnd"/>
          </w:p>
        </w:tc>
        <w:tc>
          <w:tcPr>
            <w:tcW w:w="3614" w:type="dxa"/>
            <w:shd w:val="clear" w:color="auto" w:fill="auto"/>
          </w:tcPr>
          <w:p w14:paraId="348ED309" w14:textId="77777777" w:rsidR="00181463" w:rsidRDefault="00000000">
            <w:pPr>
              <w:pStyle w:val="Other10"/>
              <w:ind w:right="240"/>
              <w:jc w:val="right"/>
            </w:pPr>
            <w:r>
              <w:rPr>
                <w:rStyle w:val="Other1"/>
              </w:rPr>
              <w:t>50,000 ks</w:t>
            </w:r>
          </w:p>
        </w:tc>
        <w:tc>
          <w:tcPr>
            <w:tcW w:w="1426" w:type="dxa"/>
            <w:shd w:val="clear" w:color="auto" w:fill="auto"/>
          </w:tcPr>
          <w:p w14:paraId="6642CFEB" w14:textId="77777777" w:rsidR="00181463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OVH-2418/2024</w:t>
            </w:r>
          </w:p>
        </w:tc>
      </w:tr>
      <w:tr w:rsidR="00181463" w14:paraId="086C97E8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303" w:type="dxa"/>
            <w:shd w:val="clear" w:color="auto" w:fill="auto"/>
          </w:tcPr>
          <w:p w14:paraId="2CD437BB" w14:textId="77777777" w:rsidR="00181463" w:rsidRDefault="00000000">
            <w:pPr>
              <w:pStyle w:val="Other10"/>
            </w:pPr>
            <w:r>
              <w:rPr>
                <w:rStyle w:val="Other1"/>
              </w:rPr>
              <w:t>CV-16702</w:t>
            </w:r>
          </w:p>
        </w:tc>
        <w:tc>
          <w:tcPr>
            <w:tcW w:w="1094" w:type="dxa"/>
            <w:shd w:val="clear" w:color="auto" w:fill="auto"/>
          </w:tcPr>
          <w:p w14:paraId="646AC292" w14:textId="77777777" w:rsidR="00181463" w:rsidRDefault="00000000">
            <w:pPr>
              <w:pStyle w:val="Other10"/>
            </w:pPr>
            <w:r>
              <w:rPr>
                <w:rStyle w:val="Other1"/>
              </w:rPr>
              <w:t>N000336</w:t>
            </w:r>
          </w:p>
        </w:tc>
        <w:tc>
          <w:tcPr>
            <w:tcW w:w="7078" w:type="dxa"/>
            <w:shd w:val="clear" w:color="auto" w:fill="auto"/>
          </w:tcPr>
          <w:p w14:paraId="6EB7395F" w14:textId="77777777" w:rsidR="00181463" w:rsidRDefault="00000000">
            <w:pPr>
              <w:pStyle w:val="Other10"/>
              <w:ind w:firstLine="320"/>
            </w:pPr>
            <w:r>
              <w:rPr>
                <w:rStyle w:val="Other1"/>
              </w:rPr>
              <w:t>Katetr centrální žilní 2lumen,7Fr,</w:t>
            </w:r>
            <w:proofErr w:type="gramStart"/>
            <w:r>
              <w:rPr>
                <w:rStyle w:val="Other1"/>
              </w:rPr>
              <w:t>20cm</w:t>
            </w:r>
            <w:proofErr w:type="gramEnd"/>
          </w:p>
        </w:tc>
        <w:tc>
          <w:tcPr>
            <w:tcW w:w="3614" w:type="dxa"/>
            <w:shd w:val="clear" w:color="auto" w:fill="auto"/>
          </w:tcPr>
          <w:p w14:paraId="0620E5A8" w14:textId="77777777" w:rsidR="00181463" w:rsidRDefault="00000000">
            <w:pPr>
              <w:pStyle w:val="Other10"/>
              <w:ind w:right="240"/>
              <w:jc w:val="right"/>
            </w:pPr>
            <w:r>
              <w:rPr>
                <w:rStyle w:val="Other1"/>
              </w:rPr>
              <w:t>10,000 ks</w:t>
            </w:r>
          </w:p>
        </w:tc>
        <w:tc>
          <w:tcPr>
            <w:tcW w:w="1426" w:type="dxa"/>
            <w:shd w:val="clear" w:color="auto" w:fill="auto"/>
          </w:tcPr>
          <w:p w14:paraId="37170020" w14:textId="77777777" w:rsidR="00181463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OVH-2606/2024</w:t>
            </w:r>
          </w:p>
        </w:tc>
      </w:tr>
      <w:tr w:rsidR="00181463" w14:paraId="784D85C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303" w:type="dxa"/>
            <w:shd w:val="clear" w:color="auto" w:fill="auto"/>
            <w:vAlign w:val="bottom"/>
          </w:tcPr>
          <w:p w14:paraId="490C4F4F" w14:textId="77777777" w:rsidR="00181463" w:rsidRDefault="00000000">
            <w:pPr>
              <w:pStyle w:val="Other10"/>
            </w:pPr>
            <w:r>
              <w:rPr>
                <w:rStyle w:val="Other1"/>
              </w:rPr>
              <w:t>3604MCS-TA-1</w:t>
            </w:r>
          </w:p>
        </w:tc>
        <w:tc>
          <w:tcPr>
            <w:tcW w:w="1094" w:type="dxa"/>
            <w:shd w:val="clear" w:color="auto" w:fill="auto"/>
            <w:vAlign w:val="bottom"/>
          </w:tcPr>
          <w:p w14:paraId="784B7418" w14:textId="77777777" w:rsidR="00181463" w:rsidRDefault="00000000">
            <w:pPr>
              <w:pStyle w:val="Other10"/>
            </w:pPr>
            <w:r>
              <w:rPr>
                <w:rStyle w:val="Other1"/>
              </w:rPr>
              <w:t>N044177</w:t>
            </w:r>
          </w:p>
        </w:tc>
        <w:tc>
          <w:tcPr>
            <w:tcW w:w="7078" w:type="dxa"/>
            <w:shd w:val="clear" w:color="auto" w:fill="auto"/>
            <w:vAlign w:val="bottom"/>
          </w:tcPr>
          <w:p w14:paraId="01B1BA3A" w14:textId="77777777" w:rsidR="00181463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Krytí </w:t>
            </w:r>
            <w:proofErr w:type="spellStart"/>
            <w:proofErr w:type="gramStart"/>
            <w:r>
              <w:rPr>
                <w:rStyle w:val="Other1"/>
              </w:rPr>
              <w:t>Grip</w:t>
            </w:r>
            <w:proofErr w:type="spellEnd"/>
            <w:r>
              <w:rPr>
                <w:rStyle w:val="Other1"/>
              </w:rPr>
              <w:t xml:space="preserve"> - lok</w:t>
            </w:r>
            <w:proofErr w:type="gramEnd"/>
          </w:p>
        </w:tc>
        <w:tc>
          <w:tcPr>
            <w:tcW w:w="3614" w:type="dxa"/>
            <w:shd w:val="clear" w:color="auto" w:fill="auto"/>
            <w:vAlign w:val="bottom"/>
          </w:tcPr>
          <w:p w14:paraId="1A420024" w14:textId="77777777" w:rsidR="00181463" w:rsidRDefault="00000000">
            <w:pPr>
              <w:pStyle w:val="Other10"/>
              <w:ind w:right="240"/>
              <w:jc w:val="right"/>
            </w:pPr>
            <w:r>
              <w:rPr>
                <w:rStyle w:val="Other1"/>
              </w:rPr>
              <w:t>50,000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710C19FA" w14:textId="77777777" w:rsidR="00181463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OVH-2660/2024</w:t>
            </w:r>
          </w:p>
        </w:tc>
      </w:tr>
      <w:tr w:rsidR="00181463" w14:paraId="132F1F6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03" w:type="dxa"/>
            <w:shd w:val="clear" w:color="auto" w:fill="auto"/>
          </w:tcPr>
          <w:p w14:paraId="5112FE96" w14:textId="77777777" w:rsidR="00181463" w:rsidRDefault="00000000">
            <w:pPr>
              <w:pStyle w:val="Other10"/>
            </w:pPr>
            <w:r>
              <w:rPr>
                <w:rStyle w:val="Other1"/>
              </w:rPr>
              <w:t>SAC-00820-PBX</w:t>
            </w:r>
          </w:p>
        </w:tc>
        <w:tc>
          <w:tcPr>
            <w:tcW w:w="1094" w:type="dxa"/>
            <w:shd w:val="clear" w:color="auto" w:fill="auto"/>
          </w:tcPr>
          <w:p w14:paraId="60BD96BC" w14:textId="77777777" w:rsidR="00181463" w:rsidRDefault="00000000">
            <w:pPr>
              <w:pStyle w:val="Other10"/>
            </w:pPr>
            <w:r>
              <w:rPr>
                <w:rStyle w:val="Other1"/>
              </w:rPr>
              <w:t>N045006</w:t>
            </w:r>
          </w:p>
        </w:tc>
        <w:tc>
          <w:tcPr>
            <w:tcW w:w="7078" w:type="dxa"/>
            <w:shd w:val="clear" w:color="auto" w:fill="auto"/>
          </w:tcPr>
          <w:p w14:paraId="644C86C2" w14:textId="77777777" w:rsidR="00181463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Arteriální katetrizační set 20 </w:t>
            </w:r>
            <w:proofErr w:type="spellStart"/>
            <w:r>
              <w:rPr>
                <w:rStyle w:val="Other1"/>
              </w:rPr>
              <w:t>Ga</w:t>
            </w:r>
            <w:proofErr w:type="spellEnd"/>
            <w:r>
              <w:rPr>
                <w:rStyle w:val="Other1"/>
              </w:rPr>
              <w:t>/</w:t>
            </w:r>
            <w:proofErr w:type="gramStart"/>
            <w:r>
              <w:rPr>
                <w:rStyle w:val="Other1"/>
              </w:rPr>
              <w:t>8cm</w:t>
            </w:r>
            <w:proofErr w:type="gramEnd"/>
          </w:p>
        </w:tc>
        <w:tc>
          <w:tcPr>
            <w:tcW w:w="3614" w:type="dxa"/>
            <w:shd w:val="clear" w:color="auto" w:fill="auto"/>
          </w:tcPr>
          <w:p w14:paraId="66DA9FDC" w14:textId="77777777" w:rsidR="00181463" w:rsidRDefault="00000000">
            <w:pPr>
              <w:pStyle w:val="Other10"/>
              <w:ind w:right="240"/>
              <w:jc w:val="right"/>
            </w:pPr>
            <w:r>
              <w:rPr>
                <w:rStyle w:val="Other1"/>
              </w:rPr>
              <w:t>10,000 ks</w:t>
            </w:r>
          </w:p>
        </w:tc>
        <w:tc>
          <w:tcPr>
            <w:tcW w:w="1426" w:type="dxa"/>
            <w:shd w:val="clear" w:color="auto" w:fill="auto"/>
          </w:tcPr>
          <w:p w14:paraId="6C339D86" w14:textId="77777777" w:rsidR="00181463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OVH-2674/2024</w:t>
            </w:r>
          </w:p>
        </w:tc>
      </w:tr>
      <w:tr w:rsidR="00181463" w14:paraId="5B99317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03" w:type="dxa"/>
            <w:shd w:val="clear" w:color="auto" w:fill="auto"/>
            <w:vAlign w:val="bottom"/>
          </w:tcPr>
          <w:p w14:paraId="11D3B644" w14:textId="77777777" w:rsidR="00181463" w:rsidRDefault="00000000">
            <w:pPr>
              <w:pStyle w:val="Other10"/>
            </w:pPr>
            <w:r>
              <w:rPr>
                <w:rStyle w:val="Other1"/>
              </w:rPr>
              <w:t>CV-25854</w:t>
            </w:r>
          </w:p>
        </w:tc>
        <w:tc>
          <w:tcPr>
            <w:tcW w:w="1094" w:type="dxa"/>
            <w:shd w:val="clear" w:color="auto" w:fill="auto"/>
            <w:vAlign w:val="bottom"/>
          </w:tcPr>
          <w:p w14:paraId="02040302" w14:textId="77777777" w:rsidR="00181463" w:rsidRDefault="00000000">
            <w:pPr>
              <w:pStyle w:val="Other10"/>
            </w:pPr>
            <w:r>
              <w:rPr>
                <w:rStyle w:val="Other1"/>
              </w:rPr>
              <w:t>N045985</w:t>
            </w:r>
          </w:p>
        </w:tc>
        <w:tc>
          <w:tcPr>
            <w:tcW w:w="7078" w:type="dxa"/>
            <w:shd w:val="clear" w:color="auto" w:fill="auto"/>
            <w:vAlign w:val="bottom"/>
          </w:tcPr>
          <w:p w14:paraId="6EF40EF5" w14:textId="77777777" w:rsidR="00181463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Katetr centrální žilní 4lumen,8,5fr, 20cm </w:t>
            </w:r>
            <w:proofErr w:type="spellStart"/>
            <w:proofErr w:type="gramStart"/>
            <w:r>
              <w:rPr>
                <w:rStyle w:val="Other1"/>
              </w:rPr>
              <w:t>ant.úprava</w:t>
            </w:r>
            <w:proofErr w:type="spellEnd"/>
            <w:proofErr w:type="gramEnd"/>
          </w:p>
        </w:tc>
        <w:tc>
          <w:tcPr>
            <w:tcW w:w="3614" w:type="dxa"/>
            <w:shd w:val="clear" w:color="auto" w:fill="auto"/>
            <w:vAlign w:val="bottom"/>
          </w:tcPr>
          <w:p w14:paraId="23EEC5CB" w14:textId="77777777" w:rsidR="00181463" w:rsidRDefault="00000000">
            <w:pPr>
              <w:pStyle w:val="Other10"/>
              <w:ind w:right="240"/>
              <w:jc w:val="right"/>
            </w:pPr>
            <w:r>
              <w:rPr>
                <w:rStyle w:val="Other1"/>
              </w:rPr>
              <w:t>10,000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1A26BFCF" w14:textId="77777777" w:rsidR="00181463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OVH-2674/2024</w:t>
            </w:r>
          </w:p>
        </w:tc>
      </w:tr>
      <w:tr w:rsidR="00181463" w14:paraId="29BAB91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303" w:type="dxa"/>
            <w:shd w:val="clear" w:color="auto" w:fill="auto"/>
          </w:tcPr>
          <w:p w14:paraId="1F0C07E3" w14:textId="77777777" w:rsidR="00181463" w:rsidRDefault="00000000">
            <w:pPr>
              <w:pStyle w:val="Other10"/>
            </w:pPr>
            <w:r>
              <w:rPr>
                <w:rStyle w:val="Other1"/>
              </w:rPr>
              <w:t>CV-04301</w:t>
            </w:r>
          </w:p>
        </w:tc>
        <w:tc>
          <w:tcPr>
            <w:tcW w:w="1094" w:type="dxa"/>
            <w:shd w:val="clear" w:color="auto" w:fill="auto"/>
          </w:tcPr>
          <w:p w14:paraId="2B975EE4" w14:textId="77777777" w:rsidR="00181463" w:rsidRDefault="00000000">
            <w:pPr>
              <w:pStyle w:val="Other10"/>
            </w:pPr>
            <w:r>
              <w:rPr>
                <w:rStyle w:val="Other1"/>
              </w:rPr>
              <w:t>N000334</w:t>
            </w:r>
          </w:p>
        </w:tc>
        <w:tc>
          <w:tcPr>
            <w:tcW w:w="7078" w:type="dxa"/>
            <w:shd w:val="clear" w:color="auto" w:fill="auto"/>
          </w:tcPr>
          <w:p w14:paraId="692018FB" w14:textId="77777777" w:rsidR="00181463" w:rsidRDefault="00000000">
            <w:pPr>
              <w:pStyle w:val="Other10"/>
              <w:ind w:firstLine="320"/>
            </w:pPr>
            <w:r>
              <w:rPr>
                <w:rStyle w:val="Other1"/>
              </w:rPr>
              <w:t>Katetr centrální žilní Humen,16Ga,</w:t>
            </w:r>
            <w:proofErr w:type="gramStart"/>
            <w:r>
              <w:rPr>
                <w:rStyle w:val="Other1"/>
              </w:rPr>
              <w:t>20cm</w:t>
            </w:r>
            <w:proofErr w:type="gramEnd"/>
          </w:p>
        </w:tc>
        <w:tc>
          <w:tcPr>
            <w:tcW w:w="3614" w:type="dxa"/>
            <w:shd w:val="clear" w:color="auto" w:fill="auto"/>
          </w:tcPr>
          <w:p w14:paraId="0F6B5251" w14:textId="77777777" w:rsidR="00181463" w:rsidRDefault="00000000">
            <w:pPr>
              <w:pStyle w:val="Other10"/>
              <w:ind w:right="240"/>
              <w:jc w:val="right"/>
            </w:pPr>
            <w:r>
              <w:rPr>
                <w:rStyle w:val="Other1"/>
              </w:rPr>
              <w:t>20,000 ks</w:t>
            </w:r>
          </w:p>
        </w:tc>
        <w:tc>
          <w:tcPr>
            <w:tcW w:w="1426" w:type="dxa"/>
            <w:shd w:val="clear" w:color="auto" w:fill="auto"/>
          </w:tcPr>
          <w:p w14:paraId="2341ADF1" w14:textId="77777777" w:rsidR="00181463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OVH-2700/2024</w:t>
            </w:r>
          </w:p>
        </w:tc>
      </w:tr>
      <w:tr w:rsidR="00181463" w14:paraId="6B003C6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03" w:type="dxa"/>
            <w:shd w:val="clear" w:color="auto" w:fill="auto"/>
          </w:tcPr>
          <w:p w14:paraId="7B5B6638" w14:textId="77777777" w:rsidR="00181463" w:rsidRDefault="00000000">
            <w:pPr>
              <w:pStyle w:val="Other10"/>
            </w:pPr>
            <w:r>
              <w:rPr>
                <w:rStyle w:val="Other1"/>
              </w:rPr>
              <w:t>CV-15703</w:t>
            </w:r>
          </w:p>
        </w:tc>
        <w:tc>
          <w:tcPr>
            <w:tcW w:w="1094" w:type="dxa"/>
            <w:shd w:val="clear" w:color="auto" w:fill="auto"/>
          </w:tcPr>
          <w:p w14:paraId="7C6D5B64" w14:textId="77777777" w:rsidR="00181463" w:rsidRDefault="00000000">
            <w:pPr>
              <w:pStyle w:val="Other10"/>
            </w:pPr>
            <w:r>
              <w:rPr>
                <w:rStyle w:val="Other1"/>
              </w:rPr>
              <w:t>N000338</w:t>
            </w:r>
          </w:p>
        </w:tc>
        <w:tc>
          <w:tcPr>
            <w:tcW w:w="7078" w:type="dxa"/>
            <w:shd w:val="clear" w:color="auto" w:fill="auto"/>
          </w:tcPr>
          <w:p w14:paraId="0A57FEA5" w14:textId="77777777" w:rsidR="00181463" w:rsidRDefault="00000000">
            <w:pPr>
              <w:pStyle w:val="Other10"/>
              <w:ind w:firstLine="320"/>
            </w:pPr>
            <w:r>
              <w:rPr>
                <w:rStyle w:val="Other1"/>
              </w:rPr>
              <w:t>Katetr centrální žilní 3lumen,7Fr,</w:t>
            </w:r>
            <w:proofErr w:type="gramStart"/>
            <w:r>
              <w:rPr>
                <w:rStyle w:val="Other1"/>
              </w:rPr>
              <w:t>20cm</w:t>
            </w:r>
            <w:proofErr w:type="gramEnd"/>
          </w:p>
        </w:tc>
        <w:tc>
          <w:tcPr>
            <w:tcW w:w="3614" w:type="dxa"/>
            <w:shd w:val="clear" w:color="auto" w:fill="auto"/>
          </w:tcPr>
          <w:p w14:paraId="6CD0C865" w14:textId="77777777" w:rsidR="00181463" w:rsidRDefault="00000000">
            <w:pPr>
              <w:pStyle w:val="Other10"/>
              <w:ind w:right="240"/>
              <w:jc w:val="right"/>
            </w:pPr>
            <w:r>
              <w:rPr>
                <w:rStyle w:val="Other1"/>
              </w:rPr>
              <w:t>10,000 ks</w:t>
            </w:r>
          </w:p>
        </w:tc>
        <w:tc>
          <w:tcPr>
            <w:tcW w:w="1426" w:type="dxa"/>
            <w:shd w:val="clear" w:color="auto" w:fill="auto"/>
          </w:tcPr>
          <w:p w14:paraId="20A4BD55" w14:textId="77777777" w:rsidR="00181463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OVH-2757/2024</w:t>
            </w:r>
          </w:p>
        </w:tc>
      </w:tr>
      <w:tr w:rsidR="00181463" w14:paraId="31586597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303" w:type="dxa"/>
            <w:shd w:val="clear" w:color="auto" w:fill="auto"/>
            <w:vAlign w:val="bottom"/>
          </w:tcPr>
          <w:p w14:paraId="031ACD36" w14:textId="77777777" w:rsidR="00181463" w:rsidRDefault="00000000">
            <w:pPr>
              <w:pStyle w:val="Other10"/>
            </w:pPr>
            <w:r>
              <w:rPr>
                <w:rStyle w:val="Other1"/>
              </w:rPr>
              <w:t>CV-04301</w:t>
            </w:r>
          </w:p>
        </w:tc>
        <w:tc>
          <w:tcPr>
            <w:tcW w:w="1094" w:type="dxa"/>
            <w:shd w:val="clear" w:color="auto" w:fill="auto"/>
            <w:vAlign w:val="bottom"/>
          </w:tcPr>
          <w:p w14:paraId="363F394E" w14:textId="77777777" w:rsidR="00181463" w:rsidRDefault="00000000">
            <w:pPr>
              <w:pStyle w:val="Other10"/>
            </w:pPr>
            <w:r>
              <w:rPr>
                <w:rStyle w:val="Other1"/>
              </w:rPr>
              <w:t>N000334</w:t>
            </w:r>
          </w:p>
        </w:tc>
        <w:tc>
          <w:tcPr>
            <w:tcW w:w="7078" w:type="dxa"/>
            <w:shd w:val="clear" w:color="auto" w:fill="auto"/>
            <w:vAlign w:val="bottom"/>
          </w:tcPr>
          <w:p w14:paraId="32863104" w14:textId="77777777" w:rsidR="00181463" w:rsidRDefault="00000000">
            <w:pPr>
              <w:pStyle w:val="Other10"/>
              <w:ind w:firstLine="320"/>
            </w:pPr>
            <w:r>
              <w:rPr>
                <w:rStyle w:val="Other1"/>
              </w:rPr>
              <w:t>Katetr centrální žilní 1lumen,16Ga,</w:t>
            </w:r>
            <w:proofErr w:type="gramStart"/>
            <w:r>
              <w:rPr>
                <w:rStyle w:val="Other1"/>
              </w:rPr>
              <w:t>20cm</w:t>
            </w:r>
            <w:proofErr w:type="gramEnd"/>
          </w:p>
        </w:tc>
        <w:tc>
          <w:tcPr>
            <w:tcW w:w="3614" w:type="dxa"/>
            <w:shd w:val="clear" w:color="auto" w:fill="auto"/>
            <w:vAlign w:val="bottom"/>
          </w:tcPr>
          <w:p w14:paraId="61134277" w14:textId="77777777" w:rsidR="00181463" w:rsidRDefault="00000000">
            <w:pPr>
              <w:pStyle w:val="Other10"/>
              <w:ind w:right="240"/>
              <w:jc w:val="right"/>
            </w:pPr>
            <w:r>
              <w:rPr>
                <w:rStyle w:val="Other1"/>
              </w:rPr>
              <w:t>20,000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3AE9AB2B" w14:textId="77777777" w:rsidR="00181463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OVH-2787/2024</w:t>
            </w:r>
          </w:p>
        </w:tc>
      </w:tr>
    </w:tbl>
    <w:p w14:paraId="273E2AF2" w14:textId="77777777" w:rsidR="00181463" w:rsidRDefault="00181463">
      <w:pPr>
        <w:spacing w:after="2219" w:line="1" w:lineRule="exact"/>
      </w:pPr>
    </w:p>
    <w:p w14:paraId="17025EA2" w14:textId="77777777" w:rsidR="00181463" w:rsidRDefault="00000000">
      <w:pPr>
        <w:pStyle w:val="Heading210"/>
        <w:keepNext/>
        <w:keepLines/>
      </w:pPr>
      <w:bookmarkStart w:id="1" w:name="bookmark2"/>
      <w:proofErr w:type="spellStart"/>
      <w:r>
        <w:rPr>
          <w:rStyle w:val="Heading21"/>
        </w:rPr>
        <w:t>NemLog</w:t>
      </w:r>
      <w:proofErr w:type="spellEnd"/>
      <w:r>
        <w:rPr>
          <w:rStyle w:val="Heading21"/>
        </w:rPr>
        <w:t xml:space="preserve"> a.s.</w:t>
      </w:r>
      <w:bookmarkEnd w:id="1"/>
    </w:p>
    <w:p w14:paraId="50F522B9" w14:textId="77777777" w:rsidR="00181463" w:rsidRDefault="00000000">
      <w:pPr>
        <w:pStyle w:val="Bodytext10"/>
        <w:spacing w:line="276" w:lineRule="auto"/>
        <w:jc w:val="center"/>
      </w:pPr>
      <w:r>
        <w:rPr>
          <w:rStyle w:val="Bodytext1"/>
        </w:rPr>
        <w:t>Jakubská 647/2 110 00 Praha 1</w:t>
      </w:r>
      <w:r>
        <w:rPr>
          <w:rStyle w:val="Bodytext1"/>
        </w:rPr>
        <w:br/>
        <w:t>DIČ: CZ27642241</w:t>
      </w:r>
    </w:p>
    <w:p w14:paraId="6742040C" w14:textId="77777777" w:rsidR="00181463" w:rsidRDefault="00000000">
      <w:pPr>
        <w:pStyle w:val="Bodytext10"/>
        <w:spacing w:line="276" w:lineRule="auto"/>
        <w:jc w:val="center"/>
      </w:pPr>
      <w:r>
        <w:rPr>
          <w:rStyle w:val="Bodytext1"/>
        </w:rPr>
        <w:t>Zapsaná u Městského soudu v Praze</w:t>
      </w:r>
      <w:r>
        <w:rPr>
          <w:rStyle w:val="Bodytext1"/>
        </w:rPr>
        <w:br/>
        <w:t>oddíl B, vložka 11437</w:t>
      </w:r>
    </w:p>
    <w:p w14:paraId="6AA22F53" w14:textId="77777777" w:rsidR="00181463" w:rsidRDefault="00000000">
      <w:pPr>
        <w:pStyle w:val="Bodytext10"/>
        <w:spacing w:after="640"/>
        <w:jc w:val="center"/>
      </w:pPr>
      <w:proofErr w:type="spellStart"/>
      <w:r>
        <w:rPr>
          <w:rStyle w:val="Bodytext1"/>
        </w:rPr>
        <w:t>NemLog</w:t>
      </w:r>
      <w:proofErr w:type="spellEnd"/>
      <w:r>
        <w:rPr>
          <w:rStyle w:val="Bodytext1"/>
        </w:rPr>
        <w:t xml:space="preserve"> a.s., logistické centrum</w:t>
      </w:r>
      <w:r>
        <w:rPr>
          <w:rStyle w:val="Bodytext1"/>
        </w:rPr>
        <w:br/>
        <w:t>odd. centrální sklad</w:t>
      </w:r>
    </w:p>
    <w:p w14:paraId="6AFE83BA" w14:textId="77777777" w:rsidR="00181463" w:rsidRDefault="00000000">
      <w:pPr>
        <w:pStyle w:val="Bodytext20"/>
        <w:pBdr>
          <w:top w:val="single" w:sz="4" w:space="0" w:color="auto"/>
        </w:pBdr>
      </w:pPr>
      <w:r>
        <w:rPr>
          <w:rStyle w:val="Bodytext2"/>
        </w:rPr>
        <w:t>Vystaveno v systému ABRA</w:t>
      </w:r>
    </w:p>
    <w:sectPr w:rsidR="00181463">
      <w:pgSz w:w="16840" w:h="11900" w:orient="landscape"/>
      <w:pgMar w:top="762" w:right="874" w:bottom="526" w:left="14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3EF3E" w14:textId="77777777" w:rsidR="00AB4D41" w:rsidRDefault="00AB4D41">
      <w:r>
        <w:separator/>
      </w:r>
    </w:p>
  </w:endnote>
  <w:endnote w:type="continuationSeparator" w:id="0">
    <w:p w14:paraId="3270EF78" w14:textId="77777777" w:rsidR="00AB4D41" w:rsidRDefault="00AB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DF4A1" w14:textId="77777777" w:rsidR="00AB4D41" w:rsidRDefault="00AB4D41"/>
  </w:footnote>
  <w:footnote w:type="continuationSeparator" w:id="0">
    <w:p w14:paraId="31CC9220" w14:textId="77777777" w:rsidR="00AB4D41" w:rsidRDefault="00AB4D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63"/>
    <w:rsid w:val="00181463"/>
    <w:rsid w:val="008E30BD"/>
    <w:rsid w:val="00AB4D41"/>
    <w:rsid w:val="00F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BA39"/>
  <w15:docId w15:val="{030ED457-4063-49CF-B461-ED1A3D10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4"/>
      <w:szCs w:val="14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4"/>
      <w:szCs w:val="14"/>
    </w:rPr>
  </w:style>
  <w:style w:type="paragraph" w:customStyle="1" w:styleId="Heading210">
    <w:name w:val="Heading #2|1"/>
    <w:basedOn w:val="Normln"/>
    <w:link w:val="Heading21"/>
    <w:pPr>
      <w:spacing w:line="214" w:lineRule="auto"/>
      <w:ind w:left="1420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2024-06-12T13:01:00Z</dcterms:created>
  <dcterms:modified xsi:type="dcterms:W3CDTF">2024-06-12T13:01:00Z</dcterms:modified>
</cp:coreProperties>
</file>