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7ECE" w14:textId="77777777" w:rsidR="00851BDD" w:rsidRPr="00A73537" w:rsidRDefault="00851BDD" w:rsidP="00851BDD">
      <w:pPr>
        <w:pStyle w:val="Nzev"/>
        <w:rPr>
          <w:rFonts w:asciiTheme="minorHAnsi" w:hAnsiTheme="minorHAnsi" w:cstheme="minorHAnsi"/>
          <w:b w:val="0"/>
          <w:bCs/>
          <w:szCs w:val="28"/>
          <w:u w:val="none"/>
        </w:rPr>
      </w:pPr>
      <w:r w:rsidRPr="00A73537">
        <w:rPr>
          <w:rFonts w:asciiTheme="minorHAnsi" w:hAnsiTheme="minorHAnsi" w:cstheme="minorHAnsi"/>
          <w:b w:val="0"/>
          <w:bCs/>
          <w:szCs w:val="28"/>
          <w:u w:val="none"/>
        </w:rPr>
        <w:t xml:space="preserve">SERVISNÍ SMLOUVA O POSKYTOVÁNÍ SLUŽEB  </w:t>
      </w:r>
    </w:p>
    <w:p w14:paraId="71D858FC" w14:textId="6F9D2F8C" w:rsidR="00851BDD" w:rsidRPr="00A73537" w:rsidRDefault="00851BDD" w:rsidP="00851BDD">
      <w:pPr>
        <w:pStyle w:val="Nzev"/>
        <w:pBdr>
          <w:bottom w:val="single" w:sz="4" w:space="1" w:color="auto"/>
        </w:pBdr>
        <w:ind w:hanging="8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A73537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č. </w:t>
      </w:r>
      <w:r w:rsidR="00A73537" w:rsidRPr="00A73537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0</w:t>
      </w:r>
      <w:r w:rsidR="00F34734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2</w:t>
      </w:r>
      <w:r w:rsidR="00A73537" w:rsidRPr="00A73537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17</w:t>
      </w:r>
    </w:p>
    <w:p w14:paraId="33F73A04" w14:textId="77777777" w:rsidR="00004B3C" w:rsidRDefault="00004B3C" w:rsidP="00851BDD">
      <w:pPr>
        <w:jc w:val="center"/>
        <w:rPr>
          <w:rFonts w:cstheme="minorHAnsi"/>
        </w:rPr>
      </w:pPr>
      <w:r>
        <w:rPr>
          <w:rFonts w:cstheme="minorHAnsi"/>
        </w:rPr>
        <w:t>*</w:t>
      </w:r>
    </w:p>
    <w:p w14:paraId="27DC3365" w14:textId="7D25F364" w:rsidR="00851BDD" w:rsidRPr="00A73537" w:rsidRDefault="00851BDD" w:rsidP="00851BDD">
      <w:pPr>
        <w:jc w:val="center"/>
        <w:rPr>
          <w:rFonts w:cstheme="minorHAnsi"/>
          <w:b/>
          <w:bCs/>
          <w:sz w:val="32"/>
          <w:szCs w:val="32"/>
        </w:rPr>
      </w:pPr>
      <w:r w:rsidRPr="00A73537">
        <w:rPr>
          <w:rFonts w:cstheme="minorHAnsi"/>
          <w:b/>
          <w:bCs/>
          <w:sz w:val="32"/>
          <w:szCs w:val="32"/>
        </w:rPr>
        <w:t>DODATEK č. 1</w:t>
      </w:r>
    </w:p>
    <w:p w14:paraId="46C6277F" w14:textId="5BFC0029" w:rsidR="00A73537" w:rsidRPr="00A73537" w:rsidRDefault="00A73537" w:rsidP="00A73537">
      <w:pPr>
        <w:tabs>
          <w:tab w:val="left" w:pos="284"/>
        </w:tabs>
        <w:spacing w:after="0"/>
        <w:rPr>
          <w:rFonts w:cstheme="minorHAnsi"/>
          <w:b/>
          <w:highlight w:val="cyan"/>
        </w:rPr>
      </w:pPr>
      <w:r w:rsidRPr="00A73537">
        <w:rPr>
          <w:rFonts w:cstheme="minorHAnsi"/>
          <w:b/>
        </w:rPr>
        <w:t>Objednatel:</w:t>
      </w:r>
      <w:r w:rsidRPr="00A73537">
        <w:rPr>
          <w:rFonts w:cstheme="minorHAnsi"/>
          <w:b/>
        </w:rPr>
        <w:tab/>
        <w:t xml:space="preserve"> </w:t>
      </w:r>
      <w:r w:rsidRPr="00A73537">
        <w:rPr>
          <w:rFonts w:cstheme="minorHAnsi"/>
          <w:b/>
        </w:rPr>
        <w:tab/>
      </w:r>
      <w:r w:rsidR="00BE18A4">
        <w:rPr>
          <w:rFonts w:cstheme="minorHAnsi"/>
          <w:b/>
        </w:rPr>
        <w:t>Domov na Polní, příspěvková organizace</w:t>
      </w:r>
    </w:p>
    <w:p w14:paraId="49D2A32A" w14:textId="77777777" w:rsidR="00F34734" w:rsidRPr="00F34734" w:rsidRDefault="00A73537" w:rsidP="00F34734">
      <w:pPr>
        <w:tabs>
          <w:tab w:val="left" w:pos="284"/>
        </w:tabs>
        <w:spacing w:after="0"/>
        <w:rPr>
          <w:rFonts w:cstheme="minorHAnsi"/>
        </w:rPr>
      </w:pP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="00F34734" w:rsidRPr="00F34734">
        <w:rPr>
          <w:rFonts w:cstheme="minorHAnsi"/>
        </w:rPr>
        <w:t>se sídlem: Polní 252/1, 682 01 Vyškov</w:t>
      </w:r>
    </w:p>
    <w:p w14:paraId="30CA69E3" w14:textId="27359AF7" w:rsidR="00F34734" w:rsidRPr="00F34734" w:rsidRDefault="00F34734" w:rsidP="00F34734">
      <w:pPr>
        <w:spacing w:after="0"/>
        <w:ind w:left="1700" w:firstLine="424"/>
        <w:rPr>
          <w:rFonts w:cstheme="minorHAnsi"/>
        </w:rPr>
      </w:pPr>
      <w:r w:rsidRPr="00F34734">
        <w:rPr>
          <w:rFonts w:cstheme="minorHAnsi"/>
        </w:rPr>
        <w:t xml:space="preserve">zastoupený: </w:t>
      </w:r>
      <w:r w:rsidR="00BE18A4">
        <w:rPr>
          <w:rFonts w:cstheme="minorHAnsi"/>
        </w:rPr>
        <w:t xml:space="preserve">doc. Ing. Danou </w:t>
      </w:r>
      <w:proofErr w:type="spellStart"/>
      <w:r w:rsidR="00BE18A4">
        <w:rPr>
          <w:rFonts w:cstheme="minorHAnsi"/>
        </w:rPr>
        <w:t>Martinovičovou</w:t>
      </w:r>
      <w:proofErr w:type="spellEnd"/>
      <w:r w:rsidR="00BE18A4">
        <w:rPr>
          <w:rFonts w:cstheme="minorHAnsi"/>
        </w:rPr>
        <w:t>, Ph.D., MBA, ředitelkou organizace</w:t>
      </w:r>
    </w:p>
    <w:p w14:paraId="604CE4F5" w14:textId="77777777" w:rsidR="00F34734" w:rsidRPr="00F34734" w:rsidRDefault="00F34734" w:rsidP="00F34734">
      <w:pPr>
        <w:spacing w:after="0"/>
        <w:ind w:left="1700" w:firstLine="424"/>
        <w:rPr>
          <w:rFonts w:cstheme="minorHAnsi"/>
        </w:rPr>
      </w:pPr>
      <w:r w:rsidRPr="00F34734">
        <w:rPr>
          <w:rFonts w:cstheme="minorHAnsi"/>
        </w:rPr>
        <w:t>IČ: 00226556, DIČ: CZ00225665</w:t>
      </w:r>
    </w:p>
    <w:p w14:paraId="00F86D64" w14:textId="77777777" w:rsidR="00F34734" w:rsidRPr="00F34734" w:rsidRDefault="00F34734" w:rsidP="00F34734">
      <w:pPr>
        <w:spacing w:after="0"/>
        <w:ind w:left="1700" w:firstLine="424"/>
        <w:rPr>
          <w:rFonts w:cstheme="minorHAnsi"/>
        </w:rPr>
      </w:pPr>
      <w:r w:rsidRPr="00F34734">
        <w:rPr>
          <w:rFonts w:cstheme="minorHAnsi"/>
        </w:rPr>
        <w:t xml:space="preserve">zapsaná v OR u Krajského soudu v Brně v oddíle </w:t>
      </w:r>
      <w:proofErr w:type="spellStart"/>
      <w:r w:rsidRPr="00F34734">
        <w:rPr>
          <w:rFonts w:cstheme="minorHAnsi"/>
        </w:rPr>
        <w:t>Pr</w:t>
      </w:r>
      <w:proofErr w:type="spellEnd"/>
      <w:r w:rsidRPr="00F34734">
        <w:rPr>
          <w:rFonts w:cstheme="minorHAnsi"/>
        </w:rPr>
        <w:t>, vložce 1262</w:t>
      </w:r>
    </w:p>
    <w:p w14:paraId="55893565" w14:textId="77777777" w:rsidR="00F34734" w:rsidRPr="00F34734" w:rsidRDefault="00F34734" w:rsidP="00F34734">
      <w:pPr>
        <w:spacing w:after="0"/>
        <w:ind w:left="1700" w:firstLine="424"/>
        <w:rPr>
          <w:rFonts w:cstheme="minorHAnsi"/>
        </w:rPr>
      </w:pPr>
      <w:r w:rsidRPr="00F34734">
        <w:rPr>
          <w:rFonts w:cstheme="minorHAnsi"/>
        </w:rPr>
        <w:t xml:space="preserve">číslo účtu: 9037731/0100 </w:t>
      </w:r>
    </w:p>
    <w:p w14:paraId="0BD25A02" w14:textId="77777777" w:rsidR="00F34734" w:rsidRPr="00F34734" w:rsidRDefault="00F34734" w:rsidP="00F34734">
      <w:pPr>
        <w:spacing w:after="0"/>
        <w:ind w:left="1700" w:firstLine="424"/>
        <w:rPr>
          <w:rFonts w:cstheme="minorHAnsi"/>
        </w:rPr>
      </w:pPr>
      <w:r w:rsidRPr="00F34734">
        <w:rPr>
          <w:rFonts w:cstheme="minorHAnsi"/>
        </w:rPr>
        <w:t>bankovní spojení: KB Vyškov, a.s.</w:t>
      </w:r>
    </w:p>
    <w:p w14:paraId="2C0E6F3F" w14:textId="1FD3B667" w:rsidR="00851BDD" w:rsidRPr="00A73537" w:rsidRDefault="00851BDD" w:rsidP="00F34734">
      <w:pPr>
        <w:tabs>
          <w:tab w:val="left" w:pos="284"/>
        </w:tabs>
        <w:spacing w:after="0"/>
        <w:rPr>
          <w:rFonts w:cstheme="minorHAnsi"/>
          <w:iCs/>
        </w:rPr>
      </w:pPr>
    </w:p>
    <w:p w14:paraId="40CE8933" w14:textId="77777777" w:rsidR="00851BDD" w:rsidRPr="00A73537" w:rsidRDefault="00851BDD" w:rsidP="00851BDD">
      <w:pPr>
        <w:spacing w:after="0"/>
        <w:jc w:val="both"/>
        <w:rPr>
          <w:rFonts w:cstheme="minorHAnsi"/>
          <w:i/>
        </w:rPr>
      </w:pPr>
      <w:r w:rsidRPr="00A73537">
        <w:rPr>
          <w:rFonts w:cstheme="minorHAnsi"/>
        </w:rPr>
        <w:t>(dále jen</w:t>
      </w:r>
      <w:r w:rsidRPr="00A73537">
        <w:rPr>
          <w:rFonts w:cstheme="minorHAnsi"/>
          <w:i/>
        </w:rPr>
        <w:t xml:space="preserve"> „</w:t>
      </w:r>
      <w:r w:rsidRPr="00A73537">
        <w:rPr>
          <w:rFonts w:cstheme="minorHAnsi"/>
          <w:b/>
          <w:i/>
        </w:rPr>
        <w:t>objednatel</w:t>
      </w:r>
      <w:r w:rsidRPr="00A73537">
        <w:rPr>
          <w:rFonts w:cstheme="minorHAnsi"/>
          <w:i/>
        </w:rPr>
        <w:t>“ na straně jedné</w:t>
      </w:r>
      <w:r w:rsidRPr="00A73537">
        <w:rPr>
          <w:rFonts w:cstheme="minorHAnsi"/>
        </w:rPr>
        <w:t>)</w:t>
      </w:r>
    </w:p>
    <w:p w14:paraId="4E7234AE" w14:textId="77777777" w:rsidR="00851BDD" w:rsidRPr="00A73537" w:rsidRDefault="00851BDD" w:rsidP="00851BDD">
      <w:pPr>
        <w:spacing w:after="0"/>
        <w:jc w:val="both"/>
        <w:rPr>
          <w:rFonts w:cstheme="minorHAnsi"/>
        </w:rPr>
      </w:pPr>
    </w:p>
    <w:p w14:paraId="0E5BD82C" w14:textId="77777777" w:rsidR="00851BDD" w:rsidRPr="00A73537" w:rsidRDefault="00851BDD" w:rsidP="00851BDD">
      <w:pPr>
        <w:tabs>
          <w:tab w:val="left" w:pos="284"/>
        </w:tabs>
        <w:spacing w:after="0"/>
        <w:rPr>
          <w:rFonts w:cstheme="minorHAnsi"/>
          <w:b/>
        </w:rPr>
      </w:pPr>
      <w:r w:rsidRPr="00A73537">
        <w:rPr>
          <w:rFonts w:cstheme="minorHAnsi"/>
          <w:b/>
        </w:rPr>
        <w:t>Zhotovitel:</w:t>
      </w: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  <w:t xml:space="preserve">UPS Technik s.r.o. </w:t>
      </w:r>
    </w:p>
    <w:p w14:paraId="7480C51B" w14:textId="1F63DC61" w:rsidR="00851BDD" w:rsidRPr="00A73537" w:rsidRDefault="00851BDD" w:rsidP="00851BDD">
      <w:pPr>
        <w:tabs>
          <w:tab w:val="left" w:pos="284"/>
        </w:tabs>
        <w:spacing w:after="0"/>
        <w:rPr>
          <w:rFonts w:cstheme="minorHAnsi"/>
        </w:rPr>
      </w:pP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Pr="00A73537">
        <w:rPr>
          <w:rFonts w:cstheme="minorHAnsi"/>
          <w:b/>
        </w:rPr>
        <w:tab/>
      </w:r>
      <w:r w:rsidRPr="00A73537">
        <w:rPr>
          <w:rFonts w:cstheme="minorHAnsi"/>
        </w:rPr>
        <w:t>se sídlem: Pod nemocnicí 685/6, 625 00 Brno</w:t>
      </w:r>
    </w:p>
    <w:p w14:paraId="0B1694B3" w14:textId="48880988" w:rsidR="00851BDD" w:rsidRPr="00A73537" w:rsidRDefault="00851BDD" w:rsidP="00851BDD">
      <w:pPr>
        <w:tabs>
          <w:tab w:val="left" w:pos="284"/>
        </w:tabs>
        <w:spacing w:after="0"/>
        <w:rPr>
          <w:rFonts w:cstheme="minorHAnsi"/>
        </w:rPr>
      </w:pPr>
      <w:r w:rsidRPr="00A73537">
        <w:rPr>
          <w:rFonts w:cstheme="minorHAnsi"/>
        </w:rPr>
        <w:tab/>
      </w:r>
      <w:r w:rsidRPr="00A73537">
        <w:rPr>
          <w:rFonts w:cstheme="minorHAnsi"/>
        </w:rPr>
        <w:tab/>
      </w:r>
      <w:r w:rsidRPr="00A73537">
        <w:rPr>
          <w:rFonts w:cstheme="minorHAnsi"/>
        </w:rPr>
        <w:tab/>
      </w:r>
      <w:r w:rsidRPr="00A73537">
        <w:rPr>
          <w:rFonts w:cstheme="minorHAnsi"/>
        </w:rPr>
        <w:tab/>
        <w:t>zastoupený: Radomírem Loukotou – jednatel</w:t>
      </w:r>
    </w:p>
    <w:p w14:paraId="7C533C1D" w14:textId="77777777" w:rsidR="00851BDD" w:rsidRPr="00A73537" w:rsidRDefault="00851BDD" w:rsidP="00851BDD">
      <w:pPr>
        <w:tabs>
          <w:tab w:val="left" w:pos="284"/>
        </w:tabs>
        <w:spacing w:after="0"/>
        <w:rPr>
          <w:rFonts w:cstheme="minorHAnsi"/>
        </w:rPr>
      </w:pPr>
      <w:r w:rsidRPr="00A73537">
        <w:rPr>
          <w:rFonts w:cstheme="minorHAnsi"/>
        </w:rPr>
        <w:tab/>
      </w:r>
      <w:r w:rsidRPr="00A73537">
        <w:rPr>
          <w:rFonts w:cstheme="minorHAnsi"/>
        </w:rPr>
        <w:tab/>
      </w:r>
      <w:r w:rsidRPr="00A73537">
        <w:rPr>
          <w:rFonts w:cstheme="minorHAnsi"/>
        </w:rPr>
        <w:tab/>
      </w:r>
      <w:r w:rsidRPr="00A73537">
        <w:rPr>
          <w:rFonts w:cstheme="minorHAnsi"/>
        </w:rPr>
        <w:tab/>
        <w:t xml:space="preserve">IČ: 05479151, DIČ: CZ05479151 </w:t>
      </w:r>
    </w:p>
    <w:p w14:paraId="2036215E" w14:textId="77777777" w:rsidR="00851BDD" w:rsidRPr="00A73537" w:rsidRDefault="00851BDD" w:rsidP="00851BDD">
      <w:pPr>
        <w:spacing w:after="0"/>
        <w:ind w:left="1700" w:firstLine="424"/>
        <w:rPr>
          <w:rFonts w:cstheme="minorHAnsi"/>
          <w:iCs/>
        </w:rPr>
      </w:pPr>
      <w:r w:rsidRPr="00A73537">
        <w:rPr>
          <w:rFonts w:cstheme="minorHAnsi"/>
          <w:iCs/>
        </w:rPr>
        <w:t>zapsaná v OR u Krajského soudu v Brně v oddíle C, vložce 95586</w:t>
      </w:r>
    </w:p>
    <w:p w14:paraId="57AADE4D" w14:textId="7071912A" w:rsidR="00851BDD" w:rsidRPr="00A73537" w:rsidRDefault="00851BDD" w:rsidP="00851BDD">
      <w:pPr>
        <w:spacing w:after="0"/>
        <w:ind w:left="1416" w:firstLine="708"/>
        <w:jc w:val="both"/>
        <w:rPr>
          <w:rFonts w:cstheme="minorHAnsi"/>
          <w:iCs/>
        </w:rPr>
      </w:pPr>
      <w:r w:rsidRPr="00A73537">
        <w:rPr>
          <w:rFonts w:cstheme="minorHAnsi"/>
          <w:iCs/>
        </w:rPr>
        <w:t xml:space="preserve">číslo účtu: </w:t>
      </w:r>
      <w:r w:rsidR="00F34734">
        <w:rPr>
          <w:rFonts w:cstheme="minorHAnsi"/>
          <w:iCs/>
        </w:rPr>
        <w:t>2202137290/2010</w:t>
      </w:r>
    </w:p>
    <w:p w14:paraId="511F10EE" w14:textId="2420C73C" w:rsidR="00851BDD" w:rsidRPr="00A73537" w:rsidRDefault="00851BDD" w:rsidP="00851BDD">
      <w:pPr>
        <w:spacing w:after="0"/>
        <w:ind w:left="1416" w:firstLine="708"/>
        <w:jc w:val="both"/>
        <w:rPr>
          <w:rFonts w:cstheme="minorHAnsi"/>
          <w:iCs/>
        </w:rPr>
      </w:pPr>
      <w:r w:rsidRPr="00A73537">
        <w:rPr>
          <w:rFonts w:cstheme="minorHAnsi"/>
          <w:iCs/>
        </w:rPr>
        <w:t xml:space="preserve">bankovní spojení: </w:t>
      </w:r>
      <w:r w:rsidR="00F34734">
        <w:rPr>
          <w:rFonts w:cstheme="minorHAnsi"/>
          <w:iCs/>
        </w:rPr>
        <w:t xml:space="preserve">Fio banka, a. s. </w:t>
      </w:r>
    </w:p>
    <w:p w14:paraId="2FD955F3" w14:textId="77777777" w:rsidR="00851BDD" w:rsidRPr="00A73537" w:rsidRDefault="00851BDD" w:rsidP="00851BDD">
      <w:pPr>
        <w:spacing w:after="0"/>
        <w:ind w:left="1416" w:firstLine="708"/>
        <w:jc w:val="both"/>
        <w:rPr>
          <w:rFonts w:cstheme="minorHAnsi"/>
          <w:iCs/>
        </w:rPr>
      </w:pPr>
    </w:p>
    <w:p w14:paraId="3FC31CCD" w14:textId="77777777" w:rsidR="00851BDD" w:rsidRPr="00A73537" w:rsidRDefault="00851BDD" w:rsidP="00851BDD">
      <w:pPr>
        <w:spacing w:after="0"/>
        <w:jc w:val="both"/>
        <w:rPr>
          <w:rFonts w:cstheme="minorHAnsi"/>
        </w:rPr>
      </w:pPr>
      <w:r w:rsidRPr="00A73537">
        <w:rPr>
          <w:rFonts w:cstheme="minorHAnsi"/>
        </w:rPr>
        <w:t xml:space="preserve"> (dále jen</w:t>
      </w:r>
      <w:r w:rsidRPr="00A73537">
        <w:rPr>
          <w:rFonts w:cstheme="minorHAnsi"/>
          <w:i/>
        </w:rPr>
        <w:t xml:space="preserve"> „</w:t>
      </w:r>
      <w:r w:rsidRPr="00A73537">
        <w:rPr>
          <w:rFonts w:cstheme="minorHAnsi"/>
          <w:b/>
          <w:i/>
        </w:rPr>
        <w:t>zhotovitel</w:t>
      </w:r>
      <w:r w:rsidRPr="00A73537">
        <w:rPr>
          <w:rFonts w:cstheme="minorHAnsi"/>
          <w:i/>
        </w:rPr>
        <w:t>“ na straně druhé</w:t>
      </w:r>
      <w:r w:rsidRPr="00A73537">
        <w:rPr>
          <w:rFonts w:cstheme="minorHAnsi"/>
        </w:rPr>
        <w:t>)</w:t>
      </w:r>
    </w:p>
    <w:p w14:paraId="04B42488" w14:textId="77777777" w:rsidR="00851BDD" w:rsidRPr="00A73537" w:rsidRDefault="00851BDD" w:rsidP="00851BDD">
      <w:pPr>
        <w:spacing w:after="0"/>
        <w:jc w:val="both"/>
        <w:rPr>
          <w:rFonts w:cstheme="minorHAnsi"/>
        </w:rPr>
      </w:pPr>
    </w:p>
    <w:p w14:paraId="7F5ABBFE" w14:textId="38B143E1" w:rsidR="00851BDD" w:rsidRPr="00A73537" w:rsidRDefault="00851BDD" w:rsidP="00851BDD">
      <w:pPr>
        <w:spacing w:after="0"/>
        <w:jc w:val="both"/>
        <w:rPr>
          <w:rFonts w:cstheme="minorHAnsi"/>
        </w:rPr>
      </w:pPr>
      <w:r w:rsidRPr="00A73537">
        <w:rPr>
          <w:rFonts w:cstheme="minorHAnsi"/>
        </w:rPr>
        <w:t xml:space="preserve">uzavřeli níže uvedeného dne tento </w:t>
      </w:r>
      <w:r w:rsidR="0003397C" w:rsidRPr="00A73537">
        <w:rPr>
          <w:rFonts w:cstheme="minorHAnsi"/>
        </w:rPr>
        <w:t>DODATEK</w:t>
      </w:r>
      <w:r w:rsidRPr="00A73537">
        <w:rPr>
          <w:rFonts w:cstheme="minorHAnsi"/>
        </w:rPr>
        <w:t xml:space="preserve"> č. 1, kterým se mění znění Servisní smlouvy o poskytování služeb č.</w:t>
      </w:r>
      <w:r w:rsidR="0003397C" w:rsidRPr="00A73537">
        <w:rPr>
          <w:rFonts w:cstheme="minorHAnsi"/>
        </w:rPr>
        <w:t> </w:t>
      </w:r>
      <w:r w:rsidRPr="00A73537">
        <w:rPr>
          <w:rFonts w:cstheme="minorHAnsi"/>
        </w:rPr>
        <w:t>0</w:t>
      </w:r>
      <w:r w:rsidR="00F34734">
        <w:rPr>
          <w:rFonts w:cstheme="minorHAnsi"/>
        </w:rPr>
        <w:t>2</w:t>
      </w:r>
      <w:r w:rsidR="00A73537" w:rsidRPr="00A73537">
        <w:rPr>
          <w:rFonts w:cstheme="minorHAnsi"/>
        </w:rPr>
        <w:t>17</w:t>
      </w:r>
      <w:r w:rsidRPr="00A73537">
        <w:rPr>
          <w:rFonts w:cstheme="minorHAnsi"/>
        </w:rPr>
        <w:t xml:space="preserve"> v následujících bodech:</w:t>
      </w:r>
    </w:p>
    <w:p w14:paraId="230EDBBE" w14:textId="77777777" w:rsidR="00851BDD" w:rsidRPr="00004B3C" w:rsidRDefault="00851BDD" w:rsidP="00851BDD">
      <w:pPr>
        <w:spacing w:after="0"/>
        <w:jc w:val="both"/>
        <w:rPr>
          <w:rFonts w:cstheme="minorHAnsi"/>
          <w:sz w:val="16"/>
          <w:szCs w:val="16"/>
        </w:rPr>
      </w:pPr>
    </w:p>
    <w:p w14:paraId="2EAAE930" w14:textId="60ED9099" w:rsidR="00BE18A4" w:rsidRDefault="00004B3C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="00BE18A4">
        <w:rPr>
          <w:rFonts w:cstheme="minorHAnsi"/>
          <w:i/>
        </w:rPr>
        <w:t>měna názvu objednatele: Domov na Polní, příspěvková organizace</w:t>
      </w:r>
    </w:p>
    <w:p w14:paraId="7C6B4756" w14:textId="16149528" w:rsidR="00851BDD" w:rsidRDefault="00851BDD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 w:rsidRPr="00A73537">
        <w:rPr>
          <w:rFonts w:cstheme="minorHAnsi"/>
          <w:i/>
        </w:rPr>
        <w:t>změna sídla zhotovitele: Pod nemocnicí 685/6, 625 00 Brno</w:t>
      </w:r>
    </w:p>
    <w:p w14:paraId="62C73F4A" w14:textId="1284E927" w:rsidR="00266661" w:rsidRDefault="00266661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změna bankovního účtu zhotovitele: Fio banka, a. s. </w:t>
      </w:r>
    </w:p>
    <w:p w14:paraId="448EE475" w14:textId="76B10AA4" w:rsidR="00004B3C" w:rsidRDefault="00004B3C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změna v čl. II. Práva a povinnosti objednatele bod 7:</w:t>
      </w:r>
    </w:p>
    <w:p w14:paraId="6581FCC9" w14:textId="2C910702" w:rsidR="00004B3C" w:rsidRDefault="00004B3C" w:rsidP="00004B3C">
      <w:pPr>
        <w:pStyle w:val="Odstavecseseznamem"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Pro možnou technickou podporu, objednávání náhradních dílů a pravidelných servisních prohlídek a předávání zařízení pověřuje objednatel zodpovědného pracovníka:</w:t>
      </w:r>
    </w:p>
    <w:p w14:paraId="7E206B63" w14:textId="7425FC86" w:rsidR="00004B3C" w:rsidRDefault="00004B3C" w:rsidP="00004B3C">
      <w:pPr>
        <w:pStyle w:val="Odstavecseseznamem"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Jméno a příjmení: </w:t>
      </w:r>
      <w:proofErr w:type="spellStart"/>
      <w:r w:rsidR="00E23311">
        <w:rPr>
          <w:rFonts w:cstheme="minorHAnsi"/>
          <w:i/>
        </w:rPr>
        <w:t>xxxx</w:t>
      </w:r>
      <w:proofErr w:type="spellEnd"/>
      <w:r w:rsidR="00E23311">
        <w:rPr>
          <w:rFonts w:cstheme="minorHAnsi"/>
          <w:i/>
        </w:rPr>
        <w:t xml:space="preserve"> </w:t>
      </w:r>
      <w:proofErr w:type="spellStart"/>
      <w:r w:rsidR="00E23311">
        <w:rPr>
          <w:rFonts w:cstheme="minorHAnsi"/>
          <w:i/>
        </w:rPr>
        <w:t>xxxxxx</w:t>
      </w:r>
      <w:proofErr w:type="spellEnd"/>
      <w:r w:rsidR="00E23311">
        <w:rPr>
          <w:rFonts w:cstheme="minorHAnsi"/>
          <w:i/>
        </w:rPr>
        <w:t xml:space="preserve"> </w:t>
      </w:r>
      <w:proofErr w:type="spellStart"/>
      <w:r w:rsidR="00E23311">
        <w:rPr>
          <w:rFonts w:cstheme="minorHAnsi"/>
          <w:i/>
        </w:rPr>
        <w:t>xxxxxxx</w:t>
      </w:r>
      <w:proofErr w:type="spellEnd"/>
      <w:r w:rsidR="00E23311">
        <w:rPr>
          <w:rFonts w:cstheme="minorHAnsi"/>
          <w:i/>
        </w:rPr>
        <w:t xml:space="preserve"> </w:t>
      </w:r>
      <w:proofErr w:type="spellStart"/>
      <w:r w:rsidR="00E23311">
        <w:rPr>
          <w:rFonts w:cstheme="minorHAnsi"/>
          <w:i/>
        </w:rPr>
        <w:t>xxxxxxxx</w:t>
      </w:r>
      <w:proofErr w:type="spellEnd"/>
    </w:p>
    <w:p w14:paraId="35CA98D1" w14:textId="66087069" w:rsidR="00004B3C" w:rsidRDefault="00004B3C" w:rsidP="00004B3C">
      <w:pPr>
        <w:pStyle w:val="Odstavecseseznamem"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Pracovní zařazení: vedoucí provozně – technického úseku</w:t>
      </w:r>
    </w:p>
    <w:p w14:paraId="1E2D163E" w14:textId="2FA18527" w:rsidR="00004B3C" w:rsidRDefault="00004B3C" w:rsidP="00004B3C">
      <w:pPr>
        <w:pStyle w:val="Odstavecseseznamem"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Telefon: </w:t>
      </w:r>
      <w:proofErr w:type="spellStart"/>
      <w:r w:rsidR="00E23311">
        <w:rPr>
          <w:rFonts w:cstheme="minorHAnsi"/>
          <w:i/>
        </w:rPr>
        <w:t>xxx</w:t>
      </w:r>
      <w:proofErr w:type="spellEnd"/>
      <w:r w:rsidR="00E23311">
        <w:rPr>
          <w:rFonts w:cstheme="minorHAnsi"/>
          <w:i/>
        </w:rPr>
        <w:t xml:space="preserve"> </w:t>
      </w:r>
      <w:proofErr w:type="spellStart"/>
      <w:r w:rsidR="00E23311">
        <w:rPr>
          <w:rFonts w:cstheme="minorHAnsi"/>
          <w:i/>
        </w:rPr>
        <w:t>xxx</w:t>
      </w:r>
      <w:proofErr w:type="spellEnd"/>
      <w:r w:rsidR="00E23311">
        <w:rPr>
          <w:rFonts w:cstheme="minorHAnsi"/>
          <w:i/>
        </w:rPr>
        <w:t xml:space="preserve"> </w:t>
      </w:r>
      <w:proofErr w:type="spellStart"/>
      <w:r w:rsidR="00E23311">
        <w:rPr>
          <w:rFonts w:cstheme="minorHAnsi"/>
          <w:i/>
        </w:rPr>
        <w:t>xxx</w:t>
      </w:r>
      <w:proofErr w:type="spellEnd"/>
    </w:p>
    <w:p w14:paraId="00AC4B2C" w14:textId="093B0A3D" w:rsidR="00004B3C" w:rsidRPr="00A73537" w:rsidRDefault="00004B3C" w:rsidP="00004B3C">
      <w:pPr>
        <w:pStyle w:val="Odstavecseseznamem"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Email: </w:t>
      </w:r>
      <w:proofErr w:type="spellStart"/>
      <w:r w:rsidR="00E23311">
        <w:rPr>
          <w:rFonts w:cstheme="minorHAnsi"/>
          <w:i/>
        </w:rPr>
        <w:t>xxxxxxxxxxxxxxxxxxxxxx</w:t>
      </w:r>
      <w:proofErr w:type="spellEnd"/>
    </w:p>
    <w:p w14:paraId="369E8B34" w14:textId="7C394FAB" w:rsidR="00851BDD" w:rsidRPr="00A73537" w:rsidRDefault="00851BDD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 w:rsidRPr="00A73537">
        <w:rPr>
          <w:rFonts w:cstheme="minorHAnsi"/>
          <w:i/>
        </w:rPr>
        <w:t>Příloha č. 2 – Přehled zařízení, umístění a cena služeb</w:t>
      </w:r>
    </w:p>
    <w:p w14:paraId="7ABDE525" w14:textId="6E9D1B0E" w:rsidR="00851BDD" w:rsidRPr="00A73537" w:rsidRDefault="00851BDD" w:rsidP="00851BD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i/>
        </w:rPr>
      </w:pPr>
      <w:r w:rsidRPr="00A73537">
        <w:rPr>
          <w:rFonts w:cstheme="minorHAnsi"/>
          <w:i/>
        </w:rPr>
        <w:t>Příloha č. 3 – Servisní ceník</w:t>
      </w:r>
    </w:p>
    <w:p w14:paraId="265CEA2F" w14:textId="77777777" w:rsidR="00851BDD" w:rsidRPr="00004B3C" w:rsidRDefault="00851BDD" w:rsidP="00851BDD">
      <w:pPr>
        <w:spacing w:after="0"/>
        <w:jc w:val="both"/>
        <w:rPr>
          <w:rFonts w:cstheme="minorHAnsi"/>
          <w:i/>
          <w:sz w:val="16"/>
          <w:szCs w:val="16"/>
        </w:rPr>
      </w:pPr>
    </w:p>
    <w:p w14:paraId="7AFACEA2" w14:textId="7545E8B5" w:rsidR="00851BDD" w:rsidRPr="00A73537" w:rsidRDefault="00851BDD" w:rsidP="00851BDD">
      <w:pPr>
        <w:spacing w:after="0"/>
        <w:jc w:val="both"/>
        <w:rPr>
          <w:rFonts w:cstheme="minorHAnsi"/>
          <w:iCs/>
        </w:rPr>
      </w:pPr>
      <w:r w:rsidRPr="00A73537">
        <w:rPr>
          <w:rFonts w:cstheme="minorHAnsi"/>
          <w:iCs/>
        </w:rPr>
        <w:t>Ostatní ujednání smlouvy zůstávají beze změny.</w:t>
      </w:r>
    </w:p>
    <w:p w14:paraId="710D1893" w14:textId="77777777" w:rsidR="00851BDD" w:rsidRPr="00004B3C" w:rsidRDefault="00851BDD" w:rsidP="00851BDD">
      <w:pPr>
        <w:spacing w:after="0"/>
        <w:jc w:val="both"/>
        <w:rPr>
          <w:rFonts w:cstheme="minorHAnsi"/>
          <w:i/>
          <w:sz w:val="16"/>
          <w:szCs w:val="16"/>
        </w:rPr>
      </w:pPr>
    </w:p>
    <w:p w14:paraId="31D9FB08" w14:textId="246CBA08" w:rsidR="00851BDD" w:rsidRPr="00A73537" w:rsidRDefault="00851BDD" w:rsidP="00851BDD">
      <w:pPr>
        <w:spacing w:after="0" w:line="240" w:lineRule="auto"/>
        <w:jc w:val="both"/>
        <w:rPr>
          <w:rFonts w:cstheme="minorHAnsi"/>
        </w:rPr>
      </w:pPr>
      <w:r w:rsidRPr="00A73537">
        <w:rPr>
          <w:rFonts w:cstheme="minorHAnsi"/>
        </w:rPr>
        <w:t xml:space="preserve">Dodatek č. 1 je sepsán ve dvou vyhotoveních, z nichž každá smluvní strana </w:t>
      </w:r>
      <w:proofErr w:type="gramStart"/>
      <w:r w:rsidRPr="00A73537">
        <w:rPr>
          <w:rFonts w:cstheme="minorHAnsi"/>
        </w:rPr>
        <w:t>obdrží</w:t>
      </w:r>
      <w:proofErr w:type="gramEnd"/>
      <w:r w:rsidRPr="00A73537">
        <w:rPr>
          <w:rFonts w:cstheme="minorHAnsi"/>
        </w:rPr>
        <w:t xml:space="preserve"> po jednom.</w:t>
      </w:r>
    </w:p>
    <w:p w14:paraId="29C7E20B" w14:textId="77777777" w:rsidR="00004B3C" w:rsidRPr="00004B3C" w:rsidRDefault="00004B3C" w:rsidP="00A73537">
      <w:pPr>
        <w:pStyle w:val="Zkladntext"/>
        <w:rPr>
          <w:rFonts w:asciiTheme="minorHAnsi" w:hAnsiTheme="minorHAnsi" w:cstheme="minorHAnsi"/>
          <w:color w:val="000000"/>
          <w:sz w:val="16"/>
          <w:szCs w:val="16"/>
        </w:rPr>
      </w:pPr>
    </w:p>
    <w:p w14:paraId="425C4389" w14:textId="70B81D40" w:rsidR="00851BDD" w:rsidRPr="00A73537" w:rsidRDefault="00672176" w:rsidP="00A7353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>Brně dne</w:t>
      </w:r>
      <w:r w:rsidR="00695D9D" w:rsidRPr="00A73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3537" w:rsidRPr="00A73537">
        <w:rPr>
          <w:rFonts w:asciiTheme="minorHAnsi" w:eastAsiaTheme="minorHAnsi" w:hAnsiTheme="minorHAnsi" w:cstheme="minorHAnsi"/>
          <w:i/>
          <w:kern w:val="2"/>
          <w:sz w:val="22"/>
          <w:szCs w:val="22"/>
          <w:lang w:eastAsia="en-US"/>
          <w14:ligatures w14:val="standardContextual"/>
        </w:rPr>
        <w:t>…………………………………</w:t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>Vyškov</w:t>
      </w:r>
      <w:r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 xml:space="preserve"> dne </w:t>
      </w:r>
      <w:r w:rsidR="00BE18A4" w:rsidRPr="00A73537">
        <w:rPr>
          <w:rFonts w:asciiTheme="minorHAnsi" w:eastAsiaTheme="minorHAnsi" w:hAnsiTheme="minorHAnsi" w:cstheme="minorHAnsi"/>
          <w:i/>
          <w:kern w:val="2"/>
          <w:sz w:val="22"/>
          <w:szCs w:val="22"/>
          <w:lang w:eastAsia="en-US"/>
          <w14:ligatures w14:val="standardContextual"/>
        </w:rPr>
        <w:t>…………………………………</w:t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E1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95D9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51BDD"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9B08050" w14:textId="47D7EA02" w:rsidR="00A73537" w:rsidRPr="00A73537" w:rsidRDefault="00A73537" w:rsidP="00004B3C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Zhotovitel: </w:t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72176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>Objednatel:</w:t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353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115076C" w14:textId="77777777" w:rsidR="00A73537" w:rsidRPr="00A73537" w:rsidRDefault="00A73537" w:rsidP="00A7353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</w:p>
    <w:p w14:paraId="3ECA8D41" w14:textId="77777777" w:rsidR="00A73537" w:rsidRPr="00A73537" w:rsidRDefault="00A73537" w:rsidP="00A7353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</w:p>
    <w:p w14:paraId="7B99DA57" w14:textId="350BA66C" w:rsidR="00A73537" w:rsidRPr="00004B3C" w:rsidRDefault="00004B3C" w:rsidP="00A7353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004B3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A73537" w:rsidRPr="00004B3C">
        <w:rPr>
          <w:rFonts w:asciiTheme="minorHAnsi" w:hAnsiTheme="minorHAnsi" w:cstheme="minorHAnsi"/>
          <w:color w:val="000000"/>
          <w:sz w:val="22"/>
          <w:szCs w:val="22"/>
        </w:rPr>
        <w:t>.......................…..........………….</w:t>
      </w:r>
      <w:r w:rsidR="00A73537" w:rsidRPr="00004B3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73537" w:rsidRPr="00004B3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04B3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</w:t>
      </w:r>
      <w:r w:rsidR="00A73537" w:rsidRPr="00004B3C">
        <w:rPr>
          <w:rFonts w:asciiTheme="minorHAnsi" w:hAnsiTheme="minorHAnsi" w:cstheme="minorHAnsi"/>
          <w:color w:val="000000"/>
          <w:sz w:val="22"/>
          <w:szCs w:val="22"/>
        </w:rPr>
        <w:t>....................................…………</w:t>
      </w:r>
    </w:p>
    <w:p w14:paraId="71D750D3" w14:textId="77777777" w:rsidR="00EA4661" w:rsidRDefault="00A73537" w:rsidP="00A73537">
      <w:pPr>
        <w:pStyle w:val="Zkladntex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04B3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Radomír Loukota</w:t>
      </w:r>
      <w:r w:rsidRPr="00004B3C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004B3C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004B3C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266661" w:rsidRPr="00004B3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004B3C" w:rsidRPr="00004B3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</w:t>
      </w:r>
      <w:r w:rsidR="00BE18A4" w:rsidRPr="00004B3C">
        <w:rPr>
          <w:rFonts w:asciiTheme="minorHAnsi" w:hAnsiTheme="minorHAnsi" w:cstheme="minorHAnsi"/>
          <w:i/>
          <w:color w:val="000000"/>
          <w:sz w:val="22"/>
          <w:szCs w:val="22"/>
        </w:rPr>
        <w:t>doc. Ing. Dana Martinovičová, Ph.D., MBA</w:t>
      </w:r>
    </w:p>
    <w:p w14:paraId="15134B96" w14:textId="4C1C87F1" w:rsidR="00851BDD" w:rsidRDefault="00EA4661" w:rsidP="00A73537">
      <w:pPr>
        <w:pStyle w:val="Zkladntex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           jednatel</w:t>
      </w:r>
      <w:r w:rsidR="00A73537" w:rsidRPr="00004B3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A73537" w:rsidRPr="00004B3C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                    </w:t>
      </w:r>
      <w:r w:rsidRPr="00EA4661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ředitelka organizace</w:t>
      </w:r>
    </w:p>
    <w:p w14:paraId="7C50AD29" w14:textId="434E8643" w:rsidR="00E23311" w:rsidRDefault="00E23311" w:rsidP="00A7353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23311">
        <w:lastRenderedPageBreak/>
        <w:drawing>
          <wp:inline distT="0" distB="0" distL="0" distR="0" wp14:anchorId="468DB2AC" wp14:editId="3564F09C">
            <wp:extent cx="6479540" cy="2076450"/>
            <wp:effectExtent l="0" t="0" r="0" b="0"/>
            <wp:docPr id="1978707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7708C" w14:textId="77777777" w:rsidR="00E23311" w:rsidRDefault="00E23311" w:rsidP="00A7353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42F34A2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37B57909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08ADF695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28EE351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6F2F5B0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6006EB07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5A32F8FB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776F056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69BD03A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028113A1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5B3E2A31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525B0C2D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31200FD5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0BD5E50A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1B6E509B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6EA9B80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7163D5C2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5F51456F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2BF63C1F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1BBBD80F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47F15011" w14:textId="77777777" w:rsidR="00E23311" w:rsidRDefault="00E23311" w:rsidP="00E23311">
      <w:pPr>
        <w:tabs>
          <w:tab w:val="left" w:pos="2511"/>
        </w:tabs>
        <w:jc w:val="center"/>
        <w:rPr>
          <w:rFonts w:cstheme="minorHAnsi"/>
          <w:b/>
          <w:sz w:val="32"/>
          <w:szCs w:val="32"/>
        </w:rPr>
      </w:pPr>
    </w:p>
    <w:p w14:paraId="3EC357AD" w14:textId="105C81EE" w:rsidR="00E23311" w:rsidRPr="008339F0" w:rsidRDefault="00E23311" w:rsidP="00E23311">
      <w:pPr>
        <w:tabs>
          <w:tab w:val="left" w:pos="2511"/>
        </w:tabs>
        <w:jc w:val="center"/>
        <w:rPr>
          <w:rFonts w:cstheme="minorHAnsi"/>
        </w:rPr>
      </w:pPr>
      <w:r w:rsidRPr="008339F0">
        <w:rPr>
          <w:rFonts w:cstheme="minorHAnsi"/>
          <w:b/>
          <w:sz w:val="32"/>
          <w:szCs w:val="32"/>
        </w:rPr>
        <w:t>PŘÍLOHA č. 3 – Servisní ceník</w:t>
      </w:r>
    </w:p>
    <w:p w14:paraId="67076BCD" w14:textId="77777777" w:rsidR="00E23311" w:rsidRPr="008339F0" w:rsidRDefault="00E23311" w:rsidP="00E23311">
      <w:pPr>
        <w:tabs>
          <w:tab w:val="left" w:pos="2511"/>
        </w:tabs>
        <w:jc w:val="center"/>
        <w:rPr>
          <w:rFonts w:cstheme="minorHAnsi"/>
        </w:rPr>
      </w:pPr>
    </w:p>
    <w:p w14:paraId="22BF7D27" w14:textId="77777777" w:rsidR="00E23311" w:rsidRPr="008339F0" w:rsidRDefault="00E23311" w:rsidP="00E23311">
      <w:pPr>
        <w:pStyle w:val="Odstavecseseznamem"/>
        <w:numPr>
          <w:ilvl w:val="0"/>
          <w:numId w:val="3"/>
        </w:numPr>
        <w:tabs>
          <w:tab w:val="left" w:pos="2511"/>
        </w:tabs>
        <w:spacing w:after="200" w:line="276" w:lineRule="auto"/>
        <w:rPr>
          <w:rFonts w:cstheme="minorHAnsi"/>
          <w:b/>
        </w:rPr>
      </w:pPr>
      <w:r w:rsidRPr="008339F0">
        <w:rPr>
          <w:rFonts w:cstheme="minorHAnsi"/>
          <w:b/>
        </w:rPr>
        <w:t>Cena za jednotlivé servisní výkony, základní sazba za hodinu práce</w:t>
      </w:r>
    </w:p>
    <w:p w14:paraId="2731074D" w14:textId="77777777" w:rsidR="00E23311" w:rsidRPr="008339F0" w:rsidRDefault="00E23311" w:rsidP="00E23311">
      <w:pPr>
        <w:tabs>
          <w:tab w:val="left" w:pos="2511"/>
        </w:tabs>
        <w:rPr>
          <w:rFonts w:cstheme="minorHAnsi"/>
        </w:rPr>
      </w:pPr>
      <w:r w:rsidRPr="008339F0">
        <w:rPr>
          <w:rFonts w:cstheme="minorHAnsi"/>
        </w:rPr>
        <w:t>nad rámec prací a služeb, včetně pohotovostních zásahů:</w:t>
      </w:r>
    </w:p>
    <w:p w14:paraId="1EF1EF6A" w14:textId="492E8F69" w:rsidR="00E23311" w:rsidRPr="004434E1" w:rsidRDefault="00E23311" w:rsidP="00E23311">
      <w:pPr>
        <w:pStyle w:val="Odstavecseseznamem"/>
        <w:numPr>
          <w:ilvl w:val="0"/>
          <w:numId w:val="4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8339F0">
        <w:rPr>
          <w:rFonts w:cstheme="minorHAnsi"/>
        </w:rPr>
        <w:t>za 1 hod. práce kvalifikovaného servisního technika</w:t>
      </w:r>
      <w:r w:rsidRPr="008339F0">
        <w:rPr>
          <w:rFonts w:cstheme="minorHAnsi"/>
        </w:rPr>
        <w:tab/>
      </w:r>
      <w:r w:rsidRPr="008339F0">
        <w:rPr>
          <w:rFonts w:cstheme="minorHAnsi"/>
        </w:rPr>
        <w:tab/>
        <w:t xml:space="preserve"> </w:t>
      </w:r>
      <w:r w:rsidRPr="008339F0">
        <w:rPr>
          <w:rFonts w:cstheme="minorHAnsi"/>
        </w:rPr>
        <w:tab/>
      </w:r>
      <w:r w:rsidRPr="004434E1"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 </w:t>
      </w:r>
    </w:p>
    <w:p w14:paraId="427A7233" w14:textId="16965302" w:rsidR="00E23311" w:rsidRPr="004434E1" w:rsidRDefault="00E23311" w:rsidP="00E23311">
      <w:pPr>
        <w:pStyle w:val="Odstavecseseznamem"/>
        <w:numPr>
          <w:ilvl w:val="0"/>
          <w:numId w:val="4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>za 1 hod. práce specialisty IT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</w:t>
      </w:r>
    </w:p>
    <w:p w14:paraId="6E7BED4F" w14:textId="0426C485" w:rsidR="00E23311" w:rsidRPr="004434E1" w:rsidRDefault="00E23311" w:rsidP="00E23311">
      <w:pPr>
        <w:pStyle w:val="Odstavecseseznamem"/>
        <w:numPr>
          <w:ilvl w:val="0"/>
          <w:numId w:val="4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>za 1 hod. práce mimo pracovní dobu v pracovní dny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             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</w:t>
      </w:r>
    </w:p>
    <w:p w14:paraId="234BE749" w14:textId="77777777" w:rsidR="00E23311" w:rsidRPr="008339F0" w:rsidRDefault="00E23311" w:rsidP="00E23311">
      <w:pPr>
        <w:pStyle w:val="Odstavecseseznamem"/>
        <w:numPr>
          <w:ilvl w:val="0"/>
          <w:numId w:val="4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8339F0">
        <w:rPr>
          <w:rFonts w:cstheme="minorHAnsi"/>
        </w:rPr>
        <w:t xml:space="preserve">za požadovanou práci v noční době a mimo pracovní dny </w:t>
      </w:r>
    </w:p>
    <w:p w14:paraId="31F4B177" w14:textId="77777777" w:rsidR="00E23311" w:rsidRPr="008339F0" w:rsidRDefault="00E23311" w:rsidP="00E23311">
      <w:pPr>
        <w:pStyle w:val="Odstavecseseznamem"/>
        <w:tabs>
          <w:tab w:val="left" w:pos="2511"/>
        </w:tabs>
        <w:rPr>
          <w:rFonts w:cstheme="minorHAnsi"/>
        </w:rPr>
      </w:pPr>
      <w:r w:rsidRPr="008339F0">
        <w:rPr>
          <w:rFonts w:cstheme="minorHAnsi"/>
        </w:rPr>
        <w:t>(mimo pohotovostní zásah) bude účtován příplatek ve výši 50%</w:t>
      </w:r>
    </w:p>
    <w:p w14:paraId="1348E2D2" w14:textId="77777777" w:rsidR="00E23311" w:rsidRPr="008339F0" w:rsidRDefault="00E23311" w:rsidP="00E23311">
      <w:pPr>
        <w:pStyle w:val="Odstavecseseznamem"/>
        <w:tabs>
          <w:tab w:val="left" w:pos="2511"/>
        </w:tabs>
        <w:rPr>
          <w:rFonts w:cstheme="minorHAnsi"/>
        </w:rPr>
      </w:pPr>
    </w:p>
    <w:p w14:paraId="6E325BCB" w14:textId="77777777" w:rsidR="00E23311" w:rsidRPr="008339F0" w:rsidRDefault="00E23311" w:rsidP="00E23311">
      <w:pPr>
        <w:pStyle w:val="Odstavecseseznamem"/>
        <w:tabs>
          <w:tab w:val="left" w:pos="2511"/>
        </w:tabs>
        <w:rPr>
          <w:rFonts w:cstheme="minorHAnsi"/>
        </w:rPr>
      </w:pPr>
    </w:p>
    <w:p w14:paraId="1CF85BDB" w14:textId="77777777" w:rsidR="00E23311" w:rsidRPr="008339F0" w:rsidRDefault="00E23311" w:rsidP="00E23311">
      <w:pPr>
        <w:pStyle w:val="Odstavecseseznamem"/>
        <w:numPr>
          <w:ilvl w:val="0"/>
          <w:numId w:val="3"/>
        </w:numPr>
        <w:tabs>
          <w:tab w:val="left" w:pos="2511"/>
        </w:tabs>
        <w:spacing w:after="200" w:line="276" w:lineRule="auto"/>
        <w:rPr>
          <w:rFonts w:cstheme="minorHAnsi"/>
          <w:b/>
        </w:rPr>
      </w:pPr>
      <w:r w:rsidRPr="008339F0">
        <w:rPr>
          <w:rFonts w:cstheme="minorHAnsi"/>
          <w:b/>
        </w:rPr>
        <w:t>Příplatek za akutní servisní zásah na místě u zákazníka</w:t>
      </w:r>
    </w:p>
    <w:p w14:paraId="7EE8A39E" w14:textId="77777777" w:rsidR="00E23311" w:rsidRPr="004434E1" w:rsidRDefault="00E23311" w:rsidP="00E23311">
      <w:pPr>
        <w:pStyle w:val="Odstavecseseznamem"/>
        <w:numPr>
          <w:ilvl w:val="0"/>
          <w:numId w:val="5"/>
        </w:numPr>
        <w:tabs>
          <w:tab w:val="left" w:pos="2511"/>
        </w:tabs>
        <w:spacing w:after="200" w:line="276" w:lineRule="auto"/>
        <w:rPr>
          <w:rFonts w:cstheme="minorHAnsi"/>
        </w:rPr>
      </w:pPr>
    </w:p>
    <w:p w14:paraId="3DD9D40B" w14:textId="415E5DB8" w:rsidR="00E23311" w:rsidRPr="004434E1" w:rsidRDefault="00E23311" w:rsidP="00E23311">
      <w:pPr>
        <w:pStyle w:val="Odstavecseseznamem"/>
        <w:numPr>
          <w:ilvl w:val="0"/>
          <w:numId w:val="5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>do 24 hod. – pracovní den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x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 </w:t>
      </w:r>
    </w:p>
    <w:p w14:paraId="68A87659" w14:textId="4CD5295D" w:rsidR="00E23311" w:rsidRPr="004434E1" w:rsidRDefault="00E23311" w:rsidP="00E23311">
      <w:pPr>
        <w:pStyle w:val="Odstavecseseznamem"/>
        <w:numPr>
          <w:ilvl w:val="0"/>
          <w:numId w:val="5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 xml:space="preserve">do 48 hod. – pracovní den 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          </w:t>
      </w:r>
      <w:r>
        <w:rPr>
          <w:rFonts w:cstheme="minorHAnsi"/>
        </w:rPr>
        <w:t xml:space="preserve">x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</w:t>
      </w:r>
    </w:p>
    <w:p w14:paraId="21D111B2" w14:textId="77777777" w:rsidR="00E23311" w:rsidRPr="004434E1" w:rsidRDefault="00E23311" w:rsidP="00E23311">
      <w:pPr>
        <w:pStyle w:val="Odstavecseseznamem"/>
        <w:numPr>
          <w:ilvl w:val="0"/>
          <w:numId w:val="5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>do 72 hod. – pracovní den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                     bez příplatku</w:t>
      </w:r>
    </w:p>
    <w:p w14:paraId="6CA09993" w14:textId="71BAD8BB" w:rsidR="00E23311" w:rsidRPr="004434E1" w:rsidRDefault="00E23311" w:rsidP="00E23311">
      <w:pPr>
        <w:pStyle w:val="Odstavecseseznamem"/>
        <w:numPr>
          <w:ilvl w:val="0"/>
          <w:numId w:val="5"/>
        </w:numPr>
        <w:tabs>
          <w:tab w:val="left" w:pos="2511"/>
        </w:tabs>
        <w:spacing w:after="200" w:line="276" w:lineRule="auto"/>
        <w:rPr>
          <w:rFonts w:cstheme="minorHAnsi"/>
        </w:rPr>
      </w:pPr>
      <w:r w:rsidRPr="004434E1">
        <w:rPr>
          <w:rFonts w:cstheme="minorHAnsi"/>
        </w:rPr>
        <w:t>do 24 hod. – sobota, neděle, státní svátek</w:t>
      </w:r>
      <w:r w:rsidRPr="004434E1">
        <w:rPr>
          <w:rFonts w:cstheme="minorHAnsi"/>
        </w:rPr>
        <w:tab/>
      </w:r>
      <w:r w:rsidRPr="004434E1">
        <w:rPr>
          <w:rFonts w:cstheme="minorHAnsi"/>
        </w:rPr>
        <w:tab/>
        <w:t xml:space="preserve">       </w:t>
      </w:r>
      <w:r>
        <w:rPr>
          <w:rFonts w:cstheme="minorHAnsi"/>
        </w:rPr>
        <w:t xml:space="preserve">             </w:t>
      </w:r>
      <w:r w:rsidRPr="004434E1"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x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</w:t>
      </w:r>
    </w:p>
    <w:p w14:paraId="68309A48" w14:textId="77777777" w:rsidR="00E23311" w:rsidRPr="004434E1" w:rsidRDefault="00E23311" w:rsidP="00E23311">
      <w:pPr>
        <w:pStyle w:val="Odstavecseseznamem"/>
        <w:tabs>
          <w:tab w:val="left" w:pos="2511"/>
        </w:tabs>
        <w:rPr>
          <w:rFonts w:cstheme="minorHAnsi"/>
        </w:rPr>
      </w:pPr>
    </w:p>
    <w:p w14:paraId="2B9B9BFE" w14:textId="77777777" w:rsidR="00E23311" w:rsidRPr="004434E1" w:rsidRDefault="00E23311" w:rsidP="00E23311">
      <w:pPr>
        <w:pStyle w:val="Odstavecseseznamem"/>
        <w:tabs>
          <w:tab w:val="left" w:pos="2511"/>
        </w:tabs>
        <w:rPr>
          <w:rFonts w:cstheme="minorHAnsi"/>
        </w:rPr>
      </w:pPr>
    </w:p>
    <w:p w14:paraId="0BBC1EF7" w14:textId="77777777" w:rsidR="00E23311" w:rsidRPr="004434E1" w:rsidRDefault="00E23311" w:rsidP="00E23311">
      <w:pPr>
        <w:pStyle w:val="Odstavecseseznamem"/>
        <w:numPr>
          <w:ilvl w:val="0"/>
          <w:numId w:val="3"/>
        </w:numPr>
        <w:tabs>
          <w:tab w:val="left" w:pos="2511"/>
        </w:tabs>
        <w:spacing w:after="200" w:line="276" w:lineRule="auto"/>
        <w:rPr>
          <w:rFonts w:cstheme="minorHAnsi"/>
          <w:b/>
        </w:rPr>
      </w:pPr>
      <w:r w:rsidRPr="004434E1">
        <w:rPr>
          <w:rFonts w:cstheme="minorHAnsi"/>
          <w:b/>
        </w:rPr>
        <w:t>Cena dopravy</w:t>
      </w:r>
    </w:p>
    <w:p w14:paraId="4AFCAC57" w14:textId="3BCB1D31" w:rsidR="00E23311" w:rsidRPr="004434E1" w:rsidRDefault="00E23311" w:rsidP="00E23311">
      <w:pPr>
        <w:tabs>
          <w:tab w:val="left" w:pos="2511"/>
        </w:tabs>
        <w:spacing w:after="0"/>
        <w:rPr>
          <w:rFonts w:cstheme="minorHAnsi"/>
        </w:rPr>
      </w:pPr>
      <w:r w:rsidRPr="004434E1">
        <w:rPr>
          <w:rFonts w:cstheme="minorHAnsi"/>
        </w:rPr>
        <w:t xml:space="preserve">            cena za 1 km </w:t>
      </w:r>
      <w:r>
        <w:rPr>
          <w:rFonts w:cstheme="minorHAnsi"/>
        </w:rPr>
        <w:t>–</w:t>
      </w:r>
      <w:r w:rsidRPr="004434E1"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xx,xx</w:t>
      </w:r>
      <w:proofErr w:type="spellEnd"/>
      <w:proofErr w:type="gramEnd"/>
      <w:r w:rsidRPr="004434E1">
        <w:rPr>
          <w:rFonts w:cstheme="minorHAnsi"/>
        </w:rPr>
        <w:t xml:space="preserve"> Kč (vybavené servisní vozidlo)</w:t>
      </w:r>
    </w:p>
    <w:p w14:paraId="5A6C71CD" w14:textId="77777777" w:rsidR="00E23311" w:rsidRPr="004434E1" w:rsidRDefault="00E23311" w:rsidP="00E23311">
      <w:pPr>
        <w:tabs>
          <w:tab w:val="left" w:pos="2511"/>
        </w:tabs>
        <w:spacing w:after="0"/>
        <w:rPr>
          <w:rFonts w:cstheme="minorHAnsi"/>
        </w:rPr>
      </w:pPr>
      <w:r w:rsidRPr="004434E1">
        <w:rPr>
          <w:rFonts w:cstheme="minorHAnsi"/>
        </w:rPr>
        <w:t xml:space="preserve"> </w:t>
      </w:r>
    </w:p>
    <w:p w14:paraId="0D56AA68" w14:textId="77777777" w:rsidR="00E23311" w:rsidRPr="004434E1" w:rsidRDefault="00E23311" w:rsidP="00E23311">
      <w:pPr>
        <w:pStyle w:val="Odstavecseseznamem"/>
        <w:numPr>
          <w:ilvl w:val="0"/>
          <w:numId w:val="3"/>
        </w:numPr>
        <w:tabs>
          <w:tab w:val="left" w:pos="2511"/>
        </w:tabs>
        <w:spacing w:after="200" w:line="276" w:lineRule="auto"/>
        <w:rPr>
          <w:rFonts w:cstheme="minorHAnsi"/>
          <w:b/>
        </w:rPr>
      </w:pPr>
      <w:r w:rsidRPr="004434E1">
        <w:rPr>
          <w:rFonts w:cstheme="minorHAnsi"/>
          <w:b/>
        </w:rPr>
        <w:t>Revize</w:t>
      </w:r>
    </w:p>
    <w:p w14:paraId="50D3FE98" w14:textId="7F0EB783" w:rsidR="00E23311" w:rsidRPr="004434E1" w:rsidRDefault="00E23311" w:rsidP="00E23311">
      <w:pPr>
        <w:tabs>
          <w:tab w:val="left" w:pos="2511"/>
        </w:tabs>
        <w:spacing w:after="0" w:line="240" w:lineRule="auto"/>
        <w:rPr>
          <w:rFonts w:cstheme="minorHAnsi"/>
        </w:rPr>
      </w:pPr>
      <w:r w:rsidRPr="004434E1">
        <w:rPr>
          <w:rFonts w:cstheme="minorHAnsi"/>
        </w:rPr>
        <w:t xml:space="preserve">za provedení revize elektrického zařízení s vystavením revizní zprávy </w:t>
      </w:r>
      <w:r w:rsidRPr="004434E1">
        <w:rPr>
          <w:rFonts w:cstheme="minorHAnsi"/>
        </w:rPr>
        <w:tab/>
        <w:t xml:space="preserve">                      </w:t>
      </w:r>
      <w:r>
        <w:rPr>
          <w:rFonts w:cstheme="minorHAnsi"/>
        </w:rPr>
        <w:t xml:space="preserve">x </w:t>
      </w:r>
      <w:proofErr w:type="spellStart"/>
      <w:proofErr w:type="gramStart"/>
      <w:r>
        <w:rPr>
          <w:rFonts w:cstheme="minorHAnsi"/>
        </w:rPr>
        <w:t>xxx,xx</w:t>
      </w:r>
      <w:proofErr w:type="spellEnd"/>
      <w:proofErr w:type="gramEnd"/>
      <w:r w:rsidRPr="004434E1">
        <w:rPr>
          <w:rFonts w:cstheme="minorHAnsi"/>
        </w:rPr>
        <w:t xml:space="preserve"> Kč (na základě dodatečné písemné objednávky ze strany objednatele)</w:t>
      </w:r>
    </w:p>
    <w:p w14:paraId="6FDAEA80" w14:textId="77777777" w:rsidR="00E23311" w:rsidRPr="008339F0" w:rsidRDefault="00E23311" w:rsidP="00E23311">
      <w:pPr>
        <w:tabs>
          <w:tab w:val="left" w:pos="2511"/>
        </w:tabs>
        <w:spacing w:after="0" w:line="240" w:lineRule="auto"/>
        <w:rPr>
          <w:rFonts w:cstheme="minorHAnsi"/>
          <w:color w:val="000000"/>
        </w:rPr>
      </w:pPr>
      <w:r w:rsidRPr="008339F0">
        <w:rPr>
          <w:rFonts w:cstheme="minorHAnsi"/>
        </w:rPr>
        <w:t>V ceně revize není započítána doprava revizního technika</w:t>
      </w:r>
      <w:r w:rsidRPr="008339F0">
        <w:rPr>
          <w:rFonts w:cstheme="minorHAnsi"/>
          <w:color w:val="000000"/>
        </w:rPr>
        <w:t xml:space="preserve">.  Cena za km dle platného ceníku. </w:t>
      </w:r>
    </w:p>
    <w:p w14:paraId="3C63362C" w14:textId="77777777" w:rsidR="00E23311" w:rsidRPr="008339F0" w:rsidRDefault="00E23311" w:rsidP="00E23311">
      <w:pPr>
        <w:tabs>
          <w:tab w:val="left" w:pos="2511"/>
        </w:tabs>
        <w:spacing w:after="0" w:line="240" w:lineRule="auto"/>
        <w:rPr>
          <w:rFonts w:cstheme="minorHAnsi"/>
        </w:rPr>
      </w:pPr>
    </w:p>
    <w:p w14:paraId="4522119F" w14:textId="77777777" w:rsidR="00E23311" w:rsidRPr="008339F0" w:rsidRDefault="00E23311" w:rsidP="00E23311">
      <w:pPr>
        <w:tabs>
          <w:tab w:val="left" w:pos="2511"/>
        </w:tabs>
        <w:spacing w:after="0" w:line="240" w:lineRule="auto"/>
        <w:rPr>
          <w:rFonts w:cstheme="minorHAnsi"/>
        </w:rPr>
      </w:pPr>
    </w:p>
    <w:p w14:paraId="470AE038" w14:textId="77777777" w:rsidR="00E23311" w:rsidRPr="008339F0" w:rsidRDefault="00E23311" w:rsidP="00E23311">
      <w:pPr>
        <w:pStyle w:val="Odstavecseseznamem"/>
        <w:numPr>
          <w:ilvl w:val="0"/>
          <w:numId w:val="3"/>
        </w:numPr>
        <w:tabs>
          <w:tab w:val="left" w:pos="2511"/>
        </w:tabs>
        <w:spacing w:after="0" w:line="240" w:lineRule="auto"/>
        <w:rPr>
          <w:rFonts w:cstheme="minorHAnsi"/>
          <w:b/>
        </w:rPr>
      </w:pPr>
      <w:r w:rsidRPr="008339F0">
        <w:rPr>
          <w:rFonts w:cstheme="minorHAnsi"/>
          <w:b/>
        </w:rPr>
        <w:t>Následný servis</w:t>
      </w:r>
    </w:p>
    <w:p w14:paraId="0748ADEC" w14:textId="77777777" w:rsidR="00E23311" w:rsidRPr="008339F0" w:rsidRDefault="00E23311" w:rsidP="00E23311">
      <w:pPr>
        <w:pStyle w:val="Odstavecseseznamem"/>
        <w:tabs>
          <w:tab w:val="left" w:pos="2511"/>
        </w:tabs>
        <w:spacing w:after="0" w:line="240" w:lineRule="auto"/>
        <w:rPr>
          <w:rFonts w:cstheme="minorHAnsi"/>
          <w:b/>
        </w:rPr>
      </w:pPr>
    </w:p>
    <w:p w14:paraId="0A44E797" w14:textId="77777777" w:rsidR="00E23311" w:rsidRPr="008339F0" w:rsidRDefault="00E23311" w:rsidP="00E23311">
      <w:pPr>
        <w:tabs>
          <w:tab w:val="left" w:pos="2511"/>
        </w:tabs>
        <w:spacing w:after="0" w:line="240" w:lineRule="auto"/>
        <w:jc w:val="both"/>
        <w:rPr>
          <w:rFonts w:cstheme="minorHAnsi"/>
        </w:rPr>
      </w:pPr>
      <w:r w:rsidRPr="008339F0">
        <w:rPr>
          <w:rFonts w:cstheme="minorHAnsi"/>
        </w:rPr>
        <w:t>zajistí zhotovitel dle požadavku objednatele pro zajištění funkce zařízení v případě poruchy, pro zvýšení spolehlivosti provozu v dohodnutém rozsahu (při zjištění závad, rozšiřující úpravy, školení obsluhy atd). Servis se provádí v případě dodatečného požadavku objednatele.</w:t>
      </w:r>
    </w:p>
    <w:p w14:paraId="10754FD2" w14:textId="77777777" w:rsidR="00E23311" w:rsidRPr="008339F0" w:rsidRDefault="00E23311" w:rsidP="00E23311">
      <w:pPr>
        <w:tabs>
          <w:tab w:val="left" w:pos="2511"/>
        </w:tabs>
        <w:spacing w:after="0" w:line="240" w:lineRule="auto"/>
        <w:jc w:val="both"/>
        <w:rPr>
          <w:rFonts w:cstheme="minorHAnsi"/>
        </w:rPr>
      </w:pPr>
    </w:p>
    <w:p w14:paraId="7F83D518" w14:textId="77777777" w:rsidR="00E23311" w:rsidRPr="008339F0" w:rsidRDefault="00E23311" w:rsidP="00E23311">
      <w:pPr>
        <w:tabs>
          <w:tab w:val="left" w:pos="2511"/>
        </w:tabs>
        <w:spacing w:after="0" w:line="240" w:lineRule="auto"/>
        <w:jc w:val="both"/>
        <w:rPr>
          <w:rFonts w:cstheme="minorHAnsi"/>
        </w:rPr>
      </w:pPr>
    </w:p>
    <w:p w14:paraId="7F93078E" w14:textId="77777777" w:rsidR="00E23311" w:rsidRDefault="00E23311" w:rsidP="00E23311">
      <w:pPr>
        <w:tabs>
          <w:tab w:val="left" w:pos="2511"/>
        </w:tabs>
        <w:spacing w:after="0" w:line="240" w:lineRule="auto"/>
        <w:rPr>
          <w:rFonts w:cstheme="minorHAnsi"/>
          <w:b/>
        </w:rPr>
      </w:pPr>
    </w:p>
    <w:p w14:paraId="4695CCF2" w14:textId="77777777" w:rsidR="00E23311" w:rsidRPr="008339F0" w:rsidRDefault="00E23311" w:rsidP="00E23311">
      <w:pPr>
        <w:tabs>
          <w:tab w:val="left" w:pos="2511"/>
        </w:tabs>
        <w:spacing w:after="0" w:line="240" w:lineRule="auto"/>
        <w:rPr>
          <w:rFonts w:cstheme="minorHAnsi"/>
          <w:b/>
        </w:rPr>
      </w:pPr>
      <w:r w:rsidRPr="008339F0">
        <w:rPr>
          <w:rFonts w:cstheme="minorHAnsi"/>
          <w:b/>
        </w:rPr>
        <w:t>Všechny uvedené ceny jsou bez DPH.</w:t>
      </w:r>
    </w:p>
    <w:p w14:paraId="7BE42B37" w14:textId="77777777" w:rsidR="00E23311" w:rsidRPr="008339F0" w:rsidRDefault="00E23311" w:rsidP="00E23311">
      <w:pPr>
        <w:tabs>
          <w:tab w:val="left" w:pos="2511"/>
        </w:tabs>
        <w:spacing w:after="0" w:line="240" w:lineRule="auto"/>
        <w:rPr>
          <w:rFonts w:cstheme="minorHAnsi"/>
        </w:rPr>
      </w:pPr>
    </w:p>
    <w:p w14:paraId="0461299A" w14:textId="77777777" w:rsidR="00E23311" w:rsidRPr="00004B3C" w:rsidRDefault="00E23311" w:rsidP="00A73537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E23311" w:rsidRPr="00004B3C" w:rsidSect="006C4B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66234"/>
    <w:multiLevelType w:val="hybridMultilevel"/>
    <w:tmpl w:val="45ECDB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348C"/>
    <w:multiLevelType w:val="hybridMultilevel"/>
    <w:tmpl w:val="4956E4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1339C"/>
    <w:multiLevelType w:val="hybridMultilevel"/>
    <w:tmpl w:val="76DC4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81A"/>
    <w:multiLevelType w:val="hybridMultilevel"/>
    <w:tmpl w:val="14685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4CD9"/>
    <w:multiLevelType w:val="hybridMultilevel"/>
    <w:tmpl w:val="E71E2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2205">
    <w:abstractNumId w:val="4"/>
  </w:num>
  <w:num w:numId="2" w16cid:durableId="1464886864">
    <w:abstractNumId w:val="1"/>
  </w:num>
  <w:num w:numId="3" w16cid:durableId="661156438">
    <w:abstractNumId w:val="2"/>
  </w:num>
  <w:num w:numId="4" w16cid:durableId="646476464">
    <w:abstractNumId w:val="0"/>
  </w:num>
  <w:num w:numId="5" w16cid:durableId="171666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DD"/>
    <w:rsid w:val="00004B3C"/>
    <w:rsid w:val="0003397C"/>
    <w:rsid w:val="00165665"/>
    <w:rsid w:val="001E3C24"/>
    <w:rsid w:val="00266661"/>
    <w:rsid w:val="002B3D46"/>
    <w:rsid w:val="0030471D"/>
    <w:rsid w:val="003D1113"/>
    <w:rsid w:val="00522E89"/>
    <w:rsid w:val="00641E79"/>
    <w:rsid w:val="006708FF"/>
    <w:rsid w:val="00672176"/>
    <w:rsid w:val="00695D9D"/>
    <w:rsid w:val="006C4BF5"/>
    <w:rsid w:val="00851BDD"/>
    <w:rsid w:val="008C5828"/>
    <w:rsid w:val="00946F70"/>
    <w:rsid w:val="00A73537"/>
    <w:rsid w:val="00AA6A75"/>
    <w:rsid w:val="00BE18A4"/>
    <w:rsid w:val="00E23311"/>
    <w:rsid w:val="00EA4661"/>
    <w:rsid w:val="00F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3A86"/>
  <w15:chartTrackingRefBased/>
  <w15:docId w15:val="{5332577C-16A9-43AC-8EF1-BB92413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51BD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851BDD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51BDD"/>
    <w:pPr>
      <w:ind w:left="720"/>
      <w:contextualSpacing/>
    </w:pPr>
  </w:style>
  <w:style w:type="paragraph" w:styleId="Zkladntext">
    <w:name w:val="Body Text"/>
    <w:basedOn w:val="Normln"/>
    <w:link w:val="ZkladntextChar"/>
    <w:rsid w:val="00851BD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51BD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Ing. Simona Štrosová Gajdůšková</cp:lastModifiedBy>
  <cp:revision>3</cp:revision>
  <cp:lastPrinted>2024-04-04T13:32:00Z</cp:lastPrinted>
  <dcterms:created xsi:type="dcterms:W3CDTF">2024-04-23T12:09:00Z</dcterms:created>
  <dcterms:modified xsi:type="dcterms:W3CDTF">2024-04-23T12:21:00Z</dcterms:modified>
</cp:coreProperties>
</file>