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DD" w:rsidRDefault="00CA7B58">
      <w:pPr>
        <w:pStyle w:val="Zkladntext30"/>
        <w:shd w:val="clear" w:color="auto" w:fill="auto"/>
        <w:tabs>
          <w:tab w:val="left" w:pos="8395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4</w:t>
      </w:r>
    </w:p>
    <w:p w:rsidR="007E14DD" w:rsidRDefault="00CA7B58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7E14DD" w:rsidRDefault="00CA7B58">
      <w:pPr>
        <w:pStyle w:val="Zkladntext20"/>
        <w:shd w:val="clear" w:color="auto" w:fill="auto"/>
        <w:tabs>
          <w:tab w:val="left" w:pos="8395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3633</w:t>
      </w:r>
    </w:p>
    <w:p w:rsidR="007E14DD" w:rsidRDefault="00CA7B58">
      <w:pPr>
        <w:pStyle w:val="Zkladntext30"/>
        <w:shd w:val="clear" w:color="auto" w:fill="auto"/>
        <w:spacing w:line="190" w:lineRule="exact"/>
        <w:jc w:val="left"/>
      </w:pPr>
      <w:r>
        <w:t>ID: 185 50 303</w:t>
      </w:r>
    </w:p>
    <w:p w:rsidR="007E14DD" w:rsidRDefault="00CA7B58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7E14DD" w:rsidRDefault="00CA7B58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4"/>
        <w:gridCol w:w="742"/>
        <w:gridCol w:w="763"/>
      </w:tblGrid>
      <w:tr w:rsidR="007E14D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  <w:p w:rsidR="007E14DD" w:rsidRDefault="00CA7B5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Barva - tmavší odstíny - nejlépe modrá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4DD" w:rsidRDefault="007E14D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DD" w:rsidRDefault="007E14DD">
            <w:pPr>
              <w:rPr>
                <w:sz w:val="10"/>
                <w:szCs w:val="10"/>
              </w:rPr>
            </w:pP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4DD" w:rsidRDefault="007E14D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DD" w:rsidRDefault="007E14DD">
            <w:pPr>
              <w:rPr>
                <w:sz w:val="10"/>
                <w:szCs w:val="10"/>
              </w:rPr>
            </w:pP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200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 Barva - tmavší </w:t>
            </w:r>
            <w:r>
              <w:rPr>
                <w:rStyle w:val="Zkladntext21"/>
              </w:rPr>
              <w:t xml:space="preserve">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4DD" w:rsidRDefault="007E14D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DD" w:rsidRDefault="007E14DD">
            <w:pPr>
              <w:rPr>
                <w:sz w:val="10"/>
                <w:szCs w:val="10"/>
              </w:rPr>
            </w:pP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7E14D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7E14D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4DD" w:rsidRDefault="00CA7B5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320</w:t>
            </w:r>
          </w:p>
        </w:tc>
      </w:tr>
    </w:tbl>
    <w:p w:rsidR="007E14DD" w:rsidRDefault="00CA7B58">
      <w:pPr>
        <w:pStyle w:val="Zkladntext2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04.01.2024</w:t>
      </w:r>
      <w:proofErr w:type="gramEnd"/>
      <w:r>
        <w:t xml:space="preserve">, </w:t>
      </w:r>
      <w:proofErr w:type="spellStart"/>
      <w:r w:rsidRPr="00CA7B58">
        <w:rPr>
          <w:highlight w:val="black"/>
        </w:rPr>
        <w:t>xxxxxxxxxxxxxxxxxxxxxxxxxx</w:t>
      </w:r>
      <w:proofErr w:type="spellEnd"/>
      <w:r>
        <w:t>, vedoucí prádelny</w:t>
      </w:r>
    </w:p>
    <w:p w:rsidR="007E14DD" w:rsidRDefault="00CA7B58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CA7B58">
        <w:rPr>
          <w:highlight w:val="black"/>
        </w:rPr>
        <w:t>xxxxxxxxxxxxxxxxxxxxxxxxxxxxxxxxxxxxxxxxxxxxxxxxxxx</w:t>
      </w:r>
      <w:proofErr w:type="spellEnd"/>
    </w:p>
    <w:sectPr w:rsidR="007E14DD" w:rsidSect="007E14DD">
      <w:pgSz w:w="11909" w:h="16840"/>
      <w:pgMar w:top="1419" w:right="1440" w:bottom="1419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58" w:rsidRDefault="00CA7B58" w:rsidP="007E14DD">
      <w:r>
        <w:separator/>
      </w:r>
    </w:p>
  </w:endnote>
  <w:endnote w:type="continuationSeparator" w:id="0">
    <w:p w:rsidR="00CA7B58" w:rsidRDefault="00CA7B58" w:rsidP="007E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58" w:rsidRDefault="00CA7B58"/>
  </w:footnote>
  <w:footnote w:type="continuationSeparator" w:id="0">
    <w:p w:rsidR="00CA7B58" w:rsidRDefault="00CA7B5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14DD"/>
    <w:rsid w:val="007E14DD"/>
    <w:rsid w:val="00CA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14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E14D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E14D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7E14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E14D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7E14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E14D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7E14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E14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7E14D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E14DD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E14DD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E14DD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KM_horak-20240404110033</dc:title>
  <dc:creator>horak</dc:creator>
  <cp:lastModifiedBy>horak</cp:lastModifiedBy>
  <cp:revision>1</cp:revision>
  <dcterms:created xsi:type="dcterms:W3CDTF">2024-04-04T08:41:00Z</dcterms:created>
  <dcterms:modified xsi:type="dcterms:W3CDTF">2024-04-04T08:42:00Z</dcterms:modified>
</cp:coreProperties>
</file>