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71CB" w14:textId="77777777" w:rsidR="00344B05" w:rsidRDefault="00344B05">
      <w:pPr>
        <w:spacing w:line="1" w:lineRule="exact"/>
      </w:pPr>
    </w:p>
    <w:p w14:paraId="07553F08" w14:textId="77777777" w:rsidR="00344B05" w:rsidRDefault="00176FA7">
      <w:pPr>
        <w:pStyle w:val="Zkladntext1"/>
        <w:framePr w:wrap="none" w:vAnchor="page" w:hAnchor="page" w:x="927" w:y="618"/>
        <w:shd w:val="clear" w:color="auto" w:fill="auto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6C5FD7EA" w14:textId="77777777" w:rsidR="00344B05" w:rsidRDefault="00176FA7">
      <w:pPr>
        <w:pStyle w:val="Zkladntext1"/>
        <w:framePr w:wrap="none" w:vAnchor="page" w:hAnchor="page" w:x="3816" w:y="623"/>
        <w:shd w:val="clear" w:color="auto" w:fill="auto"/>
      </w:pPr>
      <w:r>
        <w:t>DIČ:</w:t>
      </w:r>
    </w:p>
    <w:p w14:paraId="33EB2D2F" w14:textId="77777777" w:rsidR="00344B05" w:rsidRDefault="00176FA7">
      <w:pPr>
        <w:pStyle w:val="Zkladntext30"/>
        <w:framePr w:w="3101" w:h="307" w:hRule="exact" w:wrap="none" w:vAnchor="page" w:hAnchor="page" w:x="6308" w:y="791"/>
        <w:shd w:val="clear" w:color="auto" w:fill="auto"/>
      </w:pPr>
      <w:r>
        <w:t>OBJEDNÁVKA č. 2024/060</w:t>
      </w:r>
    </w:p>
    <w:p w14:paraId="6031439B" w14:textId="77777777" w:rsidR="00344B05" w:rsidRDefault="00176FA7">
      <w:pPr>
        <w:pStyle w:val="Zkladntext1"/>
        <w:framePr w:w="2822" w:h="984" w:hRule="exact" w:wrap="none" w:vAnchor="page" w:hAnchor="page" w:x="927" w:y="1103"/>
        <w:shd w:val="clear" w:color="auto" w:fill="auto"/>
        <w:spacing w:line="307" w:lineRule="auto"/>
      </w:pPr>
      <w:r>
        <w:t>Domov pro seniory "SKALKA" v Chebu příspěvková organizace</w:t>
      </w:r>
    </w:p>
    <w:p w14:paraId="5CFB81D9" w14:textId="77777777" w:rsidR="00344B05" w:rsidRDefault="00176FA7">
      <w:pPr>
        <w:pStyle w:val="Zkladntext1"/>
        <w:framePr w:w="2822" w:h="984" w:hRule="exact" w:wrap="none" w:vAnchor="page" w:hAnchor="page" w:x="927" w:y="1103"/>
        <w:shd w:val="clear" w:color="auto" w:fill="auto"/>
        <w:spacing w:line="307" w:lineRule="auto"/>
      </w:pPr>
      <w:r>
        <w:t>Americká 2176/52</w:t>
      </w:r>
    </w:p>
    <w:p w14:paraId="37B15B4B" w14:textId="77777777" w:rsidR="00344B05" w:rsidRDefault="00176FA7">
      <w:pPr>
        <w:pStyle w:val="Zkladntext1"/>
        <w:framePr w:w="2822" w:h="984" w:hRule="exact" w:wrap="none" w:vAnchor="page" w:hAnchor="page" w:x="927" w:y="1103"/>
        <w:shd w:val="clear" w:color="auto" w:fill="auto"/>
        <w:spacing w:line="307" w:lineRule="auto"/>
      </w:pPr>
      <w:r>
        <w:t>350 02 Cheb</w:t>
      </w:r>
    </w:p>
    <w:p w14:paraId="2A081095" w14:textId="77777777" w:rsidR="00344B05" w:rsidRDefault="00176FA7">
      <w:pPr>
        <w:pStyle w:val="Zkladntext1"/>
        <w:framePr w:wrap="none" w:vAnchor="page" w:hAnchor="page" w:x="6317" w:y="1261"/>
        <w:shd w:val="clear" w:color="auto" w:fill="auto"/>
      </w:pPr>
      <w:r>
        <w:t>Ze dne: 26.03.2024</w:t>
      </w:r>
    </w:p>
    <w:p w14:paraId="1270F0C9" w14:textId="77777777" w:rsidR="00344B05" w:rsidRDefault="00176FA7">
      <w:pPr>
        <w:pStyle w:val="Zkladntext1"/>
        <w:framePr w:wrap="none" w:vAnchor="page" w:hAnchor="page" w:x="6140" w:y="1693"/>
        <w:shd w:val="clear" w:color="auto" w:fill="auto"/>
      </w:pPr>
      <w:r>
        <w:rPr>
          <w:b/>
          <w:bCs/>
        </w:rPr>
        <w:t xml:space="preserve">Dodavatel: </w:t>
      </w:r>
      <w:r>
        <w:t xml:space="preserve">IČO: </w:t>
      </w:r>
      <w:r>
        <w:rPr>
          <w:b/>
          <w:bCs/>
        </w:rPr>
        <w:t>04470311</w:t>
      </w:r>
    </w:p>
    <w:p w14:paraId="11D1FB88" w14:textId="77777777" w:rsidR="00344B05" w:rsidRDefault="00176FA7">
      <w:pPr>
        <w:pStyle w:val="Zkladntext1"/>
        <w:framePr w:wrap="none" w:vAnchor="page" w:hAnchor="page" w:x="9216" w:y="1693"/>
        <w:shd w:val="clear" w:color="auto" w:fill="auto"/>
      </w:pPr>
      <w:r>
        <w:t xml:space="preserve">DIČ: </w:t>
      </w:r>
      <w:r>
        <w:rPr>
          <w:b/>
          <w:bCs/>
        </w:rPr>
        <w:t>CZ04470311</w:t>
      </w:r>
    </w:p>
    <w:p w14:paraId="3FAB3FD6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spacing w:after="140"/>
        <w:ind w:left="10" w:right="19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27BCCDC2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tabs>
          <w:tab w:val="left" w:pos="1388"/>
        </w:tabs>
        <w:ind w:left="10" w:right="19"/>
      </w:pPr>
      <w:r>
        <w:t>Banka:</w:t>
      </w:r>
      <w:r>
        <w:tab/>
        <w:t>Komerční banka, a.s. / KOMBCZPP</w:t>
      </w:r>
    </w:p>
    <w:p w14:paraId="112E5D3A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tabs>
          <w:tab w:val="left" w:pos="1388"/>
        </w:tabs>
        <w:ind w:left="10" w:right="19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3ABB3411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spacing w:after="60"/>
        <w:ind w:left="10" w:right="19"/>
      </w:pPr>
      <w:r>
        <w:t>IBAN:</w:t>
      </w:r>
    </w:p>
    <w:p w14:paraId="3AC93A48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tabs>
          <w:tab w:val="left" w:pos="1388"/>
        </w:tabs>
        <w:ind w:left="10" w:right="19"/>
      </w:pPr>
      <w:r>
        <w:t>Forma úhrady:</w:t>
      </w:r>
      <w:r>
        <w:tab/>
      </w:r>
      <w:r>
        <w:rPr>
          <w:b/>
          <w:bCs/>
        </w:rPr>
        <w:t>převodem</w:t>
      </w:r>
    </w:p>
    <w:p w14:paraId="54CDA848" w14:textId="77777777" w:rsidR="00344B05" w:rsidRDefault="00176FA7">
      <w:pPr>
        <w:pStyle w:val="Zkladntext1"/>
        <w:framePr w:w="4037" w:h="1579" w:hRule="exact" w:wrap="none" w:vAnchor="page" w:hAnchor="page" w:x="927" w:y="2428"/>
        <w:shd w:val="clear" w:color="auto" w:fill="auto"/>
        <w:tabs>
          <w:tab w:val="left" w:pos="1388"/>
        </w:tabs>
        <w:ind w:left="10" w:right="19"/>
      </w:pPr>
      <w:r>
        <w:t>Způsob dopravy:</w:t>
      </w:r>
      <w:r>
        <w:tab/>
      </w:r>
      <w:r>
        <w:rPr>
          <w:b/>
          <w:bCs/>
        </w:rPr>
        <w:t>PPL, DPD</w:t>
      </w:r>
    </w:p>
    <w:p w14:paraId="70BDC0F9" w14:textId="77777777" w:rsidR="00344B05" w:rsidRDefault="00176FA7">
      <w:pPr>
        <w:pStyle w:val="Zkladntext20"/>
        <w:framePr w:w="10507" w:h="888" w:hRule="exact" w:wrap="none" w:vAnchor="page" w:hAnchor="page" w:x="855" w:y="2298"/>
        <w:shd w:val="clear" w:color="auto" w:fill="auto"/>
        <w:ind w:left="5299" w:right="2894"/>
      </w:pPr>
      <w:proofErr w:type="spellStart"/>
      <w:r>
        <w:t>Gaudium</w:t>
      </w:r>
      <w:proofErr w:type="spellEnd"/>
      <w:r>
        <w:t xml:space="preserve"> </w:t>
      </w:r>
      <w:proofErr w:type="spellStart"/>
      <w:r>
        <w:t>Industrialis</w:t>
      </w:r>
      <w:proofErr w:type="spellEnd"/>
      <w:r>
        <w:t xml:space="preserve"> s.r.o.</w:t>
      </w:r>
      <w:r>
        <w:br/>
        <w:t>Potoční 193</w:t>
      </w:r>
      <w:r>
        <w:br/>
        <w:t>35707 Oloví</w:t>
      </w:r>
    </w:p>
    <w:p w14:paraId="3AA10319" w14:textId="77777777" w:rsidR="00344B05" w:rsidRDefault="00176FA7">
      <w:pPr>
        <w:pStyle w:val="Zkladntext20"/>
        <w:framePr w:w="10507" w:h="888" w:hRule="exact" w:wrap="none" w:vAnchor="page" w:hAnchor="page" w:x="855" w:y="2298"/>
        <w:shd w:val="clear" w:color="auto" w:fill="auto"/>
        <w:ind w:left="5299" w:right="2894"/>
      </w:pPr>
      <w:r>
        <w:t>Česká republika</w:t>
      </w:r>
    </w:p>
    <w:p w14:paraId="4E00ACA0" w14:textId="77777777" w:rsidR="00344B05" w:rsidRDefault="00176FA7">
      <w:pPr>
        <w:pStyle w:val="Titulektabulky0"/>
        <w:framePr w:w="2352" w:h="446" w:hRule="exact" w:wrap="none" w:vAnchor="page" w:hAnchor="page" w:x="6135" w:y="3532"/>
        <w:shd w:val="clear" w:color="auto" w:fill="auto"/>
      </w:pPr>
      <w:r>
        <w:t>Tel.:</w:t>
      </w:r>
    </w:p>
    <w:p w14:paraId="0AEB481A" w14:textId="77777777" w:rsidR="00344B05" w:rsidRDefault="00176FA7">
      <w:pPr>
        <w:pStyle w:val="Titulektabulky0"/>
        <w:framePr w:w="2352" w:h="446" w:hRule="exact" w:wrap="none" w:vAnchor="page" w:hAnchor="page" w:x="6135" w:y="3532"/>
        <w:shd w:val="clear" w:color="auto" w:fill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1507"/>
        <w:gridCol w:w="1109"/>
        <w:gridCol w:w="1037"/>
        <w:gridCol w:w="523"/>
        <w:gridCol w:w="1262"/>
      </w:tblGrid>
      <w:tr w:rsidR="00344B05" w14:paraId="0F4535F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9B5FA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074249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rPr>
                <w:b/>
                <w:bCs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86DE23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04A29C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center"/>
            </w:pPr>
            <w:r>
              <w:rPr>
                <w:b/>
                <w:bCs/>
              </w:rPr>
              <w:t>Cena MJ bez DPH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DEEF80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  <w:p w14:paraId="5196B726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EB651" w14:textId="77777777" w:rsidR="007448EE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Celkem (CZK) </w:t>
            </w:r>
          </w:p>
          <w:p w14:paraId="1DFD08BE" w14:textId="2912F85C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s DPH</w:t>
            </w:r>
          </w:p>
        </w:tc>
      </w:tr>
      <w:tr w:rsidR="00344B05" w14:paraId="3C4D4C8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52A5C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>1202295 - Mr. Proper UNI dezinfekční čistič 5l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2BA70A80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t>ks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AACBD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540"/>
            </w:pPr>
            <w:r>
              <w:t>100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45D19924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400"/>
            </w:pPr>
            <w:r>
              <w:t>345,00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ECC2B0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F58DC9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380"/>
              <w:jc w:val="both"/>
            </w:pPr>
            <w:r>
              <w:t>41 745,00</w:t>
            </w:r>
          </w:p>
        </w:tc>
      </w:tr>
      <w:tr w:rsidR="00344B05" w14:paraId="3118585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7C7DE88D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 xml:space="preserve">1202898 - </w:t>
            </w:r>
            <w:proofErr w:type="spellStart"/>
            <w:r>
              <w:t>Desam</w:t>
            </w:r>
            <w:proofErr w:type="spellEnd"/>
            <w:r>
              <w:t xml:space="preserve"> OX 5 kg</w:t>
            </w:r>
          </w:p>
        </w:tc>
        <w:tc>
          <w:tcPr>
            <w:tcW w:w="1507" w:type="dxa"/>
            <w:shd w:val="clear" w:color="auto" w:fill="FFFFFF"/>
          </w:tcPr>
          <w:p w14:paraId="054F5FB0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t>ks</w:t>
            </w:r>
          </w:p>
        </w:tc>
        <w:tc>
          <w:tcPr>
            <w:tcW w:w="1109" w:type="dxa"/>
            <w:shd w:val="clear" w:color="auto" w:fill="FFFFFF"/>
          </w:tcPr>
          <w:p w14:paraId="51169D28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640"/>
            </w:pPr>
            <w:r>
              <w:t>50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6B97E68A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400"/>
            </w:pPr>
            <w:r>
              <w:t>638,60</w:t>
            </w:r>
          </w:p>
        </w:tc>
        <w:tc>
          <w:tcPr>
            <w:tcW w:w="523" w:type="dxa"/>
            <w:shd w:val="clear" w:color="auto" w:fill="FFFFFF"/>
            <w:vAlign w:val="bottom"/>
          </w:tcPr>
          <w:p w14:paraId="3D742243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2B532DFF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380"/>
              <w:jc w:val="both"/>
            </w:pPr>
            <w:r>
              <w:t>38 635,30</w:t>
            </w:r>
          </w:p>
        </w:tc>
      </w:tr>
      <w:tr w:rsidR="00344B05" w14:paraId="0B7AAA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0E00FC9C" w14:textId="6D006B01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 xml:space="preserve">1203103 - Mýdlo tek. </w:t>
            </w:r>
            <w:proofErr w:type="spellStart"/>
            <w:r>
              <w:t>dez</w:t>
            </w:r>
            <w:proofErr w:type="spellEnd"/>
            <w:r>
              <w:t xml:space="preserve">. 5l </w:t>
            </w:r>
            <w:proofErr w:type="spellStart"/>
            <w:r>
              <w:t>San</w:t>
            </w:r>
            <w:r w:rsidR="007448EE">
              <w:t>y</w:t>
            </w:r>
            <w:r>
              <w:t>tol</w:t>
            </w:r>
            <w:proofErr w:type="spellEnd"/>
            <w:r>
              <w:t xml:space="preserve"> Prof.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56E7B6B3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1258DC8D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640"/>
            </w:pPr>
            <w:r>
              <w:t>24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7611D9CC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400"/>
            </w:pPr>
            <w:r>
              <w:t>380,00</w:t>
            </w:r>
          </w:p>
        </w:tc>
        <w:tc>
          <w:tcPr>
            <w:tcW w:w="523" w:type="dxa"/>
            <w:shd w:val="clear" w:color="auto" w:fill="FFFFFF"/>
            <w:vAlign w:val="bottom"/>
          </w:tcPr>
          <w:p w14:paraId="25DD5960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37BA91DD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380"/>
              <w:jc w:val="both"/>
            </w:pPr>
            <w:r>
              <w:t>11 035,20</w:t>
            </w:r>
          </w:p>
        </w:tc>
      </w:tr>
      <w:tr w:rsidR="00344B05" w14:paraId="517A1EA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FAE456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 xml:space="preserve">1200817 - Dezinfekce na </w:t>
            </w:r>
            <w:r>
              <w:t xml:space="preserve">povrchy </w:t>
            </w:r>
            <w:proofErr w:type="spellStart"/>
            <w:r>
              <w:t>Lavon</w:t>
            </w:r>
            <w:proofErr w:type="spellEnd"/>
            <w:r>
              <w:t xml:space="preserve"> bez chloru 5l</w:t>
            </w:r>
          </w:p>
        </w:tc>
        <w:tc>
          <w:tcPr>
            <w:tcW w:w="1507" w:type="dxa"/>
            <w:shd w:val="clear" w:color="auto" w:fill="FFFFFF"/>
            <w:vAlign w:val="center"/>
          </w:tcPr>
          <w:p w14:paraId="6316AC94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77E794FC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640"/>
            </w:pPr>
            <w:r>
              <w:t>14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0A4B84FB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400"/>
            </w:pPr>
            <w:r>
              <w:t>159,00</w:t>
            </w:r>
          </w:p>
        </w:tc>
        <w:tc>
          <w:tcPr>
            <w:tcW w:w="523" w:type="dxa"/>
            <w:shd w:val="clear" w:color="auto" w:fill="FFFFFF"/>
            <w:vAlign w:val="bottom"/>
          </w:tcPr>
          <w:p w14:paraId="0E39475C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735469" w14:textId="11A881A5" w:rsidR="00344B05" w:rsidRDefault="007448EE" w:rsidP="007448EE">
            <w:pPr>
              <w:pStyle w:val="Jin0"/>
              <w:framePr w:w="10507" w:h="2174" w:wrap="none" w:vAnchor="page" w:hAnchor="page" w:x="855" w:y="4021"/>
              <w:shd w:val="clear" w:color="auto" w:fill="auto"/>
              <w:jc w:val="center"/>
            </w:pPr>
            <w:r>
              <w:t xml:space="preserve">        </w:t>
            </w:r>
            <w:r w:rsidR="00176FA7">
              <w:t>2 693,46</w:t>
            </w:r>
          </w:p>
        </w:tc>
      </w:tr>
      <w:tr w:rsidR="00344B05" w14:paraId="455D94B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54F5E233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 xml:space="preserve">1200820 - Dezinfekce na ruce a povrchy </w:t>
            </w:r>
            <w:proofErr w:type="spellStart"/>
            <w:r>
              <w:t>Lavon</w:t>
            </w:r>
            <w:proofErr w:type="spellEnd"/>
            <w:r>
              <w:t xml:space="preserve"> </w:t>
            </w:r>
            <w:proofErr w:type="spellStart"/>
            <w:r>
              <w:t>uni</w:t>
            </w:r>
            <w:proofErr w:type="spellEnd"/>
            <w:r>
              <w:t xml:space="preserve"> 5l</w:t>
            </w:r>
          </w:p>
        </w:tc>
        <w:tc>
          <w:tcPr>
            <w:tcW w:w="1507" w:type="dxa"/>
            <w:shd w:val="clear" w:color="auto" w:fill="FFFFFF"/>
            <w:vAlign w:val="center"/>
          </w:tcPr>
          <w:p w14:paraId="77F3A4F4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left="1140"/>
            </w:pPr>
            <w:r>
              <w:t>ks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590C0A18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720"/>
            </w:pPr>
            <w:r>
              <w:t>8</w:t>
            </w:r>
          </w:p>
        </w:tc>
        <w:tc>
          <w:tcPr>
            <w:tcW w:w="1037" w:type="dxa"/>
            <w:shd w:val="clear" w:color="auto" w:fill="FFFFFF"/>
          </w:tcPr>
          <w:p w14:paraId="3DEC1276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ind w:firstLine="400"/>
            </w:pPr>
            <w:r>
              <w:t>415,00</w:t>
            </w:r>
          </w:p>
        </w:tc>
        <w:tc>
          <w:tcPr>
            <w:tcW w:w="523" w:type="dxa"/>
            <w:shd w:val="clear" w:color="auto" w:fill="FFFFFF"/>
            <w:vAlign w:val="bottom"/>
          </w:tcPr>
          <w:p w14:paraId="248D073F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  <w:jc w:val="right"/>
            </w:pPr>
            <w:r>
              <w:t>21%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5BAF36" w14:textId="15605E44" w:rsidR="00344B05" w:rsidRDefault="007448EE" w:rsidP="007448EE">
            <w:pPr>
              <w:pStyle w:val="Jin0"/>
              <w:framePr w:w="10507" w:h="2174" w:wrap="none" w:vAnchor="page" w:hAnchor="page" w:x="855" w:y="4021"/>
              <w:shd w:val="clear" w:color="auto" w:fill="auto"/>
              <w:jc w:val="center"/>
            </w:pPr>
            <w:r>
              <w:t xml:space="preserve">       </w:t>
            </w:r>
            <w:r w:rsidR="00176FA7">
              <w:t>4 017,20</w:t>
            </w:r>
          </w:p>
        </w:tc>
      </w:tr>
      <w:tr w:rsidR="00344B05" w14:paraId="01920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69" w:type="dxa"/>
            <w:tcBorders>
              <w:left w:val="single" w:sz="4" w:space="0" w:color="auto"/>
            </w:tcBorders>
            <w:shd w:val="clear" w:color="auto" w:fill="FFFFFF"/>
          </w:tcPr>
          <w:p w14:paraId="321F121D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>Požadujeme minimální expiraci přípravků do 5/2025.</w:t>
            </w:r>
          </w:p>
        </w:tc>
        <w:tc>
          <w:tcPr>
            <w:tcW w:w="1507" w:type="dxa"/>
            <w:shd w:val="clear" w:color="auto" w:fill="FFFFFF"/>
          </w:tcPr>
          <w:p w14:paraId="6D06B002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349B35E3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14:paraId="416F145D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14:paraId="5D6D17E3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3D3A5314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</w:tr>
      <w:tr w:rsidR="00344B05" w14:paraId="2116206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A6B81" w14:textId="77777777" w:rsidR="00344B05" w:rsidRDefault="00176FA7">
            <w:pPr>
              <w:pStyle w:val="Jin0"/>
              <w:framePr w:w="10507" w:h="2174" w:wrap="none" w:vAnchor="page" w:hAnchor="page" w:x="855" w:y="4021"/>
              <w:shd w:val="clear" w:color="auto" w:fill="auto"/>
            </w:pPr>
            <w:r>
              <w:t>POŽADUJEME NÁHRADNÍ PLNĚNÍ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14:paraId="56EB0FE0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12CCEBC7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14:paraId="5A7DFE3E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</w:tcPr>
          <w:p w14:paraId="2E8F7F45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3F60" w14:textId="77777777" w:rsidR="00344B05" w:rsidRDefault="00344B05">
            <w:pPr>
              <w:framePr w:w="10507" w:h="2174" w:wrap="none" w:vAnchor="page" w:hAnchor="page" w:x="855" w:y="402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301"/>
        <w:gridCol w:w="1186"/>
        <w:gridCol w:w="1862"/>
        <w:gridCol w:w="3019"/>
        <w:gridCol w:w="1488"/>
      </w:tblGrid>
      <w:tr w:rsidR="00344B05" w14:paraId="329754B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55FFC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</w:pPr>
            <w:r>
              <w:rPr>
                <w:b/>
                <w:bCs/>
              </w:rPr>
              <w:t>Rozpis DPH (CZK):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A04793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jc w:val="center"/>
            </w:pPr>
            <w:r>
              <w:rPr>
                <w:b/>
                <w:bCs/>
              </w:rPr>
              <w:t>Základ DPH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E6A400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580"/>
            </w:pPr>
            <w:r>
              <w:rPr>
                <w:b/>
                <w:bCs/>
              </w:rPr>
              <w:t>DPH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2E666C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360"/>
            </w:pPr>
            <w:r>
              <w:rPr>
                <w:b/>
                <w:bCs/>
              </w:rPr>
              <w:t>Celkem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1C0F94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k úhradě (CZK)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E9283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right="14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98 126,16</w:t>
            </w:r>
          </w:p>
        </w:tc>
      </w:tr>
      <w:tr w:rsidR="00344B05" w14:paraId="3E2EC0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A32B2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</w:pPr>
            <w:r>
              <w:t>V sazbě 21%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7C051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320"/>
            </w:pPr>
            <w:r>
              <w:t>81 096,00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B99B65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jc w:val="center"/>
            </w:pPr>
            <w:r>
              <w:t>17 030,16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8B65D6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220"/>
            </w:pPr>
            <w:r>
              <w:t>98 126,16</w:t>
            </w:r>
          </w:p>
        </w:tc>
        <w:tc>
          <w:tcPr>
            <w:tcW w:w="3019" w:type="dxa"/>
            <w:shd w:val="clear" w:color="auto" w:fill="FFFFFF"/>
          </w:tcPr>
          <w:p w14:paraId="15CE64D6" w14:textId="77777777" w:rsidR="00344B05" w:rsidRDefault="00344B05">
            <w:pPr>
              <w:framePr w:w="10507" w:h="883" w:wrap="none" w:vAnchor="page" w:hAnchor="page" w:x="855" w:y="618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FF3205" w14:textId="77777777" w:rsidR="00344B05" w:rsidRDefault="00344B05">
            <w:pPr>
              <w:framePr w:w="10507" w:h="883" w:wrap="none" w:vAnchor="page" w:hAnchor="page" w:x="855" w:y="6181"/>
              <w:rPr>
                <w:sz w:val="10"/>
                <w:szCs w:val="10"/>
              </w:rPr>
            </w:pPr>
          </w:p>
        </w:tc>
      </w:tr>
      <w:tr w:rsidR="00344B05" w14:paraId="2155FFB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09BA7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</w:pPr>
            <w:r>
              <w:rPr>
                <w:b/>
                <w:bCs/>
              </w:rPr>
              <w:t>Součet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02CD0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320"/>
            </w:pPr>
            <w:r>
              <w:rPr>
                <w:b/>
                <w:bCs/>
              </w:rPr>
              <w:t>81 096,00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B3E48E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jc w:val="center"/>
            </w:pPr>
            <w:r>
              <w:rPr>
                <w:b/>
                <w:bCs/>
              </w:rPr>
              <w:t>17 030,16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53EFE2" w14:textId="77777777" w:rsidR="00344B05" w:rsidRDefault="00176FA7">
            <w:pPr>
              <w:pStyle w:val="Jin0"/>
              <w:framePr w:w="10507" w:h="883" w:wrap="none" w:vAnchor="page" w:hAnchor="page" w:x="855" w:y="6181"/>
              <w:shd w:val="clear" w:color="auto" w:fill="auto"/>
              <w:ind w:firstLine="220"/>
            </w:pPr>
            <w:r>
              <w:rPr>
                <w:b/>
                <w:bCs/>
              </w:rPr>
              <w:t>98 126,16</w:t>
            </w:r>
          </w:p>
        </w:tc>
        <w:tc>
          <w:tcPr>
            <w:tcW w:w="3019" w:type="dxa"/>
            <w:shd w:val="clear" w:color="auto" w:fill="FFFFFF"/>
          </w:tcPr>
          <w:p w14:paraId="682671D6" w14:textId="77777777" w:rsidR="00344B05" w:rsidRDefault="00344B05">
            <w:pPr>
              <w:framePr w:w="10507" w:h="883" w:wrap="none" w:vAnchor="page" w:hAnchor="page" w:x="855" w:y="618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FFFFFF"/>
          </w:tcPr>
          <w:p w14:paraId="25EA1C8C" w14:textId="77777777" w:rsidR="00344B05" w:rsidRDefault="00344B05">
            <w:pPr>
              <w:framePr w:w="10507" w:h="883" w:wrap="none" w:vAnchor="page" w:hAnchor="page" w:x="855" w:y="6181"/>
              <w:rPr>
                <w:sz w:val="10"/>
                <w:szCs w:val="10"/>
              </w:rPr>
            </w:pPr>
          </w:p>
        </w:tc>
      </w:tr>
    </w:tbl>
    <w:p w14:paraId="6AFA8D7E" w14:textId="2926EFAB" w:rsidR="007448EE" w:rsidRDefault="00176FA7" w:rsidP="007448EE">
      <w:pPr>
        <w:pStyle w:val="Zkladntext1"/>
        <w:framePr w:w="10507" w:h="955" w:hRule="exact" w:wrap="none" w:vAnchor="page" w:hAnchor="page" w:x="850" w:y="7811"/>
        <w:shd w:val="clear" w:color="auto" w:fill="auto"/>
        <w:spacing w:line="588" w:lineRule="auto"/>
      </w:pPr>
      <w:r>
        <w:t xml:space="preserve">Žádáme o potvrzení objednávky a zaslání faktury na email: </w:t>
      </w:r>
      <w:hyperlink r:id="rId6" w:history="1">
        <w:r w:rsidRPr="00C369EF">
          <w:rPr>
            <w:rStyle w:val="Hypertextovodkaz"/>
          </w:rPr>
          <w:t>xxxxxxxxx@domovskalka.cz</w:t>
        </w:r>
      </w:hyperlink>
    </w:p>
    <w:p w14:paraId="7B404661" w14:textId="713DCD51" w:rsidR="00344B05" w:rsidRDefault="00176FA7" w:rsidP="007448EE">
      <w:pPr>
        <w:pStyle w:val="Zkladntext1"/>
        <w:framePr w:w="10507" w:h="955" w:hRule="exact" w:wrap="none" w:vAnchor="page" w:hAnchor="page" w:x="850" w:y="7811"/>
        <w:shd w:val="clear" w:color="auto" w:fill="auto"/>
        <w:spacing w:line="588" w:lineRule="auto"/>
      </w:pPr>
      <w:r>
        <w:t>Potvrzení:</w:t>
      </w:r>
    </w:p>
    <w:p w14:paraId="6BD8DFD6" w14:textId="77777777" w:rsidR="00344B05" w:rsidRDefault="00176FA7" w:rsidP="007448EE">
      <w:pPr>
        <w:pStyle w:val="Zkladntext1"/>
        <w:framePr w:w="10507" w:h="955" w:hRule="exact" w:wrap="none" w:vAnchor="page" w:hAnchor="page" w:x="850" w:y="7811"/>
        <w:shd w:val="clear" w:color="auto" w:fill="auto"/>
      </w:pPr>
      <w:r>
        <w:t>Dne:</w:t>
      </w:r>
    </w:p>
    <w:p w14:paraId="7A100475" w14:textId="77777777" w:rsidR="00344B05" w:rsidRDefault="00176FA7">
      <w:pPr>
        <w:pStyle w:val="Zkladntext1"/>
        <w:framePr w:wrap="none" w:vAnchor="page" w:hAnchor="page" w:x="855" w:y="9201"/>
        <w:shd w:val="clear" w:color="auto" w:fill="auto"/>
        <w:ind w:firstLine="440"/>
      </w:pPr>
      <w:r>
        <w:t>dodavatel (podpis + razítko)</w:t>
      </w:r>
    </w:p>
    <w:p w14:paraId="5387F61D" w14:textId="77777777" w:rsidR="00344B05" w:rsidRDefault="00176FA7">
      <w:pPr>
        <w:pStyle w:val="Zkladntext1"/>
        <w:framePr w:w="10507" w:h="1642" w:hRule="exact" w:wrap="none" w:vAnchor="page" w:hAnchor="page" w:x="855" w:y="10089"/>
        <w:shd w:val="clear" w:color="auto" w:fill="auto"/>
        <w:spacing w:after="440" w:line="298" w:lineRule="auto"/>
      </w:pPr>
      <w:r>
        <w:t>NEJSME PLÁTCI DPH</w:t>
      </w:r>
    </w:p>
    <w:p w14:paraId="21F988E2" w14:textId="77777777" w:rsidR="00344B05" w:rsidRDefault="00176FA7">
      <w:pPr>
        <w:pStyle w:val="Zkladntext1"/>
        <w:framePr w:w="10507" w:h="1642" w:hRule="exact" w:wrap="none" w:vAnchor="page" w:hAnchor="page" w:x="855" w:y="10089"/>
        <w:shd w:val="clear" w:color="auto" w:fill="auto"/>
        <w:spacing w:line="298" w:lineRule="auto"/>
      </w:pPr>
      <w:r>
        <w:t xml:space="preserve">Pro případ prodlení objednatele se zaplacením ceny dodávky sjednávají smluvní strany </w:t>
      </w:r>
      <w:r>
        <w:t>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7D05117A" w14:textId="77777777" w:rsidR="00344B05" w:rsidRDefault="00176FA7">
      <w:pPr>
        <w:pStyle w:val="Zkladntext1"/>
        <w:framePr w:w="10507" w:h="720" w:hRule="exact" w:wrap="none" w:vAnchor="page" w:hAnchor="page" w:x="855" w:y="12373"/>
        <w:shd w:val="clear" w:color="auto" w:fill="auto"/>
        <w:spacing w:line="298" w:lineRule="auto"/>
        <w:jc w:val="both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467C6B2F" w14:textId="53AE0873" w:rsidR="00344B05" w:rsidRDefault="00176FA7">
      <w:pPr>
        <w:pStyle w:val="Zkladntext1"/>
        <w:framePr w:w="10507" w:h="461" w:hRule="exact" w:wrap="none" w:vAnchor="page" w:hAnchor="page" w:x="855" w:y="13665"/>
        <w:shd w:val="clear" w:color="auto" w:fill="auto"/>
        <w:jc w:val="both"/>
      </w:pPr>
      <w:r>
        <w:t xml:space="preserve">Vystavil: </w:t>
      </w:r>
      <w:proofErr w:type="spellStart"/>
      <w:r w:rsidR="007448EE">
        <w:t>xxxxxxxx</w:t>
      </w:r>
      <w:proofErr w:type="spellEnd"/>
      <w:r w:rsidR="007448EE">
        <w:t xml:space="preserve"> </w:t>
      </w:r>
      <w:proofErr w:type="spellStart"/>
      <w:r w:rsidR="007448EE">
        <w:t>xxxxxxxxx</w:t>
      </w:r>
      <w:proofErr w:type="spellEnd"/>
    </w:p>
    <w:p w14:paraId="2E28B946" w14:textId="54A9F828" w:rsidR="00344B05" w:rsidRDefault="00176FA7">
      <w:pPr>
        <w:pStyle w:val="Zkladntext1"/>
        <w:framePr w:w="10507" w:h="461" w:hRule="exact" w:wrap="none" w:vAnchor="page" w:hAnchor="page" w:x="855" w:y="13665"/>
        <w:shd w:val="clear" w:color="auto" w:fill="auto"/>
      </w:pPr>
      <w:r>
        <w:t xml:space="preserve">Telefon: </w:t>
      </w:r>
      <w:proofErr w:type="spellStart"/>
      <w:r w:rsidR="007448EE">
        <w:t>xxx</w:t>
      </w:r>
      <w:proofErr w:type="spellEnd"/>
      <w:r w:rsidR="007448EE">
        <w:t xml:space="preserve"> </w:t>
      </w:r>
      <w:proofErr w:type="spellStart"/>
      <w:r w:rsidR="007448EE">
        <w:t>xxx</w:t>
      </w:r>
      <w:proofErr w:type="spellEnd"/>
      <w:r w:rsidR="007448EE">
        <w:t xml:space="preserve"> </w:t>
      </w:r>
      <w:proofErr w:type="spellStart"/>
      <w:r w:rsidR="007448EE">
        <w:t>xxx</w:t>
      </w:r>
      <w:proofErr w:type="spellEnd"/>
      <w:r>
        <w:t xml:space="preserve"> E-mail: </w:t>
      </w:r>
      <w:hyperlink r:id="rId7" w:history="1">
        <w:r w:rsidRPr="00C369EF">
          <w:rPr>
            <w:rStyle w:val="Hypertextovodkaz"/>
          </w:rPr>
          <w:t>xxxxxxxxx@domovskalka.cz</w:t>
        </w:r>
      </w:hyperlink>
    </w:p>
    <w:p w14:paraId="6B588C0B" w14:textId="77777777" w:rsidR="00344B05" w:rsidRDefault="00176FA7">
      <w:pPr>
        <w:pStyle w:val="Zkladntext1"/>
        <w:framePr w:wrap="none" w:vAnchor="page" w:hAnchor="page" w:x="855" w:y="14260"/>
        <w:shd w:val="clear" w:color="auto" w:fill="auto"/>
      </w:pPr>
      <w:r>
        <w:rPr>
          <w:b/>
          <w:bCs/>
        </w:rPr>
        <w:t>Termín dodání: 30.04.2024</w:t>
      </w:r>
    </w:p>
    <w:p w14:paraId="3F016520" w14:textId="77777777" w:rsidR="00344B05" w:rsidRDefault="00176FA7">
      <w:pPr>
        <w:pStyle w:val="Zkladntext1"/>
        <w:framePr w:w="10507" w:h="816" w:hRule="exact" w:wrap="none" w:vAnchor="page" w:hAnchor="page" w:x="855" w:y="14879"/>
        <w:shd w:val="clear" w:color="auto" w:fill="auto"/>
      </w:pPr>
      <w:r>
        <w:rPr>
          <w:b/>
          <w:bCs/>
        </w:rPr>
        <w:t>Místo plnění:</w:t>
      </w:r>
    </w:p>
    <w:p w14:paraId="3FD93E9D" w14:textId="77777777" w:rsidR="00176FA7" w:rsidRDefault="00176FA7">
      <w:pPr>
        <w:pStyle w:val="Zkladntext1"/>
        <w:framePr w:w="10507" w:h="816" w:hRule="exact" w:wrap="none" w:vAnchor="page" w:hAnchor="page" w:x="855" w:y="14879"/>
        <w:shd w:val="clear" w:color="auto" w:fill="auto"/>
      </w:pPr>
      <w:r>
        <w:t xml:space="preserve">Domov pro seniory "SKALKA" v Chebu </w:t>
      </w:r>
    </w:p>
    <w:p w14:paraId="33916274" w14:textId="30CCE77C" w:rsidR="00344B05" w:rsidRDefault="00176FA7">
      <w:pPr>
        <w:pStyle w:val="Zkladntext1"/>
        <w:framePr w:w="10507" w:h="816" w:hRule="exact" w:wrap="none" w:vAnchor="page" w:hAnchor="page" w:x="855" w:y="14879"/>
        <w:shd w:val="clear" w:color="auto" w:fill="auto"/>
      </w:pPr>
      <w:r>
        <w:t>Americká 2176/52</w:t>
      </w:r>
    </w:p>
    <w:p w14:paraId="6B7AD035" w14:textId="77777777" w:rsidR="00344B05" w:rsidRDefault="00176FA7">
      <w:pPr>
        <w:pStyle w:val="Zkladntext1"/>
        <w:framePr w:w="10507" w:h="816" w:hRule="exact" w:wrap="none" w:vAnchor="page" w:hAnchor="page" w:x="855" w:y="14879"/>
        <w:shd w:val="clear" w:color="auto" w:fill="auto"/>
      </w:pPr>
      <w:r>
        <w:t>35002 Cheb</w:t>
      </w:r>
    </w:p>
    <w:p w14:paraId="619279D0" w14:textId="77777777" w:rsidR="00344B05" w:rsidRDefault="00176FA7">
      <w:pPr>
        <w:pStyle w:val="Zkladntext1"/>
        <w:framePr w:wrap="none" w:vAnchor="page" w:hAnchor="page" w:x="4839" w:y="15700"/>
        <w:shd w:val="clear" w:color="auto" w:fill="auto"/>
      </w:pPr>
      <w:r>
        <w:t>Správce rozpočtu (podpis)</w:t>
      </w:r>
    </w:p>
    <w:p w14:paraId="4B580471" w14:textId="77777777" w:rsidR="00344B05" w:rsidRDefault="00176FA7">
      <w:pPr>
        <w:pStyle w:val="Zkladntext1"/>
        <w:framePr w:wrap="none" w:vAnchor="page" w:hAnchor="page" w:x="8506" w:y="15700"/>
        <w:shd w:val="clear" w:color="auto" w:fill="auto"/>
      </w:pPr>
      <w:r>
        <w:t>Odběratel (podpis, razítko)</w:t>
      </w:r>
    </w:p>
    <w:p w14:paraId="0AAF41C4" w14:textId="77777777" w:rsidR="00344B05" w:rsidRDefault="00176FA7">
      <w:pPr>
        <w:pStyle w:val="Zkladntext1"/>
        <w:framePr w:wrap="none" w:vAnchor="page" w:hAnchor="page" w:x="855" w:y="16017"/>
        <w:shd w:val="clear" w:color="auto" w:fill="auto"/>
      </w:pPr>
      <w:r>
        <w:t xml:space="preserve">#UCF220374-2, program firmy © MRP - </w:t>
      </w:r>
      <w:proofErr w:type="spellStart"/>
      <w:r>
        <w:t>Informatics</w:t>
      </w:r>
      <w:proofErr w:type="spellEnd"/>
      <w:r>
        <w:t>, s.r.o., P.O.BOX 35, 763 15 Slušovice</w:t>
      </w:r>
    </w:p>
    <w:p w14:paraId="007AA019" w14:textId="77777777" w:rsidR="00344B05" w:rsidRDefault="00344B05">
      <w:pPr>
        <w:spacing w:line="1" w:lineRule="exact"/>
      </w:pPr>
    </w:p>
    <w:sectPr w:rsidR="00344B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FBF48" w14:textId="77777777" w:rsidR="00176FA7" w:rsidRDefault="00176FA7">
      <w:r>
        <w:separator/>
      </w:r>
    </w:p>
  </w:endnote>
  <w:endnote w:type="continuationSeparator" w:id="0">
    <w:p w14:paraId="75FA3D8C" w14:textId="77777777" w:rsidR="00176FA7" w:rsidRDefault="0017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E93C" w14:textId="77777777" w:rsidR="00344B05" w:rsidRDefault="00344B05"/>
  </w:footnote>
  <w:footnote w:type="continuationSeparator" w:id="0">
    <w:p w14:paraId="1CFB4CF5" w14:textId="77777777" w:rsidR="00344B05" w:rsidRDefault="00344B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05"/>
    <w:rsid w:val="00176FA7"/>
    <w:rsid w:val="00344B05"/>
    <w:rsid w:val="007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7A36"/>
  <w15:docId w15:val="{240AE6C3-A9C8-4FAA-BD55-99E88572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18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FA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xxxx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2024-03-28T06:11:00Z</dcterms:created>
  <dcterms:modified xsi:type="dcterms:W3CDTF">2024-03-28T06:44:00Z</dcterms:modified>
</cp:coreProperties>
</file>