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- 38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991924003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MEDIAN, s.r.o.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12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Národních hrdinů 73</w:t>
      </w:r>
    </w:p>
    <w:p>
      <w:pPr>
        <w:pStyle w:val="Row8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48587001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CZ48587001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21.02.2024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2pt;margin-top:18pt;width:0pt;height:136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35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2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3, tj. Dotazníkové šetření - 12. vlna (březen 2024), na základě uzavřené Rámcové dohody o realizaci veřejné zakázky</w:t>
      </w:r>
    </w:p>
    <w:p>
      <w:pPr>
        <w:pStyle w:val="Row17"/>
      </w:pPr>
      <w:r>
        <w:tab/>
      </w:r>
      <w:r>
        <w:rPr>
          <w:rStyle w:val="Text3"/>
        </w:rPr>
        <w:t xml:space="preserve">č.UKRUK/544440/2022.	 	</w:t>
      </w:r>
    </w:p>
    <w:p>
      <w:pPr>
        <w:pStyle w:val="Row18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8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dotačních</w:t>
      </w:r>
    </w:p>
    <w:p>
      <w:pPr>
        <w:pStyle w:val="Row18"/>
      </w:pPr>
      <w:r>
        <w:tab/>
      </w:r>
      <w:r>
        <w:rPr>
          <w:rStyle w:val="Text3"/>
        </w:rPr>
        <w:t xml:space="preserve">prostředků poskytnutých na výše uvedený projekt.</w:t>
      </w:r>
    </w:p>
    <w:p>
      <w:pPr>
        <w:pStyle w:val="Row18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8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8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 subdodavatel (subdodavatelé) není</w:t>
      </w:r>
    </w:p>
    <w:p>
      <w:pPr>
        <w:pStyle w:val="Row18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8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18"/>
      </w:pPr>
      <w:r>
        <w:tab/>
      </w:r>
      <w:r>
        <w:rPr>
          <w:rStyle w:val="Text3"/>
        </w:rPr>
        <w:t xml:space="preserve">opatřeních vzhledem k činnostem Ruska, destabilizujícím situaci na Ukrajině). 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Prosím hradit ze zakázek: 214001/991900, 905206/991900</w:t>
      </w:r>
    </w:p>
    <w:p>
      <w:pPr>
        <w:pStyle w:val="Row20"/>
      </w:pPr>
      <w:r>
        <w:rPr>
          <w:noProof/>
          <w:lang w:val="cs-CZ" w:eastAsia="cs-CZ"/>
        </w:rPr>
        <w:pict>
          <v:rect id="_x0000_s72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2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2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1"/>
      </w:pP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2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2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372 000.00</w:t>
      </w:r>
      <w:r>
        <w:tab/>
      </w:r>
      <w:r>
        <w:rPr>
          <w:rStyle w:val="Text3"/>
        </w:rPr>
        <w:t xml:space="preserve">78 120.00</w:t>
      </w:r>
      <w:r>
        <w:tab/>
      </w:r>
      <w:r>
        <w:rPr>
          <w:rStyle w:val="Text3"/>
        </w:rPr>
        <w:t xml:space="preserve">450 120.00</w:t>
      </w:r>
    </w:p>
    <w:p>
      <w:pPr>
        <w:pStyle w:val="Row22"/>
      </w:pP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450 120.00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3"/>
      </w:pPr>
      <w:r>
        <w:rPr>
          <w:noProof/>
          <w:lang w:val="cs-CZ" w:eastAsia="cs-CZ"/>
        </w:rPr>
        <w:pict>
          <v:shape id="_x0000_s100" o:connectortype="straight" strokeweight="1pt" strokecolor="#000000" style="position:absolute;left:0;margin-left:86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1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2pt;margin-top:13pt;width:0pt;height:11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551pt;margin-top:14pt;width:0pt;height:11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4"/>
      </w:pPr>
      <w:r>
        <w:tab/>
      </w:r>
      <w:r>
        <w:rPr>
          <w:rStyle w:val="Text3"/>
        </w:rPr>
        <w:t xml:space="preserve">Správce rozpočtu: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Příkazce operace: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9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5"/>
      </w:pPr>
      <w:r>
        <w:rPr>
          <w:noProof/>
          <w:lang w:val="cs-CZ" w:eastAsia="cs-CZ"/>
        </w:rPr>
        <w:pict>
          <v:shape id="_x0000_s116" o:connectortype="straight" strokeweight="1pt" strokecolor="#000000" style="position:absolute;left:0;margin-left:2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6"/>
    </w:pPr>
    <w:r>
      <w:rPr>
        <w:noProof/>
        <w:lang w:val="cs-CZ" w:eastAsia="cs-CZ"/>
      </w:rPr>
      <w:pict>
        <v:shape id="_x0000_s117" o:connectortype="straight" strokeweight="1pt" strokecolor="#000000" style="position:absolute;left:0;margin-left:2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7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991924003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  <w:tab w:val="left" w:pos="2143"/>
        <w:tab w:val="left" w:pos="2548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20" w:type="paragraph" w:customStyle="1">
    <w:name w:val="Row 20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2" w:type="paragraph" w:customStyle="1">
    <w:name w:val="Row 22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4" w:type="paragraph" w:customStyle="1">
    <w:name w:val="Row 24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5" w:type="paragraph" w:customStyle="1">
    <w:name w:val="Row 25"/>
    <w:basedOn w:val="Normal"/>
    <w:qFormat/>
    <w:pPr>
      <w:keepNext/>
      <w:spacing w:lineRule="exact" w:line="60" w:after="0" w:before="0"/>
    </w:pPr>
  </w:style>
  <w:style w:styleId="Row26" w:type="paragraph" w:customStyle="1">
    <w:name w:val="Row 26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7" w:type="paragraph" w:customStyle="1">
    <w:name w:val="Row 27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2024-02-15T12:54:19Z</dcterms:created>
  <dcterms:modified xsi:type="dcterms:W3CDTF">2024-02-15T12:54:19Z</dcterms:modified>
  <cp:category/>
</cp:coreProperties>
</file>