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7313B0" w14:textId="3D9C9CD2" w:rsidR="00FD6CC7" w:rsidRDefault="00FD6CC7" w:rsidP="00FD6CC7">
      <w:pPr>
        <w:pStyle w:val="Normlnweb"/>
        <w:pBdr>
          <w:bottom w:val="single" w:sz="12" w:space="1" w:color="auto"/>
        </w:pBdr>
        <w:spacing w:before="0" w:beforeAutospacing="0"/>
        <w:jc w:val="right"/>
        <w:rPr>
          <w:rStyle w:val="Siln"/>
          <w:rFonts w:ascii="Source Sans Pro" w:hAnsi="Source Sans Pro"/>
          <w:color w:val="000000"/>
          <w:sz w:val="32"/>
          <w:szCs w:val="32"/>
        </w:rPr>
      </w:pPr>
    </w:p>
    <w:p w14:paraId="7E589F30" w14:textId="77777777" w:rsidR="00FD6CC7" w:rsidRDefault="00FD6CC7" w:rsidP="00FD6CC7">
      <w:pPr>
        <w:pStyle w:val="Normlnweb"/>
        <w:pBdr>
          <w:bottom w:val="single" w:sz="12" w:space="1" w:color="auto"/>
        </w:pBdr>
        <w:spacing w:before="0" w:beforeAutospacing="0"/>
        <w:rPr>
          <w:rStyle w:val="Siln"/>
          <w:rFonts w:ascii="Source Sans Pro" w:hAnsi="Source Sans Pro"/>
          <w:color w:val="000000"/>
          <w:sz w:val="32"/>
          <w:szCs w:val="32"/>
        </w:rPr>
      </w:pPr>
    </w:p>
    <w:p w14:paraId="30380617" w14:textId="77777777" w:rsidR="00FD6CC7" w:rsidRDefault="00FD6CC7" w:rsidP="00FD6CC7">
      <w:pPr>
        <w:pStyle w:val="Normlnweb"/>
        <w:pBdr>
          <w:bottom w:val="single" w:sz="12" w:space="1" w:color="auto"/>
        </w:pBdr>
        <w:spacing w:before="0" w:beforeAutospacing="0"/>
        <w:rPr>
          <w:rStyle w:val="Siln"/>
          <w:rFonts w:ascii="Source Sans Pro" w:hAnsi="Source Sans Pro"/>
          <w:color w:val="000000"/>
          <w:sz w:val="32"/>
          <w:szCs w:val="32"/>
        </w:rPr>
      </w:pPr>
    </w:p>
    <w:p w14:paraId="0D5F4597" w14:textId="77777777" w:rsidR="00FD6CC7" w:rsidRDefault="00FD6CC7" w:rsidP="00FD6CC7">
      <w:pPr>
        <w:pStyle w:val="Normlnweb"/>
        <w:pBdr>
          <w:bottom w:val="single" w:sz="12" w:space="1" w:color="auto"/>
        </w:pBdr>
        <w:spacing w:before="0" w:beforeAutospacing="0"/>
        <w:rPr>
          <w:rStyle w:val="Siln"/>
          <w:rFonts w:ascii="Source Sans Pro" w:hAnsi="Source Sans Pro"/>
          <w:color w:val="000000"/>
          <w:sz w:val="32"/>
          <w:szCs w:val="32"/>
        </w:rPr>
      </w:pPr>
    </w:p>
    <w:p w14:paraId="03607B4E" w14:textId="77777777" w:rsidR="00FD6CC7" w:rsidRDefault="00FD6CC7" w:rsidP="00FD6CC7">
      <w:pPr>
        <w:pStyle w:val="Normlnweb"/>
        <w:pBdr>
          <w:bottom w:val="single" w:sz="12" w:space="1" w:color="auto"/>
        </w:pBdr>
        <w:spacing w:before="0" w:beforeAutospacing="0"/>
        <w:rPr>
          <w:rStyle w:val="Siln"/>
          <w:rFonts w:ascii="Source Sans Pro" w:hAnsi="Source Sans Pro"/>
          <w:color w:val="000000"/>
          <w:sz w:val="32"/>
          <w:szCs w:val="32"/>
        </w:rPr>
      </w:pPr>
    </w:p>
    <w:p w14:paraId="7EECA62A" w14:textId="65917497" w:rsidR="00FD6CC7" w:rsidRPr="00CB6B4D" w:rsidRDefault="00321541" w:rsidP="00FD6CC7">
      <w:pPr>
        <w:pStyle w:val="Normlnweb"/>
        <w:pBdr>
          <w:bottom w:val="single" w:sz="12" w:space="1" w:color="auto"/>
        </w:pBdr>
        <w:spacing w:before="0" w:beforeAutospacing="0"/>
        <w:rPr>
          <w:rStyle w:val="Siln"/>
          <w:rFonts w:asciiTheme="minorHAnsi" w:hAnsiTheme="minorHAnsi" w:cstheme="minorHAnsi"/>
          <w:color w:val="000000"/>
          <w:sz w:val="36"/>
          <w:szCs w:val="36"/>
        </w:rPr>
      </w:pPr>
      <w:r w:rsidRPr="00CB6B4D">
        <w:rPr>
          <w:rStyle w:val="Siln"/>
          <w:rFonts w:asciiTheme="minorHAnsi" w:hAnsiTheme="minorHAnsi" w:cstheme="minorHAnsi"/>
          <w:color w:val="000000"/>
          <w:sz w:val="36"/>
          <w:szCs w:val="36"/>
        </w:rPr>
        <w:t xml:space="preserve">OBJEDNÁVKA č. </w:t>
      </w:r>
      <w:r w:rsidR="00BF691E" w:rsidRPr="00CB6B4D">
        <w:rPr>
          <w:rStyle w:val="Siln"/>
          <w:rFonts w:asciiTheme="minorHAnsi" w:hAnsiTheme="minorHAnsi" w:cstheme="minorHAnsi"/>
          <w:color w:val="000000"/>
          <w:sz w:val="36"/>
          <w:szCs w:val="36"/>
        </w:rPr>
        <w:t>0</w:t>
      </w:r>
      <w:r w:rsidR="003B6151" w:rsidRPr="00CB6B4D">
        <w:rPr>
          <w:rStyle w:val="Siln"/>
          <w:rFonts w:asciiTheme="minorHAnsi" w:hAnsiTheme="minorHAnsi" w:cstheme="minorHAnsi"/>
          <w:color w:val="000000"/>
          <w:sz w:val="36"/>
          <w:szCs w:val="36"/>
        </w:rPr>
        <w:t>5</w:t>
      </w:r>
      <w:r w:rsidRPr="00CB6B4D">
        <w:rPr>
          <w:rStyle w:val="Siln"/>
          <w:rFonts w:asciiTheme="minorHAnsi" w:hAnsiTheme="minorHAnsi" w:cstheme="minorHAnsi"/>
          <w:color w:val="000000"/>
          <w:sz w:val="36"/>
          <w:szCs w:val="36"/>
        </w:rPr>
        <w:t>/202</w:t>
      </w:r>
      <w:r w:rsidR="00ED1059" w:rsidRPr="00CB6B4D">
        <w:rPr>
          <w:rStyle w:val="Siln"/>
          <w:rFonts w:asciiTheme="minorHAnsi" w:hAnsiTheme="minorHAnsi" w:cstheme="minorHAnsi"/>
          <w:color w:val="000000"/>
          <w:sz w:val="36"/>
          <w:szCs w:val="36"/>
        </w:rPr>
        <w:t>4</w:t>
      </w:r>
    </w:p>
    <w:p w14:paraId="793091A5" w14:textId="248140BC" w:rsidR="00FD6CC7" w:rsidRPr="00CB6B4D" w:rsidRDefault="007F2725" w:rsidP="00FD6CC7">
      <w:pPr>
        <w:pStyle w:val="Normlnweb"/>
        <w:pBdr>
          <w:bottom w:val="single" w:sz="12" w:space="1" w:color="auto"/>
        </w:pBdr>
        <w:spacing w:before="0" w:beforeAutospacing="0"/>
        <w:rPr>
          <w:rFonts w:asciiTheme="minorHAnsi" w:hAnsiTheme="minorHAnsi" w:cstheme="minorHAnsi"/>
          <w:b/>
          <w:bCs/>
          <w:color w:val="000000"/>
        </w:rPr>
      </w:pPr>
      <w:r w:rsidRPr="00CB6B4D">
        <w:rPr>
          <w:rStyle w:val="Siln"/>
          <w:rFonts w:asciiTheme="minorHAnsi" w:hAnsiTheme="minorHAnsi" w:cstheme="minorHAnsi"/>
          <w:b w:val="0"/>
          <w:bCs w:val="0"/>
          <w:color w:val="000000"/>
          <w:u w:val="single"/>
        </w:rPr>
        <w:t>Odběratel:</w:t>
      </w:r>
      <w:r w:rsidRPr="00CB6B4D">
        <w:rPr>
          <w:rStyle w:val="Siln"/>
          <w:rFonts w:asciiTheme="minorHAnsi" w:hAnsiTheme="minorHAnsi" w:cstheme="minorHAnsi"/>
          <w:b w:val="0"/>
          <w:bCs w:val="0"/>
          <w:color w:val="000000"/>
          <w:u w:val="single"/>
        </w:rPr>
        <w:br/>
      </w:r>
      <w:r w:rsidR="00321541" w:rsidRPr="00CB6B4D">
        <w:rPr>
          <w:rStyle w:val="Siln"/>
          <w:rFonts w:asciiTheme="minorHAnsi" w:hAnsiTheme="minorHAnsi" w:cstheme="minorHAnsi"/>
          <w:color w:val="000000"/>
        </w:rPr>
        <w:t>DKMO s.r.o.</w:t>
      </w:r>
      <w:r w:rsidR="00321541" w:rsidRPr="00CB6B4D">
        <w:rPr>
          <w:rFonts w:asciiTheme="minorHAnsi" w:hAnsiTheme="minorHAnsi" w:cstheme="minorHAnsi"/>
          <w:color w:val="000000"/>
        </w:rPr>
        <w:br/>
        <w:t>ul. 28. října 124/2556</w:t>
      </w:r>
      <w:r w:rsidR="00321541" w:rsidRPr="00CB6B4D">
        <w:rPr>
          <w:rFonts w:asciiTheme="minorHAnsi" w:hAnsiTheme="minorHAnsi" w:cstheme="minorHAnsi"/>
          <w:color w:val="000000"/>
        </w:rPr>
        <w:br/>
        <w:t>Moravská Ostrava, 702 00 Ostrava</w:t>
      </w:r>
      <w:r w:rsidRPr="00CB6B4D">
        <w:rPr>
          <w:rFonts w:asciiTheme="minorHAnsi" w:hAnsiTheme="minorHAnsi" w:cstheme="minorHAnsi"/>
          <w:color w:val="000000"/>
        </w:rPr>
        <w:br/>
      </w:r>
      <w:r w:rsidR="00321541" w:rsidRPr="00CB6B4D">
        <w:rPr>
          <w:rFonts w:asciiTheme="minorHAnsi" w:hAnsiTheme="minorHAnsi" w:cstheme="minorHAnsi"/>
          <w:color w:val="000000"/>
        </w:rPr>
        <w:t>Bankovní spojení: 6381535339/0800</w:t>
      </w:r>
      <w:r w:rsidR="00321541" w:rsidRPr="00CB6B4D">
        <w:rPr>
          <w:rFonts w:asciiTheme="minorHAnsi" w:hAnsiTheme="minorHAnsi" w:cstheme="minorHAnsi"/>
          <w:color w:val="000000"/>
        </w:rPr>
        <w:br/>
        <w:t>IČ: 17733375</w:t>
      </w:r>
      <w:r w:rsidR="00CB6B4D">
        <w:rPr>
          <w:rFonts w:asciiTheme="minorHAnsi" w:hAnsiTheme="minorHAnsi" w:cstheme="minorHAnsi"/>
          <w:color w:val="000000"/>
        </w:rPr>
        <w:t xml:space="preserve">, </w:t>
      </w:r>
      <w:r w:rsidR="00321541" w:rsidRPr="00CB6B4D">
        <w:rPr>
          <w:rFonts w:asciiTheme="minorHAnsi" w:hAnsiTheme="minorHAnsi" w:cstheme="minorHAnsi"/>
          <w:color w:val="000000"/>
        </w:rPr>
        <w:t>DIČ: CZ17733375 (společnost není plátce DPH)</w:t>
      </w:r>
      <w:r w:rsidR="00321541" w:rsidRPr="00CB6B4D">
        <w:rPr>
          <w:rFonts w:asciiTheme="minorHAnsi" w:hAnsiTheme="minorHAnsi" w:cstheme="minorHAnsi"/>
          <w:color w:val="000000"/>
        </w:rPr>
        <w:br/>
      </w:r>
    </w:p>
    <w:p w14:paraId="14B1D408" w14:textId="6379DFD1" w:rsidR="007F2725" w:rsidRPr="00E32F8D" w:rsidRDefault="007F2725" w:rsidP="00E32F8D">
      <w:pPr>
        <w:pStyle w:val="Normlnweb"/>
        <w:spacing w:before="0" w:beforeAutospacing="0" w:line="240" w:lineRule="atLeast"/>
        <w:rPr>
          <w:rFonts w:asciiTheme="minorHAnsi" w:hAnsiTheme="minorHAnsi" w:cstheme="minorHAnsi"/>
        </w:rPr>
      </w:pPr>
      <w:r w:rsidRPr="00CB6B4D">
        <w:rPr>
          <w:rStyle w:val="Siln"/>
          <w:rFonts w:asciiTheme="minorHAnsi" w:hAnsiTheme="minorHAnsi" w:cstheme="minorHAnsi"/>
          <w:b w:val="0"/>
          <w:bCs w:val="0"/>
          <w:color w:val="000000"/>
          <w:u w:val="single"/>
        </w:rPr>
        <w:t>Dodavatel:</w:t>
      </w:r>
      <w:r w:rsidR="00CB6B4D" w:rsidRPr="00CB6B4D">
        <w:rPr>
          <w:rStyle w:val="Siln"/>
          <w:rFonts w:asciiTheme="minorHAnsi" w:hAnsiTheme="minorHAnsi" w:cstheme="minorHAnsi"/>
          <w:b w:val="0"/>
          <w:bCs w:val="0"/>
          <w:color w:val="000000"/>
          <w:u w:val="single"/>
        </w:rPr>
        <w:br/>
      </w:r>
      <w:r w:rsidR="003B6151" w:rsidRPr="00CB6B4D">
        <w:rPr>
          <w:rFonts w:asciiTheme="minorHAnsi" w:hAnsiTheme="minorHAnsi" w:cstheme="minorHAnsi"/>
          <w:b/>
          <w:bCs/>
        </w:rPr>
        <w:t>Studio Palka</w:t>
      </w:r>
      <w:r w:rsidR="00CB6B4D" w:rsidRPr="00CB6B4D">
        <w:rPr>
          <w:rFonts w:asciiTheme="minorHAnsi" w:hAnsiTheme="minorHAnsi" w:cstheme="minorHAnsi"/>
          <w:b/>
          <w:bCs/>
        </w:rPr>
        <w:br/>
      </w:r>
      <w:r w:rsidR="003B6151" w:rsidRPr="00CB6B4D">
        <w:rPr>
          <w:rFonts w:asciiTheme="minorHAnsi" w:hAnsiTheme="minorHAnsi" w:cstheme="minorHAnsi"/>
        </w:rPr>
        <w:t>Pavel Pálka</w:t>
      </w:r>
      <w:r w:rsidR="00CB6B4D">
        <w:rPr>
          <w:rFonts w:asciiTheme="minorHAnsi" w:hAnsiTheme="minorHAnsi" w:cstheme="minorHAnsi"/>
        </w:rPr>
        <w:t xml:space="preserve">, </w:t>
      </w:r>
      <w:r w:rsidR="00E32F8D" w:rsidRPr="00E32F8D">
        <w:rPr>
          <w:rFonts w:asciiTheme="minorHAnsi" w:hAnsiTheme="minorHAnsi" w:cstheme="minorHAnsi"/>
        </w:rPr>
        <w:t>Šeříková 547, 25303 Chýně</w:t>
      </w:r>
      <w:r w:rsidR="00E32F8D">
        <w:rPr>
          <w:rFonts w:asciiTheme="minorHAnsi" w:hAnsiTheme="minorHAnsi" w:cstheme="minorHAnsi"/>
        </w:rPr>
        <w:t xml:space="preserve">, studio: </w:t>
      </w:r>
      <w:r w:rsidR="00CB6B4D" w:rsidRPr="00CB6B4D">
        <w:rPr>
          <w:rFonts w:asciiTheme="minorHAnsi" w:hAnsiTheme="minorHAnsi" w:cstheme="minorHAnsi"/>
        </w:rPr>
        <w:t xml:space="preserve">Radlická 103, </w:t>
      </w:r>
      <w:proofErr w:type="gramStart"/>
      <w:r w:rsidR="00CB6B4D" w:rsidRPr="00CB6B4D">
        <w:rPr>
          <w:rFonts w:asciiTheme="minorHAnsi" w:hAnsiTheme="minorHAnsi" w:cstheme="minorHAnsi"/>
        </w:rPr>
        <w:t xml:space="preserve">150 00 </w:t>
      </w:r>
      <w:r w:rsidR="00E32F8D">
        <w:rPr>
          <w:rFonts w:asciiTheme="minorHAnsi" w:hAnsiTheme="minorHAnsi" w:cstheme="minorHAnsi"/>
        </w:rPr>
        <w:t xml:space="preserve"> </w:t>
      </w:r>
      <w:bookmarkStart w:id="0" w:name="_GoBack"/>
      <w:bookmarkEnd w:id="0"/>
      <w:r w:rsidR="00CB6B4D" w:rsidRPr="00CB6B4D">
        <w:rPr>
          <w:rFonts w:asciiTheme="minorHAnsi" w:hAnsiTheme="minorHAnsi" w:cstheme="minorHAnsi"/>
        </w:rPr>
        <w:t>Praha</w:t>
      </w:r>
      <w:proofErr w:type="gramEnd"/>
      <w:r w:rsidR="00CB6B4D" w:rsidRPr="00CB6B4D">
        <w:rPr>
          <w:rFonts w:asciiTheme="minorHAnsi" w:hAnsiTheme="minorHAnsi" w:cstheme="minorHAnsi"/>
        </w:rPr>
        <w:t xml:space="preserve"> 5</w:t>
      </w:r>
      <w:r w:rsidR="00CB6B4D" w:rsidRPr="00CB6B4D">
        <w:rPr>
          <w:rFonts w:asciiTheme="minorHAnsi" w:hAnsiTheme="minorHAnsi" w:cstheme="minorHAnsi"/>
        </w:rPr>
        <w:br/>
      </w:r>
      <w:r w:rsidR="003B6151" w:rsidRPr="00CB6B4D">
        <w:rPr>
          <w:rFonts w:asciiTheme="minorHAnsi" w:hAnsiTheme="minorHAnsi" w:cstheme="minorHAnsi"/>
        </w:rPr>
        <w:t>IČ</w:t>
      </w:r>
      <w:r w:rsidR="00CB6B4D" w:rsidRPr="00CB6B4D">
        <w:rPr>
          <w:rFonts w:asciiTheme="minorHAnsi" w:hAnsiTheme="minorHAnsi" w:cstheme="minorHAnsi"/>
        </w:rPr>
        <w:t>:</w:t>
      </w:r>
      <w:r w:rsidR="003B6151" w:rsidRPr="00CB6B4D">
        <w:rPr>
          <w:rFonts w:asciiTheme="minorHAnsi" w:hAnsiTheme="minorHAnsi" w:cstheme="minorHAnsi"/>
        </w:rPr>
        <w:t xml:space="preserve"> 624 04</w:t>
      </w:r>
      <w:r w:rsidR="00CB6B4D">
        <w:rPr>
          <w:rFonts w:asciiTheme="minorHAnsi" w:hAnsiTheme="minorHAnsi" w:cstheme="minorHAnsi"/>
        </w:rPr>
        <w:t> </w:t>
      </w:r>
      <w:r w:rsidR="003B6151" w:rsidRPr="00CB6B4D">
        <w:rPr>
          <w:rFonts w:asciiTheme="minorHAnsi" w:hAnsiTheme="minorHAnsi" w:cstheme="minorHAnsi"/>
        </w:rPr>
        <w:t>652</w:t>
      </w:r>
      <w:r w:rsidR="00CB6B4D">
        <w:rPr>
          <w:rFonts w:asciiTheme="minorHAnsi" w:hAnsiTheme="minorHAnsi" w:cstheme="minorHAnsi"/>
        </w:rPr>
        <w:br/>
      </w:r>
      <w:r w:rsidR="00CB6B4D" w:rsidRPr="00CB6B4D">
        <w:rPr>
          <w:rFonts w:asciiTheme="minorHAnsi" w:hAnsiTheme="minorHAnsi" w:cstheme="minorHAnsi"/>
        </w:rPr>
        <w:t xml:space="preserve">Kontakt: </w:t>
      </w:r>
      <w:hyperlink r:id="rId6" w:history="1">
        <w:r w:rsidR="00CB6B4D" w:rsidRPr="00CB6B4D">
          <w:rPr>
            <w:rStyle w:val="Hypertextovodkaz"/>
            <w:rFonts w:asciiTheme="minorHAnsi" w:hAnsiTheme="minorHAnsi" w:cstheme="minorHAnsi"/>
          </w:rPr>
          <w:t>www.palka.cz</w:t>
        </w:r>
      </w:hyperlink>
      <w:r w:rsidR="00CB6B4D" w:rsidRPr="00CB6B4D">
        <w:rPr>
          <w:rFonts w:asciiTheme="minorHAnsi" w:hAnsiTheme="minorHAnsi" w:cstheme="minorHAnsi"/>
        </w:rPr>
        <w:t xml:space="preserve"> </w:t>
      </w:r>
    </w:p>
    <w:p w14:paraId="72982DF9" w14:textId="710B1D67" w:rsidR="00CB6B4D" w:rsidRPr="00CB6B4D" w:rsidRDefault="007F2725" w:rsidP="00CB6B4D">
      <w:pPr>
        <w:rPr>
          <w:rFonts w:cstheme="minorHAnsi"/>
          <w:b/>
          <w:bCs/>
        </w:rPr>
      </w:pPr>
      <w:r w:rsidRPr="00CB6B4D">
        <w:rPr>
          <w:rFonts w:cstheme="minorHAnsi"/>
          <w:b/>
          <w:bCs/>
        </w:rPr>
        <w:t>Objednáváme u Vás</w:t>
      </w:r>
      <w:r w:rsidR="00CB6B4D" w:rsidRPr="00CB6B4D">
        <w:rPr>
          <w:rFonts w:cstheme="minorHAnsi"/>
          <w:b/>
          <w:bCs/>
        </w:rPr>
        <w:t xml:space="preserve"> realizaci webu pro Nadační fond koncertního sálu v rámci těchto činností:</w:t>
      </w:r>
    </w:p>
    <w:p w14:paraId="53289D85" w14:textId="77777777" w:rsidR="00CB6B4D" w:rsidRPr="00CB6B4D" w:rsidRDefault="00CB6B4D" w:rsidP="00CB6B4D">
      <w:pPr>
        <w:rPr>
          <w:rFonts w:cstheme="minorHAnsi"/>
          <w:sz w:val="22"/>
          <w:szCs w:val="22"/>
        </w:rPr>
      </w:pPr>
      <w:r w:rsidRPr="00CB6B4D">
        <w:rPr>
          <w:rFonts w:cstheme="minorHAnsi"/>
          <w:sz w:val="22"/>
          <w:szCs w:val="22"/>
        </w:rPr>
        <w:t>- instalace a nastavení prostředí WP</w:t>
      </w:r>
    </w:p>
    <w:p w14:paraId="582FDF17" w14:textId="6B86CBF3" w:rsidR="00CB6B4D" w:rsidRPr="00CB6B4D" w:rsidRDefault="00CB6B4D" w:rsidP="00CB6B4D">
      <w:pPr>
        <w:rPr>
          <w:rFonts w:cstheme="minorHAnsi"/>
          <w:sz w:val="22"/>
          <w:szCs w:val="22"/>
        </w:rPr>
      </w:pPr>
      <w:r w:rsidRPr="00CB6B4D">
        <w:rPr>
          <w:rFonts w:cstheme="minorHAnsi"/>
          <w:sz w:val="22"/>
          <w:szCs w:val="22"/>
        </w:rPr>
        <w:t xml:space="preserve">- instalace </w:t>
      </w:r>
      <w:proofErr w:type="spellStart"/>
      <w:r w:rsidRPr="00CB6B4D">
        <w:rPr>
          <w:rFonts w:cstheme="minorHAnsi"/>
          <w:sz w:val="22"/>
          <w:szCs w:val="22"/>
        </w:rPr>
        <w:t>pluginů</w:t>
      </w:r>
      <w:proofErr w:type="spellEnd"/>
      <w:r w:rsidRPr="00CB6B4D">
        <w:rPr>
          <w:rFonts w:cstheme="minorHAnsi"/>
          <w:sz w:val="22"/>
          <w:szCs w:val="22"/>
        </w:rPr>
        <w:t xml:space="preserve"> a zabezpečení</w:t>
      </w:r>
    </w:p>
    <w:p w14:paraId="3F8E6526" w14:textId="77777777" w:rsidR="00CB6B4D" w:rsidRPr="00CB6B4D" w:rsidRDefault="00CB6B4D" w:rsidP="00CB6B4D">
      <w:pPr>
        <w:rPr>
          <w:rFonts w:cstheme="minorHAnsi"/>
          <w:sz w:val="22"/>
          <w:szCs w:val="22"/>
        </w:rPr>
      </w:pPr>
      <w:r w:rsidRPr="00CB6B4D">
        <w:rPr>
          <w:rFonts w:cstheme="minorHAnsi"/>
          <w:sz w:val="22"/>
          <w:szCs w:val="22"/>
        </w:rPr>
        <w:t>- instalace šablony</w:t>
      </w:r>
    </w:p>
    <w:p w14:paraId="54CB3CF1" w14:textId="77777777" w:rsidR="00CB6B4D" w:rsidRPr="00CB6B4D" w:rsidRDefault="00CB6B4D" w:rsidP="00CB6B4D">
      <w:pPr>
        <w:rPr>
          <w:rFonts w:cstheme="minorHAnsi"/>
          <w:sz w:val="22"/>
          <w:szCs w:val="22"/>
        </w:rPr>
      </w:pPr>
      <w:r w:rsidRPr="00CB6B4D">
        <w:rPr>
          <w:rFonts w:cstheme="minorHAnsi"/>
          <w:sz w:val="22"/>
          <w:szCs w:val="22"/>
        </w:rPr>
        <w:t>- úprava šablony na míru, grafické práce podklady</w:t>
      </w:r>
    </w:p>
    <w:p w14:paraId="13EDD719" w14:textId="09E05BC0" w:rsidR="00CB6B4D" w:rsidRPr="00CB6B4D" w:rsidRDefault="00CB6B4D" w:rsidP="00CB6B4D">
      <w:pPr>
        <w:rPr>
          <w:rFonts w:cstheme="minorHAnsi"/>
          <w:sz w:val="22"/>
          <w:szCs w:val="22"/>
        </w:rPr>
      </w:pPr>
      <w:r w:rsidRPr="00CB6B4D">
        <w:rPr>
          <w:rFonts w:cstheme="minorHAnsi"/>
          <w:sz w:val="22"/>
          <w:szCs w:val="22"/>
        </w:rPr>
        <w:t>- editorské práce s obsahem</w:t>
      </w:r>
    </w:p>
    <w:p w14:paraId="2661A2FD" w14:textId="6F3B90EF" w:rsidR="00CB6B4D" w:rsidRPr="00CB6B4D" w:rsidRDefault="00CB6B4D" w:rsidP="00CB6B4D">
      <w:pPr>
        <w:rPr>
          <w:rFonts w:cstheme="minorHAnsi"/>
          <w:sz w:val="22"/>
          <w:szCs w:val="22"/>
        </w:rPr>
      </w:pPr>
      <w:r w:rsidRPr="00CB6B4D">
        <w:rPr>
          <w:rFonts w:cstheme="minorHAnsi"/>
          <w:sz w:val="22"/>
          <w:szCs w:val="22"/>
        </w:rPr>
        <w:t>- styly pro desktopové a mobilní verze</w:t>
      </w:r>
    </w:p>
    <w:p w14:paraId="0AB693A3" w14:textId="7D6FF0ED" w:rsidR="00CB6B4D" w:rsidRPr="00CB6B4D" w:rsidRDefault="00CB6B4D" w:rsidP="00CB6B4D">
      <w:pPr>
        <w:rPr>
          <w:rFonts w:cstheme="minorHAnsi"/>
          <w:sz w:val="22"/>
          <w:szCs w:val="22"/>
        </w:rPr>
      </w:pPr>
      <w:r w:rsidRPr="00CB6B4D">
        <w:rPr>
          <w:rFonts w:cstheme="minorHAnsi"/>
          <w:sz w:val="22"/>
          <w:szCs w:val="22"/>
        </w:rPr>
        <w:t>- korektury a další úpravy</w:t>
      </w:r>
    </w:p>
    <w:p w14:paraId="194A91E2" w14:textId="2CA71364" w:rsidR="00CB6B4D" w:rsidRPr="00CB6B4D" w:rsidRDefault="00CB6B4D" w:rsidP="00CB6B4D">
      <w:pPr>
        <w:rPr>
          <w:rFonts w:cstheme="minorHAnsi"/>
          <w:sz w:val="22"/>
          <w:szCs w:val="22"/>
        </w:rPr>
      </w:pPr>
      <w:r w:rsidRPr="00CB6B4D">
        <w:rPr>
          <w:rFonts w:cstheme="minorHAnsi"/>
          <w:sz w:val="22"/>
          <w:szCs w:val="22"/>
        </w:rPr>
        <w:t>- testování</w:t>
      </w:r>
    </w:p>
    <w:p w14:paraId="5CCB5162" w14:textId="7C2D910C" w:rsidR="00CB6B4D" w:rsidRPr="00CB6B4D" w:rsidRDefault="00CB6B4D" w:rsidP="00CB6B4D">
      <w:pPr>
        <w:rPr>
          <w:rFonts w:cstheme="minorHAnsi"/>
          <w:sz w:val="22"/>
          <w:szCs w:val="22"/>
        </w:rPr>
      </w:pPr>
      <w:r w:rsidRPr="00CB6B4D">
        <w:rPr>
          <w:rFonts w:cstheme="minorHAnsi"/>
          <w:sz w:val="22"/>
          <w:szCs w:val="22"/>
        </w:rPr>
        <w:t>- migrace do produkční verze</w:t>
      </w:r>
    </w:p>
    <w:p w14:paraId="17628C76" w14:textId="409474EC" w:rsidR="007F2725" w:rsidRPr="00CB6B4D" w:rsidRDefault="00CB6B4D" w:rsidP="007F2725">
      <w:pPr>
        <w:rPr>
          <w:rFonts w:cstheme="minorHAnsi"/>
          <w:sz w:val="22"/>
          <w:szCs w:val="22"/>
        </w:rPr>
      </w:pPr>
      <w:r w:rsidRPr="00CB6B4D">
        <w:rPr>
          <w:rFonts w:cstheme="minorHAnsi"/>
          <w:sz w:val="22"/>
          <w:szCs w:val="22"/>
        </w:rPr>
        <w:t xml:space="preserve">- </w:t>
      </w:r>
      <w:proofErr w:type="spellStart"/>
      <w:r w:rsidRPr="00CB6B4D">
        <w:rPr>
          <w:rFonts w:cstheme="minorHAnsi"/>
          <w:sz w:val="22"/>
          <w:szCs w:val="22"/>
        </w:rPr>
        <w:t>hosting</w:t>
      </w:r>
      <w:proofErr w:type="spellEnd"/>
    </w:p>
    <w:p w14:paraId="1A566385" w14:textId="3D78B3F5" w:rsidR="00CB6B4D" w:rsidRPr="00CB6B4D" w:rsidRDefault="00CB6B4D" w:rsidP="007F2725">
      <w:pPr>
        <w:rPr>
          <w:rFonts w:cstheme="minorHAnsi"/>
        </w:rPr>
      </w:pPr>
    </w:p>
    <w:p w14:paraId="0CB00203" w14:textId="5FF6E7B0" w:rsidR="007F2725" w:rsidRPr="00CB6B4D" w:rsidRDefault="00CB6B4D" w:rsidP="007F2725">
      <w:pPr>
        <w:rPr>
          <w:rFonts w:cstheme="minorHAnsi"/>
        </w:rPr>
      </w:pPr>
      <w:r w:rsidRPr="00CB6B4D">
        <w:rPr>
          <w:rFonts w:cstheme="minorHAnsi"/>
        </w:rPr>
        <w:t xml:space="preserve">Suma bude fakturována dle výkazu práce. </w:t>
      </w:r>
      <w:r w:rsidR="007F2725" w:rsidRPr="00CB6B4D">
        <w:rPr>
          <w:rFonts w:cstheme="minorHAnsi"/>
          <w:b/>
          <w:bCs/>
        </w:rPr>
        <w:t xml:space="preserve">Cena </w:t>
      </w:r>
      <w:proofErr w:type="spellStart"/>
      <w:r w:rsidRPr="00CB6B4D">
        <w:rPr>
          <w:rFonts w:cstheme="minorHAnsi"/>
          <w:b/>
          <w:bCs/>
        </w:rPr>
        <w:t>max</w:t>
      </w:r>
      <w:proofErr w:type="spellEnd"/>
      <w:r w:rsidRPr="00CB6B4D">
        <w:rPr>
          <w:rFonts w:cstheme="minorHAnsi"/>
          <w:b/>
          <w:bCs/>
        </w:rPr>
        <w:t xml:space="preserve"> </w:t>
      </w:r>
      <w:r w:rsidR="007F2725" w:rsidRPr="00CB6B4D">
        <w:rPr>
          <w:rFonts w:cstheme="minorHAnsi"/>
          <w:b/>
          <w:bCs/>
        </w:rPr>
        <w:t xml:space="preserve">celkem: </w:t>
      </w:r>
      <w:r w:rsidRPr="00CB6B4D">
        <w:rPr>
          <w:rFonts w:cstheme="minorHAnsi"/>
          <w:b/>
          <w:bCs/>
        </w:rPr>
        <w:t>70 000 Kč</w:t>
      </w:r>
      <w:r w:rsidRPr="00CB6B4D">
        <w:rPr>
          <w:rFonts w:cstheme="minorHAnsi"/>
        </w:rPr>
        <w:t xml:space="preserve"> </w:t>
      </w:r>
    </w:p>
    <w:p w14:paraId="0D2A130B" w14:textId="77777777" w:rsidR="00CB6B4D" w:rsidRPr="00CB6B4D" w:rsidRDefault="00CB6B4D" w:rsidP="007F2725">
      <w:pPr>
        <w:rPr>
          <w:rFonts w:cstheme="minorHAnsi"/>
        </w:rPr>
      </w:pPr>
    </w:p>
    <w:p w14:paraId="0A9B81CE" w14:textId="77777777" w:rsidR="00CB6B4D" w:rsidRDefault="00CB6B4D" w:rsidP="007F2725">
      <w:pPr>
        <w:rPr>
          <w:rFonts w:cstheme="minorHAnsi"/>
          <w:i/>
          <w:iCs/>
          <w:sz w:val="22"/>
          <w:szCs w:val="22"/>
        </w:rPr>
      </w:pPr>
    </w:p>
    <w:p w14:paraId="21D5411C" w14:textId="291DF95C" w:rsidR="007F2725" w:rsidRPr="00CB6B4D" w:rsidRDefault="007F2725" w:rsidP="00CB6B4D">
      <w:pPr>
        <w:rPr>
          <w:rFonts w:cstheme="minorHAnsi"/>
          <w:i/>
          <w:iCs/>
          <w:sz w:val="22"/>
          <w:szCs w:val="22"/>
        </w:rPr>
      </w:pPr>
      <w:r w:rsidRPr="00CB6B4D">
        <w:rPr>
          <w:rFonts w:cstheme="minorHAnsi"/>
          <w:i/>
          <w:iCs/>
          <w:sz w:val="22"/>
          <w:szCs w:val="22"/>
        </w:rPr>
        <w:t>Vystavil</w:t>
      </w:r>
      <w:r w:rsidR="00CB6B4D">
        <w:rPr>
          <w:rFonts w:cstheme="minorHAnsi"/>
          <w:i/>
          <w:iCs/>
          <w:sz w:val="22"/>
          <w:szCs w:val="22"/>
        </w:rPr>
        <w:t xml:space="preserve">a: </w:t>
      </w:r>
      <w:r w:rsidR="00CB6B4D">
        <w:rPr>
          <w:rFonts w:cstheme="minorHAnsi"/>
          <w:i/>
          <w:iCs/>
          <w:sz w:val="22"/>
          <w:szCs w:val="22"/>
        </w:rPr>
        <w:br/>
      </w:r>
    </w:p>
    <w:p w14:paraId="0B603327" w14:textId="6AF191C8" w:rsidR="007F2725" w:rsidRPr="00CB6B4D" w:rsidRDefault="00E52B71" w:rsidP="005F21EC">
      <w:pPr>
        <w:jc w:val="both"/>
        <w:rPr>
          <w:rFonts w:cstheme="minorHAnsi"/>
          <w:i/>
          <w:iCs/>
          <w:sz w:val="22"/>
          <w:szCs w:val="22"/>
        </w:rPr>
      </w:pPr>
      <w:r>
        <w:rPr>
          <w:rFonts w:cstheme="minorHAnsi"/>
          <w:i/>
          <w:iCs/>
          <w:sz w:val="22"/>
          <w:szCs w:val="22"/>
        </w:rPr>
        <w:t>24</w:t>
      </w:r>
      <w:r w:rsidR="007F2725" w:rsidRPr="00CB6B4D">
        <w:rPr>
          <w:rFonts w:cstheme="minorHAnsi"/>
          <w:i/>
          <w:iCs/>
          <w:sz w:val="22"/>
          <w:szCs w:val="22"/>
        </w:rPr>
        <w:t xml:space="preserve">. </w:t>
      </w:r>
      <w:r w:rsidR="00ED1059" w:rsidRPr="00CB6B4D">
        <w:rPr>
          <w:rFonts w:cstheme="minorHAnsi"/>
          <w:i/>
          <w:iCs/>
          <w:sz w:val="22"/>
          <w:szCs w:val="22"/>
        </w:rPr>
        <w:t>1</w:t>
      </w:r>
      <w:r w:rsidR="007F2725" w:rsidRPr="00CB6B4D">
        <w:rPr>
          <w:rFonts w:cstheme="minorHAnsi"/>
          <w:i/>
          <w:iCs/>
          <w:sz w:val="22"/>
          <w:szCs w:val="22"/>
        </w:rPr>
        <w:t>. 202</w:t>
      </w:r>
      <w:r w:rsidR="00ED1059" w:rsidRPr="00CB6B4D">
        <w:rPr>
          <w:rFonts w:cstheme="minorHAnsi"/>
          <w:i/>
          <w:iCs/>
          <w:sz w:val="22"/>
          <w:szCs w:val="22"/>
        </w:rPr>
        <w:t>4</w:t>
      </w:r>
    </w:p>
    <w:sectPr w:rsidR="007F2725" w:rsidRPr="00CB6B4D" w:rsidSect="00FD6CC7">
      <w:headerReference w:type="default" r:id="rId7"/>
      <w:pgSz w:w="11906" w:h="16838"/>
      <w:pgMar w:top="1417" w:right="1417" w:bottom="1417" w:left="1417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0A9A0D" w14:textId="77777777" w:rsidR="00F86412" w:rsidRDefault="00F86412" w:rsidP="00FD6CC7">
      <w:r>
        <w:separator/>
      </w:r>
    </w:p>
  </w:endnote>
  <w:endnote w:type="continuationSeparator" w:id="0">
    <w:p w14:paraId="33CBDE39" w14:textId="77777777" w:rsidR="00F86412" w:rsidRDefault="00F86412" w:rsidP="00FD6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">
    <w:altName w:val="Calibri"/>
    <w:charset w:val="00"/>
    <w:family w:val="swiss"/>
    <w:pitch w:val="variable"/>
    <w:sig w:usb0="00000001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DB65DB" w14:textId="77777777" w:rsidR="00F86412" w:rsidRDefault="00F86412" w:rsidP="00FD6CC7">
      <w:r>
        <w:separator/>
      </w:r>
    </w:p>
  </w:footnote>
  <w:footnote w:type="continuationSeparator" w:id="0">
    <w:p w14:paraId="3B9787D1" w14:textId="77777777" w:rsidR="00F86412" w:rsidRDefault="00F86412" w:rsidP="00FD6C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76B373" w14:textId="044A5F39" w:rsidR="00EF1527" w:rsidRDefault="00EF1527">
    <w:pPr>
      <w:pStyle w:val="Zhlav"/>
    </w:pPr>
    <w:r w:rsidRPr="00FD6CC7">
      <w:rPr>
        <w:rFonts w:ascii="Source Sans Pro" w:hAnsi="Source Sans Pro"/>
        <w:noProof/>
        <w:color w:val="000000"/>
        <w:u w:val="single"/>
        <w:lang w:eastAsia="cs-CZ"/>
      </w:rPr>
      <w:drawing>
        <wp:anchor distT="0" distB="0" distL="114300" distR="114300" simplePos="0" relativeHeight="251659264" behindDoc="1" locked="0" layoutInCell="1" allowOverlap="1" wp14:anchorId="3433AE74" wp14:editId="3DB85A1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976409" cy="2412435"/>
          <wp:effectExtent l="0" t="0" r="5715" b="635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4000" cy="2439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12C"/>
    <w:rsid w:val="00033FD5"/>
    <w:rsid w:val="000C22AD"/>
    <w:rsid w:val="00173C98"/>
    <w:rsid w:val="00321541"/>
    <w:rsid w:val="003B6151"/>
    <w:rsid w:val="005F21EC"/>
    <w:rsid w:val="005F25E2"/>
    <w:rsid w:val="006421E1"/>
    <w:rsid w:val="00661929"/>
    <w:rsid w:val="007604F1"/>
    <w:rsid w:val="007F2725"/>
    <w:rsid w:val="00805D41"/>
    <w:rsid w:val="008164B8"/>
    <w:rsid w:val="0090112C"/>
    <w:rsid w:val="00935B22"/>
    <w:rsid w:val="00B565A4"/>
    <w:rsid w:val="00BF4586"/>
    <w:rsid w:val="00BF691E"/>
    <w:rsid w:val="00CB6B4D"/>
    <w:rsid w:val="00DA6E2C"/>
    <w:rsid w:val="00E32F8D"/>
    <w:rsid w:val="00E52B71"/>
    <w:rsid w:val="00ED1059"/>
    <w:rsid w:val="00EF1527"/>
    <w:rsid w:val="00F473F1"/>
    <w:rsid w:val="00F86412"/>
    <w:rsid w:val="00FD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31A578"/>
  <w15:chartTrackingRefBased/>
  <w15:docId w15:val="{15D887EF-3FE6-2E45-A2FD-FA65C2EB3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32154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321541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FD6CC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D6CC7"/>
  </w:style>
  <w:style w:type="paragraph" w:styleId="Zpat">
    <w:name w:val="footer"/>
    <w:basedOn w:val="Normln"/>
    <w:link w:val="ZpatChar"/>
    <w:uiPriority w:val="99"/>
    <w:unhideWhenUsed/>
    <w:rsid w:val="00FD6CC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6CC7"/>
  </w:style>
  <w:style w:type="character" w:styleId="Hypertextovodkaz">
    <w:name w:val="Hyperlink"/>
    <w:basedOn w:val="Standardnpsmoodstavce"/>
    <w:uiPriority w:val="99"/>
    <w:unhideWhenUsed/>
    <w:rsid w:val="00CB6B4D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B6B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1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6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57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9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9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8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alka.cz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123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Dvořáková</dc:creator>
  <cp:keywords/>
  <dc:description/>
  <cp:lastModifiedBy>Krásová Lucie</cp:lastModifiedBy>
  <cp:revision>6</cp:revision>
  <dcterms:created xsi:type="dcterms:W3CDTF">2024-01-17T09:46:00Z</dcterms:created>
  <dcterms:modified xsi:type="dcterms:W3CDTF">2024-02-21T08:57:00Z</dcterms:modified>
</cp:coreProperties>
</file>