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4A07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0FBDC4DD" w14:textId="77777777" w:rsidR="00E86BBC" w:rsidRPr="00F053BC" w:rsidRDefault="00E86BBC" w:rsidP="001C35EF">
      <w:pPr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53BC">
        <w:rPr>
          <w:rFonts w:asciiTheme="minorHAnsi" w:hAnsiTheme="minorHAnsi" w:cstheme="minorHAnsi"/>
          <w:bCs/>
          <w:sz w:val="22"/>
          <w:szCs w:val="22"/>
        </w:rPr>
        <w:t>uzavřen</w:t>
      </w:r>
      <w:r w:rsidR="008B6D6D" w:rsidRPr="00F053BC">
        <w:rPr>
          <w:rFonts w:asciiTheme="minorHAnsi" w:hAnsiTheme="minorHAnsi" w:cstheme="minorHAnsi"/>
          <w:bCs/>
          <w:sz w:val="22"/>
          <w:szCs w:val="22"/>
        </w:rPr>
        <w:t>á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v souladu s ust. § 1903 a násl. zákona č. 89/2012 Sb., občanský zákoník</w:t>
      </w:r>
      <w:r w:rsidR="00F053BC" w:rsidRPr="00F053BC">
        <w:rPr>
          <w:rFonts w:asciiTheme="minorHAnsi" w:hAnsiTheme="minorHAnsi" w:cstheme="minorHAnsi"/>
          <w:bCs/>
          <w:sz w:val="22"/>
          <w:szCs w:val="22"/>
        </w:rPr>
        <w:t>, ve znění pozdějších předpisů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F053BC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Pr="00F053B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E360F59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305FB8" w14:textId="77777777" w:rsidR="0018529B" w:rsidRDefault="0018529B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225DF3" w14:textId="77777777" w:rsidR="0018529B" w:rsidRDefault="0018529B" w:rsidP="0018529B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název: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2972">
        <w:rPr>
          <w:rFonts w:asciiTheme="minorHAnsi" w:hAnsiTheme="minorHAnsi" w:cstheme="minorHAnsi"/>
          <w:b/>
          <w:bCs/>
          <w:sz w:val="22"/>
          <w:szCs w:val="22"/>
        </w:rPr>
        <w:t>Úrazová nemocnice v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DA2972">
        <w:rPr>
          <w:rFonts w:asciiTheme="minorHAnsi" w:hAnsiTheme="minorHAnsi" w:cstheme="minorHAnsi"/>
          <w:b/>
          <w:bCs/>
          <w:sz w:val="22"/>
          <w:szCs w:val="22"/>
        </w:rPr>
        <w:t>Brně</w:t>
      </w:r>
    </w:p>
    <w:p w14:paraId="137B2E16" w14:textId="77777777" w:rsidR="0018529B" w:rsidRDefault="0018529B" w:rsidP="0018529B">
      <w:pPr>
        <w:spacing w:line="0" w:lineRule="atLeast"/>
        <w:ind w:left="141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DA2972">
        <w:rPr>
          <w:rFonts w:asciiTheme="minorHAnsi" w:hAnsiTheme="minorHAnsi" w:cstheme="minorHAnsi"/>
          <w:b/>
          <w:bCs/>
          <w:sz w:val="22"/>
          <w:szCs w:val="22"/>
        </w:rPr>
        <w:t>příspěvková organizace Statutárního města Brna</w:t>
      </w:r>
    </w:p>
    <w:p w14:paraId="77A3D0BD" w14:textId="77777777" w:rsidR="0018529B" w:rsidRDefault="0018529B" w:rsidP="0018529B">
      <w:pPr>
        <w:spacing w:line="0" w:lineRule="atLeas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sídlo: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DA2972">
        <w:rPr>
          <w:rFonts w:asciiTheme="minorHAnsi" w:eastAsia="Calibri" w:hAnsiTheme="minorHAnsi" w:cstheme="minorHAnsi"/>
          <w:sz w:val="22"/>
          <w:szCs w:val="22"/>
        </w:rPr>
        <w:t>Ponávka 139/6, Zábrdovice, 602 00 Brno</w:t>
      </w:r>
    </w:p>
    <w:p w14:paraId="628BDF30" w14:textId="77777777" w:rsidR="0018529B" w:rsidRPr="00DA2972" w:rsidRDefault="0018529B" w:rsidP="0018529B">
      <w:pPr>
        <w:rPr>
          <w:rFonts w:asciiTheme="minorHAnsi" w:eastAsia="Calibri" w:hAnsiTheme="minorHAnsi" w:cstheme="minorHAnsi"/>
          <w:sz w:val="22"/>
          <w:szCs w:val="22"/>
        </w:rPr>
      </w:pPr>
      <w:r w:rsidRPr="00DA2972">
        <w:rPr>
          <w:rFonts w:asciiTheme="minorHAnsi" w:eastAsia="Calibri" w:hAnsiTheme="minorHAnsi" w:cstheme="minorHAnsi"/>
          <w:sz w:val="22"/>
          <w:szCs w:val="22"/>
        </w:rPr>
        <w:t xml:space="preserve">IČO: 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DA2972">
        <w:rPr>
          <w:rFonts w:asciiTheme="minorHAnsi" w:eastAsia="Calibri" w:hAnsiTheme="minorHAnsi" w:cstheme="minorHAnsi"/>
          <w:sz w:val="22"/>
          <w:szCs w:val="22"/>
        </w:rPr>
        <w:t>00209813</w:t>
      </w:r>
    </w:p>
    <w:p w14:paraId="2AFE304C" w14:textId="77777777" w:rsidR="0018529B" w:rsidRPr="00F053BC" w:rsidRDefault="0018529B" w:rsidP="0018529B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A2972">
        <w:rPr>
          <w:rFonts w:asciiTheme="minorHAnsi" w:hAnsiTheme="minorHAnsi" w:cstheme="minorHAnsi"/>
          <w:sz w:val="22"/>
          <w:szCs w:val="22"/>
        </w:rPr>
        <w:t>CZ00209813</w:t>
      </w:r>
    </w:p>
    <w:p w14:paraId="748F90BF" w14:textId="77777777" w:rsidR="0018529B" w:rsidRDefault="0018529B" w:rsidP="0018529B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F053BC">
        <w:rPr>
          <w:rFonts w:asciiTheme="minorHAnsi" w:hAnsiTheme="minorHAnsi" w:cstheme="minorHAnsi"/>
          <w:sz w:val="22"/>
          <w:szCs w:val="22"/>
        </w:rPr>
        <w:t>as</w:t>
      </w:r>
      <w:r>
        <w:rPr>
          <w:rFonts w:asciiTheme="minorHAnsi" w:hAnsiTheme="minorHAnsi" w:cstheme="minorHAnsi"/>
          <w:sz w:val="22"/>
          <w:szCs w:val="22"/>
        </w:rPr>
        <w:t>toupená:</w:t>
      </w:r>
      <w:r>
        <w:rPr>
          <w:rFonts w:asciiTheme="minorHAnsi" w:hAnsiTheme="minorHAnsi" w:cstheme="minorHAnsi"/>
          <w:sz w:val="22"/>
          <w:szCs w:val="22"/>
        </w:rPr>
        <w:tab/>
      </w:r>
      <w:r w:rsidRPr="00DA2972">
        <w:rPr>
          <w:rFonts w:asciiTheme="minorHAnsi" w:hAnsiTheme="minorHAnsi" w:cstheme="minorHAnsi"/>
          <w:sz w:val="22"/>
          <w:szCs w:val="22"/>
        </w:rPr>
        <w:t>MUDr. Pavlem Pilerem, ředitelem</w:t>
      </w:r>
    </w:p>
    <w:p w14:paraId="42B0F7FB" w14:textId="77777777" w:rsidR="0018529B" w:rsidRDefault="0018529B" w:rsidP="0018529B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</w:p>
    <w:p w14:paraId="1A26371F" w14:textId="21440190" w:rsidR="0018529B" w:rsidRDefault="0018529B" w:rsidP="0018529B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</w:t>
      </w:r>
      <w:r w:rsidRPr="005248B6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9B5AE4">
        <w:rPr>
          <w:rFonts w:asciiTheme="minorHAnsi" w:hAnsiTheme="minorHAnsi" w:cstheme="minorHAnsi"/>
          <w:sz w:val="22"/>
          <w:szCs w:val="22"/>
        </w:rPr>
        <w:t xml:space="preserve"> nebo „</w:t>
      </w:r>
      <w:r w:rsidR="009B5AE4" w:rsidRPr="009B5AE4">
        <w:rPr>
          <w:rFonts w:asciiTheme="minorHAnsi" w:hAnsiTheme="minorHAnsi" w:cstheme="minorHAnsi"/>
          <w:b/>
          <w:bCs/>
          <w:sz w:val="22"/>
          <w:szCs w:val="22"/>
        </w:rPr>
        <w:t>ÚNBR</w:t>
      </w:r>
      <w:r w:rsidR="009B5AE4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C314B4C" w14:textId="77777777" w:rsidR="0018529B" w:rsidRDefault="0018529B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131E50BD" w14:textId="0D0C2DE4" w:rsidR="0018529B" w:rsidRDefault="0018529B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40F7E4B2" w14:textId="77777777" w:rsidR="0018529B" w:rsidRDefault="0018529B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68CF9A" w14:textId="15D51FCA" w:rsidR="00FE7D98" w:rsidRDefault="00DA2972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název: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JUDr. Kamil Jelínek, advokátní kancelář</w:t>
      </w:r>
    </w:p>
    <w:p w14:paraId="335F7046" w14:textId="73A75360" w:rsidR="00DA2972" w:rsidRDefault="00DA2972" w:rsidP="00DA2972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sídlo: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DA2972">
        <w:rPr>
          <w:rFonts w:asciiTheme="minorHAnsi" w:eastAsia="Calibri" w:hAnsiTheme="minorHAnsi" w:cstheme="minorHAnsi"/>
          <w:sz w:val="22"/>
          <w:szCs w:val="22"/>
        </w:rPr>
        <w:t>Dominikánské náměstí 656/2</w:t>
      </w:r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DA2972">
        <w:rPr>
          <w:rFonts w:asciiTheme="minorHAnsi" w:eastAsia="Calibri" w:hAnsiTheme="minorHAnsi" w:cstheme="minorHAnsi"/>
          <w:sz w:val="22"/>
          <w:szCs w:val="22"/>
        </w:rPr>
        <w:t>602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A2972">
        <w:rPr>
          <w:rFonts w:asciiTheme="minorHAnsi" w:eastAsia="Calibri" w:hAnsiTheme="minorHAnsi" w:cstheme="minorHAnsi"/>
          <w:sz w:val="22"/>
          <w:szCs w:val="22"/>
        </w:rPr>
        <w:t>00 Brno</w:t>
      </w:r>
    </w:p>
    <w:p w14:paraId="0BA28A2F" w14:textId="3E64D65D" w:rsidR="00F053BC" w:rsidRPr="00DA2972" w:rsidRDefault="00F053BC" w:rsidP="00DA2972">
      <w:pPr>
        <w:rPr>
          <w:rFonts w:asciiTheme="minorHAnsi" w:eastAsia="Calibri" w:hAnsiTheme="minorHAnsi" w:cstheme="minorHAnsi"/>
          <w:sz w:val="22"/>
          <w:szCs w:val="22"/>
        </w:rPr>
      </w:pPr>
      <w:r w:rsidRPr="00DA2972">
        <w:rPr>
          <w:rFonts w:asciiTheme="minorHAnsi" w:eastAsia="Calibri" w:hAnsiTheme="minorHAnsi" w:cstheme="minorHAnsi"/>
          <w:sz w:val="22"/>
          <w:szCs w:val="22"/>
        </w:rPr>
        <w:t xml:space="preserve">IČO: </w:t>
      </w:r>
      <w:r w:rsidR="00DA2972">
        <w:rPr>
          <w:rFonts w:asciiTheme="minorHAnsi" w:eastAsia="Calibri" w:hAnsiTheme="minorHAnsi" w:cstheme="minorHAnsi"/>
          <w:sz w:val="22"/>
          <w:szCs w:val="22"/>
        </w:rPr>
        <w:tab/>
      </w:r>
      <w:r w:rsidR="00DA2972">
        <w:rPr>
          <w:rFonts w:asciiTheme="minorHAnsi" w:eastAsia="Calibri" w:hAnsiTheme="minorHAnsi" w:cstheme="minorHAnsi"/>
          <w:sz w:val="22"/>
          <w:szCs w:val="22"/>
        </w:rPr>
        <w:tab/>
      </w:r>
      <w:r w:rsidR="00DA2972">
        <w:rPr>
          <w:rFonts w:asciiTheme="minorHAnsi" w:eastAsia="Calibri" w:hAnsiTheme="minorHAnsi" w:cstheme="minorHAnsi"/>
          <w:sz w:val="22"/>
          <w:szCs w:val="22"/>
        </w:rPr>
        <w:tab/>
      </w:r>
      <w:r w:rsidR="00DA2972" w:rsidRPr="00DA2972">
        <w:rPr>
          <w:rFonts w:asciiTheme="minorHAnsi" w:eastAsia="Calibri" w:hAnsiTheme="minorHAnsi" w:cstheme="minorHAnsi"/>
          <w:sz w:val="22"/>
          <w:szCs w:val="22"/>
        </w:rPr>
        <w:t>88120872</w:t>
      </w:r>
    </w:p>
    <w:p w14:paraId="759BDAC7" w14:textId="53CE7F7C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DIČ: </w:t>
      </w:r>
      <w:r w:rsidR="00DA2972">
        <w:rPr>
          <w:rFonts w:asciiTheme="minorHAnsi" w:hAnsiTheme="minorHAnsi" w:cstheme="minorHAnsi"/>
          <w:sz w:val="22"/>
          <w:szCs w:val="22"/>
        </w:rPr>
        <w:tab/>
      </w:r>
      <w:r w:rsidR="00DA2972">
        <w:rPr>
          <w:rFonts w:asciiTheme="minorHAnsi" w:hAnsiTheme="minorHAnsi" w:cstheme="minorHAnsi"/>
          <w:sz w:val="22"/>
          <w:szCs w:val="22"/>
        </w:rPr>
        <w:tab/>
      </w:r>
      <w:r w:rsidR="00DA2972">
        <w:rPr>
          <w:rFonts w:asciiTheme="minorHAnsi" w:hAnsiTheme="minorHAnsi" w:cstheme="minorHAnsi"/>
          <w:sz w:val="22"/>
          <w:szCs w:val="22"/>
        </w:rPr>
        <w:tab/>
      </w:r>
      <w:r w:rsidR="00DA2972" w:rsidRPr="00DA2972">
        <w:rPr>
          <w:rFonts w:asciiTheme="minorHAnsi" w:hAnsiTheme="minorHAnsi" w:cstheme="minorHAnsi"/>
          <w:sz w:val="22"/>
          <w:szCs w:val="22"/>
        </w:rPr>
        <w:t>CZ8909201763</w:t>
      </w:r>
    </w:p>
    <w:p w14:paraId="1BEC86B0" w14:textId="73D67A8E" w:rsidR="00F053BC" w:rsidRDefault="00DA2972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F053BC" w:rsidRPr="00F053BC">
        <w:rPr>
          <w:rFonts w:asciiTheme="minorHAnsi" w:hAnsiTheme="minorHAnsi" w:cstheme="minorHAnsi"/>
          <w:sz w:val="22"/>
          <w:szCs w:val="22"/>
        </w:rPr>
        <w:t>as</w:t>
      </w:r>
      <w:r>
        <w:rPr>
          <w:rFonts w:asciiTheme="minorHAnsi" w:hAnsiTheme="minorHAnsi" w:cstheme="minorHAnsi"/>
          <w:sz w:val="22"/>
          <w:szCs w:val="22"/>
        </w:rPr>
        <w:t>toupená:</w:t>
      </w:r>
      <w:r>
        <w:rPr>
          <w:rFonts w:asciiTheme="minorHAnsi" w:hAnsiTheme="minorHAnsi" w:cstheme="minorHAnsi"/>
          <w:sz w:val="22"/>
          <w:szCs w:val="22"/>
        </w:rPr>
        <w:tab/>
        <w:t>JUDr. Kamilem Jelínkem, Ph.D., advokátem</w:t>
      </w:r>
    </w:p>
    <w:p w14:paraId="5909EB1D" w14:textId="77777777" w:rsidR="00DA2972" w:rsidRPr="00F053BC" w:rsidRDefault="00DA2972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</w:p>
    <w:p w14:paraId="586EE1B1" w14:textId="395BB8F0" w:rsidR="004449A2" w:rsidRPr="00F053BC" w:rsidRDefault="00FE7D98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="008B6D6D"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DA2972">
        <w:rPr>
          <w:rFonts w:asciiTheme="minorHAnsi" w:hAnsiTheme="minorHAnsi" w:cstheme="minorHAnsi"/>
          <w:b/>
          <w:sz w:val="22"/>
          <w:szCs w:val="22"/>
        </w:rPr>
        <w:t>Dodavatel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="003D4926" w:rsidRPr="00F053BC">
        <w:rPr>
          <w:rFonts w:asciiTheme="minorHAnsi" w:hAnsiTheme="minorHAnsi" w:cstheme="minorHAnsi"/>
          <w:sz w:val="22"/>
          <w:szCs w:val="22"/>
        </w:rPr>
        <w:t>)</w:t>
      </w:r>
    </w:p>
    <w:p w14:paraId="43DEA5E4" w14:textId="77777777" w:rsidR="00DA2972" w:rsidRDefault="00DA2972" w:rsidP="001C35EF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E1CFC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9ECFF33" w14:textId="79EC146F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Objednatel a </w:t>
      </w:r>
      <w:r w:rsidR="00D40211">
        <w:rPr>
          <w:rFonts w:asciiTheme="minorHAnsi" w:hAnsiTheme="minorHAnsi" w:cstheme="minorHAnsi"/>
          <w:sz w:val="22"/>
          <w:szCs w:val="22"/>
        </w:rPr>
        <w:t>Dodavatel</w:t>
      </w:r>
      <w:r w:rsidRPr="00F053BC">
        <w:rPr>
          <w:rFonts w:asciiTheme="minorHAnsi" w:hAnsiTheme="minorHAnsi" w:cstheme="minorHAnsi"/>
          <w:sz w:val="22"/>
          <w:szCs w:val="22"/>
        </w:rPr>
        <w:t xml:space="preserve"> společně </w:t>
      </w:r>
      <w:r w:rsidR="009B5AE4">
        <w:rPr>
          <w:rFonts w:asciiTheme="minorHAnsi" w:hAnsiTheme="minorHAnsi" w:cstheme="minorHAnsi"/>
          <w:sz w:val="22"/>
          <w:szCs w:val="22"/>
        </w:rPr>
        <w:t>také</w:t>
      </w:r>
      <w:r w:rsidRPr="00F053BC">
        <w:rPr>
          <w:rFonts w:asciiTheme="minorHAnsi" w:hAnsiTheme="minorHAnsi" w:cstheme="minorHAnsi"/>
          <w:sz w:val="22"/>
          <w:szCs w:val="22"/>
        </w:rPr>
        <w:t xml:space="preserve"> jen jako „</w:t>
      </w:r>
      <w:r w:rsidRPr="00F053B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</w:p>
    <w:p w14:paraId="740735AB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A2E1C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uzavřely níže uvedeného dne, měsíce a roku</w:t>
      </w:r>
    </w:p>
    <w:p w14:paraId="2ABC3E20" w14:textId="77777777" w:rsidR="004449A2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BC2D95" w14:textId="77777777" w:rsidR="00E27FAD" w:rsidRPr="00F053BC" w:rsidRDefault="00E27FAD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2A81942" w14:textId="77777777" w:rsidR="004449A2" w:rsidRDefault="001C35EF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á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í </w:t>
      </w:r>
    </w:p>
    <w:p w14:paraId="2C021369" w14:textId="77777777" w:rsidR="00E27FAD" w:rsidRPr="00F053BC" w:rsidRDefault="00E27FAD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DDC554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37E804E1" w14:textId="77777777" w:rsidR="004449A2" w:rsidRPr="00F053BC" w:rsidRDefault="004449A2" w:rsidP="001C35EF">
      <w:pPr>
        <w:numPr>
          <w:ilvl w:val="0"/>
          <w:numId w:val="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 xml:space="preserve">Úvodní </w:t>
      </w:r>
      <w:r w:rsidR="001C35EF" w:rsidRPr="00F053BC">
        <w:rPr>
          <w:rFonts w:asciiTheme="minorHAnsi" w:hAnsiTheme="minorHAnsi" w:cstheme="minorHAnsi"/>
          <w:b/>
          <w:bCs/>
          <w:sz w:val="22"/>
          <w:szCs w:val="22"/>
        </w:rPr>
        <w:t>ujednání</w:t>
      </w:r>
    </w:p>
    <w:p w14:paraId="5B0FEBA7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D03D30" w14:textId="2A131521" w:rsidR="008B6D6D" w:rsidRPr="00F053BC" w:rsidRDefault="004449A2" w:rsidP="00196913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B3441E" w:rsidRPr="00F053BC">
        <w:rPr>
          <w:rFonts w:asciiTheme="minorHAnsi" w:hAnsiTheme="minorHAnsi" w:cstheme="minorHAnsi"/>
          <w:sz w:val="22"/>
          <w:szCs w:val="22"/>
        </w:rPr>
        <w:t>1</w:t>
      </w:r>
      <w:r w:rsidR="00B3441E" w:rsidRPr="00F053BC">
        <w:rPr>
          <w:rFonts w:asciiTheme="minorHAnsi" w:hAnsiTheme="minorHAnsi" w:cstheme="minorHAnsi"/>
          <w:sz w:val="22"/>
          <w:szCs w:val="22"/>
        </w:rPr>
        <w:tab/>
        <w:t xml:space="preserve">Smluvní strany </w:t>
      </w:r>
      <w:r w:rsidR="009B5AE4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196913" w:rsidRPr="00196913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="009B5AE4" w:rsidRPr="00196913">
        <w:rPr>
          <w:rFonts w:asciiTheme="minorHAnsi" w:hAnsiTheme="minorHAnsi" w:cstheme="minorHAnsi"/>
          <w:i/>
          <w:iCs/>
          <w:sz w:val="22"/>
          <w:szCs w:val="22"/>
        </w:rPr>
        <w:t>bjednávky</w:t>
      </w:r>
      <w:r w:rsidR="00196913" w:rsidRPr="00196913">
        <w:rPr>
          <w:rFonts w:asciiTheme="minorHAnsi" w:hAnsiTheme="minorHAnsi" w:cstheme="minorHAnsi"/>
          <w:i/>
          <w:iCs/>
          <w:sz w:val="22"/>
          <w:szCs w:val="22"/>
        </w:rPr>
        <w:t xml:space="preserve"> právního poradenství v souvislosti s rekonstrukcí Úrazové nemocnice v Brně</w:t>
      </w:r>
      <w:r w:rsidR="009B5AE4">
        <w:rPr>
          <w:rFonts w:asciiTheme="minorHAnsi" w:hAnsiTheme="minorHAnsi" w:cstheme="minorHAnsi"/>
          <w:sz w:val="22"/>
          <w:szCs w:val="22"/>
        </w:rPr>
        <w:t xml:space="preserve"> ze dne </w:t>
      </w:r>
      <w:r w:rsidR="00FF3040">
        <w:rPr>
          <w:rFonts w:asciiTheme="minorHAnsi" w:hAnsiTheme="minorHAnsi" w:cstheme="minorHAnsi"/>
          <w:sz w:val="22"/>
          <w:szCs w:val="22"/>
        </w:rPr>
        <w:t>12. 10. 2023</w:t>
      </w:r>
      <w:r w:rsidR="009B5AE4">
        <w:rPr>
          <w:rFonts w:asciiTheme="minorHAnsi" w:hAnsiTheme="minorHAnsi" w:cstheme="minorHAnsi"/>
          <w:sz w:val="22"/>
          <w:szCs w:val="22"/>
        </w:rPr>
        <w:t xml:space="preserve">, akceptované </w:t>
      </w:r>
      <w:r w:rsidR="00FF3040">
        <w:rPr>
          <w:rFonts w:asciiTheme="minorHAnsi" w:hAnsiTheme="minorHAnsi" w:cstheme="minorHAnsi"/>
          <w:sz w:val="22"/>
          <w:szCs w:val="22"/>
        </w:rPr>
        <w:t>tentýž den</w:t>
      </w:r>
      <w:r w:rsidR="00F87881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F87881">
        <w:rPr>
          <w:rFonts w:asciiTheme="minorHAnsi" w:hAnsiTheme="minorHAnsi" w:cstheme="minorHAnsi"/>
          <w:b/>
          <w:bCs/>
          <w:sz w:val="22"/>
          <w:szCs w:val="22"/>
        </w:rPr>
        <w:t>Objednávka</w:t>
      </w:r>
      <w:r w:rsidR="00F87881">
        <w:rPr>
          <w:rFonts w:asciiTheme="minorHAnsi" w:hAnsiTheme="minorHAnsi" w:cstheme="minorHAnsi"/>
          <w:sz w:val="22"/>
          <w:szCs w:val="22"/>
        </w:rPr>
        <w:t>“),</w:t>
      </w:r>
      <w:r w:rsidR="00FF3040">
        <w:rPr>
          <w:rFonts w:asciiTheme="minorHAnsi" w:hAnsiTheme="minorHAnsi" w:cstheme="minorHAnsi"/>
          <w:sz w:val="22"/>
          <w:szCs w:val="22"/>
        </w:rPr>
        <w:t xml:space="preserve"> </w:t>
      </w:r>
      <w:r w:rsidR="00B3441E" w:rsidRPr="00F053BC">
        <w:rPr>
          <w:rFonts w:asciiTheme="minorHAnsi" w:hAnsiTheme="minorHAnsi" w:cstheme="minorHAnsi"/>
          <w:sz w:val="22"/>
          <w:szCs w:val="22"/>
        </w:rPr>
        <w:t>uzavřely</w:t>
      </w:r>
      <w:r w:rsidR="009B5AE4">
        <w:rPr>
          <w:rFonts w:asciiTheme="minorHAnsi" w:hAnsiTheme="minorHAnsi" w:cstheme="minorHAnsi"/>
          <w:sz w:val="22"/>
          <w:szCs w:val="22"/>
        </w:rPr>
        <w:t xml:space="preserve"> </w:t>
      </w:r>
      <w:r w:rsidR="00196913">
        <w:rPr>
          <w:rFonts w:asciiTheme="minorHAnsi" w:hAnsiTheme="minorHAnsi" w:cstheme="minorHAnsi"/>
          <w:sz w:val="22"/>
          <w:szCs w:val="22"/>
        </w:rPr>
        <w:t>smlouvu</w:t>
      </w:r>
      <w:r w:rsidR="00474E45">
        <w:rPr>
          <w:rFonts w:asciiTheme="minorHAnsi" w:hAnsiTheme="minorHAnsi" w:cstheme="minorHAnsi"/>
          <w:sz w:val="22"/>
          <w:szCs w:val="22"/>
        </w:rPr>
        <w:t xml:space="preserve"> ve smyslu §</w:t>
      </w:r>
      <w:r w:rsidR="00744232">
        <w:rPr>
          <w:rFonts w:asciiTheme="minorHAnsi" w:hAnsiTheme="minorHAnsi" w:cstheme="minorHAnsi"/>
          <w:sz w:val="22"/>
          <w:szCs w:val="22"/>
        </w:rPr>
        <w:t> </w:t>
      </w:r>
      <w:r w:rsidR="00474E45">
        <w:rPr>
          <w:rFonts w:asciiTheme="minorHAnsi" w:hAnsiTheme="minorHAnsi" w:cstheme="minorHAnsi"/>
          <w:sz w:val="22"/>
          <w:szCs w:val="22"/>
        </w:rPr>
        <w:t>1744 OZ</w:t>
      </w:r>
      <w:r w:rsidR="009B5AE4">
        <w:rPr>
          <w:rFonts w:asciiTheme="minorHAnsi" w:hAnsiTheme="minorHAnsi" w:cstheme="minorHAnsi"/>
          <w:sz w:val="22"/>
          <w:szCs w:val="22"/>
        </w:rPr>
        <w:t xml:space="preserve">, </w:t>
      </w:r>
      <w:r w:rsidR="00196913">
        <w:rPr>
          <w:rFonts w:asciiTheme="minorHAnsi" w:hAnsiTheme="minorHAnsi" w:cstheme="minorHAnsi"/>
          <w:sz w:val="22"/>
          <w:szCs w:val="22"/>
        </w:rPr>
        <w:t>jejímž</w:t>
      </w:r>
      <w:r w:rsidR="009B5AE4">
        <w:rPr>
          <w:rFonts w:asciiTheme="minorHAnsi" w:hAnsiTheme="minorHAnsi" w:cstheme="minorHAnsi"/>
          <w:sz w:val="22"/>
          <w:szCs w:val="22"/>
        </w:rPr>
        <w:t xml:space="preserve"> obsahem bylo </w:t>
      </w:r>
      <w:r w:rsidR="009B5AE4" w:rsidRPr="00FF3040">
        <w:rPr>
          <w:rFonts w:asciiTheme="minorHAnsi" w:hAnsiTheme="minorHAnsi" w:cstheme="minorHAnsi"/>
          <w:sz w:val="22"/>
          <w:szCs w:val="22"/>
        </w:rPr>
        <w:t>poskytování právního poradenství v souvislosti s rekonstrukcí prostor ÚNBR</w:t>
      </w:r>
      <w:r w:rsidR="009B5AE4">
        <w:rPr>
          <w:rFonts w:asciiTheme="minorHAnsi" w:hAnsiTheme="minorHAnsi" w:cstheme="minorHAnsi"/>
          <w:sz w:val="22"/>
          <w:szCs w:val="22"/>
        </w:rPr>
        <w:t>.</w:t>
      </w:r>
      <w:r w:rsidR="008B6D6D"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3E9874" w14:textId="4298E1BC" w:rsidR="00951925" w:rsidRDefault="008B6D6D" w:rsidP="00951925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8E603B">
        <w:rPr>
          <w:rFonts w:asciiTheme="minorHAnsi" w:hAnsiTheme="minorHAnsi" w:cstheme="minorHAnsi"/>
          <w:sz w:val="22"/>
          <w:szCs w:val="22"/>
        </w:rPr>
        <w:t>2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administrativního pochybení nebyla </w:t>
      </w:r>
      <w:r w:rsidR="001B160D">
        <w:rPr>
          <w:rFonts w:asciiTheme="minorHAnsi" w:hAnsiTheme="minorHAnsi" w:cstheme="minorHAnsi"/>
          <w:sz w:val="22"/>
          <w:szCs w:val="22"/>
        </w:rPr>
        <w:t>Objednávka</w:t>
      </w:r>
      <w:r w:rsidR="001B160D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uveřejněna v registru smluv postupem dle zákona č. 340/2015 Sb., o zvláštních podmínkách účinnosti některých smluv, uveřejňování těchto smluv a o registru smluv </w:t>
      </w:r>
      <w:r w:rsidR="00B72CF0">
        <w:rPr>
          <w:rFonts w:asciiTheme="minorHAnsi" w:hAnsiTheme="minorHAnsi" w:cstheme="minorHAnsi"/>
          <w:sz w:val="22"/>
          <w:szCs w:val="22"/>
        </w:rPr>
        <w:t>(</w:t>
      </w:r>
      <w:r w:rsidR="00F053BC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F053BC" w:rsidRPr="00B72CF0">
        <w:rPr>
          <w:rFonts w:asciiTheme="minorHAnsi" w:hAnsiTheme="minorHAnsi" w:cstheme="minorHAnsi"/>
          <w:b/>
          <w:bCs/>
          <w:sz w:val="22"/>
          <w:szCs w:val="22"/>
        </w:rPr>
        <w:t>ZRS</w:t>
      </w:r>
      <w:r w:rsidR="00F053BC" w:rsidRPr="00F053BC">
        <w:rPr>
          <w:rFonts w:asciiTheme="minorHAnsi" w:hAnsiTheme="minorHAnsi" w:cstheme="minorHAnsi"/>
          <w:sz w:val="22"/>
          <w:szCs w:val="22"/>
        </w:rPr>
        <w:t>“</w:t>
      </w:r>
      <w:r w:rsidR="00B72CF0">
        <w:rPr>
          <w:rFonts w:asciiTheme="minorHAnsi" w:hAnsiTheme="minorHAnsi" w:cstheme="minorHAnsi"/>
          <w:sz w:val="22"/>
          <w:szCs w:val="22"/>
        </w:rPr>
        <w:t>)</w:t>
      </w:r>
      <w:r w:rsidR="00904CA2">
        <w:rPr>
          <w:rFonts w:asciiTheme="minorHAnsi" w:hAnsiTheme="minorHAnsi" w:cstheme="minorHAnsi"/>
          <w:sz w:val="22"/>
          <w:szCs w:val="22"/>
        </w:rPr>
        <w:t xml:space="preserve"> ve lhůtě </w:t>
      </w:r>
      <w:r w:rsidR="003B6BC1">
        <w:rPr>
          <w:rFonts w:asciiTheme="minorHAnsi" w:hAnsiTheme="minorHAnsi" w:cstheme="minorHAnsi"/>
          <w:sz w:val="22"/>
          <w:szCs w:val="22"/>
        </w:rPr>
        <w:t>dle § 5 odst. 2 ZRS</w:t>
      </w:r>
      <w:r w:rsidR="00EF4502">
        <w:rPr>
          <w:rFonts w:asciiTheme="minorHAnsi" w:hAnsiTheme="minorHAnsi" w:cstheme="minorHAnsi"/>
          <w:sz w:val="22"/>
          <w:szCs w:val="22"/>
        </w:rPr>
        <w:t>, tj.</w:t>
      </w:r>
      <w:r w:rsidR="00744232">
        <w:rPr>
          <w:rFonts w:asciiTheme="minorHAnsi" w:hAnsiTheme="minorHAnsi" w:cstheme="minorHAnsi"/>
          <w:sz w:val="22"/>
          <w:szCs w:val="22"/>
        </w:rPr>
        <w:t> </w:t>
      </w:r>
      <w:r w:rsidR="00EF4502" w:rsidRPr="00EF4502">
        <w:rPr>
          <w:rFonts w:asciiTheme="minorHAnsi" w:hAnsiTheme="minorHAnsi" w:cstheme="minorHAnsi"/>
          <w:sz w:val="22"/>
          <w:szCs w:val="22"/>
        </w:rPr>
        <w:t>bez</w:t>
      </w:r>
      <w:r w:rsidR="00744232">
        <w:rPr>
          <w:rFonts w:asciiTheme="minorHAnsi" w:hAnsiTheme="minorHAnsi" w:cstheme="minorHAnsi"/>
          <w:sz w:val="22"/>
          <w:szCs w:val="22"/>
        </w:rPr>
        <w:t> </w:t>
      </w:r>
      <w:r w:rsidR="00EF4502" w:rsidRPr="00EF4502">
        <w:rPr>
          <w:rFonts w:asciiTheme="minorHAnsi" w:hAnsiTheme="minorHAnsi" w:cstheme="minorHAnsi"/>
          <w:sz w:val="22"/>
          <w:szCs w:val="22"/>
        </w:rPr>
        <w:t>zbytečného odkladu, nejpozději však do 30 dnů od uzavření smlouvy.</w:t>
      </w:r>
    </w:p>
    <w:p w14:paraId="31954DDC" w14:textId="7E18C5AE" w:rsidR="00951925" w:rsidRDefault="00951925" w:rsidP="00951925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1.3</w:t>
      </w:r>
      <w:r>
        <w:rPr>
          <w:rFonts w:asciiTheme="minorHAnsi" w:hAnsiTheme="minorHAnsi" w:cstheme="minorHAnsi"/>
          <w:sz w:val="22"/>
          <w:szCs w:val="22"/>
        </w:rPr>
        <w:tab/>
        <w:t xml:space="preserve">Smluvní strany jsou si vědomy znění § 6 odst. 2 ZRS, tj. že </w:t>
      </w:r>
      <w:r w:rsidR="001B160D">
        <w:rPr>
          <w:rFonts w:asciiTheme="minorHAnsi" w:hAnsiTheme="minorHAnsi" w:cstheme="minorHAnsi"/>
          <w:sz w:val="22"/>
          <w:szCs w:val="22"/>
        </w:rPr>
        <w:t xml:space="preserve">Objednávka </w:t>
      </w:r>
      <w:r>
        <w:rPr>
          <w:rFonts w:asciiTheme="minorHAnsi" w:hAnsiTheme="minorHAnsi" w:cstheme="minorHAnsi"/>
          <w:sz w:val="22"/>
          <w:szCs w:val="22"/>
        </w:rPr>
        <w:t>nabude účinnosti až</w:t>
      </w:r>
      <w:r w:rsidR="00744232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okamžikem jejího uveřejnění.</w:t>
      </w:r>
    </w:p>
    <w:p w14:paraId="3B1C4DF9" w14:textId="1764A2FE" w:rsidR="00951925" w:rsidRDefault="00951925" w:rsidP="00951925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1.4</w:t>
      </w:r>
      <w:r>
        <w:rPr>
          <w:rFonts w:asciiTheme="minorHAnsi" w:hAnsiTheme="minorHAnsi" w:cstheme="minorHAnsi"/>
          <w:sz w:val="22"/>
          <w:szCs w:val="22"/>
        </w:rPr>
        <w:tab/>
        <w:t xml:space="preserve">Smluvní strany uvádějí, že </w:t>
      </w:r>
      <w:r w:rsidR="00FF3040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1B160D">
        <w:rPr>
          <w:rFonts w:asciiTheme="minorHAnsi" w:hAnsiTheme="minorHAnsi" w:cstheme="minorHAnsi"/>
          <w:sz w:val="22"/>
          <w:szCs w:val="22"/>
        </w:rPr>
        <w:t xml:space="preserve">Objednávky </w:t>
      </w:r>
      <w:r w:rsidR="00FF3040">
        <w:rPr>
          <w:rFonts w:asciiTheme="minorHAnsi" w:hAnsiTheme="minorHAnsi" w:cstheme="minorHAnsi"/>
          <w:sz w:val="22"/>
          <w:szCs w:val="22"/>
        </w:rPr>
        <w:t xml:space="preserve">bylo poskytnuto plnění </w:t>
      </w:r>
      <w:r>
        <w:rPr>
          <w:rFonts w:asciiTheme="minorHAnsi" w:hAnsiTheme="minorHAnsi" w:cstheme="minorHAnsi"/>
          <w:sz w:val="22"/>
          <w:szCs w:val="22"/>
        </w:rPr>
        <w:t>již v době, kdy</w:t>
      </w:r>
      <w:r w:rsidR="00744232">
        <w:rPr>
          <w:rFonts w:asciiTheme="minorHAnsi" w:hAnsiTheme="minorHAnsi" w:cstheme="minorHAnsi"/>
          <w:sz w:val="22"/>
          <w:szCs w:val="22"/>
        </w:rPr>
        <w:t> </w:t>
      </w:r>
      <w:r w:rsidR="000E2EE2">
        <w:rPr>
          <w:rFonts w:asciiTheme="minorHAnsi" w:hAnsiTheme="minorHAnsi" w:cstheme="minorHAnsi"/>
          <w:sz w:val="22"/>
          <w:szCs w:val="22"/>
        </w:rPr>
        <w:t xml:space="preserve">Objednávka </w:t>
      </w:r>
      <w:r w:rsidR="00C93BBF">
        <w:rPr>
          <w:rFonts w:asciiTheme="minorHAnsi" w:hAnsiTheme="minorHAnsi" w:cstheme="minorHAnsi"/>
          <w:sz w:val="22"/>
          <w:szCs w:val="22"/>
        </w:rPr>
        <w:t xml:space="preserve">nebyla </w:t>
      </w:r>
      <w:r>
        <w:rPr>
          <w:rFonts w:asciiTheme="minorHAnsi" w:hAnsiTheme="minorHAnsi" w:cstheme="minorHAnsi"/>
          <w:sz w:val="22"/>
          <w:szCs w:val="22"/>
        </w:rPr>
        <w:t>v důsledku administrativního pochybení účinná.</w:t>
      </w:r>
    </w:p>
    <w:p w14:paraId="3279CB0D" w14:textId="22A495E4" w:rsidR="00951925" w:rsidRDefault="00951925" w:rsidP="00951925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1.5</w:t>
      </w:r>
      <w:r>
        <w:rPr>
          <w:rFonts w:asciiTheme="minorHAnsi" w:hAnsiTheme="minorHAnsi" w:cstheme="minorHAnsi"/>
          <w:sz w:val="22"/>
          <w:szCs w:val="22"/>
        </w:rPr>
        <w:tab/>
        <w:t>Smluvní strany uzavírají dohodu o narovnání sporných skutečností souvisejících s</w:t>
      </w:r>
      <w:r w:rsidR="00B30F2A">
        <w:rPr>
          <w:rFonts w:asciiTheme="minorHAnsi" w:hAnsiTheme="minorHAnsi" w:cstheme="minorHAnsi"/>
          <w:sz w:val="22"/>
          <w:szCs w:val="22"/>
        </w:rPr>
        <w:t> </w:t>
      </w:r>
      <w:r w:rsidR="001B160D">
        <w:rPr>
          <w:rFonts w:asciiTheme="minorHAnsi" w:hAnsiTheme="minorHAnsi" w:cstheme="minorHAnsi"/>
          <w:sz w:val="22"/>
          <w:szCs w:val="22"/>
        </w:rPr>
        <w:t>Objednávkou</w:t>
      </w:r>
      <w:r w:rsidR="00B30F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 následujícím znění.</w:t>
      </w:r>
    </w:p>
    <w:p w14:paraId="484D5D9D" w14:textId="77777777" w:rsidR="00744232" w:rsidRDefault="00744232" w:rsidP="00951925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4FAB1CE" w14:textId="77777777" w:rsidR="00744232" w:rsidRDefault="00744232" w:rsidP="00951925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0C41E42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6BB7054" w14:textId="77777777" w:rsidR="004449A2" w:rsidRPr="00F053BC" w:rsidRDefault="004449A2" w:rsidP="001C35EF">
      <w:pPr>
        <w:numPr>
          <w:ilvl w:val="2"/>
          <w:numId w:val="6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lastRenderedPageBreak/>
        <w:t>Dohoda o narovnání</w:t>
      </w:r>
    </w:p>
    <w:p w14:paraId="7FD0FB5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EF85379" w14:textId="0ACDAAA4" w:rsidR="003641ED" w:rsidRPr="00592AA7" w:rsidRDefault="003641ED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mají společný zájem na narovnání sporných skutečností vzniklých </w:t>
      </w:r>
      <w:r w:rsidR="00951925">
        <w:rPr>
          <w:rFonts w:asciiTheme="minorHAnsi" w:hAnsiTheme="minorHAnsi" w:cstheme="minorHAnsi"/>
          <w:sz w:val="22"/>
          <w:szCs w:val="22"/>
        </w:rPr>
        <w:t xml:space="preserve">v souvislosti </w:t>
      </w:r>
      <w:r>
        <w:rPr>
          <w:rFonts w:asciiTheme="minorHAnsi" w:hAnsiTheme="minorHAnsi" w:cstheme="minorHAnsi"/>
          <w:sz w:val="22"/>
          <w:szCs w:val="22"/>
        </w:rPr>
        <w:t>nedodržením postupu dle § 5 odst. 2 ZRS</w:t>
      </w:r>
      <w:r w:rsidR="004E69FD">
        <w:rPr>
          <w:rFonts w:asciiTheme="minorHAnsi" w:hAnsiTheme="minorHAnsi" w:cstheme="minorHAnsi"/>
          <w:sz w:val="22"/>
          <w:szCs w:val="22"/>
        </w:rPr>
        <w:t xml:space="preserve">, a to zejména skutečnosti, že </w:t>
      </w:r>
      <w:r w:rsidR="001B160D">
        <w:rPr>
          <w:rFonts w:asciiTheme="minorHAnsi" w:hAnsiTheme="minorHAnsi" w:cstheme="minorHAnsi"/>
          <w:sz w:val="22"/>
          <w:szCs w:val="22"/>
        </w:rPr>
        <w:t xml:space="preserve">Objednávka </w:t>
      </w:r>
      <w:r w:rsidR="004E69FD">
        <w:rPr>
          <w:rFonts w:asciiTheme="minorHAnsi" w:hAnsiTheme="minorHAnsi" w:cstheme="minorHAnsi"/>
          <w:sz w:val="22"/>
          <w:szCs w:val="22"/>
        </w:rPr>
        <w:t xml:space="preserve">nebyla uzavřena ve lhůtách dle § 5 odst. 2 ZRS, a že na základě </w:t>
      </w:r>
      <w:r w:rsidR="001B160D">
        <w:rPr>
          <w:rFonts w:asciiTheme="minorHAnsi" w:hAnsiTheme="minorHAnsi" w:cstheme="minorHAnsi"/>
          <w:sz w:val="22"/>
          <w:szCs w:val="22"/>
        </w:rPr>
        <w:t xml:space="preserve">Objednávky </w:t>
      </w:r>
      <w:r w:rsidR="004E69FD">
        <w:rPr>
          <w:rFonts w:asciiTheme="minorHAnsi" w:hAnsiTheme="minorHAnsi" w:cstheme="minorHAnsi"/>
          <w:sz w:val="22"/>
          <w:szCs w:val="22"/>
        </w:rPr>
        <w:t>bylo plněno již v době, kdy</w:t>
      </w:r>
      <w:r w:rsidR="00744232">
        <w:rPr>
          <w:rFonts w:asciiTheme="minorHAnsi" w:hAnsiTheme="minorHAnsi" w:cstheme="minorHAnsi"/>
          <w:sz w:val="22"/>
          <w:szCs w:val="22"/>
        </w:rPr>
        <w:t> </w:t>
      </w:r>
      <w:r w:rsidR="001B160D">
        <w:rPr>
          <w:rFonts w:asciiTheme="minorHAnsi" w:hAnsiTheme="minorHAnsi" w:cstheme="minorHAnsi"/>
          <w:sz w:val="22"/>
          <w:szCs w:val="22"/>
        </w:rPr>
        <w:t xml:space="preserve">Objednávka </w:t>
      </w:r>
      <w:r w:rsidR="004E69FD">
        <w:rPr>
          <w:rFonts w:asciiTheme="minorHAnsi" w:hAnsiTheme="minorHAnsi" w:cstheme="minorHAnsi"/>
          <w:sz w:val="22"/>
          <w:szCs w:val="22"/>
        </w:rPr>
        <w:t xml:space="preserve">nebyla v důsledku administrativního pochybení účinná. </w:t>
      </w:r>
    </w:p>
    <w:p w14:paraId="54621CD6" w14:textId="1D87363D" w:rsidR="008E603B" w:rsidRPr="008E603B" w:rsidRDefault="00592AA7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8E603B">
        <w:rPr>
          <w:rFonts w:asciiTheme="minorHAnsi" w:hAnsiTheme="minorHAnsi" w:cstheme="minorHAnsi"/>
          <w:sz w:val="22"/>
          <w:szCs w:val="22"/>
        </w:rPr>
        <w:t>se dohodly</w:t>
      </w:r>
      <w:r>
        <w:rPr>
          <w:rFonts w:asciiTheme="minorHAnsi" w:hAnsiTheme="minorHAnsi" w:cstheme="minorHAnsi"/>
          <w:sz w:val="22"/>
          <w:szCs w:val="22"/>
        </w:rPr>
        <w:t xml:space="preserve">, že </w:t>
      </w:r>
      <w:r w:rsidR="008E603B">
        <w:rPr>
          <w:rFonts w:asciiTheme="minorHAnsi" w:hAnsiTheme="minorHAnsi" w:cstheme="minorHAnsi"/>
          <w:sz w:val="22"/>
          <w:szCs w:val="22"/>
        </w:rPr>
        <w:t xml:space="preserve">k uveřejnění </w:t>
      </w:r>
      <w:r w:rsidR="001B160D">
        <w:rPr>
          <w:rFonts w:asciiTheme="minorHAnsi" w:hAnsiTheme="minorHAnsi" w:cstheme="minorHAnsi"/>
          <w:sz w:val="22"/>
          <w:szCs w:val="22"/>
        </w:rPr>
        <w:t xml:space="preserve">Objednávky </w:t>
      </w:r>
      <w:r w:rsidR="008E603B">
        <w:rPr>
          <w:rFonts w:asciiTheme="minorHAnsi" w:hAnsiTheme="minorHAnsi" w:cstheme="minorHAnsi"/>
          <w:sz w:val="22"/>
          <w:szCs w:val="22"/>
        </w:rPr>
        <w:t xml:space="preserve">dojde ke dni </w:t>
      </w:r>
      <w:r w:rsidR="00667153">
        <w:rPr>
          <w:rFonts w:asciiTheme="minorHAnsi" w:hAnsiTheme="minorHAnsi" w:cstheme="minorHAnsi"/>
          <w:sz w:val="22"/>
          <w:szCs w:val="22"/>
        </w:rPr>
        <w:t>3. 1. 2024.</w:t>
      </w:r>
    </w:p>
    <w:p w14:paraId="1409B605" w14:textId="0F180A2E" w:rsidR="00C81058" w:rsidRPr="00C81058" w:rsidRDefault="008E603B" w:rsidP="00C54851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6F14">
        <w:rPr>
          <w:rFonts w:asciiTheme="minorHAnsi" w:hAnsiTheme="minorHAnsi" w:cstheme="minorHAnsi"/>
          <w:sz w:val="22"/>
          <w:szCs w:val="22"/>
        </w:rPr>
        <w:t xml:space="preserve">Smluvní strany shodně prohlašují, že k uveřejnění </w:t>
      </w:r>
      <w:r w:rsidR="001B160D">
        <w:rPr>
          <w:rFonts w:asciiTheme="minorHAnsi" w:hAnsiTheme="minorHAnsi" w:cstheme="minorHAnsi"/>
          <w:sz w:val="22"/>
          <w:szCs w:val="22"/>
        </w:rPr>
        <w:t>Objednávky</w:t>
      </w:r>
      <w:r w:rsidR="001B160D" w:rsidRPr="002A6F14">
        <w:rPr>
          <w:rFonts w:asciiTheme="minorHAnsi" w:hAnsiTheme="minorHAnsi" w:cstheme="minorHAnsi"/>
          <w:sz w:val="22"/>
          <w:szCs w:val="22"/>
        </w:rPr>
        <w:t xml:space="preserve"> </w:t>
      </w:r>
      <w:r w:rsidRPr="002A6F14">
        <w:rPr>
          <w:rFonts w:asciiTheme="minorHAnsi" w:hAnsiTheme="minorHAnsi" w:cstheme="minorHAnsi"/>
          <w:sz w:val="22"/>
          <w:szCs w:val="22"/>
        </w:rPr>
        <w:t>dochází v souladu s</w:t>
      </w:r>
      <w:r w:rsidR="002A6F14" w:rsidRPr="002A6F14">
        <w:rPr>
          <w:rFonts w:asciiTheme="minorHAnsi" w:hAnsiTheme="minorHAnsi" w:cstheme="minorHAnsi"/>
          <w:sz w:val="22"/>
          <w:szCs w:val="22"/>
        </w:rPr>
        <w:t>e lhůtou stanovenou v</w:t>
      </w:r>
      <w:r w:rsidRPr="002A6F14">
        <w:rPr>
          <w:rFonts w:asciiTheme="minorHAnsi" w:hAnsiTheme="minorHAnsi" w:cstheme="minorHAnsi"/>
          <w:sz w:val="22"/>
          <w:szCs w:val="22"/>
        </w:rPr>
        <w:t xml:space="preserve"> § 7 odst. 1 ZRS</w:t>
      </w:r>
      <w:r w:rsidR="002A6F14" w:rsidRPr="002A6F14">
        <w:rPr>
          <w:rFonts w:asciiTheme="minorHAnsi" w:hAnsiTheme="minorHAnsi" w:cstheme="minorHAnsi"/>
          <w:sz w:val="22"/>
          <w:szCs w:val="22"/>
        </w:rPr>
        <w:t xml:space="preserve">. </w:t>
      </w:r>
      <w:r w:rsidR="001B160D">
        <w:rPr>
          <w:rFonts w:asciiTheme="minorHAnsi" w:hAnsiTheme="minorHAnsi" w:cstheme="minorHAnsi"/>
          <w:sz w:val="22"/>
          <w:szCs w:val="22"/>
        </w:rPr>
        <w:t>Objednávka</w:t>
      </w:r>
      <w:r w:rsidR="001B160D" w:rsidRPr="002A6F14">
        <w:rPr>
          <w:rFonts w:asciiTheme="minorHAnsi" w:hAnsiTheme="minorHAnsi" w:cstheme="minorHAnsi"/>
          <w:sz w:val="22"/>
          <w:szCs w:val="22"/>
        </w:rPr>
        <w:t xml:space="preserve"> </w:t>
      </w:r>
      <w:r w:rsidR="00967928">
        <w:rPr>
          <w:rFonts w:asciiTheme="minorHAnsi" w:hAnsiTheme="minorHAnsi" w:cstheme="minorHAnsi"/>
          <w:sz w:val="22"/>
          <w:szCs w:val="22"/>
        </w:rPr>
        <w:t>bude uveřejněna</w:t>
      </w:r>
      <w:r w:rsidR="002A6F14" w:rsidRPr="002A6F14">
        <w:rPr>
          <w:rFonts w:asciiTheme="minorHAnsi" w:hAnsiTheme="minorHAnsi" w:cstheme="minorHAnsi"/>
          <w:sz w:val="22"/>
          <w:szCs w:val="22"/>
        </w:rPr>
        <w:t xml:space="preserve"> ve lhůtě tří měsíců ode dne jejího</w:t>
      </w:r>
      <w:r w:rsidR="00744232">
        <w:rPr>
          <w:rFonts w:asciiTheme="minorHAnsi" w:hAnsiTheme="minorHAnsi" w:cstheme="minorHAnsi"/>
          <w:sz w:val="22"/>
          <w:szCs w:val="22"/>
        </w:rPr>
        <w:t> </w:t>
      </w:r>
      <w:r w:rsidR="002A6F14" w:rsidRPr="002A6F14">
        <w:rPr>
          <w:rFonts w:asciiTheme="minorHAnsi" w:hAnsiTheme="minorHAnsi" w:cstheme="minorHAnsi"/>
          <w:sz w:val="22"/>
          <w:szCs w:val="22"/>
        </w:rPr>
        <w:t xml:space="preserve">uzavření, pročež </w:t>
      </w:r>
      <w:r w:rsidR="00D45E5D">
        <w:rPr>
          <w:rFonts w:asciiTheme="minorHAnsi" w:hAnsiTheme="minorHAnsi" w:cstheme="minorHAnsi"/>
          <w:sz w:val="22"/>
          <w:szCs w:val="22"/>
        </w:rPr>
        <w:t xml:space="preserve">tak </w:t>
      </w:r>
      <w:r w:rsidR="002A6F14" w:rsidRPr="002A6F14">
        <w:rPr>
          <w:rFonts w:asciiTheme="minorHAnsi" w:hAnsiTheme="minorHAnsi" w:cstheme="minorHAnsi"/>
          <w:sz w:val="22"/>
          <w:szCs w:val="22"/>
        </w:rPr>
        <w:t>nedochází k jejímu zrušení od počátk</w:t>
      </w:r>
      <w:r w:rsidR="00C81058">
        <w:rPr>
          <w:rFonts w:asciiTheme="minorHAnsi" w:hAnsiTheme="minorHAnsi" w:cstheme="minorHAnsi"/>
          <w:sz w:val="22"/>
          <w:szCs w:val="22"/>
        </w:rPr>
        <w:t>u.</w:t>
      </w:r>
    </w:p>
    <w:p w14:paraId="6C015B71" w14:textId="284B4DD2" w:rsidR="002A6F14" w:rsidRPr="001A67BA" w:rsidRDefault="00D45E5D" w:rsidP="00C54851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dále shodně prohlašují, že </w:t>
      </w:r>
      <w:r w:rsidRPr="00D45E5D">
        <w:rPr>
          <w:rFonts w:asciiTheme="minorHAnsi" w:hAnsiTheme="minorHAnsi" w:cstheme="minorHAnsi"/>
          <w:sz w:val="22"/>
          <w:szCs w:val="22"/>
        </w:rPr>
        <w:t xml:space="preserve">podmínkami </w:t>
      </w:r>
      <w:r w:rsidR="001B160D">
        <w:rPr>
          <w:rFonts w:asciiTheme="minorHAnsi" w:hAnsiTheme="minorHAnsi" w:cstheme="minorHAnsi"/>
          <w:sz w:val="22"/>
          <w:szCs w:val="22"/>
        </w:rPr>
        <w:t xml:space="preserve">Objednávky </w:t>
      </w:r>
      <w:r w:rsidR="001A67BA">
        <w:rPr>
          <w:rFonts w:asciiTheme="minorHAnsi" w:hAnsiTheme="minorHAnsi" w:cstheme="minorHAnsi"/>
          <w:sz w:val="22"/>
          <w:szCs w:val="22"/>
        </w:rPr>
        <w:t xml:space="preserve">se na základě vzájemné dohody řídily již ode dne </w:t>
      </w:r>
      <w:r w:rsidRPr="00D45E5D">
        <w:rPr>
          <w:rFonts w:asciiTheme="minorHAnsi" w:hAnsiTheme="minorHAnsi" w:cstheme="minorHAnsi"/>
          <w:sz w:val="22"/>
          <w:szCs w:val="22"/>
        </w:rPr>
        <w:t xml:space="preserve">podpisu </w:t>
      </w:r>
      <w:r w:rsidR="001B160D">
        <w:rPr>
          <w:rFonts w:asciiTheme="minorHAnsi" w:hAnsiTheme="minorHAnsi" w:cstheme="minorHAnsi"/>
          <w:sz w:val="22"/>
          <w:szCs w:val="22"/>
        </w:rPr>
        <w:t xml:space="preserve">Objednávky </w:t>
      </w:r>
      <w:r w:rsidR="001A67BA">
        <w:rPr>
          <w:rFonts w:asciiTheme="minorHAnsi" w:hAnsiTheme="minorHAnsi" w:cstheme="minorHAnsi"/>
          <w:sz w:val="22"/>
          <w:szCs w:val="22"/>
        </w:rPr>
        <w:t xml:space="preserve">a veškerá svá vzájemná plnění poskytnutá ode dne </w:t>
      </w:r>
      <w:r w:rsidRPr="00D45E5D">
        <w:rPr>
          <w:rFonts w:asciiTheme="minorHAnsi" w:hAnsiTheme="minorHAnsi" w:cstheme="minorHAnsi"/>
          <w:sz w:val="22"/>
          <w:szCs w:val="22"/>
        </w:rPr>
        <w:t xml:space="preserve">podpisu </w:t>
      </w:r>
      <w:r w:rsidR="001B160D">
        <w:rPr>
          <w:rFonts w:asciiTheme="minorHAnsi" w:hAnsiTheme="minorHAnsi" w:cstheme="minorHAnsi"/>
          <w:sz w:val="22"/>
          <w:szCs w:val="22"/>
        </w:rPr>
        <w:t>Objednávky</w:t>
      </w:r>
      <w:r w:rsidR="001B160D" w:rsidRPr="00D45E5D">
        <w:rPr>
          <w:rFonts w:asciiTheme="minorHAnsi" w:hAnsiTheme="minorHAnsi" w:cstheme="minorHAnsi"/>
          <w:sz w:val="22"/>
          <w:szCs w:val="22"/>
        </w:rPr>
        <w:t xml:space="preserve"> </w:t>
      </w:r>
      <w:r w:rsidRPr="00D45E5D">
        <w:rPr>
          <w:rFonts w:asciiTheme="minorHAnsi" w:hAnsiTheme="minorHAnsi" w:cstheme="minorHAnsi"/>
          <w:sz w:val="22"/>
          <w:szCs w:val="22"/>
        </w:rPr>
        <w:t xml:space="preserve">do dne nabytí </w:t>
      </w:r>
      <w:r w:rsidR="001A67BA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8A0D3D">
        <w:rPr>
          <w:rFonts w:asciiTheme="minorHAnsi" w:hAnsiTheme="minorHAnsi" w:cstheme="minorHAnsi"/>
          <w:sz w:val="22"/>
          <w:szCs w:val="22"/>
        </w:rPr>
        <w:t xml:space="preserve">Objednávky </w:t>
      </w:r>
      <w:r w:rsidR="001A67BA">
        <w:rPr>
          <w:rFonts w:asciiTheme="minorHAnsi" w:hAnsiTheme="minorHAnsi" w:cstheme="minorHAnsi"/>
          <w:sz w:val="22"/>
          <w:szCs w:val="22"/>
        </w:rPr>
        <w:t>dle bodu 2.2 tohoto článku</w:t>
      </w:r>
      <w:r w:rsidRPr="00D45E5D">
        <w:rPr>
          <w:rFonts w:asciiTheme="minorHAnsi" w:hAnsiTheme="minorHAnsi" w:cstheme="minorHAnsi"/>
          <w:sz w:val="22"/>
          <w:szCs w:val="22"/>
        </w:rPr>
        <w:t xml:space="preserve"> </w:t>
      </w:r>
      <w:r w:rsidR="001A67BA">
        <w:rPr>
          <w:rFonts w:asciiTheme="minorHAnsi" w:hAnsiTheme="minorHAnsi" w:cstheme="minorHAnsi"/>
          <w:sz w:val="22"/>
          <w:szCs w:val="22"/>
        </w:rPr>
        <w:t>považují za</w:t>
      </w:r>
      <w:r w:rsidR="00744232">
        <w:rPr>
          <w:rFonts w:asciiTheme="minorHAnsi" w:hAnsiTheme="minorHAnsi" w:cstheme="minorHAnsi"/>
          <w:sz w:val="22"/>
          <w:szCs w:val="22"/>
        </w:rPr>
        <w:t> </w:t>
      </w:r>
      <w:r w:rsidR="001A67BA">
        <w:rPr>
          <w:rFonts w:asciiTheme="minorHAnsi" w:hAnsiTheme="minorHAnsi" w:cstheme="minorHAnsi"/>
          <w:sz w:val="22"/>
          <w:szCs w:val="22"/>
        </w:rPr>
        <w:t xml:space="preserve">plnění </w:t>
      </w:r>
      <w:r w:rsidRPr="00D45E5D">
        <w:rPr>
          <w:rFonts w:asciiTheme="minorHAnsi" w:hAnsiTheme="minorHAnsi" w:cstheme="minorHAnsi"/>
          <w:sz w:val="22"/>
          <w:szCs w:val="22"/>
        </w:rPr>
        <w:t xml:space="preserve">poskytnutá podle </w:t>
      </w:r>
      <w:r w:rsidR="001B160D">
        <w:rPr>
          <w:rFonts w:asciiTheme="minorHAnsi" w:hAnsiTheme="minorHAnsi" w:cstheme="minorHAnsi"/>
          <w:sz w:val="22"/>
          <w:szCs w:val="22"/>
        </w:rPr>
        <w:t>Objednávky</w:t>
      </w:r>
      <w:r w:rsidR="001A67BA">
        <w:rPr>
          <w:rFonts w:asciiTheme="minorHAnsi" w:hAnsiTheme="minorHAnsi" w:cstheme="minorHAnsi"/>
          <w:sz w:val="22"/>
          <w:szCs w:val="22"/>
        </w:rPr>
        <w:t>.</w:t>
      </w:r>
      <w:r w:rsidRPr="00D45E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D8D941" w14:textId="6BF53339" w:rsidR="001A67BA" w:rsidRPr="001A67BA" w:rsidRDefault="001A67BA" w:rsidP="00C54851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Nadto mají Smluvní strany za to, že uzavření </w:t>
      </w:r>
      <w:r w:rsidR="001B160D">
        <w:rPr>
          <w:rFonts w:asciiTheme="minorHAnsi" w:hAnsiTheme="minorHAnsi" w:cstheme="minorHAnsi"/>
          <w:sz w:val="22"/>
          <w:szCs w:val="22"/>
        </w:rPr>
        <w:t xml:space="preserve">Objednávky </w:t>
      </w:r>
      <w:r>
        <w:rPr>
          <w:rFonts w:asciiTheme="minorHAnsi" w:hAnsiTheme="minorHAnsi" w:cstheme="minorHAnsi"/>
          <w:sz w:val="22"/>
          <w:szCs w:val="22"/>
        </w:rPr>
        <w:t>provázely mimořádné okolnosti ve</w:t>
      </w:r>
      <w:r w:rsidR="00744232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smyslu § 6 odst. 2 ZRS a </w:t>
      </w:r>
      <w:r w:rsidR="001B160D">
        <w:rPr>
          <w:rFonts w:asciiTheme="minorHAnsi" w:hAnsiTheme="minorHAnsi" w:cstheme="minorHAnsi"/>
          <w:sz w:val="22"/>
          <w:szCs w:val="22"/>
        </w:rPr>
        <w:t xml:space="preserve">Objednávka </w:t>
      </w:r>
      <w:r>
        <w:rPr>
          <w:rFonts w:asciiTheme="minorHAnsi" w:hAnsiTheme="minorHAnsi" w:cstheme="minorHAnsi"/>
          <w:sz w:val="22"/>
          <w:szCs w:val="22"/>
        </w:rPr>
        <w:t xml:space="preserve">tak byla účinná od počátku bez ohledu na její uveřejnění. Smluvní strany tak uzavírají tuto dohodu o narovnání z procesní opatrnosti a pro vyloučení veškerých pochybností stran plnění poskytovaného na základě </w:t>
      </w:r>
      <w:r w:rsidR="001B160D">
        <w:rPr>
          <w:rFonts w:asciiTheme="minorHAnsi" w:hAnsiTheme="minorHAnsi" w:cstheme="minorHAnsi"/>
          <w:sz w:val="22"/>
          <w:szCs w:val="22"/>
        </w:rPr>
        <w:t>Objednávky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3EA179" w14:textId="77777777" w:rsidR="004449A2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037F60B" w14:textId="77777777" w:rsidR="00CB4E65" w:rsidRPr="00F053BC" w:rsidRDefault="00CB4E65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554D4" w14:textId="77777777" w:rsidR="004449A2" w:rsidRPr="00F053BC" w:rsidRDefault="004449A2" w:rsidP="001C35EF">
      <w:pPr>
        <w:numPr>
          <w:ilvl w:val="0"/>
          <w:numId w:val="1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475439D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53C7588" w14:textId="6C3EA548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</w:t>
      </w:r>
      <w:r w:rsidR="001B160D"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>a právní vztahy z</w:t>
      </w:r>
      <w:r w:rsidR="001B160D"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ní vyplývající se řídí právním řádem České republiky.</w:t>
      </w:r>
    </w:p>
    <w:p w14:paraId="7B759641" w14:textId="70C76A6E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</w:t>
      </w:r>
      <w:r w:rsidR="001B160D"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případě, že je nebo se stane některé z</w:t>
      </w:r>
      <w:r w:rsidR="001B160D"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ustanovení této dohody neplatné, neúčinné nebo</w:t>
      </w:r>
      <w:r w:rsidR="00744232"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nevykonatelné a takové ustanovení je oddělitelné od ostatního obsahu dohody, nebude tím dotčena platnost, účinnost a vykonatelnost ostatních ujednání. Smluvní strany jsou povinny poskytnout si vzájemnou součinnost pro to, aby neplatné, neúčinné nebo nevykonatelné ustanovení bylo nahrazeno takovým ustanovením platným, účinným a vykonatelným, které</w:t>
      </w:r>
      <w:r w:rsidR="00744232"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v</w:t>
      </w:r>
      <w:r w:rsidR="001B160D"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nejvyšší možné míře zachovává ekonomický účel zamýšlený neplatným, neúčinným nebo</w:t>
      </w:r>
      <w:r w:rsidR="00744232"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nevykonatelným ustanovením.</w:t>
      </w:r>
    </w:p>
    <w:p w14:paraId="69123020" w14:textId="2D4AF6D2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</w:t>
      </w:r>
      <w:r w:rsidR="001B160D"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>nabývá platnosti dnem jejího podpisu oběma Smluvními stranami</w:t>
      </w:r>
      <w:r w:rsidR="00354A44">
        <w:rPr>
          <w:rFonts w:asciiTheme="minorHAnsi" w:hAnsiTheme="minorHAnsi" w:cstheme="minorHAnsi"/>
          <w:sz w:val="22"/>
          <w:szCs w:val="22"/>
        </w:rPr>
        <w:t xml:space="preserve"> a</w:t>
      </w:r>
      <w:r w:rsidR="00744232">
        <w:rPr>
          <w:rFonts w:asciiTheme="minorHAnsi" w:hAnsiTheme="minorHAnsi" w:cstheme="minorHAnsi"/>
          <w:sz w:val="22"/>
          <w:szCs w:val="22"/>
        </w:rPr>
        <w:t> </w:t>
      </w:r>
      <w:r w:rsidR="00354A44">
        <w:rPr>
          <w:rFonts w:asciiTheme="minorHAnsi" w:hAnsiTheme="minorHAnsi" w:cstheme="minorHAnsi"/>
          <w:sz w:val="22"/>
          <w:szCs w:val="22"/>
        </w:rPr>
        <w:t>účinnosti dnem jejího uveřejnění v Registru smluv postupem dle ZRS</w:t>
      </w:r>
      <w:r w:rsidRPr="00F053BC">
        <w:rPr>
          <w:rFonts w:asciiTheme="minorHAnsi" w:hAnsiTheme="minorHAnsi" w:cstheme="minorHAnsi"/>
          <w:sz w:val="22"/>
          <w:szCs w:val="22"/>
        </w:rPr>
        <w:t>.</w:t>
      </w:r>
    </w:p>
    <w:p w14:paraId="79CD26D8" w14:textId="3DC31585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Změny nebo doplnění této dohody </w:t>
      </w:r>
      <w:r w:rsidR="001B160D"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 xml:space="preserve">vyžadují formu písemného dodatku, podepsaného </w:t>
      </w:r>
      <w:r w:rsidR="001C35EF" w:rsidRPr="00F053BC">
        <w:rPr>
          <w:rFonts w:asciiTheme="minorHAnsi" w:hAnsiTheme="minorHAnsi" w:cstheme="minorHAnsi"/>
          <w:sz w:val="22"/>
          <w:szCs w:val="22"/>
        </w:rPr>
        <w:t>oběm</w:t>
      </w:r>
      <w:r w:rsidR="00D744FE">
        <w:rPr>
          <w:rFonts w:asciiTheme="minorHAnsi" w:hAnsiTheme="minorHAnsi" w:cstheme="minorHAnsi"/>
          <w:sz w:val="22"/>
          <w:szCs w:val="22"/>
        </w:rPr>
        <w:t>a</w:t>
      </w:r>
      <w:r w:rsidR="001C35EF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Smluvními stranami.</w:t>
      </w:r>
    </w:p>
    <w:p w14:paraId="4E5829E6" w14:textId="140DCD31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</w:t>
      </w:r>
      <w:r w:rsidR="001B160D"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 xml:space="preserve">je vyhotovena ve dvou vyhotoveních, z nichž každá ze Smluvních stran obdrží po jednom vyhotovení. Obě vyhotovení této dohody </w:t>
      </w:r>
      <w:r w:rsidR="001B160D"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 xml:space="preserve">mají stejnou platnost. </w:t>
      </w:r>
    </w:p>
    <w:p w14:paraId="274C3918" w14:textId="7FBF746F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Smluvní strany prohlašují, že tato dohoda </w:t>
      </w:r>
      <w:r w:rsidR="001B160D">
        <w:rPr>
          <w:rFonts w:asciiTheme="minorHAnsi" w:hAnsiTheme="minorHAnsi" w:cstheme="minorHAnsi"/>
          <w:sz w:val="22"/>
          <w:szCs w:val="22"/>
        </w:rPr>
        <w:t xml:space="preserve">o narovnání </w:t>
      </w:r>
      <w:r w:rsidRPr="00F053BC">
        <w:rPr>
          <w:rFonts w:asciiTheme="minorHAnsi" w:hAnsiTheme="minorHAnsi" w:cstheme="minorHAnsi"/>
          <w:sz w:val="22"/>
          <w:szCs w:val="22"/>
        </w:rPr>
        <w:t>byla uzavřena na základě pravdivých údajů, podle jejich pravé a svobodné vůle, určitě, vážně a srozumitelně, nikoliv v tísni či</w:t>
      </w:r>
      <w:r w:rsidR="00744232"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>za</w:t>
      </w:r>
      <w:r w:rsidR="00744232">
        <w:rPr>
          <w:rFonts w:asciiTheme="minorHAnsi" w:hAnsiTheme="minorHAnsi" w:cstheme="minorHAnsi"/>
          <w:sz w:val="22"/>
          <w:szCs w:val="22"/>
        </w:rPr>
        <w:t> </w:t>
      </w:r>
      <w:r w:rsidRPr="00F053BC">
        <w:rPr>
          <w:rFonts w:asciiTheme="minorHAnsi" w:hAnsiTheme="minorHAnsi" w:cstheme="minorHAnsi"/>
          <w:sz w:val="22"/>
          <w:szCs w:val="22"/>
        </w:rPr>
        <w:t xml:space="preserve">nápadně nevýhodných podmínek, což stvrzují </w:t>
      </w:r>
      <w:r w:rsidR="0087578F">
        <w:rPr>
          <w:rFonts w:asciiTheme="minorHAnsi" w:hAnsiTheme="minorHAnsi" w:cstheme="minorHAnsi"/>
          <w:sz w:val="22"/>
          <w:szCs w:val="22"/>
        </w:rPr>
        <w:t>svými</w:t>
      </w:r>
      <w:r w:rsidRPr="00F053BC">
        <w:rPr>
          <w:rFonts w:asciiTheme="minorHAnsi" w:hAnsiTheme="minorHAnsi" w:cstheme="minorHAnsi"/>
          <w:sz w:val="22"/>
          <w:szCs w:val="22"/>
        </w:rPr>
        <w:t xml:space="preserve"> podpisy.</w:t>
      </w:r>
    </w:p>
    <w:p w14:paraId="32370DB5" w14:textId="77777777" w:rsidR="004449A2" w:rsidRDefault="004449A2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19665A28" w14:textId="13CBDD66" w:rsidR="00FE7D98" w:rsidRDefault="003B789B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D1226">
        <w:rPr>
          <w:rFonts w:asciiTheme="minorHAnsi" w:hAnsiTheme="minorHAnsi" w:cstheme="minorHAnsi"/>
          <w:sz w:val="22"/>
          <w:szCs w:val="22"/>
        </w:rPr>
        <w:t xml:space="preserve"> Brně </w:t>
      </w:r>
      <w:r w:rsidR="00FE7D98">
        <w:rPr>
          <w:rFonts w:asciiTheme="minorHAnsi" w:hAnsiTheme="minorHAnsi" w:cstheme="minorHAnsi"/>
          <w:sz w:val="22"/>
          <w:szCs w:val="22"/>
        </w:rPr>
        <w:t>dne</w:t>
      </w:r>
      <w:r w:rsidR="001A67BA">
        <w:rPr>
          <w:rFonts w:asciiTheme="minorHAnsi" w:hAnsiTheme="minorHAnsi" w:cstheme="minorHAnsi"/>
          <w:sz w:val="22"/>
          <w:szCs w:val="22"/>
        </w:rPr>
        <w:t xml:space="preserve"> </w:t>
      </w:r>
      <w:r w:rsidR="00B30F2A" w:rsidRPr="00F87881">
        <w:rPr>
          <w:rFonts w:asciiTheme="minorHAnsi" w:hAnsiTheme="minorHAnsi" w:cstheme="minorHAnsi"/>
          <w:sz w:val="22"/>
          <w:szCs w:val="22"/>
        </w:rPr>
        <w:t>2. 1. 202</w:t>
      </w:r>
      <w:r w:rsidR="007D2863">
        <w:rPr>
          <w:rFonts w:asciiTheme="minorHAnsi" w:hAnsiTheme="minorHAnsi" w:cstheme="minorHAnsi"/>
          <w:sz w:val="22"/>
          <w:szCs w:val="22"/>
        </w:rPr>
        <w:t>4</w:t>
      </w:r>
    </w:p>
    <w:p w14:paraId="6802E01E" w14:textId="77777777" w:rsidR="004D1226" w:rsidRDefault="004D1226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03084B0" w14:textId="77777777" w:rsidR="00FE7D98" w:rsidRDefault="00FE7D98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5535D06" w14:textId="77777777" w:rsidR="001A67BA" w:rsidRPr="00F053BC" w:rsidRDefault="001A67BA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515B73E" w14:textId="3C4E7785" w:rsidR="00354A44" w:rsidRPr="005C1F81" w:rsidRDefault="00B30F2A" w:rsidP="00354A44">
      <w:pPr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 </w:t>
      </w:r>
      <w:r w:rsidR="00354A44">
        <w:rPr>
          <w:rFonts w:ascii="Calibri" w:hAnsi="Calibri" w:cs="Calibri"/>
          <w:b/>
          <w:bCs/>
          <w:sz w:val="22"/>
          <w:szCs w:val="22"/>
        </w:rPr>
        <w:t>Objednatel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="00354A44">
        <w:rPr>
          <w:rFonts w:ascii="Calibri" w:hAnsi="Calibri" w:cs="Calibri"/>
          <w:b/>
          <w:bCs/>
          <w:sz w:val="22"/>
          <w:szCs w:val="22"/>
        </w:rPr>
        <w:t>:</w:t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 w:rsidR="00354A44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Za </w:t>
      </w:r>
      <w:r w:rsidR="00354A44">
        <w:rPr>
          <w:rFonts w:ascii="Calibri" w:hAnsi="Calibri" w:cs="Calibri"/>
          <w:b/>
          <w:bCs/>
          <w:sz w:val="22"/>
          <w:szCs w:val="22"/>
        </w:rPr>
        <w:t>Dodavatel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="00354A44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2D237AE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7BDA6DAA" w14:textId="2A359D28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35427F37" w14:textId="65DAC785" w:rsidR="004449A2" w:rsidRPr="00354A44" w:rsidRDefault="00B30F2A" w:rsidP="00BD62EB">
      <w:p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C4733" wp14:editId="38537A0D">
                <wp:simplePos x="0" y="0"/>
                <wp:positionH relativeFrom="column">
                  <wp:posOffset>3487479</wp:posOffset>
                </wp:positionH>
                <wp:positionV relativeFrom="paragraph">
                  <wp:posOffset>445932</wp:posOffset>
                </wp:positionV>
                <wp:extent cx="1836420" cy="587375"/>
                <wp:effectExtent l="0" t="0" r="5080" b="0"/>
                <wp:wrapNone/>
                <wp:docPr id="78182778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58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2A9E8B" w14:textId="72DEFEC7" w:rsidR="00B30F2A" w:rsidRDefault="00B30F2A" w:rsidP="00B30F2A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JUDr. Kamil Jelínek, Ph.D.</w:t>
                            </w:r>
                          </w:p>
                          <w:p w14:paraId="265C3594" w14:textId="473468E5" w:rsidR="00B30F2A" w:rsidRDefault="00B30F2A" w:rsidP="00B30F2A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advokát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5C473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74.6pt;margin-top:35.1pt;width:144.6pt;height:4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" fillcolor="white [3201]" stroked="f" strokeweight=".5pt">
                <v:textbox>
                  <w:txbxContent>
                    <w:p w14:paraId="142A9E8B" w14:textId="72DEFEC7" w:rsidR="00B30F2A" w:rsidRDefault="00B30F2A" w:rsidP="00B30F2A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JUDr. Kamil Jelínek, Ph.D.</w:t>
                      </w:r>
                    </w:p>
                    <w:p w14:paraId="265C3594" w14:textId="473468E5" w:rsidR="00B30F2A" w:rsidRDefault="00B30F2A" w:rsidP="00B30F2A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advokát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C02B6" wp14:editId="023CD25B">
                <wp:simplePos x="0" y="0"/>
                <wp:positionH relativeFrom="column">
                  <wp:posOffset>-53163</wp:posOffset>
                </wp:positionH>
                <wp:positionV relativeFrom="paragraph">
                  <wp:posOffset>445932</wp:posOffset>
                </wp:positionV>
                <wp:extent cx="1836420" cy="587375"/>
                <wp:effectExtent l="0" t="0" r="5080" b="0"/>
                <wp:wrapNone/>
                <wp:docPr id="142624348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58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D47A20" w14:textId="77777777" w:rsidR="00B30F2A" w:rsidRDefault="00B30F2A" w:rsidP="00B30F2A">
                            <w:pPr>
                              <w:pBdr>
                                <w:top w:val="single" w:sz="4" w:space="1" w:color="auto"/>
                              </w:pBd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6406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MUDr. Pav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el</w:t>
                            </w:r>
                            <w:r w:rsidRPr="0016406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6406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Piler</w:t>
                            </w:r>
                            <w:proofErr w:type="spellEnd"/>
                          </w:p>
                          <w:p w14:paraId="7B5DECE5" w14:textId="77777777" w:rsidR="00B30F2A" w:rsidRPr="00354A44" w:rsidRDefault="00B30F2A" w:rsidP="00B30F2A">
                            <w:pPr>
                              <w:pBdr>
                                <w:top w:val="single" w:sz="4" w:space="1" w:color="auto"/>
                              </w:pBd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ř</w:t>
                            </w:r>
                            <w:r w:rsidRPr="0016406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editel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ÚNBR</w:t>
                            </w:r>
                          </w:p>
                          <w:p w14:paraId="5D561423" w14:textId="77777777" w:rsidR="00B30F2A" w:rsidRDefault="00B30F2A" w:rsidP="00B30F2A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C02B6" id="_x0000_s1027" type="#_x0000_t202" style="position:absolute;margin-left:-4.2pt;margin-top:35.1pt;width:144.6pt;height:4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" fillcolor="white [3201]" stroked="f" strokeweight=".5pt">
                <v:textbox>
                  <w:txbxContent>
                    <w:p w14:paraId="1DD47A20" w14:textId="77777777" w:rsidR="00B30F2A" w:rsidRDefault="00B30F2A" w:rsidP="00B30F2A">
                      <w:pPr>
                        <w:pBdr>
                          <w:top w:val="single" w:sz="4" w:space="1" w:color="auto"/>
                        </w:pBdr>
                        <w:spacing w:line="276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64065">
                        <w:rPr>
                          <w:rFonts w:ascii="Calibri" w:hAnsi="Calibri" w:cs="Calibri"/>
                          <w:sz w:val="22"/>
                          <w:szCs w:val="22"/>
                        </w:rPr>
                        <w:t>MUDr. Pav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el</w:t>
                      </w:r>
                      <w:r w:rsidRPr="0016406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4065">
                        <w:rPr>
                          <w:rFonts w:ascii="Calibri" w:hAnsi="Calibri" w:cs="Calibri"/>
                          <w:sz w:val="22"/>
                          <w:szCs w:val="22"/>
                        </w:rPr>
                        <w:t>Piler</w:t>
                      </w:r>
                      <w:proofErr w:type="spellEnd"/>
                    </w:p>
                    <w:p w14:paraId="7B5DECE5" w14:textId="77777777" w:rsidR="00B30F2A" w:rsidRPr="00354A44" w:rsidRDefault="00B30F2A" w:rsidP="00B30F2A">
                      <w:pPr>
                        <w:pBdr>
                          <w:top w:val="single" w:sz="4" w:space="1" w:color="auto"/>
                        </w:pBdr>
                        <w:spacing w:line="276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ř</w:t>
                      </w:r>
                      <w:r w:rsidRPr="00164065">
                        <w:rPr>
                          <w:rFonts w:ascii="Calibri" w:hAnsi="Calibri" w:cs="Calibri"/>
                          <w:sz w:val="22"/>
                          <w:szCs w:val="22"/>
                        </w:rPr>
                        <w:t>editel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ÚNBR</w:t>
                      </w:r>
                    </w:p>
                    <w:p w14:paraId="5D561423" w14:textId="77777777" w:rsidR="00B30F2A" w:rsidRDefault="00B30F2A" w:rsidP="00B30F2A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449A2" w:rsidRPr="00354A44" w:rsidSect="00AE2D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6D9D" w14:textId="77777777" w:rsidR="00AE2D68" w:rsidRDefault="00AE2D68" w:rsidP="001C35EF">
      <w:r>
        <w:separator/>
      </w:r>
    </w:p>
  </w:endnote>
  <w:endnote w:type="continuationSeparator" w:id="0">
    <w:p w14:paraId="21751306" w14:textId="77777777" w:rsidR="00AE2D68" w:rsidRDefault="00AE2D68" w:rsidP="001C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941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0318409" w14:textId="14AA6ED4" w:rsidR="00354A44" w:rsidRPr="00EF4502" w:rsidRDefault="00354A44">
        <w:pPr>
          <w:pStyle w:val="Zpat"/>
          <w:jc w:val="center"/>
          <w:rPr>
            <w:rFonts w:asciiTheme="minorHAnsi" w:hAnsiTheme="minorHAnsi" w:cstheme="minorHAnsi"/>
          </w:rPr>
        </w:pPr>
        <w:r w:rsidRPr="00EF450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F450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EF450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B789B" w:rsidRPr="00EF4502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EF450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6A33845" w14:textId="77777777" w:rsidR="00354A44" w:rsidRDefault="00354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B351" w14:textId="77777777" w:rsidR="00AE2D68" w:rsidRDefault="00AE2D68" w:rsidP="001C35EF">
      <w:r>
        <w:separator/>
      </w:r>
    </w:p>
  </w:footnote>
  <w:footnote w:type="continuationSeparator" w:id="0">
    <w:p w14:paraId="2E302150" w14:textId="77777777" w:rsidR="00AE2D68" w:rsidRDefault="00AE2D68" w:rsidP="001C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1E9E"/>
    <w:multiLevelType w:val="hybridMultilevel"/>
    <w:tmpl w:val="4E209A26"/>
    <w:lvl w:ilvl="0" w:tplc="22F0A7A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B0DF0"/>
    <w:multiLevelType w:val="hybridMultilevel"/>
    <w:tmpl w:val="2536F602"/>
    <w:lvl w:ilvl="0" w:tplc="45F059B6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3B36FCD4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bCs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40FEB"/>
    <w:multiLevelType w:val="multilevel"/>
    <w:tmpl w:val="2536F602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67DD"/>
    <w:multiLevelType w:val="multilevel"/>
    <w:tmpl w:val="65E6933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4" w15:restartNumberingAfterBreak="0">
    <w:nsid w:val="1CC56C34"/>
    <w:multiLevelType w:val="hybridMultilevel"/>
    <w:tmpl w:val="2A929558"/>
    <w:lvl w:ilvl="0" w:tplc="E21CE59C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C286F"/>
    <w:multiLevelType w:val="multilevel"/>
    <w:tmpl w:val="844C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0650B0"/>
    <w:multiLevelType w:val="multilevel"/>
    <w:tmpl w:val="7F1CE5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BD4707B"/>
    <w:multiLevelType w:val="hybridMultilevel"/>
    <w:tmpl w:val="83BC5CB4"/>
    <w:lvl w:ilvl="0" w:tplc="B854280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F8CAF5AE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C77B2"/>
    <w:multiLevelType w:val="hybridMultilevel"/>
    <w:tmpl w:val="43AEFB5A"/>
    <w:lvl w:ilvl="0" w:tplc="0E4AA6C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6B818F8">
      <w:start w:val="2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2E9CA208">
      <w:start w:val="2"/>
      <w:numFmt w:val="decimal"/>
      <w:isLgl/>
      <w:lvlText w:val="%3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27013"/>
    <w:multiLevelType w:val="hybridMultilevel"/>
    <w:tmpl w:val="B23675CE"/>
    <w:lvl w:ilvl="0" w:tplc="B89E2354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E18C5"/>
    <w:multiLevelType w:val="multilevel"/>
    <w:tmpl w:val="DA8E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3E5F84"/>
    <w:multiLevelType w:val="multilevel"/>
    <w:tmpl w:val="BAF00CBC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517EFD"/>
    <w:multiLevelType w:val="multilevel"/>
    <w:tmpl w:val="7220C0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B5ADF"/>
    <w:multiLevelType w:val="multilevel"/>
    <w:tmpl w:val="AEA6BB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F40A91"/>
    <w:multiLevelType w:val="hybridMultilevel"/>
    <w:tmpl w:val="B7C81BCE"/>
    <w:lvl w:ilvl="0" w:tplc="2DA2FC56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22"/>
        <w:szCs w:val="22"/>
      </w:rPr>
    </w:lvl>
    <w:lvl w:ilvl="1" w:tplc="38C2BD1E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802AF"/>
    <w:multiLevelType w:val="hybridMultilevel"/>
    <w:tmpl w:val="27BA5D9C"/>
    <w:lvl w:ilvl="0" w:tplc="9B12AA96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B13DF4"/>
    <w:multiLevelType w:val="hybridMultilevel"/>
    <w:tmpl w:val="FBB4B2B8"/>
    <w:lvl w:ilvl="0" w:tplc="CA9E8D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A56"/>
    <w:multiLevelType w:val="multilevel"/>
    <w:tmpl w:val="AEEC049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533876">
    <w:abstractNumId w:val="10"/>
  </w:num>
  <w:num w:numId="2" w16cid:durableId="705259748">
    <w:abstractNumId w:val="11"/>
  </w:num>
  <w:num w:numId="3" w16cid:durableId="727606938">
    <w:abstractNumId w:val="3"/>
  </w:num>
  <w:num w:numId="4" w16cid:durableId="1845631406">
    <w:abstractNumId w:val="16"/>
  </w:num>
  <w:num w:numId="5" w16cid:durableId="1101996813">
    <w:abstractNumId w:val="5"/>
  </w:num>
  <w:num w:numId="6" w16cid:durableId="859588048">
    <w:abstractNumId w:val="8"/>
  </w:num>
  <w:num w:numId="7" w16cid:durableId="732967500">
    <w:abstractNumId w:val="15"/>
  </w:num>
  <w:num w:numId="8" w16cid:durableId="1772432314">
    <w:abstractNumId w:val="0"/>
  </w:num>
  <w:num w:numId="9" w16cid:durableId="912811390">
    <w:abstractNumId w:val="9"/>
  </w:num>
  <w:num w:numId="10" w16cid:durableId="1038504912">
    <w:abstractNumId w:val="13"/>
  </w:num>
  <w:num w:numId="11" w16cid:durableId="251210284">
    <w:abstractNumId w:val="1"/>
  </w:num>
  <w:num w:numId="12" w16cid:durableId="246497874">
    <w:abstractNumId w:val="7"/>
  </w:num>
  <w:num w:numId="13" w16cid:durableId="609893806">
    <w:abstractNumId w:val="12"/>
  </w:num>
  <w:num w:numId="14" w16cid:durableId="1406760417">
    <w:abstractNumId w:val="4"/>
  </w:num>
  <w:num w:numId="15" w16cid:durableId="936906363">
    <w:abstractNumId w:val="17"/>
  </w:num>
  <w:num w:numId="16" w16cid:durableId="587546911">
    <w:abstractNumId w:val="2"/>
  </w:num>
  <w:num w:numId="17" w16cid:durableId="1154758870">
    <w:abstractNumId w:val="14"/>
  </w:num>
  <w:num w:numId="18" w16cid:durableId="1437168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9F"/>
    <w:rsid w:val="00003893"/>
    <w:rsid w:val="00011295"/>
    <w:rsid w:val="00022C8E"/>
    <w:rsid w:val="000503AA"/>
    <w:rsid w:val="00054F37"/>
    <w:rsid w:val="000974B6"/>
    <w:rsid w:val="000C5C47"/>
    <w:rsid w:val="000D6F06"/>
    <w:rsid w:val="000E2EE2"/>
    <w:rsid w:val="000F4AD9"/>
    <w:rsid w:val="00100379"/>
    <w:rsid w:val="00105DDD"/>
    <w:rsid w:val="0018529B"/>
    <w:rsid w:val="0019534E"/>
    <w:rsid w:val="00196913"/>
    <w:rsid w:val="001A53A1"/>
    <w:rsid w:val="001A67BA"/>
    <w:rsid w:val="001B160D"/>
    <w:rsid w:val="001C2876"/>
    <w:rsid w:val="001C35EF"/>
    <w:rsid w:val="001C5069"/>
    <w:rsid w:val="001E5EB7"/>
    <w:rsid w:val="00211A70"/>
    <w:rsid w:val="002120ED"/>
    <w:rsid w:val="002217D7"/>
    <w:rsid w:val="002310CC"/>
    <w:rsid w:val="002347E6"/>
    <w:rsid w:val="00253C89"/>
    <w:rsid w:val="00264E4D"/>
    <w:rsid w:val="002715EA"/>
    <w:rsid w:val="002748A4"/>
    <w:rsid w:val="0027579C"/>
    <w:rsid w:val="00295079"/>
    <w:rsid w:val="002A6F14"/>
    <w:rsid w:val="002E49C3"/>
    <w:rsid w:val="002E6FD9"/>
    <w:rsid w:val="002F7D13"/>
    <w:rsid w:val="00320E5C"/>
    <w:rsid w:val="00321E13"/>
    <w:rsid w:val="00354A44"/>
    <w:rsid w:val="003641ED"/>
    <w:rsid w:val="00387E81"/>
    <w:rsid w:val="003B6BC1"/>
    <w:rsid w:val="003B789B"/>
    <w:rsid w:val="003C65F7"/>
    <w:rsid w:val="003C7DA6"/>
    <w:rsid w:val="003D31CD"/>
    <w:rsid w:val="003D4926"/>
    <w:rsid w:val="003E17A9"/>
    <w:rsid w:val="00406B1D"/>
    <w:rsid w:val="00420B22"/>
    <w:rsid w:val="004449A2"/>
    <w:rsid w:val="00474E45"/>
    <w:rsid w:val="00486278"/>
    <w:rsid w:val="004D1226"/>
    <w:rsid w:val="004D342E"/>
    <w:rsid w:val="004E155D"/>
    <w:rsid w:val="004E69FD"/>
    <w:rsid w:val="004E718B"/>
    <w:rsid w:val="004F0AC5"/>
    <w:rsid w:val="005248B6"/>
    <w:rsid w:val="00530A67"/>
    <w:rsid w:val="00543AEC"/>
    <w:rsid w:val="00574D43"/>
    <w:rsid w:val="00592AA7"/>
    <w:rsid w:val="005E3F7E"/>
    <w:rsid w:val="005F5018"/>
    <w:rsid w:val="00600DA8"/>
    <w:rsid w:val="0060780C"/>
    <w:rsid w:val="00611383"/>
    <w:rsid w:val="00632E2C"/>
    <w:rsid w:val="00657D75"/>
    <w:rsid w:val="00667153"/>
    <w:rsid w:val="00667539"/>
    <w:rsid w:val="006A04AA"/>
    <w:rsid w:val="006A1AD8"/>
    <w:rsid w:val="006B1974"/>
    <w:rsid w:val="006C19A6"/>
    <w:rsid w:val="00707925"/>
    <w:rsid w:val="00717B94"/>
    <w:rsid w:val="00733213"/>
    <w:rsid w:val="00733CFF"/>
    <w:rsid w:val="00744232"/>
    <w:rsid w:val="00760665"/>
    <w:rsid w:val="0077240D"/>
    <w:rsid w:val="007865FE"/>
    <w:rsid w:val="00787185"/>
    <w:rsid w:val="007A637C"/>
    <w:rsid w:val="007B2762"/>
    <w:rsid w:val="007C4F1A"/>
    <w:rsid w:val="007D2863"/>
    <w:rsid w:val="007E0737"/>
    <w:rsid w:val="007F2373"/>
    <w:rsid w:val="007F4114"/>
    <w:rsid w:val="007F6FD0"/>
    <w:rsid w:val="00802287"/>
    <w:rsid w:val="00803132"/>
    <w:rsid w:val="008317F5"/>
    <w:rsid w:val="00837706"/>
    <w:rsid w:val="00847BD1"/>
    <w:rsid w:val="0086687C"/>
    <w:rsid w:val="0087578F"/>
    <w:rsid w:val="00884C88"/>
    <w:rsid w:val="008A0D3D"/>
    <w:rsid w:val="008B6D6D"/>
    <w:rsid w:val="008E603B"/>
    <w:rsid w:val="00904CA2"/>
    <w:rsid w:val="00912447"/>
    <w:rsid w:val="00926831"/>
    <w:rsid w:val="00943581"/>
    <w:rsid w:val="00943789"/>
    <w:rsid w:val="00951925"/>
    <w:rsid w:val="00953E0B"/>
    <w:rsid w:val="00964C41"/>
    <w:rsid w:val="00967928"/>
    <w:rsid w:val="00972D28"/>
    <w:rsid w:val="0098769F"/>
    <w:rsid w:val="009A4BB3"/>
    <w:rsid w:val="009A6022"/>
    <w:rsid w:val="009B5AE4"/>
    <w:rsid w:val="009D62E7"/>
    <w:rsid w:val="009E6103"/>
    <w:rsid w:val="00A0622B"/>
    <w:rsid w:val="00A074C0"/>
    <w:rsid w:val="00A30650"/>
    <w:rsid w:val="00A57F9E"/>
    <w:rsid w:val="00A704C4"/>
    <w:rsid w:val="00A9762F"/>
    <w:rsid w:val="00AD16CA"/>
    <w:rsid w:val="00AE2D68"/>
    <w:rsid w:val="00AE79A9"/>
    <w:rsid w:val="00AF5087"/>
    <w:rsid w:val="00AF7ED1"/>
    <w:rsid w:val="00B30F2A"/>
    <w:rsid w:val="00B33EC9"/>
    <w:rsid w:val="00B3441E"/>
    <w:rsid w:val="00B55579"/>
    <w:rsid w:val="00B57831"/>
    <w:rsid w:val="00B61516"/>
    <w:rsid w:val="00B631EF"/>
    <w:rsid w:val="00B72CF0"/>
    <w:rsid w:val="00BC4F8D"/>
    <w:rsid w:val="00BD4F5B"/>
    <w:rsid w:val="00BD62EB"/>
    <w:rsid w:val="00BE1896"/>
    <w:rsid w:val="00BF5B55"/>
    <w:rsid w:val="00C13BEF"/>
    <w:rsid w:val="00C2064D"/>
    <w:rsid w:val="00C216E8"/>
    <w:rsid w:val="00C31A97"/>
    <w:rsid w:val="00C425F8"/>
    <w:rsid w:val="00C7476A"/>
    <w:rsid w:val="00C81058"/>
    <w:rsid w:val="00C93BBF"/>
    <w:rsid w:val="00C96276"/>
    <w:rsid w:val="00CB4E65"/>
    <w:rsid w:val="00CE14E2"/>
    <w:rsid w:val="00D31E6B"/>
    <w:rsid w:val="00D40211"/>
    <w:rsid w:val="00D418C7"/>
    <w:rsid w:val="00D45E5D"/>
    <w:rsid w:val="00D56503"/>
    <w:rsid w:val="00D744FE"/>
    <w:rsid w:val="00D93033"/>
    <w:rsid w:val="00D94DF2"/>
    <w:rsid w:val="00DA2972"/>
    <w:rsid w:val="00DC2F24"/>
    <w:rsid w:val="00DD5D59"/>
    <w:rsid w:val="00DE7C4D"/>
    <w:rsid w:val="00E00BFF"/>
    <w:rsid w:val="00E27FAD"/>
    <w:rsid w:val="00E40F84"/>
    <w:rsid w:val="00E528CE"/>
    <w:rsid w:val="00E57897"/>
    <w:rsid w:val="00E64E6D"/>
    <w:rsid w:val="00E84267"/>
    <w:rsid w:val="00E86BBC"/>
    <w:rsid w:val="00EB6CD2"/>
    <w:rsid w:val="00ED7E26"/>
    <w:rsid w:val="00EE656E"/>
    <w:rsid w:val="00EF12D2"/>
    <w:rsid w:val="00EF4502"/>
    <w:rsid w:val="00F010F1"/>
    <w:rsid w:val="00F053BC"/>
    <w:rsid w:val="00F244C9"/>
    <w:rsid w:val="00F40990"/>
    <w:rsid w:val="00F40F1E"/>
    <w:rsid w:val="00F75BDE"/>
    <w:rsid w:val="00F76CDF"/>
    <w:rsid w:val="00F81ED5"/>
    <w:rsid w:val="00F87881"/>
    <w:rsid w:val="00FA49E7"/>
    <w:rsid w:val="00FE7D98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A42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7BA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C2F24"/>
    <w:pPr>
      <w:keepNext/>
      <w:jc w:val="both"/>
      <w:outlineLvl w:val="3"/>
    </w:pPr>
    <w:rPr>
      <w:rFonts w:eastAsia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rsid w:val="000F4AD9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9876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4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4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4E4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E4D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4D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customStyle="1" w:styleId="Import2">
    <w:name w:val="Import 2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alibri" w:hAnsi="Courier New" w:cs="Courier New"/>
    </w:rPr>
  </w:style>
  <w:style w:type="paragraph" w:customStyle="1" w:styleId="Import4">
    <w:name w:val="Import 4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540" w:hanging="3456"/>
      <w:jc w:val="both"/>
      <w:textAlignment w:val="baseline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F053BC"/>
    <w:pPr>
      <w:widowControl w:val="0"/>
      <w:tabs>
        <w:tab w:val="left" w:pos="2592"/>
      </w:tabs>
      <w:suppressAutoHyphens/>
      <w:overflowPunct w:val="0"/>
      <w:autoSpaceDE w:val="0"/>
      <w:spacing w:line="264" w:lineRule="auto"/>
      <w:ind w:left="540" w:hanging="540"/>
      <w:jc w:val="both"/>
      <w:textAlignment w:val="baseline"/>
    </w:pPr>
    <w:rPr>
      <w:rFonts w:ascii="Courier New" w:hAnsi="Courier New" w:cs="Courier New"/>
    </w:rPr>
  </w:style>
  <w:style w:type="character" w:customStyle="1" w:styleId="highlight-disabled">
    <w:name w:val="highlight-disabled"/>
    <w:basedOn w:val="Standardnpsmoodstavce"/>
    <w:rsid w:val="00F053BC"/>
  </w:style>
  <w:style w:type="character" w:customStyle="1" w:styleId="upd">
    <w:name w:val="upd"/>
    <w:basedOn w:val="Standardnpsmoodstavce"/>
    <w:rsid w:val="00F053BC"/>
  </w:style>
  <w:style w:type="character" w:styleId="Siln">
    <w:name w:val="Strong"/>
    <w:basedOn w:val="Standardnpsmoodstavce"/>
    <w:uiPriority w:val="22"/>
    <w:qFormat/>
    <w:rsid w:val="003E17A9"/>
    <w:rPr>
      <w:b/>
      <w:bCs/>
    </w:rPr>
  </w:style>
  <w:style w:type="paragraph" w:customStyle="1" w:styleId="l2">
    <w:name w:val="l2"/>
    <w:basedOn w:val="Normln"/>
    <w:rsid w:val="001A67BA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A67BA"/>
    <w:rPr>
      <w:i/>
      <w:iCs/>
    </w:rPr>
  </w:style>
  <w:style w:type="character" w:customStyle="1" w:styleId="apple-converted-space">
    <w:name w:val="apple-converted-space"/>
    <w:basedOn w:val="Standardnpsmoodstavce"/>
    <w:rsid w:val="001A67BA"/>
  </w:style>
  <w:style w:type="paragraph" w:styleId="Revize">
    <w:name w:val="Revision"/>
    <w:hidden/>
    <w:uiPriority w:val="99"/>
    <w:semiHidden/>
    <w:rsid w:val="001B16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2024-01-11T13:47:00Z</dcterms:created>
  <dcterms:modified xsi:type="dcterms:W3CDTF">2024-01-11T13:47:00Z</dcterms:modified>
</cp:coreProperties>
</file>