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7337B2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7337B2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7337B2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7337B2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26853167</w:t>
                </w:r>
              </w:p>
            </w:tc>
          </w:sdtContent>
        </w:sdt>
      </w:tr>
      <w:tr w:rsidR="00096129" w:rsidTr="007337B2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CZ699000899</w:t>
                </w:r>
              </w:p>
            </w:tc>
          </w:sdtContent>
        </w:sdt>
      </w:tr>
      <w:tr w:rsidR="00096129" w:rsidTr="007337B2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Medical</w:t>
                                      </w:r>
                                      <w:proofErr w:type="spellEnd"/>
                                      <w:r w:rsidRPr="00B718FC">
                                        <w:t xml:space="preserve"> Systems a.s.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7337B2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Kotkova 384/4</w:t>
                                      </w:r>
                                    </w:p>
                                  </w:sdtContent>
                                </w:sdt>
                                <w:p w:rsidR="00096129" w:rsidRDefault="007337B2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70300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Ostrava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Medical Systems a.s.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Kotkova 384/4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70300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Ostrava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7337B2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7337B2" w:rsidP="007337B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7337B2" w:rsidTr="007337B2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337B2" w:rsidRPr="00A17EB1" w:rsidRDefault="007337B2" w:rsidP="007337B2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30076657"/>
            <w:placeholder>
              <w:docPart w:val="3C698B00A53444EF9CB3D2F07E9B4CF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337B2" w:rsidRDefault="007337B2" w:rsidP="007337B2">
                <w:proofErr w:type="spellStart"/>
                <w:r w:rsidRPr="00EA7EB7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337B2" w:rsidRPr="001F5529" w:rsidRDefault="007337B2" w:rsidP="007337B2">
            <w:pPr>
              <w:rPr>
                <w:sz w:val="20"/>
              </w:rPr>
            </w:pPr>
          </w:p>
        </w:tc>
      </w:tr>
      <w:tr w:rsidR="007337B2" w:rsidTr="007337B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37B2" w:rsidRPr="00A17EB1" w:rsidRDefault="007337B2" w:rsidP="007337B2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15694100"/>
            <w:placeholder>
              <w:docPart w:val="E8F6104D9D684F49BCF64AB64A09E87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7337B2" w:rsidRDefault="007337B2" w:rsidP="007337B2">
                <w:proofErr w:type="spellStart"/>
                <w:r w:rsidRPr="00EA7EB7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337B2" w:rsidRPr="001F5529" w:rsidRDefault="007337B2" w:rsidP="007337B2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3C9F56AB1EFF48FE8AF3DD7C41445F9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337B2" w:rsidRPr="001F5529" w:rsidRDefault="007337B2" w:rsidP="007337B2">
                <w:pPr>
                  <w:rPr>
                    <w:sz w:val="20"/>
                  </w:rPr>
                </w:pPr>
              </w:p>
            </w:tc>
          </w:sdtContent>
        </w:sdt>
      </w:tr>
      <w:tr w:rsidR="007337B2" w:rsidTr="007337B2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337B2" w:rsidRPr="00AD7E7D" w:rsidRDefault="007337B2" w:rsidP="007337B2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5274174"/>
            <w:placeholder>
              <w:docPart w:val="B4E9BEAD7AF24DBBBD13E453F6534531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7337B2" w:rsidRDefault="007337B2" w:rsidP="007337B2">
                <w:proofErr w:type="spellStart"/>
                <w:r w:rsidRPr="00EA7EB7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337B2" w:rsidRPr="001F5529" w:rsidRDefault="007337B2" w:rsidP="007337B2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3C9F56AB1EFF48FE8AF3DD7C41445F9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7337B2" w:rsidRPr="001F5529" w:rsidRDefault="007337B2" w:rsidP="007337B2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337B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337B2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19.12.2023</w:t>
                </w:r>
              </w:p>
            </w:tc>
          </w:sdtContent>
        </w:sdt>
      </w:tr>
      <w:tr w:rsidR="00243945" w:rsidTr="007337B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7337B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19.12.2023</w:t>
                    </w:r>
                  </w:p>
                </w:sdtContent>
              </w:sdt>
            </w:tc>
          </w:sdtContent>
        </w:sdt>
      </w:tr>
      <w:tr w:rsidR="00890FD1" w:rsidTr="007337B2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HD-22128 - Export dokladů do MIS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Sefima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dle nabídky z 6.12.2023:</w:t>
                      </w:r>
                      <w:r w:rsidRPr="00C41AE7">
                        <w:rPr>
                          <w:sz w:val="20"/>
                        </w:rPr>
                        <w:br/>
                        <w:t xml:space="preserve">Modul Export dat do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Sefima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48 000 Kč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Kč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bez DPH</w:t>
                      </w:r>
                      <w:r w:rsidRPr="00C41AE7">
                        <w:rPr>
                          <w:sz w:val="20"/>
                        </w:rPr>
                        <w:br/>
                        <w:t>Export pro vybraných 9 tabulek 27 000 Kč bez DPH</w:t>
                      </w:r>
                      <w:r w:rsidRPr="00C41AE7">
                        <w:rPr>
                          <w:sz w:val="20"/>
                        </w:rPr>
                        <w:br/>
                        <w:t xml:space="preserve">Konfigurace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Camel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a IKIS hodinovou sazbou 1700 Kč bez DPH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7337B2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7337B2" w:rsidP="007337B2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xxxxxxxxxxxxxxxx.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Technickou stránku objednávky můžete konzultovat s pracovníky správy IT/IS na tel. čísle 483 345 795, e-mail spravci@datjbc.cz. Není-li dohodnuto jinak, zboží charakteru IS/IT doručte prosím na oddělení správy IS/IT.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7337B2" w:rsidTr="004B34CC">
        <w:tc>
          <w:tcPr>
            <w:tcW w:w="846" w:type="dxa"/>
          </w:tcPr>
          <w:p w:rsidR="007337B2" w:rsidRPr="00FE2050" w:rsidRDefault="007337B2" w:rsidP="00733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767389251"/>
            <w:placeholder>
              <w:docPart w:val="E4A8B722F7DC401D82908761B9685721"/>
            </w:placeholder>
          </w:sdtPr>
          <w:sdtContent>
            <w:tc>
              <w:tcPr>
                <w:tcW w:w="4536" w:type="dxa"/>
              </w:tcPr>
              <w:p w:rsidR="007337B2" w:rsidRDefault="007337B2" w:rsidP="007337B2">
                <w:proofErr w:type="spellStart"/>
                <w:r w:rsidRPr="00760498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7337B2" w:rsidTr="004B34CC">
        <w:tc>
          <w:tcPr>
            <w:tcW w:w="846" w:type="dxa"/>
          </w:tcPr>
          <w:p w:rsidR="007337B2" w:rsidRPr="00FE2050" w:rsidRDefault="007337B2" w:rsidP="00733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934044184"/>
            <w:placeholder>
              <w:docPart w:val="80AB14809E494889BACA435619BA63B4"/>
            </w:placeholder>
          </w:sdtPr>
          <w:sdtContent>
            <w:tc>
              <w:tcPr>
                <w:tcW w:w="4536" w:type="dxa"/>
              </w:tcPr>
              <w:p w:rsidR="007337B2" w:rsidRDefault="007337B2" w:rsidP="007337B2">
                <w:proofErr w:type="spellStart"/>
                <w:r w:rsidRPr="00760498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7337B2" w:rsidTr="004B34CC">
        <w:tc>
          <w:tcPr>
            <w:tcW w:w="846" w:type="dxa"/>
          </w:tcPr>
          <w:p w:rsidR="007337B2" w:rsidRPr="00FE2050" w:rsidRDefault="007337B2" w:rsidP="00733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504590121"/>
            <w:placeholder>
              <w:docPart w:val="6B69FB0B42EF46939C19883D4F8856C9"/>
            </w:placeholder>
          </w:sdtPr>
          <w:sdtContent>
            <w:tc>
              <w:tcPr>
                <w:tcW w:w="4536" w:type="dxa"/>
              </w:tcPr>
              <w:p w:rsidR="007337B2" w:rsidRDefault="007337B2" w:rsidP="007337B2">
                <w:proofErr w:type="spellStart"/>
                <w:r w:rsidRPr="00760498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7337B2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IT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230056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337B2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337B2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337B2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66985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698B00A53444EF9CB3D2F07E9B4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BD405-2466-41D0-AA13-BC85F8EBD681}"/>
      </w:docPartPr>
      <w:docPartBody>
        <w:p w:rsidR="00000000" w:rsidRDefault="00F72EE4" w:rsidP="00F72EE4">
          <w:pPr>
            <w:pStyle w:val="3C698B00A53444EF9CB3D2F07E9B4CF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F6104D9D684F49BCF64AB64A09E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276C9-9706-4E2D-8C3E-058254E7E52F}"/>
      </w:docPartPr>
      <w:docPartBody>
        <w:p w:rsidR="00000000" w:rsidRDefault="00F72EE4" w:rsidP="00F72EE4">
          <w:pPr>
            <w:pStyle w:val="E8F6104D9D684F49BCF64AB64A09E87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9F56AB1EFF48FE8AF3DD7C4144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A8AC8-D0F2-47E6-8CA4-C817AC8925BE}"/>
      </w:docPartPr>
      <w:docPartBody>
        <w:p w:rsidR="00000000" w:rsidRDefault="00F72EE4" w:rsidP="00F72EE4">
          <w:pPr>
            <w:pStyle w:val="3C9F56AB1EFF48FE8AF3DD7C41445F9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E9BEAD7AF24DBBBD13E453F6534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DD8D2-2A2E-42B7-9BCD-C1A9E715A408}"/>
      </w:docPartPr>
      <w:docPartBody>
        <w:p w:rsidR="00000000" w:rsidRDefault="00F72EE4" w:rsidP="00F72EE4">
          <w:pPr>
            <w:pStyle w:val="B4E9BEAD7AF24DBBBD13E453F653453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A8B722F7DC401D82908761B9685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E9A93-7F94-4B66-BEB6-C9A1EDFD7460}"/>
      </w:docPartPr>
      <w:docPartBody>
        <w:p w:rsidR="00000000" w:rsidRDefault="00F72EE4" w:rsidP="00F72EE4">
          <w:pPr>
            <w:pStyle w:val="E4A8B722F7DC401D82908761B968572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AB14809E494889BACA435619BA6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E78E-D977-432C-A02B-01B24A710CE2}"/>
      </w:docPartPr>
      <w:docPartBody>
        <w:p w:rsidR="00000000" w:rsidRDefault="00F72EE4" w:rsidP="00F72EE4">
          <w:pPr>
            <w:pStyle w:val="80AB14809E494889BACA435619BA63B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69FB0B42EF46939C19883D4F885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E6250-3CEA-4C18-87B2-6D489114F319}"/>
      </w:docPartPr>
      <w:docPartBody>
        <w:p w:rsidR="00000000" w:rsidRDefault="00F72EE4" w:rsidP="00F72EE4">
          <w:pPr>
            <w:pStyle w:val="6B69FB0B42EF46939C19883D4F8856C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72EE4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F72EE4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3C698B00A53444EF9CB3D2F07E9B4CFD">
    <w:name w:val="3C698B00A53444EF9CB3D2F07E9B4CFD"/>
    <w:rsid w:val="00F72EE4"/>
  </w:style>
  <w:style w:type="paragraph" w:customStyle="1" w:styleId="E8F6104D9D684F49BCF64AB64A09E87E">
    <w:name w:val="E8F6104D9D684F49BCF64AB64A09E87E"/>
    <w:rsid w:val="00F72EE4"/>
  </w:style>
  <w:style w:type="paragraph" w:customStyle="1" w:styleId="3C9F56AB1EFF48FE8AF3DD7C41445F9E">
    <w:name w:val="3C9F56AB1EFF48FE8AF3DD7C41445F9E"/>
    <w:rsid w:val="00F72EE4"/>
  </w:style>
  <w:style w:type="paragraph" w:customStyle="1" w:styleId="B4E9BEAD7AF24DBBBD13E453F6534531">
    <w:name w:val="B4E9BEAD7AF24DBBBD13E453F6534531"/>
    <w:rsid w:val="00F72EE4"/>
  </w:style>
  <w:style w:type="paragraph" w:customStyle="1" w:styleId="E4A8B722F7DC401D82908761B9685721">
    <w:name w:val="E4A8B722F7DC401D82908761B9685721"/>
    <w:rsid w:val="00F72EE4"/>
  </w:style>
  <w:style w:type="paragraph" w:customStyle="1" w:styleId="80AB14809E494889BACA435619BA63B4">
    <w:name w:val="80AB14809E494889BACA435619BA63B4"/>
    <w:rsid w:val="00F72EE4"/>
  </w:style>
  <w:style w:type="paragraph" w:customStyle="1" w:styleId="6B69FB0B42EF46939C19883D4F8856C9">
    <w:name w:val="6B69FB0B42EF46939C19883D4F8856C9"/>
    <w:rsid w:val="00F72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2023-12-20T13:06:00Z</dcterms:created>
  <dcterms:modified xsi:type="dcterms:W3CDTF">2023-12-20T13:06:00Z</dcterms:modified>
</cp:coreProperties>
</file>