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B7B2" w14:textId="77777777" w:rsidR="00373732" w:rsidRDefault="00FF6508">
      <w:pPr>
        <w:pStyle w:val="Zkladntext"/>
        <w:ind w:left="114"/>
        <w:rPr>
          <w:rFonts w:ascii="Times New Roman"/>
        </w:rPr>
      </w:pPr>
      <w:r>
        <w:rPr>
          <w:rFonts w:ascii="Times New Roman"/>
          <w:noProof/>
        </w:rPr>
        <w:drawing>
          <wp:inline distT="0" distB="0" distL="0" distR="0" wp14:anchorId="333E898F" wp14:editId="012FF856">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513A0FBD" w14:textId="77777777" w:rsidR="00373732" w:rsidRDefault="00373732">
      <w:pPr>
        <w:pStyle w:val="Zkladntext"/>
        <w:spacing w:before="2"/>
        <w:rPr>
          <w:rFonts w:ascii="Times New Roman"/>
          <w:sz w:val="13"/>
        </w:rPr>
      </w:pPr>
    </w:p>
    <w:p w14:paraId="3B7AAAF7" w14:textId="77777777" w:rsidR="00373732" w:rsidRDefault="00FF6508">
      <w:pPr>
        <w:pStyle w:val="Nadpis2"/>
        <w:rPr>
          <w:rFonts w:ascii="Arial" w:hAnsi="Arial"/>
        </w:rPr>
      </w:pPr>
      <w:r>
        <w:rPr>
          <w:rFonts w:ascii="Arial" w:hAnsi="Arial"/>
        </w:rPr>
        <w:t>Smlouva o dílo</w:t>
      </w:r>
    </w:p>
    <w:p w14:paraId="6BFD8F62" w14:textId="77777777" w:rsidR="00373732" w:rsidRDefault="00373732">
      <w:pPr>
        <w:pStyle w:val="Zkladntext"/>
        <w:rPr>
          <w:b/>
          <w:sz w:val="21"/>
        </w:rPr>
      </w:pPr>
    </w:p>
    <w:p w14:paraId="797291A4" w14:textId="77777777" w:rsidR="00373732" w:rsidRDefault="00FF6508">
      <w:pPr>
        <w:spacing w:before="1"/>
        <w:ind w:left="672" w:right="670"/>
        <w:jc w:val="center"/>
        <w:rPr>
          <w:b/>
          <w:sz w:val="32"/>
        </w:rPr>
      </w:pPr>
      <w:r>
        <w:rPr>
          <w:b/>
          <w:sz w:val="32"/>
        </w:rPr>
        <w:t>„Oprava střešního pláště VŠ kolejí Máchova 14-16, Plzeň“</w:t>
      </w:r>
    </w:p>
    <w:p w14:paraId="3B4A4846" w14:textId="77777777" w:rsidR="00373732" w:rsidRDefault="00FF6508">
      <w:pPr>
        <w:spacing w:before="253"/>
        <w:ind w:left="670" w:right="670"/>
        <w:jc w:val="center"/>
        <w:rPr>
          <w:i/>
          <w:sz w:val="20"/>
        </w:rPr>
      </w:pPr>
      <w:r>
        <w:rPr>
          <w:i/>
          <w:sz w:val="20"/>
        </w:rPr>
        <w:t>uzavřená ve smyslu § 2586 a násl. zákona č. 89/2012 Sb., občanský zákoník (dále jen o.z.)</w:t>
      </w:r>
    </w:p>
    <w:p w14:paraId="2BC37D79" w14:textId="77777777" w:rsidR="00373732" w:rsidRDefault="00373732">
      <w:pPr>
        <w:pStyle w:val="Zkladntext"/>
        <w:spacing w:before="9"/>
        <w:rPr>
          <w:i/>
          <w:sz w:val="23"/>
        </w:rPr>
      </w:pPr>
    </w:p>
    <w:p w14:paraId="05B14ED9" w14:textId="77777777" w:rsidR="00373732" w:rsidRDefault="00FF6508">
      <w:pPr>
        <w:pStyle w:val="Zkladntext"/>
        <w:spacing w:before="1" w:line="278" w:lineRule="auto"/>
        <w:ind w:left="112" w:right="34"/>
      </w:pPr>
      <w:r>
        <w:t>Tato smlouva je uzavřena na základě přímého zadání, tj. jako veřejná zakázka malého rozsahu zadávaná mimo režim zák. č. 134/2016 Sb., o zadávání veřejných zakázek (dále jen „ZZVZ“)</w:t>
      </w:r>
    </w:p>
    <w:p w14:paraId="7E2A7DAC" w14:textId="77777777" w:rsidR="00373732" w:rsidRDefault="00FF6508">
      <w:pPr>
        <w:pStyle w:val="Zkladntext"/>
        <w:spacing w:before="116" w:line="276" w:lineRule="auto"/>
        <w:ind w:left="112" w:right="34"/>
      </w:pPr>
      <w:r>
        <w:t>Číslo smlouvy objednatele: bude uvedeno v záznamu o uveřejnění smlouvy v registru smluv dle zák. č. 340/2015 Sb.</w:t>
      </w:r>
    </w:p>
    <w:p w14:paraId="3F241B15" w14:textId="77777777" w:rsidR="00373732" w:rsidRDefault="00373732">
      <w:pPr>
        <w:pStyle w:val="Zkladntext"/>
        <w:spacing w:before="3"/>
        <w:rPr>
          <w:sz w:val="17"/>
        </w:rPr>
      </w:pPr>
    </w:p>
    <w:p w14:paraId="672FC82C" w14:textId="77777777" w:rsidR="00373732" w:rsidRDefault="00FF6508">
      <w:pPr>
        <w:pStyle w:val="Zkladntext"/>
        <w:ind w:left="112"/>
      </w:pPr>
      <w:r>
        <w:t>Číslo smlouvy zhotovitele: 14/11/2023</w:t>
      </w:r>
    </w:p>
    <w:p w14:paraId="2F1F2E21" w14:textId="77777777" w:rsidR="00373732" w:rsidRDefault="00373732">
      <w:pPr>
        <w:pStyle w:val="Zkladntext"/>
        <w:spacing w:before="1"/>
        <w:rPr>
          <w:sz w:val="24"/>
        </w:rPr>
      </w:pPr>
    </w:p>
    <w:p w14:paraId="5A398247" w14:textId="77777777" w:rsidR="00373732" w:rsidRDefault="00FF6508">
      <w:pPr>
        <w:pStyle w:val="Nadpis4"/>
        <w:ind w:left="112"/>
      </w:pPr>
      <w:r>
        <w:t>Smluvní strany:</w:t>
      </w:r>
    </w:p>
    <w:p w14:paraId="6B47B2E9" w14:textId="77777777" w:rsidR="00373732" w:rsidRDefault="00373732">
      <w:pPr>
        <w:pStyle w:val="Zkladntext"/>
        <w:spacing w:before="6"/>
        <w:rPr>
          <w:b/>
        </w:rPr>
      </w:pPr>
    </w:p>
    <w:p w14:paraId="38A77BAC" w14:textId="77777777" w:rsidR="00373732" w:rsidRDefault="00FF6508">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0C404609" w14:textId="77777777" w:rsidR="00373732" w:rsidRDefault="00FF6508">
      <w:pPr>
        <w:pStyle w:val="Zkladntext"/>
        <w:tabs>
          <w:tab w:val="left" w:pos="1531"/>
          <w:tab w:val="left" w:pos="2950"/>
          <w:tab w:val="left" w:pos="3658"/>
        </w:tabs>
        <w:spacing w:line="229" w:lineRule="exact"/>
        <w:ind w:left="112"/>
      </w:pPr>
      <w:r>
        <w:t>IČO:</w:t>
      </w:r>
      <w:r>
        <w:tab/>
        <w:t>497</w:t>
      </w:r>
      <w:r>
        <w:rPr>
          <w:spacing w:val="-1"/>
        </w:rPr>
        <w:t xml:space="preserve"> </w:t>
      </w:r>
      <w:r>
        <w:t>77</w:t>
      </w:r>
      <w:r>
        <w:rPr>
          <w:spacing w:val="-2"/>
        </w:rPr>
        <w:t xml:space="preserve"> </w:t>
      </w:r>
      <w:r>
        <w:t>513</w:t>
      </w:r>
      <w:r>
        <w:tab/>
        <w:t>DIČ:</w:t>
      </w:r>
      <w:r>
        <w:tab/>
        <w:t>CZ49777513</w:t>
      </w:r>
    </w:p>
    <w:p w14:paraId="18CB84DD" w14:textId="77777777" w:rsidR="00373732" w:rsidRDefault="00FF6508">
      <w:pPr>
        <w:pStyle w:val="Zkladntext"/>
        <w:tabs>
          <w:tab w:val="left" w:pos="1531"/>
        </w:tabs>
        <w:ind w:left="112"/>
      </w:pPr>
      <w:r>
        <w:t>Zastoupená:</w:t>
      </w:r>
      <w:r>
        <w:tab/>
        <w:t>Ing. Petr Beneš,</w:t>
      </w:r>
      <w:r>
        <w:rPr>
          <w:spacing w:val="1"/>
        </w:rPr>
        <w:t xml:space="preserve"> </w:t>
      </w:r>
      <w:r>
        <w:t>kvestor</w:t>
      </w:r>
    </w:p>
    <w:p w14:paraId="52B4D199" w14:textId="7EBDFF07" w:rsidR="00373732" w:rsidRDefault="00FF6508">
      <w:pPr>
        <w:pStyle w:val="Zkladntext"/>
        <w:spacing w:before="1"/>
        <w:ind w:left="112" w:right="34"/>
      </w:pPr>
      <w:r>
        <w:t xml:space="preserve">kontaktní osoba oprávněná jednat ve věcech technických: </w:t>
      </w:r>
      <w:r w:rsidR="00311A49">
        <w:t>xxxx</w:t>
      </w:r>
    </w:p>
    <w:p w14:paraId="7DD9C713" w14:textId="77777777" w:rsidR="00373732" w:rsidRDefault="00373732">
      <w:pPr>
        <w:pStyle w:val="Zkladntext"/>
        <w:spacing w:before="3"/>
        <w:rPr>
          <w:sz w:val="22"/>
        </w:rPr>
      </w:pPr>
    </w:p>
    <w:p w14:paraId="26B724B5" w14:textId="77777777" w:rsidR="00373732" w:rsidRDefault="00FF6508">
      <w:pPr>
        <w:pStyle w:val="Zkladntext"/>
        <w:spacing w:before="93"/>
        <w:ind w:left="112"/>
      </w:pPr>
      <w:r>
        <w:t>(dále jen „Objednatel“ nebo „objednatel“)</w:t>
      </w:r>
    </w:p>
    <w:p w14:paraId="5B07F085" w14:textId="77777777" w:rsidR="00373732" w:rsidRDefault="00373732">
      <w:pPr>
        <w:pStyle w:val="Zkladntext"/>
        <w:rPr>
          <w:sz w:val="22"/>
        </w:rPr>
      </w:pPr>
    </w:p>
    <w:p w14:paraId="5AA30411" w14:textId="77777777" w:rsidR="00373732" w:rsidRDefault="00373732">
      <w:pPr>
        <w:pStyle w:val="Zkladntext"/>
        <w:spacing w:before="1"/>
        <w:rPr>
          <w:sz w:val="18"/>
        </w:rPr>
      </w:pPr>
    </w:p>
    <w:p w14:paraId="3ADFF3A4" w14:textId="77777777" w:rsidR="00373732" w:rsidRDefault="00FF6508">
      <w:pPr>
        <w:tabs>
          <w:tab w:val="left" w:pos="1531"/>
        </w:tabs>
        <w:ind w:left="112"/>
        <w:rPr>
          <w:b/>
          <w:sz w:val="20"/>
        </w:rPr>
      </w:pPr>
      <w:r>
        <w:rPr>
          <w:sz w:val="20"/>
        </w:rPr>
        <w:t>Zhotovitel:</w:t>
      </w:r>
      <w:r>
        <w:rPr>
          <w:sz w:val="20"/>
        </w:rPr>
        <w:tab/>
      </w:r>
      <w:r>
        <w:rPr>
          <w:b/>
          <w:sz w:val="20"/>
        </w:rPr>
        <w:t>STAWO Přeštice s. r. o.</w:t>
      </w:r>
    </w:p>
    <w:p w14:paraId="3C92B0E5" w14:textId="77777777" w:rsidR="00373732" w:rsidRDefault="00FF6508">
      <w:pPr>
        <w:pStyle w:val="Zkladntext"/>
        <w:tabs>
          <w:tab w:val="left" w:pos="1531"/>
        </w:tabs>
        <w:spacing w:line="229" w:lineRule="exact"/>
        <w:ind w:left="112"/>
      </w:pPr>
      <w:r>
        <w:t>Sídlo:</w:t>
      </w:r>
      <w:r>
        <w:tab/>
        <w:t>Komenského 75, 334 01</w:t>
      </w:r>
      <w:r>
        <w:rPr>
          <w:spacing w:val="-1"/>
        </w:rPr>
        <w:t xml:space="preserve"> </w:t>
      </w:r>
      <w:r>
        <w:t>Přeštice</w:t>
      </w:r>
    </w:p>
    <w:p w14:paraId="6299249F" w14:textId="77777777" w:rsidR="00373732" w:rsidRDefault="00FF6508">
      <w:pPr>
        <w:pStyle w:val="Zkladntext"/>
        <w:tabs>
          <w:tab w:val="left" w:pos="1531"/>
        </w:tabs>
        <w:spacing w:line="229" w:lineRule="exact"/>
        <w:ind w:left="112"/>
      </w:pPr>
      <w:r>
        <w:t>IČO:</w:t>
      </w:r>
      <w:r>
        <w:tab/>
        <w:t>26406667 DIČ:</w:t>
      </w:r>
      <w:r>
        <w:rPr>
          <w:spacing w:val="-1"/>
        </w:rPr>
        <w:t xml:space="preserve"> </w:t>
      </w:r>
      <w:r>
        <w:t>CZ26406667</w:t>
      </w:r>
    </w:p>
    <w:p w14:paraId="281EC307" w14:textId="77777777" w:rsidR="00373732" w:rsidRDefault="00FF6508">
      <w:pPr>
        <w:pStyle w:val="Zkladntext"/>
        <w:spacing w:before="1"/>
        <w:ind w:left="112"/>
      </w:pPr>
      <w:r>
        <w:t>Zapsaný v obchodním rejstříku: Krajským soudem v Plzni, oddíl C, vložka 18230</w:t>
      </w:r>
    </w:p>
    <w:p w14:paraId="3F2CA029" w14:textId="3A35567D" w:rsidR="00373732" w:rsidRDefault="00FF6508">
      <w:pPr>
        <w:pStyle w:val="Zkladntext"/>
        <w:ind w:left="112" w:right="146"/>
      </w:pPr>
      <w:r>
        <w:t xml:space="preserve">kontaktní osoba oprávněná jednat ve věcech technických (jméno, příjmení, telefon, e-mail): </w:t>
      </w:r>
      <w:r w:rsidR="00311A49">
        <w:t>xxxx</w:t>
      </w:r>
    </w:p>
    <w:p w14:paraId="2E091CB6" w14:textId="77777777" w:rsidR="00373732" w:rsidRDefault="00373732">
      <w:pPr>
        <w:pStyle w:val="Zkladntext"/>
        <w:spacing w:before="3"/>
        <w:rPr>
          <w:sz w:val="22"/>
        </w:rPr>
      </w:pPr>
    </w:p>
    <w:p w14:paraId="2E9F4776" w14:textId="77777777" w:rsidR="00373732" w:rsidRDefault="00FF6508">
      <w:pPr>
        <w:pStyle w:val="Zkladntext"/>
        <w:spacing w:before="93"/>
        <w:ind w:left="112"/>
      </w:pPr>
      <w:r>
        <w:t>(dále jen „Zhotovitel“ nebo „zhotovitel“)</w:t>
      </w:r>
    </w:p>
    <w:p w14:paraId="2F854F70" w14:textId="77777777" w:rsidR="00373732" w:rsidRDefault="00373732">
      <w:pPr>
        <w:pStyle w:val="Zkladntext"/>
        <w:spacing w:before="10"/>
      </w:pPr>
    </w:p>
    <w:p w14:paraId="28453FCD" w14:textId="77777777" w:rsidR="00373732" w:rsidRDefault="00FF6508">
      <w:pPr>
        <w:pStyle w:val="Nadpis4"/>
        <w:numPr>
          <w:ilvl w:val="0"/>
          <w:numId w:val="11"/>
        </w:numPr>
        <w:tabs>
          <w:tab w:val="left" w:pos="4284"/>
          <w:tab w:val="left" w:pos="4285"/>
        </w:tabs>
        <w:jc w:val="left"/>
      </w:pPr>
      <w:r>
        <w:t>Předmět a účel</w:t>
      </w:r>
      <w:r>
        <w:rPr>
          <w:spacing w:val="-3"/>
        </w:rPr>
        <w:t xml:space="preserve"> </w:t>
      </w:r>
      <w:r>
        <w:t>smlouvy</w:t>
      </w:r>
    </w:p>
    <w:p w14:paraId="03AD5339" w14:textId="77777777" w:rsidR="00373732" w:rsidRDefault="00FF6508">
      <w:pPr>
        <w:pStyle w:val="Odstavecseseznamem"/>
        <w:numPr>
          <w:ilvl w:val="1"/>
          <w:numId w:val="10"/>
        </w:numPr>
        <w:tabs>
          <w:tab w:val="left" w:pos="679"/>
          <w:tab w:val="left" w:pos="680"/>
        </w:tabs>
        <w:spacing w:before="5" w:line="370" w:lineRule="atLeast"/>
        <w:ind w:right="257"/>
        <w:rPr>
          <w:sz w:val="20"/>
        </w:rPr>
      </w:pPr>
      <w:r>
        <w:rPr>
          <w:sz w:val="20"/>
        </w:rPr>
        <w:t>Účelem této smlouvy je zajištění provedení stavebně-montážních prací specifikovaných touto smlouvou. Název stavby: „Oprava střešního pláště VŠ kolejí Máchova 13-14,</w:t>
      </w:r>
      <w:r>
        <w:rPr>
          <w:spacing w:val="-9"/>
          <w:sz w:val="20"/>
        </w:rPr>
        <w:t xml:space="preserve"> </w:t>
      </w:r>
      <w:r>
        <w:rPr>
          <w:sz w:val="20"/>
        </w:rPr>
        <w:t>Plzeň“</w:t>
      </w:r>
    </w:p>
    <w:p w14:paraId="2B5E6A94" w14:textId="77777777" w:rsidR="00373732" w:rsidRDefault="00FF6508">
      <w:pPr>
        <w:pStyle w:val="Zkladntext"/>
        <w:spacing w:before="26"/>
        <w:ind w:left="679"/>
      </w:pPr>
      <w:r>
        <w:t>Místo stavby: na pozemku parc. č. 7973/1 7973/2, k. ú. Plzeň; adresa Máchova 14-16, Plzeň</w:t>
      </w:r>
    </w:p>
    <w:p w14:paraId="602B846F" w14:textId="77777777" w:rsidR="00373732" w:rsidRDefault="00FF6508">
      <w:pPr>
        <w:pStyle w:val="Nadpis4"/>
        <w:numPr>
          <w:ilvl w:val="1"/>
          <w:numId w:val="10"/>
        </w:numPr>
        <w:tabs>
          <w:tab w:val="left" w:pos="680"/>
        </w:tabs>
        <w:spacing w:before="142" w:line="264" w:lineRule="auto"/>
        <w:ind w:right="110"/>
        <w:jc w:val="both"/>
      </w:pPr>
      <w:r>
        <w:rPr>
          <w:b w:val="0"/>
        </w:rPr>
        <w:t>Zhotovitel se touto smlouvou</w:t>
      </w:r>
      <w:r>
        <w:rPr>
          <w:b w:val="0"/>
          <w:u w:val="thick"/>
        </w:rPr>
        <w:t xml:space="preserve"> </w:t>
      </w:r>
      <w:r>
        <w:rPr>
          <w:u w:val="thick"/>
        </w:rPr>
        <w:t>zavazuje provést dílo</w:t>
      </w:r>
      <w:r>
        <w:t xml:space="preserve"> ve výše uvedeném objektu v rozsahu specifikovaném položkovým rozpočtem stavby (oceněným soupisem prací), který je součástí této smlouvy</w:t>
      </w:r>
      <w:r>
        <w:rPr>
          <w:spacing w:val="-17"/>
        </w:rPr>
        <w:t xml:space="preserve"> </w:t>
      </w:r>
      <w:r>
        <w:t>jako</w:t>
      </w:r>
      <w:r>
        <w:rPr>
          <w:spacing w:val="-15"/>
        </w:rPr>
        <w:t xml:space="preserve"> </w:t>
      </w:r>
      <w:r>
        <w:t>její</w:t>
      </w:r>
      <w:r>
        <w:rPr>
          <w:spacing w:val="-15"/>
          <w:u w:val="thick"/>
        </w:rPr>
        <w:t xml:space="preserve"> </w:t>
      </w:r>
      <w:r>
        <w:rPr>
          <w:u w:val="thick"/>
        </w:rPr>
        <w:t>příloha</w:t>
      </w:r>
      <w:r>
        <w:rPr>
          <w:spacing w:val="-15"/>
          <w:u w:val="thick"/>
        </w:rPr>
        <w:t xml:space="preserve"> </w:t>
      </w:r>
      <w:r>
        <w:rPr>
          <w:u w:val="thick"/>
        </w:rPr>
        <w:t>č.</w:t>
      </w:r>
      <w:r>
        <w:rPr>
          <w:spacing w:val="-16"/>
          <w:u w:val="thick"/>
        </w:rPr>
        <w:t xml:space="preserve"> </w:t>
      </w:r>
      <w:r>
        <w:rPr>
          <w:u w:val="thick"/>
        </w:rPr>
        <w:t>1.</w:t>
      </w:r>
      <w:r>
        <w:rPr>
          <w:spacing w:val="-16"/>
        </w:rPr>
        <w:t xml:space="preserve"> </w:t>
      </w:r>
      <w:r>
        <w:t>Předmětem</w:t>
      </w:r>
      <w:r>
        <w:rPr>
          <w:spacing w:val="-14"/>
        </w:rPr>
        <w:t xml:space="preserve"> </w:t>
      </w:r>
      <w:r>
        <w:t>díla</w:t>
      </w:r>
      <w:r>
        <w:rPr>
          <w:spacing w:val="-14"/>
        </w:rPr>
        <w:t xml:space="preserve"> </w:t>
      </w:r>
      <w:r>
        <w:t>jsou</w:t>
      </w:r>
      <w:r>
        <w:rPr>
          <w:spacing w:val="-14"/>
        </w:rPr>
        <w:t xml:space="preserve"> </w:t>
      </w:r>
      <w:r>
        <w:t>stavební</w:t>
      </w:r>
      <w:r>
        <w:rPr>
          <w:spacing w:val="-16"/>
        </w:rPr>
        <w:t xml:space="preserve"> </w:t>
      </w:r>
      <w:r>
        <w:t>a</w:t>
      </w:r>
      <w:r>
        <w:rPr>
          <w:spacing w:val="-14"/>
        </w:rPr>
        <w:t xml:space="preserve"> </w:t>
      </w:r>
      <w:r>
        <w:t>montážní</w:t>
      </w:r>
      <w:r>
        <w:rPr>
          <w:spacing w:val="-15"/>
        </w:rPr>
        <w:t xml:space="preserve"> </w:t>
      </w:r>
      <w:r>
        <w:t>práce,</w:t>
      </w:r>
      <w:r>
        <w:rPr>
          <w:spacing w:val="-14"/>
        </w:rPr>
        <w:t xml:space="preserve"> </w:t>
      </w:r>
      <w:r>
        <w:t>demontáže</w:t>
      </w:r>
      <w:r>
        <w:rPr>
          <w:spacing w:val="-15"/>
        </w:rPr>
        <w:t xml:space="preserve"> </w:t>
      </w:r>
      <w:r>
        <w:t>a</w:t>
      </w:r>
      <w:r>
        <w:rPr>
          <w:spacing w:val="-4"/>
        </w:rPr>
        <w:t xml:space="preserve"> </w:t>
      </w:r>
      <w:r>
        <w:t>dodávky potřebné pro provedení opravy střešního pláště dle požadavku Objednatele, provedení souvisejících rozvodů hromosvodu a</w:t>
      </w:r>
      <w:r>
        <w:rPr>
          <w:u w:val="thick"/>
        </w:rPr>
        <w:t xml:space="preserve"> zajištění a předání všech potřebných</w:t>
      </w:r>
      <w:r>
        <w:rPr>
          <w:spacing w:val="-10"/>
          <w:u w:val="thick"/>
        </w:rPr>
        <w:t xml:space="preserve"> </w:t>
      </w:r>
      <w:r>
        <w:rPr>
          <w:u w:val="thick"/>
        </w:rPr>
        <w:t>revizí.</w:t>
      </w:r>
    </w:p>
    <w:p w14:paraId="008479E8" w14:textId="77777777" w:rsidR="00373732" w:rsidRDefault="00FF6508">
      <w:pPr>
        <w:pStyle w:val="Odstavecseseznamem"/>
        <w:numPr>
          <w:ilvl w:val="1"/>
          <w:numId w:val="10"/>
        </w:numPr>
        <w:tabs>
          <w:tab w:val="left" w:pos="680"/>
        </w:tabs>
        <w:spacing w:before="121" w:line="266" w:lineRule="auto"/>
        <w:ind w:right="117"/>
        <w:jc w:val="both"/>
        <w:rPr>
          <w:b/>
          <w:i/>
          <w:sz w:val="20"/>
        </w:rPr>
      </w:pPr>
      <w:r>
        <w:rPr>
          <w:b/>
          <w:sz w:val="20"/>
        </w:rPr>
        <w:t xml:space="preserve">Veškeré </w:t>
      </w:r>
      <w:r>
        <w:rPr>
          <w:b/>
          <w:i/>
          <w:sz w:val="20"/>
        </w:rPr>
        <w:t>vzorky či přesné typy materiálu a zařízení je zhotovitel povinen předložit nejpozději před vlastní instalací k odsouhlasení</w:t>
      </w:r>
      <w:r>
        <w:rPr>
          <w:b/>
          <w:i/>
          <w:spacing w:val="-6"/>
          <w:sz w:val="20"/>
        </w:rPr>
        <w:t xml:space="preserve"> </w:t>
      </w:r>
      <w:r>
        <w:rPr>
          <w:b/>
          <w:i/>
          <w:sz w:val="20"/>
        </w:rPr>
        <w:t>objednatelem.</w:t>
      </w:r>
    </w:p>
    <w:p w14:paraId="75457C1D" w14:textId="77777777" w:rsidR="00373732" w:rsidRDefault="00FF6508">
      <w:pPr>
        <w:pStyle w:val="Odstavecseseznamem"/>
        <w:numPr>
          <w:ilvl w:val="1"/>
          <w:numId w:val="10"/>
        </w:numPr>
        <w:tabs>
          <w:tab w:val="left" w:pos="680"/>
        </w:tabs>
        <w:spacing w:before="116" w:line="264" w:lineRule="auto"/>
        <w:ind w:right="120"/>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7"/>
          <w:sz w:val="20"/>
        </w:rPr>
        <w:t xml:space="preserve"> </w:t>
      </w:r>
      <w:r>
        <w:rPr>
          <w:sz w:val="20"/>
        </w:rPr>
        <w:t>díla.</w:t>
      </w:r>
    </w:p>
    <w:p w14:paraId="05B765A4" w14:textId="77777777" w:rsidR="00373732" w:rsidRDefault="00FF6508">
      <w:pPr>
        <w:pStyle w:val="Odstavecseseznamem"/>
        <w:numPr>
          <w:ilvl w:val="1"/>
          <w:numId w:val="10"/>
        </w:numPr>
        <w:tabs>
          <w:tab w:val="left" w:pos="680"/>
        </w:tabs>
        <w:spacing w:before="120" w:line="264" w:lineRule="auto"/>
        <w:ind w:right="115"/>
        <w:jc w:val="both"/>
        <w:rPr>
          <w:sz w:val="20"/>
        </w:rPr>
      </w:pPr>
      <w:r>
        <w:rPr>
          <w:sz w:val="20"/>
        </w:rPr>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67C30264" w14:textId="77777777" w:rsidR="00373732" w:rsidRDefault="00FF6508">
      <w:pPr>
        <w:pStyle w:val="Odstavecseseznamem"/>
        <w:numPr>
          <w:ilvl w:val="1"/>
          <w:numId w:val="10"/>
        </w:numPr>
        <w:tabs>
          <w:tab w:val="left" w:pos="680"/>
        </w:tabs>
        <w:spacing w:before="120"/>
        <w:ind w:hanging="568"/>
        <w:jc w:val="both"/>
        <w:rPr>
          <w:sz w:val="20"/>
        </w:rPr>
      </w:pPr>
      <w:r>
        <w:rPr>
          <w:sz w:val="20"/>
        </w:rPr>
        <w:t>Zhotovitel se zavazuje provést dílo na vlastní nebezpečí a na vlastní</w:t>
      </w:r>
      <w:r>
        <w:rPr>
          <w:spacing w:val="-17"/>
          <w:sz w:val="20"/>
        </w:rPr>
        <w:t xml:space="preserve"> </w:t>
      </w:r>
      <w:r>
        <w:rPr>
          <w:sz w:val="20"/>
        </w:rPr>
        <w:t>odpovědnost.</w:t>
      </w:r>
    </w:p>
    <w:p w14:paraId="3F3FB0E9" w14:textId="77777777" w:rsidR="00373732" w:rsidRDefault="00373732">
      <w:pPr>
        <w:jc w:val="both"/>
        <w:rPr>
          <w:sz w:val="20"/>
        </w:rPr>
        <w:sectPr w:rsidR="00373732">
          <w:footerReference w:type="default" r:id="rId8"/>
          <w:type w:val="continuous"/>
          <w:pgSz w:w="11910" w:h="16840"/>
          <w:pgMar w:top="660" w:right="740" w:bottom="400" w:left="1020" w:header="708" w:footer="205" w:gutter="0"/>
          <w:pgNumType w:start="1"/>
          <w:cols w:space="708"/>
        </w:sectPr>
      </w:pPr>
    </w:p>
    <w:p w14:paraId="0972BAC8" w14:textId="77777777" w:rsidR="00373732" w:rsidRDefault="00FF6508">
      <w:pPr>
        <w:pStyle w:val="Odstavecseseznamem"/>
        <w:numPr>
          <w:ilvl w:val="1"/>
          <w:numId w:val="10"/>
        </w:numPr>
        <w:tabs>
          <w:tab w:val="left" w:pos="679"/>
          <w:tab w:val="left" w:pos="680"/>
        </w:tabs>
        <w:spacing w:before="73"/>
        <w:ind w:hanging="568"/>
        <w:rPr>
          <w:sz w:val="20"/>
        </w:rPr>
      </w:pPr>
      <w:r>
        <w:rPr>
          <w:sz w:val="20"/>
        </w:rPr>
        <w:lastRenderedPageBreak/>
        <w:t>Dílo musí být provedeno zejména v souladu</w:t>
      </w:r>
      <w:r>
        <w:rPr>
          <w:spacing w:val="-3"/>
          <w:sz w:val="20"/>
        </w:rPr>
        <w:t xml:space="preserve"> </w:t>
      </w:r>
      <w:r>
        <w:rPr>
          <w:sz w:val="20"/>
        </w:rPr>
        <w:t>s:</w:t>
      </w:r>
    </w:p>
    <w:p w14:paraId="11743FDC" w14:textId="77777777" w:rsidR="00373732" w:rsidRDefault="00FF6508">
      <w:pPr>
        <w:pStyle w:val="Odstavecseseznamem"/>
        <w:numPr>
          <w:ilvl w:val="2"/>
          <w:numId w:val="10"/>
        </w:numPr>
        <w:tabs>
          <w:tab w:val="left" w:pos="1245"/>
          <w:tab w:val="left" w:pos="1246"/>
        </w:tabs>
        <w:rPr>
          <w:sz w:val="20"/>
        </w:rPr>
      </w:pPr>
      <w:r>
        <w:rPr>
          <w:sz w:val="20"/>
        </w:rPr>
        <w:t>touto smlouvou;</w:t>
      </w:r>
    </w:p>
    <w:p w14:paraId="33C28D0D" w14:textId="77777777" w:rsidR="00373732" w:rsidRDefault="00FF6508">
      <w:pPr>
        <w:pStyle w:val="Odstavecseseznamem"/>
        <w:numPr>
          <w:ilvl w:val="2"/>
          <w:numId w:val="10"/>
        </w:numPr>
        <w:tabs>
          <w:tab w:val="left" w:pos="1245"/>
          <w:tab w:val="left" w:pos="1246"/>
        </w:tabs>
        <w:rPr>
          <w:sz w:val="20"/>
        </w:rPr>
      </w:pPr>
      <w:r>
        <w:rPr>
          <w:sz w:val="20"/>
        </w:rPr>
        <w:t>právními předpisy a ČSN a ČSN EN;</w:t>
      </w:r>
    </w:p>
    <w:p w14:paraId="49A9F30E" w14:textId="77777777" w:rsidR="00373732" w:rsidRDefault="00FF6508">
      <w:pPr>
        <w:pStyle w:val="Odstavecseseznamem"/>
        <w:numPr>
          <w:ilvl w:val="2"/>
          <w:numId w:val="10"/>
        </w:numPr>
        <w:tabs>
          <w:tab w:val="left" w:pos="1245"/>
          <w:tab w:val="left" w:pos="1246"/>
        </w:tabs>
        <w:spacing w:before="145"/>
        <w:rPr>
          <w:sz w:val="20"/>
        </w:rPr>
      </w:pPr>
      <w:r>
        <w:rPr>
          <w:sz w:val="20"/>
        </w:rPr>
        <w:t>ověřenou technickou</w:t>
      </w:r>
      <w:r>
        <w:rPr>
          <w:spacing w:val="-2"/>
          <w:sz w:val="20"/>
        </w:rPr>
        <w:t xml:space="preserve"> </w:t>
      </w:r>
      <w:r>
        <w:rPr>
          <w:sz w:val="20"/>
        </w:rPr>
        <w:t>praxí.</w:t>
      </w:r>
    </w:p>
    <w:p w14:paraId="17DE36EE" w14:textId="77777777" w:rsidR="00373732" w:rsidRDefault="00FF6508">
      <w:pPr>
        <w:pStyle w:val="Odstavecseseznamem"/>
        <w:numPr>
          <w:ilvl w:val="1"/>
          <w:numId w:val="10"/>
        </w:numPr>
        <w:tabs>
          <w:tab w:val="left" w:pos="679"/>
          <w:tab w:val="left" w:pos="680"/>
        </w:tabs>
        <w:ind w:hanging="568"/>
        <w:rPr>
          <w:sz w:val="20"/>
        </w:rPr>
      </w:pPr>
      <w:r>
        <w:rPr>
          <w:sz w:val="20"/>
        </w:rPr>
        <w:t>Nedílnou součástí plnění Zhotovitele dle této smlouvy</w:t>
      </w:r>
      <w:r>
        <w:rPr>
          <w:spacing w:val="-3"/>
          <w:sz w:val="20"/>
        </w:rPr>
        <w:t xml:space="preserve"> </w:t>
      </w:r>
      <w:r>
        <w:rPr>
          <w:sz w:val="20"/>
        </w:rPr>
        <w:t>je:</w:t>
      </w:r>
    </w:p>
    <w:p w14:paraId="42EE0FF1" w14:textId="77777777" w:rsidR="00373732" w:rsidRDefault="00FF6508">
      <w:pPr>
        <w:pStyle w:val="Odstavecseseznamem"/>
        <w:numPr>
          <w:ilvl w:val="2"/>
          <w:numId w:val="10"/>
        </w:numPr>
        <w:tabs>
          <w:tab w:val="left" w:pos="1246"/>
        </w:tabs>
        <w:spacing w:before="144" w:line="264" w:lineRule="auto"/>
        <w:ind w:right="121"/>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41E67554" w14:textId="77777777" w:rsidR="00373732" w:rsidRDefault="00FF6508">
      <w:pPr>
        <w:pStyle w:val="Odstavecseseznamem"/>
        <w:numPr>
          <w:ilvl w:val="2"/>
          <w:numId w:val="10"/>
        </w:numPr>
        <w:tabs>
          <w:tab w:val="left" w:pos="1245"/>
          <w:tab w:val="left" w:pos="1246"/>
        </w:tabs>
        <w:spacing w:before="118"/>
        <w:rPr>
          <w:sz w:val="20"/>
        </w:rPr>
      </w:pPr>
      <w:r>
        <w:rPr>
          <w:sz w:val="20"/>
        </w:rPr>
        <w:t>vyklizení</w:t>
      </w:r>
      <w:r>
        <w:rPr>
          <w:spacing w:val="-4"/>
          <w:sz w:val="20"/>
        </w:rPr>
        <w:t xml:space="preserve"> </w:t>
      </w:r>
      <w:r>
        <w:rPr>
          <w:sz w:val="20"/>
        </w:rPr>
        <w:t>staveniště</w:t>
      </w:r>
      <w:r>
        <w:rPr>
          <w:spacing w:val="-4"/>
          <w:sz w:val="20"/>
        </w:rPr>
        <w:t xml:space="preserve"> </w:t>
      </w:r>
      <w:r>
        <w:rPr>
          <w:sz w:val="20"/>
        </w:rPr>
        <w:t>a</w:t>
      </w:r>
      <w:r>
        <w:rPr>
          <w:spacing w:val="-3"/>
          <w:sz w:val="20"/>
        </w:rPr>
        <w:t xml:space="preserve"> </w:t>
      </w:r>
      <w:r>
        <w:rPr>
          <w:sz w:val="20"/>
        </w:rPr>
        <w:t>provedení</w:t>
      </w:r>
      <w:r>
        <w:rPr>
          <w:spacing w:val="-5"/>
          <w:sz w:val="20"/>
        </w:rPr>
        <w:t xml:space="preserve"> </w:t>
      </w:r>
      <w:r>
        <w:rPr>
          <w:sz w:val="20"/>
        </w:rPr>
        <w:t>závěrečného</w:t>
      </w:r>
      <w:r>
        <w:rPr>
          <w:spacing w:val="-1"/>
          <w:sz w:val="20"/>
        </w:rPr>
        <w:t xml:space="preserve"> </w:t>
      </w:r>
      <w:r>
        <w:rPr>
          <w:sz w:val="20"/>
        </w:rPr>
        <w:t>úklidu</w:t>
      </w:r>
      <w:r>
        <w:rPr>
          <w:spacing w:val="-5"/>
          <w:sz w:val="20"/>
        </w:rPr>
        <w:t xml:space="preserve"> </w:t>
      </w:r>
      <w:r>
        <w:rPr>
          <w:sz w:val="20"/>
        </w:rPr>
        <w:t>místa</w:t>
      </w:r>
      <w:r>
        <w:rPr>
          <w:spacing w:val="-4"/>
          <w:sz w:val="20"/>
        </w:rPr>
        <w:t xml:space="preserve"> </w:t>
      </w:r>
      <w:r>
        <w:rPr>
          <w:sz w:val="20"/>
        </w:rPr>
        <w:t>provedení</w:t>
      </w:r>
      <w:r>
        <w:rPr>
          <w:spacing w:val="-4"/>
          <w:sz w:val="20"/>
        </w:rPr>
        <w:t xml:space="preserve"> </w:t>
      </w:r>
      <w:r>
        <w:rPr>
          <w:sz w:val="20"/>
        </w:rPr>
        <w:t>díla</w:t>
      </w:r>
      <w:r>
        <w:rPr>
          <w:spacing w:val="-4"/>
          <w:sz w:val="20"/>
        </w:rPr>
        <w:t xml:space="preserve"> </w:t>
      </w:r>
      <w:r>
        <w:rPr>
          <w:sz w:val="20"/>
        </w:rPr>
        <w:t>vč.</w:t>
      </w:r>
      <w:r>
        <w:rPr>
          <w:spacing w:val="-3"/>
          <w:sz w:val="20"/>
        </w:rPr>
        <w:t xml:space="preserve"> </w:t>
      </w:r>
      <w:r>
        <w:rPr>
          <w:sz w:val="20"/>
        </w:rPr>
        <w:t>úklidu</w:t>
      </w:r>
      <w:r>
        <w:rPr>
          <w:spacing w:val="-4"/>
          <w:sz w:val="20"/>
        </w:rPr>
        <w:t xml:space="preserve"> </w:t>
      </w:r>
      <w:r>
        <w:rPr>
          <w:sz w:val="20"/>
        </w:rPr>
        <w:t>místa</w:t>
      </w:r>
      <w:r>
        <w:rPr>
          <w:spacing w:val="-3"/>
          <w:sz w:val="20"/>
        </w:rPr>
        <w:t xml:space="preserve"> </w:t>
      </w:r>
      <w:r>
        <w:rPr>
          <w:sz w:val="20"/>
        </w:rPr>
        <w:t>montáže;</w:t>
      </w:r>
    </w:p>
    <w:p w14:paraId="412FFD1E" w14:textId="77777777" w:rsidR="00373732" w:rsidRDefault="00FF6508">
      <w:pPr>
        <w:pStyle w:val="Odstavecseseznamem"/>
        <w:numPr>
          <w:ilvl w:val="2"/>
          <w:numId w:val="10"/>
        </w:numPr>
        <w:tabs>
          <w:tab w:val="left" w:pos="1245"/>
          <w:tab w:val="left" w:pos="1246"/>
        </w:tabs>
        <w:spacing w:before="145"/>
        <w:rPr>
          <w:sz w:val="20"/>
        </w:rPr>
      </w:pPr>
      <w:r>
        <w:rPr>
          <w:sz w:val="20"/>
        </w:rPr>
        <w:t>dodání specifikace jednotlivých prvků</w:t>
      </w:r>
      <w:r>
        <w:rPr>
          <w:spacing w:val="-2"/>
          <w:sz w:val="20"/>
        </w:rPr>
        <w:t xml:space="preserve"> </w:t>
      </w:r>
      <w:r>
        <w:rPr>
          <w:sz w:val="20"/>
        </w:rPr>
        <w:t>zařízení;</w:t>
      </w:r>
    </w:p>
    <w:p w14:paraId="690E4D6D" w14:textId="77777777" w:rsidR="00373732" w:rsidRDefault="00FF6508">
      <w:pPr>
        <w:pStyle w:val="Odstavecseseznamem"/>
        <w:numPr>
          <w:ilvl w:val="2"/>
          <w:numId w:val="10"/>
        </w:numPr>
        <w:tabs>
          <w:tab w:val="left" w:pos="1246"/>
        </w:tabs>
        <w:spacing w:line="264" w:lineRule="auto"/>
        <w:ind w:right="109"/>
        <w:jc w:val="both"/>
        <w:rPr>
          <w:sz w:val="20"/>
        </w:rPr>
      </w:pPr>
      <w:r>
        <w:rPr>
          <w:sz w:val="20"/>
        </w:rPr>
        <w:t>dodání dokumentů nezbytných pro provozování předmětu díla-technickou dokumentaci (např. uživatelské příručky, návody na obsluhu a údržbu, prohlášení o shodě, revizní zprávy apod.), a to  v</w:t>
      </w:r>
      <w:r>
        <w:rPr>
          <w:spacing w:val="-2"/>
          <w:sz w:val="20"/>
        </w:rPr>
        <w:t xml:space="preserve"> </w:t>
      </w:r>
      <w:r>
        <w:rPr>
          <w:sz w:val="20"/>
        </w:rPr>
        <w:t>českém</w:t>
      </w:r>
      <w:r>
        <w:rPr>
          <w:spacing w:val="-13"/>
          <w:sz w:val="20"/>
        </w:rPr>
        <w:t xml:space="preserve"> </w:t>
      </w:r>
      <w:r>
        <w:rPr>
          <w:sz w:val="20"/>
        </w:rPr>
        <w:t>jazyce,</w:t>
      </w:r>
      <w:r>
        <w:rPr>
          <w:spacing w:val="-13"/>
          <w:sz w:val="20"/>
        </w:rPr>
        <w:t xml:space="preserve"> </w:t>
      </w:r>
      <w:r>
        <w:rPr>
          <w:sz w:val="20"/>
        </w:rPr>
        <w:t>v</w:t>
      </w:r>
      <w:r>
        <w:rPr>
          <w:spacing w:val="-10"/>
          <w:sz w:val="20"/>
        </w:rPr>
        <w:t xml:space="preserve"> </w:t>
      </w:r>
      <w:r>
        <w:rPr>
          <w:sz w:val="20"/>
        </w:rPr>
        <w:t>písemné</w:t>
      </w:r>
      <w:r>
        <w:rPr>
          <w:spacing w:val="-13"/>
          <w:sz w:val="20"/>
        </w:rPr>
        <w:t xml:space="preserve"> </w:t>
      </w:r>
      <w:r>
        <w:rPr>
          <w:sz w:val="20"/>
        </w:rPr>
        <w:t>či</w:t>
      </w:r>
      <w:r>
        <w:rPr>
          <w:spacing w:val="-12"/>
          <w:sz w:val="20"/>
        </w:rPr>
        <w:t xml:space="preserve"> </w:t>
      </w:r>
      <w:r>
        <w:rPr>
          <w:sz w:val="20"/>
        </w:rPr>
        <w:t>elektronické</w:t>
      </w:r>
      <w:r>
        <w:rPr>
          <w:spacing w:val="-13"/>
          <w:sz w:val="20"/>
        </w:rPr>
        <w:t xml:space="preserve"> </w:t>
      </w:r>
      <w:r>
        <w:rPr>
          <w:sz w:val="20"/>
        </w:rPr>
        <w:t>formě,</w:t>
      </w:r>
      <w:r>
        <w:rPr>
          <w:spacing w:val="-11"/>
          <w:sz w:val="20"/>
        </w:rPr>
        <w:t xml:space="preserve"> </w:t>
      </w:r>
      <w:r>
        <w:rPr>
          <w:sz w:val="20"/>
        </w:rPr>
        <w:t>popř.</w:t>
      </w:r>
      <w:r>
        <w:rPr>
          <w:spacing w:val="-12"/>
          <w:sz w:val="20"/>
        </w:rPr>
        <w:t xml:space="preserve"> </w:t>
      </w:r>
      <w:r>
        <w:rPr>
          <w:sz w:val="20"/>
        </w:rPr>
        <w:t>v</w:t>
      </w:r>
      <w:r>
        <w:rPr>
          <w:spacing w:val="-11"/>
          <w:sz w:val="20"/>
        </w:rPr>
        <w:t xml:space="preserve"> </w:t>
      </w:r>
      <w:r>
        <w:rPr>
          <w:sz w:val="20"/>
        </w:rPr>
        <w:t>obou</w:t>
      </w:r>
      <w:r>
        <w:rPr>
          <w:spacing w:val="-12"/>
          <w:sz w:val="20"/>
        </w:rPr>
        <w:t xml:space="preserve"> </w:t>
      </w:r>
      <w:r>
        <w:rPr>
          <w:sz w:val="20"/>
        </w:rPr>
        <w:t>uvedených</w:t>
      </w:r>
      <w:r>
        <w:rPr>
          <w:spacing w:val="-13"/>
          <w:sz w:val="20"/>
        </w:rPr>
        <w:t xml:space="preserve"> </w:t>
      </w:r>
      <w:r>
        <w:rPr>
          <w:sz w:val="20"/>
        </w:rPr>
        <w:t>formách,</w:t>
      </w:r>
      <w:r>
        <w:rPr>
          <w:spacing w:val="-13"/>
          <w:sz w:val="20"/>
        </w:rPr>
        <w:t xml:space="preserve"> </w:t>
      </w:r>
      <w:r>
        <w:rPr>
          <w:sz w:val="20"/>
        </w:rPr>
        <w:t>a</w:t>
      </w:r>
      <w:r>
        <w:rPr>
          <w:spacing w:val="-10"/>
          <w:sz w:val="20"/>
        </w:rPr>
        <w:t xml:space="preserve"> </w:t>
      </w:r>
      <w:r>
        <w:rPr>
          <w:sz w:val="20"/>
        </w:rPr>
        <w:t>to</w:t>
      </w:r>
      <w:r>
        <w:rPr>
          <w:spacing w:val="-13"/>
          <w:sz w:val="20"/>
        </w:rPr>
        <w:t xml:space="preserve"> </w:t>
      </w:r>
      <w:r>
        <w:rPr>
          <w:sz w:val="20"/>
        </w:rPr>
        <w:t>vše</w:t>
      </w:r>
      <w:r>
        <w:rPr>
          <w:spacing w:val="-12"/>
          <w:sz w:val="20"/>
        </w:rPr>
        <w:t xml:space="preserve"> </w:t>
      </w:r>
      <w:r>
        <w:rPr>
          <w:sz w:val="20"/>
        </w:rPr>
        <w:t>v</w:t>
      </w:r>
      <w:r>
        <w:rPr>
          <w:spacing w:val="1"/>
          <w:sz w:val="20"/>
        </w:rPr>
        <w:t xml:space="preserve"> </w:t>
      </w:r>
      <w:r>
        <w:rPr>
          <w:sz w:val="20"/>
        </w:rPr>
        <w:t>místě provádění</w:t>
      </w:r>
      <w:r>
        <w:rPr>
          <w:spacing w:val="-3"/>
          <w:sz w:val="20"/>
        </w:rPr>
        <w:t xml:space="preserve"> </w:t>
      </w:r>
      <w:r>
        <w:rPr>
          <w:sz w:val="20"/>
        </w:rPr>
        <w:t>díla;</w:t>
      </w:r>
    </w:p>
    <w:p w14:paraId="64BD2D28" w14:textId="77777777" w:rsidR="00373732" w:rsidRDefault="00FF6508">
      <w:pPr>
        <w:pStyle w:val="Odstavecseseznamem"/>
        <w:numPr>
          <w:ilvl w:val="2"/>
          <w:numId w:val="10"/>
        </w:numPr>
        <w:tabs>
          <w:tab w:val="left" w:pos="1246"/>
        </w:tabs>
        <w:spacing w:before="121" w:line="264" w:lineRule="auto"/>
        <w:ind w:right="121"/>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487A3A36" w14:textId="77777777" w:rsidR="00373732" w:rsidRDefault="00FF6508">
      <w:pPr>
        <w:pStyle w:val="Odstavecseseznamem"/>
        <w:numPr>
          <w:ilvl w:val="2"/>
          <w:numId w:val="10"/>
        </w:numPr>
        <w:tabs>
          <w:tab w:val="left" w:pos="1246"/>
        </w:tabs>
        <w:spacing w:before="121" w:line="264" w:lineRule="auto"/>
        <w:ind w:right="107"/>
        <w:jc w:val="both"/>
        <w:rPr>
          <w:sz w:val="20"/>
        </w:rPr>
      </w:pPr>
      <w:r>
        <w:rPr>
          <w:sz w:val="20"/>
        </w:rPr>
        <w:t>zajištění uložení stavební suti a ekologická likvidace stavebních odpadů a doložení příslušných potvrzení o této likvidaci, včetně úhrady poplatků za toto uložení, likvidaci a</w:t>
      </w:r>
      <w:r>
        <w:rPr>
          <w:spacing w:val="-18"/>
          <w:sz w:val="20"/>
        </w:rPr>
        <w:t xml:space="preserve"> </w:t>
      </w:r>
      <w:r>
        <w:rPr>
          <w:sz w:val="20"/>
        </w:rPr>
        <w:t>dopravu.</w:t>
      </w:r>
    </w:p>
    <w:p w14:paraId="14180BED" w14:textId="77777777" w:rsidR="00373732" w:rsidRDefault="00FF6508">
      <w:pPr>
        <w:pStyle w:val="Odstavecseseznamem"/>
        <w:numPr>
          <w:ilvl w:val="1"/>
          <w:numId w:val="10"/>
        </w:numPr>
        <w:tabs>
          <w:tab w:val="left" w:pos="680"/>
        </w:tabs>
        <w:spacing w:before="120"/>
        <w:ind w:hanging="568"/>
        <w:jc w:val="both"/>
        <w:rPr>
          <w:sz w:val="20"/>
        </w:rPr>
      </w:pPr>
      <w:r>
        <w:rPr>
          <w:sz w:val="20"/>
        </w:rPr>
        <w:t>Objednatel se zavazuje řádně provedené dílo převzít a zaplatit za něj dohodnutou</w:t>
      </w:r>
      <w:r>
        <w:rPr>
          <w:spacing w:val="-19"/>
          <w:sz w:val="20"/>
        </w:rPr>
        <w:t xml:space="preserve"> </w:t>
      </w:r>
      <w:r>
        <w:rPr>
          <w:sz w:val="20"/>
        </w:rPr>
        <w:t>cenu.</w:t>
      </w:r>
    </w:p>
    <w:p w14:paraId="798E428F" w14:textId="77777777" w:rsidR="00373732" w:rsidRDefault="00373732">
      <w:pPr>
        <w:pStyle w:val="Zkladntext"/>
        <w:spacing w:before="9"/>
        <w:rPr>
          <w:sz w:val="22"/>
        </w:rPr>
      </w:pPr>
    </w:p>
    <w:p w14:paraId="619C6261" w14:textId="77777777" w:rsidR="00373732" w:rsidRDefault="00FF6508">
      <w:pPr>
        <w:pStyle w:val="Nadpis4"/>
        <w:numPr>
          <w:ilvl w:val="0"/>
          <w:numId w:val="11"/>
        </w:numPr>
        <w:tabs>
          <w:tab w:val="left" w:pos="4364"/>
          <w:tab w:val="left" w:pos="4365"/>
        </w:tabs>
        <w:ind w:left="4364" w:hanging="524"/>
        <w:jc w:val="left"/>
      </w:pPr>
      <w:r>
        <w:t>Způsob provádění</w:t>
      </w:r>
      <w:r>
        <w:rPr>
          <w:spacing w:val="-2"/>
        </w:rPr>
        <w:t xml:space="preserve"> </w:t>
      </w:r>
      <w:r>
        <w:t>díla</w:t>
      </w:r>
    </w:p>
    <w:p w14:paraId="47771BF3" w14:textId="77777777" w:rsidR="00373732" w:rsidRDefault="00FF6508">
      <w:pPr>
        <w:pStyle w:val="Odstavecseseznamem"/>
        <w:numPr>
          <w:ilvl w:val="1"/>
          <w:numId w:val="9"/>
        </w:numPr>
        <w:tabs>
          <w:tab w:val="left" w:pos="680"/>
        </w:tabs>
        <w:spacing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0"/>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6"/>
          <w:sz w:val="20"/>
        </w:rPr>
        <w:t xml:space="preserve"> </w:t>
      </w:r>
      <w:r>
        <w:rPr>
          <w:sz w:val="20"/>
        </w:rPr>
        <w:t>díla,</w:t>
      </w:r>
      <w:r>
        <w:rPr>
          <w:spacing w:val="-17"/>
          <w:sz w:val="20"/>
        </w:rPr>
        <w:t xml:space="preserve"> </w:t>
      </w:r>
      <w:r>
        <w:rPr>
          <w:sz w:val="20"/>
        </w:rPr>
        <w:t>že</w:t>
      </w:r>
      <w:r>
        <w:rPr>
          <w:spacing w:val="-18"/>
          <w:sz w:val="20"/>
        </w:rPr>
        <w:t xml:space="preserve"> </w:t>
      </w:r>
      <w:r>
        <w:rPr>
          <w:sz w:val="20"/>
        </w:rPr>
        <w:t>jsou</w:t>
      </w:r>
      <w:r>
        <w:rPr>
          <w:spacing w:val="-17"/>
          <w:sz w:val="20"/>
        </w:rPr>
        <w:t xml:space="preserve"> </w:t>
      </w:r>
      <w:r>
        <w:rPr>
          <w:sz w:val="20"/>
        </w:rPr>
        <w:t>mu</w:t>
      </w:r>
      <w:r>
        <w:rPr>
          <w:spacing w:val="-17"/>
          <w:sz w:val="20"/>
        </w:rPr>
        <w:t xml:space="preserve"> </w:t>
      </w:r>
      <w:r>
        <w:rPr>
          <w:sz w:val="20"/>
        </w:rPr>
        <w:t>známy</w:t>
      </w:r>
      <w:r>
        <w:rPr>
          <w:spacing w:val="-17"/>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12"/>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9"/>
          <w:sz w:val="20"/>
        </w:rPr>
        <w:t xml:space="preserve"> </w:t>
      </w:r>
      <w:r>
        <w:rPr>
          <w:sz w:val="20"/>
        </w:rPr>
        <w:t>uvedeného</w:t>
      </w:r>
      <w:r>
        <w:rPr>
          <w:spacing w:val="-9"/>
          <w:sz w:val="20"/>
        </w:rPr>
        <w:t xml:space="preserve"> </w:t>
      </w:r>
      <w:r>
        <w:rPr>
          <w:sz w:val="20"/>
        </w:rPr>
        <w:t>prohlašuje,</w:t>
      </w:r>
      <w:r>
        <w:rPr>
          <w:spacing w:val="-12"/>
          <w:sz w:val="20"/>
        </w:rPr>
        <w:t xml:space="preserve"> </w:t>
      </w:r>
      <w:r>
        <w:rPr>
          <w:sz w:val="20"/>
        </w:rPr>
        <w:t>že</w:t>
      </w:r>
      <w:r>
        <w:rPr>
          <w:spacing w:val="-12"/>
          <w:sz w:val="20"/>
        </w:rPr>
        <w:t xml:space="preserve"> </w:t>
      </w:r>
      <w:r>
        <w:rPr>
          <w:sz w:val="20"/>
        </w:rPr>
        <w:t>s</w:t>
      </w:r>
      <w:r>
        <w:rPr>
          <w:spacing w:val="-11"/>
          <w:sz w:val="20"/>
        </w:rPr>
        <w:t xml:space="preserve"> </w:t>
      </w:r>
      <w:r>
        <w:rPr>
          <w:sz w:val="20"/>
        </w:rPr>
        <w:t>použitím</w:t>
      </w:r>
      <w:r>
        <w:rPr>
          <w:spacing w:val="-11"/>
          <w:sz w:val="20"/>
        </w:rPr>
        <w:t xml:space="preserve"> </w:t>
      </w:r>
      <w:r>
        <w:rPr>
          <w:sz w:val="20"/>
        </w:rPr>
        <w:t>těchto</w:t>
      </w:r>
      <w:r>
        <w:rPr>
          <w:spacing w:val="-12"/>
          <w:sz w:val="20"/>
        </w:rPr>
        <w:t xml:space="preserve"> </w:t>
      </w:r>
      <w:r>
        <w:rPr>
          <w:sz w:val="20"/>
        </w:rPr>
        <w:t>všech</w:t>
      </w:r>
      <w:r>
        <w:rPr>
          <w:spacing w:val="-12"/>
          <w:sz w:val="20"/>
        </w:rPr>
        <w:t xml:space="preserve"> </w:t>
      </w:r>
      <w:r>
        <w:rPr>
          <w:sz w:val="20"/>
        </w:rPr>
        <w:t>znalostí,</w:t>
      </w:r>
      <w:r>
        <w:rPr>
          <w:spacing w:val="-12"/>
          <w:sz w:val="20"/>
        </w:rPr>
        <w:t xml:space="preserve"> </w:t>
      </w:r>
      <w:r>
        <w:rPr>
          <w:sz w:val="20"/>
        </w:rPr>
        <w:t>zkušeností,</w:t>
      </w:r>
      <w:r>
        <w:rPr>
          <w:spacing w:val="-12"/>
          <w:sz w:val="20"/>
        </w:rPr>
        <w:t xml:space="preserve"> </w:t>
      </w:r>
      <w:r>
        <w:rPr>
          <w:sz w:val="20"/>
        </w:rPr>
        <w:t>podkladů</w:t>
      </w:r>
      <w:r>
        <w:rPr>
          <w:spacing w:val="-12"/>
          <w:sz w:val="20"/>
        </w:rPr>
        <w:t xml:space="preserve"> </w:t>
      </w:r>
      <w:r>
        <w:rPr>
          <w:sz w:val="20"/>
        </w:rPr>
        <w:t>a</w:t>
      </w:r>
      <w:r>
        <w:rPr>
          <w:spacing w:val="-9"/>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3F7804A8" w14:textId="77777777" w:rsidR="00373732" w:rsidRDefault="00FF6508">
      <w:pPr>
        <w:pStyle w:val="Odstavecseseznamem"/>
        <w:numPr>
          <w:ilvl w:val="1"/>
          <w:numId w:val="9"/>
        </w:numPr>
        <w:tabs>
          <w:tab w:val="left" w:pos="680"/>
        </w:tabs>
        <w:spacing w:before="122" w:line="276" w:lineRule="auto"/>
        <w:ind w:right="125"/>
        <w:jc w:val="both"/>
        <w:rPr>
          <w:sz w:val="20"/>
        </w:rPr>
      </w:pPr>
      <w:r>
        <w:rPr>
          <w:sz w:val="20"/>
        </w:rPr>
        <w:t>Zhotovitel</w:t>
      </w:r>
      <w:r>
        <w:rPr>
          <w:spacing w:val="-5"/>
          <w:sz w:val="20"/>
        </w:rPr>
        <w:t xml:space="preserve"> </w:t>
      </w:r>
      <w:r>
        <w:rPr>
          <w:sz w:val="20"/>
        </w:rPr>
        <w:t>prohlašuje,</w:t>
      </w:r>
      <w:r>
        <w:rPr>
          <w:spacing w:val="-6"/>
          <w:sz w:val="20"/>
        </w:rPr>
        <w:t xml:space="preserve"> </w:t>
      </w:r>
      <w:r>
        <w:rPr>
          <w:sz w:val="20"/>
        </w:rPr>
        <w:t>že</w:t>
      </w:r>
      <w:r>
        <w:rPr>
          <w:spacing w:val="-3"/>
          <w:sz w:val="20"/>
        </w:rPr>
        <w:t xml:space="preserve"> </w:t>
      </w:r>
      <w:r>
        <w:rPr>
          <w:sz w:val="20"/>
        </w:rPr>
        <w:t>má</w:t>
      </w:r>
      <w:r>
        <w:rPr>
          <w:spacing w:val="-5"/>
          <w:sz w:val="20"/>
        </w:rPr>
        <w:t xml:space="preserve"> </w:t>
      </w:r>
      <w:r>
        <w:rPr>
          <w:sz w:val="20"/>
        </w:rPr>
        <w:t>uzavřenou</w:t>
      </w:r>
      <w:r>
        <w:rPr>
          <w:spacing w:val="-5"/>
          <w:sz w:val="20"/>
        </w:rPr>
        <w:t xml:space="preserve"> </w:t>
      </w:r>
      <w:r>
        <w:rPr>
          <w:sz w:val="20"/>
        </w:rPr>
        <w:t>pojistnou</w:t>
      </w:r>
      <w:r>
        <w:rPr>
          <w:spacing w:val="-3"/>
          <w:sz w:val="20"/>
        </w:rPr>
        <w:t xml:space="preserve"> </w:t>
      </w:r>
      <w:r>
        <w:rPr>
          <w:sz w:val="20"/>
        </w:rPr>
        <w:t>smlouvu</w:t>
      </w:r>
      <w:r>
        <w:rPr>
          <w:spacing w:val="-5"/>
          <w:sz w:val="20"/>
        </w:rPr>
        <w:t xml:space="preserve"> </w:t>
      </w:r>
      <w:r>
        <w:rPr>
          <w:sz w:val="20"/>
        </w:rPr>
        <w:t>na</w:t>
      </w:r>
      <w:r>
        <w:rPr>
          <w:spacing w:val="-4"/>
          <w:sz w:val="20"/>
        </w:rPr>
        <w:t xml:space="preserve"> </w:t>
      </w:r>
      <w:r>
        <w:rPr>
          <w:sz w:val="20"/>
        </w:rPr>
        <w:t>pojištění</w:t>
      </w:r>
      <w:r>
        <w:rPr>
          <w:spacing w:val="-6"/>
          <w:sz w:val="20"/>
        </w:rPr>
        <w:t xml:space="preserve"> </w:t>
      </w:r>
      <w:r>
        <w:rPr>
          <w:sz w:val="20"/>
        </w:rPr>
        <w:t>odpovědnosti</w:t>
      </w:r>
      <w:r>
        <w:rPr>
          <w:spacing w:val="-6"/>
          <w:sz w:val="20"/>
        </w:rPr>
        <w:t xml:space="preserve"> </w:t>
      </w:r>
      <w:r>
        <w:rPr>
          <w:sz w:val="20"/>
        </w:rPr>
        <w:t>za</w:t>
      </w:r>
      <w:r>
        <w:rPr>
          <w:spacing w:val="-5"/>
          <w:sz w:val="20"/>
        </w:rPr>
        <w:t xml:space="preserve"> </w:t>
      </w:r>
      <w:r>
        <w:rPr>
          <w:sz w:val="20"/>
        </w:rPr>
        <w:t>škody</w:t>
      </w:r>
      <w:r>
        <w:rPr>
          <w:spacing w:val="-4"/>
          <w:sz w:val="20"/>
        </w:rPr>
        <w:t xml:space="preserve"> </w:t>
      </w:r>
      <w:r>
        <w:rPr>
          <w:sz w:val="20"/>
        </w:rPr>
        <w:t>způsobené třetím osobám v souvislosti s plněním předmětu činnosti dle této smlouvy, a to v minimální výši 1 000 000 Kč (slovy: jeden milión) a zavazuje se udržet toto pojištění v platnosti a v účinnosti bez přerušení po dobu provádění</w:t>
      </w:r>
      <w:r>
        <w:rPr>
          <w:spacing w:val="-5"/>
          <w:sz w:val="20"/>
        </w:rPr>
        <w:t xml:space="preserve"> </w:t>
      </w:r>
      <w:r>
        <w:rPr>
          <w:sz w:val="20"/>
        </w:rPr>
        <w:t>díla</w:t>
      </w:r>
      <w:r>
        <w:rPr>
          <w:spacing w:val="-1"/>
          <w:sz w:val="20"/>
        </w:rPr>
        <w:t xml:space="preserve"> </w:t>
      </w:r>
      <w:r>
        <w:rPr>
          <w:sz w:val="20"/>
        </w:rPr>
        <w:t>až</w:t>
      </w:r>
      <w:r>
        <w:rPr>
          <w:spacing w:val="-2"/>
          <w:sz w:val="20"/>
        </w:rPr>
        <w:t xml:space="preserve"> </w:t>
      </w:r>
      <w:r>
        <w:rPr>
          <w:sz w:val="20"/>
        </w:rPr>
        <w:t>po</w:t>
      </w:r>
      <w:r>
        <w:rPr>
          <w:spacing w:val="-4"/>
          <w:sz w:val="20"/>
        </w:rPr>
        <w:t xml:space="preserve"> </w:t>
      </w:r>
      <w:r>
        <w:rPr>
          <w:sz w:val="20"/>
        </w:rPr>
        <w:t>jeho</w:t>
      </w:r>
      <w:r>
        <w:rPr>
          <w:spacing w:val="-4"/>
          <w:sz w:val="20"/>
        </w:rPr>
        <w:t xml:space="preserve"> </w:t>
      </w:r>
      <w:r>
        <w:rPr>
          <w:sz w:val="20"/>
        </w:rPr>
        <w:t>předání</w:t>
      </w:r>
      <w:r>
        <w:rPr>
          <w:spacing w:val="-3"/>
          <w:sz w:val="20"/>
        </w:rPr>
        <w:t xml:space="preserve"> </w:t>
      </w:r>
      <w:r>
        <w:rPr>
          <w:sz w:val="20"/>
        </w:rPr>
        <w:t>Objednateli</w:t>
      </w:r>
      <w:r>
        <w:rPr>
          <w:spacing w:val="-2"/>
          <w:sz w:val="20"/>
        </w:rPr>
        <w:t xml:space="preserve"> </w:t>
      </w:r>
      <w:r>
        <w:rPr>
          <w:sz w:val="20"/>
        </w:rPr>
        <w:t>bez</w:t>
      </w:r>
      <w:r>
        <w:rPr>
          <w:spacing w:val="-2"/>
          <w:sz w:val="20"/>
        </w:rPr>
        <w:t xml:space="preserve"> </w:t>
      </w:r>
      <w:r>
        <w:rPr>
          <w:sz w:val="20"/>
        </w:rPr>
        <w:t>vad</w:t>
      </w:r>
      <w:r>
        <w:rPr>
          <w:spacing w:val="-2"/>
          <w:sz w:val="20"/>
        </w:rPr>
        <w:t xml:space="preserve"> </w:t>
      </w:r>
      <w:r>
        <w:rPr>
          <w:sz w:val="20"/>
        </w:rPr>
        <w:t>a</w:t>
      </w:r>
      <w:r>
        <w:rPr>
          <w:spacing w:val="-3"/>
          <w:sz w:val="20"/>
        </w:rPr>
        <w:t xml:space="preserve"> </w:t>
      </w:r>
      <w:r>
        <w:rPr>
          <w:sz w:val="20"/>
        </w:rPr>
        <w:t>nedodělků.</w:t>
      </w:r>
      <w:r>
        <w:rPr>
          <w:spacing w:val="-2"/>
          <w:sz w:val="20"/>
        </w:rPr>
        <w:t xml:space="preserve"> </w:t>
      </w:r>
      <w:r>
        <w:rPr>
          <w:sz w:val="20"/>
        </w:rPr>
        <w:t>Pojištění</w:t>
      </w:r>
      <w:r>
        <w:rPr>
          <w:spacing w:val="-1"/>
          <w:sz w:val="20"/>
        </w:rPr>
        <w:t xml:space="preserve"> </w:t>
      </w:r>
      <w:r>
        <w:rPr>
          <w:sz w:val="20"/>
        </w:rPr>
        <w:t>musí</w:t>
      </w:r>
      <w:r>
        <w:rPr>
          <w:spacing w:val="-3"/>
          <w:sz w:val="20"/>
        </w:rPr>
        <w:t xml:space="preserve"> </w:t>
      </w:r>
      <w:r>
        <w:rPr>
          <w:sz w:val="20"/>
        </w:rPr>
        <w:t>být</w:t>
      </w:r>
      <w:r>
        <w:rPr>
          <w:spacing w:val="-3"/>
          <w:sz w:val="20"/>
        </w:rPr>
        <w:t xml:space="preserve"> </w:t>
      </w:r>
      <w:r>
        <w:rPr>
          <w:sz w:val="20"/>
        </w:rPr>
        <w:t>sjednáno</w:t>
      </w:r>
      <w:r>
        <w:rPr>
          <w:spacing w:val="-4"/>
          <w:sz w:val="20"/>
        </w:rPr>
        <w:t xml:space="preserve"> </w:t>
      </w:r>
      <w:r>
        <w:rPr>
          <w:sz w:val="20"/>
        </w:rPr>
        <w:t>ve</w:t>
      </w:r>
    </w:p>
    <w:p w14:paraId="7A577087" w14:textId="77777777" w:rsidR="00373732" w:rsidRDefault="00FF6508">
      <w:pPr>
        <w:pStyle w:val="Zkladntext"/>
        <w:spacing w:line="278" w:lineRule="auto"/>
        <w:ind w:left="679" w:right="347"/>
        <w:jc w:val="both"/>
      </w:pPr>
      <w:r>
        <w:t>vztahu</w:t>
      </w:r>
      <w:r>
        <w:rPr>
          <w:spacing w:val="-4"/>
        </w:rPr>
        <w:t xml:space="preserve"> </w:t>
      </w:r>
      <w:r>
        <w:t>k</w:t>
      </w:r>
      <w:r>
        <w:rPr>
          <w:spacing w:val="-3"/>
        </w:rPr>
        <w:t xml:space="preserve"> </w:t>
      </w:r>
      <w:r>
        <w:t>území</w:t>
      </w:r>
      <w:r>
        <w:rPr>
          <w:spacing w:val="-2"/>
        </w:rPr>
        <w:t xml:space="preserve"> </w:t>
      </w:r>
      <w:r>
        <w:t>České</w:t>
      </w:r>
      <w:r>
        <w:rPr>
          <w:spacing w:val="-4"/>
        </w:rPr>
        <w:t xml:space="preserve"> </w:t>
      </w:r>
      <w:r>
        <w:t>republiky</w:t>
      </w:r>
      <w:r>
        <w:rPr>
          <w:spacing w:val="-3"/>
        </w:rPr>
        <w:t xml:space="preserve"> </w:t>
      </w:r>
      <w:r>
        <w:t>a</w:t>
      </w:r>
      <w:r>
        <w:rPr>
          <w:spacing w:val="-5"/>
        </w:rPr>
        <w:t xml:space="preserve"> </w:t>
      </w:r>
      <w:r>
        <w:t>ve</w:t>
      </w:r>
      <w:r>
        <w:rPr>
          <w:spacing w:val="-2"/>
        </w:rPr>
        <w:t xml:space="preserve"> </w:t>
      </w:r>
      <w:r>
        <w:t>vztahu</w:t>
      </w:r>
      <w:r>
        <w:rPr>
          <w:spacing w:val="-4"/>
        </w:rPr>
        <w:t xml:space="preserve"> </w:t>
      </w:r>
      <w:r>
        <w:t>ke</w:t>
      </w:r>
      <w:r>
        <w:rPr>
          <w:spacing w:val="-4"/>
        </w:rPr>
        <w:t xml:space="preserve"> </w:t>
      </w:r>
      <w:r>
        <w:t>všem</w:t>
      </w:r>
      <w:r>
        <w:rPr>
          <w:spacing w:val="-3"/>
        </w:rPr>
        <w:t xml:space="preserve"> </w:t>
      </w:r>
      <w:r>
        <w:t>podnikatelským</w:t>
      </w:r>
      <w:r>
        <w:rPr>
          <w:spacing w:val="-4"/>
        </w:rPr>
        <w:t xml:space="preserve"> </w:t>
      </w:r>
      <w:r>
        <w:t>oprávněním,</w:t>
      </w:r>
      <w:r>
        <w:rPr>
          <w:spacing w:val="-2"/>
        </w:rPr>
        <w:t xml:space="preserve"> </w:t>
      </w:r>
      <w:r>
        <w:t>která</w:t>
      </w:r>
      <w:r>
        <w:rPr>
          <w:spacing w:val="-4"/>
        </w:rPr>
        <w:t xml:space="preserve"> </w:t>
      </w:r>
      <w:r>
        <w:t>jsou</w:t>
      </w:r>
      <w:r>
        <w:rPr>
          <w:spacing w:val="-5"/>
        </w:rPr>
        <w:t xml:space="preserve"> </w:t>
      </w:r>
      <w:r>
        <w:t>nutná</w:t>
      </w:r>
      <w:r>
        <w:rPr>
          <w:spacing w:val="-3"/>
        </w:rPr>
        <w:t xml:space="preserve"> </w:t>
      </w:r>
      <w:r>
        <w:t>pro plnění předmětu dle této Smlouvy.</w:t>
      </w:r>
    </w:p>
    <w:p w14:paraId="0784E089" w14:textId="77777777" w:rsidR="00373732" w:rsidRDefault="00FF6508">
      <w:pPr>
        <w:pStyle w:val="Odstavecseseznamem"/>
        <w:numPr>
          <w:ilvl w:val="1"/>
          <w:numId w:val="9"/>
        </w:numPr>
        <w:tabs>
          <w:tab w:val="left" w:pos="680"/>
        </w:tabs>
        <w:spacing w:before="194"/>
        <w:ind w:hanging="568"/>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0FA6940E" w14:textId="77777777" w:rsidR="00373732" w:rsidRDefault="00FF6508">
      <w:pPr>
        <w:pStyle w:val="Odstavecseseznamem"/>
        <w:numPr>
          <w:ilvl w:val="1"/>
          <w:numId w:val="9"/>
        </w:numPr>
        <w:tabs>
          <w:tab w:val="left" w:pos="679"/>
          <w:tab w:val="left" w:pos="680"/>
        </w:tabs>
        <w:spacing w:before="145" w:line="264" w:lineRule="auto"/>
        <w:ind w:right="124"/>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048A9DFA" w14:textId="77777777" w:rsidR="00373732" w:rsidRDefault="00FF6508">
      <w:pPr>
        <w:pStyle w:val="Odstavecseseznamem"/>
        <w:numPr>
          <w:ilvl w:val="1"/>
          <w:numId w:val="9"/>
        </w:numPr>
        <w:tabs>
          <w:tab w:val="left" w:pos="679"/>
          <w:tab w:val="left" w:pos="680"/>
        </w:tabs>
        <w:spacing w:before="118" w:line="266" w:lineRule="auto"/>
        <w:ind w:right="121"/>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54DB3ED6" w14:textId="77777777" w:rsidR="00373732" w:rsidRDefault="00FF6508">
      <w:pPr>
        <w:pStyle w:val="Odstavecseseznamem"/>
        <w:numPr>
          <w:ilvl w:val="1"/>
          <w:numId w:val="9"/>
        </w:numPr>
        <w:tabs>
          <w:tab w:val="left" w:pos="679"/>
          <w:tab w:val="left" w:pos="680"/>
        </w:tabs>
        <w:spacing w:before="116" w:line="266" w:lineRule="auto"/>
        <w:ind w:right="110"/>
        <w:rPr>
          <w:sz w:val="20"/>
        </w:rPr>
      </w:pPr>
      <w:r>
        <w:rPr>
          <w:sz w:val="20"/>
        </w:rPr>
        <w:t>Zhotovitel se zavazuje provádět práce s ohledem na provoz budovy vždy nejdříve od 8:00 a nejpozději do 18:00 hodin, nebude-li mezi smluvními stranami dohodnuto</w:t>
      </w:r>
      <w:r>
        <w:rPr>
          <w:spacing w:val="-12"/>
          <w:sz w:val="20"/>
        </w:rPr>
        <w:t xml:space="preserve"> </w:t>
      </w:r>
      <w:r>
        <w:rPr>
          <w:sz w:val="20"/>
        </w:rPr>
        <w:t>jinak.</w:t>
      </w:r>
    </w:p>
    <w:p w14:paraId="7A06685D" w14:textId="77777777" w:rsidR="00373732" w:rsidRDefault="00FF6508">
      <w:pPr>
        <w:pStyle w:val="Odstavecseseznamem"/>
        <w:numPr>
          <w:ilvl w:val="1"/>
          <w:numId w:val="9"/>
        </w:numPr>
        <w:tabs>
          <w:tab w:val="left" w:pos="679"/>
          <w:tab w:val="left" w:pos="680"/>
        </w:tabs>
        <w:spacing w:before="116"/>
        <w:ind w:hanging="568"/>
        <w:rPr>
          <w:sz w:val="20"/>
        </w:rPr>
      </w:pPr>
      <w:r>
        <w:rPr>
          <w:sz w:val="20"/>
        </w:rPr>
        <w:t>Kontrolní</w:t>
      </w:r>
      <w:r>
        <w:rPr>
          <w:spacing w:val="-16"/>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4"/>
          <w:sz w:val="20"/>
        </w:rPr>
        <w:t xml:space="preserve"> </w:t>
      </w:r>
      <w:r>
        <w:rPr>
          <w:sz w:val="20"/>
        </w:rPr>
        <w:t>zpravidla</w:t>
      </w:r>
      <w:r>
        <w:rPr>
          <w:spacing w:val="-15"/>
          <w:sz w:val="20"/>
        </w:rPr>
        <w:t xml:space="preserve"> </w:t>
      </w:r>
      <w:r>
        <w:rPr>
          <w:sz w:val="20"/>
        </w:rPr>
        <w:t>1x</w:t>
      </w:r>
      <w:r>
        <w:rPr>
          <w:spacing w:val="-15"/>
          <w:sz w:val="20"/>
        </w:rPr>
        <w:t xml:space="preserve"> </w:t>
      </w:r>
      <w:r>
        <w:rPr>
          <w:sz w:val="20"/>
        </w:rPr>
        <w:t>týdně,</w:t>
      </w:r>
      <w:r>
        <w:rPr>
          <w:spacing w:val="-5"/>
          <w:sz w:val="20"/>
        </w:rPr>
        <w:t xml:space="preserve"> </w:t>
      </w:r>
      <w:r>
        <w:rPr>
          <w:sz w:val="20"/>
        </w:rPr>
        <w:t>nebude-li</w:t>
      </w:r>
      <w:r>
        <w:rPr>
          <w:spacing w:val="-14"/>
          <w:sz w:val="20"/>
        </w:rPr>
        <w:t xml:space="preserve"> </w:t>
      </w:r>
      <w:r>
        <w:rPr>
          <w:sz w:val="20"/>
        </w:rPr>
        <w:t>mezi</w:t>
      </w:r>
      <w:r>
        <w:rPr>
          <w:spacing w:val="-16"/>
          <w:sz w:val="20"/>
        </w:rPr>
        <w:t xml:space="preserve"> </w:t>
      </w:r>
      <w:r>
        <w:rPr>
          <w:sz w:val="20"/>
        </w:rPr>
        <w:t>smluvními</w:t>
      </w:r>
      <w:r>
        <w:rPr>
          <w:spacing w:val="-16"/>
          <w:sz w:val="20"/>
        </w:rPr>
        <w:t xml:space="preserve"> </w:t>
      </w:r>
      <w:r>
        <w:rPr>
          <w:sz w:val="20"/>
        </w:rPr>
        <w:t>stranami</w:t>
      </w:r>
      <w:r>
        <w:rPr>
          <w:spacing w:val="-16"/>
          <w:sz w:val="20"/>
        </w:rPr>
        <w:t xml:space="preserve"> </w:t>
      </w:r>
      <w:r>
        <w:rPr>
          <w:sz w:val="20"/>
        </w:rPr>
        <w:t>dohodnuto</w:t>
      </w:r>
      <w:r>
        <w:rPr>
          <w:spacing w:val="-16"/>
          <w:sz w:val="20"/>
        </w:rPr>
        <w:t xml:space="preserve"> </w:t>
      </w:r>
      <w:r>
        <w:rPr>
          <w:sz w:val="20"/>
        </w:rPr>
        <w:t>jinak.</w:t>
      </w:r>
    </w:p>
    <w:p w14:paraId="62DEA2B5" w14:textId="77777777" w:rsidR="00373732" w:rsidRDefault="00FF6508">
      <w:pPr>
        <w:pStyle w:val="Odstavecseseznamem"/>
        <w:numPr>
          <w:ilvl w:val="1"/>
          <w:numId w:val="9"/>
        </w:numPr>
        <w:tabs>
          <w:tab w:val="left" w:pos="680"/>
        </w:tabs>
        <w:spacing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w:t>
      </w:r>
      <w:r>
        <w:rPr>
          <w:spacing w:val="18"/>
          <w:sz w:val="20"/>
        </w:rPr>
        <w:t xml:space="preserve"> </w:t>
      </w:r>
      <w:r>
        <w:rPr>
          <w:sz w:val="20"/>
        </w:rPr>
        <w:t>protokol.</w:t>
      </w:r>
      <w:r>
        <w:rPr>
          <w:spacing w:val="18"/>
          <w:sz w:val="20"/>
        </w:rPr>
        <w:t xml:space="preserve"> </w:t>
      </w:r>
      <w:r>
        <w:rPr>
          <w:sz w:val="20"/>
        </w:rPr>
        <w:t>Při</w:t>
      </w:r>
      <w:r>
        <w:rPr>
          <w:spacing w:val="17"/>
          <w:sz w:val="20"/>
        </w:rPr>
        <w:t xml:space="preserve"> </w:t>
      </w:r>
      <w:r>
        <w:rPr>
          <w:sz w:val="20"/>
        </w:rPr>
        <w:t>předání</w:t>
      </w:r>
      <w:r>
        <w:rPr>
          <w:spacing w:val="18"/>
          <w:sz w:val="20"/>
        </w:rPr>
        <w:t xml:space="preserve"> </w:t>
      </w:r>
      <w:r>
        <w:rPr>
          <w:sz w:val="20"/>
        </w:rPr>
        <w:t>pracoviště</w:t>
      </w:r>
      <w:r>
        <w:rPr>
          <w:spacing w:val="17"/>
          <w:sz w:val="20"/>
        </w:rPr>
        <w:t xml:space="preserve"> </w:t>
      </w:r>
      <w:r>
        <w:rPr>
          <w:sz w:val="20"/>
        </w:rPr>
        <w:t>bude</w:t>
      </w:r>
      <w:r>
        <w:rPr>
          <w:spacing w:val="17"/>
          <w:sz w:val="20"/>
        </w:rPr>
        <w:t xml:space="preserve"> </w:t>
      </w:r>
      <w:r>
        <w:rPr>
          <w:sz w:val="20"/>
        </w:rPr>
        <w:t>Objednatelem</w:t>
      </w:r>
      <w:r>
        <w:rPr>
          <w:spacing w:val="16"/>
          <w:sz w:val="20"/>
        </w:rPr>
        <w:t xml:space="preserve"> </w:t>
      </w:r>
      <w:r>
        <w:rPr>
          <w:sz w:val="20"/>
        </w:rPr>
        <w:t>určen</w:t>
      </w:r>
      <w:r>
        <w:rPr>
          <w:spacing w:val="16"/>
          <w:sz w:val="20"/>
        </w:rPr>
        <w:t xml:space="preserve"> </w:t>
      </w:r>
      <w:r>
        <w:rPr>
          <w:sz w:val="20"/>
        </w:rPr>
        <w:t>způsob</w:t>
      </w:r>
      <w:r>
        <w:rPr>
          <w:spacing w:val="17"/>
          <w:sz w:val="20"/>
        </w:rPr>
        <w:t xml:space="preserve"> </w:t>
      </w:r>
      <w:r>
        <w:rPr>
          <w:sz w:val="20"/>
        </w:rPr>
        <w:t>napojení</w:t>
      </w:r>
      <w:r>
        <w:rPr>
          <w:spacing w:val="18"/>
          <w:sz w:val="20"/>
        </w:rPr>
        <w:t xml:space="preserve"> </w:t>
      </w:r>
      <w:r>
        <w:rPr>
          <w:sz w:val="20"/>
        </w:rPr>
        <w:t>na</w:t>
      </w:r>
      <w:r>
        <w:rPr>
          <w:spacing w:val="17"/>
          <w:sz w:val="20"/>
        </w:rPr>
        <w:t xml:space="preserve"> </w:t>
      </w:r>
      <w:r>
        <w:rPr>
          <w:sz w:val="20"/>
        </w:rPr>
        <w:t>zdroj</w:t>
      </w:r>
      <w:r>
        <w:rPr>
          <w:spacing w:val="17"/>
          <w:sz w:val="20"/>
        </w:rPr>
        <w:t xml:space="preserve"> </w:t>
      </w:r>
      <w:r>
        <w:rPr>
          <w:sz w:val="20"/>
        </w:rPr>
        <w:t>elektřiny,</w:t>
      </w:r>
    </w:p>
    <w:p w14:paraId="1214DB63" w14:textId="77777777" w:rsidR="00373732" w:rsidRDefault="00373732">
      <w:pPr>
        <w:spacing w:line="264" w:lineRule="auto"/>
        <w:jc w:val="both"/>
        <w:rPr>
          <w:sz w:val="20"/>
        </w:rPr>
        <w:sectPr w:rsidR="00373732">
          <w:pgSz w:w="11910" w:h="16840"/>
          <w:pgMar w:top="760" w:right="740" w:bottom="400" w:left="1020" w:header="0" w:footer="205" w:gutter="0"/>
          <w:cols w:space="708"/>
        </w:sectPr>
      </w:pPr>
    </w:p>
    <w:p w14:paraId="45313271" w14:textId="77777777" w:rsidR="00373732" w:rsidRDefault="00FF6508">
      <w:pPr>
        <w:pStyle w:val="Zkladntext"/>
        <w:spacing w:before="73" w:line="264" w:lineRule="auto"/>
        <w:ind w:left="679" w:right="116"/>
        <w:jc w:val="both"/>
      </w:pPr>
      <w:r>
        <w:lastRenderedPageBreak/>
        <w:t>příp. vody. Přípojná místa na vnitřních rozvodech v objektu určí pověření zástupci Objednatele daných profesí při předání staveniště.</w:t>
      </w:r>
    </w:p>
    <w:p w14:paraId="0B68EBDA" w14:textId="77777777" w:rsidR="00373732" w:rsidRDefault="00FF6508">
      <w:pPr>
        <w:pStyle w:val="Odstavecseseznamem"/>
        <w:numPr>
          <w:ilvl w:val="1"/>
          <w:numId w:val="9"/>
        </w:numPr>
        <w:tabs>
          <w:tab w:val="left" w:pos="680"/>
        </w:tabs>
        <w:spacing w:before="118" w:line="264" w:lineRule="auto"/>
        <w:ind w:right="116"/>
        <w:jc w:val="both"/>
        <w:rPr>
          <w:sz w:val="20"/>
        </w:rPr>
      </w:pPr>
      <w:r>
        <w:rPr>
          <w:sz w:val="20"/>
        </w:rPr>
        <w:t>O průběhu prací na díle je Zhotovitel povinen vést stavební deník podle § 157 zákona č. 183/2006 Sb., stavebního</w:t>
      </w:r>
      <w:r>
        <w:rPr>
          <w:spacing w:val="-15"/>
          <w:sz w:val="20"/>
        </w:rPr>
        <w:t xml:space="preserve"> </w:t>
      </w:r>
      <w:r>
        <w:rPr>
          <w:sz w:val="20"/>
        </w:rPr>
        <w:t>zákona</w:t>
      </w:r>
      <w:r>
        <w:rPr>
          <w:spacing w:val="-12"/>
          <w:sz w:val="20"/>
        </w:rPr>
        <w:t xml:space="preserve"> </w:t>
      </w:r>
      <w:r>
        <w:rPr>
          <w:sz w:val="20"/>
        </w:rPr>
        <w:t>a</w:t>
      </w:r>
      <w:r>
        <w:rPr>
          <w:spacing w:val="-14"/>
          <w:sz w:val="20"/>
        </w:rPr>
        <w:t xml:space="preserve"> </w:t>
      </w:r>
      <w:r>
        <w:rPr>
          <w:sz w:val="20"/>
        </w:rPr>
        <w:t>přílohou</w:t>
      </w:r>
      <w:r>
        <w:rPr>
          <w:spacing w:val="-14"/>
          <w:sz w:val="20"/>
        </w:rPr>
        <w:t xml:space="preserve"> </w:t>
      </w:r>
      <w:r>
        <w:rPr>
          <w:sz w:val="20"/>
        </w:rPr>
        <w:t>č.</w:t>
      </w:r>
      <w:r>
        <w:rPr>
          <w:spacing w:val="-14"/>
          <w:sz w:val="20"/>
        </w:rPr>
        <w:t xml:space="preserve"> </w:t>
      </w:r>
      <w:r>
        <w:rPr>
          <w:sz w:val="20"/>
        </w:rPr>
        <w:t>16</w:t>
      </w:r>
      <w:r>
        <w:rPr>
          <w:spacing w:val="-14"/>
          <w:sz w:val="20"/>
        </w:rPr>
        <w:t xml:space="preserve"> </w:t>
      </w:r>
      <w:r>
        <w:rPr>
          <w:sz w:val="20"/>
        </w:rPr>
        <w:t>vyhlášky</w:t>
      </w:r>
      <w:r>
        <w:rPr>
          <w:spacing w:val="-13"/>
          <w:sz w:val="20"/>
        </w:rPr>
        <w:t xml:space="preserve"> </w:t>
      </w:r>
      <w:r>
        <w:rPr>
          <w:sz w:val="20"/>
        </w:rPr>
        <w:t>č.</w:t>
      </w:r>
      <w:r>
        <w:rPr>
          <w:spacing w:val="-9"/>
          <w:sz w:val="20"/>
        </w:rPr>
        <w:t xml:space="preserve"> </w:t>
      </w:r>
      <w:r>
        <w:rPr>
          <w:sz w:val="20"/>
        </w:rPr>
        <w:t>499/2006</w:t>
      </w:r>
      <w:r>
        <w:rPr>
          <w:spacing w:val="-14"/>
          <w:sz w:val="20"/>
        </w:rPr>
        <w:t xml:space="preserve"> </w:t>
      </w:r>
      <w:r>
        <w:rPr>
          <w:sz w:val="20"/>
        </w:rPr>
        <w:t>Sb.,</w:t>
      </w:r>
      <w:r>
        <w:rPr>
          <w:spacing w:val="-14"/>
          <w:sz w:val="20"/>
        </w:rPr>
        <w:t xml:space="preserve"> </w:t>
      </w:r>
      <w:r>
        <w:rPr>
          <w:sz w:val="20"/>
        </w:rPr>
        <w:t>o</w:t>
      </w:r>
      <w:r>
        <w:rPr>
          <w:spacing w:val="-15"/>
          <w:sz w:val="20"/>
        </w:rPr>
        <w:t xml:space="preserve"> </w:t>
      </w:r>
      <w:r>
        <w:rPr>
          <w:sz w:val="20"/>
        </w:rPr>
        <w:t>dokumentaci</w:t>
      </w:r>
      <w:r>
        <w:rPr>
          <w:spacing w:val="-14"/>
          <w:sz w:val="20"/>
        </w:rPr>
        <w:t xml:space="preserve"> </w:t>
      </w:r>
      <w:r>
        <w:rPr>
          <w:sz w:val="20"/>
        </w:rPr>
        <w:t>staveb.</w:t>
      </w:r>
      <w:r>
        <w:rPr>
          <w:spacing w:val="-14"/>
          <w:sz w:val="20"/>
        </w:rPr>
        <w:t xml:space="preserve"> </w:t>
      </w:r>
      <w:r>
        <w:rPr>
          <w:sz w:val="20"/>
        </w:rPr>
        <w:t>Během</w:t>
      </w:r>
      <w:r>
        <w:rPr>
          <w:spacing w:val="-14"/>
          <w:sz w:val="20"/>
        </w:rPr>
        <w:t xml:space="preserve"> </w:t>
      </w:r>
      <w:r>
        <w:rPr>
          <w:sz w:val="20"/>
        </w:rPr>
        <w:t>pracovní</w:t>
      </w:r>
      <w:r>
        <w:rPr>
          <w:spacing w:val="-12"/>
          <w:sz w:val="20"/>
        </w:rPr>
        <w:t xml:space="preserve"> </w:t>
      </w:r>
      <w:r>
        <w:rPr>
          <w:sz w:val="20"/>
        </w:rPr>
        <w:t>doby musí být stavební deník na staveništi trvale</w:t>
      </w:r>
      <w:r>
        <w:rPr>
          <w:spacing w:val="-1"/>
          <w:sz w:val="20"/>
        </w:rPr>
        <w:t xml:space="preserve"> </w:t>
      </w:r>
      <w:r>
        <w:rPr>
          <w:sz w:val="20"/>
        </w:rPr>
        <w:t>přístupný.</w:t>
      </w:r>
    </w:p>
    <w:p w14:paraId="532CB2A8" w14:textId="77777777" w:rsidR="00373732" w:rsidRDefault="00FF6508">
      <w:pPr>
        <w:pStyle w:val="Odstavecseseznamem"/>
        <w:numPr>
          <w:ilvl w:val="1"/>
          <w:numId w:val="9"/>
        </w:numPr>
        <w:tabs>
          <w:tab w:val="left" w:pos="680"/>
        </w:tabs>
        <w:spacing w:before="122" w:line="264" w:lineRule="auto"/>
        <w:ind w:right="111"/>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7"/>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7"/>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1"/>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1"/>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0"/>
          <w:sz w:val="20"/>
        </w:rPr>
        <w:t xml:space="preserve"> </w:t>
      </w:r>
      <w:r>
        <w:rPr>
          <w:sz w:val="20"/>
        </w:rPr>
        <w:t>případně</w:t>
      </w:r>
      <w:r>
        <w:rPr>
          <w:spacing w:val="-7"/>
          <w:sz w:val="20"/>
        </w:rPr>
        <w:t xml:space="preserve"> </w:t>
      </w:r>
      <w:r>
        <w:rPr>
          <w:sz w:val="20"/>
        </w:rPr>
        <w:t>mezideponii</w:t>
      </w:r>
      <w:r>
        <w:rPr>
          <w:spacing w:val="-11"/>
          <w:sz w:val="20"/>
        </w:rPr>
        <w:t xml:space="preserve"> </w:t>
      </w:r>
      <w:r>
        <w:rPr>
          <w:sz w:val="20"/>
        </w:rPr>
        <w:t>materiálu, přičemž náklady s plněním tohoto závazku, jsou zahrnuty v ceně</w:t>
      </w:r>
      <w:r>
        <w:rPr>
          <w:spacing w:val="-11"/>
          <w:sz w:val="20"/>
        </w:rPr>
        <w:t xml:space="preserve"> </w:t>
      </w:r>
      <w:r>
        <w:rPr>
          <w:sz w:val="20"/>
        </w:rPr>
        <w:t>díla.</w:t>
      </w:r>
    </w:p>
    <w:p w14:paraId="74CEB42A" w14:textId="77777777" w:rsidR="00373732" w:rsidRDefault="00FF6508">
      <w:pPr>
        <w:pStyle w:val="Odstavecseseznamem"/>
        <w:numPr>
          <w:ilvl w:val="1"/>
          <w:numId w:val="9"/>
        </w:numPr>
        <w:tabs>
          <w:tab w:val="left" w:pos="680"/>
        </w:tabs>
        <w:spacing w:before="120"/>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38E2A6FE" w14:textId="77777777" w:rsidR="00373732" w:rsidRDefault="00FF6508">
      <w:pPr>
        <w:pStyle w:val="Odstavecseseznamem"/>
        <w:numPr>
          <w:ilvl w:val="2"/>
          <w:numId w:val="9"/>
        </w:numPr>
        <w:tabs>
          <w:tab w:val="left" w:pos="1246"/>
        </w:tabs>
        <w:spacing w:line="266" w:lineRule="auto"/>
        <w:ind w:right="123"/>
        <w:jc w:val="both"/>
        <w:rPr>
          <w:sz w:val="20"/>
        </w:rPr>
      </w:pPr>
      <w:r>
        <w:rPr>
          <w:sz w:val="20"/>
        </w:rPr>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6A2D424D" w14:textId="77777777" w:rsidR="00373732" w:rsidRDefault="00FF6508">
      <w:pPr>
        <w:pStyle w:val="Odstavecseseznamem"/>
        <w:numPr>
          <w:ilvl w:val="2"/>
          <w:numId w:val="9"/>
        </w:numPr>
        <w:tabs>
          <w:tab w:val="left" w:pos="1246"/>
        </w:tabs>
        <w:spacing w:before="116" w:line="266"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6555709E" w14:textId="77777777" w:rsidR="00373732" w:rsidRDefault="00FF6508">
      <w:pPr>
        <w:pStyle w:val="Odstavecseseznamem"/>
        <w:numPr>
          <w:ilvl w:val="2"/>
          <w:numId w:val="9"/>
        </w:numPr>
        <w:tabs>
          <w:tab w:val="left" w:pos="1246"/>
        </w:tabs>
        <w:spacing w:before="116" w:line="264" w:lineRule="auto"/>
        <w:ind w:right="113"/>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3"/>
          <w:sz w:val="20"/>
        </w:rPr>
        <w:t xml:space="preserve"> </w:t>
      </w:r>
      <w:r>
        <w:rPr>
          <w:sz w:val="20"/>
        </w:rPr>
        <w:t>předpisy.</w:t>
      </w:r>
    </w:p>
    <w:p w14:paraId="19CE45C7" w14:textId="77777777" w:rsidR="00373732" w:rsidRDefault="00FF6508">
      <w:pPr>
        <w:pStyle w:val="Odstavecseseznamem"/>
        <w:numPr>
          <w:ilvl w:val="1"/>
          <w:numId w:val="9"/>
        </w:numPr>
        <w:tabs>
          <w:tab w:val="left" w:pos="680"/>
        </w:tabs>
        <w:spacing w:before="121" w:line="264" w:lineRule="auto"/>
        <w:ind w:right="114"/>
        <w:jc w:val="both"/>
        <w:rPr>
          <w:sz w:val="20"/>
        </w:rPr>
      </w:pPr>
      <w:r>
        <w:rPr>
          <w:sz w:val="20"/>
        </w:rPr>
        <w:t>Zhotovitel  až  do  konečného  předání  staveniště  po  ukončení  prací  odpovídá  za  bezpečné  zajištění i označení staveniště vůči okolnímu provozu a chodcům. Vzhledem k pohybu velkého množství osob, je Zhotovitel</w:t>
      </w:r>
      <w:r>
        <w:rPr>
          <w:spacing w:val="-14"/>
          <w:sz w:val="20"/>
        </w:rPr>
        <w:t xml:space="preserve"> </w:t>
      </w:r>
      <w:r>
        <w:rPr>
          <w:sz w:val="20"/>
        </w:rPr>
        <w:t>povinen</w:t>
      </w:r>
      <w:r>
        <w:rPr>
          <w:spacing w:val="-13"/>
          <w:sz w:val="20"/>
        </w:rPr>
        <w:t xml:space="preserve"> </w:t>
      </w:r>
      <w:r>
        <w:rPr>
          <w:sz w:val="20"/>
        </w:rPr>
        <w:t>dodržovat</w:t>
      </w:r>
      <w:r>
        <w:rPr>
          <w:spacing w:val="-13"/>
          <w:sz w:val="20"/>
        </w:rPr>
        <w:t xml:space="preserve"> </w:t>
      </w:r>
      <w:r>
        <w:rPr>
          <w:sz w:val="20"/>
        </w:rPr>
        <w:t>veškerá</w:t>
      </w:r>
      <w:r>
        <w:rPr>
          <w:spacing w:val="-12"/>
          <w:sz w:val="20"/>
        </w:rPr>
        <w:t xml:space="preserve"> </w:t>
      </w:r>
      <w:r>
        <w:rPr>
          <w:sz w:val="20"/>
        </w:rPr>
        <w:t>dostupná</w:t>
      </w:r>
      <w:r>
        <w:rPr>
          <w:spacing w:val="-13"/>
          <w:sz w:val="20"/>
        </w:rPr>
        <w:t xml:space="preserve"> </w:t>
      </w:r>
      <w:r>
        <w:rPr>
          <w:sz w:val="20"/>
        </w:rPr>
        <w:t>opatření</w:t>
      </w:r>
      <w:r>
        <w:rPr>
          <w:spacing w:val="-8"/>
          <w:sz w:val="20"/>
        </w:rPr>
        <w:t xml:space="preserve"> </w:t>
      </w:r>
      <w:r>
        <w:rPr>
          <w:sz w:val="20"/>
        </w:rPr>
        <w:t>pro</w:t>
      </w:r>
      <w:r>
        <w:rPr>
          <w:spacing w:val="-12"/>
          <w:sz w:val="20"/>
        </w:rPr>
        <w:t xml:space="preserve"> </w:t>
      </w:r>
      <w:r>
        <w:rPr>
          <w:sz w:val="20"/>
        </w:rPr>
        <w:t>zajištění</w:t>
      </w:r>
      <w:r>
        <w:rPr>
          <w:spacing w:val="-12"/>
          <w:sz w:val="20"/>
        </w:rPr>
        <w:t xml:space="preserve"> </w:t>
      </w:r>
      <w:r>
        <w:rPr>
          <w:sz w:val="20"/>
        </w:rPr>
        <w:t>bezpečnosti</w:t>
      </w:r>
      <w:r>
        <w:rPr>
          <w:spacing w:val="-12"/>
          <w:sz w:val="20"/>
        </w:rPr>
        <w:t xml:space="preserve"> </w:t>
      </w:r>
      <w:r>
        <w:rPr>
          <w:sz w:val="20"/>
        </w:rPr>
        <w:t>při</w:t>
      </w:r>
      <w:r>
        <w:rPr>
          <w:spacing w:val="-13"/>
          <w:sz w:val="20"/>
        </w:rPr>
        <w:t xml:space="preserve"> </w:t>
      </w:r>
      <w:r>
        <w:rPr>
          <w:sz w:val="20"/>
        </w:rPr>
        <w:t>pohybu</w:t>
      </w:r>
      <w:r>
        <w:rPr>
          <w:spacing w:val="-13"/>
          <w:sz w:val="20"/>
        </w:rPr>
        <w:t xml:space="preserve"> </w:t>
      </w:r>
      <w:r>
        <w:rPr>
          <w:sz w:val="20"/>
        </w:rPr>
        <w:t>na</w:t>
      </w:r>
      <w:r>
        <w:rPr>
          <w:spacing w:val="-13"/>
          <w:sz w:val="20"/>
        </w:rPr>
        <w:t xml:space="preserve"> </w:t>
      </w:r>
      <w:r>
        <w:rPr>
          <w:sz w:val="20"/>
        </w:rPr>
        <w:t>staveništi. Veškeré zabezpečení musí odpovídat normám a musí být zajištěno i pro osoby se sníženou schopností pohybu a</w:t>
      </w:r>
      <w:r>
        <w:rPr>
          <w:spacing w:val="-1"/>
          <w:sz w:val="20"/>
        </w:rPr>
        <w:t xml:space="preserve"> </w:t>
      </w:r>
      <w:r>
        <w:rPr>
          <w:sz w:val="20"/>
        </w:rPr>
        <w:t>orientace.</w:t>
      </w:r>
    </w:p>
    <w:p w14:paraId="195797BF" w14:textId="77777777" w:rsidR="00373732" w:rsidRDefault="00FF6508">
      <w:pPr>
        <w:pStyle w:val="Odstavecseseznamem"/>
        <w:numPr>
          <w:ilvl w:val="1"/>
          <w:numId w:val="9"/>
        </w:numPr>
        <w:tabs>
          <w:tab w:val="left" w:pos="680"/>
        </w:tabs>
        <w:spacing w:before="120"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5065338E" w14:textId="77777777" w:rsidR="00373732" w:rsidRDefault="00FF6508">
      <w:pPr>
        <w:pStyle w:val="Odstavecseseznamem"/>
        <w:numPr>
          <w:ilvl w:val="1"/>
          <w:numId w:val="9"/>
        </w:numPr>
        <w:tabs>
          <w:tab w:val="left" w:pos="680"/>
        </w:tabs>
        <w:spacing w:before="119"/>
        <w:ind w:hanging="568"/>
        <w:jc w:val="both"/>
        <w:rPr>
          <w:sz w:val="20"/>
        </w:rPr>
      </w:pPr>
      <w:r>
        <w:rPr>
          <w:sz w:val="20"/>
        </w:rPr>
        <w:t>Zhotovitel zajišťuje přípravu staveniště, příp. zařízení staveniště, na vlastní</w:t>
      </w:r>
      <w:r>
        <w:rPr>
          <w:spacing w:val="-9"/>
          <w:sz w:val="20"/>
        </w:rPr>
        <w:t xml:space="preserve"> </w:t>
      </w:r>
      <w:r>
        <w:rPr>
          <w:sz w:val="20"/>
        </w:rPr>
        <w:t>náklady.</w:t>
      </w:r>
    </w:p>
    <w:p w14:paraId="5577BF21" w14:textId="77777777" w:rsidR="00373732" w:rsidRDefault="00FF6508">
      <w:pPr>
        <w:pStyle w:val="Odstavecseseznamem"/>
        <w:numPr>
          <w:ilvl w:val="1"/>
          <w:numId w:val="9"/>
        </w:numPr>
        <w:tabs>
          <w:tab w:val="left" w:pos="680"/>
        </w:tabs>
        <w:spacing w:before="144" w:line="264" w:lineRule="auto"/>
        <w:ind w:right="122"/>
        <w:jc w:val="both"/>
        <w:rPr>
          <w:sz w:val="20"/>
        </w:rPr>
      </w:pPr>
      <w:r>
        <w:rPr>
          <w:sz w:val="20"/>
        </w:rPr>
        <w:t>Ke dni předání předmětu díla bez vad a nedodělků Objednateli bude staveniště vyklizeno a proveden závěrečný úklid místa provádění prací.</w:t>
      </w:r>
    </w:p>
    <w:p w14:paraId="6DEC2815" w14:textId="77777777" w:rsidR="00373732" w:rsidRDefault="00FF6508">
      <w:pPr>
        <w:pStyle w:val="Odstavecseseznamem"/>
        <w:numPr>
          <w:ilvl w:val="1"/>
          <w:numId w:val="9"/>
        </w:numPr>
        <w:tabs>
          <w:tab w:val="left" w:pos="680"/>
        </w:tabs>
        <w:spacing w:before="118"/>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17CA9854" w14:textId="77777777" w:rsidR="00373732" w:rsidRDefault="00FF6508">
      <w:pPr>
        <w:pStyle w:val="Odstavecseseznamem"/>
        <w:numPr>
          <w:ilvl w:val="2"/>
          <w:numId w:val="9"/>
        </w:numPr>
        <w:tabs>
          <w:tab w:val="left" w:pos="1245"/>
          <w:tab w:val="left" w:pos="1246"/>
        </w:tabs>
        <w:spacing w:before="144"/>
        <w:rPr>
          <w:sz w:val="20"/>
        </w:rPr>
      </w:pPr>
      <w:r>
        <w:rPr>
          <w:sz w:val="20"/>
        </w:rPr>
        <w:t>prohlášení o shodě na zabudované materiály a výrobky, certifikáty,</w:t>
      </w:r>
      <w:r>
        <w:rPr>
          <w:spacing w:val="-7"/>
          <w:sz w:val="20"/>
        </w:rPr>
        <w:t xml:space="preserve"> </w:t>
      </w:r>
      <w:r>
        <w:rPr>
          <w:sz w:val="20"/>
        </w:rPr>
        <w:t>atesty;</w:t>
      </w:r>
    </w:p>
    <w:p w14:paraId="52429B2B" w14:textId="77777777" w:rsidR="00373732" w:rsidRDefault="00FF6508">
      <w:pPr>
        <w:pStyle w:val="Odstavecseseznamem"/>
        <w:numPr>
          <w:ilvl w:val="2"/>
          <w:numId w:val="9"/>
        </w:numPr>
        <w:tabs>
          <w:tab w:val="left" w:pos="1245"/>
          <w:tab w:val="left" w:pos="1246"/>
        </w:tabs>
        <w:rPr>
          <w:sz w:val="20"/>
        </w:rPr>
      </w:pPr>
      <w:r>
        <w:rPr>
          <w:sz w:val="20"/>
        </w:rPr>
        <w:t>předávací protokol</w:t>
      </w:r>
      <w:r>
        <w:rPr>
          <w:spacing w:val="-4"/>
          <w:sz w:val="20"/>
        </w:rPr>
        <w:t xml:space="preserve"> </w:t>
      </w:r>
      <w:r>
        <w:rPr>
          <w:sz w:val="20"/>
        </w:rPr>
        <w:t>díla;</w:t>
      </w:r>
    </w:p>
    <w:p w14:paraId="6047937D" w14:textId="77777777" w:rsidR="00373732" w:rsidRDefault="00FF6508">
      <w:pPr>
        <w:pStyle w:val="Odstavecseseznamem"/>
        <w:numPr>
          <w:ilvl w:val="2"/>
          <w:numId w:val="9"/>
        </w:numPr>
        <w:tabs>
          <w:tab w:val="left" w:pos="1245"/>
          <w:tab w:val="left" w:pos="1246"/>
        </w:tabs>
        <w:spacing w:before="145"/>
        <w:rPr>
          <w:sz w:val="20"/>
        </w:rPr>
      </w:pPr>
      <w:r>
        <w:rPr>
          <w:sz w:val="20"/>
        </w:rPr>
        <w:t>stavební deník –</w:t>
      </w:r>
      <w:r>
        <w:rPr>
          <w:spacing w:val="1"/>
          <w:sz w:val="20"/>
        </w:rPr>
        <w:t xml:space="preserve"> </w:t>
      </w:r>
      <w:r>
        <w:rPr>
          <w:sz w:val="20"/>
        </w:rPr>
        <w:t>originál;</w:t>
      </w:r>
    </w:p>
    <w:p w14:paraId="34F21E91" w14:textId="77777777" w:rsidR="00373732" w:rsidRDefault="00FF6508">
      <w:pPr>
        <w:pStyle w:val="Odstavecseseznamem"/>
        <w:numPr>
          <w:ilvl w:val="2"/>
          <w:numId w:val="9"/>
        </w:numPr>
        <w:tabs>
          <w:tab w:val="left" w:pos="1245"/>
          <w:tab w:val="left" w:pos="1246"/>
        </w:tabs>
        <w:rPr>
          <w:sz w:val="20"/>
        </w:rPr>
      </w:pPr>
      <w:r>
        <w:rPr>
          <w:sz w:val="20"/>
        </w:rPr>
        <w:t>doklad o likvidaci a třídění</w:t>
      </w:r>
      <w:r>
        <w:rPr>
          <w:spacing w:val="-2"/>
          <w:sz w:val="20"/>
        </w:rPr>
        <w:t xml:space="preserve"> </w:t>
      </w:r>
      <w:r>
        <w:rPr>
          <w:sz w:val="20"/>
        </w:rPr>
        <w:t>odpadu;</w:t>
      </w:r>
    </w:p>
    <w:p w14:paraId="478B79B1" w14:textId="77777777" w:rsidR="00373732" w:rsidRDefault="00FF6508">
      <w:pPr>
        <w:pStyle w:val="Odstavecseseznamem"/>
        <w:numPr>
          <w:ilvl w:val="2"/>
          <w:numId w:val="9"/>
        </w:numPr>
        <w:tabs>
          <w:tab w:val="left" w:pos="1246"/>
        </w:tabs>
        <w:spacing w:line="266" w:lineRule="auto"/>
        <w:ind w:right="114"/>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4CC84D0C" w14:textId="77777777" w:rsidR="00373732" w:rsidRDefault="00FF6508">
      <w:pPr>
        <w:pStyle w:val="Odstavecseseznamem"/>
        <w:numPr>
          <w:ilvl w:val="1"/>
          <w:numId w:val="9"/>
        </w:numPr>
        <w:tabs>
          <w:tab w:val="left" w:pos="680"/>
        </w:tabs>
        <w:spacing w:before="116" w:line="264" w:lineRule="auto"/>
        <w:ind w:right="1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3B40A5B8" w14:textId="77777777" w:rsidR="00373732" w:rsidRDefault="00FF6508">
      <w:pPr>
        <w:pStyle w:val="Odstavecseseznamem"/>
        <w:numPr>
          <w:ilvl w:val="1"/>
          <w:numId w:val="9"/>
        </w:numPr>
        <w:tabs>
          <w:tab w:val="left" w:pos="680"/>
        </w:tabs>
        <w:spacing w:before="122" w:line="264" w:lineRule="auto"/>
        <w:ind w:right="1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3A224DF3" w14:textId="77777777" w:rsidR="00373732" w:rsidRDefault="00FF6508">
      <w:pPr>
        <w:pStyle w:val="Odstavecseseznamem"/>
        <w:numPr>
          <w:ilvl w:val="1"/>
          <w:numId w:val="9"/>
        </w:numPr>
        <w:tabs>
          <w:tab w:val="left" w:pos="680"/>
        </w:tabs>
        <w:spacing w:before="118" w:line="266"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51152F67" w14:textId="77777777" w:rsidR="00373732" w:rsidRDefault="00FF6508">
      <w:pPr>
        <w:pStyle w:val="Odstavecseseznamem"/>
        <w:numPr>
          <w:ilvl w:val="1"/>
          <w:numId w:val="9"/>
        </w:numPr>
        <w:tabs>
          <w:tab w:val="left" w:pos="680"/>
        </w:tabs>
        <w:spacing w:before="116" w:line="266" w:lineRule="auto"/>
        <w:ind w:right="1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34C8713D" w14:textId="77777777" w:rsidR="00373732" w:rsidRDefault="00373732">
      <w:pPr>
        <w:spacing w:line="266" w:lineRule="auto"/>
        <w:jc w:val="both"/>
        <w:rPr>
          <w:sz w:val="20"/>
        </w:rPr>
        <w:sectPr w:rsidR="00373732">
          <w:pgSz w:w="11910" w:h="16840"/>
          <w:pgMar w:top="760" w:right="740" w:bottom="400" w:left="1020" w:header="0" w:footer="205" w:gutter="0"/>
          <w:cols w:space="708"/>
        </w:sectPr>
      </w:pPr>
    </w:p>
    <w:p w14:paraId="08ACFD71" w14:textId="77777777" w:rsidR="00373732" w:rsidRDefault="00FF6508">
      <w:pPr>
        <w:pStyle w:val="Odstavecseseznamem"/>
        <w:numPr>
          <w:ilvl w:val="1"/>
          <w:numId w:val="9"/>
        </w:numPr>
        <w:tabs>
          <w:tab w:val="left" w:pos="680"/>
        </w:tabs>
        <w:spacing w:before="73" w:line="264" w:lineRule="auto"/>
        <w:ind w:right="121"/>
        <w:jc w:val="both"/>
        <w:rPr>
          <w:sz w:val="20"/>
        </w:rPr>
      </w:pPr>
      <w:r>
        <w:rPr>
          <w:sz w:val="20"/>
        </w:rPr>
        <w:lastRenderedPageBreak/>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6F838814" w14:textId="77777777" w:rsidR="00373732" w:rsidRDefault="00373732">
      <w:pPr>
        <w:pStyle w:val="Zkladntext"/>
        <w:spacing w:before="8"/>
      </w:pPr>
    </w:p>
    <w:p w14:paraId="240851AA" w14:textId="77777777" w:rsidR="00373732" w:rsidRDefault="00FF6508">
      <w:pPr>
        <w:pStyle w:val="Nadpis4"/>
        <w:numPr>
          <w:ilvl w:val="0"/>
          <w:numId w:val="11"/>
        </w:numPr>
        <w:tabs>
          <w:tab w:val="left" w:pos="4397"/>
          <w:tab w:val="left" w:pos="4398"/>
        </w:tabs>
        <w:ind w:left="4397" w:hanging="579"/>
        <w:jc w:val="left"/>
      </w:pPr>
      <w:r>
        <w:t>Termín a místo plnění</w:t>
      </w:r>
    </w:p>
    <w:p w14:paraId="6E31BDE6" w14:textId="77777777" w:rsidR="00373732" w:rsidRDefault="00FF6508">
      <w:pPr>
        <w:pStyle w:val="Odstavecseseznamem"/>
        <w:numPr>
          <w:ilvl w:val="1"/>
          <w:numId w:val="8"/>
        </w:numPr>
        <w:tabs>
          <w:tab w:val="left" w:pos="541"/>
        </w:tabs>
        <w:spacing w:before="145"/>
        <w:ind w:hanging="429"/>
        <w:jc w:val="both"/>
        <w:rPr>
          <w:b/>
          <w:sz w:val="20"/>
        </w:rPr>
      </w:pPr>
      <w:r>
        <w:rPr>
          <w:sz w:val="20"/>
        </w:rPr>
        <w:t xml:space="preserve">Zhotovitel se zavazuje dílo provést </w:t>
      </w:r>
      <w:r>
        <w:rPr>
          <w:b/>
          <w:sz w:val="20"/>
        </w:rPr>
        <w:t>nejpozději</w:t>
      </w:r>
      <w:r>
        <w:rPr>
          <w:b/>
          <w:spacing w:val="-3"/>
          <w:sz w:val="20"/>
        </w:rPr>
        <w:t xml:space="preserve"> </w:t>
      </w:r>
      <w:r>
        <w:rPr>
          <w:b/>
          <w:sz w:val="20"/>
        </w:rPr>
        <w:t>do:</w:t>
      </w:r>
    </w:p>
    <w:p w14:paraId="054F03EA" w14:textId="77777777" w:rsidR="00373732" w:rsidRDefault="00FF6508">
      <w:pPr>
        <w:pStyle w:val="Nadpis4"/>
        <w:numPr>
          <w:ilvl w:val="2"/>
          <w:numId w:val="8"/>
        </w:numPr>
        <w:tabs>
          <w:tab w:val="left" w:pos="1245"/>
          <w:tab w:val="left" w:pos="1246"/>
        </w:tabs>
        <w:spacing w:before="142"/>
      </w:pPr>
      <w:r>
        <w:t>Máchova 14 do 8 týdnů od předání staveniště;</w:t>
      </w:r>
    </w:p>
    <w:p w14:paraId="4355D617" w14:textId="77777777" w:rsidR="00373732" w:rsidRDefault="00FF6508">
      <w:pPr>
        <w:pStyle w:val="Odstavecseseznamem"/>
        <w:numPr>
          <w:ilvl w:val="2"/>
          <w:numId w:val="8"/>
        </w:numPr>
        <w:tabs>
          <w:tab w:val="left" w:pos="1245"/>
          <w:tab w:val="left" w:pos="1246"/>
        </w:tabs>
        <w:spacing w:before="144"/>
        <w:rPr>
          <w:b/>
          <w:sz w:val="20"/>
        </w:rPr>
      </w:pPr>
      <w:r>
        <w:rPr>
          <w:b/>
          <w:sz w:val="20"/>
        </w:rPr>
        <w:t>Máchova 16 do 8 týdnů po ukončení prací na střeše Máchova</w:t>
      </w:r>
      <w:r>
        <w:rPr>
          <w:b/>
          <w:spacing w:val="-7"/>
          <w:sz w:val="20"/>
        </w:rPr>
        <w:t xml:space="preserve"> </w:t>
      </w:r>
      <w:r>
        <w:rPr>
          <w:b/>
          <w:sz w:val="20"/>
        </w:rPr>
        <w:t>14.</w:t>
      </w:r>
    </w:p>
    <w:p w14:paraId="4F02FF08" w14:textId="77777777" w:rsidR="00373732" w:rsidRDefault="00FF6508">
      <w:pPr>
        <w:pStyle w:val="Odstavecseseznamem"/>
        <w:numPr>
          <w:ilvl w:val="1"/>
          <w:numId w:val="8"/>
        </w:numPr>
        <w:tabs>
          <w:tab w:val="left" w:pos="541"/>
        </w:tabs>
        <w:spacing w:line="264" w:lineRule="auto"/>
        <w:ind w:right="107"/>
        <w:jc w:val="both"/>
        <w:rPr>
          <w:sz w:val="20"/>
        </w:rPr>
      </w:pPr>
      <w:r>
        <w:rPr>
          <w:sz w:val="20"/>
        </w:rPr>
        <w:t>Smluvní</w:t>
      </w:r>
      <w:r>
        <w:rPr>
          <w:spacing w:val="-13"/>
          <w:sz w:val="20"/>
        </w:rPr>
        <w:t xml:space="preserve"> </w:t>
      </w:r>
      <w:r>
        <w:rPr>
          <w:sz w:val="20"/>
        </w:rPr>
        <w:t>strany</w:t>
      </w:r>
      <w:r>
        <w:rPr>
          <w:spacing w:val="-11"/>
          <w:sz w:val="20"/>
        </w:rPr>
        <w:t xml:space="preserve"> </w:t>
      </w:r>
      <w:r>
        <w:rPr>
          <w:sz w:val="20"/>
        </w:rPr>
        <w:t>se</w:t>
      </w:r>
      <w:r>
        <w:rPr>
          <w:spacing w:val="-13"/>
          <w:sz w:val="20"/>
        </w:rPr>
        <w:t xml:space="preserve"> </w:t>
      </w:r>
      <w:r>
        <w:rPr>
          <w:sz w:val="20"/>
        </w:rPr>
        <w:t>dohodly,</w:t>
      </w:r>
      <w:r>
        <w:rPr>
          <w:spacing w:val="-9"/>
          <w:sz w:val="20"/>
        </w:rPr>
        <w:t xml:space="preserve"> </w:t>
      </w:r>
      <w:r>
        <w:rPr>
          <w:sz w:val="20"/>
        </w:rPr>
        <w:t>že</w:t>
      </w:r>
      <w:r>
        <w:rPr>
          <w:spacing w:val="-13"/>
          <w:sz w:val="20"/>
        </w:rPr>
        <w:t xml:space="preserve"> </w:t>
      </w:r>
      <w:r>
        <w:rPr>
          <w:sz w:val="20"/>
        </w:rPr>
        <w:t>termín</w:t>
      </w:r>
      <w:r>
        <w:rPr>
          <w:spacing w:val="-13"/>
          <w:sz w:val="20"/>
        </w:rPr>
        <w:t xml:space="preserve"> </w:t>
      </w:r>
      <w:r>
        <w:rPr>
          <w:sz w:val="20"/>
        </w:rPr>
        <w:t>pro</w:t>
      </w:r>
      <w:r>
        <w:rPr>
          <w:spacing w:val="-10"/>
          <w:sz w:val="20"/>
        </w:rPr>
        <w:t xml:space="preserve"> </w:t>
      </w:r>
      <w:r>
        <w:rPr>
          <w:sz w:val="20"/>
        </w:rPr>
        <w:t>provedení</w:t>
      </w:r>
      <w:r>
        <w:rPr>
          <w:spacing w:val="-11"/>
          <w:sz w:val="20"/>
        </w:rPr>
        <w:t xml:space="preserve"> </w:t>
      </w:r>
      <w:r>
        <w:rPr>
          <w:sz w:val="20"/>
        </w:rPr>
        <w:t>díly</w:t>
      </w:r>
      <w:r>
        <w:rPr>
          <w:spacing w:val="-11"/>
          <w:sz w:val="20"/>
        </w:rPr>
        <w:t xml:space="preserve"> </w:t>
      </w:r>
      <w:r>
        <w:rPr>
          <w:sz w:val="20"/>
        </w:rPr>
        <w:t>lze</w:t>
      </w:r>
      <w:r>
        <w:rPr>
          <w:spacing w:val="-13"/>
          <w:sz w:val="20"/>
        </w:rPr>
        <w:t xml:space="preserve"> </w:t>
      </w:r>
      <w:r>
        <w:rPr>
          <w:sz w:val="20"/>
        </w:rPr>
        <w:t>prodloužit</w:t>
      </w:r>
      <w:r>
        <w:rPr>
          <w:spacing w:val="-10"/>
          <w:sz w:val="20"/>
        </w:rPr>
        <w:t xml:space="preserve"> </w:t>
      </w:r>
      <w:r>
        <w:rPr>
          <w:sz w:val="20"/>
        </w:rPr>
        <w:t>při</w:t>
      </w:r>
      <w:r>
        <w:rPr>
          <w:spacing w:val="-12"/>
          <w:sz w:val="20"/>
        </w:rPr>
        <w:t xml:space="preserve"> </w:t>
      </w:r>
      <w:r>
        <w:rPr>
          <w:sz w:val="20"/>
        </w:rPr>
        <w:t>existenci</w:t>
      </w:r>
      <w:r>
        <w:rPr>
          <w:spacing w:val="-11"/>
          <w:sz w:val="20"/>
        </w:rPr>
        <w:t xml:space="preserve"> </w:t>
      </w:r>
      <w:r>
        <w:rPr>
          <w:sz w:val="20"/>
        </w:rPr>
        <w:t>nepříznivých</w:t>
      </w:r>
      <w:r>
        <w:rPr>
          <w:spacing w:val="-13"/>
          <w:sz w:val="20"/>
        </w:rPr>
        <w:t xml:space="preserve"> </w:t>
      </w:r>
      <w:r>
        <w:rPr>
          <w:sz w:val="20"/>
        </w:rPr>
        <w:t>klimatických podmínek</w:t>
      </w:r>
      <w:r>
        <w:rPr>
          <w:spacing w:val="-13"/>
          <w:sz w:val="20"/>
        </w:rPr>
        <w:t xml:space="preserve"> </w:t>
      </w:r>
      <w:r>
        <w:rPr>
          <w:sz w:val="20"/>
        </w:rPr>
        <w:t>nebo</w:t>
      </w:r>
      <w:r>
        <w:rPr>
          <w:spacing w:val="-16"/>
          <w:sz w:val="20"/>
        </w:rPr>
        <w:t xml:space="preserve"> </w:t>
      </w:r>
      <w:r>
        <w:rPr>
          <w:sz w:val="20"/>
        </w:rPr>
        <w:t>jejich</w:t>
      </w:r>
      <w:r>
        <w:rPr>
          <w:spacing w:val="-14"/>
          <w:sz w:val="20"/>
        </w:rPr>
        <w:t xml:space="preserve"> </w:t>
      </w:r>
      <w:r>
        <w:rPr>
          <w:sz w:val="20"/>
        </w:rPr>
        <w:t>následků</w:t>
      </w:r>
      <w:r>
        <w:rPr>
          <w:spacing w:val="-16"/>
          <w:sz w:val="20"/>
        </w:rPr>
        <w:t xml:space="preserve"> </w:t>
      </w:r>
      <w:r>
        <w:rPr>
          <w:sz w:val="20"/>
        </w:rPr>
        <w:t>v</w:t>
      </w:r>
      <w:r>
        <w:rPr>
          <w:spacing w:val="-2"/>
          <w:sz w:val="20"/>
        </w:rPr>
        <w:t xml:space="preserve"> </w:t>
      </w:r>
      <w:r>
        <w:rPr>
          <w:sz w:val="20"/>
        </w:rPr>
        <w:t>místě</w:t>
      </w:r>
      <w:r>
        <w:rPr>
          <w:spacing w:val="-14"/>
          <w:sz w:val="20"/>
        </w:rPr>
        <w:t xml:space="preserve"> </w:t>
      </w:r>
      <w:r>
        <w:rPr>
          <w:sz w:val="20"/>
        </w:rPr>
        <w:t>provádění</w:t>
      </w:r>
      <w:r>
        <w:rPr>
          <w:spacing w:val="-14"/>
          <w:sz w:val="20"/>
        </w:rPr>
        <w:t xml:space="preserve"> </w:t>
      </w:r>
      <w:r>
        <w:rPr>
          <w:sz w:val="20"/>
        </w:rPr>
        <w:t>díla,</w:t>
      </w:r>
      <w:r>
        <w:rPr>
          <w:spacing w:val="-14"/>
          <w:sz w:val="20"/>
        </w:rPr>
        <w:t xml:space="preserve"> </w:t>
      </w:r>
      <w:r>
        <w:rPr>
          <w:sz w:val="20"/>
        </w:rPr>
        <w:t>které</w:t>
      </w:r>
      <w:r>
        <w:rPr>
          <w:spacing w:val="-17"/>
          <w:sz w:val="20"/>
        </w:rPr>
        <w:t xml:space="preserve"> </w:t>
      </w:r>
      <w:r>
        <w:rPr>
          <w:sz w:val="20"/>
        </w:rPr>
        <w:t>způsobují</w:t>
      </w:r>
      <w:r>
        <w:rPr>
          <w:spacing w:val="-16"/>
          <w:sz w:val="20"/>
        </w:rPr>
        <w:t xml:space="preserve"> </w:t>
      </w:r>
      <w:r>
        <w:rPr>
          <w:sz w:val="20"/>
        </w:rPr>
        <w:t>nemožnost</w:t>
      </w:r>
      <w:r>
        <w:rPr>
          <w:spacing w:val="-14"/>
          <w:sz w:val="20"/>
        </w:rPr>
        <w:t xml:space="preserve"> </w:t>
      </w:r>
      <w:r>
        <w:rPr>
          <w:sz w:val="20"/>
        </w:rPr>
        <w:t>provádění</w:t>
      </w:r>
      <w:r>
        <w:rPr>
          <w:spacing w:val="-14"/>
          <w:sz w:val="20"/>
        </w:rPr>
        <w:t xml:space="preserve"> </w:t>
      </w:r>
      <w:r>
        <w:rPr>
          <w:sz w:val="20"/>
        </w:rPr>
        <w:t>prací</w:t>
      </w:r>
      <w:r>
        <w:rPr>
          <w:spacing w:val="-16"/>
          <w:sz w:val="20"/>
        </w:rPr>
        <w:t xml:space="preserve"> </w:t>
      </w:r>
      <w:r>
        <w:rPr>
          <w:sz w:val="20"/>
        </w:rPr>
        <w:t>v</w:t>
      </w:r>
      <w:r>
        <w:rPr>
          <w:spacing w:val="1"/>
          <w:sz w:val="20"/>
        </w:rPr>
        <w:t xml:space="preserve"> </w:t>
      </w:r>
      <w:r>
        <w:rPr>
          <w:sz w:val="20"/>
        </w:rPr>
        <w:t>souladu s podmínkami BOZP nebo technologickými postupy  stanovenými ČSN nebo výrobci použitých  materiálů, a to pouze o dobu trvání</w:t>
      </w:r>
      <w:r>
        <w:rPr>
          <w:spacing w:val="-1"/>
          <w:sz w:val="20"/>
        </w:rPr>
        <w:t xml:space="preserve"> </w:t>
      </w:r>
      <w:r>
        <w:rPr>
          <w:sz w:val="20"/>
        </w:rPr>
        <w:t>překážky.</w:t>
      </w:r>
    </w:p>
    <w:p w14:paraId="40FEA51B" w14:textId="77777777" w:rsidR="00373732" w:rsidRDefault="00FF6508">
      <w:pPr>
        <w:pStyle w:val="Odstavecseseznamem"/>
        <w:numPr>
          <w:ilvl w:val="1"/>
          <w:numId w:val="8"/>
        </w:numPr>
        <w:tabs>
          <w:tab w:val="left" w:pos="541"/>
        </w:tabs>
        <w:spacing w:before="121" w:line="264" w:lineRule="auto"/>
        <w:ind w:right="109"/>
        <w:jc w:val="both"/>
        <w:rPr>
          <w:sz w:val="20"/>
        </w:rPr>
      </w:pPr>
      <w:r>
        <w:rPr>
          <w:sz w:val="20"/>
        </w:rPr>
        <w:t xml:space="preserve">Vznik překážky dle čl. 3.2 smlouvy, vč. jejího věcného popisu, je Zhotovitel povinen zaznamenat do stavebního deníku v den překážky a bezodkladně o této skutečnosti informovat písemně (e-mailem) Objednatele. Objednatel se nejpozději následující  pracovní den vyjádří zápisem do stavebního deníku      k existenci překážky. Dojde-li mezi smluvními stranami ke shodě o existenci překážky a době jejího trvání, formou oboustranného zápisu do stavebního deníku, prodlužuje se termín pro provedení </w:t>
      </w:r>
      <w:r>
        <w:rPr>
          <w:spacing w:val="2"/>
          <w:sz w:val="20"/>
        </w:rPr>
        <w:t xml:space="preserve">díla </w:t>
      </w:r>
      <w:r>
        <w:rPr>
          <w:sz w:val="20"/>
        </w:rPr>
        <w:t>o dobu trvání takové překážky. Nedojde-li mezi smluvními stranami ke shodě o existenci překážky a době jejího trvání, termín pro provedení díla se nemění, popř. se prodlužuje o dobu trvání překážky, na níž se shodly obě smluvní strany. Vznik překážky dle čl. 3.2 smlouvy nezbavuje Zhotovitele povinnosti předcházet škodám na majetku objednatel, tj. Zhotovitel je zejm. povinen v případě odkrytí střešní krytiny zabezpečit objekt proti vniknutí</w:t>
      </w:r>
      <w:r>
        <w:rPr>
          <w:spacing w:val="-9"/>
          <w:sz w:val="20"/>
        </w:rPr>
        <w:t xml:space="preserve"> </w:t>
      </w:r>
      <w:r>
        <w:rPr>
          <w:sz w:val="20"/>
        </w:rPr>
        <w:t>srážek.</w:t>
      </w:r>
      <w:r>
        <w:rPr>
          <w:spacing w:val="-7"/>
          <w:sz w:val="20"/>
        </w:rPr>
        <w:t xml:space="preserve"> </w:t>
      </w:r>
      <w:r>
        <w:rPr>
          <w:sz w:val="20"/>
        </w:rPr>
        <w:t>Za</w:t>
      </w:r>
      <w:r>
        <w:rPr>
          <w:spacing w:val="-8"/>
          <w:sz w:val="20"/>
        </w:rPr>
        <w:t xml:space="preserve"> </w:t>
      </w:r>
      <w:r>
        <w:rPr>
          <w:sz w:val="20"/>
        </w:rPr>
        <w:t>účelem</w:t>
      </w:r>
      <w:r>
        <w:rPr>
          <w:spacing w:val="-5"/>
          <w:sz w:val="20"/>
        </w:rPr>
        <w:t xml:space="preserve"> </w:t>
      </w:r>
      <w:r>
        <w:rPr>
          <w:sz w:val="20"/>
        </w:rPr>
        <w:t>plnění</w:t>
      </w:r>
      <w:r>
        <w:rPr>
          <w:spacing w:val="-7"/>
          <w:sz w:val="20"/>
        </w:rPr>
        <w:t xml:space="preserve"> </w:t>
      </w:r>
      <w:r>
        <w:rPr>
          <w:sz w:val="20"/>
        </w:rPr>
        <w:t>prevenční</w:t>
      </w:r>
      <w:r>
        <w:rPr>
          <w:spacing w:val="-8"/>
          <w:sz w:val="20"/>
        </w:rPr>
        <w:t xml:space="preserve"> </w:t>
      </w:r>
      <w:r>
        <w:rPr>
          <w:sz w:val="20"/>
        </w:rPr>
        <w:t>povinnosti</w:t>
      </w:r>
      <w:r>
        <w:rPr>
          <w:spacing w:val="-6"/>
          <w:sz w:val="20"/>
        </w:rPr>
        <w:t xml:space="preserve"> </w:t>
      </w:r>
      <w:r>
        <w:rPr>
          <w:sz w:val="20"/>
        </w:rPr>
        <w:t>se</w:t>
      </w:r>
      <w:r>
        <w:rPr>
          <w:spacing w:val="-8"/>
          <w:sz w:val="20"/>
        </w:rPr>
        <w:t xml:space="preserve"> </w:t>
      </w:r>
      <w:r>
        <w:rPr>
          <w:sz w:val="20"/>
        </w:rPr>
        <w:t>připouští,</w:t>
      </w:r>
      <w:r>
        <w:rPr>
          <w:spacing w:val="-8"/>
          <w:sz w:val="20"/>
        </w:rPr>
        <w:t xml:space="preserve"> </w:t>
      </w:r>
      <w:r>
        <w:rPr>
          <w:sz w:val="20"/>
        </w:rPr>
        <w:t>že</w:t>
      </w:r>
      <w:r>
        <w:rPr>
          <w:spacing w:val="-8"/>
          <w:sz w:val="20"/>
        </w:rPr>
        <w:t xml:space="preserve"> </w:t>
      </w:r>
      <w:r>
        <w:rPr>
          <w:sz w:val="20"/>
        </w:rPr>
        <w:t>na</w:t>
      </w:r>
      <w:r>
        <w:rPr>
          <w:spacing w:val="-8"/>
          <w:sz w:val="20"/>
        </w:rPr>
        <w:t xml:space="preserve"> </w:t>
      </w:r>
      <w:r>
        <w:rPr>
          <w:sz w:val="20"/>
        </w:rPr>
        <w:t>existenci</w:t>
      </w:r>
      <w:r>
        <w:rPr>
          <w:spacing w:val="-8"/>
          <w:sz w:val="20"/>
        </w:rPr>
        <w:t xml:space="preserve"> </w:t>
      </w:r>
      <w:r>
        <w:rPr>
          <w:sz w:val="20"/>
        </w:rPr>
        <w:t>překážky</w:t>
      </w:r>
      <w:r>
        <w:rPr>
          <w:spacing w:val="-6"/>
          <w:sz w:val="20"/>
        </w:rPr>
        <w:t xml:space="preserve"> </w:t>
      </w:r>
      <w:r>
        <w:rPr>
          <w:sz w:val="20"/>
        </w:rPr>
        <w:t>pro</w:t>
      </w:r>
      <w:r>
        <w:rPr>
          <w:spacing w:val="-7"/>
          <w:sz w:val="20"/>
        </w:rPr>
        <w:t xml:space="preserve"> </w:t>
      </w:r>
      <w:r>
        <w:rPr>
          <w:sz w:val="20"/>
        </w:rPr>
        <w:t>provedení díla dle čl. 3.2 se smluvní strany mohou dohodnout i předem, a to v případě kdy jejich vznik bude i jen pravděpodobný podle aktuální předpovědi</w:t>
      </w:r>
      <w:r>
        <w:rPr>
          <w:spacing w:val="-4"/>
          <w:sz w:val="20"/>
        </w:rPr>
        <w:t xml:space="preserve"> </w:t>
      </w:r>
      <w:r>
        <w:rPr>
          <w:sz w:val="20"/>
        </w:rPr>
        <w:t>počasí.</w:t>
      </w:r>
    </w:p>
    <w:p w14:paraId="0410D66D" w14:textId="77777777" w:rsidR="00373732" w:rsidRDefault="00FF6508">
      <w:pPr>
        <w:pStyle w:val="Odstavecseseznamem"/>
        <w:numPr>
          <w:ilvl w:val="1"/>
          <w:numId w:val="8"/>
        </w:numPr>
        <w:tabs>
          <w:tab w:val="left" w:pos="541"/>
        </w:tabs>
        <w:spacing w:before="121" w:line="264" w:lineRule="auto"/>
        <w:ind w:right="111"/>
        <w:jc w:val="both"/>
        <w:rPr>
          <w:sz w:val="20"/>
        </w:rPr>
      </w:pPr>
      <w:r>
        <w:rPr>
          <w:sz w:val="20"/>
        </w:rPr>
        <w:t>Objednatel předá staveniště Zhotoviteli do 5 pracovních dnů od účinnosti této smlouvy. Rozsah staveniště bude vymezen v předávacím</w:t>
      </w:r>
      <w:r>
        <w:rPr>
          <w:spacing w:val="-3"/>
          <w:sz w:val="20"/>
        </w:rPr>
        <w:t xml:space="preserve"> </w:t>
      </w:r>
      <w:r>
        <w:rPr>
          <w:sz w:val="20"/>
        </w:rPr>
        <w:t>protokolu.</w:t>
      </w:r>
    </w:p>
    <w:p w14:paraId="14FED05E" w14:textId="77777777" w:rsidR="00373732" w:rsidRDefault="00FF6508">
      <w:pPr>
        <w:pStyle w:val="Odstavecseseznamem"/>
        <w:numPr>
          <w:ilvl w:val="1"/>
          <w:numId w:val="8"/>
        </w:numPr>
        <w:tabs>
          <w:tab w:val="left" w:pos="541"/>
        </w:tabs>
        <w:spacing w:before="118"/>
        <w:ind w:hanging="429"/>
        <w:jc w:val="both"/>
        <w:rPr>
          <w:sz w:val="20"/>
        </w:rPr>
      </w:pPr>
      <w:r>
        <w:rPr>
          <w:sz w:val="20"/>
        </w:rPr>
        <w:t>Závazek Zhotovitele provést dílo je splněn dnem, kdy Objednatel dílo protokolárně</w:t>
      </w:r>
      <w:r>
        <w:rPr>
          <w:spacing w:val="-19"/>
          <w:sz w:val="20"/>
        </w:rPr>
        <w:t xml:space="preserve"> </w:t>
      </w:r>
      <w:r>
        <w:rPr>
          <w:sz w:val="20"/>
        </w:rPr>
        <w:t>převezme.</w:t>
      </w:r>
    </w:p>
    <w:p w14:paraId="0E8C658B" w14:textId="77777777" w:rsidR="00373732" w:rsidRDefault="00FF6508">
      <w:pPr>
        <w:pStyle w:val="Odstavecseseznamem"/>
        <w:numPr>
          <w:ilvl w:val="1"/>
          <w:numId w:val="8"/>
        </w:numPr>
        <w:tabs>
          <w:tab w:val="left" w:pos="541"/>
        </w:tabs>
        <w:spacing w:before="144" w:line="264" w:lineRule="auto"/>
        <w:ind w:right="110"/>
        <w:jc w:val="both"/>
        <w:rPr>
          <w:sz w:val="20"/>
        </w:rPr>
      </w:pPr>
      <w:r>
        <w:rPr>
          <w:sz w:val="20"/>
        </w:rPr>
        <w:t>Smluvní strany se dohodly, že o předání a převzetí díla bude sepsán předávací protokol, který bude podepsán</w:t>
      </w:r>
      <w:r>
        <w:rPr>
          <w:spacing w:val="-13"/>
          <w:sz w:val="20"/>
        </w:rPr>
        <w:t xml:space="preserve"> </w:t>
      </w:r>
      <w:r>
        <w:rPr>
          <w:sz w:val="20"/>
        </w:rPr>
        <w:t>zástupci</w:t>
      </w:r>
      <w:r>
        <w:rPr>
          <w:spacing w:val="-12"/>
          <w:sz w:val="20"/>
        </w:rPr>
        <w:t xml:space="preserve"> </w:t>
      </w:r>
      <w:r>
        <w:rPr>
          <w:sz w:val="20"/>
        </w:rPr>
        <w:t>obou</w:t>
      </w:r>
      <w:r>
        <w:rPr>
          <w:spacing w:val="-12"/>
          <w:sz w:val="20"/>
        </w:rPr>
        <w:t xml:space="preserve"> </w:t>
      </w:r>
      <w:r>
        <w:rPr>
          <w:sz w:val="20"/>
        </w:rPr>
        <w:t>smluvních</w:t>
      </w:r>
      <w:r>
        <w:rPr>
          <w:spacing w:val="-12"/>
          <w:sz w:val="20"/>
        </w:rPr>
        <w:t xml:space="preserve"> </w:t>
      </w:r>
      <w:r>
        <w:rPr>
          <w:sz w:val="20"/>
        </w:rPr>
        <w:t>stran.</w:t>
      </w:r>
      <w:r>
        <w:rPr>
          <w:spacing w:val="-11"/>
          <w:sz w:val="20"/>
        </w:rPr>
        <w:t xml:space="preserve"> </w:t>
      </w:r>
      <w:r>
        <w:rPr>
          <w:sz w:val="20"/>
        </w:rPr>
        <w:t>Pokud</w:t>
      </w:r>
      <w:r>
        <w:rPr>
          <w:spacing w:val="-12"/>
          <w:sz w:val="20"/>
        </w:rPr>
        <w:t xml:space="preserve"> </w:t>
      </w:r>
      <w:r>
        <w:rPr>
          <w:sz w:val="20"/>
        </w:rPr>
        <w:t>Objednatel</w:t>
      </w:r>
      <w:r>
        <w:rPr>
          <w:spacing w:val="-13"/>
          <w:sz w:val="20"/>
        </w:rPr>
        <w:t xml:space="preserve"> </w:t>
      </w:r>
      <w:r>
        <w:rPr>
          <w:sz w:val="20"/>
        </w:rPr>
        <w:t>dílo</w:t>
      </w:r>
      <w:r>
        <w:rPr>
          <w:spacing w:val="-12"/>
          <w:sz w:val="20"/>
        </w:rPr>
        <w:t xml:space="preserve"> </w:t>
      </w:r>
      <w:r>
        <w:rPr>
          <w:sz w:val="20"/>
        </w:rPr>
        <w:t>nepřevezme,</w:t>
      </w:r>
      <w:r>
        <w:rPr>
          <w:spacing w:val="-11"/>
          <w:sz w:val="20"/>
        </w:rPr>
        <w:t xml:space="preserve"> </w:t>
      </w:r>
      <w:r>
        <w:rPr>
          <w:sz w:val="20"/>
        </w:rPr>
        <w:t>zavazuje</w:t>
      </w:r>
      <w:r>
        <w:rPr>
          <w:spacing w:val="-12"/>
          <w:sz w:val="20"/>
        </w:rPr>
        <w:t xml:space="preserve"> </w:t>
      </w:r>
      <w:r>
        <w:rPr>
          <w:sz w:val="20"/>
        </w:rPr>
        <w:t>se</w:t>
      </w:r>
      <w:r>
        <w:rPr>
          <w:spacing w:val="-12"/>
          <w:sz w:val="20"/>
        </w:rPr>
        <w:t xml:space="preserve"> </w:t>
      </w:r>
      <w:r>
        <w:rPr>
          <w:sz w:val="20"/>
        </w:rPr>
        <w:t>uvést</w:t>
      </w:r>
      <w:r>
        <w:rPr>
          <w:spacing w:val="-12"/>
          <w:sz w:val="20"/>
        </w:rPr>
        <w:t xml:space="preserve"> </w:t>
      </w:r>
      <w:r>
        <w:rPr>
          <w:sz w:val="20"/>
        </w:rPr>
        <w:t>v</w:t>
      </w:r>
      <w:r>
        <w:rPr>
          <w:spacing w:val="-2"/>
          <w:sz w:val="20"/>
        </w:rPr>
        <w:t xml:space="preserve"> </w:t>
      </w:r>
      <w:r>
        <w:rPr>
          <w:sz w:val="20"/>
        </w:rPr>
        <w:t>protokolu zdůvodnění a připojit svůj</w:t>
      </w:r>
      <w:r>
        <w:rPr>
          <w:spacing w:val="-3"/>
          <w:sz w:val="20"/>
        </w:rPr>
        <w:t xml:space="preserve"> </w:t>
      </w:r>
      <w:r>
        <w:rPr>
          <w:sz w:val="20"/>
        </w:rPr>
        <w:t>podpis.</w:t>
      </w:r>
    </w:p>
    <w:p w14:paraId="3B202C3C" w14:textId="77777777" w:rsidR="00373732" w:rsidRDefault="00FF6508">
      <w:pPr>
        <w:pStyle w:val="Odstavecseseznamem"/>
        <w:numPr>
          <w:ilvl w:val="1"/>
          <w:numId w:val="8"/>
        </w:numPr>
        <w:tabs>
          <w:tab w:val="left" w:pos="541"/>
        </w:tabs>
        <w:spacing w:before="120" w:line="264" w:lineRule="auto"/>
        <w:ind w:right="110"/>
        <w:jc w:val="both"/>
        <w:rPr>
          <w:sz w:val="20"/>
        </w:rPr>
      </w:pPr>
      <w:r>
        <w:rPr>
          <w:sz w:val="20"/>
        </w:rPr>
        <w:t>Smluvní</w:t>
      </w:r>
      <w:r>
        <w:rPr>
          <w:spacing w:val="-15"/>
          <w:sz w:val="20"/>
        </w:rPr>
        <w:t xml:space="preserve"> </w:t>
      </w:r>
      <w:r>
        <w:rPr>
          <w:sz w:val="20"/>
        </w:rPr>
        <w:t>strany</w:t>
      </w:r>
      <w:r>
        <w:rPr>
          <w:spacing w:val="-15"/>
          <w:sz w:val="20"/>
        </w:rPr>
        <w:t xml:space="preserve"> </w:t>
      </w:r>
      <w:r>
        <w:rPr>
          <w:sz w:val="20"/>
        </w:rPr>
        <w:t>výslovně</w:t>
      </w:r>
      <w:r>
        <w:rPr>
          <w:spacing w:val="-14"/>
          <w:sz w:val="20"/>
        </w:rPr>
        <w:t xml:space="preserve"> </w:t>
      </w:r>
      <w:r>
        <w:rPr>
          <w:sz w:val="20"/>
        </w:rPr>
        <w:t>vylučují</w:t>
      </w:r>
      <w:r>
        <w:rPr>
          <w:spacing w:val="-16"/>
          <w:sz w:val="20"/>
        </w:rPr>
        <w:t xml:space="preserve"> </w:t>
      </w:r>
      <w:r>
        <w:rPr>
          <w:sz w:val="20"/>
        </w:rPr>
        <w:t>použití</w:t>
      </w:r>
      <w:r>
        <w:rPr>
          <w:spacing w:val="-14"/>
          <w:sz w:val="20"/>
        </w:rPr>
        <w:t xml:space="preserve"> </w:t>
      </w:r>
      <w:r>
        <w:rPr>
          <w:sz w:val="20"/>
        </w:rPr>
        <w:t>ust.</w:t>
      </w:r>
      <w:r>
        <w:rPr>
          <w:spacing w:val="-14"/>
          <w:sz w:val="20"/>
        </w:rPr>
        <w:t xml:space="preserve"> </w:t>
      </w:r>
      <w:r>
        <w:rPr>
          <w:sz w:val="20"/>
        </w:rPr>
        <w:t>§</w:t>
      </w:r>
      <w:r>
        <w:rPr>
          <w:spacing w:val="-14"/>
          <w:sz w:val="20"/>
        </w:rPr>
        <w:t xml:space="preserve"> </w:t>
      </w:r>
      <w:r>
        <w:rPr>
          <w:sz w:val="20"/>
        </w:rPr>
        <w:t>2605</w:t>
      </w:r>
      <w:r>
        <w:rPr>
          <w:spacing w:val="-14"/>
          <w:sz w:val="20"/>
        </w:rPr>
        <w:t xml:space="preserve"> </w:t>
      </w:r>
      <w:r>
        <w:rPr>
          <w:sz w:val="20"/>
        </w:rPr>
        <w:t>o.z.</w:t>
      </w:r>
      <w:r>
        <w:rPr>
          <w:spacing w:val="-14"/>
          <w:sz w:val="20"/>
        </w:rPr>
        <w:t xml:space="preserve"> </w:t>
      </w:r>
      <w:r>
        <w:rPr>
          <w:sz w:val="20"/>
        </w:rPr>
        <w:t>a</w:t>
      </w:r>
      <w:r>
        <w:rPr>
          <w:spacing w:val="-14"/>
          <w:sz w:val="20"/>
        </w:rPr>
        <w:t xml:space="preserve"> </w:t>
      </w:r>
      <w:r>
        <w:rPr>
          <w:sz w:val="20"/>
        </w:rPr>
        <w:t>ust.</w:t>
      </w:r>
      <w:r>
        <w:rPr>
          <w:spacing w:val="-14"/>
          <w:sz w:val="20"/>
        </w:rPr>
        <w:t xml:space="preserve"> </w:t>
      </w:r>
      <w:r>
        <w:rPr>
          <w:sz w:val="20"/>
        </w:rPr>
        <w:t>§</w:t>
      </w:r>
      <w:r>
        <w:rPr>
          <w:spacing w:val="-14"/>
          <w:sz w:val="20"/>
        </w:rPr>
        <w:t xml:space="preserve"> </w:t>
      </w:r>
      <w:r>
        <w:rPr>
          <w:sz w:val="20"/>
        </w:rPr>
        <w:t>2628</w:t>
      </w:r>
      <w:r>
        <w:rPr>
          <w:spacing w:val="-15"/>
          <w:sz w:val="20"/>
        </w:rPr>
        <w:t xml:space="preserve"> </w:t>
      </w:r>
      <w:r>
        <w:rPr>
          <w:sz w:val="20"/>
        </w:rPr>
        <w:t>o.z.</w:t>
      </w:r>
      <w:r>
        <w:rPr>
          <w:spacing w:val="-16"/>
          <w:sz w:val="20"/>
        </w:rPr>
        <w:t xml:space="preserve"> </w:t>
      </w:r>
      <w:r>
        <w:rPr>
          <w:sz w:val="20"/>
        </w:rPr>
        <w:t>Objednatel</w:t>
      </w:r>
      <w:r>
        <w:rPr>
          <w:spacing w:val="-15"/>
          <w:sz w:val="20"/>
        </w:rPr>
        <w:t xml:space="preserve"> </w:t>
      </w:r>
      <w:r>
        <w:rPr>
          <w:sz w:val="20"/>
        </w:rPr>
        <w:t>nemá</w:t>
      </w:r>
      <w:r>
        <w:rPr>
          <w:spacing w:val="-14"/>
          <w:sz w:val="20"/>
        </w:rPr>
        <w:t xml:space="preserve"> </w:t>
      </w:r>
      <w:r>
        <w:rPr>
          <w:sz w:val="20"/>
        </w:rPr>
        <w:t>povinnost</w:t>
      </w:r>
      <w:r>
        <w:rPr>
          <w:spacing w:val="-14"/>
          <w:sz w:val="20"/>
        </w:rPr>
        <w:t xml:space="preserve"> </w:t>
      </w:r>
      <w:r>
        <w:rPr>
          <w:sz w:val="20"/>
        </w:rPr>
        <w:t>převzít dílo, které vykazuje vady a nedodělky nebo v případě, že zhotovitel nepředal veškeré doklady dle čl. 2.16 této</w:t>
      </w:r>
      <w:r>
        <w:rPr>
          <w:spacing w:val="-2"/>
          <w:sz w:val="20"/>
        </w:rPr>
        <w:t xml:space="preserve"> </w:t>
      </w:r>
      <w:r>
        <w:rPr>
          <w:sz w:val="20"/>
        </w:rPr>
        <w:t>smlouvy.</w:t>
      </w:r>
    </w:p>
    <w:p w14:paraId="5C4DD01D" w14:textId="77777777" w:rsidR="00373732" w:rsidRDefault="00373732">
      <w:pPr>
        <w:pStyle w:val="Zkladntext"/>
        <w:spacing w:before="10"/>
      </w:pPr>
    </w:p>
    <w:p w14:paraId="3035CBF7" w14:textId="77777777" w:rsidR="00373732" w:rsidRDefault="00FF6508">
      <w:pPr>
        <w:pStyle w:val="Nadpis4"/>
        <w:numPr>
          <w:ilvl w:val="0"/>
          <w:numId w:val="11"/>
        </w:numPr>
        <w:tabs>
          <w:tab w:val="left" w:pos="4068"/>
          <w:tab w:val="left" w:pos="4069"/>
        </w:tabs>
        <w:ind w:left="4069" w:hanging="600"/>
        <w:jc w:val="left"/>
      </w:pPr>
      <w:r>
        <w:t>Cena díla-platební</w:t>
      </w:r>
      <w:r>
        <w:rPr>
          <w:spacing w:val="-3"/>
        </w:rPr>
        <w:t xml:space="preserve"> </w:t>
      </w:r>
      <w:r>
        <w:t>podmínky</w:t>
      </w:r>
    </w:p>
    <w:p w14:paraId="1ADE9DFF" w14:textId="77777777" w:rsidR="00373732" w:rsidRDefault="00FF6508">
      <w:pPr>
        <w:pStyle w:val="Odstavecseseznamem"/>
        <w:numPr>
          <w:ilvl w:val="1"/>
          <w:numId w:val="7"/>
        </w:numPr>
        <w:tabs>
          <w:tab w:val="left" w:pos="680"/>
        </w:tabs>
        <w:spacing w:before="144" w:line="264" w:lineRule="auto"/>
        <w:ind w:right="112"/>
        <w:jc w:val="both"/>
        <w:rPr>
          <w:sz w:val="20"/>
        </w:rPr>
      </w:pPr>
      <w:r>
        <w:rPr>
          <w:sz w:val="20"/>
        </w:rPr>
        <w:t xml:space="preserve">Objednatel se zavazuje zaplatit za plnění dle této smlouvy celkovou smluvní cenu stanovenou dle přílohy č. 1, tj celkem </w:t>
      </w:r>
      <w:r>
        <w:rPr>
          <w:b/>
          <w:sz w:val="20"/>
        </w:rPr>
        <w:t>3 985 967,10 Kč bez</w:t>
      </w:r>
      <w:r>
        <w:rPr>
          <w:b/>
          <w:spacing w:val="-1"/>
          <w:sz w:val="20"/>
        </w:rPr>
        <w:t xml:space="preserve"> </w:t>
      </w:r>
      <w:r>
        <w:rPr>
          <w:b/>
          <w:sz w:val="20"/>
        </w:rPr>
        <w:t>DPH</w:t>
      </w:r>
      <w:r>
        <w:rPr>
          <w:sz w:val="20"/>
        </w:rPr>
        <w:t>.</w:t>
      </w:r>
    </w:p>
    <w:p w14:paraId="695FFC40" w14:textId="77777777" w:rsidR="00373732" w:rsidRDefault="00FF6508">
      <w:pPr>
        <w:pStyle w:val="Odstavecseseznamem"/>
        <w:numPr>
          <w:ilvl w:val="1"/>
          <w:numId w:val="7"/>
        </w:numPr>
        <w:tabs>
          <w:tab w:val="left" w:pos="680"/>
        </w:tabs>
        <w:spacing w:before="118" w:line="266" w:lineRule="auto"/>
        <w:ind w:right="118"/>
        <w:jc w:val="both"/>
        <w:rPr>
          <w:sz w:val="20"/>
        </w:rPr>
      </w:pPr>
      <w:r>
        <w:rPr>
          <w:sz w:val="20"/>
        </w:rPr>
        <w:t>DPH</w:t>
      </w:r>
      <w:r>
        <w:rPr>
          <w:spacing w:val="-7"/>
          <w:sz w:val="20"/>
        </w:rPr>
        <w:t xml:space="preserve"> </w:t>
      </w:r>
      <w:r>
        <w:rPr>
          <w:sz w:val="20"/>
        </w:rPr>
        <w:t>bude</w:t>
      </w:r>
      <w:r>
        <w:rPr>
          <w:spacing w:val="-10"/>
          <w:sz w:val="20"/>
        </w:rPr>
        <w:t xml:space="preserve"> </w:t>
      </w:r>
      <w:r>
        <w:rPr>
          <w:sz w:val="20"/>
        </w:rPr>
        <w:t>Zhotovitelem</w:t>
      </w:r>
      <w:r>
        <w:rPr>
          <w:spacing w:val="-8"/>
          <w:sz w:val="20"/>
        </w:rPr>
        <w:t xml:space="preserve"> </w:t>
      </w:r>
      <w:r>
        <w:rPr>
          <w:sz w:val="20"/>
        </w:rPr>
        <w:t>účtována</w:t>
      </w:r>
      <w:r>
        <w:rPr>
          <w:spacing w:val="-10"/>
          <w:sz w:val="20"/>
        </w:rPr>
        <w:t xml:space="preserve"> </w:t>
      </w:r>
      <w:r>
        <w:rPr>
          <w:sz w:val="20"/>
        </w:rPr>
        <w:t>v</w:t>
      </w:r>
      <w:r>
        <w:rPr>
          <w:spacing w:val="-1"/>
          <w:sz w:val="20"/>
        </w:rPr>
        <w:t xml:space="preserve"> </w:t>
      </w:r>
      <w:r>
        <w:rPr>
          <w:sz w:val="20"/>
        </w:rPr>
        <w:t>souladu</w:t>
      </w:r>
      <w:r>
        <w:rPr>
          <w:spacing w:val="-8"/>
          <w:sz w:val="20"/>
        </w:rPr>
        <w:t xml:space="preserve"> </w:t>
      </w:r>
      <w:r>
        <w:rPr>
          <w:sz w:val="20"/>
        </w:rPr>
        <w:t>s</w:t>
      </w:r>
      <w:r>
        <w:rPr>
          <w:spacing w:val="-7"/>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7"/>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225D216E" w14:textId="77777777" w:rsidR="00373732" w:rsidRDefault="00FF6508">
      <w:pPr>
        <w:pStyle w:val="Odstavecseseznamem"/>
        <w:numPr>
          <w:ilvl w:val="1"/>
          <w:numId w:val="7"/>
        </w:numPr>
        <w:tabs>
          <w:tab w:val="left" w:pos="680"/>
        </w:tabs>
        <w:spacing w:before="116" w:line="264" w:lineRule="auto"/>
        <w:ind w:right="111"/>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3"/>
          <w:sz w:val="20"/>
        </w:rPr>
        <w:t xml:space="preserve"> </w:t>
      </w:r>
      <w:r>
        <w:rPr>
          <w:sz w:val="20"/>
        </w:rPr>
        <w:t>dalších</w:t>
      </w:r>
      <w:r>
        <w:rPr>
          <w:spacing w:val="-11"/>
          <w:sz w:val="20"/>
        </w:rPr>
        <w:t xml:space="preserve"> </w:t>
      </w:r>
      <w:r>
        <w:rPr>
          <w:sz w:val="20"/>
        </w:rPr>
        <w:t>nákladů</w:t>
      </w:r>
      <w:r>
        <w:rPr>
          <w:spacing w:val="-13"/>
          <w:sz w:val="20"/>
        </w:rPr>
        <w:t xml:space="preserve"> </w:t>
      </w:r>
      <w:r>
        <w:rPr>
          <w:sz w:val="20"/>
        </w:rPr>
        <w:t>spojených</w:t>
      </w:r>
      <w:r>
        <w:rPr>
          <w:spacing w:val="-13"/>
          <w:sz w:val="20"/>
        </w:rPr>
        <w:t xml:space="preserve"> </w:t>
      </w:r>
      <w:r>
        <w:rPr>
          <w:sz w:val="20"/>
        </w:rPr>
        <w:t>s</w:t>
      </w:r>
      <w:r>
        <w:rPr>
          <w:spacing w:val="-9"/>
          <w:sz w:val="20"/>
        </w:rPr>
        <w:t xml:space="preserve"> </w:t>
      </w:r>
      <w:r>
        <w:rPr>
          <w:sz w:val="20"/>
        </w:rPr>
        <w:t>plněním</w:t>
      </w:r>
      <w:r>
        <w:rPr>
          <w:spacing w:val="-10"/>
          <w:sz w:val="20"/>
        </w:rPr>
        <w:t xml:space="preserve"> </w:t>
      </w:r>
      <w:r>
        <w:rPr>
          <w:sz w:val="20"/>
        </w:rPr>
        <w:t>předmětu</w:t>
      </w:r>
      <w:r>
        <w:rPr>
          <w:spacing w:val="-11"/>
          <w:sz w:val="20"/>
        </w:rPr>
        <w:t xml:space="preserve"> </w:t>
      </w:r>
      <w:r>
        <w:rPr>
          <w:sz w:val="20"/>
        </w:rPr>
        <w:t>smlouvy,</w:t>
      </w:r>
      <w:r>
        <w:rPr>
          <w:spacing w:val="-13"/>
          <w:sz w:val="20"/>
        </w:rPr>
        <w:t xml:space="preserve"> </w:t>
      </w:r>
      <w:r>
        <w:rPr>
          <w:sz w:val="20"/>
        </w:rPr>
        <w:t>které</w:t>
      </w:r>
      <w:r>
        <w:rPr>
          <w:spacing w:val="-10"/>
          <w:sz w:val="20"/>
        </w:rPr>
        <w:t xml:space="preserve"> </w:t>
      </w:r>
      <w:r>
        <w:rPr>
          <w:sz w:val="20"/>
        </w:rPr>
        <w:t>nejsou</w:t>
      </w:r>
      <w:r>
        <w:rPr>
          <w:spacing w:val="-12"/>
          <w:sz w:val="20"/>
        </w:rPr>
        <w:t xml:space="preserve"> </w:t>
      </w:r>
      <w:r>
        <w:rPr>
          <w:sz w:val="20"/>
        </w:rPr>
        <w:t>výslovně</w:t>
      </w:r>
      <w:r>
        <w:rPr>
          <w:spacing w:val="-11"/>
          <w:sz w:val="20"/>
        </w:rPr>
        <w:t xml:space="preserve"> </w:t>
      </w:r>
      <w:r>
        <w:rPr>
          <w:sz w:val="20"/>
        </w:rPr>
        <w:t>uvedeny</w:t>
      </w:r>
      <w:r>
        <w:rPr>
          <w:spacing w:val="-11"/>
          <w:sz w:val="20"/>
        </w:rPr>
        <w:t xml:space="preserve"> </w:t>
      </w:r>
      <w:r>
        <w:rPr>
          <w:sz w:val="20"/>
        </w:rPr>
        <w:t>v</w:t>
      </w:r>
      <w:r>
        <w:rPr>
          <w:spacing w:val="-9"/>
          <w:sz w:val="20"/>
        </w:rPr>
        <w:t xml:space="preserve"> </w:t>
      </w:r>
      <w:r>
        <w:rPr>
          <w:sz w:val="20"/>
        </w:rPr>
        <w:t>této smlouvě, ale o kterých Zhotovitel při stanovení smluvní ceny vzhledem ke svým odborným znalostem s vynaložením</w:t>
      </w:r>
      <w:r>
        <w:rPr>
          <w:spacing w:val="-11"/>
          <w:sz w:val="20"/>
        </w:rPr>
        <w:t xml:space="preserve"> </w:t>
      </w:r>
      <w:r>
        <w:rPr>
          <w:sz w:val="20"/>
        </w:rPr>
        <w:t>veškeré</w:t>
      </w:r>
      <w:r>
        <w:rPr>
          <w:spacing w:val="-11"/>
          <w:sz w:val="20"/>
        </w:rPr>
        <w:t xml:space="preserve"> </w:t>
      </w:r>
      <w:r>
        <w:rPr>
          <w:sz w:val="20"/>
        </w:rPr>
        <w:t>odborné</w:t>
      </w:r>
      <w:r>
        <w:rPr>
          <w:spacing w:val="-12"/>
          <w:sz w:val="20"/>
        </w:rPr>
        <w:t xml:space="preserve"> </w:t>
      </w:r>
      <w:r>
        <w:rPr>
          <w:sz w:val="20"/>
        </w:rPr>
        <w:t>péče</w:t>
      </w:r>
      <w:r>
        <w:rPr>
          <w:spacing w:val="-9"/>
          <w:sz w:val="20"/>
        </w:rPr>
        <w:t xml:space="preserve"> </w:t>
      </w:r>
      <w:r>
        <w:rPr>
          <w:sz w:val="20"/>
        </w:rPr>
        <w:t>věděl</w:t>
      </w:r>
      <w:r>
        <w:rPr>
          <w:spacing w:val="-12"/>
          <w:sz w:val="20"/>
        </w:rPr>
        <w:t xml:space="preserve"> </w:t>
      </w:r>
      <w:r>
        <w:rPr>
          <w:sz w:val="20"/>
        </w:rPr>
        <w:t>nebo</w:t>
      </w:r>
      <w:r>
        <w:rPr>
          <w:spacing w:val="-11"/>
          <w:sz w:val="20"/>
        </w:rPr>
        <w:t xml:space="preserve"> </w:t>
      </w:r>
      <w:r>
        <w:rPr>
          <w:sz w:val="20"/>
        </w:rPr>
        <w:t>vědět</w:t>
      </w:r>
      <w:r>
        <w:rPr>
          <w:spacing w:val="-9"/>
          <w:sz w:val="20"/>
        </w:rPr>
        <w:t xml:space="preserve"> </w:t>
      </w:r>
      <w:r>
        <w:rPr>
          <w:sz w:val="20"/>
        </w:rPr>
        <w:t>měl</w:t>
      </w:r>
      <w:r>
        <w:rPr>
          <w:spacing w:val="-10"/>
          <w:sz w:val="20"/>
        </w:rPr>
        <w:t xml:space="preserve"> </w:t>
      </w:r>
      <w:r>
        <w:rPr>
          <w:sz w:val="20"/>
        </w:rPr>
        <w:t>a</w:t>
      </w:r>
      <w:r>
        <w:rPr>
          <w:spacing w:val="-12"/>
          <w:sz w:val="20"/>
        </w:rPr>
        <w:t xml:space="preserve"> </w:t>
      </w:r>
      <w:r>
        <w:rPr>
          <w:sz w:val="20"/>
        </w:rPr>
        <w:t>mohl.</w:t>
      </w:r>
      <w:r>
        <w:rPr>
          <w:spacing w:val="-11"/>
          <w:sz w:val="20"/>
        </w:rPr>
        <w:t xml:space="preserve"> </w:t>
      </w:r>
      <w:r>
        <w:rPr>
          <w:sz w:val="20"/>
        </w:rPr>
        <w:t>Jedná</w:t>
      </w:r>
      <w:r>
        <w:rPr>
          <w:spacing w:val="-12"/>
          <w:sz w:val="20"/>
        </w:rPr>
        <w:t xml:space="preserve"> </w:t>
      </w:r>
      <w:r>
        <w:rPr>
          <w:sz w:val="20"/>
        </w:rPr>
        <w:t>se</w:t>
      </w:r>
      <w:r>
        <w:rPr>
          <w:spacing w:val="-12"/>
          <w:sz w:val="20"/>
        </w:rPr>
        <w:t xml:space="preserve"> </w:t>
      </w:r>
      <w:r>
        <w:rPr>
          <w:sz w:val="20"/>
        </w:rPr>
        <w:t>zejména</w:t>
      </w:r>
      <w:r>
        <w:rPr>
          <w:spacing w:val="-11"/>
          <w:sz w:val="20"/>
        </w:rPr>
        <w:t xml:space="preserve"> </w:t>
      </w:r>
      <w:r>
        <w:rPr>
          <w:sz w:val="20"/>
        </w:rPr>
        <w:t>o</w:t>
      </w:r>
      <w:r>
        <w:rPr>
          <w:spacing w:val="-9"/>
          <w:sz w:val="20"/>
        </w:rPr>
        <w:t xml:space="preserve"> </w:t>
      </w:r>
      <w:r>
        <w:rPr>
          <w:sz w:val="20"/>
        </w:rPr>
        <w:t>náklady</w:t>
      </w:r>
      <w:r>
        <w:rPr>
          <w:spacing w:val="-10"/>
          <w:sz w:val="20"/>
        </w:rPr>
        <w:t xml:space="preserve"> </w:t>
      </w:r>
      <w:r>
        <w:rPr>
          <w:sz w:val="20"/>
        </w:rPr>
        <w:t>na</w:t>
      </w:r>
      <w:r>
        <w:rPr>
          <w:spacing w:val="-9"/>
          <w:sz w:val="20"/>
        </w:rPr>
        <w:t xml:space="preserve"> </w:t>
      </w:r>
      <w:r>
        <w:rPr>
          <w:sz w:val="20"/>
        </w:rPr>
        <w:t>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2"/>
          <w:sz w:val="20"/>
        </w:rPr>
        <w:t xml:space="preserve"> </w:t>
      </w:r>
      <w:r>
        <w:rPr>
          <w:sz w:val="20"/>
        </w:rPr>
        <w:t>předpisů.</w:t>
      </w:r>
    </w:p>
    <w:p w14:paraId="69D84E4D" w14:textId="77777777" w:rsidR="00373732" w:rsidRDefault="00FF6508">
      <w:pPr>
        <w:pStyle w:val="Odstavecseseznamem"/>
        <w:numPr>
          <w:ilvl w:val="1"/>
          <w:numId w:val="7"/>
        </w:numPr>
        <w:tabs>
          <w:tab w:val="left" w:pos="680"/>
        </w:tabs>
        <w:spacing w:before="122" w:line="264" w:lineRule="auto"/>
        <w:ind w:right="120"/>
        <w:jc w:val="both"/>
        <w:rPr>
          <w:sz w:val="20"/>
        </w:rPr>
      </w:pPr>
      <w:r>
        <w:rPr>
          <w:sz w:val="20"/>
        </w:rPr>
        <w:t>Financování</w:t>
      </w:r>
      <w:r>
        <w:rPr>
          <w:spacing w:val="-8"/>
          <w:sz w:val="20"/>
        </w:rPr>
        <w:t xml:space="preserve"> </w:t>
      </w:r>
      <w:r>
        <w:rPr>
          <w:sz w:val="20"/>
        </w:rPr>
        <w:t>v</w:t>
      </w:r>
      <w:r>
        <w:rPr>
          <w:spacing w:val="-7"/>
          <w:sz w:val="20"/>
        </w:rPr>
        <w:t xml:space="preserve"> </w:t>
      </w:r>
      <w:r>
        <w:rPr>
          <w:sz w:val="20"/>
        </w:rPr>
        <w:t>průběhu</w:t>
      </w:r>
      <w:r>
        <w:rPr>
          <w:spacing w:val="-9"/>
          <w:sz w:val="20"/>
        </w:rPr>
        <w:t xml:space="preserve"> </w:t>
      </w:r>
      <w:r>
        <w:rPr>
          <w:sz w:val="20"/>
        </w:rPr>
        <w:t>provádění</w:t>
      </w:r>
      <w:r>
        <w:rPr>
          <w:spacing w:val="-7"/>
          <w:sz w:val="20"/>
        </w:rPr>
        <w:t xml:space="preserve"> </w:t>
      </w:r>
      <w:r>
        <w:rPr>
          <w:sz w:val="20"/>
        </w:rPr>
        <w:t>díla</w:t>
      </w:r>
      <w:r>
        <w:rPr>
          <w:spacing w:val="-9"/>
          <w:sz w:val="20"/>
        </w:rPr>
        <w:t xml:space="preserve"> </w:t>
      </w:r>
      <w:r>
        <w:rPr>
          <w:sz w:val="20"/>
        </w:rPr>
        <w:t>bude</w:t>
      </w:r>
      <w:r>
        <w:rPr>
          <w:spacing w:val="-6"/>
          <w:sz w:val="20"/>
        </w:rPr>
        <w:t xml:space="preserve"> </w:t>
      </w:r>
      <w:r>
        <w:rPr>
          <w:sz w:val="20"/>
        </w:rPr>
        <w:t>probíhat</w:t>
      </w:r>
      <w:r>
        <w:rPr>
          <w:spacing w:val="-6"/>
          <w:sz w:val="20"/>
        </w:rPr>
        <w:t xml:space="preserve"> </w:t>
      </w:r>
      <w:r>
        <w:rPr>
          <w:sz w:val="20"/>
        </w:rPr>
        <w:t>měsíčně</w:t>
      </w:r>
      <w:r>
        <w:rPr>
          <w:spacing w:val="-9"/>
          <w:sz w:val="20"/>
        </w:rPr>
        <w:t xml:space="preserve"> </w:t>
      </w:r>
      <w:r>
        <w:rPr>
          <w:sz w:val="20"/>
        </w:rPr>
        <w:t>na</w:t>
      </w:r>
      <w:r>
        <w:rPr>
          <w:spacing w:val="-8"/>
          <w:sz w:val="20"/>
        </w:rPr>
        <w:t xml:space="preserve"> </w:t>
      </w:r>
      <w:r>
        <w:rPr>
          <w:sz w:val="20"/>
        </w:rPr>
        <w:t>základě</w:t>
      </w:r>
      <w:r>
        <w:rPr>
          <w:spacing w:val="-9"/>
          <w:sz w:val="20"/>
        </w:rPr>
        <w:t xml:space="preserve"> </w:t>
      </w:r>
      <w:r>
        <w:rPr>
          <w:sz w:val="20"/>
        </w:rPr>
        <w:t>faktur</w:t>
      </w:r>
      <w:r>
        <w:rPr>
          <w:spacing w:val="-8"/>
          <w:sz w:val="20"/>
        </w:rPr>
        <w:t xml:space="preserve"> </w:t>
      </w:r>
      <w:r>
        <w:rPr>
          <w:sz w:val="20"/>
        </w:rPr>
        <w:t>vystavených</w:t>
      </w:r>
      <w:r>
        <w:rPr>
          <w:spacing w:val="-8"/>
          <w:sz w:val="20"/>
        </w:rPr>
        <w:t xml:space="preserve"> </w:t>
      </w:r>
      <w:r>
        <w:rPr>
          <w:sz w:val="20"/>
        </w:rPr>
        <w:t>Zhotovitelem na</w:t>
      </w:r>
      <w:r>
        <w:rPr>
          <w:spacing w:val="-21"/>
          <w:sz w:val="20"/>
        </w:rPr>
        <w:t xml:space="preserve"> </w:t>
      </w:r>
      <w:r>
        <w:rPr>
          <w:sz w:val="20"/>
        </w:rPr>
        <w:t>základě</w:t>
      </w:r>
      <w:r>
        <w:rPr>
          <w:spacing w:val="-17"/>
          <w:sz w:val="20"/>
        </w:rPr>
        <w:t xml:space="preserve"> </w:t>
      </w:r>
      <w:r>
        <w:rPr>
          <w:sz w:val="20"/>
        </w:rPr>
        <w:t>Objednatelem</w:t>
      </w:r>
      <w:r>
        <w:rPr>
          <w:spacing w:val="-20"/>
          <w:sz w:val="20"/>
        </w:rPr>
        <w:t xml:space="preserve"> </w:t>
      </w:r>
      <w:r>
        <w:rPr>
          <w:sz w:val="20"/>
        </w:rPr>
        <w:t>potvrzeného</w:t>
      </w:r>
      <w:r>
        <w:rPr>
          <w:spacing w:val="-17"/>
          <w:sz w:val="20"/>
        </w:rPr>
        <w:t xml:space="preserve"> </w:t>
      </w:r>
      <w:r>
        <w:rPr>
          <w:sz w:val="20"/>
        </w:rPr>
        <w:t>protokolu</w:t>
      </w:r>
      <w:r>
        <w:rPr>
          <w:spacing w:val="-21"/>
          <w:sz w:val="20"/>
        </w:rPr>
        <w:t xml:space="preserve"> </w:t>
      </w:r>
      <w:r>
        <w:rPr>
          <w:sz w:val="20"/>
        </w:rPr>
        <w:t>o</w:t>
      </w:r>
      <w:r>
        <w:rPr>
          <w:spacing w:val="-17"/>
          <w:sz w:val="20"/>
        </w:rPr>
        <w:t xml:space="preserve"> </w:t>
      </w:r>
      <w:r>
        <w:rPr>
          <w:sz w:val="20"/>
        </w:rPr>
        <w:t>skutečně</w:t>
      </w:r>
      <w:r>
        <w:rPr>
          <w:spacing w:val="-20"/>
          <w:sz w:val="20"/>
        </w:rPr>
        <w:t xml:space="preserve"> </w:t>
      </w:r>
      <w:r>
        <w:rPr>
          <w:sz w:val="20"/>
        </w:rPr>
        <w:t>provedených</w:t>
      </w:r>
      <w:r>
        <w:rPr>
          <w:spacing w:val="-20"/>
          <w:sz w:val="20"/>
        </w:rPr>
        <w:t xml:space="preserve"> </w:t>
      </w:r>
      <w:r>
        <w:rPr>
          <w:sz w:val="20"/>
        </w:rPr>
        <w:t>pracích</w:t>
      </w:r>
      <w:r>
        <w:rPr>
          <w:spacing w:val="-18"/>
          <w:sz w:val="20"/>
        </w:rPr>
        <w:t xml:space="preserve"> </w:t>
      </w:r>
      <w:r>
        <w:rPr>
          <w:sz w:val="20"/>
        </w:rPr>
        <w:t>a</w:t>
      </w:r>
      <w:r>
        <w:rPr>
          <w:spacing w:val="-20"/>
          <w:sz w:val="20"/>
        </w:rPr>
        <w:t xml:space="preserve"> </w:t>
      </w:r>
      <w:r>
        <w:rPr>
          <w:sz w:val="20"/>
        </w:rPr>
        <w:t>dodávkách.</w:t>
      </w:r>
      <w:r>
        <w:rPr>
          <w:spacing w:val="-20"/>
          <w:sz w:val="20"/>
        </w:rPr>
        <w:t xml:space="preserve"> </w:t>
      </w:r>
      <w:r>
        <w:rPr>
          <w:sz w:val="20"/>
        </w:rPr>
        <w:t>Objednatel</w:t>
      </w:r>
    </w:p>
    <w:p w14:paraId="2A40DBE8" w14:textId="77777777" w:rsidR="00373732" w:rsidRDefault="00373732">
      <w:pPr>
        <w:spacing w:line="264" w:lineRule="auto"/>
        <w:jc w:val="both"/>
        <w:rPr>
          <w:sz w:val="20"/>
        </w:rPr>
        <w:sectPr w:rsidR="00373732">
          <w:pgSz w:w="11910" w:h="16840"/>
          <w:pgMar w:top="760" w:right="740" w:bottom="400" w:left="1020" w:header="0" w:footer="205" w:gutter="0"/>
          <w:cols w:space="708"/>
        </w:sectPr>
      </w:pPr>
    </w:p>
    <w:p w14:paraId="15411765" w14:textId="77777777" w:rsidR="00373732" w:rsidRDefault="00FF6508">
      <w:pPr>
        <w:pStyle w:val="Zkladntext"/>
        <w:spacing w:before="73" w:line="264" w:lineRule="auto"/>
        <w:ind w:left="679" w:right="108"/>
        <w:jc w:val="both"/>
      </w:pPr>
      <w:r>
        <w:lastRenderedPageBreak/>
        <w:t>uhradí faktury do výše 90 % z celkové ceny díla bez DPH. Zbývajících 10 % bude pozastavená částka (dále</w:t>
      </w:r>
      <w:r>
        <w:rPr>
          <w:spacing w:val="-6"/>
        </w:rPr>
        <w:t xml:space="preserve"> </w:t>
      </w:r>
      <w:r>
        <w:t>jen</w:t>
      </w:r>
      <w:r>
        <w:rPr>
          <w:spacing w:val="-8"/>
        </w:rPr>
        <w:t xml:space="preserve"> </w:t>
      </w:r>
      <w:r>
        <w:t>„zádržné“),</w:t>
      </w:r>
      <w:r>
        <w:rPr>
          <w:spacing w:val="-6"/>
        </w:rPr>
        <w:t xml:space="preserve"> </w:t>
      </w:r>
      <w:r>
        <w:t>kterou</w:t>
      </w:r>
      <w:r>
        <w:rPr>
          <w:spacing w:val="-5"/>
        </w:rPr>
        <w:t xml:space="preserve"> </w:t>
      </w:r>
      <w:r>
        <w:t>Objednatel</w:t>
      </w:r>
      <w:r>
        <w:rPr>
          <w:spacing w:val="-5"/>
        </w:rPr>
        <w:t xml:space="preserve"> </w:t>
      </w:r>
      <w:r>
        <w:t>uvolní</w:t>
      </w:r>
      <w:r>
        <w:rPr>
          <w:spacing w:val="-8"/>
        </w:rPr>
        <w:t xml:space="preserve"> </w:t>
      </w:r>
      <w:r>
        <w:t>Zhotoviteli</w:t>
      </w:r>
      <w:r>
        <w:rPr>
          <w:spacing w:val="-5"/>
        </w:rPr>
        <w:t xml:space="preserve"> </w:t>
      </w:r>
      <w:r>
        <w:t>po</w:t>
      </w:r>
      <w:r>
        <w:rPr>
          <w:spacing w:val="-8"/>
        </w:rPr>
        <w:t xml:space="preserve"> </w:t>
      </w:r>
      <w:r>
        <w:t>odstranění</w:t>
      </w:r>
      <w:r>
        <w:rPr>
          <w:spacing w:val="-7"/>
        </w:rPr>
        <w:t xml:space="preserve"> </w:t>
      </w:r>
      <w:r>
        <w:t>všech</w:t>
      </w:r>
      <w:r>
        <w:rPr>
          <w:spacing w:val="-8"/>
        </w:rPr>
        <w:t xml:space="preserve"> </w:t>
      </w:r>
      <w:r>
        <w:t>vad</w:t>
      </w:r>
      <w:r>
        <w:rPr>
          <w:spacing w:val="-3"/>
        </w:rPr>
        <w:t xml:space="preserve"> </w:t>
      </w:r>
      <w:r>
        <w:t>a</w:t>
      </w:r>
      <w:r>
        <w:rPr>
          <w:spacing w:val="-7"/>
        </w:rPr>
        <w:t xml:space="preserve"> </w:t>
      </w:r>
      <w:r>
        <w:t>nedodělků</w:t>
      </w:r>
      <w:r>
        <w:rPr>
          <w:spacing w:val="-5"/>
        </w:rPr>
        <w:t xml:space="preserve"> </w:t>
      </w:r>
      <w:r>
        <w:t>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(na vyplacení zádržného) bude kopie předávacího protokolu potvrzená</w:t>
      </w:r>
      <w:r>
        <w:rPr>
          <w:spacing w:val="-2"/>
        </w:rPr>
        <w:t xml:space="preserve"> </w:t>
      </w:r>
      <w:r>
        <w:t>Objednatelem.</w:t>
      </w:r>
    </w:p>
    <w:p w14:paraId="7D2B356F" w14:textId="77777777" w:rsidR="00373732" w:rsidRDefault="00FF6508">
      <w:pPr>
        <w:pStyle w:val="Odstavecseseznamem"/>
        <w:numPr>
          <w:ilvl w:val="1"/>
          <w:numId w:val="7"/>
        </w:numPr>
        <w:tabs>
          <w:tab w:val="left" w:pos="680"/>
        </w:tabs>
        <w:spacing w:before="119"/>
        <w:ind w:hanging="568"/>
        <w:jc w:val="both"/>
        <w:rPr>
          <w:sz w:val="20"/>
        </w:rPr>
      </w:pPr>
      <w:r>
        <w:rPr>
          <w:sz w:val="20"/>
        </w:rPr>
        <w:t>Každá faktura bude mít splatnost 30 dnů od jejího řádného doručení</w:t>
      </w:r>
      <w:r>
        <w:rPr>
          <w:spacing w:val="-12"/>
          <w:sz w:val="20"/>
        </w:rPr>
        <w:t xml:space="preserve"> </w:t>
      </w:r>
      <w:r>
        <w:rPr>
          <w:sz w:val="20"/>
        </w:rPr>
        <w:t>Objednateli.</w:t>
      </w:r>
    </w:p>
    <w:p w14:paraId="7DADE8EB" w14:textId="77777777" w:rsidR="00373732" w:rsidRDefault="00FF6508">
      <w:pPr>
        <w:pStyle w:val="Odstavecseseznamem"/>
        <w:numPr>
          <w:ilvl w:val="1"/>
          <w:numId w:val="7"/>
        </w:numPr>
        <w:tabs>
          <w:tab w:val="left" w:pos="680"/>
        </w:tabs>
        <w:spacing w:line="264" w:lineRule="auto"/>
        <w:ind w:right="109"/>
        <w:jc w:val="both"/>
        <w:rPr>
          <w:sz w:val="20"/>
        </w:rPr>
      </w:pPr>
      <w:r>
        <w:rPr>
          <w:sz w:val="20"/>
        </w:rPr>
        <w:t>Každá vystavená faktura musí splňovat veškeré náležitost řádného účetního a daňového dokladu ve smyslu</w:t>
      </w:r>
      <w:r>
        <w:rPr>
          <w:spacing w:val="-8"/>
          <w:sz w:val="20"/>
        </w:rPr>
        <w:t xml:space="preserve"> </w:t>
      </w:r>
      <w:r>
        <w:rPr>
          <w:sz w:val="20"/>
        </w:rPr>
        <w:t>obecně</w:t>
      </w:r>
      <w:r>
        <w:rPr>
          <w:spacing w:val="-7"/>
          <w:sz w:val="20"/>
        </w:rPr>
        <w:t xml:space="preserve"> </w:t>
      </w:r>
      <w:r>
        <w:rPr>
          <w:sz w:val="20"/>
        </w:rPr>
        <w:t>závazných</w:t>
      </w:r>
      <w:r>
        <w:rPr>
          <w:spacing w:val="-4"/>
          <w:sz w:val="20"/>
        </w:rPr>
        <w:t xml:space="preserve"> </w:t>
      </w:r>
      <w:r>
        <w:rPr>
          <w:sz w:val="20"/>
        </w:rPr>
        <w:t>předpisů</w:t>
      </w:r>
      <w:r>
        <w:rPr>
          <w:spacing w:val="-7"/>
          <w:sz w:val="20"/>
        </w:rPr>
        <w:t xml:space="preserve"> </w:t>
      </w:r>
      <w:r>
        <w:rPr>
          <w:sz w:val="20"/>
        </w:rPr>
        <w:t>a</w:t>
      </w:r>
      <w:r>
        <w:rPr>
          <w:spacing w:val="-7"/>
          <w:sz w:val="20"/>
        </w:rPr>
        <w:t xml:space="preserve"> </w:t>
      </w:r>
      <w:r>
        <w:rPr>
          <w:sz w:val="20"/>
        </w:rPr>
        <w:t>veškeré</w:t>
      </w:r>
      <w:r>
        <w:rPr>
          <w:spacing w:val="-4"/>
          <w:sz w:val="20"/>
        </w:rPr>
        <w:t xml:space="preserve"> </w:t>
      </w:r>
      <w:r>
        <w:rPr>
          <w:sz w:val="20"/>
        </w:rPr>
        <w:t>náležitosti</w:t>
      </w:r>
      <w:r>
        <w:rPr>
          <w:spacing w:val="-7"/>
          <w:sz w:val="20"/>
        </w:rPr>
        <w:t xml:space="preserve"> </w:t>
      </w:r>
      <w:r>
        <w:rPr>
          <w:sz w:val="20"/>
        </w:rPr>
        <w:t>stanovené</w:t>
      </w:r>
      <w:r>
        <w:rPr>
          <w:spacing w:val="-7"/>
          <w:sz w:val="20"/>
        </w:rPr>
        <w:t xml:space="preserve"> </w:t>
      </w:r>
      <w:r>
        <w:rPr>
          <w:sz w:val="20"/>
        </w:rPr>
        <w:t>touto</w:t>
      </w:r>
      <w:r>
        <w:rPr>
          <w:spacing w:val="-7"/>
          <w:sz w:val="20"/>
        </w:rPr>
        <w:t xml:space="preserve"> </w:t>
      </w:r>
      <w:r>
        <w:rPr>
          <w:sz w:val="20"/>
        </w:rPr>
        <w:t>smlouvou.</w:t>
      </w:r>
      <w:r>
        <w:rPr>
          <w:spacing w:val="-4"/>
          <w:sz w:val="20"/>
        </w:rPr>
        <w:t xml:space="preserve"> </w:t>
      </w:r>
      <w:r>
        <w:rPr>
          <w:sz w:val="20"/>
        </w:rPr>
        <w:t>V</w:t>
      </w:r>
      <w:r>
        <w:rPr>
          <w:spacing w:val="3"/>
          <w:sz w:val="20"/>
        </w:rPr>
        <w:t xml:space="preserve"> </w:t>
      </w:r>
      <w:r>
        <w:rPr>
          <w:sz w:val="20"/>
        </w:rPr>
        <w:t>případě,</w:t>
      </w:r>
      <w:r>
        <w:rPr>
          <w:spacing w:val="-6"/>
          <w:sz w:val="20"/>
        </w:rPr>
        <w:t xml:space="preserve"> </w:t>
      </w:r>
      <w:r>
        <w:rPr>
          <w:sz w:val="20"/>
        </w:rPr>
        <w:t>že</w:t>
      </w:r>
      <w:r>
        <w:rPr>
          <w:spacing w:val="-7"/>
          <w:sz w:val="20"/>
        </w:rPr>
        <w:t xml:space="preserve"> </w:t>
      </w:r>
      <w:r>
        <w:rPr>
          <w:sz w:val="20"/>
        </w:rPr>
        <w:t>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w:t>
      </w:r>
      <w:r>
        <w:rPr>
          <w:spacing w:val="-17"/>
          <w:sz w:val="20"/>
        </w:rPr>
        <w:t xml:space="preserve"> </w:t>
      </w:r>
      <w:r>
        <w:rPr>
          <w:sz w:val="20"/>
        </w:rPr>
        <w:t>podmínky</w:t>
      </w:r>
      <w:r>
        <w:rPr>
          <w:spacing w:val="-18"/>
          <w:sz w:val="20"/>
        </w:rPr>
        <w:t xml:space="preserve"> </w:t>
      </w:r>
      <w:r>
        <w:rPr>
          <w:sz w:val="20"/>
        </w:rPr>
        <w:t>stanovené</w:t>
      </w:r>
      <w:r>
        <w:rPr>
          <w:spacing w:val="-17"/>
          <w:sz w:val="20"/>
        </w:rPr>
        <w:t xml:space="preserve"> </w:t>
      </w:r>
      <w:r>
        <w:rPr>
          <w:sz w:val="20"/>
        </w:rPr>
        <w:t>touto</w:t>
      </w:r>
      <w:r>
        <w:rPr>
          <w:spacing w:val="-19"/>
          <w:sz w:val="20"/>
        </w:rPr>
        <w:t xml:space="preserve"> </w:t>
      </w:r>
      <w:r>
        <w:rPr>
          <w:sz w:val="20"/>
        </w:rPr>
        <w:t>smlouvou.</w:t>
      </w:r>
      <w:r>
        <w:rPr>
          <w:spacing w:val="-17"/>
          <w:sz w:val="20"/>
        </w:rPr>
        <w:t xml:space="preserve"> </w:t>
      </w:r>
      <w:r>
        <w:rPr>
          <w:sz w:val="20"/>
        </w:rPr>
        <w:t>Nedílnou</w:t>
      </w:r>
      <w:r>
        <w:rPr>
          <w:spacing w:val="-19"/>
          <w:sz w:val="20"/>
        </w:rPr>
        <w:t xml:space="preserve"> </w:t>
      </w:r>
      <w:r>
        <w:rPr>
          <w:sz w:val="20"/>
        </w:rPr>
        <w:t>součástí</w:t>
      </w:r>
      <w:r>
        <w:rPr>
          <w:spacing w:val="-20"/>
          <w:sz w:val="20"/>
        </w:rPr>
        <w:t xml:space="preserve"> </w:t>
      </w:r>
      <w:r>
        <w:rPr>
          <w:sz w:val="20"/>
        </w:rPr>
        <w:t>faktury</w:t>
      </w:r>
      <w:r>
        <w:rPr>
          <w:spacing w:val="-17"/>
          <w:sz w:val="20"/>
        </w:rPr>
        <w:t xml:space="preserve"> </w:t>
      </w:r>
      <w:r>
        <w:rPr>
          <w:sz w:val="20"/>
        </w:rPr>
        <w:t>je</w:t>
      </w:r>
      <w:r>
        <w:rPr>
          <w:spacing w:val="-20"/>
          <w:sz w:val="20"/>
        </w:rPr>
        <w:t xml:space="preserve"> </w:t>
      </w:r>
      <w:r>
        <w:rPr>
          <w:sz w:val="20"/>
        </w:rPr>
        <w:t>soupis</w:t>
      </w:r>
      <w:r>
        <w:rPr>
          <w:spacing w:val="-17"/>
          <w:sz w:val="20"/>
        </w:rPr>
        <w:t xml:space="preserve"> </w:t>
      </w:r>
      <w:r>
        <w:rPr>
          <w:sz w:val="20"/>
        </w:rPr>
        <w:t>skutečně</w:t>
      </w:r>
      <w:r>
        <w:rPr>
          <w:spacing w:val="-20"/>
          <w:sz w:val="20"/>
        </w:rPr>
        <w:t xml:space="preserve"> </w:t>
      </w:r>
      <w:r>
        <w:rPr>
          <w:sz w:val="20"/>
        </w:rPr>
        <w:t>realizovaných prací a dodávek odsouhlasený zástupcem</w:t>
      </w:r>
      <w:r>
        <w:rPr>
          <w:spacing w:val="-4"/>
          <w:sz w:val="20"/>
        </w:rPr>
        <w:t xml:space="preserve"> </w:t>
      </w:r>
      <w:r>
        <w:rPr>
          <w:sz w:val="20"/>
        </w:rPr>
        <w:t>Objednatele.</w:t>
      </w:r>
    </w:p>
    <w:p w14:paraId="13CD7A7B" w14:textId="77777777" w:rsidR="00373732" w:rsidRDefault="00FF6508">
      <w:pPr>
        <w:pStyle w:val="Odstavecseseznamem"/>
        <w:numPr>
          <w:ilvl w:val="1"/>
          <w:numId w:val="7"/>
        </w:numPr>
        <w:tabs>
          <w:tab w:val="left" w:pos="68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4CE084F1" w14:textId="77777777" w:rsidR="00373732" w:rsidRDefault="00FF6508">
      <w:pPr>
        <w:pStyle w:val="Odstavecseseznamem"/>
        <w:numPr>
          <w:ilvl w:val="1"/>
          <w:numId w:val="7"/>
        </w:numPr>
        <w:tabs>
          <w:tab w:val="left" w:pos="680"/>
        </w:tabs>
        <w:spacing w:before="144" w:line="264" w:lineRule="auto"/>
        <w:ind w:right="11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5C58FD99" w14:textId="77777777" w:rsidR="00373732" w:rsidRDefault="00FF6508">
      <w:pPr>
        <w:pStyle w:val="Odstavecseseznamem"/>
        <w:numPr>
          <w:ilvl w:val="1"/>
          <w:numId w:val="7"/>
        </w:numPr>
        <w:tabs>
          <w:tab w:val="left" w:pos="680"/>
        </w:tabs>
        <w:spacing w:before="120" w:line="264" w:lineRule="auto"/>
        <w:ind w:right="1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5D05AD93" w14:textId="77777777" w:rsidR="00373732" w:rsidRDefault="00FF6508">
      <w:pPr>
        <w:pStyle w:val="Odstavecseseznamem"/>
        <w:numPr>
          <w:ilvl w:val="2"/>
          <w:numId w:val="7"/>
        </w:numPr>
        <w:tabs>
          <w:tab w:val="left" w:pos="1245"/>
          <w:tab w:val="left" w:pos="1246"/>
        </w:tabs>
        <w:spacing w:before="121" w:line="264" w:lineRule="auto"/>
        <w:ind w:right="113"/>
        <w:rPr>
          <w:sz w:val="20"/>
        </w:rPr>
      </w:pPr>
      <w:r>
        <w:rPr>
          <w:sz w:val="20"/>
        </w:rPr>
        <w:t>číslo</w:t>
      </w:r>
      <w:r>
        <w:rPr>
          <w:spacing w:val="-15"/>
          <w:sz w:val="20"/>
        </w:rPr>
        <w:t xml:space="preserve"> </w:t>
      </w:r>
      <w:r>
        <w:rPr>
          <w:sz w:val="20"/>
        </w:rPr>
        <w:t>a</w:t>
      </w:r>
      <w:r>
        <w:rPr>
          <w:spacing w:val="-14"/>
          <w:sz w:val="20"/>
        </w:rPr>
        <w:t xml:space="preserve"> </w:t>
      </w:r>
      <w:r>
        <w:rPr>
          <w:sz w:val="20"/>
        </w:rPr>
        <w:t>datum</w:t>
      </w:r>
      <w:r>
        <w:rPr>
          <w:spacing w:val="-14"/>
          <w:sz w:val="20"/>
        </w:rPr>
        <w:t xml:space="preserve"> </w:t>
      </w:r>
      <w:r>
        <w:rPr>
          <w:sz w:val="20"/>
        </w:rPr>
        <w:t>vystavení</w:t>
      </w:r>
      <w:r>
        <w:rPr>
          <w:spacing w:val="-14"/>
          <w:sz w:val="20"/>
        </w:rPr>
        <w:t xml:space="preserve"> </w:t>
      </w:r>
      <w:r>
        <w:rPr>
          <w:sz w:val="20"/>
        </w:rPr>
        <w:t>faktury,</w:t>
      </w:r>
      <w:r>
        <w:rPr>
          <w:spacing w:val="-15"/>
          <w:sz w:val="20"/>
        </w:rPr>
        <w:t xml:space="preserve"> </w:t>
      </w:r>
      <w:r>
        <w:rPr>
          <w:sz w:val="20"/>
        </w:rPr>
        <w:t>přesný</w:t>
      </w:r>
      <w:r>
        <w:rPr>
          <w:spacing w:val="-13"/>
          <w:sz w:val="20"/>
        </w:rPr>
        <w:t xml:space="preserve"> </w:t>
      </w:r>
      <w:r>
        <w:rPr>
          <w:sz w:val="20"/>
        </w:rPr>
        <w:t>název</w:t>
      </w:r>
      <w:r>
        <w:rPr>
          <w:spacing w:val="-13"/>
          <w:sz w:val="20"/>
        </w:rPr>
        <w:t xml:space="preserve"> </w:t>
      </w:r>
      <w:r>
        <w:rPr>
          <w:sz w:val="20"/>
        </w:rPr>
        <w:t>Stavby,</w:t>
      </w:r>
      <w:r>
        <w:rPr>
          <w:spacing w:val="-10"/>
          <w:sz w:val="20"/>
        </w:rPr>
        <w:t xml:space="preserve"> </w:t>
      </w:r>
      <w:r>
        <w:rPr>
          <w:sz w:val="20"/>
        </w:rPr>
        <w:t>tj.</w:t>
      </w:r>
      <w:r>
        <w:rPr>
          <w:spacing w:val="-13"/>
          <w:sz w:val="20"/>
        </w:rPr>
        <w:t xml:space="preserve"> </w:t>
      </w:r>
      <w:r>
        <w:rPr>
          <w:sz w:val="20"/>
        </w:rPr>
        <w:t>„Oprava</w:t>
      </w:r>
      <w:r>
        <w:rPr>
          <w:spacing w:val="-15"/>
          <w:sz w:val="20"/>
        </w:rPr>
        <w:t xml:space="preserve"> </w:t>
      </w:r>
      <w:r>
        <w:rPr>
          <w:sz w:val="20"/>
        </w:rPr>
        <w:t>střešního</w:t>
      </w:r>
      <w:r>
        <w:rPr>
          <w:spacing w:val="-14"/>
          <w:sz w:val="20"/>
        </w:rPr>
        <w:t xml:space="preserve"> </w:t>
      </w:r>
      <w:r>
        <w:rPr>
          <w:sz w:val="20"/>
        </w:rPr>
        <w:t>pláště</w:t>
      </w:r>
      <w:r>
        <w:rPr>
          <w:spacing w:val="-12"/>
          <w:sz w:val="20"/>
        </w:rPr>
        <w:t xml:space="preserve"> </w:t>
      </w:r>
      <w:r>
        <w:rPr>
          <w:sz w:val="20"/>
        </w:rPr>
        <w:t>VŠ</w:t>
      </w:r>
      <w:r>
        <w:rPr>
          <w:spacing w:val="-14"/>
          <w:sz w:val="20"/>
        </w:rPr>
        <w:t xml:space="preserve"> </w:t>
      </w:r>
      <w:r>
        <w:rPr>
          <w:sz w:val="20"/>
        </w:rPr>
        <w:t>kolejí</w:t>
      </w:r>
      <w:r>
        <w:rPr>
          <w:spacing w:val="-15"/>
          <w:sz w:val="20"/>
        </w:rPr>
        <w:t xml:space="preserve"> </w:t>
      </w:r>
      <w:r>
        <w:rPr>
          <w:sz w:val="20"/>
        </w:rPr>
        <w:t>Máchova 14-16, Plzeň“;</w:t>
      </w:r>
    </w:p>
    <w:p w14:paraId="3DE0B5D2" w14:textId="77777777" w:rsidR="00373732" w:rsidRDefault="00FF6508">
      <w:pPr>
        <w:pStyle w:val="Odstavecseseznamem"/>
        <w:numPr>
          <w:ilvl w:val="2"/>
          <w:numId w:val="7"/>
        </w:numPr>
        <w:tabs>
          <w:tab w:val="left" w:pos="1245"/>
          <w:tab w:val="left" w:pos="1246"/>
        </w:tabs>
        <w:spacing w:before="0" w:line="264" w:lineRule="auto"/>
        <w:ind w:right="112"/>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70AC15D3" w14:textId="77777777" w:rsidR="00373732" w:rsidRDefault="00FF6508">
      <w:pPr>
        <w:pStyle w:val="Odstavecseseznamem"/>
        <w:numPr>
          <w:ilvl w:val="2"/>
          <w:numId w:val="7"/>
        </w:numPr>
        <w:tabs>
          <w:tab w:val="left" w:pos="1245"/>
          <w:tab w:val="left" w:pos="1246"/>
        </w:tabs>
        <w:spacing w:before="0" w:line="266" w:lineRule="auto"/>
        <w:ind w:right="12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14CE2602" w14:textId="77777777" w:rsidR="00373732" w:rsidRDefault="00FF6508">
      <w:pPr>
        <w:pStyle w:val="Odstavecseseznamem"/>
        <w:numPr>
          <w:ilvl w:val="2"/>
          <w:numId w:val="7"/>
        </w:numPr>
        <w:tabs>
          <w:tab w:val="left" w:pos="1245"/>
          <w:tab w:val="left" w:pos="1246"/>
        </w:tabs>
        <w:spacing w:before="0" w:line="226" w:lineRule="exact"/>
        <w:rPr>
          <w:sz w:val="20"/>
        </w:rPr>
      </w:pPr>
      <w:r>
        <w:rPr>
          <w:sz w:val="20"/>
        </w:rPr>
        <w:t>IČO a DIČ Objednatele a Zhotovitele, jejich přesné názvy a</w:t>
      </w:r>
      <w:r>
        <w:rPr>
          <w:spacing w:val="-11"/>
          <w:sz w:val="20"/>
        </w:rPr>
        <w:t xml:space="preserve"> </w:t>
      </w:r>
      <w:r>
        <w:rPr>
          <w:sz w:val="20"/>
        </w:rPr>
        <w:t>sídlo;</w:t>
      </w:r>
    </w:p>
    <w:p w14:paraId="4394D2FF" w14:textId="77777777" w:rsidR="00373732" w:rsidRDefault="00FF6508">
      <w:pPr>
        <w:pStyle w:val="Odstavecseseznamem"/>
        <w:numPr>
          <w:ilvl w:val="2"/>
          <w:numId w:val="7"/>
        </w:numPr>
        <w:tabs>
          <w:tab w:val="left" w:pos="1245"/>
          <w:tab w:val="left" w:pos="1246"/>
        </w:tabs>
        <w:spacing w:before="22"/>
        <w:rPr>
          <w:sz w:val="20"/>
        </w:rPr>
      </w:pPr>
      <w:r>
        <w:rPr>
          <w:sz w:val="20"/>
        </w:rPr>
        <w:t>identifikaci a kontaktní údaje osoby, která fakturu</w:t>
      </w:r>
      <w:r>
        <w:rPr>
          <w:spacing w:val="-3"/>
          <w:sz w:val="20"/>
        </w:rPr>
        <w:t xml:space="preserve"> </w:t>
      </w:r>
      <w:r>
        <w:rPr>
          <w:sz w:val="20"/>
        </w:rPr>
        <w:t>vyhotovila.</w:t>
      </w:r>
    </w:p>
    <w:p w14:paraId="3F6F6A49" w14:textId="77777777" w:rsidR="00373732" w:rsidRDefault="00FF6508">
      <w:pPr>
        <w:pStyle w:val="Odstavecseseznamem"/>
        <w:numPr>
          <w:ilvl w:val="1"/>
          <w:numId w:val="7"/>
        </w:numPr>
        <w:tabs>
          <w:tab w:val="left" w:pos="680"/>
        </w:tabs>
        <w:ind w:hanging="568"/>
        <w:rPr>
          <w:sz w:val="20"/>
        </w:rPr>
      </w:pPr>
      <w:r>
        <w:rPr>
          <w:sz w:val="20"/>
        </w:rPr>
        <w:t>Objednatel je oprávněn jednostranně snížit sjednaný rozsah díla, a to i bez uvedení</w:t>
      </w:r>
      <w:r>
        <w:rPr>
          <w:spacing w:val="-27"/>
          <w:sz w:val="20"/>
        </w:rPr>
        <w:t xml:space="preserve"> </w:t>
      </w:r>
      <w:r>
        <w:rPr>
          <w:sz w:val="20"/>
        </w:rPr>
        <w:t>důvodu.</w:t>
      </w:r>
    </w:p>
    <w:p w14:paraId="304D50B5" w14:textId="77777777" w:rsidR="00373732" w:rsidRDefault="00FF6508">
      <w:pPr>
        <w:pStyle w:val="Odstavecseseznamem"/>
        <w:numPr>
          <w:ilvl w:val="1"/>
          <w:numId w:val="7"/>
        </w:numPr>
        <w:tabs>
          <w:tab w:val="left" w:pos="680"/>
        </w:tabs>
        <w:spacing w:before="143"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211DEF98" w14:textId="77777777" w:rsidR="00373732" w:rsidRDefault="00FF6508">
      <w:pPr>
        <w:pStyle w:val="Odstavecseseznamem"/>
        <w:numPr>
          <w:ilvl w:val="1"/>
          <w:numId w:val="7"/>
        </w:numPr>
        <w:tabs>
          <w:tab w:val="left" w:pos="680"/>
        </w:tabs>
        <w:spacing w:before="121" w:line="264" w:lineRule="auto"/>
        <w:ind w:right="11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147D6AC5" w14:textId="77777777" w:rsidR="00373732" w:rsidRDefault="00373732">
      <w:pPr>
        <w:pStyle w:val="Zkladntext"/>
        <w:spacing w:before="10"/>
      </w:pPr>
    </w:p>
    <w:p w14:paraId="2A75C529" w14:textId="77777777" w:rsidR="00373732" w:rsidRDefault="00FF6508">
      <w:pPr>
        <w:pStyle w:val="Nadpis4"/>
        <w:numPr>
          <w:ilvl w:val="0"/>
          <w:numId w:val="11"/>
        </w:numPr>
        <w:tabs>
          <w:tab w:val="left" w:pos="4397"/>
          <w:tab w:val="left" w:pos="4398"/>
        </w:tabs>
        <w:ind w:left="4397" w:hanging="545"/>
        <w:jc w:val="left"/>
      </w:pPr>
      <w:r>
        <w:t>Odpovědnost za</w:t>
      </w:r>
      <w:r>
        <w:rPr>
          <w:spacing w:val="-3"/>
        </w:rPr>
        <w:t xml:space="preserve"> </w:t>
      </w:r>
      <w:r>
        <w:t>vady</w:t>
      </w:r>
    </w:p>
    <w:p w14:paraId="03197537" w14:textId="77777777" w:rsidR="00373732" w:rsidRDefault="00FF6508">
      <w:pPr>
        <w:pStyle w:val="Odstavecseseznamem"/>
        <w:numPr>
          <w:ilvl w:val="1"/>
          <w:numId w:val="6"/>
        </w:numPr>
        <w:tabs>
          <w:tab w:val="left" w:pos="679"/>
          <w:tab w:val="left" w:pos="680"/>
        </w:tabs>
        <w:ind w:hanging="568"/>
        <w:rPr>
          <w:sz w:val="20"/>
        </w:rPr>
      </w:pPr>
      <w:r>
        <w:rPr>
          <w:sz w:val="20"/>
        </w:rPr>
        <w:t>Dílo má vady, pokud není zhotoveno v souladu s podmínkami stanovenými touto</w:t>
      </w:r>
      <w:r>
        <w:rPr>
          <w:spacing w:val="-12"/>
          <w:sz w:val="20"/>
        </w:rPr>
        <w:t xml:space="preserve"> </w:t>
      </w:r>
      <w:r>
        <w:rPr>
          <w:sz w:val="20"/>
        </w:rPr>
        <w:t>smlouvou.</w:t>
      </w:r>
    </w:p>
    <w:p w14:paraId="02B25EC1" w14:textId="77777777" w:rsidR="00373732" w:rsidRDefault="00FF6508">
      <w:pPr>
        <w:pStyle w:val="Odstavecseseznamem"/>
        <w:numPr>
          <w:ilvl w:val="1"/>
          <w:numId w:val="6"/>
        </w:numPr>
        <w:tabs>
          <w:tab w:val="left" w:pos="680"/>
        </w:tabs>
        <w:spacing w:before="145" w:line="264" w:lineRule="auto"/>
        <w:ind w:right="112"/>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w:t>
      </w:r>
      <w:r>
        <w:rPr>
          <w:spacing w:val="-16"/>
          <w:sz w:val="20"/>
        </w:rPr>
        <w:t xml:space="preserve"> </w:t>
      </w:r>
      <w:r>
        <w:rPr>
          <w:sz w:val="20"/>
        </w:rPr>
        <w:t>nejpozději</w:t>
      </w:r>
      <w:r>
        <w:rPr>
          <w:spacing w:val="-15"/>
          <w:sz w:val="20"/>
        </w:rPr>
        <w:t xml:space="preserve"> </w:t>
      </w:r>
      <w:r>
        <w:rPr>
          <w:sz w:val="20"/>
        </w:rPr>
        <w:t>však</w:t>
      </w:r>
      <w:r>
        <w:rPr>
          <w:spacing w:val="-15"/>
          <w:sz w:val="20"/>
        </w:rPr>
        <w:t xml:space="preserve"> </w:t>
      </w:r>
      <w:r>
        <w:rPr>
          <w:sz w:val="20"/>
        </w:rPr>
        <w:t>do</w:t>
      </w:r>
      <w:r>
        <w:rPr>
          <w:spacing w:val="-14"/>
          <w:sz w:val="20"/>
        </w:rPr>
        <w:t xml:space="preserve"> </w:t>
      </w:r>
      <w:r>
        <w:rPr>
          <w:sz w:val="20"/>
        </w:rPr>
        <w:t>7</w:t>
      </w:r>
      <w:r>
        <w:rPr>
          <w:spacing w:val="-15"/>
          <w:sz w:val="20"/>
        </w:rPr>
        <w:t xml:space="preserve"> </w:t>
      </w:r>
      <w:r>
        <w:rPr>
          <w:sz w:val="20"/>
        </w:rPr>
        <w:t>kalendářních</w:t>
      </w:r>
      <w:r>
        <w:rPr>
          <w:spacing w:val="-14"/>
          <w:sz w:val="20"/>
        </w:rPr>
        <w:t xml:space="preserve"> </w:t>
      </w:r>
      <w:r>
        <w:rPr>
          <w:sz w:val="20"/>
        </w:rPr>
        <w:t>dnů</w:t>
      </w:r>
      <w:r>
        <w:rPr>
          <w:spacing w:val="-12"/>
          <w:sz w:val="20"/>
        </w:rPr>
        <w:t xml:space="preserve"> </w:t>
      </w:r>
      <w:r>
        <w:rPr>
          <w:sz w:val="20"/>
        </w:rPr>
        <w:t>od</w:t>
      </w:r>
      <w:r>
        <w:rPr>
          <w:spacing w:val="-14"/>
          <w:sz w:val="20"/>
        </w:rPr>
        <w:t xml:space="preserve"> </w:t>
      </w:r>
      <w:r>
        <w:rPr>
          <w:sz w:val="20"/>
        </w:rPr>
        <w:t>nahlášení</w:t>
      </w:r>
      <w:r>
        <w:rPr>
          <w:spacing w:val="-15"/>
          <w:sz w:val="20"/>
        </w:rPr>
        <w:t xml:space="preserve"> </w:t>
      </w:r>
      <w:r>
        <w:rPr>
          <w:sz w:val="20"/>
        </w:rPr>
        <w:t>vady</w:t>
      </w:r>
      <w:r>
        <w:rPr>
          <w:spacing w:val="-15"/>
          <w:sz w:val="20"/>
        </w:rPr>
        <w:t xml:space="preserve"> </w:t>
      </w:r>
      <w:r>
        <w:rPr>
          <w:sz w:val="20"/>
        </w:rPr>
        <w:t>Objednatelem,</w:t>
      </w:r>
      <w:r>
        <w:rPr>
          <w:spacing w:val="-11"/>
          <w:sz w:val="20"/>
        </w:rPr>
        <w:t xml:space="preserve"> </w:t>
      </w:r>
      <w:r>
        <w:rPr>
          <w:sz w:val="20"/>
        </w:rPr>
        <w:t>pokud</w:t>
      </w:r>
      <w:r>
        <w:rPr>
          <w:spacing w:val="-14"/>
          <w:sz w:val="20"/>
        </w:rPr>
        <w:t xml:space="preserve"> </w:t>
      </w:r>
      <w:r>
        <w:rPr>
          <w:sz w:val="20"/>
        </w:rPr>
        <w:t>nebude</w:t>
      </w:r>
      <w:r>
        <w:rPr>
          <w:spacing w:val="-14"/>
          <w:sz w:val="20"/>
        </w:rPr>
        <w:t xml:space="preserve"> </w:t>
      </w:r>
      <w:r>
        <w:rPr>
          <w:sz w:val="20"/>
        </w:rPr>
        <w:t>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6"/>
          <w:sz w:val="20"/>
        </w:rPr>
        <w:t xml:space="preserve"> </w:t>
      </w:r>
      <w:r>
        <w:rPr>
          <w:sz w:val="20"/>
        </w:rPr>
        <w:t>možné.</w:t>
      </w:r>
    </w:p>
    <w:p w14:paraId="0FE9C632" w14:textId="5AA19816" w:rsidR="00373732" w:rsidRDefault="00FF6508">
      <w:pPr>
        <w:pStyle w:val="Odstavecseseznamem"/>
        <w:numPr>
          <w:ilvl w:val="1"/>
          <w:numId w:val="6"/>
        </w:numPr>
        <w:tabs>
          <w:tab w:val="left" w:pos="680"/>
        </w:tabs>
        <w:spacing w:before="120" w:line="264" w:lineRule="auto"/>
        <w:ind w:right="112"/>
        <w:jc w:val="both"/>
        <w:rPr>
          <w:i/>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sidR="00311A49">
        <w:rPr>
          <w:sz w:val="20"/>
        </w:rPr>
        <w:t>: xxxx</w:t>
      </w:r>
    </w:p>
    <w:p w14:paraId="1665197E" w14:textId="77777777" w:rsidR="00373732" w:rsidRDefault="00FF6508">
      <w:pPr>
        <w:pStyle w:val="Odstavecseseznamem"/>
        <w:numPr>
          <w:ilvl w:val="1"/>
          <w:numId w:val="6"/>
        </w:numPr>
        <w:tabs>
          <w:tab w:val="left" w:pos="680"/>
        </w:tabs>
        <w:spacing w:before="119" w:line="264" w:lineRule="auto"/>
        <w:ind w:right="11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3F8FC4DE" w14:textId="77777777" w:rsidR="00373732" w:rsidRDefault="00373732">
      <w:pPr>
        <w:spacing w:line="264" w:lineRule="auto"/>
        <w:jc w:val="both"/>
        <w:rPr>
          <w:sz w:val="20"/>
        </w:rPr>
        <w:sectPr w:rsidR="00373732">
          <w:pgSz w:w="11910" w:h="16840"/>
          <w:pgMar w:top="760" w:right="740" w:bottom="400" w:left="1020" w:header="0" w:footer="205" w:gutter="0"/>
          <w:cols w:space="708"/>
        </w:sectPr>
      </w:pPr>
    </w:p>
    <w:p w14:paraId="098054FC" w14:textId="77777777" w:rsidR="00373732" w:rsidRDefault="00FF6508">
      <w:pPr>
        <w:pStyle w:val="Nadpis4"/>
        <w:numPr>
          <w:ilvl w:val="0"/>
          <w:numId w:val="11"/>
        </w:numPr>
        <w:tabs>
          <w:tab w:val="left" w:pos="4424"/>
          <w:tab w:val="left" w:pos="4425"/>
        </w:tabs>
        <w:spacing w:before="73"/>
        <w:ind w:left="4424" w:hanging="601"/>
        <w:jc w:val="left"/>
      </w:pPr>
      <w:r>
        <w:lastRenderedPageBreak/>
        <w:t>Záruka za kvalitu</w:t>
      </w:r>
      <w:r>
        <w:rPr>
          <w:spacing w:val="-1"/>
        </w:rPr>
        <w:t xml:space="preserve"> </w:t>
      </w:r>
      <w:r>
        <w:t>díla</w:t>
      </w:r>
    </w:p>
    <w:p w14:paraId="1B48EAC4" w14:textId="77777777" w:rsidR="00373732" w:rsidRDefault="00FF6508">
      <w:pPr>
        <w:pStyle w:val="Odstavecseseznamem"/>
        <w:numPr>
          <w:ilvl w:val="1"/>
          <w:numId w:val="5"/>
        </w:numPr>
        <w:tabs>
          <w:tab w:val="left" w:pos="679"/>
          <w:tab w:val="left" w:pos="680"/>
        </w:tabs>
        <w:ind w:hanging="568"/>
        <w:rPr>
          <w:sz w:val="20"/>
        </w:rPr>
      </w:pPr>
      <w:r>
        <w:rPr>
          <w:sz w:val="20"/>
        </w:rPr>
        <w:t>Zhotovitel touto smlouvou přebírá závazek za jakost díla ode dne jeho předání</w:t>
      </w:r>
      <w:r>
        <w:rPr>
          <w:spacing w:val="-20"/>
          <w:sz w:val="20"/>
        </w:rPr>
        <w:t xml:space="preserve"> </w:t>
      </w:r>
      <w:r>
        <w:rPr>
          <w:sz w:val="20"/>
        </w:rPr>
        <w:t>Objednateli.</w:t>
      </w:r>
    </w:p>
    <w:p w14:paraId="576322EA" w14:textId="77777777" w:rsidR="00373732" w:rsidRDefault="00FF6508">
      <w:pPr>
        <w:pStyle w:val="Odstavecseseznamem"/>
        <w:numPr>
          <w:ilvl w:val="1"/>
          <w:numId w:val="5"/>
        </w:numPr>
        <w:tabs>
          <w:tab w:val="left" w:pos="680"/>
        </w:tabs>
        <w:spacing w:line="264" w:lineRule="auto"/>
        <w:ind w:right="113"/>
        <w:jc w:val="both"/>
        <w:rPr>
          <w:sz w:val="20"/>
        </w:rPr>
      </w:pPr>
      <w:r>
        <w:rPr>
          <w:sz w:val="20"/>
        </w:rPr>
        <w:t xml:space="preserve">Záruka za dílo dle této smlouvy činí </w:t>
      </w:r>
      <w:r>
        <w:rPr>
          <w:b/>
          <w:sz w:val="20"/>
        </w:rPr>
        <w:t xml:space="preserve">60 měsíců na stavební práce </w:t>
      </w:r>
      <w:r>
        <w:rPr>
          <w:sz w:val="20"/>
        </w:rPr>
        <w:t>a počíná běžet dnem podepsání protokolu o předání a převzetí provedeného (splněného)  díla bez  vad a nedodělků mezi Objednatelem  a</w:t>
      </w:r>
      <w:r>
        <w:rPr>
          <w:spacing w:val="-2"/>
          <w:sz w:val="20"/>
        </w:rPr>
        <w:t xml:space="preserve"> </w:t>
      </w:r>
      <w:r>
        <w:rPr>
          <w:sz w:val="20"/>
        </w:rPr>
        <w:t>Zhotovitelem.</w:t>
      </w:r>
    </w:p>
    <w:p w14:paraId="113F5050" w14:textId="77777777" w:rsidR="00373732" w:rsidRDefault="00FF6508">
      <w:pPr>
        <w:pStyle w:val="Odstavecseseznamem"/>
        <w:numPr>
          <w:ilvl w:val="1"/>
          <w:numId w:val="5"/>
        </w:numPr>
        <w:tabs>
          <w:tab w:val="left" w:pos="680"/>
        </w:tabs>
        <w:spacing w:before="122" w:line="264" w:lineRule="auto"/>
        <w:ind w:right="110"/>
        <w:jc w:val="both"/>
        <w:rPr>
          <w:sz w:val="20"/>
        </w:rPr>
      </w:pPr>
      <w:r>
        <w:rPr>
          <w:sz w:val="20"/>
        </w:rPr>
        <w:t>Zhotovitel je povinen být pojištěn proti škodám způsobeným jeho činností včetně škod způsobených jeho pracovníky, a to s limitem pojistného plnění nejméně  1 000 000 Kč (slovy: jeden milión korun českých)   a zavazuje se udržet toto pojištění v platnosti a účinnosti bez přerušení od zahájení provádění Díla až do okamžiku skončení záruky, nejdéle však po dobu 60 měsíců od předání Díla Objednateli. Na žádost Objednatele je Zhotovitel povinen prokázat, že pojištění v požadovaném rozsahu a výši trvá.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w:t>
      </w:r>
      <w:r>
        <w:rPr>
          <w:spacing w:val="-5"/>
          <w:sz w:val="20"/>
        </w:rPr>
        <w:t xml:space="preserve"> </w:t>
      </w:r>
      <w:r>
        <w:rPr>
          <w:sz w:val="20"/>
        </w:rPr>
        <w:t>pojištění.</w:t>
      </w:r>
    </w:p>
    <w:p w14:paraId="44F8D6B8" w14:textId="77777777" w:rsidR="00373732" w:rsidRDefault="00373732">
      <w:pPr>
        <w:pStyle w:val="Zkladntext"/>
        <w:spacing w:before="9"/>
      </w:pPr>
    </w:p>
    <w:p w14:paraId="19521987" w14:textId="77777777" w:rsidR="00373732" w:rsidRDefault="00FF6508">
      <w:pPr>
        <w:pStyle w:val="Nadpis4"/>
        <w:numPr>
          <w:ilvl w:val="0"/>
          <w:numId w:val="11"/>
        </w:numPr>
        <w:tabs>
          <w:tab w:val="left" w:pos="4685"/>
          <w:tab w:val="left" w:pos="4686"/>
        </w:tabs>
        <w:spacing w:before="1"/>
        <w:ind w:left="4685" w:hanging="656"/>
        <w:jc w:val="left"/>
      </w:pPr>
      <w:r>
        <w:t>Smluvní</w:t>
      </w:r>
      <w:r>
        <w:rPr>
          <w:spacing w:val="-2"/>
        </w:rPr>
        <w:t xml:space="preserve"> </w:t>
      </w:r>
      <w:r>
        <w:t>pokuty</w:t>
      </w:r>
    </w:p>
    <w:p w14:paraId="7DAA0ADC" w14:textId="77777777" w:rsidR="00373732" w:rsidRDefault="00FF6508">
      <w:pPr>
        <w:pStyle w:val="Odstavecseseznamem"/>
        <w:numPr>
          <w:ilvl w:val="1"/>
          <w:numId w:val="4"/>
        </w:numPr>
        <w:tabs>
          <w:tab w:val="left" w:pos="680"/>
        </w:tabs>
        <w:spacing w:line="264" w:lineRule="auto"/>
        <w:ind w:right="110"/>
        <w:jc w:val="both"/>
        <w:rPr>
          <w:sz w:val="20"/>
        </w:rPr>
      </w:pPr>
      <w:r>
        <w:rPr>
          <w:sz w:val="20"/>
        </w:rPr>
        <w:t>V případě prodlení Zhotovitele s plněním závazků dle této smlouvy oproti jakémukoli termínu dle čl. III. odst.</w:t>
      </w:r>
      <w:r>
        <w:rPr>
          <w:spacing w:val="-9"/>
          <w:sz w:val="20"/>
        </w:rPr>
        <w:t xml:space="preserve"> </w:t>
      </w:r>
      <w:r>
        <w:rPr>
          <w:sz w:val="20"/>
        </w:rPr>
        <w:t>3.1</w:t>
      </w:r>
      <w:r>
        <w:rPr>
          <w:spacing w:val="-10"/>
          <w:sz w:val="20"/>
        </w:rPr>
        <w:t xml:space="preserve"> </w:t>
      </w:r>
      <w:r>
        <w:rPr>
          <w:sz w:val="20"/>
        </w:rPr>
        <w:t>smlouvy</w:t>
      </w:r>
      <w:r>
        <w:rPr>
          <w:spacing w:val="-10"/>
          <w:sz w:val="20"/>
        </w:rPr>
        <w:t xml:space="preserve"> </w:t>
      </w:r>
      <w:r>
        <w:rPr>
          <w:sz w:val="20"/>
        </w:rPr>
        <w:t>je</w:t>
      </w:r>
      <w:r>
        <w:rPr>
          <w:spacing w:val="-9"/>
          <w:sz w:val="20"/>
        </w:rPr>
        <w:t xml:space="preserve"> </w:t>
      </w:r>
      <w:r>
        <w:rPr>
          <w:sz w:val="20"/>
        </w:rPr>
        <w:t>Objednatel</w:t>
      </w:r>
      <w:r>
        <w:rPr>
          <w:spacing w:val="-10"/>
          <w:sz w:val="20"/>
        </w:rPr>
        <w:t xml:space="preserve"> </w:t>
      </w:r>
      <w:r>
        <w:rPr>
          <w:sz w:val="20"/>
        </w:rPr>
        <w:t>oprávněn</w:t>
      </w:r>
      <w:r>
        <w:rPr>
          <w:spacing w:val="-9"/>
          <w:sz w:val="20"/>
        </w:rPr>
        <w:t xml:space="preserve"> </w:t>
      </w:r>
      <w:r>
        <w:rPr>
          <w:sz w:val="20"/>
        </w:rPr>
        <w:t>požadovat</w:t>
      </w:r>
      <w:r>
        <w:rPr>
          <w:spacing w:val="-9"/>
          <w:sz w:val="20"/>
        </w:rPr>
        <w:t xml:space="preserve"> </w:t>
      </w:r>
      <w:r>
        <w:rPr>
          <w:sz w:val="20"/>
        </w:rPr>
        <w:t>na</w:t>
      </w:r>
      <w:r>
        <w:rPr>
          <w:spacing w:val="-10"/>
          <w:sz w:val="20"/>
        </w:rPr>
        <w:t xml:space="preserve"> </w:t>
      </w:r>
      <w:r>
        <w:rPr>
          <w:sz w:val="20"/>
        </w:rPr>
        <w:t>Zhotoviteli</w:t>
      </w:r>
      <w:r>
        <w:rPr>
          <w:spacing w:val="-10"/>
          <w:sz w:val="20"/>
        </w:rPr>
        <w:t xml:space="preserve"> </w:t>
      </w:r>
      <w:r>
        <w:rPr>
          <w:sz w:val="20"/>
        </w:rPr>
        <w:t>zaplacení</w:t>
      </w:r>
      <w:r>
        <w:rPr>
          <w:spacing w:val="-12"/>
          <w:sz w:val="20"/>
        </w:rPr>
        <w:t xml:space="preserve"> </w:t>
      </w:r>
      <w:r>
        <w:rPr>
          <w:sz w:val="20"/>
        </w:rPr>
        <w:t>smluvní</w:t>
      </w:r>
      <w:r>
        <w:rPr>
          <w:spacing w:val="-12"/>
          <w:sz w:val="20"/>
        </w:rPr>
        <w:t xml:space="preserve"> </w:t>
      </w:r>
      <w:r>
        <w:rPr>
          <w:sz w:val="20"/>
        </w:rPr>
        <w:t>pokuty</w:t>
      </w:r>
      <w:r>
        <w:rPr>
          <w:spacing w:val="-11"/>
          <w:sz w:val="20"/>
        </w:rPr>
        <w:t xml:space="preserve"> </w:t>
      </w:r>
      <w:r>
        <w:rPr>
          <w:sz w:val="20"/>
        </w:rPr>
        <w:t>ve</w:t>
      </w:r>
      <w:r>
        <w:rPr>
          <w:spacing w:val="-9"/>
          <w:sz w:val="20"/>
        </w:rPr>
        <w:t xml:space="preserve"> </w:t>
      </w:r>
      <w:r>
        <w:rPr>
          <w:sz w:val="20"/>
        </w:rPr>
        <w:t>výši</w:t>
      </w:r>
      <w:r>
        <w:rPr>
          <w:spacing w:val="-11"/>
          <w:sz w:val="20"/>
        </w:rPr>
        <w:t xml:space="preserve"> </w:t>
      </w:r>
      <w:r>
        <w:rPr>
          <w:sz w:val="20"/>
        </w:rPr>
        <w:t>0,5</w:t>
      </w:r>
      <w:r>
        <w:rPr>
          <w:spacing w:val="9"/>
          <w:sz w:val="20"/>
        </w:rPr>
        <w:t xml:space="preserve"> </w:t>
      </w:r>
      <w:r>
        <w:rPr>
          <w:sz w:val="20"/>
        </w:rPr>
        <w:t>% z celkové smluvní ceny (bez DPH), a to vždy za každý i jen započatý den</w:t>
      </w:r>
      <w:r>
        <w:rPr>
          <w:spacing w:val="-23"/>
          <w:sz w:val="20"/>
        </w:rPr>
        <w:t xml:space="preserve"> </w:t>
      </w:r>
      <w:r>
        <w:rPr>
          <w:sz w:val="20"/>
        </w:rPr>
        <w:t>prodlení.</w:t>
      </w:r>
    </w:p>
    <w:p w14:paraId="7F6F8A50" w14:textId="77777777" w:rsidR="00373732" w:rsidRDefault="00FF6508">
      <w:pPr>
        <w:pStyle w:val="Odstavecseseznamem"/>
        <w:numPr>
          <w:ilvl w:val="1"/>
          <w:numId w:val="4"/>
        </w:numPr>
        <w:tabs>
          <w:tab w:val="left" w:pos="680"/>
        </w:tabs>
        <w:spacing w:before="122" w:line="264" w:lineRule="auto"/>
        <w:ind w:right="118"/>
        <w:jc w:val="both"/>
        <w:rPr>
          <w:sz w:val="20"/>
        </w:rPr>
      </w:pPr>
      <w:r>
        <w:rPr>
          <w:sz w:val="20"/>
        </w:rPr>
        <w:t>V případě neplnění povinností dle čl. II. odst. 2.3 této smlouvy je Objednatel oprávněn požadovat na Zhotoviteli zaplacení smluvní pokuty ve výši 500 Kč za každé neposkytnutí</w:t>
      </w:r>
      <w:r>
        <w:rPr>
          <w:spacing w:val="-20"/>
          <w:sz w:val="20"/>
        </w:rPr>
        <w:t xml:space="preserve"> </w:t>
      </w:r>
      <w:r>
        <w:rPr>
          <w:sz w:val="20"/>
        </w:rPr>
        <w:t>součinnosti.</w:t>
      </w:r>
    </w:p>
    <w:p w14:paraId="751A0A95" w14:textId="77777777" w:rsidR="00373732" w:rsidRDefault="00FF6508">
      <w:pPr>
        <w:pStyle w:val="Odstavecseseznamem"/>
        <w:numPr>
          <w:ilvl w:val="1"/>
          <w:numId w:val="4"/>
        </w:numPr>
        <w:tabs>
          <w:tab w:val="left" w:pos="680"/>
        </w:tabs>
        <w:spacing w:before="118" w:line="266" w:lineRule="auto"/>
        <w:ind w:right="121"/>
        <w:jc w:val="both"/>
        <w:rPr>
          <w:sz w:val="20"/>
        </w:rPr>
      </w:pPr>
      <w:r>
        <w:rPr>
          <w:sz w:val="20"/>
        </w:rPr>
        <w:t>Za každý den prodlení s odstraněním vady dle čl. V. odst. 5.2 této smlouvy je Zhotovitel povinen zaplatit Objednateli smluvní pokutu ve výši 300</w:t>
      </w:r>
      <w:r>
        <w:rPr>
          <w:spacing w:val="-4"/>
          <w:sz w:val="20"/>
        </w:rPr>
        <w:t xml:space="preserve"> </w:t>
      </w:r>
      <w:r>
        <w:rPr>
          <w:sz w:val="20"/>
        </w:rPr>
        <w:t>Kč.</w:t>
      </w:r>
    </w:p>
    <w:p w14:paraId="0314E926" w14:textId="77777777" w:rsidR="00373732" w:rsidRDefault="00FF6508">
      <w:pPr>
        <w:pStyle w:val="Odstavecseseznamem"/>
        <w:numPr>
          <w:ilvl w:val="1"/>
          <w:numId w:val="4"/>
        </w:numPr>
        <w:tabs>
          <w:tab w:val="left" w:pos="680"/>
        </w:tabs>
        <w:spacing w:before="116" w:line="266" w:lineRule="auto"/>
        <w:ind w:right="121"/>
        <w:jc w:val="both"/>
        <w:rPr>
          <w:sz w:val="20"/>
        </w:rPr>
      </w:pPr>
      <w:r>
        <w:rPr>
          <w:sz w:val="20"/>
        </w:rPr>
        <w:t>Za prodlení s odstraněním vady havarijního charakteru dle odst. 5.2 této smlouvy je Zhotovitel povinen zaplatit Objednateli smluvní pokutu ve výši 100 Kč za každou i započatou hodinu</w:t>
      </w:r>
      <w:r>
        <w:rPr>
          <w:spacing w:val="-25"/>
          <w:sz w:val="20"/>
        </w:rPr>
        <w:t xml:space="preserve"> </w:t>
      </w:r>
      <w:r>
        <w:rPr>
          <w:sz w:val="20"/>
        </w:rPr>
        <w:t>prodlení.</w:t>
      </w:r>
    </w:p>
    <w:p w14:paraId="54410363" w14:textId="77777777" w:rsidR="00373732" w:rsidRDefault="00FF6508">
      <w:pPr>
        <w:pStyle w:val="Odstavecseseznamem"/>
        <w:numPr>
          <w:ilvl w:val="1"/>
          <w:numId w:val="4"/>
        </w:numPr>
        <w:tabs>
          <w:tab w:val="left" w:pos="680"/>
        </w:tabs>
        <w:spacing w:before="116" w:line="264" w:lineRule="auto"/>
        <w:ind w:right="10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 o smluvní pokutě není dotčeno</w:t>
      </w:r>
      <w:r>
        <w:rPr>
          <w:spacing w:val="-40"/>
          <w:sz w:val="20"/>
        </w:rPr>
        <w:t xml:space="preserve"> </w:t>
      </w:r>
      <w:r>
        <w:rPr>
          <w:sz w:val="20"/>
        </w:rPr>
        <w:t>právo oprávněné strany na náhradu škody/újmy v plné výši.</w:t>
      </w:r>
    </w:p>
    <w:p w14:paraId="5D2BC9BA" w14:textId="77777777" w:rsidR="00373732" w:rsidRDefault="00373732">
      <w:pPr>
        <w:pStyle w:val="Zkladntext"/>
        <w:spacing w:before="9"/>
      </w:pPr>
    </w:p>
    <w:p w14:paraId="73E6D077" w14:textId="77777777" w:rsidR="00373732" w:rsidRDefault="00FF6508">
      <w:pPr>
        <w:pStyle w:val="Nadpis4"/>
        <w:numPr>
          <w:ilvl w:val="0"/>
          <w:numId w:val="11"/>
        </w:numPr>
        <w:tabs>
          <w:tab w:val="left" w:pos="3380"/>
          <w:tab w:val="left" w:pos="3381"/>
        </w:tabs>
        <w:ind w:left="3380" w:hanging="712"/>
        <w:jc w:val="left"/>
      </w:pPr>
      <w:r>
        <w:t>Vlastnické právo a nebezpečí škody na</w:t>
      </w:r>
      <w:r>
        <w:rPr>
          <w:spacing w:val="-5"/>
        </w:rPr>
        <w:t xml:space="preserve"> </w:t>
      </w:r>
      <w:r>
        <w:t>díle</w:t>
      </w:r>
    </w:p>
    <w:p w14:paraId="78D854A5" w14:textId="77777777" w:rsidR="00373732" w:rsidRDefault="00FF6508">
      <w:pPr>
        <w:pStyle w:val="Odstavecseseznamem"/>
        <w:numPr>
          <w:ilvl w:val="1"/>
          <w:numId w:val="3"/>
        </w:numPr>
        <w:tabs>
          <w:tab w:val="left" w:pos="679"/>
          <w:tab w:val="left" w:pos="680"/>
        </w:tabs>
        <w:spacing w:before="145"/>
        <w:ind w:hanging="568"/>
        <w:rPr>
          <w:sz w:val="20"/>
        </w:rPr>
      </w:pPr>
      <w:r>
        <w:rPr>
          <w:sz w:val="20"/>
        </w:rPr>
        <w:t>Vlastníkem díla je od počátku zahájení plnění</w:t>
      </w:r>
      <w:r>
        <w:rPr>
          <w:spacing w:val="-4"/>
          <w:sz w:val="20"/>
        </w:rPr>
        <w:t xml:space="preserve"> </w:t>
      </w:r>
      <w:r>
        <w:rPr>
          <w:sz w:val="20"/>
        </w:rPr>
        <w:t>Objednatel.</w:t>
      </w:r>
    </w:p>
    <w:p w14:paraId="1E34420B" w14:textId="77777777" w:rsidR="00373732" w:rsidRDefault="00FF6508">
      <w:pPr>
        <w:pStyle w:val="Odstavecseseznamem"/>
        <w:numPr>
          <w:ilvl w:val="1"/>
          <w:numId w:val="3"/>
        </w:numPr>
        <w:tabs>
          <w:tab w:val="left" w:pos="680"/>
        </w:tabs>
        <w:spacing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4"/>
          <w:sz w:val="20"/>
        </w:rPr>
        <w:t xml:space="preserve"> </w:t>
      </w:r>
      <w:r>
        <w:rPr>
          <w:sz w:val="20"/>
        </w:rPr>
        <w:t>nese</w:t>
      </w:r>
      <w:r>
        <w:rPr>
          <w:spacing w:val="-15"/>
          <w:sz w:val="20"/>
        </w:rPr>
        <w:t xml:space="preserve"> </w:t>
      </w:r>
      <w:r>
        <w:rPr>
          <w:sz w:val="20"/>
        </w:rPr>
        <w:t>nebezpečí</w:t>
      </w:r>
      <w:r>
        <w:rPr>
          <w:spacing w:val="-16"/>
          <w:sz w:val="20"/>
        </w:rPr>
        <w:t xml:space="preserve"> </w:t>
      </w:r>
      <w:r>
        <w:rPr>
          <w:sz w:val="20"/>
        </w:rPr>
        <w:t>škody</w:t>
      </w:r>
      <w:r>
        <w:rPr>
          <w:spacing w:val="-15"/>
          <w:sz w:val="20"/>
        </w:rPr>
        <w:t xml:space="preserve"> </w:t>
      </w:r>
      <w:r>
        <w:rPr>
          <w:sz w:val="20"/>
        </w:rPr>
        <w:t>na</w:t>
      </w:r>
      <w:r>
        <w:rPr>
          <w:spacing w:val="-16"/>
          <w:sz w:val="20"/>
        </w:rPr>
        <w:t xml:space="preserve"> </w:t>
      </w:r>
      <w:r>
        <w:rPr>
          <w:sz w:val="20"/>
        </w:rPr>
        <w:t>zhotoveném</w:t>
      </w:r>
      <w:r>
        <w:rPr>
          <w:spacing w:val="-15"/>
          <w:sz w:val="20"/>
        </w:rPr>
        <w:t xml:space="preserve"> </w:t>
      </w:r>
      <w:r>
        <w:rPr>
          <w:sz w:val="20"/>
        </w:rPr>
        <w:t>díle</w:t>
      </w:r>
      <w:r>
        <w:rPr>
          <w:spacing w:val="-14"/>
          <w:sz w:val="20"/>
        </w:rPr>
        <w:t xml:space="preserve"> </w:t>
      </w:r>
      <w:r>
        <w:rPr>
          <w:sz w:val="20"/>
        </w:rPr>
        <w:t>ode</w:t>
      </w:r>
      <w:r>
        <w:rPr>
          <w:spacing w:val="-16"/>
          <w:sz w:val="20"/>
        </w:rPr>
        <w:t xml:space="preserve"> </w:t>
      </w:r>
      <w:r>
        <w:rPr>
          <w:sz w:val="20"/>
        </w:rPr>
        <w:t>dne,</w:t>
      </w:r>
      <w:r>
        <w:rPr>
          <w:spacing w:val="-16"/>
          <w:sz w:val="20"/>
        </w:rPr>
        <w:t xml:space="preserve"> </w:t>
      </w:r>
      <w:r>
        <w:rPr>
          <w:sz w:val="20"/>
        </w:rPr>
        <w:t>kdy</w:t>
      </w:r>
      <w:r>
        <w:rPr>
          <w:spacing w:val="-14"/>
          <w:sz w:val="20"/>
        </w:rPr>
        <w:t xml:space="preserve"> </w:t>
      </w:r>
      <w:r>
        <w:rPr>
          <w:sz w:val="20"/>
        </w:rPr>
        <w:t>převezme</w:t>
      </w:r>
      <w:r>
        <w:rPr>
          <w:spacing w:val="-16"/>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55D65C76" w14:textId="77777777" w:rsidR="00373732" w:rsidRDefault="00373732">
      <w:pPr>
        <w:pStyle w:val="Zkladntext"/>
        <w:spacing w:before="9"/>
      </w:pPr>
    </w:p>
    <w:p w14:paraId="1BA60B1D" w14:textId="77777777" w:rsidR="00373732" w:rsidRDefault="00FF6508">
      <w:pPr>
        <w:pStyle w:val="Nadpis4"/>
        <w:numPr>
          <w:ilvl w:val="0"/>
          <w:numId w:val="11"/>
        </w:numPr>
        <w:tabs>
          <w:tab w:val="left" w:pos="4292"/>
          <w:tab w:val="left" w:pos="4293"/>
        </w:tabs>
        <w:spacing w:before="1"/>
        <w:ind w:left="4292" w:hanging="601"/>
        <w:jc w:val="left"/>
      </w:pPr>
      <w:r>
        <w:t>Odstoupení od smlouvy</w:t>
      </w:r>
    </w:p>
    <w:p w14:paraId="4C050EC2" w14:textId="77777777" w:rsidR="00373732" w:rsidRDefault="00FF6508">
      <w:pPr>
        <w:pStyle w:val="Odstavecseseznamem"/>
        <w:numPr>
          <w:ilvl w:val="1"/>
          <w:numId w:val="2"/>
        </w:numPr>
        <w:tabs>
          <w:tab w:val="left" w:pos="679"/>
          <w:tab w:val="left" w:pos="680"/>
        </w:tabs>
        <w:spacing w:before="144"/>
        <w:ind w:hanging="568"/>
        <w:rPr>
          <w:sz w:val="20"/>
        </w:rPr>
      </w:pPr>
      <w:r>
        <w:rPr>
          <w:sz w:val="20"/>
        </w:rPr>
        <w:t>Obě smluvní strany jsou oprávněny odstoupit od této smlouvy v případech stanovených</w:t>
      </w:r>
      <w:r>
        <w:rPr>
          <w:spacing w:val="-24"/>
          <w:sz w:val="20"/>
        </w:rPr>
        <w:t xml:space="preserve"> </w:t>
      </w:r>
      <w:r>
        <w:rPr>
          <w:sz w:val="20"/>
        </w:rPr>
        <w:t>zákonem.</w:t>
      </w:r>
    </w:p>
    <w:p w14:paraId="7913FD4B" w14:textId="77777777" w:rsidR="00373732" w:rsidRDefault="00FF6508">
      <w:pPr>
        <w:pStyle w:val="Odstavecseseznamem"/>
        <w:numPr>
          <w:ilvl w:val="1"/>
          <w:numId w:val="2"/>
        </w:numPr>
        <w:tabs>
          <w:tab w:val="left" w:pos="680"/>
        </w:tabs>
        <w:spacing w:line="264" w:lineRule="auto"/>
        <w:ind w:right="113"/>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8"/>
          <w:sz w:val="20"/>
        </w:rPr>
        <w:t xml:space="preserve"> </w:t>
      </w:r>
      <w:r>
        <w:rPr>
          <w:sz w:val="20"/>
        </w:rPr>
        <w:t>Zhotovitelem.</w:t>
      </w:r>
    </w:p>
    <w:p w14:paraId="0EE917C4" w14:textId="77777777" w:rsidR="00373732" w:rsidRDefault="00FF6508">
      <w:pPr>
        <w:pStyle w:val="Odstavecseseznamem"/>
        <w:numPr>
          <w:ilvl w:val="1"/>
          <w:numId w:val="2"/>
        </w:numPr>
        <w:tabs>
          <w:tab w:val="left" w:pos="679"/>
          <w:tab w:val="left" w:pos="680"/>
        </w:tabs>
        <w:spacing w:before="120"/>
        <w:ind w:hanging="568"/>
        <w:rPr>
          <w:sz w:val="20"/>
        </w:rPr>
      </w:pPr>
      <w:r>
        <w:rPr>
          <w:sz w:val="20"/>
        </w:rPr>
        <w:t>Objednatel je dále oprávněn odstoupit od této smlouvy v případě</w:t>
      </w:r>
      <w:r>
        <w:rPr>
          <w:spacing w:val="-4"/>
          <w:sz w:val="20"/>
        </w:rPr>
        <w:t xml:space="preserve"> </w:t>
      </w:r>
      <w:r>
        <w:rPr>
          <w:sz w:val="20"/>
        </w:rPr>
        <w:t>že:</w:t>
      </w:r>
    </w:p>
    <w:p w14:paraId="1F4174E0" w14:textId="77777777" w:rsidR="00373732" w:rsidRDefault="00FF6508">
      <w:pPr>
        <w:pStyle w:val="Odstavecseseznamem"/>
        <w:numPr>
          <w:ilvl w:val="2"/>
          <w:numId w:val="2"/>
        </w:numPr>
        <w:tabs>
          <w:tab w:val="left" w:pos="1245"/>
          <w:tab w:val="left" w:pos="1246"/>
        </w:tabs>
        <w:spacing w:before="143" w:line="266" w:lineRule="auto"/>
        <w:ind w:right="123"/>
        <w:rPr>
          <w:sz w:val="20"/>
        </w:rPr>
      </w:pPr>
      <w:r>
        <w:rPr>
          <w:sz w:val="20"/>
        </w:rPr>
        <w:t>zhotovitel bez právního důvodu přeruší provádění Díla na dobu delší než patnáct (15) pracovních dnů (za přerušení provádění se považuje i nezahájení provádění</w:t>
      </w:r>
      <w:r>
        <w:rPr>
          <w:spacing w:val="-13"/>
          <w:sz w:val="20"/>
        </w:rPr>
        <w:t xml:space="preserve"> </w:t>
      </w:r>
      <w:r>
        <w:rPr>
          <w:sz w:val="20"/>
        </w:rPr>
        <w:t>Díla);</w:t>
      </w:r>
    </w:p>
    <w:p w14:paraId="2D2D7178" w14:textId="77777777" w:rsidR="00373732" w:rsidRDefault="00FF6508">
      <w:pPr>
        <w:pStyle w:val="Odstavecseseznamem"/>
        <w:numPr>
          <w:ilvl w:val="2"/>
          <w:numId w:val="2"/>
        </w:numPr>
        <w:tabs>
          <w:tab w:val="left" w:pos="1245"/>
          <w:tab w:val="left" w:pos="1246"/>
        </w:tabs>
        <w:spacing w:before="116" w:line="264" w:lineRule="auto"/>
        <w:ind w:right="1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4366D5FF" w14:textId="77777777" w:rsidR="00373732" w:rsidRDefault="00FF6508">
      <w:pPr>
        <w:pStyle w:val="Odstavecseseznamem"/>
        <w:numPr>
          <w:ilvl w:val="2"/>
          <w:numId w:val="2"/>
        </w:numPr>
        <w:tabs>
          <w:tab w:val="left" w:pos="1245"/>
          <w:tab w:val="left" w:pos="1246"/>
        </w:tabs>
        <w:spacing w:before="120"/>
        <w:rPr>
          <w:sz w:val="20"/>
        </w:rPr>
      </w:pPr>
      <w:r>
        <w:rPr>
          <w:sz w:val="20"/>
        </w:rPr>
        <w:t>zhotovitel písemně oznámí objednateli, že není schopen plnit své závazky podle této</w:t>
      </w:r>
      <w:r>
        <w:rPr>
          <w:spacing w:val="-31"/>
          <w:sz w:val="20"/>
        </w:rPr>
        <w:t xml:space="preserve"> </w:t>
      </w:r>
      <w:r>
        <w:rPr>
          <w:sz w:val="20"/>
        </w:rPr>
        <w:t>smlouvy;</w:t>
      </w:r>
    </w:p>
    <w:p w14:paraId="5B2C6376" w14:textId="77777777" w:rsidR="00373732" w:rsidRDefault="00FF6508">
      <w:pPr>
        <w:pStyle w:val="Odstavecseseznamem"/>
        <w:numPr>
          <w:ilvl w:val="2"/>
          <w:numId w:val="2"/>
        </w:numPr>
        <w:tabs>
          <w:tab w:val="left" w:pos="1246"/>
        </w:tabs>
        <w:spacing w:line="264" w:lineRule="auto"/>
        <w:ind w:right="113"/>
        <w:jc w:val="both"/>
        <w:rPr>
          <w:sz w:val="20"/>
        </w:rPr>
      </w:pPr>
      <w:r>
        <w:rPr>
          <w:sz w:val="20"/>
        </w:rPr>
        <w:t>příslušný soud pravomocně rozhodne, že Zhotovitel je v úpadku nebo mu úpadek hrozí (tj. vydá rozhodnutí</w:t>
      </w:r>
      <w:r>
        <w:rPr>
          <w:spacing w:val="-17"/>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6"/>
          <w:sz w:val="20"/>
        </w:rPr>
        <w:t xml:space="preserve"> </w:t>
      </w:r>
      <w:r>
        <w:rPr>
          <w:sz w:val="20"/>
        </w:rPr>
        <w:t>zjišťuje</w:t>
      </w:r>
      <w:r>
        <w:rPr>
          <w:spacing w:val="-16"/>
          <w:sz w:val="20"/>
        </w:rPr>
        <w:t xml:space="preserve"> </w:t>
      </w:r>
      <w:r>
        <w:rPr>
          <w:sz w:val="20"/>
        </w:rPr>
        <w:t>úpadek</w:t>
      </w:r>
      <w:r>
        <w:rPr>
          <w:spacing w:val="-16"/>
          <w:sz w:val="20"/>
        </w:rPr>
        <w:t xml:space="preserve"> </w:t>
      </w:r>
      <w:r>
        <w:rPr>
          <w:sz w:val="20"/>
        </w:rPr>
        <w:t>Zhotovitele</w:t>
      </w:r>
      <w:r>
        <w:rPr>
          <w:spacing w:val="-16"/>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5"/>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50F09F2D" w14:textId="77777777" w:rsidR="00373732" w:rsidRDefault="00FF6508">
      <w:pPr>
        <w:pStyle w:val="Odstavecseseznamem"/>
        <w:numPr>
          <w:ilvl w:val="2"/>
          <w:numId w:val="2"/>
        </w:numPr>
        <w:tabs>
          <w:tab w:val="left" w:pos="1246"/>
        </w:tabs>
        <w:spacing w:before="122" w:line="264" w:lineRule="auto"/>
        <w:ind w:right="11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9"/>
          <w:sz w:val="20"/>
        </w:rPr>
        <w:t xml:space="preserve"> </w:t>
      </w:r>
      <w:r>
        <w:rPr>
          <w:sz w:val="20"/>
        </w:rPr>
        <w:t>předpisy.</w:t>
      </w:r>
    </w:p>
    <w:p w14:paraId="3A175E1C" w14:textId="77777777" w:rsidR="00373732" w:rsidRDefault="00373732">
      <w:pPr>
        <w:spacing w:line="264" w:lineRule="auto"/>
        <w:jc w:val="both"/>
        <w:rPr>
          <w:sz w:val="20"/>
        </w:rPr>
        <w:sectPr w:rsidR="00373732">
          <w:pgSz w:w="11910" w:h="16840"/>
          <w:pgMar w:top="760" w:right="740" w:bottom="400" w:left="1020" w:header="0" w:footer="205" w:gutter="0"/>
          <w:cols w:space="708"/>
        </w:sectPr>
      </w:pPr>
    </w:p>
    <w:p w14:paraId="2D822D11" w14:textId="77777777" w:rsidR="00373732" w:rsidRDefault="00FF6508">
      <w:pPr>
        <w:pStyle w:val="Nadpis4"/>
        <w:numPr>
          <w:ilvl w:val="0"/>
          <w:numId w:val="11"/>
        </w:numPr>
        <w:tabs>
          <w:tab w:val="left" w:pos="4380"/>
          <w:tab w:val="left" w:pos="4381"/>
        </w:tabs>
        <w:spacing w:before="73"/>
        <w:ind w:left="4381" w:hanging="545"/>
        <w:jc w:val="left"/>
      </w:pPr>
      <w:r>
        <w:lastRenderedPageBreak/>
        <w:t>Závěrečná</w:t>
      </w:r>
      <w:r>
        <w:rPr>
          <w:spacing w:val="-1"/>
        </w:rPr>
        <w:t xml:space="preserve"> </w:t>
      </w:r>
      <w:r>
        <w:t>ustanovení</w:t>
      </w:r>
    </w:p>
    <w:p w14:paraId="7607B74B" w14:textId="77777777" w:rsidR="00373732" w:rsidRDefault="00FF6508">
      <w:pPr>
        <w:pStyle w:val="Odstavecseseznamem"/>
        <w:numPr>
          <w:ilvl w:val="1"/>
          <w:numId w:val="1"/>
        </w:numPr>
        <w:tabs>
          <w:tab w:val="left" w:pos="680"/>
        </w:tabs>
        <w:spacing w:line="264"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210FBB73" w14:textId="77777777" w:rsidR="00373732" w:rsidRDefault="00FF6508">
      <w:pPr>
        <w:pStyle w:val="Odstavecseseznamem"/>
        <w:numPr>
          <w:ilvl w:val="1"/>
          <w:numId w:val="1"/>
        </w:numPr>
        <w:tabs>
          <w:tab w:val="left" w:pos="680"/>
        </w:tabs>
        <w:spacing w:before="121"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7396E059" w14:textId="77777777" w:rsidR="00373732" w:rsidRDefault="00FF6508">
      <w:pPr>
        <w:pStyle w:val="Odstavecseseznamem"/>
        <w:numPr>
          <w:ilvl w:val="1"/>
          <w:numId w:val="1"/>
        </w:numPr>
        <w:tabs>
          <w:tab w:val="left" w:pos="680"/>
        </w:tabs>
        <w:spacing w:before="118" w:line="264" w:lineRule="auto"/>
        <w:ind w:right="117"/>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3"/>
          <w:sz w:val="20"/>
        </w:rPr>
        <w:t xml:space="preserve"> </w:t>
      </w:r>
      <w:r>
        <w:rPr>
          <w:sz w:val="20"/>
        </w:rPr>
        <w:t>nabývá</w:t>
      </w:r>
      <w:r>
        <w:rPr>
          <w:spacing w:val="-12"/>
          <w:sz w:val="20"/>
        </w:rPr>
        <w:t xml:space="preserve"> </w:t>
      </w:r>
      <w:r>
        <w:rPr>
          <w:sz w:val="20"/>
        </w:rPr>
        <w:t>smlouva</w:t>
      </w:r>
      <w:r>
        <w:rPr>
          <w:spacing w:val="-12"/>
          <w:sz w:val="20"/>
        </w:rPr>
        <w:t xml:space="preserve"> </w:t>
      </w:r>
      <w:r>
        <w:rPr>
          <w:sz w:val="20"/>
        </w:rPr>
        <w:t>v souladu</w:t>
      </w:r>
      <w:r>
        <w:rPr>
          <w:spacing w:val="-9"/>
          <w:sz w:val="20"/>
        </w:rPr>
        <w:t xml:space="preserve"> </w:t>
      </w:r>
      <w:r>
        <w:rPr>
          <w:sz w:val="20"/>
        </w:rPr>
        <w:t>se</w:t>
      </w:r>
      <w:r>
        <w:rPr>
          <w:spacing w:val="-13"/>
          <w:sz w:val="20"/>
        </w:rPr>
        <w:t xml:space="preserve"> </w:t>
      </w:r>
      <w:r>
        <w:rPr>
          <w:sz w:val="20"/>
        </w:rPr>
        <w:t>zákonem</w:t>
      </w:r>
      <w:r>
        <w:rPr>
          <w:spacing w:val="-12"/>
          <w:sz w:val="20"/>
        </w:rPr>
        <w:t xml:space="preserve"> </w:t>
      </w:r>
      <w:r>
        <w:rPr>
          <w:sz w:val="20"/>
        </w:rPr>
        <w:t>č.</w:t>
      </w:r>
      <w:r>
        <w:rPr>
          <w:spacing w:val="-11"/>
          <w:sz w:val="20"/>
        </w:rPr>
        <w:t xml:space="preserve"> </w:t>
      </w:r>
      <w:r>
        <w:rPr>
          <w:sz w:val="20"/>
        </w:rPr>
        <w:t>340/2015</w:t>
      </w:r>
      <w:r>
        <w:rPr>
          <w:spacing w:val="-13"/>
          <w:sz w:val="20"/>
        </w:rPr>
        <w:t xml:space="preserve"> </w:t>
      </w:r>
      <w:r>
        <w:rPr>
          <w:sz w:val="20"/>
        </w:rPr>
        <w:t>Sb.,</w:t>
      </w:r>
      <w:r>
        <w:rPr>
          <w:spacing w:val="-11"/>
          <w:sz w:val="20"/>
        </w:rPr>
        <w:t xml:space="preserve"> </w:t>
      </w:r>
      <w:r>
        <w:rPr>
          <w:sz w:val="20"/>
        </w:rPr>
        <w:t>o</w:t>
      </w:r>
      <w:r>
        <w:rPr>
          <w:spacing w:val="-13"/>
          <w:sz w:val="20"/>
        </w:rPr>
        <w:t xml:space="preserve"> </w:t>
      </w:r>
      <w:r>
        <w:rPr>
          <w:sz w:val="20"/>
        </w:rPr>
        <w:t>registru</w:t>
      </w:r>
      <w:r>
        <w:rPr>
          <w:spacing w:val="-12"/>
          <w:sz w:val="20"/>
        </w:rPr>
        <w:t xml:space="preserve"> </w:t>
      </w:r>
      <w:r>
        <w:rPr>
          <w:sz w:val="20"/>
        </w:rPr>
        <w:t>smluv,</w:t>
      </w:r>
      <w:r>
        <w:rPr>
          <w:spacing w:val="-11"/>
          <w:sz w:val="20"/>
        </w:rPr>
        <w:t xml:space="preserve"> </w:t>
      </w:r>
      <w:r>
        <w:rPr>
          <w:sz w:val="20"/>
        </w:rPr>
        <w:t>dnem jejího uveřejnění v Registru smluv, které zajistí</w:t>
      </w:r>
      <w:r>
        <w:rPr>
          <w:spacing w:val="-3"/>
          <w:sz w:val="20"/>
        </w:rPr>
        <w:t xml:space="preserve"> </w:t>
      </w:r>
      <w:r>
        <w:rPr>
          <w:sz w:val="20"/>
        </w:rPr>
        <w:t>Objednatel.</w:t>
      </w:r>
    </w:p>
    <w:p w14:paraId="7E29B1A9" w14:textId="77777777" w:rsidR="00373732" w:rsidRDefault="00FF6508">
      <w:pPr>
        <w:pStyle w:val="Odstavecseseznamem"/>
        <w:numPr>
          <w:ilvl w:val="1"/>
          <w:numId w:val="1"/>
        </w:numPr>
        <w:tabs>
          <w:tab w:val="left" w:pos="680"/>
        </w:tabs>
        <w:spacing w:before="122" w:line="264" w:lineRule="auto"/>
        <w:ind w:right="1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2091A000" w14:textId="77777777" w:rsidR="00373732" w:rsidRDefault="00373732">
      <w:pPr>
        <w:pStyle w:val="Zkladntext"/>
        <w:spacing w:before="3"/>
        <w:rPr>
          <w:sz w:val="32"/>
        </w:rPr>
      </w:pPr>
    </w:p>
    <w:p w14:paraId="0DB3E05E" w14:textId="77777777" w:rsidR="00373732" w:rsidRDefault="00FF6508">
      <w:pPr>
        <w:pStyle w:val="Nadpis4"/>
        <w:spacing w:before="1"/>
        <w:ind w:left="112"/>
      </w:pPr>
      <w:r>
        <w:t>Přílohy:</w:t>
      </w:r>
    </w:p>
    <w:p w14:paraId="48B32ABF" w14:textId="77777777" w:rsidR="00373732" w:rsidRDefault="00FF6508">
      <w:pPr>
        <w:pStyle w:val="Zkladntext"/>
        <w:spacing w:before="24" w:line="264" w:lineRule="auto"/>
        <w:ind w:left="112" w:right="3914"/>
      </w:pPr>
      <w:r>
        <w:t>Příloha č. 1 – Oceněný soupis prací a dodávek – nabídkový rozpočet Příloha č. 2 – Technický popis oprav</w:t>
      </w:r>
    </w:p>
    <w:p w14:paraId="1C7BCEDC" w14:textId="77777777" w:rsidR="00373732" w:rsidRDefault="00373732">
      <w:pPr>
        <w:pStyle w:val="Zkladntext"/>
        <w:spacing w:before="4"/>
        <w:rPr>
          <w:sz w:val="30"/>
        </w:rPr>
      </w:pPr>
    </w:p>
    <w:p w14:paraId="54BB8FDC" w14:textId="77777777" w:rsidR="00373732" w:rsidRDefault="00FF6508">
      <w:pPr>
        <w:pStyle w:val="Zkladntext"/>
        <w:tabs>
          <w:tab w:val="left" w:pos="5076"/>
        </w:tabs>
        <w:ind w:left="112"/>
      </w:pPr>
      <w:r>
        <w:t>Objednatel:</w:t>
      </w:r>
      <w:r>
        <w:tab/>
        <w:t>Zhotovitel:</w:t>
      </w:r>
    </w:p>
    <w:p w14:paraId="3A8ABEC4" w14:textId="77777777" w:rsidR="00373732" w:rsidRDefault="00373732">
      <w:pPr>
        <w:pStyle w:val="Zkladntext"/>
        <w:spacing w:before="6"/>
        <w:rPr>
          <w:sz w:val="30"/>
        </w:rPr>
      </w:pPr>
    </w:p>
    <w:p w14:paraId="77C548DB" w14:textId="2C994FE6" w:rsidR="00373732" w:rsidRDefault="00FF6508">
      <w:pPr>
        <w:pStyle w:val="Zkladntext"/>
        <w:tabs>
          <w:tab w:val="left" w:pos="5076"/>
        </w:tabs>
        <w:ind w:left="112"/>
      </w:pPr>
      <w:r>
        <w:t>Dne (viz</w:t>
      </w:r>
      <w:r>
        <w:rPr>
          <w:spacing w:val="-4"/>
        </w:rPr>
        <w:t xml:space="preserve"> </w:t>
      </w:r>
      <w:r>
        <w:t>el.</w:t>
      </w:r>
      <w:r>
        <w:rPr>
          <w:spacing w:val="-2"/>
        </w:rPr>
        <w:t xml:space="preserve"> </w:t>
      </w:r>
      <w:r>
        <w:t>podpis).</w:t>
      </w:r>
      <w:r>
        <w:tab/>
        <w:t>Dne (viz el.</w:t>
      </w:r>
      <w:r>
        <w:rPr>
          <w:spacing w:val="-2"/>
        </w:rPr>
        <w:t xml:space="preserve"> </w:t>
      </w:r>
      <w:r>
        <w:t>podpis).</w:t>
      </w:r>
    </w:p>
    <w:p w14:paraId="6688E9B9" w14:textId="77777777" w:rsidR="00373732" w:rsidRDefault="00373732">
      <w:pPr>
        <w:sectPr w:rsidR="00373732">
          <w:pgSz w:w="11910" w:h="16840"/>
          <w:pgMar w:top="760" w:right="740" w:bottom="400" w:left="1020" w:header="0" w:footer="205" w:gutter="0"/>
          <w:cols w:space="708"/>
        </w:sectPr>
      </w:pPr>
    </w:p>
    <w:p w14:paraId="28482BCC" w14:textId="34ACD79A" w:rsidR="00373732" w:rsidRDefault="00373732">
      <w:pPr>
        <w:spacing w:line="184" w:lineRule="exact"/>
        <w:ind w:left="6772"/>
        <w:rPr>
          <w:rFonts w:ascii="Calibri"/>
          <w:sz w:val="18"/>
        </w:rPr>
      </w:pPr>
    </w:p>
    <w:p w14:paraId="65D80DE1" w14:textId="77777777" w:rsidR="00311A49" w:rsidRDefault="00311A49">
      <w:pPr>
        <w:spacing w:line="184" w:lineRule="exact"/>
        <w:ind w:left="6772"/>
        <w:rPr>
          <w:rFonts w:ascii="Calibri"/>
          <w:sz w:val="18"/>
        </w:rPr>
      </w:pPr>
    </w:p>
    <w:p w14:paraId="73C4E807" w14:textId="77777777" w:rsidR="00373732" w:rsidRDefault="00FF6508">
      <w:pPr>
        <w:pStyle w:val="Zkladntext"/>
        <w:tabs>
          <w:tab w:val="left" w:pos="5076"/>
        </w:tabs>
        <w:spacing w:line="195" w:lineRule="exact"/>
        <w:ind w:left="112"/>
      </w:pPr>
      <w:r>
        <w:t>……………………</w:t>
      </w:r>
      <w:r>
        <w:tab/>
        <w:t>…………………………..</w:t>
      </w:r>
    </w:p>
    <w:p w14:paraId="64065A37" w14:textId="77777777" w:rsidR="00373732" w:rsidRDefault="00373732">
      <w:pPr>
        <w:pStyle w:val="Zkladntext"/>
      </w:pPr>
    </w:p>
    <w:p w14:paraId="62BFCB9E" w14:textId="77777777" w:rsidR="00373732" w:rsidRDefault="00FF6508">
      <w:pPr>
        <w:pStyle w:val="Nadpis4"/>
        <w:tabs>
          <w:tab w:val="left" w:pos="5076"/>
        </w:tabs>
        <w:spacing w:before="1" w:line="229" w:lineRule="exact"/>
        <w:ind w:left="112"/>
      </w:pPr>
      <w:r>
        <w:t>Západočeská univerzita</w:t>
      </w:r>
      <w:r>
        <w:rPr>
          <w:spacing w:val="-8"/>
        </w:rPr>
        <w:t xml:space="preserve"> </w:t>
      </w:r>
      <w:r>
        <w:t>v</w:t>
      </w:r>
      <w:r>
        <w:rPr>
          <w:spacing w:val="1"/>
        </w:rPr>
        <w:t xml:space="preserve"> </w:t>
      </w:r>
      <w:r>
        <w:t>Plzni</w:t>
      </w:r>
      <w:r>
        <w:tab/>
        <w:t>STAWO Přeštice s. r. o.</w:t>
      </w:r>
    </w:p>
    <w:p w14:paraId="72F34BDB" w14:textId="77777777" w:rsidR="00373732" w:rsidRDefault="00FF6508">
      <w:pPr>
        <w:tabs>
          <w:tab w:val="left" w:pos="5076"/>
        </w:tabs>
        <w:spacing w:line="229" w:lineRule="exact"/>
        <w:ind w:left="112"/>
        <w:rPr>
          <w:b/>
          <w:sz w:val="20"/>
        </w:rPr>
      </w:pPr>
      <w:r>
        <w:rPr>
          <w:sz w:val="20"/>
        </w:rPr>
        <w:t>Ing.</w:t>
      </w:r>
      <w:r>
        <w:rPr>
          <w:spacing w:val="-2"/>
          <w:sz w:val="20"/>
        </w:rPr>
        <w:t xml:space="preserve"> </w:t>
      </w:r>
      <w:r>
        <w:rPr>
          <w:sz w:val="20"/>
        </w:rPr>
        <w:t>Petr Beneš</w:t>
      </w:r>
      <w:r>
        <w:rPr>
          <w:sz w:val="20"/>
        </w:rPr>
        <w:tab/>
      </w:r>
      <w:r>
        <w:rPr>
          <w:b/>
          <w:sz w:val="20"/>
        </w:rPr>
        <w:t>Miroslav</w:t>
      </w:r>
      <w:r>
        <w:rPr>
          <w:b/>
          <w:spacing w:val="1"/>
          <w:sz w:val="20"/>
        </w:rPr>
        <w:t xml:space="preserve"> </w:t>
      </w:r>
      <w:r>
        <w:rPr>
          <w:b/>
          <w:sz w:val="20"/>
        </w:rPr>
        <w:t>Wuchterle</w:t>
      </w:r>
    </w:p>
    <w:p w14:paraId="7AB1FA21" w14:textId="77777777" w:rsidR="00373732" w:rsidRDefault="00FF6508">
      <w:pPr>
        <w:pStyle w:val="Zkladntext"/>
        <w:tabs>
          <w:tab w:val="left" w:pos="5076"/>
        </w:tabs>
        <w:ind w:left="112"/>
      </w:pPr>
      <w:r>
        <w:t>kvestor</w:t>
      </w:r>
      <w:r>
        <w:tab/>
        <w:t>jednatel</w:t>
      </w:r>
    </w:p>
    <w:p w14:paraId="18D5C1A5" w14:textId="77777777" w:rsidR="00373732" w:rsidRDefault="00373732">
      <w:pPr>
        <w:sectPr w:rsidR="00373732">
          <w:type w:val="continuous"/>
          <w:pgSz w:w="11910" w:h="16840"/>
          <w:pgMar w:top="660" w:right="740" w:bottom="400" w:left="1020" w:header="708" w:footer="708" w:gutter="0"/>
          <w:cols w:space="708"/>
        </w:sect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8723"/>
      </w:tblGrid>
      <w:tr w:rsidR="00373732" w14:paraId="52271B8E" w14:textId="77777777">
        <w:trPr>
          <w:trHeight w:val="284"/>
        </w:trPr>
        <w:tc>
          <w:tcPr>
            <w:tcW w:w="1860" w:type="dxa"/>
          </w:tcPr>
          <w:p w14:paraId="5B72A1F1" w14:textId="77777777" w:rsidR="00373732" w:rsidRDefault="00FF6508">
            <w:pPr>
              <w:pStyle w:val="TableParagraph"/>
              <w:spacing w:before="35" w:line="229" w:lineRule="exact"/>
              <w:ind w:left="630"/>
              <w:rPr>
                <w:sz w:val="20"/>
              </w:rPr>
            </w:pPr>
            <w:r>
              <w:rPr>
                <w:sz w:val="20"/>
              </w:rPr>
              <w:lastRenderedPageBreak/>
              <w:t>Název:</w:t>
            </w:r>
          </w:p>
        </w:tc>
        <w:tc>
          <w:tcPr>
            <w:tcW w:w="8723" w:type="dxa"/>
            <w:shd w:val="clear" w:color="auto" w:fill="A6A6A6"/>
          </w:tcPr>
          <w:p w14:paraId="57BB93EF" w14:textId="77777777" w:rsidR="00373732" w:rsidRDefault="00FF6508">
            <w:pPr>
              <w:pStyle w:val="TableParagraph"/>
              <w:spacing w:line="265" w:lineRule="exact"/>
              <w:ind w:left="1028" w:right="996"/>
              <w:jc w:val="center"/>
              <w:rPr>
                <w:b/>
                <w:sz w:val="24"/>
              </w:rPr>
            </w:pPr>
            <w:r>
              <w:rPr>
                <w:b/>
                <w:sz w:val="24"/>
              </w:rPr>
              <w:t>OPRAVA STŘEŠNÍHO PLÁŠTĚ MÁCHOVA 14-16</w:t>
            </w:r>
          </w:p>
        </w:tc>
      </w:tr>
    </w:tbl>
    <w:p w14:paraId="4158E75C" w14:textId="77777777" w:rsidR="00373732" w:rsidRDefault="00373732">
      <w:pPr>
        <w:pStyle w:val="Zkladntext"/>
        <w:spacing w:before="10"/>
        <w:rPr>
          <w:sz w:val="21"/>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8723"/>
      </w:tblGrid>
      <w:tr w:rsidR="00373732" w14:paraId="4F842D32" w14:textId="77777777">
        <w:trPr>
          <w:trHeight w:val="227"/>
        </w:trPr>
        <w:tc>
          <w:tcPr>
            <w:tcW w:w="1860" w:type="dxa"/>
          </w:tcPr>
          <w:p w14:paraId="0AB086EC" w14:textId="77777777" w:rsidR="00373732" w:rsidRDefault="00FF6508">
            <w:pPr>
              <w:pStyle w:val="TableParagraph"/>
              <w:spacing w:line="207" w:lineRule="exact"/>
              <w:ind w:left="448"/>
              <w:rPr>
                <w:sz w:val="20"/>
              </w:rPr>
            </w:pPr>
            <w:r>
              <w:rPr>
                <w:sz w:val="20"/>
              </w:rPr>
              <w:t>Zadavatel:</w:t>
            </w:r>
          </w:p>
        </w:tc>
        <w:tc>
          <w:tcPr>
            <w:tcW w:w="8723" w:type="dxa"/>
          </w:tcPr>
          <w:p w14:paraId="3134BEB0" w14:textId="77777777" w:rsidR="00373732" w:rsidRDefault="00FF6508">
            <w:pPr>
              <w:pStyle w:val="TableParagraph"/>
              <w:spacing w:line="207" w:lineRule="exact"/>
              <w:ind w:left="1003"/>
              <w:rPr>
                <w:b/>
                <w:sz w:val="20"/>
              </w:rPr>
            </w:pPr>
            <w:r>
              <w:rPr>
                <w:b/>
                <w:sz w:val="20"/>
              </w:rPr>
              <w:t>Západočeská univerzita Plzeň, Univerzitní 8, 301 00 Plzeň, IČ: 49777513</w:t>
            </w:r>
          </w:p>
        </w:tc>
      </w:tr>
    </w:tbl>
    <w:p w14:paraId="1CC6A70A" w14:textId="77777777" w:rsidR="00373732" w:rsidRDefault="00373732">
      <w:pPr>
        <w:pStyle w:val="Zkladntext"/>
        <w:spacing w:before="9"/>
        <w:rPr>
          <w:sz w:val="19"/>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8723"/>
      </w:tblGrid>
      <w:tr w:rsidR="00373732" w14:paraId="5984CDA7" w14:textId="77777777">
        <w:trPr>
          <w:trHeight w:val="227"/>
        </w:trPr>
        <w:tc>
          <w:tcPr>
            <w:tcW w:w="1860" w:type="dxa"/>
          </w:tcPr>
          <w:p w14:paraId="0C02F63D" w14:textId="77777777" w:rsidR="00373732" w:rsidRDefault="00FF6508">
            <w:pPr>
              <w:pStyle w:val="TableParagraph"/>
              <w:spacing w:line="207" w:lineRule="exact"/>
              <w:ind w:left="446"/>
              <w:rPr>
                <w:sz w:val="20"/>
              </w:rPr>
            </w:pPr>
            <w:r>
              <w:rPr>
                <w:sz w:val="20"/>
              </w:rPr>
              <w:t>Zpracoval:</w:t>
            </w:r>
          </w:p>
        </w:tc>
        <w:tc>
          <w:tcPr>
            <w:tcW w:w="8723" w:type="dxa"/>
            <w:shd w:val="clear" w:color="auto" w:fill="FFFF00"/>
          </w:tcPr>
          <w:p w14:paraId="68AD4033" w14:textId="77777777" w:rsidR="00373732" w:rsidRDefault="00FF6508">
            <w:pPr>
              <w:pStyle w:val="TableParagraph"/>
              <w:spacing w:line="207" w:lineRule="exact"/>
              <w:ind w:left="1030" w:right="996"/>
              <w:jc w:val="center"/>
              <w:rPr>
                <w:b/>
                <w:sz w:val="20"/>
              </w:rPr>
            </w:pPr>
            <w:r>
              <w:rPr>
                <w:b/>
                <w:sz w:val="20"/>
              </w:rPr>
              <w:t>STAWO Přeštice s.r.o., Komenského 75, 334 01 Přeštice, IČ: 26406667</w:t>
            </w:r>
          </w:p>
        </w:tc>
      </w:tr>
    </w:tbl>
    <w:p w14:paraId="56D25370" w14:textId="77777777" w:rsidR="00373732" w:rsidRDefault="00373732">
      <w:pPr>
        <w:pStyle w:val="Zkladntext"/>
        <w:spacing w:before="9"/>
        <w:rPr>
          <w:sz w:val="19"/>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8723"/>
      </w:tblGrid>
      <w:tr w:rsidR="00373732" w14:paraId="31372AB7" w14:textId="77777777">
        <w:trPr>
          <w:trHeight w:val="227"/>
        </w:trPr>
        <w:tc>
          <w:tcPr>
            <w:tcW w:w="1860" w:type="dxa"/>
          </w:tcPr>
          <w:p w14:paraId="5DD7CC5F" w14:textId="77777777" w:rsidR="00373732" w:rsidRDefault="00FF6508">
            <w:pPr>
              <w:pStyle w:val="TableParagraph"/>
              <w:spacing w:line="207" w:lineRule="exact"/>
              <w:ind w:left="55"/>
              <w:rPr>
                <w:sz w:val="20"/>
              </w:rPr>
            </w:pPr>
            <w:r>
              <w:rPr>
                <w:sz w:val="20"/>
              </w:rPr>
              <w:t>Datum vypracování:</w:t>
            </w:r>
          </w:p>
        </w:tc>
        <w:tc>
          <w:tcPr>
            <w:tcW w:w="8723" w:type="dxa"/>
            <w:shd w:val="clear" w:color="auto" w:fill="FFFF00"/>
          </w:tcPr>
          <w:p w14:paraId="3AC84CCD" w14:textId="77777777" w:rsidR="00373732" w:rsidRDefault="00FF6508">
            <w:pPr>
              <w:pStyle w:val="TableParagraph"/>
              <w:spacing w:line="207" w:lineRule="exact"/>
              <w:ind w:left="1030" w:right="991"/>
              <w:jc w:val="center"/>
              <w:rPr>
                <w:sz w:val="20"/>
              </w:rPr>
            </w:pPr>
            <w:r>
              <w:rPr>
                <w:sz w:val="20"/>
              </w:rPr>
              <w:t>09.11.2023</w:t>
            </w:r>
          </w:p>
        </w:tc>
      </w:tr>
    </w:tbl>
    <w:p w14:paraId="2C6E8AF2" w14:textId="77777777" w:rsidR="00373732" w:rsidRDefault="00373732">
      <w:pPr>
        <w:pStyle w:val="Zkladntext"/>
        <w:spacing w:before="8"/>
        <w:rPr>
          <w:sz w:val="12"/>
        </w:rPr>
      </w:pPr>
    </w:p>
    <w:p w14:paraId="27D51EF0" w14:textId="77777777" w:rsidR="00373732" w:rsidRDefault="00FF6508">
      <w:pPr>
        <w:pStyle w:val="Nadpis4"/>
        <w:spacing w:before="93"/>
        <w:ind w:left="3977"/>
      </w:pPr>
      <w:r>
        <w:t>REKAPITULACE STAVBY</w:t>
      </w:r>
    </w:p>
    <w:p w14:paraId="3610996E" w14:textId="0CFA7A20" w:rsidR="00373732" w:rsidRDefault="002B215F">
      <w:pPr>
        <w:pStyle w:val="Zkladntext"/>
        <w:spacing w:before="6"/>
        <w:rPr>
          <w:b/>
          <w:sz w:val="18"/>
        </w:rPr>
      </w:pPr>
      <w:r>
        <w:rPr>
          <w:noProof/>
        </w:rPr>
        <mc:AlternateContent>
          <mc:Choice Requires="wps">
            <w:drawing>
              <wp:anchor distT="0" distB="0" distL="0" distR="0" simplePos="0" relativeHeight="251660288" behindDoc="1" locked="0" layoutInCell="1" allowOverlap="1" wp14:anchorId="6437CFB1" wp14:editId="4B1C050C">
                <wp:simplePos x="0" y="0"/>
                <wp:positionH relativeFrom="page">
                  <wp:posOffset>1827530</wp:posOffset>
                </wp:positionH>
                <wp:positionV relativeFrom="paragraph">
                  <wp:posOffset>167005</wp:posOffset>
                </wp:positionV>
                <wp:extent cx="5539105" cy="157480"/>
                <wp:effectExtent l="0" t="0" r="0" b="0"/>
                <wp:wrapTopAndBottom/>
                <wp:docPr id="14999126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157480"/>
                        </a:xfrm>
                        <a:prstGeom prst="rect">
                          <a:avLst/>
                        </a:prstGeom>
                        <a:solidFill>
                          <a:srgbClr val="D9D9D9"/>
                        </a:solidFill>
                        <a:ln w="12319">
                          <a:solidFill>
                            <a:srgbClr val="000000"/>
                          </a:solidFill>
                          <a:miter lim="800000"/>
                          <a:headEnd/>
                          <a:tailEnd/>
                        </a:ln>
                      </wps:spPr>
                      <wps:txbx>
                        <w:txbxContent>
                          <w:p w14:paraId="520A7D98" w14:textId="77777777" w:rsidR="00373732" w:rsidRDefault="00FF6508">
                            <w:pPr>
                              <w:spacing w:line="222" w:lineRule="exact"/>
                              <w:ind w:left="28"/>
                              <w:rPr>
                                <w:b/>
                                <w:sz w:val="20"/>
                              </w:rPr>
                            </w:pPr>
                            <w:r>
                              <w:rPr>
                                <w:b/>
                                <w:sz w:val="20"/>
                              </w:rPr>
                              <w:t>SO 01 Máchova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7CFB1" id="_x0000_t202" coordsize="21600,21600" o:spt="202" path="m,l,21600r21600,l21600,xe">
                <v:stroke joinstyle="miter"/>
                <v:path gradientshapeok="t" o:connecttype="rect"/>
              </v:shapetype>
              <v:shape id="Text Box 65" o:spid="_x0000_s1026" type="#_x0000_t202" style="position:absolute;margin-left:143.9pt;margin-top:13.15pt;width:436.15pt;height:12.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" fillcolor="#d9d9d9" strokeweight=".97pt">
                <v:textbox inset="0,0,0,0">
                  <w:txbxContent>
                    <w:p w14:paraId="520A7D98" w14:textId="77777777" w:rsidR="00373732" w:rsidRDefault="00FF6508">
                      <w:pPr>
                        <w:spacing w:line="222" w:lineRule="exact"/>
                        <w:ind w:left="28"/>
                        <w:rPr>
                          <w:b/>
                          <w:sz w:val="20"/>
                        </w:rPr>
                      </w:pPr>
                      <w:r>
                        <w:rPr>
                          <w:b/>
                          <w:sz w:val="20"/>
                        </w:rPr>
                        <w:t>SO 01 Máchova 14</w:t>
                      </w:r>
                    </w:p>
                  </w:txbxContent>
                </v:textbox>
                <w10:wrap type="topAndBottom" anchorx="page"/>
              </v:shape>
            </w:pict>
          </mc:Fallback>
        </mc:AlternateContent>
      </w:r>
    </w:p>
    <w:p w14:paraId="35DAEC4D" w14:textId="77777777" w:rsidR="00373732" w:rsidRDefault="00373732">
      <w:pPr>
        <w:pStyle w:val="Zkladntext"/>
        <w:spacing w:before="1"/>
        <w:rPr>
          <w:b/>
          <w:sz w:val="18"/>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4FD13DA9" w14:textId="77777777">
        <w:trPr>
          <w:trHeight w:val="242"/>
        </w:trPr>
        <w:tc>
          <w:tcPr>
            <w:tcW w:w="6388" w:type="dxa"/>
          </w:tcPr>
          <w:p w14:paraId="2AA8098F" w14:textId="77777777" w:rsidR="00373732" w:rsidRDefault="00FF6508">
            <w:pPr>
              <w:pStyle w:val="TableParagraph"/>
              <w:spacing w:line="222" w:lineRule="exact"/>
              <w:ind w:left="36"/>
              <w:rPr>
                <w:sz w:val="20"/>
              </w:rPr>
            </w:pPr>
            <w:r>
              <w:rPr>
                <w:sz w:val="20"/>
              </w:rPr>
              <w:t>HSV</w:t>
            </w:r>
          </w:p>
        </w:tc>
        <w:tc>
          <w:tcPr>
            <w:tcW w:w="2335" w:type="dxa"/>
          </w:tcPr>
          <w:p w14:paraId="0B8386A6" w14:textId="77777777" w:rsidR="00373732" w:rsidRDefault="00FF6508">
            <w:pPr>
              <w:pStyle w:val="TableParagraph"/>
              <w:spacing w:line="222" w:lineRule="exact"/>
              <w:ind w:left="35"/>
              <w:rPr>
                <w:sz w:val="20"/>
              </w:rPr>
            </w:pPr>
            <w:r>
              <w:rPr>
                <w:sz w:val="20"/>
              </w:rPr>
              <w:t>158 948,75</w:t>
            </w:r>
          </w:p>
        </w:tc>
      </w:tr>
    </w:tbl>
    <w:p w14:paraId="29374E71" w14:textId="77777777" w:rsidR="00373732" w:rsidRDefault="00373732">
      <w:pPr>
        <w:pStyle w:val="Zkladntext"/>
        <w:spacing w:before="2" w:after="1"/>
        <w:rPr>
          <w:b/>
          <w:sz w:val="21"/>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6C1435AF" w14:textId="77777777">
        <w:trPr>
          <w:trHeight w:val="242"/>
        </w:trPr>
        <w:tc>
          <w:tcPr>
            <w:tcW w:w="6388" w:type="dxa"/>
          </w:tcPr>
          <w:p w14:paraId="49C91AEB" w14:textId="77777777" w:rsidR="00373732" w:rsidRDefault="00FF6508">
            <w:pPr>
              <w:pStyle w:val="TableParagraph"/>
              <w:spacing w:line="222" w:lineRule="exact"/>
              <w:ind w:left="36"/>
              <w:rPr>
                <w:sz w:val="20"/>
              </w:rPr>
            </w:pPr>
            <w:r>
              <w:rPr>
                <w:sz w:val="20"/>
              </w:rPr>
              <w:t>PSV</w:t>
            </w:r>
          </w:p>
        </w:tc>
        <w:tc>
          <w:tcPr>
            <w:tcW w:w="2335" w:type="dxa"/>
          </w:tcPr>
          <w:p w14:paraId="431A895B" w14:textId="77777777" w:rsidR="00373732" w:rsidRDefault="00FF6508">
            <w:pPr>
              <w:pStyle w:val="TableParagraph"/>
              <w:spacing w:line="222" w:lineRule="exact"/>
              <w:ind w:left="35"/>
              <w:rPr>
                <w:sz w:val="20"/>
              </w:rPr>
            </w:pPr>
            <w:r>
              <w:rPr>
                <w:sz w:val="20"/>
              </w:rPr>
              <w:t>1 772 134,80</w:t>
            </w:r>
          </w:p>
        </w:tc>
      </w:tr>
    </w:tbl>
    <w:p w14:paraId="5E5C5B4E" w14:textId="77777777" w:rsidR="00373732" w:rsidRDefault="00373732">
      <w:pPr>
        <w:pStyle w:val="Zkladntext"/>
        <w:spacing w:before="2" w:after="1"/>
        <w:rPr>
          <w:b/>
          <w:sz w:val="21"/>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78FEEE36" w14:textId="77777777">
        <w:trPr>
          <w:trHeight w:val="242"/>
        </w:trPr>
        <w:tc>
          <w:tcPr>
            <w:tcW w:w="6388" w:type="dxa"/>
          </w:tcPr>
          <w:p w14:paraId="1827AC5C" w14:textId="77777777" w:rsidR="00373732" w:rsidRDefault="00FF6508">
            <w:pPr>
              <w:pStyle w:val="TableParagraph"/>
              <w:spacing w:line="222" w:lineRule="exact"/>
              <w:ind w:left="36"/>
              <w:rPr>
                <w:sz w:val="20"/>
              </w:rPr>
            </w:pPr>
            <w:r>
              <w:rPr>
                <w:sz w:val="20"/>
              </w:rPr>
              <w:t>VRN</w:t>
            </w:r>
          </w:p>
        </w:tc>
        <w:tc>
          <w:tcPr>
            <w:tcW w:w="2335" w:type="dxa"/>
          </w:tcPr>
          <w:p w14:paraId="450C03E9" w14:textId="77777777" w:rsidR="00373732" w:rsidRDefault="00FF6508">
            <w:pPr>
              <w:pStyle w:val="TableParagraph"/>
              <w:spacing w:line="222" w:lineRule="exact"/>
              <w:ind w:left="35"/>
              <w:rPr>
                <w:sz w:val="20"/>
              </w:rPr>
            </w:pPr>
            <w:r>
              <w:rPr>
                <w:sz w:val="20"/>
              </w:rPr>
              <w:t>61 900,00</w:t>
            </w:r>
          </w:p>
        </w:tc>
      </w:tr>
    </w:tbl>
    <w:p w14:paraId="67059563" w14:textId="77777777" w:rsidR="00373732" w:rsidRDefault="00373732">
      <w:pPr>
        <w:pStyle w:val="Zkladntext"/>
        <w:spacing w:before="4" w:after="1"/>
        <w:rPr>
          <w:b/>
        </w:rPr>
      </w:pPr>
    </w:p>
    <w:tbl>
      <w:tblPr>
        <w:tblStyle w:val="TableNormal"/>
        <w:tblW w:w="0" w:type="auto"/>
        <w:tblInd w:w="1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88"/>
        <w:gridCol w:w="2335"/>
      </w:tblGrid>
      <w:tr w:rsidR="00373732" w14:paraId="3946B52F" w14:textId="77777777">
        <w:trPr>
          <w:trHeight w:val="227"/>
        </w:trPr>
        <w:tc>
          <w:tcPr>
            <w:tcW w:w="6388" w:type="dxa"/>
          </w:tcPr>
          <w:p w14:paraId="5C40D5E6" w14:textId="77777777" w:rsidR="00373732" w:rsidRDefault="00FF6508">
            <w:pPr>
              <w:pStyle w:val="TableParagraph"/>
              <w:spacing w:line="207" w:lineRule="exact"/>
              <w:ind w:left="38"/>
              <w:rPr>
                <w:b/>
                <w:sz w:val="20"/>
              </w:rPr>
            </w:pPr>
            <w:r>
              <w:rPr>
                <w:b/>
                <w:sz w:val="20"/>
              </w:rPr>
              <w:t>CELKEM SO 01</w:t>
            </w:r>
          </w:p>
        </w:tc>
        <w:tc>
          <w:tcPr>
            <w:tcW w:w="2335" w:type="dxa"/>
          </w:tcPr>
          <w:p w14:paraId="3E5AB7B7" w14:textId="77777777" w:rsidR="00373732" w:rsidRDefault="00FF6508">
            <w:pPr>
              <w:pStyle w:val="TableParagraph"/>
              <w:spacing w:line="207" w:lineRule="exact"/>
              <w:ind w:left="38"/>
              <w:rPr>
                <w:b/>
                <w:sz w:val="20"/>
              </w:rPr>
            </w:pPr>
            <w:r>
              <w:rPr>
                <w:b/>
                <w:sz w:val="20"/>
              </w:rPr>
              <w:t>1 992 983,55</w:t>
            </w:r>
          </w:p>
        </w:tc>
      </w:tr>
    </w:tbl>
    <w:p w14:paraId="68A18D69" w14:textId="77777777" w:rsidR="00373732" w:rsidRDefault="00373732">
      <w:pPr>
        <w:pStyle w:val="Zkladntext"/>
        <w:rPr>
          <w:b/>
        </w:rPr>
      </w:pPr>
    </w:p>
    <w:p w14:paraId="18BADDF9" w14:textId="4D68838E" w:rsidR="00373732" w:rsidRDefault="002B215F">
      <w:pPr>
        <w:pStyle w:val="Zkladntext"/>
        <w:spacing w:before="10"/>
        <w:rPr>
          <w:b/>
          <w:sz w:val="17"/>
        </w:rPr>
      </w:pPr>
      <w:r>
        <w:rPr>
          <w:noProof/>
        </w:rPr>
        <mc:AlternateContent>
          <mc:Choice Requires="wps">
            <w:drawing>
              <wp:anchor distT="0" distB="0" distL="0" distR="0" simplePos="0" relativeHeight="251661312" behindDoc="1" locked="0" layoutInCell="1" allowOverlap="1" wp14:anchorId="4C279606" wp14:editId="16C6383F">
                <wp:simplePos x="0" y="0"/>
                <wp:positionH relativeFrom="page">
                  <wp:posOffset>1827530</wp:posOffset>
                </wp:positionH>
                <wp:positionV relativeFrom="paragraph">
                  <wp:posOffset>161925</wp:posOffset>
                </wp:positionV>
                <wp:extent cx="5539105" cy="157480"/>
                <wp:effectExtent l="0" t="0" r="0" b="0"/>
                <wp:wrapTopAndBottom/>
                <wp:docPr id="17848018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157480"/>
                        </a:xfrm>
                        <a:prstGeom prst="rect">
                          <a:avLst/>
                        </a:prstGeom>
                        <a:solidFill>
                          <a:srgbClr val="D9D9D9"/>
                        </a:solidFill>
                        <a:ln w="12319">
                          <a:solidFill>
                            <a:srgbClr val="000000"/>
                          </a:solidFill>
                          <a:miter lim="800000"/>
                          <a:headEnd/>
                          <a:tailEnd/>
                        </a:ln>
                      </wps:spPr>
                      <wps:txbx>
                        <w:txbxContent>
                          <w:p w14:paraId="2DAAC4C4" w14:textId="77777777" w:rsidR="00373732" w:rsidRDefault="00FF6508">
                            <w:pPr>
                              <w:spacing w:line="222" w:lineRule="exact"/>
                              <w:ind w:left="28"/>
                              <w:rPr>
                                <w:b/>
                                <w:sz w:val="20"/>
                              </w:rPr>
                            </w:pPr>
                            <w:r>
                              <w:rPr>
                                <w:b/>
                                <w:sz w:val="20"/>
                              </w:rPr>
                              <w:t>SO 02 Máchova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9606" id="Text Box 64" o:spid="_x0000_s1027" type="#_x0000_t202" style="position:absolute;margin-left:143.9pt;margin-top:12.75pt;width:436.15pt;height:12.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" fillcolor="#d9d9d9" strokeweight=".97pt">
                <v:textbox inset="0,0,0,0">
                  <w:txbxContent>
                    <w:p w14:paraId="2DAAC4C4" w14:textId="77777777" w:rsidR="00373732" w:rsidRDefault="00FF6508">
                      <w:pPr>
                        <w:spacing w:line="222" w:lineRule="exact"/>
                        <w:ind w:left="28"/>
                        <w:rPr>
                          <w:b/>
                          <w:sz w:val="20"/>
                        </w:rPr>
                      </w:pPr>
                      <w:r>
                        <w:rPr>
                          <w:b/>
                          <w:sz w:val="20"/>
                        </w:rPr>
                        <w:t>SO 02 Máchova 16</w:t>
                      </w:r>
                    </w:p>
                  </w:txbxContent>
                </v:textbox>
                <w10:wrap type="topAndBottom" anchorx="page"/>
              </v:shape>
            </w:pict>
          </mc:Fallback>
        </mc:AlternateContent>
      </w:r>
    </w:p>
    <w:p w14:paraId="53E2515A" w14:textId="77777777" w:rsidR="00373732" w:rsidRDefault="00373732">
      <w:pPr>
        <w:pStyle w:val="Zkladntext"/>
        <w:rPr>
          <w:b/>
        </w:rPr>
      </w:pPr>
    </w:p>
    <w:p w14:paraId="2C57D6DE" w14:textId="77777777" w:rsidR="00373732" w:rsidRDefault="00373732">
      <w:pPr>
        <w:pStyle w:val="Zkladntext"/>
        <w:spacing w:before="7"/>
        <w:rPr>
          <w:b/>
          <w:sz w:val="19"/>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2D7AE997" w14:textId="77777777">
        <w:trPr>
          <w:trHeight w:val="242"/>
        </w:trPr>
        <w:tc>
          <w:tcPr>
            <w:tcW w:w="6388" w:type="dxa"/>
          </w:tcPr>
          <w:p w14:paraId="40DACF13" w14:textId="77777777" w:rsidR="00373732" w:rsidRDefault="00FF6508">
            <w:pPr>
              <w:pStyle w:val="TableParagraph"/>
              <w:spacing w:line="222" w:lineRule="exact"/>
              <w:ind w:left="36"/>
              <w:rPr>
                <w:sz w:val="20"/>
              </w:rPr>
            </w:pPr>
            <w:r>
              <w:rPr>
                <w:sz w:val="20"/>
              </w:rPr>
              <w:t>HSV</w:t>
            </w:r>
          </w:p>
        </w:tc>
        <w:tc>
          <w:tcPr>
            <w:tcW w:w="2335" w:type="dxa"/>
          </w:tcPr>
          <w:p w14:paraId="2546F03C" w14:textId="77777777" w:rsidR="00373732" w:rsidRDefault="00FF6508">
            <w:pPr>
              <w:pStyle w:val="TableParagraph"/>
              <w:spacing w:line="222" w:lineRule="exact"/>
              <w:ind w:left="35"/>
              <w:rPr>
                <w:sz w:val="20"/>
              </w:rPr>
            </w:pPr>
            <w:r>
              <w:rPr>
                <w:sz w:val="20"/>
              </w:rPr>
              <w:t>158 948,75</w:t>
            </w:r>
          </w:p>
        </w:tc>
      </w:tr>
    </w:tbl>
    <w:p w14:paraId="5F601DBF" w14:textId="77777777" w:rsidR="00373732" w:rsidRDefault="00373732">
      <w:pPr>
        <w:pStyle w:val="Zkladntext"/>
        <w:spacing w:before="2" w:after="1"/>
        <w:rPr>
          <w:b/>
          <w:sz w:val="21"/>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6DC6C4CD" w14:textId="77777777">
        <w:trPr>
          <w:trHeight w:val="242"/>
        </w:trPr>
        <w:tc>
          <w:tcPr>
            <w:tcW w:w="6388" w:type="dxa"/>
          </w:tcPr>
          <w:p w14:paraId="056204B4" w14:textId="77777777" w:rsidR="00373732" w:rsidRDefault="00FF6508">
            <w:pPr>
              <w:pStyle w:val="TableParagraph"/>
              <w:spacing w:line="222" w:lineRule="exact"/>
              <w:ind w:left="36"/>
              <w:rPr>
                <w:sz w:val="20"/>
              </w:rPr>
            </w:pPr>
            <w:r>
              <w:rPr>
                <w:sz w:val="20"/>
              </w:rPr>
              <w:t>PSV</w:t>
            </w:r>
          </w:p>
        </w:tc>
        <w:tc>
          <w:tcPr>
            <w:tcW w:w="2335" w:type="dxa"/>
          </w:tcPr>
          <w:p w14:paraId="1C5B187A" w14:textId="77777777" w:rsidR="00373732" w:rsidRDefault="00FF6508">
            <w:pPr>
              <w:pStyle w:val="TableParagraph"/>
              <w:spacing w:line="222" w:lineRule="exact"/>
              <w:ind w:left="35"/>
              <w:rPr>
                <w:sz w:val="20"/>
              </w:rPr>
            </w:pPr>
            <w:r>
              <w:rPr>
                <w:sz w:val="20"/>
              </w:rPr>
              <w:t>1 772 134,80</w:t>
            </w:r>
          </w:p>
        </w:tc>
      </w:tr>
    </w:tbl>
    <w:p w14:paraId="7D78ED6C" w14:textId="77777777" w:rsidR="00373732" w:rsidRDefault="00373732">
      <w:pPr>
        <w:pStyle w:val="Zkladntext"/>
        <w:spacing w:before="2" w:after="1"/>
        <w:rPr>
          <w:b/>
          <w:sz w:val="21"/>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004C6EC6" w14:textId="77777777">
        <w:trPr>
          <w:trHeight w:val="242"/>
        </w:trPr>
        <w:tc>
          <w:tcPr>
            <w:tcW w:w="6388" w:type="dxa"/>
          </w:tcPr>
          <w:p w14:paraId="2339394E" w14:textId="77777777" w:rsidR="00373732" w:rsidRDefault="00FF6508">
            <w:pPr>
              <w:pStyle w:val="TableParagraph"/>
              <w:spacing w:line="222" w:lineRule="exact"/>
              <w:ind w:left="36"/>
              <w:rPr>
                <w:sz w:val="20"/>
              </w:rPr>
            </w:pPr>
            <w:r>
              <w:rPr>
                <w:sz w:val="20"/>
              </w:rPr>
              <w:t>VRN</w:t>
            </w:r>
          </w:p>
        </w:tc>
        <w:tc>
          <w:tcPr>
            <w:tcW w:w="2335" w:type="dxa"/>
          </w:tcPr>
          <w:p w14:paraId="65581C8E" w14:textId="77777777" w:rsidR="00373732" w:rsidRDefault="00FF6508">
            <w:pPr>
              <w:pStyle w:val="TableParagraph"/>
              <w:spacing w:line="222" w:lineRule="exact"/>
              <w:ind w:left="35"/>
              <w:rPr>
                <w:sz w:val="20"/>
              </w:rPr>
            </w:pPr>
            <w:r>
              <w:rPr>
                <w:sz w:val="20"/>
              </w:rPr>
              <w:t>61 900,00</w:t>
            </w:r>
          </w:p>
        </w:tc>
      </w:tr>
    </w:tbl>
    <w:p w14:paraId="0F4246B9" w14:textId="77777777" w:rsidR="00373732" w:rsidRDefault="00373732">
      <w:pPr>
        <w:pStyle w:val="Zkladntext"/>
        <w:spacing w:before="4" w:after="1"/>
        <w:rPr>
          <w:b/>
        </w:rPr>
      </w:pPr>
    </w:p>
    <w:tbl>
      <w:tblPr>
        <w:tblStyle w:val="TableNormal"/>
        <w:tblW w:w="0" w:type="auto"/>
        <w:tblInd w:w="1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88"/>
        <w:gridCol w:w="2335"/>
      </w:tblGrid>
      <w:tr w:rsidR="00373732" w14:paraId="35A3EE1C" w14:textId="77777777">
        <w:trPr>
          <w:trHeight w:val="227"/>
        </w:trPr>
        <w:tc>
          <w:tcPr>
            <w:tcW w:w="6388" w:type="dxa"/>
          </w:tcPr>
          <w:p w14:paraId="7C9FE1CD" w14:textId="77777777" w:rsidR="00373732" w:rsidRDefault="00FF6508">
            <w:pPr>
              <w:pStyle w:val="TableParagraph"/>
              <w:spacing w:line="207" w:lineRule="exact"/>
              <w:ind w:left="38"/>
              <w:rPr>
                <w:b/>
                <w:sz w:val="20"/>
              </w:rPr>
            </w:pPr>
            <w:r>
              <w:rPr>
                <w:b/>
                <w:sz w:val="20"/>
              </w:rPr>
              <w:t>CELKEM SO 02</w:t>
            </w:r>
          </w:p>
        </w:tc>
        <w:tc>
          <w:tcPr>
            <w:tcW w:w="2335" w:type="dxa"/>
          </w:tcPr>
          <w:p w14:paraId="1CA65F55" w14:textId="77777777" w:rsidR="00373732" w:rsidRDefault="00FF6508">
            <w:pPr>
              <w:pStyle w:val="TableParagraph"/>
              <w:spacing w:line="207" w:lineRule="exact"/>
              <w:ind w:left="38"/>
              <w:rPr>
                <w:b/>
                <w:sz w:val="20"/>
              </w:rPr>
            </w:pPr>
            <w:r>
              <w:rPr>
                <w:b/>
                <w:sz w:val="20"/>
              </w:rPr>
              <w:t>1 992 983,55</w:t>
            </w:r>
          </w:p>
        </w:tc>
      </w:tr>
    </w:tbl>
    <w:p w14:paraId="6CF284C8" w14:textId="77777777" w:rsidR="00373732" w:rsidRDefault="00373732">
      <w:pPr>
        <w:pStyle w:val="Zkladntext"/>
        <w:rPr>
          <w:b/>
        </w:rPr>
      </w:pPr>
    </w:p>
    <w:p w14:paraId="2EDCD9FA" w14:textId="77777777" w:rsidR="00373732" w:rsidRDefault="00373732">
      <w:pPr>
        <w:pStyle w:val="Zkladntext"/>
        <w:spacing w:before="9"/>
        <w:rPr>
          <w:b/>
          <w:sz w:val="21"/>
        </w:rPr>
      </w:pPr>
    </w:p>
    <w:tbl>
      <w:tblPr>
        <w:tblStyle w:val="TableNormal"/>
        <w:tblW w:w="0" w:type="auto"/>
        <w:tblInd w:w="1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88"/>
        <w:gridCol w:w="2335"/>
      </w:tblGrid>
      <w:tr w:rsidR="00373732" w14:paraId="120532B2" w14:textId="77777777">
        <w:trPr>
          <w:trHeight w:val="274"/>
        </w:trPr>
        <w:tc>
          <w:tcPr>
            <w:tcW w:w="6388" w:type="dxa"/>
            <w:tcBorders>
              <w:right w:val="single" w:sz="18" w:space="0" w:color="000000"/>
            </w:tcBorders>
            <w:shd w:val="clear" w:color="auto" w:fill="BEBEBE"/>
          </w:tcPr>
          <w:p w14:paraId="69A32642" w14:textId="77777777" w:rsidR="00373732" w:rsidRDefault="00FF6508">
            <w:pPr>
              <w:pStyle w:val="TableParagraph"/>
              <w:spacing w:line="254" w:lineRule="exact"/>
              <w:ind w:left="42"/>
              <w:rPr>
                <w:b/>
                <w:sz w:val="24"/>
              </w:rPr>
            </w:pPr>
            <w:r>
              <w:rPr>
                <w:b/>
                <w:sz w:val="24"/>
              </w:rPr>
              <w:t>CELKEM SO 01 + SO 02 bez DPH</w:t>
            </w:r>
          </w:p>
        </w:tc>
        <w:tc>
          <w:tcPr>
            <w:tcW w:w="2335" w:type="dxa"/>
            <w:tcBorders>
              <w:top w:val="single" w:sz="18" w:space="0" w:color="000000"/>
              <w:left w:val="single" w:sz="18" w:space="0" w:color="000000"/>
              <w:bottom w:val="single" w:sz="18" w:space="0" w:color="000000"/>
              <w:right w:val="single" w:sz="18" w:space="0" w:color="000000"/>
            </w:tcBorders>
            <w:shd w:val="clear" w:color="auto" w:fill="BEBEBE"/>
          </w:tcPr>
          <w:p w14:paraId="32FF9508" w14:textId="77777777" w:rsidR="00373732" w:rsidRDefault="00FF6508">
            <w:pPr>
              <w:pStyle w:val="TableParagraph"/>
              <w:spacing w:line="254" w:lineRule="exact"/>
              <w:ind w:left="30"/>
              <w:rPr>
                <w:b/>
                <w:sz w:val="24"/>
              </w:rPr>
            </w:pPr>
            <w:r>
              <w:rPr>
                <w:b/>
                <w:sz w:val="24"/>
              </w:rPr>
              <w:t>3 985 967,10</w:t>
            </w:r>
          </w:p>
        </w:tc>
      </w:tr>
    </w:tbl>
    <w:p w14:paraId="6C768185" w14:textId="77777777" w:rsidR="00373732" w:rsidRDefault="00373732">
      <w:pPr>
        <w:pStyle w:val="Zkladntext"/>
        <w:spacing w:before="9"/>
        <w:rPr>
          <w:b/>
          <w:sz w:val="19"/>
        </w:rPr>
      </w:pPr>
    </w:p>
    <w:tbl>
      <w:tblPr>
        <w:tblStyle w:val="TableNormal"/>
        <w:tblW w:w="0" w:type="auto"/>
        <w:tblInd w:w="1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8"/>
        <w:gridCol w:w="2335"/>
      </w:tblGrid>
      <w:tr w:rsidR="00373732" w14:paraId="20D0E6DC" w14:textId="77777777">
        <w:trPr>
          <w:trHeight w:val="242"/>
        </w:trPr>
        <w:tc>
          <w:tcPr>
            <w:tcW w:w="6388" w:type="dxa"/>
          </w:tcPr>
          <w:p w14:paraId="1953C7A0" w14:textId="77777777" w:rsidR="00373732" w:rsidRDefault="00FF6508">
            <w:pPr>
              <w:pStyle w:val="TableParagraph"/>
              <w:spacing w:line="222" w:lineRule="exact"/>
              <w:ind w:left="36"/>
              <w:rPr>
                <w:sz w:val="20"/>
              </w:rPr>
            </w:pPr>
            <w:r>
              <w:rPr>
                <w:sz w:val="20"/>
              </w:rPr>
              <w:t>DPH 21%</w:t>
            </w:r>
          </w:p>
        </w:tc>
        <w:tc>
          <w:tcPr>
            <w:tcW w:w="2335" w:type="dxa"/>
          </w:tcPr>
          <w:p w14:paraId="3E1E05CA" w14:textId="77777777" w:rsidR="00373732" w:rsidRDefault="00FF6508">
            <w:pPr>
              <w:pStyle w:val="TableParagraph"/>
              <w:spacing w:line="222" w:lineRule="exact"/>
              <w:ind w:left="35"/>
              <w:rPr>
                <w:sz w:val="20"/>
              </w:rPr>
            </w:pPr>
            <w:r>
              <w:rPr>
                <w:sz w:val="20"/>
              </w:rPr>
              <w:t>837 053,09</w:t>
            </w:r>
          </w:p>
        </w:tc>
      </w:tr>
    </w:tbl>
    <w:p w14:paraId="09353C8C" w14:textId="77777777" w:rsidR="00373732" w:rsidRDefault="00373732">
      <w:pPr>
        <w:pStyle w:val="Zkladntext"/>
        <w:spacing w:before="4" w:after="1"/>
        <w:rPr>
          <w:b/>
        </w:rPr>
      </w:pPr>
    </w:p>
    <w:tbl>
      <w:tblPr>
        <w:tblStyle w:val="TableNormal"/>
        <w:tblW w:w="0" w:type="auto"/>
        <w:tblInd w:w="1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88"/>
        <w:gridCol w:w="2335"/>
      </w:tblGrid>
      <w:tr w:rsidR="00373732" w14:paraId="3AA6331C" w14:textId="77777777">
        <w:trPr>
          <w:trHeight w:val="270"/>
        </w:trPr>
        <w:tc>
          <w:tcPr>
            <w:tcW w:w="6388" w:type="dxa"/>
          </w:tcPr>
          <w:p w14:paraId="5A608A4B" w14:textId="77777777" w:rsidR="00373732" w:rsidRDefault="00FF6508">
            <w:pPr>
              <w:pStyle w:val="TableParagraph"/>
              <w:spacing w:line="250" w:lineRule="exact"/>
              <w:ind w:left="42"/>
              <w:rPr>
                <w:sz w:val="24"/>
              </w:rPr>
            </w:pPr>
            <w:r>
              <w:rPr>
                <w:sz w:val="24"/>
              </w:rPr>
              <w:t>CELKEM SO 01 + SO 02 s DPH</w:t>
            </w:r>
          </w:p>
        </w:tc>
        <w:tc>
          <w:tcPr>
            <w:tcW w:w="2335" w:type="dxa"/>
          </w:tcPr>
          <w:p w14:paraId="44A64B5E" w14:textId="77777777" w:rsidR="00373732" w:rsidRDefault="00FF6508">
            <w:pPr>
              <w:pStyle w:val="TableParagraph"/>
              <w:spacing w:line="250" w:lineRule="exact"/>
              <w:ind w:left="42"/>
              <w:rPr>
                <w:sz w:val="24"/>
              </w:rPr>
            </w:pPr>
            <w:r>
              <w:rPr>
                <w:sz w:val="24"/>
              </w:rPr>
              <w:t>4 823 020,19</w:t>
            </w:r>
          </w:p>
        </w:tc>
      </w:tr>
    </w:tbl>
    <w:p w14:paraId="15038A79" w14:textId="77777777" w:rsidR="00373732" w:rsidRDefault="00373732">
      <w:pPr>
        <w:spacing w:line="250" w:lineRule="exact"/>
        <w:rPr>
          <w:sz w:val="24"/>
        </w:rPr>
        <w:sectPr w:rsidR="00373732">
          <w:footerReference w:type="default" r:id="rId9"/>
          <w:pgSz w:w="16840" w:h="11910" w:orient="landscape"/>
          <w:pgMar w:top="1100" w:right="1300" w:bottom="280" w:left="900" w:header="0" w:footer="0" w:gutter="0"/>
          <w:cols w:space="708"/>
        </w:sectPr>
      </w:pPr>
    </w:p>
    <w:p w14:paraId="43E3FA81" w14:textId="1A9EE64D" w:rsidR="00373732" w:rsidRDefault="002B215F">
      <w:pPr>
        <w:pStyle w:val="Zkladntext"/>
        <w:ind w:left="107"/>
      </w:pPr>
      <w:r>
        <w:rPr>
          <w:noProof/>
        </w:rPr>
        <w:lastRenderedPageBreak/>
        <mc:AlternateContent>
          <mc:Choice Requires="wpg">
            <w:drawing>
              <wp:anchor distT="0" distB="0" distL="114300" distR="114300" simplePos="0" relativeHeight="251668480" behindDoc="0" locked="0" layoutInCell="1" allowOverlap="1" wp14:anchorId="25B348BC" wp14:editId="0056BD0A">
                <wp:simplePos x="0" y="0"/>
                <wp:positionH relativeFrom="page">
                  <wp:posOffset>652145</wp:posOffset>
                </wp:positionH>
                <wp:positionV relativeFrom="page">
                  <wp:posOffset>717550</wp:posOffset>
                </wp:positionV>
                <wp:extent cx="6219190" cy="12700"/>
                <wp:effectExtent l="0" t="0" r="0" b="0"/>
                <wp:wrapNone/>
                <wp:docPr id="161211125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130"/>
                          <a:chExt cx="9794" cy="20"/>
                        </a:xfrm>
                      </wpg:grpSpPr>
                      <wps:wsp>
                        <wps:cNvPr id="787741766" name="Line 63"/>
                        <wps:cNvCnPr>
                          <a:cxnSpLocks noChangeShapeType="1"/>
                        </wps:cNvCnPr>
                        <wps:spPr bwMode="auto">
                          <a:xfrm>
                            <a:off x="1028" y="1132"/>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941302569" name="Line 62"/>
                        <wps:cNvCnPr>
                          <a:cxnSpLocks noChangeShapeType="1"/>
                        </wps:cNvCnPr>
                        <wps:spPr bwMode="auto">
                          <a:xfrm>
                            <a:off x="1027" y="1140"/>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52B492" id="Group 61" o:spid="_x0000_s1026" style="position:absolute;margin-left:51.35pt;margin-top:56.5pt;width:489.7pt;height:1pt;z-index:251668480;mso-position-horizontal-relative:page;mso-position-vertical-relative:page" coordorigin="1027,1130"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">
                <v:line id="Line 63" o:spid="_x0000_s1027" style="position:absolute;visibility:visible;mso-wrap-style:square" from="1028,1132" to="10819,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" strokeweight=".14pt"/>
                <v:line id="Line 62" o:spid="_x0000_s1028" style="position:absolute;visibility:visible;mso-wrap-style:square" from="1027,1140" to="10821,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" strokeweight=".96pt"/>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69FA24FE" wp14:editId="5BA7E83A">
                <wp:simplePos x="0" y="0"/>
                <wp:positionH relativeFrom="page">
                  <wp:posOffset>652145</wp:posOffset>
                </wp:positionH>
                <wp:positionV relativeFrom="page">
                  <wp:posOffset>911225</wp:posOffset>
                </wp:positionV>
                <wp:extent cx="6219190" cy="12700"/>
                <wp:effectExtent l="0" t="0" r="0" b="0"/>
                <wp:wrapNone/>
                <wp:docPr id="57892984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435"/>
                          <a:chExt cx="9794" cy="20"/>
                        </a:xfrm>
                      </wpg:grpSpPr>
                      <wps:wsp>
                        <wps:cNvPr id="1890819803" name="Line 60"/>
                        <wps:cNvCnPr>
                          <a:cxnSpLocks noChangeShapeType="1"/>
                        </wps:cNvCnPr>
                        <wps:spPr bwMode="auto">
                          <a:xfrm>
                            <a:off x="1028" y="1436"/>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00082740" name="Line 59"/>
                        <wps:cNvCnPr>
                          <a:cxnSpLocks noChangeShapeType="1"/>
                        </wps:cNvCnPr>
                        <wps:spPr bwMode="auto">
                          <a:xfrm>
                            <a:off x="1027" y="1445"/>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56D511" id="Group 58" o:spid="_x0000_s1026" style="position:absolute;margin-left:51.35pt;margin-top:71.75pt;width:489.7pt;height:1pt;z-index:251669504;mso-position-horizontal-relative:page;mso-position-vertical-relative:page" coordorigin="1027,1435"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">
                <v:line id="Line 60" o:spid="_x0000_s1027" style="position:absolute;visibility:visible;mso-wrap-style:square" from="1028,1436" to="10819,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" strokeweight=".14pt"/>
                <v:line id="Line 59" o:spid="_x0000_s1028" style="position:absolute;visibility:visible;mso-wrap-style:square" from="1027,1445" to="1082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" strokeweight=".96pt"/>
                <w10:wrap anchorx="page" anchory="page"/>
              </v:group>
            </w:pict>
          </mc:Fallback>
        </mc:AlternateContent>
      </w:r>
      <w:r>
        <w:rPr>
          <w:noProof/>
        </w:rPr>
        <mc:AlternateContent>
          <mc:Choice Requires="wpg">
            <w:drawing>
              <wp:anchor distT="0" distB="0" distL="114300" distR="114300" simplePos="0" relativeHeight="251670528" behindDoc="0" locked="0" layoutInCell="1" allowOverlap="1" wp14:anchorId="3C6A162A" wp14:editId="127D80EA">
                <wp:simplePos x="0" y="0"/>
                <wp:positionH relativeFrom="page">
                  <wp:posOffset>652145</wp:posOffset>
                </wp:positionH>
                <wp:positionV relativeFrom="page">
                  <wp:posOffset>1068705</wp:posOffset>
                </wp:positionV>
                <wp:extent cx="6219190" cy="12700"/>
                <wp:effectExtent l="0" t="0" r="0" b="0"/>
                <wp:wrapNone/>
                <wp:docPr id="478646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683"/>
                          <a:chExt cx="9794" cy="20"/>
                        </a:xfrm>
                      </wpg:grpSpPr>
                      <wps:wsp>
                        <wps:cNvPr id="895983962" name="Line 57"/>
                        <wps:cNvCnPr>
                          <a:cxnSpLocks noChangeShapeType="1"/>
                        </wps:cNvCnPr>
                        <wps:spPr bwMode="auto">
                          <a:xfrm>
                            <a:off x="1028" y="1684"/>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138872221" name="Line 56"/>
                        <wps:cNvCnPr>
                          <a:cxnSpLocks noChangeShapeType="1"/>
                        </wps:cNvCnPr>
                        <wps:spPr bwMode="auto">
                          <a:xfrm>
                            <a:off x="1027" y="1692"/>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81A71" id="Group 55" o:spid="_x0000_s1026" style="position:absolute;margin-left:51.35pt;margin-top:84.15pt;width:489.7pt;height:1pt;z-index:251670528;mso-position-horizontal-relative:page;mso-position-vertical-relative:page" coordorigin="1027,1683"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">
                <v:line id="Line 57" o:spid="_x0000_s1027" style="position:absolute;visibility:visible;mso-wrap-style:square" from="1028,1684" to="10819,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" strokeweight=".14pt"/>
                <v:line id="Line 56" o:spid="_x0000_s1028" style="position:absolute;visibility:visible;mso-wrap-style:square" from="1027,1692" to="1082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" strokeweight=".96pt"/>
                <w10:wrap anchorx="page" anchory="page"/>
              </v:group>
            </w:pict>
          </mc:Fallback>
        </mc:AlternateContent>
      </w:r>
      <w:r>
        <w:rPr>
          <w:noProof/>
        </w:rPr>
        <mc:AlternateContent>
          <mc:Choice Requires="wpg">
            <w:drawing>
              <wp:anchor distT="0" distB="0" distL="114300" distR="114300" simplePos="0" relativeHeight="251671552" behindDoc="0" locked="0" layoutInCell="1" allowOverlap="1" wp14:anchorId="4CE126B1" wp14:editId="1B2C0126">
                <wp:simplePos x="0" y="0"/>
                <wp:positionH relativeFrom="page">
                  <wp:posOffset>652145</wp:posOffset>
                </wp:positionH>
                <wp:positionV relativeFrom="page">
                  <wp:posOffset>1225550</wp:posOffset>
                </wp:positionV>
                <wp:extent cx="6219190" cy="12700"/>
                <wp:effectExtent l="0" t="0" r="0" b="0"/>
                <wp:wrapNone/>
                <wp:docPr id="188269212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930"/>
                          <a:chExt cx="9794" cy="20"/>
                        </a:xfrm>
                      </wpg:grpSpPr>
                      <wps:wsp>
                        <wps:cNvPr id="301520336" name="Line 54"/>
                        <wps:cNvCnPr>
                          <a:cxnSpLocks noChangeShapeType="1"/>
                        </wps:cNvCnPr>
                        <wps:spPr bwMode="auto">
                          <a:xfrm>
                            <a:off x="1028" y="1931"/>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231647032" name="Line 53"/>
                        <wps:cNvCnPr>
                          <a:cxnSpLocks noChangeShapeType="1"/>
                        </wps:cNvCnPr>
                        <wps:spPr bwMode="auto">
                          <a:xfrm>
                            <a:off x="1027" y="1940"/>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7010E6" id="Group 52" o:spid="_x0000_s1026" style="position:absolute;margin-left:51.35pt;margin-top:96.5pt;width:489.7pt;height:1pt;z-index:251671552;mso-position-horizontal-relative:page;mso-position-vertical-relative:page" coordorigin="1027,1930"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">
                <v:line id="Line 54" o:spid="_x0000_s1027" style="position:absolute;visibility:visible;mso-wrap-style:square" from="1028,1931" to="10819,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" strokeweight=".14pt"/>
                <v:line id="Line 53" o:spid="_x0000_s1028" style="position:absolute;visibility:visible;mso-wrap-style:square" from="1027,1940" to="1082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" strokeweight=".96pt"/>
                <w10:wrap anchorx="page" anchory="page"/>
              </v:group>
            </w:pict>
          </mc:Fallback>
        </mc:AlternateContent>
      </w:r>
      <w:r>
        <w:rPr>
          <w:noProof/>
        </w:rPr>
        <mc:AlternateContent>
          <mc:Choice Requires="wpg">
            <w:drawing>
              <wp:inline distT="0" distB="0" distL="0" distR="0" wp14:anchorId="435D6B41" wp14:editId="5580FEC9">
                <wp:extent cx="6231255" cy="206375"/>
                <wp:effectExtent l="1270" t="3175" r="6350" b="0"/>
                <wp:docPr id="101764770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255" cy="206375"/>
                          <a:chOff x="0" y="0"/>
                          <a:chExt cx="9813" cy="325"/>
                        </a:xfrm>
                      </wpg:grpSpPr>
                      <wps:wsp>
                        <wps:cNvPr id="382382140" name="Text Box 51"/>
                        <wps:cNvSpPr txBox="1">
                          <a:spLocks noChangeArrowheads="1"/>
                        </wps:cNvSpPr>
                        <wps:spPr bwMode="auto">
                          <a:xfrm>
                            <a:off x="2563" y="9"/>
                            <a:ext cx="7240" cy="305"/>
                          </a:xfrm>
                          <a:prstGeom prst="rect">
                            <a:avLst/>
                          </a:prstGeom>
                          <a:solidFill>
                            <a:srgbClr val="A6A6A6"/>
                          </a:solidFill>
                          <a:ln w="12318">
                            <a:solidFill>
                              <a:srgbClr val="000000"/>
                            </a:solidFill>
                            <a:miter lim="800000"/>
                            <a:headEnd/>
                            <a:tailEnd/>
                          </a:ln>
                        </wps:spPr>
                        <wps:txbx>
                          <w:txbxContent>
                            <w:p w14:paraId="6804CC45" w14:textId="77777777" w:rsidR="00373732" w:rsidRDefault="00FF6508">
                              <w:pPr>
                                <w:spacing w:line="274" w:lineRule="exact"/>
                                <w:ind w:left="849" w:right="837"/>
                                <w:jc w:val="center"/>
                                <w:rPr>
                                  <w:b/>
                                  <w:sz w:val="24"/>
                                </w:rPr>
                              </w:pPr>
                              <w:r>
                                <w:rPr>
                                  <w:b/>
                                  <w:sz w:val="24"/>
                                </w:rPr>
                                <w:t>OPRAVA STŘEŠNÍHO PLÁŠTĚ MÁCHOVA 14-16</w:t>
                              </w:r>
                            </w:p>
                          </w:txbxContent>
                        </wps:txbx>
                        <wps:bodyPr rot="0" vert="horz" wrap="square" lIns="0" tIns="0" rIns="0" bIns="0" anchor="t" anchorCtr="0" upright="1">
                          <a:noAutofit/>
                        </wps:bodyPr>
                      </wps:wsp>
                      <wps:wsp>
                        <wps:cNvPr id="807373275" name="Text Box 50"/>
                        <wps:cNvSpPr txBox="1">
                          <a:spLocks noChangeArrowheads="1"/>
                        </wps:cNvSpPr>
                        <wps:spPr bwMode="auto">
                          <a:xfrm>
                            <a:off x="9" y="9"/>
                            <a:ext cx="2554" cy="305"/>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0A9BB5" w14:textId="77777777" w:rsidR="00373732" w:rsidRDefault="00FF6508">
                              <w:pPr>
                                <w:spacing w:before="35"/>
                                <w:ind w:left="945" w:right="926"/>
                                <w:jc w:val="center"/>
                                <w:rPr>
                                  <w:sz w:val="20"/>
                                </w:rPr>
                              </w:pPr>
                              <w:r>
                                <w:rPr>
                                  <w:sz w:val="20"/>
                                </w:rPr>
                                <w:t>Název:</w:t>
                              </w:r>
                            </w:p>
                          </w:txbxContent>
                        </wps:txbx>
                        <wps:bodyPr rot="0" vert="horz" wrap="square" lIns="0" tIns="0" rIns="0" bIns="0" anchor="t" anchorCtr="0" upright="1">
                          <a:noAutofit/>
                        </wps:bodyPr>
                      </wps:wsp>
                    </wpg:wgp>
                  </a:graphicData>
                </a:graphic>
              </wp:inline>
            </w:drawing>
          </mc:Choice>
          <mc:Fallback>
            <w:pict>
              <v:group w14:anchorId="435D6B41" id="Group 49" o:spid="_x0000_s1028" style="width:490.65pt;height:16.25pt;mso-position-horizontal-relative:char;mso-position-vertical-relative:line" coordsize="981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">
                <v:shape id="Text Box 51" o:spid="_x0000_s1029" type="#_x0000_t202" style="position:absolute;left:2563;top:9;width:7240;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" fillcolor="#a6a6a6" strokeweight=".34217mm">
                  <v:textbox inset="0,0,0,0">
                    <w:txbxContent>
                      <w:p w14:paraId="6804CC45" w14:textId="77777777" w:rsidR="00373732" w:rsidRDefault="00FF6508">
                        <w:pPr>
                          <w:spacing w:line="274" w:lineRule="exact"/>
                          <w:ind w:left="849" w:right="837"/>
                          <w:jc w:val="center"/>
                          <w:rPr>
                            <w:b/>
                            <w:sz w:val="24"/>
                          </w:rPr>
                        </w:pPr>
                        <w:r>
                          <w:rPr>
                            <w:b/>
                            <w:sz w:val="24"/>
                          </w:rPr>
                          <w:t>OPRAVA STŘEŠNÍHO PLÁŠTĚ MÁCHOVA 14-16</w:t>
                        </w:r>
                      </w:p>
                    </w:txbxContent>
                  </v:textbox>
                </v:shape>
                <v:shape id="Text Box 50" o:spid="_x0000_s1030" type="#_x0000_t202" style="position:absolute;left:9;top:9;width:255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" filled="f" strokeweight=".97pt">
                  <v:textbox inset="0,0,0,0">
                    <w:txbxContent>
                      <w:p w14:paraId="500A9BB5" w14:textId="77777777" w:rsidR="00373732" w:rsidRDefault="00FF6508">
                        <w:pPr>
                          <w:spacing w:before="35"/>
                          <w:ind w:left="945" w:right="926"/>
                          <w:jc w:val="center"/>
                          <w:rPr>
                            <w:sz w:val="20"/>
                          </w:rPr>
                        </w:pPr>
                        <w:r>
                          <w:rPr>
                            <w:sz w:val="20"/>
                          </w:rPr>
                          <w:t>Název:</w:t>
                        </w:r>
                      </w:p>
                    </w:txbxContent>
                  </v:textbox>
                </v:shape>
                <w10:anchorlock/>
              </v:group>
            </w:pict>
          </mc:Fallback>
        </mc:AlternateContent>
      </w:r>
    </w:p>
    <w:p w14:paraId="1C0E09B2" w14:textId="5CB724AC" w:rsidR="00373732" w:rsidRDefault="002B215F">
      <w:pPr>
        <w:pStyle w:val="Zkladntext"/>
        <w:spacing w:before="4"/>
        <w:rPr>
          <w:b/>
          <w:sz w:val="18"/>
        </w:rPr>
      </w:pPr>
      <w:r>
        <w:rPr>
          <w:noProof/>
        </w:rPr>
        <mc:AlternateContent>
          <mc:Choice Requires="wpg">
            <w:drawing>
              <wp:anchor distT="0" distB="0" distL="0" distR="0" simplePos="0" relativeHeight="251667456" behindDoc="1" locked="0" layoutInCell="1" allowOverlap="1" wp14:anchorId="71E87CE5" wp14:editId="5A2BC87C">
                <wp:simplePos x="0" y="0"/>
                <wp:positionH relativeFrom="page">
                  <wp:posOffset>640080</wp:posOffset>
                </wp:positionH>
                <wp:positionV relativeFrom="paragraph">
                  <wp:posOffset>159385</wp:posOffset>
                </wp:positionV>
                <wp:extent cx="6231255" cy="169545"/>
                <wp:effectExtent l="0" t="0" r="0" b="0"/>
                <wp:wrapTopAndBottom/>
                <wp:docPr id="211301417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255" cy="169545"/>
                          <a:chOff x="1008" y="251"/>
                          <a:chExt cx="9813" cy="267"/>
                        </a:xfrm>
                      </wpg:grpSpPr>
                      <wps:wsp>
                        <wps:cNvPr id="783352260" name="Text Box 48"/>
                        <wps:cNvSpPr txBox="1">
                          <a:spLocks noChangeArrowheads="1"/>
                        </wps:cNvSpPr>
                        <wps:spPr bwMode="auto">
                          <a:xfrm>
                            <a:off x="3571" y="260"/>
                            <a:ext cx="7240" cy="248"/>
                          </a:xfrm>
                          <a:prstGeom prst="rect">
                            <a:avLst/>
                          </a:prstGeom>
                          <a:noFill/>
                          <a:ln w="1231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2DF02" w14:textId="77777777" w:rsidR="00373732" w:rsidRDefault="00FF6508">
                              <w:pPr>
                                <w:spacing w:line="222" w:lineRule="exact"/>
                                <w:ind w:left="252"/>
                                <w:rPr>
                                  <w:b/>
                                  <w:sz w:val="20"/>
                                </w:rPr>
                              </w:pPr>
                              <w:r>
                                <w:rPr>
                                  <w:b/>
                                  <w:sz w:val="20"/>
                                </w:rPr>
                                <w:t>Západočeská univerzita Plzeň, Univerzitní 8, 301 00 Plzeň, IČ: 49777513</w:t>
                              </w:r>
                            </w:p>
                          </w:txbxContent>
                        </wps:txbx>
                        <wps:bodyPr rot="0" vert="horz" wrap="square" lIns="0" tIns="0" rIns="0" bIns="0" anchor="t" anchorCtr="0" upright="1">
                          <a:noAutofit/>
                        </wps:bodyPr>
                      </wps:wsp>
                      <wps:wsp>
                        <wps:cNvPr id="985116214" name="Text Box 47"/>
                        <wps:cNvSpPr txBox="1">
                          <a:spLocks noChangeArrowheads="1"/>
                        </wps:cNvSpPr>
                        <wps:spPr bwMode="auto">
                          <a:xfrm>
                            <a:off x="1017" y="260"/>
                            <a:ext cx="2554" cy="248"/>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5B7BB1" w14:textId="77777777" w:rsidR="00373732" w:rsidRDefault="00FF6508">
                              <w:pPr>
                                <w:spacing w:line="222" w:lineRule="exact"/>
                                <w:ind w:left="784"/>
                                <w:rPr>
                                  <w:sz w:val="20"/>
                                </w:rPr>
                              </w:pPr>
                              <w:r>
                                <w:rPr>
                                  <w:sz w:val="20"/>
                                </w:rPr>
                                <w:t>Zadavatel: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87CE5" id="Group 46" o:spid="_x0000_s1031" style="position:absolute;margin-left:50.4pt;margin-top:12.55pt;width:490.65pt;height:13.35pt;z-index:-251649024;mso-wrap-distance-left:0;mso-wrap-distance-right:0;mso-position-horizontal-relative:page;mso-position-vertical-relative:text" coordorigin="1008,251" coordsize="98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">
                <v:shape id="Text Box 48" o:spid="_x0000_s1032" type="#_x0000_t202" style="position:absolute;left:3571;top:260;width:724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" filled="f" strokeweight=".34217mm">
                  <v:textbox inset="0,0,0,0">
                    <w:txbxContent>
                      <w:p w14:paraId="3C52DF02" w14:textId="77777777" w:rsidR="00373732" w:rsidRDefault="00FF6508">
                        <w:pPr>
                          <w:spacing w:line="222" w:lineRule="exact"/>
                          <w:ind w:left="252"/>
                          <w:rPr>
                            <w:b/>
                            <w:sz w:val="20"/>
                          </w:rPr>
                        </w:pPr>
                        <w:r>
                          <w:rPr>
                            <w:b/>
                            <w:sz w:val="20"/>
                          </w:rPr>
                          <w:t>Západočeská univerzita Plzeň, Univerzitní 8, 301 00 Plzeň, IČ: 49777513</w:t>
                        </w:r>
                      </w:p>
                    </w:txbxContent>
                  </v:textbox>
                </v:shape>
                <v:shape id="Text Box 47" o:spid="_x0000_s1033" type="#_x0000_t202" style="position:absolute;left:1017;top:260;width:2554;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" filled="f" strokeweight=".97pt">
                  <v:textbox inset="0,0,0,0">
                    <w:txbxContent>
                      <w:p w14:paraId="4E5B7BB1" w14:textId="77777777" w:rsidR="00373732" w:rsidRDefault="00FF6508">
                        <w:pPr>
                          <w:spacing w:line="222" w:lineRule="exact"/>
                          <w:ind w:left="784"/>
                          <w:rPr>
                            <w:sz w:val="20"/>
                          </w:rPr>
                        </w:pPr>
                        <w:r>
                          <w:rPr>
                            <w:sz w:val="20"/>
                          </w:rPr>
                          <w:t>Zadavatel:</w:t>
                        </w:r>
                      </w:p>
                    </w:txbxContent>
                  </v:textbox>
                </v:shape>
                <w10:wrap type="topAndBottom" anchorx="page"/>
              </v:group>
            </w:pict>
          </mc:Fallback>
        </mc:AlternateContent>
      </w:r>
    </w:p>
    <w:p w14:paraId="6196BB8B" w14:textId="77777777" w:rsidR="00373732" w:rsidRDefault="00373732">
      <w:pPr>
        <w:pStyle w:val="Zkladntext"/>
        <w:spacing w:before="3"/>
        <w:rPr>
          <w:b/>
          <w:sz w:val="17"/>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7239"/>
        <w:gridCol w:w="2856"/>
        <w:gridCol w:w="1735"/>
      </w:tblGrid>
      <w:tr w:rsidR="00373732" w14:paraId="49016C5C" w14:textId="77777777">
        <w:trPr>
          <w:trHeight w:val="227"/>
        </w:trPr>
        <w:tc>
          <w:tcPr>
            <w:tcW w:w="2554" w:type="dxa"/>
          </w:tcPr>
          <w:p w14:paraId="6EA5A114" w14:textId="77777777" w:rsidR="00373732" w:rsidRDefault="00FF6508">
            <w:pPr>
              <w:pStyle w:val="TableParagraph"/>
              <w:spacing w:line="207" w:lineRule="exact"/>
              <w:ind w:left="794"/>
              <w:rPr>
                <w:sz w:val="20"/>
              </w:rPr>
            </w:pPr>
            <w:r>
              <w:rPr>
                <w:sz w:val="20"/>
              </w:rPr>
              <w:t>Zpracoval:</w:t>
            </w:r>
          </w:p>
        </w:tc>
        <w:tc>
          <w:tcPr>
            <w:tcW w:w="7239" w:type="dxa"/>
            <w:shd w:val="clear" w:color="auto" w:fill="FFFF00"/>
          </w:tcPr>
          <w:p w14:paraId="63217772" w14:textId="77777777" w:rsidR="00373732" w:rsidRDefault="00FF6508">
            <w:pPr>
              <w:pStyle w:val="TableParagraph"/>
              <w:spacing w:line="207" w:lineRule="exact"/>
              <w:ind w:left="328"/>
              <w:rPr>
                <w:b/>
                <w:sz w:val="20"/>
              </w:rPr>
            </w:pPr>
            <w:r>
              <w:rPr>
                <w:b/>
                <w:sz w:val="20"/>
              </w:rPr>
              <w:t>STAWO Přeštice s.r.o., Komenského 75, 334 01 Přeštice, IČ: 26406667</w:t>
            </w:r>
          </w:p>
        </w:tc>
        <w:tc>
          <w:tcPr>
            <w:tcW w:w="2856" w:type="dxa"/>
          </w:tcPr>
          <w:p w14:paraId="15F041EF" w14:textId="77777777" w:rsidR="00373732" w:rsidRDefault="00FF6508">
            <w:pPr>
              <w:pStyle w:val="TableParagraph"/>
              <w:spacing w:line="207" w:lineRule="exact"/>
              <w:ind w:left="571"/>
              <w:rPr>
                <w:sz w:val="20"/>
              </w:rPr>
            </w:pPr>
            <w:r>
              <w:rPr>
                <w:sz w:val="20"/>
              </w:rPr>
              <w:t>datum vypracování:</w:t>
            </w:r>
          </w:p>
        </w:tc>
        <w:tc>
          <w:tcPr>
            <w:tcW w:w="1735" w:type="dxa"/>
            <w:shd w:val="clear" w:color="auto" w:fill="FFFF00"/>
          </w:tcPr>
          <w:p w14:paraId="3D1E286B" w14:textId="77777777" w:rsidR="00373732" w:rsidRDefault="00FF6508">
            <w:pPr>
              <w:pStyle w:val="TableParagraph"/>
              <w:spacing w:line="207" w:lineRule="exact"/>
              <w:ind w:left="704"/>
              <w:rPr>
                <w:sz w:val="20"/>
              </w:rPr>
            </w:pPr>
            <w:r>
              <w:rPr>
                <w:sz w:val="20"/>
              </w:rPr>
              <w:t>09.11.2023</w:t>
            </w:r>
          </w:p>
        </w:tc>
      </w:tr>
    </w:tbl>
    <w:p w14:paraId="56A6D6F1" w14:textId="77777777" w:rsidR="00373732" w:rsidRDefault="00373732">
      <w:pPr>
        <w:pStyle w:val="Zkladntext"/>
        <w:spacing w:before="9"/>
        <w:rPr>
          <w:b/>
          <w:sz w:val="19"/>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
        <w:gridCol w:w="473"/>
        <w:gridCol w:w="1576"/>
        <w:gridCol w:w="6389"/>
        <w:gridCol w:w="851"/>
        <w:gridCol w:w="1485"/>
        <w:gridCol w:w="1373"/>
        <w:gridCol w:w="1736"/>
      </w:tblGrid>
      <w:tr w:rsidR="00373732" w14:paraId="74872770" w14:textId="77777777">
        <w:trPr>
          <w:trHeight w:val="270"/>
        </w:trPr>
        <w:tc>
          <w:tcPr>
            <w:tcW w:w="2553" w:type="dxa"/>
            <w:gridSpan w:val="3"/>
          </w:tcPr>
          <w:p w14:paraId="5990CD5E" w14:textId="77777777" w:rsidR="00373732" w:rsidRDefault="00FF6508">
            <w:pPr>
              <w:pStyle w:val="TableParagraph"/>
              <w:spacing w:before="21" w:line="229" w:lineRule="exact"/>
              <w:ind w:left="598"/>
              <w:rPr>
                <w:sz w:val="20"/>
              </w:rPr>
            </w:pPr>
            <w:r>
              <w:rPr>
                <w:sz w:val="20"/>
              </w:rPr>
              <w:t>Stavební objekt</w:t>
            </w:r>
          </w:p>
        </w:tc>
        <w:tc>
          <w:tcPr>
            <w:tcW w:w="7240" w:type="dxa"/>
            <w:gridSpan w:val="2"/>
            <w:shd w:val="clear" w:color="auto" w:fill="D9D9D9"/>
          </w:tcPr>
          <w:p w14:paraId="2323659E" w14:textId="77777777" w:rsidR="00373732" w:rsidRDefault="00FF6508">
            <w:pPr>
              <w:pStyle w:val="TableParagraph"/>
              <w:spacing w:before="2" w:line="248" w:lineRule="exact"/>
              <w:ind w:left="114"/>
              <w:rPr>
                <w:b/>
              </w:rPr>
            </w:pPr>
            <w:r>
              <w:rPr>
                <w:b/>
              </w:rPr>
              <w:t>So 01_Máchova 14</w:t>
            </w:r>
          </w:p>
        </w:tc>
        <w:tc>
          <w:tcPr>
            <w:tcW w:w="4594" w:type="dxa"/>
            <w:gridSpan w:val="3"/>
            <w:tcBorders>
              <w:top w:val="nil"/>
              <w:right w:val="nil"/>
            </w:tcBorders>
          </w:tcPr>
          <w:p w14:paraId="1FFE2967" w14:textId="77777777" w:rsidR="00373732" w:rsidRDefault="00373732">
            <w:pPr>
              <w:pStyle w:val="TableParagraph"/>
              <w:rPr>
                <w:rFonts w:ascii="Times New Roman"/>
                <w:sz w:val="18"/>
              </w:rPr>
            </w:pPr>
          </w:p>
        </w:tc>
      </w:tr>
      <w:tr w:rsidR="00373732" w14:paraId="4F82BA81" w14:textId="77777777">
        <w:trPr>
          <w:trHeight w:val="336"/>
        </w:trPr>
        <w:tc>
          <w:tcPr>
            <w:tcW w:w="504" w:type="dxa"/>
            <w:tcBorders>
              <w:left w:val="single" w:sz="2" w:space="0" w:color="000000"/>
              <w:bottom w:val="single" w:sz="2" w:space="0" w:color="000000"/>
              <w:right w:val="single" w:sz="2" w:space="0" w:color="000000"/>
            </w:tcBorders>
            <w:shd w:val="clear" w:color="auto" w:fill="D9D9D9"/>
          </w:tcPr>
          <w:p w14:paraId="0000D76C" w14:textId="77777777" w:rsidR="00373732" w:rsidRDefault="00FF6508">
            <w:pPr>
              <w:pStyle w:val="TableParagraph"/>
              <w:spacing w:before="93" w:line="224" w:lineRule="exact"/>
              <w:ind w:left="106"/>
              <w:rPr>
                <w:sz w:val="20"/>
              </w:rPr>
            </w:pPr>
            <w:r>
              <w:rPr>
                <w:sz w:val="20"/>
              </w:rPr>
              <w:t>pol.</w:t>
            </w:r>
          </w:p>
        </w:tc>
        <w:tc>
          <w:tcPr>
            <w:tcW w:w="473" w:type="dxa"/>
            <w:tcBorders>
              <w:left w:val="single" w:sz="2" w:space="0" w:color="000000"/>
              <w:bottom w:val="single" w:sz="2" w:space="0" w:color="000000"/>
              <w:right w:val="single" w:sz="2" w:space="0" w:color="000000"/>
            </w:tcBorders>
            <w:shd w:val="clear" w:color="auto" w:fill="D9D9D9"/>
          </w:tcPr>
          <w:p w14:paraId="3B54F4B8" w14:textId="77777777" w:rsidR="00373732" w:rsidRDefault="00373732">
            <w:pPr>
              <w:pStyle w:val="TableParagraph"/>
              <w:rPr>
                <w:rFonts w:ascii="Times New Roman"/>
                <w:sz w:val="18"/>
              </w:rPr>
            </w:pPr>
          </w:p>
        </w:tc>
        <w:tc>
          <w:tcPr>
            <w:tcW w:w="1576" w:type="dxa"/>
            <w:tcBorders>
              <w:left w:val="single" w:sz="2" w:space="0" w:color="000000"/>
              <w:bottom w:val="single" w:sz="2" w:space="0" w:color="000000"/>
              <w:right w:val="single" w:sz="2" w:space="0" w:color="000000"/>
            </w:tcBorders>
            <w:shd w:val="clear" w:color="auto" w:fill="D9D9D9"/>
          </w:tcPr>
          <w:p w14:paraId="453D104F" w14:textId="77777777" w:rsidR="00373732" w:rsidRDefault="00373732">
            <w:pPr>
              <w:pStyle w:val="TableParagraph"/>
              <w:rPr>
                <w:rFonts w:ascii="Times New Roman"/>
                <w:sz w:val="18"/>
              </w:rPr>
            </w:pPr>
          </w:p>
        </w:tc>
        <w:tc>
          <w:tcPr>
            <w:tcW w:w="6389" w:type="dxa"/>
            <w:tcBorders>
              <w:left w:val="single" w:sz="2" w:space="0" w:color="000000"/>
              <w:bottom w:val="single" w:sz="2" w:space="0" w:color="000000"/>
              <w:right w:val="single" w:sz="2" w:space="0" w:color="000000"/>
            </w:tcBorders>
            <w:shd w:val="clear" w:color="auto" w:fill="D9D9D9"/>
          </w:tcPr>
          <w:p w14:paraId="52A789AE" w14:textId="77777777" w:rsidR="00373732" w:rsidRDefault="00FF6508">
            <w:pPr>
              <w:pStyle w:val="TableParagraph"/>
              <w:spacing w:before="93" w:line="224" w:lineRule="exact"/>
              <w:ind w:left="45"/>
              <w:rPr>
                <w:sz w:val="20"/>
              </w:rPr>
            </w:pPr>
            <w:r>
              <w:rPr>
                <w:sz w:val="20"/>
              </w:rPr>
              <w:t>popis</w:t>
            </w:r>
          </w:p>
        </w:tc>
        <w:tc>
          <w:tcPr>
            <w:tcW w:w="851" w:type="dxa"/>
            <w:tcBorders>
              <w:left w:val="single" w:sz="2" w:space="0" w:color="000000"/>
              <w:bottom w:val="single" w:sz="2" w:space="0" w:color="000000"/>
              <w:right w:val="single" w:sz="2" w:space="0" w:color="000000"/>
            </w:tcBorders>
            <w:shd w:val="clear" w:color="auto" w:fill="D9D9D9"/>
          </w:tcPr>
          <w:p w14:paraId="0059B008" w14:textId="77777777" w:rsidR="00373732" w:rsidRDefault="00FF6508">
            <w:pPr>
              <w:pStyle w:val="TableParagraph"/>
              <w:spacing w:before="93" w:line="224" w:lineRule="exact"/>
              <w:ind w:left="70"/>
              <w:rPr>
                <w:sz w:val="20"/>
              </w:rPr>
            </w:pPr>
            <w:r>
              <w:rPr>
                <w:sz w:val="20"/>
              </w:rPr>
              <w:t>jednotky</w:t>
            </w:r>
          </w:p>
        </w:tc>
        <w:tc>
          <w:tcPr>
            <w:tcW w:w="1485" w:type="dxa"/>
            <w:tcBorders>
              <w:left w:val="single" w:sz="2" w:space="0" w:color="000000"/>
              <w:bottom w:val="single" w:sz="2" w:space="0" w:color="000000"/>
              <w:right w:val="single" w:sz="2" w:space="0" w:color="000000"/>
            </w:tcBorders>
            <w:shd w:val="clear" w:color="auto" w:fill="D9D9D9"/>
          </w:tcPr>
          <w:p w14:paraId="0BC2D1E4" w14:textId="77777777" w:rsidR="00373732" w:rsidRDefault="00FF6508">
            <w:pPr>
              <w:pStyle w:val="TableParagraph"/>
              <w:spacing w:before="93" w:line="224" w:lineRule="exact"/>
              <w:ind w:left="359"/>
              <w:rPr>
                <w:sz w:val="20"/>
              </w:rPr>
            </w:pPr>
            <w:r>
              <w:rPr>
                <w:sz w:val="20"/>
              </w:rPr>
              <w:t>množství</w:t>
            </w:r>
          </w:p>
        </w:tc>
        <w:tc>
          <w:tcPr>
            <w:tcW w:w="1373" w:type="dxa"/>
            <w:tcBorders>
              <w:left w:val="single" w:sz="2" w:space="0" w:color="000000"/>
              <w:bottom w:val="single" w:sz="2" w:space="0" w:color="000000"/>
              <w:right w:val="single" w:sz="2" w:space="0" w:color="000000"/>
            </w:tcBorders>
            <w:shd w:val="clear" w:color="auto" w:fill="D9D9D9"/>
          </w:tcPr>
          <w:p w14:paraId="4BFAC709" w14:textId="77777777" w:rsidR="00373732" w:rsidRDefault="00FF6508">
            <w:pPr>
              <w:pStyle w:val="TableParagraph"/>
              <w:spacing w:before="93" w:line="224" w:lineRule="exact"/>
              <w:ind w:left="79"/>
              <w:rPr>
                <w:sz w:val="20"/>
              </w:rPr>
            </w:pPr>
            <w:r>
              <w:rPr>
                <w:sz w:val="20"/>
              </w:rPr>
              <w:t>cena/jednotku</w:t>
            </w:r>
          </w:p>
        </w:tc>
        <w:tc>
          <w:tcPr>
            <w:tcW w:w="1736" w:type="dxa"/>
            <w:tcBorders>
              <w:left w:val="single" w:sz="2" w:space="0" w:color="000000"/>
              <w:bottom w:val="single" w:sz="2" w:space="0" w:color="000000"/>
              <w:right w:val="single" w:sz="2" w:space="0" w:color="000000"/>
            </w:tcBorders>
            <w:shd w:val="clear" w:color="auto" w:fill="D9D9D9"/>
          </w:tcPr>
          <w:p w14:paraId="6EB276C1" w14:textId="77777777" w:rsidR="00373732" w:rsidRDefault="00FF6508">
            <w:pPr>
              <w:pStyle w:val="TableParagraph"/>
              <w:spacing w:before="93" w:line="224" w:lineRule="exact"/>
              <w:ind w:left="300"/>
              <w:rPr>
                <w:sz w:val="20"/>
              </w:rPr>
            </w:pPr>
            <w:r>
              <w:rPr>
                <w:sz w:val="20"/>
              </w:rPr>
              <w:t>celková cena</w:t>
            </w:r>
          </w:p>
        </w:tc>
      </w:tr>
      <w:tr w:rsidR="00373732" w14:paraId="7648EC8A" w14:textId="77777777">
        <w:trPr>
          <w:trHeight w:val="342"/>
        </w:trPr>
        <w:tc>
          <w:tcPr>
            <w:tcW w:w="14387" w:type="dxa"/>
            <w:gridSpan w:val="8"/>
            <w:tcBorders>
              <w:top w:val="single" w:sz="2" w:space="0" w:color="000000"/>
              <w:left w:val="single" w:sz="2" w:space="0" w:color="000000"/>
              <w:bottom w:val="single" w:sz="2" w:space="0" w:color="000000"/>
              <w:right w:val="single" w:sz="2" w:space="0" w:color="000000"/>
            </w:tcBorders>
          </w:tcPr>
          <w:p w14:paraId="6539D262" w14:textId="77777777" w:rsidR="00373732" w:rsidRDefault="00FF6508">
            <w:pPr>
              <w:pStyle w:val="TableParagraph"/>
              <w:tabs>
                <w:tab w:val="left" w:pos="13359"/>
              </w:tabs>
              <w:spacing w:before="99" w:line="224" w:lineRule="exact"/>
              <w:ind w:left="2598"/>
              <w:rPr>
                <w:b/>
                <w:sz w:val="20"/>
              </w:rPr>
            </w:pPr>
            <w:r>
              <w:rPr>
                <w:b/>
                <w:color w:val="993366"/>
                <w:sz w:val="20"/>
              </w:rPr>
              <w:t>HSV</w:t>
            </w:r>
            <w:r>
              <w:rPr>
                <w:b/>
                <w:color w:val="993366"/>
                <w:sz w:val="20"/>
              </w:rPr>
              <w:tab/>
            </w:r>
            <w:r>
              <w:rPr>
                <w:b/>
                <w:color w:val="C00000"/>
                <w:sz w:val="20"/>
              </w:rPr>
              <w:t>158</w:t>
            </w:r>
            <w:r>
              <w:rPr>
                <w:b/>
                <w:color w:val="C00000"/>
                <w:spacing w:val="-9"/>
                <w:sz w:val="20"/>
              </w:rPr>
              <w:t xml:space="preserve"> </w:t>
            </w:r>
            <w:r>
              <w:rPr>
                <w:b/>
                <w:color w:val="C00000"/>
                <w:sz w:val="20"/>
              </w:rPr>
              <w:t>948,75</w:t>
            </w:r>
          </w:p>
        </w:tc>
      </w:tr>
    </w:tbl>
    <w:p w14:paraId="66A75C65" w14:textId="77777777" w:rsidR="00373732" w:rsidRDefault="00373732">
      <w:pPr>
        <w:pStyle w:val="Zkladntext"/>
        <w:rPr>
          <w:b/>
        </w:rPr>
      </w:pPr>
    </w:p>
    <w:p w14:paraId="3D908F0B" w14:textId="77777777" w:rsidR="00373732" w:rsidRDefault="00373732">
      <w:pPr>
        <w:pStyle w:val="Zkladntext"/>
        <w:rPr>
          <w:b/>
          <w:sz w:val="19"/>
        </w:rPr>
      </w:pPr>
    </w:p>
    <w:p w14:paraId="6DCC789A" w14:textId="77777777" w:rsidR="00373732" w:rsidRDefault="00FF6508">
      <w:pPr>
        <w:tabs>
          <w:tab w:val="left" w:pos="323"/>
          <w:tab w:val="left" w:pos="1901"/>
          <w:tab w:val="left" w:pos="12772"/>
        </w:tabs>
        <w:spacing w:after="15"/>
        <w:ind w:right="172"/>
        <w:jc w:val="right"/>
        <w:rPr>
          <w:b/>
          <w:sz w:val="20"/>
        </w:rPr>
      </w:pPr>
      <w:r>
        <w:rPr>
          <w:color w:val="003366"/>
          <w:sz w:val="16"/>
        </w:rPr>
        <w:t>D</w:t>
      </w:r>
      <w:r>
        <w:rPr>
          <w:color w:val="003366"/>
          <w:sz w:val="16"/>
        </w:rPr>
        <w:tab/>
      </w:r>
      <w:r>
        <w:rPr>
          <w:color w:val="003366"/>
          <w:sz w:val="20"/>
        </w:rPr>
        <w:t>6</w:t>
      </w:r>
      <w:r>
        <w:rPr>
          <w:color w:val="003366"/>
          <w:sz w:val="20"/>
        </w:rPr>
        <w:tab/>
      </w:r>
      <w:r>
        <w:rPr>
          <w:b/>
          <w:color w:val="003366"/>
          <w:sz w:val="20"/>
        </w:rPr>
        <w:t>Úpravy povrchů, podlahy a</w:t>
      </w:r>
      <w:r>
        <w:rPr>
          <w:b/>
          <w:color w:val="003366"/>
          <w:spacing w:val="-22"/>
          <w:sz w:val="20"/>
        </w:rPr>
        <w:t xml:space="preserve"> </w:t>
      </w:r>
      <w:r>
        <w:rPr>
          <w:b/>
          <w:color w:val="003366"/>
          <w:sz w:val="20"/>
        </w:rPr>
        <w:t>osazování</w:t>
      </w:r>
      <w:r>
        <w:rPr>
          <w:b/>
          <w:color w:val="003366"/>
          <w:spacing w:val="-4"/>
          <w:sz w:val="20"/>
        </w:rPr>
        <w:t xml:space="preserve"> </w:t>
      </w:r>
      <w:r>
        <w:rPr>
          <w:b/>
          <w:color w:val="003366"/>
          <w:sz w:val="20"/>
        </w:rPr>
        <w:t>výplní</w:t>
      </w:r>
      <w:r>
        <w:rPr>
          <w:b/>
          <w:color w:val="003366"/>
          <w:sz w:val="20"/>
        </w:rPr>
        <w:tab/>
      </w:r>
      <w:r>
        <w:rPr>
          <w:b/>
          <w:color w:val="000080"/>
          <w:sz w:val="20"/>
        </w:rPr>
        <w:t>15</w:t>
      </w:r>
      <w:r>
        <w:rPr>
          <w:b/>
          <w:color w:val="000080"/>
          <w:spacing w:val="-12"/>
          <w:sz w:val="20"/>
        </w:rPr>
        <w:t xml:space="preserve"> </w:t>
      </w:r>
      <w:r>
        <w:rPr>
          <w:b/>
          <w:color w:val="000080"/>
          <w:sz w:val="20"/>
        </w:rPr>
        <w:t>180,00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5D5D693F" w14:textId="77777777">
        <w:trPr>
          <w:trHeight w:val="575"/>
        </w:trPr>
        <w:tc>
          <w:tcPr>
            <w:tcW w:w="504" w:type="dxa"/>
          </w:tcPr>
          <w:p w14:paraId="583BA374" w14:textId="77777777" w:rsidR="00373732" w:rsidRDefault="00373732">
            <w:pPr>
              <w:pStyle w:val="TableParagraph"/>
              <w:spacing w:before="7"/>
              <w:rPr>
                <w:b/>
                <w:sz w:val="15"/>
              </w:rPr>
            </w:pPr>
          </w:p>
          <w:p w14:paraId="02FA8E8F" w14:textId="77777777" w:rsidR="00373732" w:rsidRDefault="00FF6508">
            <w:pPr>
              <w:pStyle w:val="TableParagraph"/>
              <w:ind w:left="201"/>
              <w:rPr>
                <w:sz w:val="18"/>
              </w:rPr>
            </w:pPr>
            <w:r>
              <w:rPr>
                <w:sz w:val="18"/>
              </w:rPr>
              <w:t>1.</w:t>
            </w:r>
          </w:p>
        </w:tc>
        <w:tc>
          <w:tcPr>
            <w:tcW w:w="473" w:type="dxa"/>
          </w:tcPr>
          <w:p w14:paraId="613BA943" w14:textId="77777777" w:rsidR="00373732" w:rsidRDefault="00373732">
            <w:pPr>
              <w:pStyle w:val="TableParagraph"/>
              <w:spacing w:before="7"/>
              <w:rPr>
                <w:b/>
                <w:sz w:val="15"/>
              </w:rPr>
            </w:pPr>
          </w:p>
          <w:p w14:paraId="48D95AB7" w14:textId="77777777" w:rsidR="00373732" w:rsidRDefault="00FF6508">
            <w:pPr>
              <w:pStyle w:val="TableParagraph"/>
              <w:ind w:left="17"/>
              <w:jc w:val="center"/>
              <w:rPr>
                <w:sz w:val="18"/>
              </w:rPr>
            </w:pPr>
            <w:r>
              <w:rPr>
                <w:sz w:val="18"/>
              </w:rPr>
              <w:t>K</w:t>
            </w:r>
          </w:p>
        </w:tc>
        <w:tc>
          <w:tcPr>
            <w:tcW w:w="1577" w:type="dxa"/>
          </w:tcPr>
          <w:p w14:paraId="5579F41F" w14:textId="77777777" w:rsidR="00373732" w:rsidRDefault="00373732">
            <w:pPr>
              <w:pStyle w:val="TableParagraph"/>
              <w:spacing w:before="7"/>
              <w:rPr>
                <w:b/>
                <w:sz w:val="15"/>
              </w:rPr>
            </w:pPr>
          </w:p>
          <w:p w14:paraId="42973AB4" w14:textId="77777777" w:rsidR="00373732" w:rsidRDefault="00FF6508">
            <w:pPr>
              <w:pStyle w:val="TableParagraph"/>
              <w:ind w:left="33"/>
              <w:rPr>
                <w:sz w:val="18"/>
              </w:rPr>
            </w:pPr>
            <w:r>
              <w:rPr>
                <w:sz w:val="18"/>
              </w:rPr>
              <w:t>619991011</w:t>
            </w:r>
          </w:p>
        </w:tc>
        <w:tc>
          <w:tcPr>
            <w:tcW w:w="6387" w:type="dxa"/>
          </w:tcPr>
          <w:p w14:paraId="3EB3E561" w14:textId="77777777" w:rsidR="00373732" w:rsidRDefault="00FF6508">
            <w:pPr>
              <w:pStyle w:val="TableParagraph"/>
              <w:spacing w:before="70" w:line="256" w:lineRule="auto"/>
              <w:ind w:left="33"/>
              <w:rPr>
                <w:sz w:val="18"/>
              </w:rPr>
            </w:pPr>
            <w:r>
              <w:rPr>
                <w:sz w:val="18"/>
              </w:rPr>
              <w:t>Zakrytí vnitřních ploch před zatečením včetně pozdějšího odkrytí konstrukcí a prvků obalením fólií a přelepením páskou</w:t>
            </w:r>
          </w:p>
        </w:tc>
        <w:tc>
          <w:tcPr>
            <w:tcW w:w="852" w:type="dxa"/>
          </w:tcPr>
          <w:p w14:paraId="167399DA" w14:textId="77777777" w:rsidR="00373732" w:rsidRDefault="00373732">
            <w:pPr>
              <w:pStyle w:val="TableParagraph"/>
              <w:spacing w:before="7"/>
              <w:rPr>
                <w:b/>
                <w:sz w:val="15"/>
              </w:rPr>
            </w:pPr>
          </w:p>
          <w:p w14:paraId="6BE1EAFA" w14:textId="77777777" w:rsidR="00373732" w:rsidRDefault="00FF6508">
            <w:pPr>
              <w:pStyle w:val="TableParagraph"/>
              <w:ind w:left="254" w:right="248"/>
              <w:jc w:val="center"/>
              <w:rPr>
                <w:sz w:val="18"/>
              </w:rPr>
            </w:pPr>
            <w:r>
              <w:rPr>
                <w:sz w:val="18"/>
              </w:rPr>
              <w:t>m2</w:t>
            </w:r>
          </w:p>
        </w:tc>
        <w:tc>
          <w:tcPr>
            <w:tcW w:w="1484" w:type="dxa"/>
          </w:tcPr>
          <w:p w14:paraId="55006E28" w14:textId="77777777" w:rsidR="00373732" w:rsidRDefault="00373732">
            <w:pPr>
              <w:pStyle w:val="TableParagraph"/>
              <w:spacing w:before="7"/>
              <w:rPr>
                <w:b/>
                <w:sz w:val="15"/>
              </w:rPr>
            </w:pPr>
          </w:p>
          <w:p w14:paraId="0C8EDFC2" w14:textId="77777777" w:rsidR="00373732" w:rsidRDefault="00FF6508">
            <w:pPr>
              <w:pStyle w:val="TableParagraph"/>
              <w:ind w:left="794"/>
              <w:rPr>
                <w:sz w:val="18"/>
              </w:rPr>
            </w:pPr>
            <w:r>
              <w:rPr>
                <w:sz w:val="18"/>
              </w:rPr>
              <w:t>690,000</w:t>
            </w:r>
          </w:p>
        </w:tc>
        <w:tc>
          <w:tcPr>
            <w:tcW w:w="1373" w:type="dxa"/>
            <w:shd w:val="clear" w:color="auto" w:fill="FFFF00"/>
          </w:tcPr>
          <w:p w14:paraId="602AC62E" w14:textId="77777777" w:rsidR="00373732" w:rsidRDefault="00373732">
            <w:pPr>
              <w:pStyle w:val="TableParagraph"/>
              <w:spacing w:before="7"/>
              <w:rPr>
                <w:b/>
                <w:sz w:val="15"/>
              </w:rPr>
            </w:pPr>
          </w:p>
          <w:p w14:paraId="6401AF18" w14:textId="77777777" w:rsidR="00373732" w:rsidRDefault="00FF6508">
            <w:pPr>
              <w:pStyle w:val="TableParagraph"/>
              <w:ind w:left="885"/>
              <w:rPr>
                <w:sz w:val="18"/>
              </w:rPr>
            </w:pPr>
            <w:r>
              <w:rPr>
                <w:sz w:val="18"/>
              </w:rPr>
              <w:t>22,00</w:t>
            </w:r>
          </w:p>
        </w:tc>
        <w:tc>
          <w:tcPr>
            <w:tcW w:w="1736" w:type="dxa"/>
          </w:tcPr>
          <w:p w14:paraId="2FA72A80" w14:textId="77777777" w:rsidR="00373732" w:rsidRDefault="00373732">
            <w:pPr>
              <w:pStyle w:val="TableParagraph"/>
              <w:spacing w:before="7"/>
              <w:rPr>
                <w:b/>
                <w:sz w:val="15"/>
              </w:rPr>
            </w:pPr>
          </w:p>
          <w:p w14:paraId="3B1630DD" w14:textId="77777777" w:rsidR="00373732" w:rsidRDefault="00FF6508">
            <w:pPr>
              <w:pStyle w:val="TableParagraph"/>
              <w:ind w:left="890"/>
              <w:rPr>
                <w:sz w:val="18"/>
              </w:rPr>
            </w:pPr>
            <w:r>
              <w:rPr>
                <w:sz w:val="18"/>
              </w:rPr>
              <w:t>15 180,00</w:t>
            </w:r>
          </w:p>
        </w:tc>
      </w:tr>
    </w:tbl>
    <w:p w14:paraId="639B835B" w14:textId="77777777" w:rsidR="00373732" w:rsidRDefault="00373732">
      <w:pPr>
        <w:pStyle w:val="Zkladntext"/>
        <w:rPr>
          <w:b/>
          <w:sz w:val="22"/>
        </w:rPr>
      </w:pPr>
    </w:p>
    <w:p w14:paraId="600B225B" w14:textId="77777777" w:rsidR="00373732" w:rsidRDefault="00FF6508">
      <w:pPr>
        <w:tabs>
          <w:tab w:val="left" w:pos="323"/>
          <w:tab w:val="left" w:pos="1901"/>
          <w:tab w:val="left" w:pos="12772"/>
        </w:tabs>
        <w:spacing w:before="137" w:after="16"/>
        <w:ind w:right="172"/>
        <w:jc w:val="right"/>
        <w:rPr>
          <w:b/>
          <w:sz w:val="20"/>
        </w:rPr>
      </w:pPr>
      <w:r>
        <w:rPr>
          <w:color w:val="003366"/>
          <w:sz w:val="16"/>
        </w:rPr>
        <w:t>D</w:t>
      </w:r>
      <w:r>
        <w:rPr>
          <w:color w:val="003366"/>
          <w:sz w:val="16"/>
        </w:rPr>
        <w:tab/>
      </w:r>
      <w:r>
        <w:rPr>
          <w:color w:val="003366"/>
          <w:sz w:val="20"/>
        </w:rPr>
        <w:t>9</w:t>
      </w:r>
      <w:r>
        <w:rPr>
          <w:color w:val="003366"/>
          <w:sz w:val="20"/>
        </w:rPr>
        <w:tab/>
      </w:r>
      <w:r>
        <w:rPr>
          <w:b/>
          <w:color w:val="003366"/>
          <w:sz w:val="20"/>
        </w:rPr>
        <w:t>Ostatní konstrukce a</w:t>
      </w:r>
      <w:r>
        <w:rPr>
          <w:b/>
          <w:color w:val="003366"/>
          <w:spacing w:val="-18"/>
          <w:sz w:val="20"/>
        </w:rPr>
        <w:t xml:space="preserve"> </w:t>
      </w:r>
      <w:r>
        <w:rPr>
          <w:b/>
          <w:color w:val="003366"/>
          <w:sz w:val="20"/>
        </w:rPr>
        <w:t>práce,</w:t>
      </w:r>
      <w:r>
        <w:rPr>
          <w:b/>
          <w:color w:val="003366"/>
          <w:spacing w:val="-6"/>
          <w:sz w:val="20"/>
        </w:rPr>
        <w:t xml:space="preserve"> </w:t>
      </w:r>
      <w:r>
        <w:rPr>
          <w:b/>
          <w:color w:val="003366"/>
          <w:sz w:val="20"/>
        </w:rPr>
        <w:t>bourání</w:t>
      </w:r>
      <w:r>
        <w:rPr>
          <w:b/>
          <w:color w:val="003366"/>
          <w:sz w:val="20"/>
        </w:rPr>
        <w:tab/>
      </w:r>
      <w:r>
        <w:rPr>
          <w:b/>
          <w:color w:val="000080"/>
          <w:sz w:val="20"/>
        </w:rPr>
        <w:t>22</w:t>
      </w:r>
      <w:r>
        <w:rPr>
          <w:b/>
          <w:color w:val="000080"/>
          <w:spacing w:val="-12"/>
          <w:sz w:val="20"/>
        </w:rPr>
        <w:t xml:space="preserve"> </w:t>
      </w:r>
      <w:r>
        <w:rPr>
          <w:b/>
          <w:color w:val="000080"/>
          <w:sz w:val="20"/>
        </w:rPr>
        <w:t>040,00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342B6296" w14:textId="77777777">
        <w:trPr>
          <w:trHeight w:val="575"/>
        </w:trPr>
        <w:tc>
          <w:tcPr>
            <w:tcW w:w="504" w:type="dxa"/>
          </w:tcPr>
          <w:p w14:paraId="2631F745" w14:textId="77777777" w:rsidR="00373732" w:rsidRDefault="00FF6508">
            <w:pPr>
              <w:pStyle w:val="TableParagraph"/>
              <w:spacing w:before="168"/>
              <w:ind w:left="175"/>
              <w:rPr>
                <w:sz w:val="20"/>
              </w:rPr>
            </w:pPr>
            <w:r>
              <w:rPr>
                <w:sz w:val="20"/>
              </w:rPr>
              <w:t>2.</w:t>
            </w:r>
          </w:p>
        </w:tc>
        <w:tc>
          <w:tcPr>
            <w:tcW w:w="473" w:type="dxa"/>
          </w:tcPr>
          <w:p w14:paraId="65E7CF5B" w14:textId="77777777" w:rsidR="00373732" w:rsidRDefault="00373732">
            <w:pPr>
              <w:pStyle w:val="TableParagraph"/>
              <w:spacing w:before="7"/>
              <w:rPr>
                <w:b/>
                <w:sz w:val="15"/>
              </w:rPr>
            </w:pPr>
          </w:p>
          <w:p w14:paraId="090AC63B" w14:textId="77777777" w:rsidR="00373732" w:rsidRDefault="00FF6508">
            <w:pPr>
              <w:pStyle w:val="TableParagraph"/>
              <w:ind w:left="17"/>
              <w:jc w:val="center"/>
              <w:rPr>
                <w:sz w:val="18"/>
              </w:rPr>
            </w:pPr>
            <w:r>
              <w:rPr>
                <w:sz w:val="18"/>
              </w:rPr>
              <w:t>K</w:t>
            </w:r>
          </w:p>
        </w:tc>
        <w:tc>
          <w:tcPr>
            <w:tcW w:w="1577" w:type="dxa"/>
          </w:tcPr>
          <w:p w14:paraId="7D6375AF" w14:textId="77777777" w:rsidR="00373732" w:rsidRDefault="00373732">
            <w:pPr>
              <w:pStyle w:val="TableParagraph"/>
              <w:spacing w:before="7"/>
              <w:rPr>
                <w:b/>
                <w:sz w:val="15"/>
              </w:rPr>
            </w:pPr>
          </w:p>
          <w:p w14:paraId="6BA6B9E0" w14:textId="77777777" w:rsidR="00373732" w:rsidRDefault="00FF6508">
            <w:pPr>
              <w:pStyle w:val="TableParagraph"/>
              <w:ind w:left="33"/>
              <w:rPr>
                <w:sz w:val="18"/>
              </w:rPr>
            </w:pPr>
            <w:r>
              <w:rPr>
                <w:sz w:val="18"/>
              </w:rPr>
              <w:t>962032641</w:t>
            </w:r>
          </w:p>
        </w:tc>
        <w:tc>
          <w:tcPr>
            <w:tcW w:w="6387" w:type="dxa"/>
          </w:tcPr>
          <w:p w14:paraId="7635B797" w14:textId="77777777" w:rsidR="00373732" w:rsidRDefault="00FF6508">
            <w:pPr>
              <w:pStyle w:val="TableParagraph"/>
              <w:spacing w:before="70"/>
              <w:ind w:left="33"/>
              <w:rPr>
                <w:sz w:val="18"/>
              </w:rPr>
            </w:pPr>
            <w:r>
              <w:rPr>
                <w:sz w:val="18"/>
              </w:rPr>
              <w:t>Bourání zdiva nadzákladového z cihel nebo tvárnic komínového z cihel</w:t>
            </w:r>
          </w:p>
          <w:p w14:paraId="05D10762" w14:textId="77777777" w:rsidR="00373732" w:rsidRDefault="00FF6508">
            <w:pPr>
              <w:pStyle w:val="TableParagraph"/>
              <w:spacing w:before="13"/>
              <w:ind w:left="33"/>
              <w:rPr>
                <w:sz w:val="18"/>
              </w:rPr>
            </w:pPr>
            <w:r>
              <w:rPr>
                <w:sz w:val="18"/>
              </w:rPr>
              <w:t>pálených, šamotových nad střechou na maltu cementovou</w:t>
            </w:r>
          </w:p>
        </w:tc>
        <w:tc>
          <w:tcPr>
            <w:tcW w:w="852" w:type="dxa"/>
          </w:tcPr>
          <w:p w14:paraId="3F14E0E4" w14:textId="77777777" w:rsidR="00373732" w:rsidRDefault="00373732">
            <w:pPr>
              <w:pStyle w:val="TableParagraph"/>
              <w:spacing w:before="7"/>
              <w:rPr>
                <w:b/>
                <w:sz w:val="15"/>
              </w:rPr>
            </w:pPr>
          </w:p>
          <w:p w14:paraId="1F045DB3" w14:textId="77777777" w:rsidR="00373732" w:rsidRDefault="00FF6508">
            <w:pPr>
              <w:pStyle w:val="TableParagraph"/>
              <w:ind w:left="254" w:right="248"/>
              <w:jc w:val="center"/>
              <w:rPr>
                <w:sz w:val="18"/>
              </w:rPr>
            </w:pPr>
            <w:r>
              <w:rPr>
                <w:sz w:val="18"/>
              </w:rPr>
              <w:t>m3</w:t>
            </w:r>
          </w:p>
        </w:tc>
        <w:tc>
          <w:tcPr>
            <w:tcW w:w="1484" w:type="dxa"/>
          </w:tcPr>
          <w:p w14:paraId="058B71D3" w14:textId="77777777" w:rsidR="00373732" w:rsidRDefault="00373732">
            <w:pPr>
              <w:pStyle w:val="TableParagraph"/>
              <w:spacing w:before="7"/>
              <w:rPr>
                <w:b/>
                <w:sz w:val="15"/>
              </w:rPr>
            </w:pPr>
          </w:p>
          <w:p w14:paraId="519A5E4E" w14:textId="77777777" w:rsidR="00373732" w:rsidRDefault="00FF6508">
            <w:pPr>
              <w:pStyle w:val="TableParagraph"/>
              <w:ind w:right="28"/>
              <w:jc w:val="right"/>
              <w:rPr>
                <w:sz w:val="18"/>
              </w:rPr>
            </w:pPr>
            <w:r>
              <w:rPr>
                <w:w w:val="95"/>
                <w:sz w:val="18"/>
              </w:rPr>
              <w:t>5,800</w:t>
            </w:r>
          </w:p>
        </w:tc>
        <w:tc>
          <w:tcPr>
            <w:tcW w:w="1373" w:type="dxa"/>
            <w:shd w:val="clear" w:color="auto" w:fill="FFFF00"/>
          </w:tcPr>
          <w:p w14:paraId="2A20A816" w14:textId="77777777" w:rsidR="00373732" w:rsidRDefault="00373732">
            <w:pPr>
              <w:pStyle w:val="TableParagraph"/>
              <w:spacing w:before="7"/>
              <w:rPr>
                <w:b/>
                <w:sz w:val="15"/>
              </w:rPr>
            </w:pPr>
          </w:p>
          <w:p w14:paraId="41DD0DFD" w14:textId="77777777" w:rsidR="00373732" w:rsidRDefault="00FF6508">
            <w:pPr>
              <w:pStyle w:val="TableParagraph"/>
              <w:ind w:left="633"/>
              <w:rPr>
                <w:sz w:val="18"/>
              </w:rPr>
            </w:pPr>
            <w:r>
              <w:rPr>
                <w:sz w:val="18"/>
              </w:rPr>
              <w:t>3 800,00</w:t>
            </w:r>
          </w:p>
        </w:tc>
        <w:tc>
          <w:tcPr>
            <w:tcW w:w="1736" w:type="dxa"/>
          </w:tcPr>
          <w:p w14:paraId="586E6D03" w14:textId="77777777" w:rsidR="00373732" w:rsidRDefault="00373732">
            <w:pPr>
              <w:pStyle w:val="TableParagraph"/>
              <w:spacing w:before="7"/>
              <w:rPr>
                <w:b/>
                <w:sz w:val="15"/>
              </w:rPr>
            </w:pPr>
          </w:p>
          <w:p w14:paraId="1F58FE95" w14:textId="77777777" w:rsidR="00373732" w:rsidRDefault="00FF6508">
            <w:pPr>
              <w:pStyle w:val="TableParagraph"/>
              <w:ind w:left="890"/>
              <w:rPr>
                <w:sz w:val="18"/>
              </w:rPr>
            </w:pPr>
            <w:r>
              <w:rPr>
                <w:sz w:val="18"/>
              </w:rPr>
              <w:t>22 040,00</w:t>
            </w:r>
          </w:p>
        </w:tc>
      </w:tr>
    </w:tbl>
    <w:p w14:paraId="7F71E0C4" w14:textId="77777777" w:rsidR="00373732" w:rsidRDefault="00373732">
      <w:pPr>
        <w:pStyle w:val="Zkladntext"/>
        <w:rPr>
          <w:b/>
          <w:sz w:val="22"/>
        </w:rPr>
      </w:pPr>
    </w:p>
    <w:p w14:paraId="4EC8BBF5" w14:textId="77777777" w:rsidR="00373732" w:rsidRDefault="00FF6508">
      <w:pPr>
        <w:tabs>
          <w:tab w:val="left" w:pos="1577"/>
          <w:tab w:val="left" w:pos="12337"/>
        </w:tabs>
        <w:spacing w:before="138" w:after="15"/>
        <w:ind w:right="172"/>
        <w:jc w:val="right"/>
        <w:rPr>
          <w:b/>
          <w:sz w:val="20"/>
        </w:rPr>
      </w:pPr>
      <w:r>
        <w:rPr>
          <w:color w:val="003366"/>
          <w:sz w:val="20"/>
        </w:rPr>
        <w:t>997</w:t>
      </w:r>
      <w:r>
        <w:rPr>
          <w:color w:val="003366"/>
          <w:sz w:val="20"/>
        </w:rPr>
        <w:tab/>
      </w:r>
      <w:r>
        <w:rPr>
          <w:b/>
          <w:color w:val="003366"/>
          <w:sz w:val="20"/>
        </w:rPr>
        <w:t>Přesun</w:t>
      </w:r>
      <w:r>
        <w:rPr>
          <w:b/>
          <w:color w:val="003366"/>
          <w:spacing w:val="-4"/>
          <w:sz w:val="20"/>
        </w:rPr>
        <w:t xml:space="preserve"> </w:t>
      </w:r>
      <w:r>
        <w:rPr>
          <w:b/>
          <w:color w:val="003366"/>
          <w:sz w:val="20"/>
        </w:rPr>
        <w:t>sutě</w:t>
      </w:r>
      <w:r>
        <w:rPr>
          <w:b/>
          <w:color w:val="003366"/>
          <w:sz w:val="20"/>
        </w:rPr>
        <w:tab/>
      </w:r>
      <w:r>
        <w:rPr>
          <w:b/>
          <w:color w:val="000080"/>
          <w:sz w:val="20"/>
        </w:rPr>
        <w:t>121</w:t>
      </w:r>
      <w:r>
        <w:rPr>
          <w:b/>
          <w:color w:val="000080"/>
          <w:spacing w:val="-13"/>
          <w:sz w:val="20"/>
        </w:rPr>
        <w:t xml:space="preserve"> </w:t>
      </w:r>
      <w:r>
        <w:rPr>
          <w:b/>
          <w:color w:val="000080"/>
          <w:sz w:val="20"/>
        </w:rPr>
        <w:t>728,75</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4C2012FD" w14:textId="77777777">
        <w:trPr>
          <w:trHeight w:val="482"/>
        </w:trPr>
        <w:tc>
          <w:tcPr>
            <w:tcW w:w="504" w:type="dxa"/>
          </w:tcPr>
          <w:p w14:paraId="05DF907B" w14:textId="77777777" w:rsidR="00373732" w:rsidRDefault="00FF6508">
            <w:pPr>
              <w:pStyle w:val="TableParagraph"/>
              <w:spacing w:before="123"/>
              <w:ind w:left="112" w:right="95"/>
              <w:jc w:val="center"/>
              <w:rPr>
                <w:sz w:val="20"/>
              </w:rPr>
            </w:pPr>
            <w:r>
              <w:rPr>
                <w:sz w:val="20"/>
              </w:rPr>
              <w:t>3.</w:t>
            </w:r>
          </w:p>
        </w:tc>
        <w:tc>
          <w:tcPr>
            <w:tcW w:w="473" w:type="dxa"/>
          </w:tcPr>
          <w:p w14:paraId="6CB6766E" w14:textId="77777777" w:rsidR="00373732" w:rsidRDefault="00FF6508">
            <w:pPr>
              <w:pStyle w:val="TableParagraph"/>
              <w:spacing w:before="134"/>
              <w:ind w:left="17"/>
              <w:jc w:val="center"/>
              <w:rPr>
                <w:sz w:val="18"/>
              </w:rPr>
            </w:pPr>
            <w:r>
              <w:rPr>
                <w:sz w:val="18"/>
              </w:rPr>
              <w:t>K</w:t>
            </w:r>
          </w:p>
        </w:tc>
        <w:tc>
          <w:tcPr>
            <w:tcW w:w="1577" w:type="dxa"/>
          </w:tcPr>
          <w:p w14:paraId="2EEA3932" w14:textId="77777777" w:rsidR="00373732" w:rsidRDefault="00FF6508">
            <w:pPr>
              <w:pStyle w:val="TableParagraph"/>
              <w:spacing w:before="134"/>
              <w:ind w:left="33"/>
              <w:rPr>
                <w:sz w:val="18"/>
              </w:rPr>
            </w:pPr>
            <w:r>
              <w:rPr>
                <w:sz w:val="18"/>
              </w:rPr>
              <w:t>997013509</w:t>
            </w:r>
          </w:p>
        </w:tc>
        <w:tc>
          <w:tcPr>
            <w:tcW w:w="6387" w:type="dxa"/>
          </w:tcPr>
          <w:p w14:paraId="6AA107E8" w14:textId="77777777" w:rsidR="00373732" w:rsidRDefault="00FF6508">
            <w:pPr>
              <w:pStyle w:val="TableParagraph"/>
              <w:spacing w:before="22"/>
              <w:ind w:left="33"/>
              <w:rPr>
                <w:sz w:val="18"/>
              </w:rPr>
            </w:pPr>
            <w:r>
              <w:rPr>
                <w:sz w:val="18"/>
              </w:rPr>
              <w:t>Odvoz suti a vybouraných hmot na skládku nebo meziskládku se složením, na</w:t>
            </w:r>
          </w:p>
          <w:p w14:paraId="3EB939D4" w14:textId="77777777" w:rsidR="00373732" w:rsidRDefault="00FF6508">
            <w:pPr>
              <w:pStyle w:val="TableParagraph"/>
              <w:spacing w:before="13"/>
              <w:ind w:left="33"/>
              <w:rPr>
                <w:sz w:val="18"/>
              </w:rPr>
            </w:pPr>
            <w:r>
              <w:rPr>
                <w:sz w:val="18"/>
              </w:rPr>
              <w:t>vzdálenost 15 km</w:t>
            </w:r>
          </w:p>
        </w:tc>
        <w:tc>
          <w:tcPr>
            <w:tcW w:w="852" w:type="dxa"/>
          </w:tcPr>
          <w:p w14:paraId="62EC5F18" w14:textId="77777777" w:rsidR="00373732" w:rsidRDefault="00FF6508">
            <w:pPr>
              <w:pStyle w:val="TableParagraph"/>
              <w:spacing w:before="123"/>
              <w:ind w:left="20"/>
              <w:jc w:val="center"/>
              <w:rPr>
                <w:sz w:val="20"/>
              </w:rPr>
            </w:pPr>
            <w:r>
              <w:rPr>
                <w:w w:val="99"/>
                <w:sz w:val="20"/>
              </w:rPr>
              <w:t>t</w:t>
            </w:r>
          </w:p>
        </w:tc>
        <w:tc>
          <w:tcPr>
            <w:tcW w:w="1484" w:type="dxa"/>
          </w:tcPr>
          <w:p w14:paraId="2108F6D5" w14:textId="77777777" w:rsidR="00373732" w:rsidRDefault="00FF6508">
            <w:pPr>
              <w:pStyle w:val="TableParagraph"/>
              <w:spacing w:before="123"/>
              <w:ind w:right="34"/>
              <w:jc w:val="right"/>
              <w:rPr>
                <w:sz w:val="20"/>
              </w:rPr>
            </w:pPr>
            <w:r>
              <w:rPr>
                <w:w w:val="95"/>
                <w:sz w:val="20"/>
              </w:rPr>
              <w:t>56,75</w:t>
            </w:r>
          </w:p>
        </w:tc>
        <w:tc>
          <w:tcPr>
            <w:tcW w:w="1373" w:type="dxa"/>
            <w:shd w:val="clear" w:color="auto" w:fill="FFFF00"/>
          </w:tcPr>
          <w:p w14:paraId="6FF21E6B" w14:textId="77777777" w:rsidR="00373732" w:rsidRDefault="00FF6508">
            <w:pPr>
              <w:pStyle w:val="TableParagraph"/>
              <w:spacing w:before="134"/>
              <w:ind w:right="27"/>
              <w:jc w:val="right"/>
              <w:rPr>
                <w:sz w:val="18"/>
              </w:rPr>
            </w:pPr>
            <w:r>
              <w:rPr>
                <w:w w:val="95"/>
                <w:sz w:val="18"/>
              </w:rPr>
              <w:t>280,00</w:t>
            </w:r>
          </w:p>
        </w:tc>
        <w:tc>
          <w:tcPr>
            <w:tcW w:w="1736" w:type="dxa"/>
          </w:tcPr>
          <w:p w14:paraId="3685F54B" w14:textId="77777777" w:rsidR="00373732" w:rsidRDefault="00FF6508">
            <w:pPr>
              <w:pStyle w:val="TableParagraph"/>
              <w:spacing w:before="134"/>
              <w:ind w:right="33"/>
              <w:jc w:val="right"/>
              <w:rPr>
                <w:sz w:val="18"/>
              </w:rPr>
            </w:pPr>
            <w:r>
              <w:rPr>
                <w:sz w:val="18"/>
              </w:rPr>
              <w:t>15 890,00</w:t>
            </w:r>
          </w:p>
        </w:tc>
      </w:tr>
      <w:tr w:rsidR="00373732" w14:paraId="5370A0F1" w14:textId="77777777">
        <w:trPr>
          <w:trHeight w:val="691"/>
        </w:trPr>
        <w:tc>
          <w:tcPr>
            <w:tcW w:w="504" w:type="dxa"/>
          </w:tcPr>
          <w:p w14:paraId="05855E76" w14:textId="77777777" w:rsidR="00373732" w:rsidRDefault="00373732">
            <w:pPr>
              <w:pStyle w:val="TableParagraph"/>
              <w:rPr>
                <w:b/>
              </w:rPr>
            </w:pPr>
          </w:p>
          <w:p w14:paraId="68859394" w14:textId="77777777" w:rsidR="00373732" w:rsidRDefault="00FF6508">
            <w:pPr>
              <w:pStyle w:val="TableParagraph"/>
              <w:spacing w:before="194" w:line="224" w:lineRule="exact"/>
              <w:ind w:left="112" w:right="95"/>
              <w:jc w:val="center"/>
              <w:rPr>
                <w:sz w:val="20"/>
              </w:rPr>
            </w:pPr>
            <w:r>
              <w:rPr>
                <w:sz w:val="20"/>
              </w:rPr>
              <w:t>4.</w:t>
            </w:r>
          </w:p>
        </w:tc>
        <w:tc>
          <w:tcPr>
            <w:tcW w:w="473" w:type="dxa"/>
          </w:tcPr>
          <w:p w14:paraId="677B963D" w14:textId="77777777" w:rsidR="00373732" w:rsidRDefault="00373732">
            <w:pPr>
              <w:pStyle w:val="TableParagraph"/>
              <w:spacing w:before="7"/>
              <w:rPr>
                <w:b/>
                <w:sz w:val="20"/>
              </w:rPr>
            </w:pPr>
          </w:p>
          <w:p w14:paraId="0B3F9D92" w14:textId="77777777" w:rsidR="00373732" w:rsidRDefault="00FF6508">
            <w:pPr>
              <w:pStyle w:val="TableParagraph"/>
              <w:spacing w:before="1"/>
              <w:ind w:left="17"/>
              <w:jc w:val="center"/>
              <w:rPr>
                <w:sz w:val="18"/>
              </w:rPr>
            </w:pPr>
            <w:r>
              <w:rPr>
                <w:sz w:val="18"/>
              </w:rPr>
              <w:t>K</w:t>
            </w:r>
          </w:p>
        </w:tc>
        <w:tc>
          <w:tcPr>
            <w:tcW w:w="1577" w:type="dxa"/>
          </w:tcPr>
          <w:p w14:paraId="228CA3BC" w14:textId="77777777" w:rsidR="00373732" w:rsidRDefault="00373732">
            <w:pPr>
              <w:pStyle w:val="TableParagraph"/>
              <w:spacing w:before="7"/>
              <w:rPr>
                <w:b/>
                <w:sz w:val="20"/>
              </w:rPr>
            </w:pPr>
          </w:p>
          <w:p w14:paraId="087237E5" w14:textId="77777777" w:rsidR="00373732" w:rsidRDefault="00FF6508">
            <w:pPr>
              <w:pStyle w:val="TableParagraph"/>
              <w:spacing w:before="1"/>
              <w:ind w:left="33"/>
              <w:rPr>
                <w:sz w:val="18"/>
              </w:rPr>
            </w:pPr>
            <w:r>
              <w:rPr>
                <w:sz w:val="18"/>
              </w:rPr>
              <w:t>997013863</w:t>
            </w:r>
          </w:p>
        </w:tc>
        <w:tc>
          <w:tcPr>
            <w:tcW w:w="6387" w:type="dxa"/>
          </w:tcPr>
          <w:p w14:paraId="20D70271" w14:textId="77777777" w:rsidR="00373732" w:rsidRDefault="00FF6508">
            <w:pPr>
              <w:pStyle w:val="TableParagraph"/>
              <w:spacing w:before="127" w:line="256" w:lineRule="auto"/>
              <w:ind w:left="33"/>
              <w:rPr>
                <w:sz w:val="18"/>
              </w:rPr>
            </w:pPr>
            <w:r>
              <w:rPr>
                <w:sz w:val="18"/>
              </w:rPr>
              <w:t>Poplatek za uložení stavebního odpadu na recyklační skládce (skládkovné) keramického zatříděného do Katalogu odpadů pod kódem 17 01 02</w:t>
            </w:r>
          </w:p>
        </w:tc>
        <w:tc>
          <w:tcPr>
            <w:tcW w:w="852" w:type="dxa"/>
          </w:tcPr>
          <w:p w14:paraId="73857001" w14:textId="77777777" w:rsidR="00373732" w:rsidRDefault="00373732">
            <w:pPr>
              <w:pStyle w:val="TableParagraph"/>
              <w:spacing w:before="7"/>
              <w:rPr>
                <w:b/>
                <w:sz w:val="19"/>
              </w:rPr>
            </w:pPr>
          </w:p>
          <w:p w14:paraId="6126D717" w14:textId="77777777" w:rsidR="00373732" w:rsidRDefault="00FF6508">
            <w:pPr>
              <w:pStyle w:val="TableParagraph"/>
              <w:spacing w:before="1"/>
              <w:ind w:left="20"/>
              <w:jc w:val="center"/>
              <w:rPr>
                <w:sz w:val="20"/>
              </w:rPr>
            </w:pPr>
            <w:r>
              <w:rPr>
                <w:w w:val="99"/>
                <w:sz w:val="20"/>
              </w:rPr>
              <w:t>t</w:t>
            </w:r>
          </w:p>
        </w:tc>
        <w:tc>
          <w:tcPr>
            <w:tcW w:w="1484" w:type="dxa"/>
          </w:tcPr>
          <w:p w14:paraId="2A166998" w14:textId="77777777" w:rsidR="00373732" w:rsidRDefault="00373732">
            <w:pPr>
              <w:pStyle w:val="TableParagraph"/>
              <w:spacing w:before="7"/>
              <w:rPr>
                <w:b/>
                <w:sz w:val="19"/>
              </w:rPr>
            </w:pPr>
          </w:p>
          <w:p w14:paraId="38DDB6B3" w14:textId="77777777" w:rsidR="00373732" w:rsidRDefault="00FF6508">
            <w:pPr>
              <w:pStyle w:val="TableParagraph"/>
              <w:spacing w:before="1"/>
              <w:ind w:right="34"/>
              <w:jc w:val="right"/>
              <w:rPr>
                <w:sz w:val="20"/>
              </w:rPr>
            </w:pPr>
            <w:r>
              <w:rPr>
                <w:w w:val="95"/>
                <w:sz w:val="20"/>
              </w:rPr>
              <w:t>56,75</w:t>
            </w:r>
          </w:p>
        </w:tc>
        <w:tc>
          <w:tcPr>
            <w:tcW w:w="1373" w:type="dxa"/>
            <w:shd w:val="clear" w:color="auto" w:fill="FFFF00"/>
          </w:tcPr>
          <w:p w14:paraId="2CB6B9A2" w14:textId="77777777" w:rsidR="00373732" w:rsidRDefault="00373732">
            <w:pPr>
              <w:pStyle w:val="TableParagraph"/>
              <w:spacing w:before="7"/>
              <w:rPr>
                <w:b/>
                <w:sz w:val="20"/>
              </w:rPr>
            </w:pPr>
          </w:p>
          <w:p w14:paraId="78FC5610" w14:textId="77777777" w:rsidR="00373732" w:rsidRDefault="00FF6508">
            <w:pPr>
              <w:pStyle w:val="TableParagraph"/>
              <w:spacing w:before="1"/>
              <w:ind w:right="28"/>
              <w:jc w:val="right"/>
              <w:rPr>
                <w:sz w:val="18"/>
              </w:rPr>
            </w:pPr>
            <w:r>
              <w:rPr>
                <w:sz w:val="18"/>
              </w:rPr>
              <w:t>1 865,00</w:t>
            </w:r>
          </w:p>
        </w:tc>
        <w:tc>
          <w:tcPr>
            <w:tcW w:w="1736" w:type="dxa"/>
          </w:tcPr>
          <w:p w14:paraId="037E9854" w14:textId="77777777" w:rsidR="00373732" w:rsidRDefault="00373732">
            <w:pPr>
              <w:pStyle w:val="TableParagraph"/>
              <w:spacing w:before="7"/>
              <w:rPr>
                <w:b/>
                <w:sz w:val="20"/>
              </w:rPr>
            </w:pPr>
          </w:p>
          <w:p w14:paraId="2AA69360" w14:textId="77777777" w:rsidR="00373732" w:rsidRDefault="00FF6508">
            <w:pPr>
              <w:pStyle w:val="TableParagraph"/>
              <w:spacing w:before="1"/>
              <w:ind w:right="34"/>
              <w:jc w:val="right"/>
              <w:rPr>
                <w:sz w:val="18"/>
              </w:rPr>
            </w:pPr>
            <w:r>
              <w:rPr>
                <w:sz w:val="18"/>
              </w:rPr>
              <w:t>105 838,75</w:t>
            </w:r>
          </w:p>
        </w:tc>
      </w:tr>
    </w:tbl>
    <w:p w14:paraId="22DB19F1" w14:textId="77777777" w:rsidR="00373732" w:rsidRDefault="00373732">
      <w:pPr>
        <w:pStyle w:val="Zkladntext"/>
        <w:rPr>
          <w:b/>
        </w:rPr>
      </w:pPr>
    </w:p>
    <w:p w14:paraId="4A7EE49A" w14:textId="77777777" w:rsidR="00373732" w:rsidRDefault="00373732">
      <w:pPr>
        <w:pStyle w:val="Zkladntext"/>
        <w:spacing w:before="1"/>
        <w:rPr>
          <w:b/>
          <w:sz w:val="10"/>
        </w:rPr>
      </w:pPr>
    </w:p>
    <w:tbl>
      <w:tblPr>
        <w:tblStyle w:val="TableNormal"/>
        <w:tblW w:w="0" w:type="auto"/>
        <w:tblInd w:w="127" w:type="dxa"/>
        <w:tblLayout w:type="fixed"/>
        <w:tblLook w:val="01E0" w:firstRow="1" w:lastRow="1" w:firstColumn="1" w:lastColumn="1" w:noHBand="0" w:noVBand="0"/>
      </w:tblPr>
      <w:tblGrid>
        <w:gridCol w:w="504"/>
        <w:gridCol w:w="473"/>
        <w:gridCol w:w="976"/>
        <w:gridCol w:w="601"/>
        <w:gridCol w:w="6387"/>
        <w:gridCol w:w="145"/>
        <w:gridCol w:w="707"/>
        <w:gridCol w:w="1484"/>
        <w:gridCol w:w="1373"/>
        <w:gridCol w:w="1736"/>
        <w:gridCol w:w="6"/>
      </w:tblGrid>
      <w:tr w:rsidR="00373732" w14:paraId="6EEAFAE7" w14:textId="77777777">
        <w:trPr>
          <w:trHeight w:val="343"/>
        </w:trPr>
        <w:tc>
          <w:tcPr>
            <w:tcW w:w="1953" w:type="dxa"/>
            <w:gridSpan w:val="3"/>
            <w:tcBorders>
              <w:top w:val="single" w:sz="2" w:space="0" w:color="000000"/>
              <w:left w:val="single" w:sz="2" w:space="0" w:color="000000"/>
              <w:bottom w:val="single" w:sz="2" w:space="0" w:color="000000"/>
            </w:tcBorders>
          </w:tcPr>
          <w:p w14:paraId="0114CEAD" w14:textId="77777777" w:rsidR="00373732" w:rsidRDefault="00373732">
            <w:pPr>
              <w:pStyle w:val="TableParagraph"/>
              <w:rPr>
                <w:rFonts w:ascii="Times New Roman"/>
                <w:sz w:val="18"/>
              </w:rPr>
            </w:pPr>
          </w:p>
        </w:tc>
        <w:tc>
          <w:tcPr>
            <w:tcW w:w="7133" w:type="dxa"/>
            <w:gridSpan w:val="3"/>
            <w:tcBorders>
              <w:top w:val="single" w:sz="2" w:space="0" w:color="000000"/>
              <w:bottom w:val="single" w:sz="2" w:space="0" w:color="000000"/>
            </w:tcBorders>
          </w:tcPr>
          <w:p w14:paraId="16497773" w14:textId="77777777" w:rsidR="00373732" w:rsidRDefault="00FF6508">
            <w:pPr>
              <w:pStyle w:val="TableParagraph"/>
              <w:spacing w:before="99" w:line="224" w:lineRule="exact"/>
              <w:ind w:left="639"/>
              <w:rPr>
                <w:b/>
                <w:sz w:val="20"/>
              </w:rPr>
            </w:pPr>
            <w:r>
              <w:rPr>
                <w:b/>
                <w:color w:val="993366"/>
                <w:sz w:val="20"/>
              </w:rPr>
              <w:t>Oddíly prací PSV</w:t>
            </w:r>
          </w:p>
        </w:tc>
        <w:tc>
          <w:tcPr>
            <w:tcW w:w="5301" w:type="dxa"/>
            <w:gridSpan w:val="5"/>
            <w:tcBorders>
              <w:top w:val="single" w:sz="2" w:space="0" w:color="000000"/>
              <w:bottom w:val="single" w:sz="2" w:space="0" w:color="000000"/>
              <w:right w:val="single" w:sz="2" w:space="0" w:color="000000"/>
            </w:tcBorders>
          </w:tcPr>
          <w:p w14:paraId="1B783DE3" w14:textId="77777777" w:rsidR="00373732" w:rsidRDefault="00FF6508">
            <w:pPr>
              <w:pStyle w:val="TableParagraph"/>
              <w:spacing w:before="99" w:line="224" w:lineRule="exact"/>
              <w:ind w:right="36"/>
              <w:jc w:val="right"/>
              <w:rPr>
                <w:b/>
                <w:sz w:val="20"/>
              </w:rPr>
            </w:pPr>
            <w:r>
              <w:rPr>
                <w:b/>
                <w:color w:val="C00000"/>
                <w:sz w:val="20"/>
              </w:rPr>
              <w:t>1 772 134,80</w:t>
            </w:r>
          </w:p>
        </w:tc>
      </w:tr>
      <w:tr w:rsidR="00373732" w14:paraId="4F3F90F3" w14:textId="77777777">
        <w:trPr>
          <w:trHeight w:val="677"/>
        </w:trPr>
        <w:tc>
          <w:tcPr>
            <w:tcW w:w="1953" w:type="dxa"/>
            <w:gridSpan w:val="3"/>
            <w:tcBorders>
              <w:top w:val="single" w:sz="2" w:space="0" w:color="000000"/>
            </w:tcBorders>
          </w:tcPr>
          <w:p w14:paraId="47A85269" w14:textId="77777777" w:rsidR="00373732" w:rsidRDefault="00373732">
            <w:pPr>
              <w:pStyle w:val="TableParagraph"/>
              <w:rPr>
                <w:b/>
                <w:sz w:val="20"/>
              </w:rPr>
            </w:pPr>
          </w:p>
          <w:p w14:paraId="1F6E6A53" w14:textId="77777777" w:rsidR="00373732" w:rsidRDefault="00373732">
            <w:pPr>
              <w:pStyle w:val="TableParagraph"/>
              <w:spacing w:before="6"/>
              <w:rPr>
                <w:b/>
                <w:sz w:val="20"/>
              </w:rPr>
            </w:pPr>
          </w:p>
          <w:p w14:paraId="69F1C65F" w14:textId="77777777" w:rsidR="00373732" w:rsidRDefault="00FF6508">
            <w:pPr>
              <w:pStyle w:val="TableParagraph"/>
              <w:spacing w:line="191" w:lineRule="exact"/>
              <w:ind w:left="1013"/>
              <w:rPr>
                <w:b/>
                <w:sz w:val="18"/>
              </w:rPr>
            </w:pPr>
            <w:r>
              <w:rPr>
                <w:b/>
                <w:color w:val="000080"/>
                <w:sz w:val="18"/>
              </w:rPr>
              <w:t>741</w:t>
            </w:r>
          </w:p>
        </w:tc>
        <w:tc>
          <w:tcPr>
            <w:tcW w:w="7133" w:type="dxa"/>
            <w:gridSpan w:val="3"/>
            <w:tcBorders>
              <w:top w:val="single" w:sz="2" w:space="0" w:color="000000"/>
            </w:tcBorders>
          </w:tcPr>
          <w:p w14:paraId="7B540AA4" w14:textId="77777777" w:rsidR="00373732" w:rsidRDefault="00373732">
            <w:pPr>
              <w:pStyle w:val="TableParagraph"/>
              <w:rPr>
                <w:b/>
              </w:rPr>
            </w:pPr>
          </w:p>
          <w:p w14:paraId="62293781" w14:textId="77777777" w:rsidR="00373732" w:rsidRDefault="00FF6508">
            <w:pPr>
              <w:pStyle w:val="TableParagraph"/>
              <w:spacing w:before="194" w:line="210" w:lineRule="exact"/>
              <w:ind w:left="639"/>
              <w:rPr>
                <w:b/>
                <w:sz w:val="20"/>
              </w:rPr>
            </w:pPr>
            <w:r>
              <w:rPr>
                <w:b/>
                <w:color w:val="003366"/>
                <w:sz w:val="20"/>
              </w:rPr>
              <w:t>Hromosvod - střešní část</w:t>
            </w:r>
          </w:p>
        </w:tc>
        <w:tc>
          <w:tcPr>
            <w:tcW w:w="5301" w:type="dxa"/>
            <w:gridSpan w:val="5"/>
            <w:tcBorders>
              <w:top w:val="single" w:sz="2" w:space="0" w:color="000000"/>
            </w:tcBorders>
          </w:tcPr>
          <w:p w14:paraId="62432880" w14:textId="77777777" w:rsidR="00373732" w:rsidRDefault="00373732">
            <w:pPr>
              <w:pStyle w:val="TableParagraph"/>
              <w:rPr>
                <w:b/>
              </w:rPr>
            </w:pPr>
          </w:p>
          <w:p w14:paraId="4575B222" w14:textId="77777777" w:rsidR="00373732" w:rsidRDefault="00FF6508">
            <w:pPr>
              <w:pStyle w:val="TableParagraph"/>
              <w:spacing w:before="194" w:line="210" w:lineRule="exact"/>
              <w:ind w:right="38"/>
              <w:jc w:val="right"/>
              <w:rPr>
                <w:b/>
                <w:sz w:val="20"/>
              </w:rPr>
            </w:pPr>
            <w:r>
              <w:rPr>
                <w:b/>
                <w:color w:val="000080"/>
                <w:sz w:val="20"/>
              </w:rPr>
              <w:t>78 884,00</w:t>
            </w:r>
          </w:p>
        </w:tc>
      </w:tr>
      <w:tr w:rsidR="00373732" w14:paraId="65FBE15D"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6" w:type="dxa"/>
          <w:trHeight w:val="503"/>
        </w:trPr>
        <w:tc>
          <w:tcPr>
            <w:tcW w:w="504" w:type="dxa"/>
          </w:tcPr>
          <w:p w14:paraId="54A8A8DF" w14:textId="77777777" w:rsidR="00373732" w:rsidRDefault="00FF6508">
            <w:pPr>
              <w:pStyle w:val="TableParagraph"/>
              <w:spacing w:before="132"/>
              <w:ind w:left="112" w:right="95"/>
              <w:jc w:val="center"/>
              <w:rPr>
                <w:sz w:val="20"/>
              </w:rPr>
            </w:pPr>
            <w:r>
              <w:rPr>
                <w:sz w:val="20"/>
              </w:rPr>
              <w:t>1.</w:t>
            </w:r>
          </w:p>
        </w:tc>
        <w:tc>
          <w:tcPr>
            <w:tcW w:w="473" w:type="dxa"/>
          </w:tcPr>
          <w:p w14:paraId="656350BF" w14:textId="77777777" w:rsidR="00373732" w:rsidRDefault="00373732">
            <w:pPr>
              <w:pStyle w:val="TableParagraph"/>
              <w:rPr>
                <w:rFonts w:ascii="Times New Roman"/>
                <w:sz w:val="18"/>
              </w:rPr>
            </w:pPr>
          </w:p>
        </w:tc>
        <w:tc>
          <w:tcPr>
            <w:tcW w:w="1577" w:type="dxa"/>
            <w:gridSpan w:val="2"/>
          </w:tcPr>
          <w:p w14:paraId="2E1D9225" w14:textId="77777777" w:rsidR="00373732" w:rsidRDefault="00FF6508">
            <w:pPr>
              <w:pStyle w:val="TableParagraph"/>
              <w:spacing w:before="144"/>
              <w:ind w:left="33"/>
              <w:rPr>
                <w:sz w:val="18"/>
              </w:rPr>
            </w:pPr>
            <w:r>
              <w:rPr>
                <w:sz w:val="18"/>
              </w:rPr>
              <w:t>741421833</w:t>
            </w:r>
          </w:p>
        </w:tc>
        <w:tc>
          <w:tcPr>
            <w:tcW w:w="6387" w:type="dxa"/>
          </w:tcPr>
          <w:p w14:paraId="3F7C585A" w14:textId="77777777" w:rsidR="00373732" w:rsidRDefault="00FF6508">
            <w:pPr>
              <w:pStyle w:val="TableParagraph"/>
              <w:spacing w:before="34" w:line="256" w:lineRule="auto"/>
              <w:ind w:left="33"/>
              <w:rPr>
                <w:sz w:val="18"/>
              </w:rPr>
            </w:pPr>
            <w:r>
              <w:rPr>
                <w:sz w:val="18"/>
              </w:rPr>
              <w:t>Demontáž drátu nebo lana svodového vedení D přes 8 mm šikmá střecha, vč. držáků</w:t>
            </w:r>
          </w:p>
        </w:tc>
        <w:tc>
          <w:tcPr>
            <w:tcW w:w="852" w:type="dxa"/>
            <w:gridSpan w:val="2"/>
          </w:tcPr>
          <w:p w14:paraId="20565667" w14:textId="77777777" w:rsidR="00373732" w:rsidRDefault="00FF6508">
            <w:pPr>
              <w:pStyle w:val="TableParagraph"/>
              <w:spacing w:before="132"/>
              <w:ind w:left="15"/>
              <w:jc w:val="center"/>
              <w:rPr>
                <w:sz w:val="20"/>
              </w:rPr>
            </w:pPr>
            <w:r>
              <w:rPr>
                <w:w w:val="99"/>
                <w:sz w:val="20"/>
              </w:rPr>
              <w:t>m</w:t>
            </w:r>
          </w:p>
        </w:tc>
        <w:tc>
          <w:tcPr>
            <w:tcW w:w="1484" w:type="dxa"/>
          </w:tcPr>
          <w:p w14:paraId="2B3D81DD" w14:textId="77777777" w:rsidR="00373732" w:rsidRDefault="00FF6508">
            <w:pPr>
              <w:pStyle w:val="TableParagraph"/>
              <w:spacing w:before="132"/>
              <w:ind w:right="255"/>
              <w:jc w:val="right"/>
              <w:rPr>
                <w:sz w:val="20"/>
              </w:rPr>
            </w:pPr>
            <w:r>
              <w:rPr>
                <w:w w:val="95"/>
                <w:sz w:val="20"/>
              </w:rPr>
              <w:t>164,0</w:t>
            </w:r>
          </w:p>
        </w:tc>
        <w:tc>
          <w:tcPr>
            <w:tcW w:w="1373" w:type="dxa"/>
            <w:shd w:val="clear" w:color="auto" w:fill="FFFF00"/>
          </w:tcPr>
          <w:p w14:paraId="71ABC9F5" w14:textId="77777777" w:rsidR="00373732" w:rsidRDefault="00FF6508">
            <w:pPr>
              <w:pStyle w:val="TableParagraph"/>
              <w:spacing w:before="132"/>
              <w:ind w:right="101"/>
              <w:jc w:val="right"/>
              <w:rPr>
                <w:sz w:val="20"/>
              </w:rPr>
            </w:pPr>
            <w:r>
              <w:rPr>
                <w:w w:val="95"/>
                <w:sz w:val="20"/>
              </w:rPr>
              <w:t>183,00</w:t>
            </w:r>
          </w:p>
        </w:tc>
        <w:tc>
          <w:tcPr>
            <w:tcW w:w="1736" w:type="dxa"/>
          </w:tcPr>
          <w:p w14:paraId="666FB190" w14:textId="77777777" w:rsidR="00373732" w:rsidRDefault="00FF6508">
            <w:pPr>
              <w:pStyle w:val="TableParagraph"/>
              <w:spacing w:before="144"/>
              <w:ind w:right="33"/>
              <w:jc w:val="right"/>
              <w:rPr>
                <w:sz w:val="18"/>
              </w:rPr>
            </w:pPr>
            <w:r>
              <w:rPr>
                <w:sz w:val="18"/>
              </w:rPr>
              <w:t>30 012,00</w:t>
            </w:r>
          </w:p>
        </w:tc>
      </w:tr>
      <w:tr w:rsidR="00373732" w14:paraId="663CA31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6" w:type="dxa"/>
          <w:trHeight w:val="503"/>
        </w:trPr>
        <w:tc>
          <w:tcPr>
            <w:tcW w:w="504" w:type="dxa"/>
          </w:tcPr>
          <w:p w14:paraId="0B0196E3" w14:textId="77777777" w:rsidR="00373732" w:rsidRDefault="00FF6508">
            <w:pPr>
              <w:pStyle w:val="TableParagraph"/>
              <w:spacing w:before="132"/>
              <w:ind w:left="112" w:right="95"/>
              <w:jc w:val="center"/>
              <w:rPr>
                <w:sz w:val="20"/>
              </w:rPr>
            </w:pPr>
            <w:r>
              <w:rPr>
                <w:sz w:val="20"/>
              </w:rPr>
              <w:t>2.</w:t>
            </w:r>
          </w:p>
        </w:tc>
        <w:tc>
          <w:tcPr>
            <w:tcW w:w="473" w:type="dxa"/>
          </w:tcPr>
          <w:p w14:paraId="57063DBB" w14:textId="77777777" w:rsidR="00373732" w:rsidRDefault="00373732">
            <w:pPr>
              <w:pStyle w:val="TableParagraph"/>
              <w:rPr>
                <w:rFonts w:ascii="Times New Roman"/>
                <w:sz w:val="18"/>
              </w:rPr>
            </w:pPr>
          </w:p>
        </w:tc>
        <w:tc>
          <w:tcPr>
            <w:tcW w:w="1577" w:type="dxa"/>
            <w:gridSpan w:val="2"/>
          </w:tcPr>
          <w:p w14:paraId="257B22C6" w14:textId="77777777" w:rsidR="00373732" w:rsidRDefault="00FF6508">
            <w:pPr>
              <w:pStyle w:val="TableParagraph"/>
              <w:spacing w:before="144"/>
              <w:ind w:left="33"/>
              <w:rPr>
                <w:sz w:val="18"/>
              </w:rPr>
            </w:pPr>
            <w:r>
              <w:rPr>
                <w:sz w:val="18"/>
              </w:rPr>
              <w:t>741420001</w:t>
            </w:r>
          </w:p>
        </w:tc>
        <w:tc>
          <w:tcPr>
            <w:tcW w:w="6387" w:type="dxa"/>
          </w:tcPr>
          <w:p w14:paraId="7FF1D8B9" w14:textId="77777777" w:rsidR="00373732" w:rsidRDefault="00FF6508">
            <w:pPr>
              <w:pStyle w:val="TableParagraph"/>
              <w:spacing w:before="144"/>
              <w:ind w:left="33"/>
              <w:rPr>
                <w:sz w:val="18"/>
              </w:rPr>
            </w:pPr>
            <w:r>
              <w:rPr>
                <w:sz w:val="18"/>
              </w:rPr>
              <w:t>Zpětná montáž drát nebo lano hromosvodné svodové D do 10 mm s podpěrou</w:t>
            </w:r>
          </w:p>
        </w:tc>
        <w:tc>
          <w:tcPr>
            <w:tcW w:w="852" w:type="dxa"/>
            <w:gridSpan w:val="2"/>
          </w:tcPr>
          <w:p w14:paraId="7C142664" w14:textId="77777777" w:rsidR="00373732" w:rsidRDefault="00FF6508">
            <w:pPr>
              <w:pStyle w:val="TableParagraph"/>
              <w:spacing w:before="132"/>
              <w:ind w:left="15"/>
              <w:jc w:val="center"/>
              <w:rPr>
                <w:sz w:val="20"/>
              </w:rPr>
            </w:pPr>
            <w:r>
              <w:rPr>
                <w:w w:val="99"/>
                <w:sz w:val="20"/>
              </w:rPr>
              <w:t>m</w:t>
            </w:r>
          </w:p>
        </w:tc>
        <w:tc>
          <w:tcPr>
            <w:tcW w:w="1484" w:type="dxa"/>
          </w:tcPr>
          <w:p w14:paraId="2C11CDD4" w14:textId="77777777" w:rsidR="00373732" w:rsidRDefault="00FF6508">
            <w:pPr>
              <w:pStyle w:val="TableParagraph"/>
              <w:spacing w:before="132"/>
              <w:ind w:right="255"/>
              <w:jc w:val="right"/>
              <w:rPr>
                <w:sz w:val="20"/>
              </w:rPr>
            </w:pPr>
            <w:r>
              <w:rPr>
                <w:w w:val="95"/>
                <w:sz w:val="20"/>
              </w:rPr>
              <w:t>164,0</w:t>
            </w:r>
          </w:p>
        </w:tc>
        <w:tc>
          <w:tcPr>
            <w:tcW w:w="1373" w:type="dxa"/>
            <w:shd w:val="clear" w:color="auto" w:fill="FFFF00"/>
          </w:tcPr>
          <w:p w14:paraId="42120F76" w14:textId="77777777" w:rsidR="00373732" w:rsidRDefault="00FF6508">
            <w:pPr>
              <w:pStyle w:val="TableParagraph"/>
              <w:spacing w:before="132"/>
              <w:ind w:right="101"/>
              <w:jc w:val="right"/>
              <w:rPr>
                <w:sz w:val="20"/>
              </w:rPr>
            </w:pPr>
            <w:r>
              <w:rPr>
                <w:w w:val="95"/>
                <w:sz w:val="20"/>
              </w:rPr>
              <w:t>298,00</w:t>
            </w:r>
          </w:p>
        </w:tc>
        <w:tc>
          <w:tcPr>
            <w:tcW w:w="1736" w:type="dxa"/>
          </w:tcPr>
          <w:p w14:paraId="49E80CB7" w14:textId="77777777" w:rsidR="00373732" w:rsidRDefault="00FF6508">
            <w:pPr>
              <w:pStyle w:val="TableParagraph"/>
              <w:spacing w:before="144"/>
              <w:ind w:right="33"/>
              <w:jc w:val="right"/>
              <w:rPr>
                <w:sz w:val="18"/>
              </w:rPr>
            </w:pPr>
            <w:r>
              <w:rPr>
                <w:sz w:val="18"/>
              </w:rPr>
              <w:t>48 872,00</w:t>
            </w:r>
          </w:p>
        </w:tc>
      </w:tr>
    </w:tbl>
    <w:p w14:paraId="3F48B42B" w14:textId="77777777" w:rsidR="00373732" w:rsidRDefault="00373732">
      <w:pPr>
        <w:jc w:val="right"/>
        <w:rPr>
          <w:sz w:val="18"/>
        </w:rPr>
        <w:sectPr w:rsidR="00373732">
          <w:footerReference w:type="default" r:id="rId10"/>
          <w:pgSz w:w="16840" w:h="11910" w:orient="landscape"/>
          <w:pgMar w:top="1100" w:right="1300" w:bottom="280" w:left="900" w:header="0" w:footer="0" w:gutter="0"/>
          <w:cols w:space="708"/>
        </w:sectPr>
      </w:pPr>
    </w:p>
    <w:p w14:paraId="6334AC29" w14:textId="77777777" w:rsidR="00373732" w:rsidRDefault="00FF6508">
      <w:pPr>
        <w:tabs>
          <w:tab w:val="left" w:pos="1579"/>
          <w:tab w:val="left" w:pos="12340"/>
        </w:tabs>
        <w:spacing w:before="136" w:after="15"/>
        <w:ind w:right="172"/>
        <w:jc w:val="right"/>
        <w:rPr>
          <w:b/>
          <w:sz w:val="20"/>
        </w:rPr>
      </w:pPr>
      <w:r>
        <w:rPr>
          <w:b/>
          <w:color w:val="000080"/>
          <w:sz w:val="18"/>
        </w:rPr>
        <w:lastRenderedPageBreak/>
        <w:t>762</w:t>
      </w:r>
      <w:r>
        <w:rPr>
          <w:b/>
          <w:color w:val="000080"/>
          <w:sz w:val="18"/>
        </w:rPr>
        <w:tab/>
      </w:r>
      <w:r>
        <w:rPr>
          <w:b/>
          <w:color w:val="003366"/>
          <w:sz w:val="20"/>
        </w:rPr>
        <w:t>Konstrukce</w:t>
      </w:r>
      <w:r>
        <w:rPr>
          <w:b/>
          <w:color w:val="003366"/>
          <w:spacing w:val="-9"/>
          <w:sz w:val="20"/>
        </w:rPr>
        <w:t xml:space="preserve"> </w:t>
      </w:r>
      <w:r>
        <w:rPr>
          <w:b/>
          <w:color w:val="003366"/>
          <w:sz w:val="20"/>
        </w:rPr>
        <w:t>tesařské</w:t>
      </w:r>
      <w:r>
        <w:rPr>
          <w:b/>
          <w:color w:val="003366"/>
          <w:sz w:val="20"/>
        </w:rPr>
        <w:tab/>
      </w:r>
      <w:r>
        <w:rPr>
          <w:b/>
          <w:color w:val="000080"/>
          <w:sz w:val="20"/>
        </w:rPr>
        <w:t>306</w:t>
      </w:r>
      <w:r>
        <w:rPr>
          <w:b/>
          <w:color w:val="000080"/>
          <w:spacing w:val="-13"/>
          <w:sz w:val="20"/>
        </w:rPr>
        <w:t xml:space="preserve"> </w:t>
      </w:r>
      <w:r>
        <w:rPr>
          <w:b/>
          <w:color w:val="000080"/>
          <w:sz w:val="20"/>
        </w:rPr>
        <w:t>354,40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20E5AC88" w14:textId="77777777">
        <w:trPr>
          <w:trHeight w:val="285"/>
        </w:trPr>
        <w:tc>
          <w:tcPr>
            <w:tcW w:w="504" w:type="dxa"/>
          </w:tcPr>
          <w:p w14:paraId="76BD993A" w14:textId="77777777" w:rsidR="00373732" w:rsidRDefault="00FF6508">
            <w:pPr>
              <w:pStyle w:val="TableParagraph"/>
              <w:spacing w:before="36"/>
              <w:ind w:left="112" w:right="95"/>
              <w:jc w:val="center"/>
              <w:rPr>
                <w:sz w:val="18"/>
              </w:rPr>
            </w:pPr>
            <w:r>
              <w:rPr>
                <w:color w:val="000080"/>
                <w:sz w:val="18"/>
              </w:rPr>
              <w:t>3.</w:t>
            </w:r>
          </w:p>
        </w:tc>
        <w:tc>
          <w:tcPr>
            <w:tcW w:w="473" w:type="dxa"/>
          </w:tcPr>
          <w:p w14:paraId="62AC3B55" w14:textId="77777777" w:rsidR="00373732" w:rsidRDefault="00FF6508">
            <w:pPr>
              <w:pStyle w:val="TableParagraph"/>
              <w:spacing w:before="36"/>
              <w:ind w:left="17"/>
              <w:jc w:val="center"/>
              <w:rPr>
                <w:sz w:val="18"/>
              </w:rPr>
            </w:pPr>
            <w:r>
              <w:rPr>
                <w:sz w:val="18"/>
              </w:rPr>
              <w:t>K</w:t>
            </w:r>
          </w:p>
        </w:tc>
        <w:tc>
          <w:tcPr>
            <w:tcW w:w="1577" w:type="dxa"/>
          </w:tcPr>
          <w:p w14:paraId="046D1010" w14:textId="77777777" w:rsidR="00373732" w:rsidRDefault="00FF6508">
            <w:pPr>
              <w:pStyle w:val="TableParagraph"/>
              <w:spacing w:before="36"/>
              <w:ind w:left="33"/>
              <w:rPr>
                <w:sz w:val="18"/>
              </w:rPr>
            </w:pPr>
            <w:r>
              <w:rPr>
                <w:sz w:val="18"/>
              </w:rPr>
              <w:t>762342812</w:t>
            </w:r>
          </w:p>
        </w:tc>
        <w:tc>
          <w:tcPr>
            <w:tcW w:w="6387" w:type="dxa"/>
          </w:tcPr>
          <w:p w14:paraId="670DE3AB" w14:textId="77777777" w:rsidR="00373732" w:rsidRDefault="00FF6508">
            <w:pPr>
              <w:pStyle w:val="TableParagraph"/>
              <w:spacing w:before="36"/>
              <w:ind w:left="33"/>
              <w:rPr>
                <w:sz w:val="18"/>
              </w:rPr>
            </w:pPr>
            <w:r>
              <w:rPr>
                <w:sz w:val="18"/>
              </w:rPr>
              <w:t>Demontáž laťování střech z latí osové vzdálenosti do 0,50 m, vč. přesunu</w:t>
            </w:r>
          </w:p>
        </w:tc>
        <w:tc>
          <w:tcPr>
            <w:tcW w:w="852" w:type="dxa"/>
          </w:tcPr>
          <w:p w14:paraId="1AE3F742" w14:textId="77777777" w:rsidR="00373732" w:rsidRDefault="00FF6508">
            <w:pPr>
              <w:pStyle w:val="TableParagraph"/>
              <w:spacing w:before="36"/>
              <w:ind w:left="254" w:right="234"/>
              <w:jc w:val="center"/>
              <w:rPr>
                <w:sz w:val="18"/>
              </w:rPr>
            </w:pPr>
            <w:r>
              <w:rPr>
                <w:sz w:val="18"/>
              </w:rPr>
              <w:t>m2</w:t>
            </w:r>
          </w:p>
        </w:tc>
        <w:tc>
          <w:tcPr>
            <w:tcW w:w="1484" w:type="dxa"/>
          </w:tcPr>
          <w:p w14:paraId="3691542D" w14:textId="77777777" w:rsidR="00373732" w:rsidRDefault="00FF6508">
            <w:pPr>
              <w:pStyle w:val="TableParagraph"/>
              <w:spacing w:before="36"/>
              <w:ind w:right="83"/>
              <w:jc w:val="right"/>
              <w:rPr>
                <w:sz w:val="18"/>
              </w:rPr>
            </w:pPr>
            <w:r>
              <w:rPr>
                <w:w w:val="95"/>
                <w:sz w:val="18"/>
              </w:rPr>
              <w:t>740,000</w:t>
            </w:r>
          </w:p>
        </w:tc>
        <w:tc>
          <w:tcPr>
            <w:tcW w:w="1373" w:type="dxa"/>
            <w:shd w:val="clear" w:color="auto" w:fill="FFFF00"/>
          </w:tcPr>
          <w:p w14:paraId="00571AD8" w14:textId="77777777" w:rsidR="00373732" w:rsidRDefault="00FF6508">
            <w:pPr>
              <w:pStyle w:val="TableParagraph"/>
              <w:spacing w:before="36"/>
              <w:ind w:right="92"/>
              <w:jc w:val="right"/>
              <w:rPr>
                <w:sz w:val="18"/>
              </w:rPr>
            </w:pPr>
            <w:r>
              <w:rPr>
                <w:sz w:val="18"/>
              </w:rPr>
              <w:t>98,00</w:t>
            </w:r>
          </w:p>
        </w:tc>
        <w:tc>
          <w:tcPr>
            <w:tcW w:w="1736" w:type="dxa"/>
          </w:tcPr>
          <w:p w14:paraId="28AD7170" w14:textId="77777777" w:rsidR="00373732" w:rsidRDefault="00FF6508">
            <w:pPr>
              <w:pStyle w:val="TableParagraph"/>
              <w:spacing w:before="36"/>
              <w:ind w:right="33"/>
              <w:jc w:val="right"/>
              <w:rPr>
                <w:sz w:val="18"/>
              </w:rPr>
            </w:pPr>
            <w:r>
              <w:rPr>
                <w:sz w:val="18"/>
              </w:rPr>
              <w:t>72 520,00</w:t>
            </w:r>
          </w:p>
        </w:tc>
      </w:tr>
      <w:tr w:rsidR="00373732" w14:paraId="08DE97C4" w14:textId="77777777">
        <w:trPr>
          <w:trHeight w:val="496"/>
        </w:trPr>
        <w:tc>
          <w:tcPr>
            <w:tcW w:w="504" w:type="dxa"/>
          </w:tcPr>
          <w:p w14:paraId="2618B347" w14:textId="77777777" w:rsidR="00373732" w:rsidRDefault="00FF6508">
            <w:pPr>
              <w:pStyle w:val="TableParagraph"/>
              <w:spacing w:before="142"/>
              <w:ind w:left="112" w:right="95"/>
              <w:jc w:val="center"/>
              <w:rPr>
                <w:sz w:val="18"/>
              </w:rPr>
            </w:pPr>
            <w:r>
              <w:rPr>
                <w:color w:val="000080"/>
                <w:sz w:val="18"/>
              </w:rPr>
              <w:t>4.</w:t>
            </w:r>
          </w:p>
        </w:tc>
        <w:tc>
          <w:tcPr>
            <w:tcW w:w="473" w:type="dxa"/>
          </w:tcPr>
          <w:p w14:paraId="1CA2646A" w14:textId="77777777" w:rsidR="00373732" w:rsidRDefault="00FF6508">
            <w:pPr>
              <w:pStyle w:val="TableParagraph"/>
              <w:spacing w:before="142"/>
              <w:ind w:left="17"/>
              <w:jc w:val="center"/>
              <w:rPr>
                <w:sz w:val="18"/>
              </w:rPr>
            </w:pPr>
            <w:r>
              <w:rPr>
                <w:sz w:val="18"/>
              </w:rPr>
              <w:t>K</w:t>
            </w:r>
          </w:p>
        </w:tc>
        <w:tc>
          <w:tcPr>
            <w:tcW w:w="1577" w:type="dxa"/>
          </w:tcPr>
          <w:p w14:paraId="1CF30423" w14:textId="77777777" w:rsidR="00373732" w:rsidRDefault="00FF6508">
            <w:pPr>
              <w:pStyle w:val="TableParagraph"/>
              <w:spacing w:before="142"/>
              <w:ind w:left="33"/>
              <w:rPr>
                <w:sz w:val="18"/>
              </w:rPr>
            </w:pPr>
            <w:r>
              <w:rPr>
                <w:sz w:val="18"/>
              </w:rPr>
              <w:t>762342214</w:t>
            </w:r>
          </w:p>
        </w:tc>
        <w:tc>
          <w:tcPr>
            <w:tcW w:w="6387" w:type="dxa"/>
          </w:tcPr>
          <w:p w14:paraId="31F26D16" w14:textId="77777777" w:rsidR="00373732" w:rsidRDefault="00FF6508">
            <w:pPr>
              <w:pStyle w:val="TableParagraph"/>
              <w:spacing w:before="29" w:line="256" w:lineRule="auto"/>
              <w:ind w:left="33"/>
              <w:rPr>
                <w:sz w:val="18"/>
              </w:rPr>
            </w:pPr>
            <w:r>
              <w:rPr>
                <w:sz w:val="18"/>
              </w:rPr>
              <w:t>Montáž laťování střech jednoduchých sklonu do 60° při osové vzdálenosti latí přes 150 do 360 mm, vč. folie, kontralatí</w:t>
            </w:r>
          </w:p>
        </w:tc>
        <w:tc>
          <w:tcPr>
            <w:tcW w:w="852" w:type="dxa"/>
          </w:tcPr>
          <w:p w14:paraId="3C4FAB93" w14:textId="77777777" w:rsidR="00373732" w:rsidRDefault="00FF6508">
            <w:pPr>
              <w:pStyle w:val="TableParagraph"/>
              <w:spacing w:before="142"/>
              <w:ind w:left="254" w:right="234"/>
              <w:jc w:val="center"/>
              <w:rPr>
                <w:sz w:val="18"/>
              </w:rPr>
            </w:pPr>
            <w:r>
              <w:rPr>
                <w:sz w:val="18"/>
              </w:rPr>
              <w:t>m2</w:t>
            </w:r>
          </w:p>
        </w:tc>
        <w:tc>
          <w:tcPr>
            <w:tcW w:w="1484" w:type="dxa"/>
          </w:tcPr>
          <w:p w14:paraId="57760449" w14:textId="77777777" w:rsidR="00373732" w:rsidRDefault="00FF6508">
            <w:pPr>
              <w:pStyle w:val="TableParagraph"/>
              <w:spacing w:before="142"/>
              <w:ind w:right="83"/>
              <w:jc w:val="right"/>
              <w:rPr>
                <w:sz w:val="18"/>
              </w:rPr>
            </w:pPr>
            <w:r>
              <w:rPr>
                <w:w w:val="95"/>
                <w:sz w:val="18"/>
              </w:rPr>
              <w:t>740,000</w:t>
            </w:r>
          </w:p>
        </w:tc>
        <w:tc>
          <w:tcPr>
            <w:tcW w:w="1373" w:type="dxa"/>
            <w:shd w:val="clear" w:color="auto" w:fill="FFFF00"/>
          </w:tcPr>
          <w:p w14:paraId="658F5536" w14:textId="77777777" w:rsidR="00373732" w:rsidRDefault="00FF6508">
            <w:pPr>
              <w:pStyle w:val="TableParagraph"/>
              <w:spacing w:before="142"/>
              <w:ind w:right="92"/>
              <w:jc w:val="right"/>
              <w:rPr>
                <w:sz w:val="18"/>
              </w:rPr>
            </w:pPr>
            <w:r>
              <w:rPr>
                <w:sz w:val="18"/>
              </w:rPr>
              <w:t>155,00</w:t>
            </w:r>
          </w:p>
        </w:tc>
        <w:tc>
          <w:tcPr>
            <w:tcW w:w="1736" w:type="dxa"/>
          </w:tcPr>
          <w:p w14:paraId="46C4D9A6" w14:textId="77777777" w:rsidR="00373732" w:rsidRDefault="00FF6508">
            <w:pPr>
              <w:pStyle w:val="TableParagraph"/>
              <w:spacing w:before="142"/>
              <w:ind w:right="34"/>
              <w:jc w:val="right"/>
              <w:rPr>
                <w:sz w:val="18"/>
              </w:rPr>
            </w:pPr>
            <w:r>
              <w:rPr>
                <w:sz w:val="18"/>
              </w:rPr>
              <w:t>114 700,00</w:t>
            </w:r>
          </w:p>
        </w:tc>
      </w:tr>
      <w:tr w:rsidR="00373732" w14:paraId="02DC237F" w14:textId="77777777">
        <w:trPr>
          <w:trHeight w:val="285"/>
        </w:trPr>
        <w:tc>
          <w:tcPr>
            <w:tcW w:w="504" w:type="dxa"/>
          </w:tcPr>
          <w:p w14:paraId="5E70E13D" w14:textId="77777777" w:rsidR="00373732" w:rsidRDefault="00FF6508">
            <w:pPr>
              <w:pStyle w:val="TableParagraph"/>
              <w:spacing w:before="36"/>
              <w:ind w:left="112" w:right="95"/>
              <w:jc w:val="center"/>
              <w:rPr>
                <w:sz w:val="18"/>
              </w:rPr>
            </w:pPr>
            <w:r>
              <w:rPr>
                <w:color w:val="000080"/>
                <w:sz w:val="18"/>
              </w:rPr>
              <w:t>5.</w:t>
            </w:r>
          </w:p>
        </w:tc>
        <w:tc>
          <w:tcPr>
            <w:tcW w:w="473" w:type="dxa"/>
          </w:tcPr>
          <w:p w14:paraId="2B7DD35A" w14:textId="77777777" w:rsidR="00373732" w:rsidRDefault="00FF6508">
            <w:pPr>
              <w:pStyle w:val="TableParagraph"/>
              <w:spacing w:before="34"/>
              <w:ind w:right="8"/>
              <w:jc w:val="center"/>
              <w:rPr>
                <w:i/>
                <w:sz w:val="18"/>
              </w:rPr>
            </w:pPr>
            <w:r>
              <w:rPr>
                <w:i/>
                <w:color w:val="0000FF"/>
                <w:sz w:val="18"/>
              </w:rPr>
              <w:t>M</w:t>
            </w:r>
          </w:p>
        </w:tc>
        <w:tc>
          <w:tcPr>
            <w:tcW w:w="1577" w:type="dxa"/>
          </w:tcPr>
          <w:p w14:paraId="1521F6A5" w14:textId="77777777" w:rsidR="00373732" w:rsidRDefault="00FF6508">
            <w:pPr>
              <w:pStyle w:val="TableParagraph"/>
              <w:spacing w:before="34"/>
              <w:ind w:left="33"/>
              <w:rPr>
                <w:i/>
                <w:sz w:val="18"/>
              </w:rPr>
            </w:pPr>
            <w:r>
              <w:rPr>
                <w:i/>
                <w:color w:val="0000FF"/>
                <w:sz w:val="18"/>
              </w:rPr>
              <w:t>60514114</w:t>
            </w:r>
          </w:p>
        </w:tc>
        <w:tc>
          <w:tcPr>
            <w:tcW w:w="6387" w:type="dxa"/>
          </w:tcPr>
          <w:p w14:paraId="52FFCE57" w14:textId="77777777" w:rsidR="00373732" w:rsidRDefault="00FF6508">
            <w:pPr>
              <w:pStyle w:val="TableParagraph"/>
              <w:spacing w:before="34"/>
              <w:ind w:left="33"/>
              <w:rPr>
                <w:i/>
                <w:sz w:val="18"/>
              </w:rPr>
            </w:pPr>
            <w:r>
              <w:rPr>
                <w:i/>
                <w:color w:val="0000FF"/>
                <w:sz w:val="18"/>
              </w:rPr>
              <w:t>řezivo jehličnaté lať impregnovaná dl 4 m</w:t>
            </w:r>
          </w:p>
        </w:tc>
        <w:tc>
          <w:tcPr>
            <w:tcW w:w="852" w:type="dxa"/>
          </w:tcPr>
          <w:p w14:paraId="3A9BB480" w14:textId="77777777" w:rsidR="00373732" w:rsidRDefault="00FF6508">
            <w:pPr>
              <w:pStyle w:val="TableParagraph"/>
              <w:spacing w:before="34"/>
              <w:ind w:right="7"/>
              <w:jc w:val="center"/>
              <w:rPr>
                <w:i/>
                <w:sz w:val="18"/>
              </w:rPr>
            </w:pPr>
            <w:r>
              <w:rPr>
                <w:i/>
                <w:color w:val="0000FF"/>
                <w:w w:val="99"/>
                <w:sz w:val="18"/>
              </w:rPr>
              <w:t>m</w:t>
            </w:r>
          </w:p>
        </w:tc>
        <w:tc>
          <w:tcPr>
            <w:tcW w:w="1484" w:type="dxa"/>
          </w:tcPr>
          <w:p w14:paraId="026864A0" w14:textId="77777777" w:rsidR="00373732" w:rsidRDefault="00FF6508">
            <w:pPr>
              <w:pStyle w:val="TableParagraph"/>
              <w:spacing w:before="34"/>
              <w:ind w:right="115"/>
              <w:jc w:val="right"/>
              <w:rPr>
                <w:i/>
                <w:sz w:val="18"/>
              </w:rPr>
            </w:pPr>
            <w:r>
              <w:rPr>
                <w:i/>
                <w:color w:val="0000FF"/>
                <w:sz w:val="18"/>
              </w:rPr>
              <w:t>4 200,000</w:t>
            </w:r>
          </w:p>
        </w:tc>
        <w:tc>
          <w:tcPr>
            <w:tcW w:w="1373" w:type="dxa"/>
            <w:shd w:val="clear" w:color="auto" w:fill="FFFF00"/>
          </w:tcPr>
          <w:p w14:paraId="79E90498" w14:textId="77777777" w:rsidR="00373732" w:rsidRDefault="00FF6508">
            <w:pPr>
              <w:pStyle w:val="TableParagraph"/>
              <w:spacing w:before="34"/>
              <w:ind w:right="123"/>
              <w:jc w:val="right"/>
              <w:rPr>
                <w:i/>
                <w:sz w:val="18"/>
              </w:rPr>
            </w:pPr>
            <w:r>
              <w:rPr>
                <w:i/>
                <w:color w:val="0000FF"/>
                <w:sz w:val="18"/>
              </w:rPr>
              <w:t>18,50</w:t>
            </w:r>
          </w:p>
        </w:tc>
        <w:tc>
          <w:tcPr>
            <w:tcW w:w="1736" w:type="dxa"/>
          </w:tcPr>
          <w:p w14:paraId="7B623D71" w14:textId="77777777" w:rsidR="00373732" w:rsidRDefault="00FF6508">
            <w:pPr>
              <w:pStyle w:val="TableParagraph"/>
              <w:spacing w:before="34"/>
              <w:ind w:right="65"/>
              <w:jc w:val="right"/>
              <w:rPr>
                <w:i/>
                <w:sz w:val="18"/>
              </w:rPr>
            </w:pPr>
            <w:r>
              <w:rPr>
                <w:i/>
                <w:color w:val="0000FF"/>
                <w:sz w:val="18"/>
              </w:rPr>
              <w:t>77 700,00</w:t>
            </w:r>
          </w:p>
        </w:tc>
      </w:tr>
      <w:tr w:rsidR="00373732" w14:paraId="2B90E905" w14:textId="77777777">
        <w:trPr>
          <w:trHeight w:val="285"/>
        </w:trPr>
        <w:tc>
          <w:tcPr>
            <w:tcW w:w="504" w:type="dxa"/>
          </w:tcPr>
          <w:p w14:paraId="524A73F6" w14:textId="77777777" w:rsidR="00373732" w:rsidRDefault="00FF6508">
            <w:pPr>
              <w:pStyle w:val="TableParagraph"/>
              <w:spacing w:before="36"/>
              <w:ind w:left="112" w:right="95"/>
              <w:jc w:val="center"/>
              <w:rPr>
                <w:sz w:val="18"/>
              </w:rPr>
            </w:pPr>
            <w:r>
              <w:rPr>
                <w:color w:val="000080"/>
                <w:sz w:val="18"/>
              </w:rPr>
              <w:t>6.</w:t>
            </w:r>
          </w:p>
        </w:tc>
        <w:tc>
          <w:tcPr>
            <w:tcW w:w="473" w:type="dxa"/>
          </w:tcPr>
          <w:p w14:paraId="0D4F8063" w14:textId="77777777" w:rsidR="00373732" w:rsidRDefault="00FF6508">
            <w:pPr>
              <w:pStyle w:val="TableParagraph"/>
              <w:spacing w:before="34"/>
              <w:ind w:right="8"/>
              <w:jc w:val="center"/>
              <w:rPr>
                <w:i/>
                <w:sz w:val="18"/>
              </w:rPr>
            </w:pPr>
            <w:r>
              <w:rPr>
                <w:i/>
                <w:color w:val="0000FF"/>
                <w:sz w:val="18"/>
              </w:rPr>
              <w:t>M</w:t>
            </w:r>
          </w:p>
        </w:tc>
        <w:tc>
          <w:tcPr>
            <w:tcW w:w="1577" w:type="dxa"/>
          </w:tcPr>
          <w:p w14:paraId="3DFCFC2E" w14:textId="77777777" w:rsidR="00373732" w:rsidRDefault="00FF6508">
            <w:pPr>
              <w:pStyle w:val="TableParagraph"/>
              <w:spacing w:before="34"/>
              <w:ind w:left="33"/>
              <w:rPr>
                <w:i/>
                <w:sz w:val="18"/>
              </w:rPr>
            </w:pPr>
            <w:r>
              <w:rPr>
                <w:i/>
                <w:color w:val="0000FF"/>
                <w:sz w:val="18"/>
              </w:rPr>
              <w:t>765191041</w:t>
            </w:r>
          </w:p>
        </w:tc>
        <w:tc>
          <w:tcPr>
            <w:tcW w:w="6387" w:type="dxa"/>
          </w:tcPr>
          <w:p w14:paraId="2D633C9D" w14:textId="77777777" w:rsidR="00373732" w:rsidRDefault="00FF6508">
            <w:pPr>
              <w:pStyle w:val="TableParagraph"/>
              <w:spacing w:before="34"/>
              <w:ind w:left="33"/>
              <w:rPr>
                <w:i/>
                <w:sz w:val="18"/>
              </w:rPr>
            </w:pPr>
            <w:r>
              <w:rPr>
                <w:i/>
                <w:color w:val="0000FF"/>
                <w:sz w:val="18"/>
              </w:rPr>
              <w:t>difúzně propustná fólie</w:t>
            </w:r>
          </w:p>
        </w:tc>
        <w:tc>
          <w:tcPr>
            <w:tcW w:w="852" w:type="dxa"/>
          </w:tcPr>
          <w:p w14:paraId="53192CF3" w14:textId="77777777" w:rsidR="00373732" w:rsidRDefault="00FF6508">
            <w:pPr>
              <w:pStyle w:val="TableParagraph"/>
              <w:spacing w:before="34"/>
              <w:ind w:left="254" w:right="262"/>
              <w:jc w:val="center"/>
              <w:rPr>
                <w:i/>
                <w:sz w:val="18"/>
              </w:rPr>
            </w:pPr>
            <w:r>
              <w:rPr>
                <w:i/>
                <w:color w:val="0000FF"/>
                <w:sz w:val="18"/>
              </w:rPr>
              <w:t>bal.</w:t>
            </w:r>
          </w:p>
        </w:tc>
        <w:tc>
          <w:tcPr>
            <w:tcW w:w="1484" w:type="dxa"/>
          </w:tcPr>
          <w:p w14:paraId="07DE3EEC" w14:textId="77777777" w:rsidR="00373732" w:rsidRDefault="00FF6508">
            <w:pPr>
              <w:pStyle w:val="TableParagraph"/>
              <w:spacing w:before="34"/>
              <w:ind w:right="114"/>
              <w:jc w:val="right"/>
              <w:rPr>
                <w:i/>
                <w:sz w:val="18"/>
              </w:rPr>
            </w:pPr>
            <w:r>
              <w:rPr>
                <w:i/>
                <w:color w:val="0000FF"/>
                <w:w w:val="95"/>
                <w:sz w:val="18"/>
              </w:rPr>
              <w:t>14,000</w:t>
            </w:r>
          </w:p>
        </w:tc>
        <w:tc>
          <w:tcPr>
            <w:tcW w:w="1373" w:type="dxa"/>
            <w:shd w:val="clear" w:color="auto" w:fill="FFFF00"/>
          </w:tcPr>
          <w:p w14:paraId="742092A3" w14:textId="77777777" w:rsidR="00373732" w:rsidRDefault="00FF6508">
            <w:pPr>
              <w:pStyle w:val="TableParagraph"/>
              <w:spacing w:before="34"/>
              <w:ind w:right="124"/>
              <w:jc w:val="right"/>
              <w:rPr>
                <w:i/>
                <w:sz w:val="18"/>
              </w:rPr>
            </w:pPr>
            <w:r>
              <w:rPr>
                <w:i/>
                <w:color w:val="0000FF"/>
                <w:sz w:val="18"/>
              </w:rPr>
              <w:t>2 050,00</w:t>
            </w:r>
          </w:p>
        </w:tc>
        <w:tc>
          <w:tcPr>
            <w:tcW w:w="1736" w:type="dxa"/>
          </w:tcPr>
          <w:p w14:paraId="20A66C2E" w14:textId="77777777" w:rsidR="00373732" w:rsidRDefault="00FF6508">
            <w:pPr>
              <w:pStyle w:val="TableParagraph"/>
              <w:spacing w:before="34"/>
              <w:ind w:right="65"/>
              <w:jc w:val="right"/>
              <w:rPr>
                <w:i/>
                <w:sz w:val="18"/>
              </w:rPr>
            </w:pPr>
            <w:r>
              <w:rPr>
                <w:i/>
                <w:color w:val="0000FF"/>
                <w:sz w:val="18"/>
              </w:rPr>
              <w:t>28 700,00</w:t>
            </w:r>
          </w:p>
        </w:tc>
      </w:tr>
      <w:tr w:rsidR="00373732" w14:paraId="180D7F6A" w14:textId="77777777">
        <w:trPr>
          <w:trHeight w:val="285"/>
        </w:trPr>
        <w:tc>
          <w:tcPr>
            <w:tcW w:w="504" w:type="dxa"/>
          </w:tcPr>
          <w:p w14:paraId="71482327" w14:textId="77777777" w:rsidR="00373732" w:rsidRDefault="00FF6508">
            <w:pPr>
              <w:pStyle w:val="TableParagraph"/>
              <w:spacing w:before="36"/>
              <w:ind w:left="112" w:right="95"/>
              <w:jc w:val="center"/>
              <w:rPr>
                <w:sz w:val="18"/>
              </w:rPr>
            </w:pPr>
            <w:r>
              <w:rPr>
                <w:color w:val="000080"/>
                <w:sz w:val="18"/>
              </w:rPr>
              <w:t>7.</w:t>
            </w:r>
          </w:p>
        </w:tc>
        <w:tc>
          <w:tcPr>
            <w:tcW w:w="473" w:type="dxa"/>
          </w:tcPr>
          <w:p w14:paraId="7779942A" w14:textId="77777777" w:rsidR="00373732" w:rsidRDefault="00FF6508">
            <w:pPr>
              <w:pStyle w:val="TableParagraph"/>
              <w:spacing w:before="36"/>
              <w:ind w:left="17"/>
              <w:jc w:val="center"/>
              <w:rPr>
                <w:sz w:val="18"/>
              </w:rPr>
            </w:pPr>
            <w:r>
              <w:rPr>
                <w:sz w:val="18"/>
              </w:rPr>
              <w:t>K</w:t>
            </w:r>
          </w:p>
        </w:tc>
        <w:tc>
          <w:tcPr>
            <w:tcW w:w="1577" w:type="dxa"/>
          </w:tcPr>
          <w:p w14:paraId="0E35F8FC" w14:textId="77777777" w:rsidR="00373732" w:rsidRDefault="00FF6508">
            <w:pPr>
              <w:pStyle w:val="TableParagraph"/>
              <w:spacing w:before="36"/>
              <w:ind w:left="33"/>
              <w:rPr>
                <w:sz w:val="18"/>
              </w:rPr>
            </w:pPr>
            <w:r>
              <w:rPr>
                <w:sz w:val="18"/>
              </w:rPr>
              <w:t>998762103</w:t>
            </w:r>
          </w:p>
        </w:tc>
        <w:tc>
          <w:tcPr>
            <w:tcW w:w="6387" w:type="dxa"/>
          </w:tcPr>
          <w:p w14:paraId="479D9A69" w14:textId="77777777" w:rsidR="00373732" w:rsidRDefault="00FF6508">
            <w:pPr>
              <w:pStyle w:val="TableParagraph"/>
              <w:spacing w:before="36"/>
              <w:ind w:left="33"/>
              <w:rPr>
                <w:sz w:val="18"/>
              </w:rPr>
            </w:pPr>
            <w:r>
              <w:rPr>
                <w:sz w:val="18"/>
              </w:rPr>
              <w:t>Přesun hmot tonážní pro kce tesařské v objektech v přes 12 do 24 m</w:t>
            </w:r>
          </w:p>
        </w:tc>
        <w:tc>
          <w:tcPr>
            <w:tcW w:w="852" w:type="dxa"/>
          </w:tcPr>
          <w:p w14:paraId="04399733" w14:textId="77777777" w:rsidR="00373732" w:rsidRDefault="00FF6508">
            <w:pPr>
              <w:pStyle w:val="TableParagraph"/>
              <w:spacing w:before="36"/>
              <w:ind w:left="20"/>
              <w:jc w:val="center"/>
              <w:rPr>
                <w:sz w:val="18"/>
              </w:rPr>
            </w:pPr>
            <w:r>
              <w:rPr>
                <w:sz w:val="18"/>
              </w:rPr>
              <w:t>t</w:t>
            </w:r>
          </w:p>
        </w:tc>
        <w:tc>
          <w:tcPr>
            <w:tcW w:w="1484" w:type="dxa"/>
          </w:tcPr>
          <w:p w14:paraId="306A25F8" w14:textId="77777777" w:rsidR="00373732" w:rsidRDefault="00FF6508">
            <w:pPr>
              <w:pStyle w:val="TableParagraph"/>
              <w:spacing w:before="36"/>
              <w:ind w:right="83"/>
              <w:jc w:val="right"/>
              <w:rPr>
                <w:sz w:val="18"/>
              </w:rPr>
            </w:pPr>
            <w:r>
              <w:rPr>
                <w:w w:val="95"/>
                <w:sz w:val="18"/>
              </w:rPr>
              <w:t>7,580</w:t>
            </w:r>
          </w:p>
        </w:tc>
        <w:tc>
          <w:tcPr>
            <w:tcW w:w="1373" w:type="dxa"/>
            <w:shd w:val="clear" w:color="auto" w:fill="FFFF00"/>
          </w:tcPr>
          <w:p w14:paraId="733F5589" w14:textId="77777777" w:rsidR="00373732" w:rsidRDefault="00FF6508">
            <w:pPr>
              <w:pStyle w:val="TableParagraph"/>
              <w:spacing w:before="36"/>
              <w:ind w:right="92"/>
              <w:jc w:val="right"/>
              <w:rPr>
                <w:sz w:val="18"/>
              </w:rPr>
            </w:pPr>
            <w:r>
              <w:rPr>
                <w:sz w:val="18"/>
              </w:rPr>
              <w:t>1 680,00</w:t>
            </w:r>
          </w:p>
        </w:tc>
        <w:tc>
          <w:tcPr>
            <w:tcW w:w="1736" w:type="dxa"/>
          </w:tcPr>
          <w:p w14:paraId="5FC15CAF" w14:textId="77777777" w:rsidR="00373732" w:rsidRDefault="00FF6508">
            <w:pPr>
              <w:pStyle w:val="TableParagraph"/>
              <w:spacing w:before="36"/>
              <w:ind w:right="33"/>
              <w:jc w:val="right"/>
              <w:rPr>
                <w:sz w:val="18"/>
              </w:rPr>
            </w:pPr>
            <w:r>
              <w:rPr>
                <w:sz w:val="18"/>
              </w:rPr>
              <w:t>12 734,40</w:t>
            </w:r>
          </w:p>
        </w:tc>
      </w:tr>
    </w:tbl>
    <w:p w14:paraId="58DDD72E" w14:textId="5B5CCC7C" w:rsidR="00373732" w:rsidRDefault="002B215F">
      <w:pPr>
        <w:pStyle w:val="Zkladntext"/>
        <w:spacing w:before="6"/>
        <w:rPr>
          <w:b/>
          <w:sz w:val="21"/>
        </w:rPr>
      </w:pPr>
      <w:r>
        <w:rPr>
          <w:noProof/>
        </w:rPr>
        <mc:AlternateContent>
          <mc:Choice Requires="wpg">
            <w:drawing>
              <wp:anchor distT="0" distB="0" distL="0" distR="0" simplePos="0" relativeHeight="251672576" behindDoc="1" locked="0" layoutInCell="1" allowOverlap="1" wp14:anchorId="7F0C46B0" wp14:editId="1A521E30">
                <wp:simplePos x="0" y="0"/>
                <wp:positionH relativeFrom="page">
                  <wp:posOffset>8679180</wp:posOffset>
                </wp:positionH>
                <wp:positionV relativeFrom="paragraph">
                  <wp:posOffset>182880</wp:posOffset>
                </wp:positionV>
                <wp:extent cx="1104265" cy="1905"/>
                <wp:effectExtent l="0" t="0" r="0" b="0"/>
                <wp:wrapTopAndBottom/>
                <wp:docPr id="204767819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1905"/>
                          <a:chOff x="13668" y="288"/>
                          <a:chExt cx="1739" cy="3"/>
                        </a:xfrm>
                      </wpg:grpSpPr>
                      <wps:wsp>
                        <wps:cNvPr id="1668854508" name="Line 45"/>
                        <wps:cNvCnPr>
                          <a:cxnSpLocks noChangeShapeType="1"/>
                        </wps:cNvCnPr>
                        <wps:spPr bwMode="auto">
                          <a:xfrm>
                            <a:off x="13669" y="289"/>
                            <a:ext cx="173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3528048" name="Line 44"/>
                        <wps:cNvCnPr>
                          <a:cxnSpLocks noChangeShapeType="1"/>
                        </wps:cNvCnPr>
                        <wps:spPr bwMode="auto">
                          <a:xfrm>
                            <a:off x="13668" y="289"/>
                            <a:ext cx="1738"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D7417" id="Group 43" o:spid="_x0000_s1026" style="position:absolute;margin-left:683.4pt;margin-top:14.4pt;width:86.95pt;height:.15pt;z-index:-251643904;mso-wrap-distance-left:0;mso-wrap-distance-right:0;mso-position-horizontal-relative:page" coordorigin="13668,288" coordsize="1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">
                <v:line id="Line 45" o:spid="_x0000_s1027" style="position:absolute;visibility:visible;mso-wrap-style:square" from="13669,289" to="1540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" strokeweight=".14pt"/>
                <v:line id="Line 44" o:spid="_x0000_s1028" style="position:absolute;visibility:visible;mso-wrap-style:square" from="13668,289" to="1540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" strokeweight=".12pt"/>
                <w10:wrap type="topAndBottom" anchorx="page"/>
              </v:group>
            </w:pict>
          </mc:Fallback>
        </mc:AlternateContent>
      </w:r>
    </w:p>
    <w:p w14:paraId="5194D91A" w14:textId="77777777" w:rsidR="00373732" w:rsidRDefault="00FF6508">
      <w:pPr>
        <w:tabs>
          <w:tab w:val="left" w:pos="1579"/>
          <w:tab w:val="left" w:pos="12340"/>
        </w:tabs>
        <w:spacing w:before="13" w:after="15"/>
        <w:ind w:right="172"/>
        <w:jc w:val="right"/>
        <w:rPr>
          <w:b/>
          <w:sz w:val="20"/>
        </w:rPr>
      </w:pPr>
      <w:r>
        <w:rPr>
          <w:b/>
          <w:color w:val="000080"/>
          <w:sz w:val="18"/>
        </w:rPr>
        <w:t>764</w:t>
      </w:r>
      <w:r>
        <w:rPr>
          <w:b/>
          <w:color w:val="000080"/>
          <w:sz w:val="18"/>
        </w:rPr>
        <w:tab/>
      </w:r>
      <w:r>
        <w:rPr>
          <w:b/>
          <w:color w:val="003366"/>
          <w:sz w:val="20"/>
        </w:rPr>
        <w:t>Konstrukce</w:t>
      </w:r>
      <w:r>
        <w:rPr>
          <w:b/>
          <w:color w:val="003366"/>
          <w:spacing w:val="-10"/>
          <w:sz w:val="20"/>
        </w:rPr>
        <w:t xml:space="preserve"> </w:t>
      </w:r>
      <w:r>
        <w:rPr>
          <w:b/>
          <w:color w:val="003366"/>
          <w:sz w:val="20"/>
        </w:rPr>
        <w:t>klempířské</w:t>
      </w:r>
      <w:r>
        <w:rPr>
          <w:b/>
          <w:color w:val="003366"/>
          <w:sz w:val="20"/>
        </w:rPr>
        <w:tab/>
      </w:r>
      <w:r>
        <w:rPr>
          <w:b/>
          <w:color w:val="000080"/>
          <w:sz w:val="20"/>
        </w:rPr>
        <w:t>310</w:t>
      </w:r>
      <w:r>
        <w:rPr>
          <w:b/>
          <w:color w:val="000080"/>
          <w:spacing w:val="-13"/>
          <w:sz w:val="20"/>
        </w:rPr>
        <w:t xml:space="preserve"> </w:t>
      </w:r>
      <w:r>
        <w:rPr>
          <w:b/>
          <w:color w:val="000080"/>
          <w:sz w:val="20"/>
        </w:rPr>
        <w:t>089,40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28B546A2" w14:textId="77777777">
        <w:trPr>
          <w:trHeight w:val="518"/>
        </w:trPr>
        <w:tc>
          <w:tcPr>
            <w:tcW w:w="504" w:type="dxa"/>
          </w:tcPr>
          <w:p w14:paraId="565988AB" w14:textId="77777777" w:rsidR="00373732" w:rsidRDefault="00FF6508">
            <w:pPr>
              <w:pStyle w:val="TableParagraph"/>
              <w:spacing w:before="151"/>
              <w:ind w:left="112" w:right="95"/>
              <w:jc w:val="center"/>
              <w:rPr>
                <w:sz w:val="18"/>
              </w:rPr>
            </w:pPr>
            <w:r>
              <w:rPr>
                <w:color w:val="000080"/>
                <w:sz w:val="18"/>
              </w:rPr>
              <w:t>8.</w:t>
            </w:r>
          </w:p>
        </w:tc>
        <w:tc>
          <w:tcPr>
            <w:tcW w:w="473" w:type="dxa"/>
          </w:tcPr>
          <w:p w14:paraId="43DCFA3D" w14:textId="77777777" w:rsidR="00373732" w:rsidRDefault="00FF6508">
            <w:pPr>
              <w:pStyle w:val="TableParagraph"/>
              <w:spacing w:before="151"/>
              <w:ind w:left="17"/>
              <w:jc w:val="center"/>
              <w:rPr>
                <w:sz w:val="18"/>
              </w:rPr>
            </w:pPr>
            <w:r>
              <w:rPr>
                <w:sz w:val="18"/>
              </w:rPr>
              <w:t>K</w:t>
            </w:r>
          </w:p>
        </w:tc>
        <w:tc>
          <w:tcPr>
            <w:tcW w:w="1577" w:type="dxa"/>
          </w:tcPr>
          <w:p w14:paraId="0F78C224" w14:textId="77777777" w:rsidR="00373732" w:rsidRDefault="00FF6508">
            <w:pPr>
              <w:pStyle w:val="TableParagraph"/>
              <w:spacing w:before="151"/>
              <w:ind w:left="33"/>
              <w:rPr>
                <w:sz w:val="18"/>
              </w:rPr>
            </w:pPr>
            <w:r>
              <w:rPr>
                <w:sz w:val="18"/>
              </w:rPr>
              <w:t>764002841</w:t>
            </w:r>
          </w:p>
        </w:tc>
        <w:tc>
          <w:tcPr>
            <w:tcW w:w="6387" w:type="dxa"/>
          </w:tcPr>
          <w:p w14:paraId="26BC9999" w14:textId="77777777" w:rsidR="00373732" w:rsidRDefault="00FF6508">
            <w:pPr>
              <w:pStyle w:val="TableParagraph"/>
              <w:spacing w:before="41"/>
              <w:ind w:left="33"/>
              <w:rPr>
                <w:sz w:val="18"/>
              </w:rPr>
            </w:pPr>
            <w:r>
              <w:rPr>
                <w:sz w:val="18"/>
              </w:rPr>
              <w:t>Demontáž klempířských konstrukcí oplechování horních ploch zdí a</w:t>
            </w:r>
          </w:p>
          <w:p w14:paraId="2C5D571A" w14:textId="77777777" w:rsidR="00373732" w:rsidRDefault="00FF6508">
            <w:pPr>
              <w:pStyle w:val="TableParagraph"/>
              <w:spacing w:before="14"/>
              <w:ind w:left="33"/>
              <w:rPr>
                <w:sz w:val="18"/>
              </w:rPr>
            </w:pPr>
            <w:r>
              <w:rPr>
                <w:sz w:val="18"/>
              </w:rPr>
              <w:t>nadezdívek do suti</w:t>
            </w:r>
          </w:p>
        </w:tc>
        <w:tc>
          <w:tcPr>
            <w:tcW w:w="852" w:type="dxa"/>
          </w:tcPr>
          <w:p w14:paraId="13E35617" w14:textId="77777777" w:rsidR="00373732" w:rsidRDefault="00FF6508">
            <w:pPr>
              <w:pStyle w:val="TableParagraph"/>
              <w:spacing w:before="151"/>
              <w:ind w:left="254" w:right="234"/>
              <w:jc w:val="center"/>
              <w:rPr>
                <w:sz w:val="18"/>
              </w:rPr>
            </w:pPr>
            <w:r>
              <w:rPr>
                <w:sz w:val="18"/>
              </w:rPr>
              <w:t>m2</w:t>
            </w:r>
          </w:p>
        </w:tc>
        <w:tc>
          <w:tcPr>
            <w:tcW w:w="1484" w:type="dxa"/>
          </w:tcPr>
          <w:p w14:paraId="136A7B70" w14:textId="77777777" w:rsidR="00373732" w:rsidRDefault="00FF6508">
            <w:pPr>
              <w:pStyle w:val="TableParagraph"/>
              <w:spacing w:before="151"/>
              <w:ind w:right="83"/>
              <w:jc w:val="right"/>
              <w:rPr>
                <w:sz w:val="18"/>
              </w:rPr>
            </w:pPr>
            <w:r>
              <w:rPr>
                <w:w w:val="95"/>
                <w:sz w:val="18"/>
              </w:rPr>
              <w:t>190,000</w:t>
            </w:r>
          </w:p>
        </w:tc>
        <w:tc>
          <w:tcPr>
            <w:tcW w:w="1373" w:type="dxa"/>
            <w:shd w:val="clear" w:color="auto" w:fill="FFFF00"/>
          </w:tcPr>
          <w:p w14:paraId="770E2B4F" w14:textId="77777777" w:rsidR="00373732" w:rsidRDefault="00FF6508">
            <w:pPr>
              <w:pStyle w:val="TableParagraph"/>
              <w:spacing w:before="151"/>
              <w:ind w:right="92"/>
              <w:jc w:val="right"/>
              <w:rPr>
                <w:sz w:val="18"/>
              </w:rPr>
            </w:pPr>
            <w:r>
              <w:rPr>
                <w:sz w:val="18"/>
              </w:rPr>
              <w:t>120,00</w:t>
            </w:r>
          </w:p>
        </w:tc>
        <w:tc>
          <w:tcPr>
            <w:tcW w:w="1736" w:type="dxa"/>
          </w:tcPr>
          <w:p w14:paraId="75A07BAB" w14:textId="77777777" w:rsidR="00373732" w:rsidRDefault="00FF6508">
            <w:pPr>
              <w:pStyle w:val="TableParagraph"/>
              <w:spacing w:before="151"/>
              <w:ind w:right="33"/>
              <w:jc w:val="right"/>
              <w:rPr>
                <w:sz w:val="18"/>
              </w:rPr>
            </w:pPr>
            <w:r>
              <w:rPr>
                <w:sz w:val="18"/>
              </w:rPr>
              <w:t>22 800,00</w:t>
            </w:r>
          </w:p>
        </w:tc>
      </w:tr>
      <w:tr w:rsidR="00373732" w14:paraId="3BA72EB5" w14:textId="77777777">
        <w:trPr>
          <w:trHeight w:val="422"/>
        </w:trPr>
        <w:tc>
          <w:tcPr>
            <w:tcW w:w="504" w:type="dxa"/>
          </w:tcPr>
          <w:p w14:paraId="4D6383E7" w14:textId="77777777" w:rsidR="00373732" w:rsidRDefault="00FF6508">
            <w:pPr>
              <w:pStyle w:val="TableParagraph"/>
              <w:spacing w:before="103"/>
              <w:ind w:left="112" w:right="95"/>
              <w:jc w:val="center"/>
              <w:rPr>
                <w:sz w:val="18"/>
              </w:rPr>
            </w:pPr>
            <w:r>
              <w:rPr>
                <w:color w:val="000080"/>
                <w:sz w:val="18"/>
              </w:rPr>
              <w:t>9.</w:t>
            </w:r>
          </w:p>
        </w:tc>
        <w:tc>
          <w:tcPr>
            <w:tcW w:w="473" w:type="dxa"/>
          </w:tcPr>
          <w:p w14:paraId="7DC80098" w14:textId="77777777" w:rsidR="00373732" w:rsidRDefault="00373732">
            <w:pPr>
              <w:pStyle w:val="TableParagraph"/>
              <w:rPr>
                <w:rFonts w:ascii="Times New Roman"/>
                <w:sz w:val="18"/>
              </w:rPr>
            </w:pPr>
          </w:p>
        </w:tc>
        <w:tc>
          <w:tcPr>
            <w:tcW w:w="1577" w:type="dxa"/>
          </w:tcPr>
          <w:p w14:paraId="7CCBB296" w14:textId="77777777" w:rsidR="00373732" w:rsidRDefault="00373732">
            <w:pPr>
              <w:pStyle w:val="TableParagraph"/>
              <w:spacing w:before="1"/>
              <w:rPr>
                <w:b/>
                <w:sz w:val="17"/>
              </w:rPr>
            </w:pPr>
          </w:p>
          <w:p w14:paraId="2D8F2FEF" w14:textId="77777777" w:rsidR="00373732" w:rsidRDefault="00FF6508">
            <w:pPr>
              <w:pStyle w:val="TableParagraph"/>
              <w:spacing w:line="205" w:lineRule="exact"/>
              <w:ind w:left="33"/>
              <w:rPr>
                <w:sz w:val="18"/>
              </w:rPr>
            </w:pPr>
            <w:r>
              <w:rPr>
                <w:color w:val="000080"/>
                <w:sz w:val="18"/>
              </w:rPr>
              <w:t>764101101</w:t>
            </w:r>
          </w:p>
        </w:tc>
        <w:tc>
          <w:tcPr>
            <w:tcW w:w="6387" w:type="dxa"/>
          </w:tcPr>
          <w:p w14:paraId="692EBF02" w14:textId="77777777" w:rsidR="00373732" w:rsidRDefault="00FF6508">
            <w:pPr>
              <w:pStyle w:val="TableParagraph"/>
              <w:spacing w:before="103"/>
              <w:ind w:left="33"/>
              <w:rPr>
                <w:sz w:val="18"/>
              </w:rPr>
            </w:pPr>
            <w:r>
              <w:rPr>
                <w:sz w:val="18"/>
              </w:rPr>
              <w:t>Klempířské práce střešních ploch vč. oplechávání říms, vykýřů, komínků</w:t>
            </w:r>
          </w:p>
        </w:tc>
        <w:tc>
          <w:tcPr>
            <w:tcW w:w="852" w:type="dxa"/>
          </w:tcPr>
          <w:p w14:paraId="4162B21A" w14:textId="77777777" w:rsidR="00373732" w:rsidRDefault="00FF6508">
            <w:pPr>
              <w:pStyle w:val="TableParagraph"/>
              <w:spacing w:before="103"/>
              <w:ind w:left="254" w:right="235"/>
              <w:jc w:val="center"/>
              <w:rPr>
                <w:sz w:val="18"/>
              </w:rPr>
            </w:pPr>
            <w:r>
              <w:rPr>
                <w:sz w:val="18"/>
              </w:rPr>
              <w:t>kpl</w:t>
            </w:r>
          </w:p>
        </w:tc>
        <w:tc>
          <w:tcPr>
            <w:tcW w:w="1484" w:type="dxa"/>
          </w:tcPr>
          <w:p w14:paraId="02576B63" w14:textId="77777777" w:rsidR="00373732" w:rsidRDefault="00FF6508">
            <w:pPr>
              <w:pStyle w:val="TableParagraph"/>
              <w:spacing w:before="103"/>
              <w:ind w:right="83"/>
              <w:jc w:val="right"/>
              <w:rPr>
                <w:sz w:val="18"/>
              </w:rPr>
            </w:pPr>
            <w:r>
              <w:rPr>
                <w:w w:val="95"/>
                <w:sz w:val="18"/>
              </w:rPr>
              <w:t>1,000</w:t>
            </w:r>
          </w:p>
        </w:tc>
        <w:tc>
          <w:tcPr>
            <w:tcW w:w="1373" w:type="dxa"/>
            <w:shd w:val="clear" w:color="auto" w:fill="FFFF00"/>
          </w:tcPr>
          <w:p w14:paraId="6EBF6391" w14:textId="77777777" w:rsidR="00373732" w:rsidRDefault="00FF6508">
            <w:pPr>
              <w:pStyle w:val="TableParagraph"/>
              <w:spacing w:before="103"/>
              <w:ind w:right="93"/>
              <w:jc w:val="right"/>
              <w:rPr>
                <w:sz w:val="18"/>
              </w:rPr>
            </w:pPr>
            <w:r>
              <w:rPr>
                <w:sz w:val="18"/>
              </w:rPr>
              <w:t>156 850,00</w:t>
            </w:r>
          </w:p>
        </w:tc>
        <w:tc>
          <w:tcPr>
            <w:tcW w:w="1736" w:type="dxa"/>
          </w:tcPr>
          <w:p w14:paraId="3F5BB122" w14:textId="77777777" w:rsidR="00373732" w:rsidRDefault="00FF6508">
            <w:pPr>
              <w:pStyle w:val="TableParagraph"/>
              <w:spacing w:before="103"/>
              <w:ind w:right="34"/>
              <w:jc w:val="right"/>
              <w:rPr>
                <w:sz w:val="18"/>
              </w:rPr>
            </w:pPr>
            <w:r>
              <w:rPr>
                <w:sz w:val="18"/>
              </w:rPr>
              <w:t>156 850,00</w:t>
            </w:r>
          </w:p>
        </w:tc>
      </w:tr>
      <w:tr w:rsidR="00373732" w14:paraId="0EB86B52" w14:textId="77777777">
        <w:trPr>
          <w:trHeight w:val="422"/>
        </w:trPr>
        <w:tc>
          <w:tcPr>
            <w:tcW w:w="504" w:type="dxa"/>
          </w:tcPr>
          <w:p w14:paraId="17B7A8ED" w14:textId="77777777" w:rsidR="00373732" w:rsidRDefault="00FF6508">
            <w:pPr>
              <w:pStyle w:val="TableParagraph"/>
              <w:spacing w:before="103"/>
              <w:ind w:left="112" w:right="95"/>
              <w:jc w:val="center"/>
              <w:rPr>
                <w:sz w:val="18"/>
              </w:rPr>
            </w:pPr>
            <w:r>
              <w:rPr>
                <w:color w:val="000080"/>
                <w:sz w:val="18"/>
              </w:rPr>
              <w:t>10.</w:t>
            </w:r>
          </w:p>
        </w:tc>
        <w:tc>
          <w:tcPr>
            <w:tcW w:w="473" w:type="dxa"/>
          </w:tcPr>
          <w:p w14:paraId="7BD85766" w14:textId="77777777" w:rsidR="00373732" w:rsidRDefault="00FF6508">
            <w:pPr>
              <w:pStyle w:val="TableParagraph"/>
              <w:spacing w:before="103"/>
              <w:ind w:right="8"/>
              <w:jc w:val="center"/>
              <w:rPr>
                <w:i/>
                <w:sz w:val="18"/>
              </w:rPr>
            </w:pPr>
            <w:r>
              <w:rPr>
                <w:i/>
                <w:color w:val="0000FF"/>
                <w:sz w:val="18"/>
              </w:rPr>
              <w:t>M</w:t>
            </w:r>
          </w:p>
        </w:tc>
        <w:tc>
          <w:tcPr>
            <w:tcW w:w="1577" w:type="dxa"/>
          </w:tcPr>
          <w:p w14:paraId="359DD2F3" w14:textId="77777777" w:rsidR="00373732" w:rsidRDefault="00FF6508">
            <w:pPr>
              <w:pStyle w:val="TableParagraph"/>
              <w:spacing w:before="103"/>
              <w:ind w:left="33"/>
              <w:rPr>
                <w:i/>
                <w:sz w:val="18"/>
              </w:rPr>
            </w:pPr>
            <w:r>
              <w:rPr>
                <w:i/>
                <w:color w:val="0000FF"/>
                <w:sz w:val="18"/>
              </w:rPr>
              <w:t>36460</w:t>
            </w:r>
          </w:p>
        </w:tc>
        <w:tc>
          <w:tcPr>
            <w:tcW w:w="6387" w:type="dxa"/>
          </w:tcPr>
          <w:p w14:paraId="02B28787" w14:textId="77777777" w:rsidR="00373732" w:rsidRDefault="00FF6508">
            <w:pPr>
              <w:pStyle w:val="TableParagraph"/>
              <w:spacing w:before="103"/>
              <w:ind w:left="33"/>
              <w:rPr>
                <w:i/>
                <w:sz w:val="18"/>
              </w:rPr>
            </w:pPr>
            <w:r>
              <w:rPr>
                <w:i/>
                <w:color w:val="0000FF"/>
                <w:sz w:val="18"/>
              </w:rPr>
              <w:t>materiál na falcované střechy a ostatní klempířské práce, vč. spoj.materiálu</w:t>
            </w:r>
          </w:p>
        </w:tc>
        <w:tc>
          <w:tcPr>
            <w:tcW w:w="852" w:type="dxa"/>
          </w:tcPr>
          <w:p w14:paraId="1605F1F4" w14:textId="77777777" w:rsidR="00373732" w:rsidRDefault="00FF6508">
            <w:pPr>
              <w:pStyle w:val="TableParagraph"/>
              <w:spacing w:before="103"/>
              <w:ind w:left="250" w:right="262"/>
              <w:jc w:val="center"/>
              <w:rPr>
                <w:i/>
                <w:sz w:val="18"/>
              </w:rPr>
            </w:pPr>
            <w:r>
              <w:rPr>
                <w:i/>
                <w:color w:val="0000FF"/>
                <w:sz w:val="18"/>
              </w:rPr>
              <w:t>kpl</w:t>
            </w:r>
          </w:p>
        </w:tc>
        <w:tc>
          <w:tcPr>
            <w:tcW w:w="1484" w:type="dxa"/>
          </w:tcPr>
          <w:p w14:paraId="7D1FE20D" w14:textId="77777777" w:rsidR="00373732" w:rsidRDefault="00FF6508">
            <w:pPr>
              <w:pStyle w:val="TableParagraph"/>
              <w:spacing w:before="103"/>
              <w:ind w:right="114"/>
              <w:jc w:val="right"/>
              <w:rPr>
                <w:i/>
                <w:sz w:val="18"/>
              </w:rPr>
            </w:pPr>
            <w:r>
              <w:rPr>
                <w:i/>
                <w:color w:val="0000FF"/>
                <w:w w:val="95"/>
                <w:sz w:val="18"/>
              </w:rPr>
              <w:t>1,000</w:t>
            </w:r>
          </w:p>
        </w:tc>
        <w:tc>
          <w:tcPr>
            <w:tcW w:w="1373" w:type="dxa"/>
            <w:shd w:val="clear" w:color="auto" w:fill="FFFF00"/>
          </w:tcPr>
          <w:p w14:paraId="4B2FF758" w14:textId="77777777" w:rsidR="00373732" w:rsidRDefault="00FF6508">
            <w:pPr>
              <w:pStyle w:val="TableParagraph"/>
              <w:spacing w:before="103"/>
              <w:ind w:right="124"/>
              <w:jc w:val="right"/>
              <w:rPr>
                <w:i/>
                <w:sz w:val="18"/>
              </w:rPr>
            </w:pPr>
            <w:r>
              <w:rPr>
                <w:i/>
                <w:color w:val="0000FF"/>
                <w:sz w:val="18"/>
              </w:rPr>
              <w:t>128 900,00</w:t>
            </w:r>
          </w:p>
        </w:tc>
        <w:tc>
          <w:tcPr>
            <w:tcW w:w="1736" w:type="dxa"/>
          </w:tcPr>
          <w:p w14:paraId="0A30D718" w14:textId="77777777" w:rsidR="00373732" w:rsidRDefault="00FF6508">
            <w:pPr>
              <w:pStyle w:val="TableParagraph"/>
              <w:spacing w:before="103"/>
              <w:ind w:right="65"/>
              <w:jc w:val="right"/>
              <w:rPr>
                <w:i/>
                <w:sz w:val="18"/>
              </w:rPr>
            </w:pPr>
            <w:r>
              <w:rPr>
                <w:i/>
                <w:color w:val="0000FF"/>
                <w:sz w:val="18"/>
              </w:rPr>
              <w:t>128 900,00</w:t>
            </w:r>
          </w:p>
        </w:tc>
      </w:tr>
      <w:tr w:rsidR="00373732" w14:paraId="0999A672" w14:textId="77777777">
        <w:trPr>
          <w:trHeight w:val="285"/>
        </w:trPr>
        <w:tc>
          <w:tcPr>
            <w:tcW w:w="504" w:type="dxa"/>
            <w:tcBorders>
              <w:bottom w:val="nil"/>
            </w:tcBorders>
          </w:tcPr>
          <w:p w14:paraId="53F9D3B9" w14:textId="77777777" w:rsidR="00373732" w:rsidRDefault="00FF6508">
            <w:pPr>
              <w:pStyle w:val="TableParagraph"/>
              <w:spacing w:before="36"/>
              <w:ind w:left="112" w:right="95"/>
              <w:jc w:val="center"/>
              <w:rPr>
                <w:sz w:val="18"/>
              </w:rPr>
            </w:pPr>
            <w:r>
              <w:rPr>
                <w:color w:val="000080"/>
                <w:sz w:val="18"/>
              </w:rPr>
              <w:t>11.</w:t>
            </w:r>
          </w:p>
        </w:tc>
        <w:tc>
          <w:tcPr>
            <w:tcW w:w="473" w:type="dxa"/>
          </w:tcPr>
          <w:p w14:paraId="323C3D1F" w14:textId="77777777" w:rsidR="00373732" w:rsidRDefault="00FF6508">
            <w:pPr>
              <w:pStyle w:val="TableParagraph"/>
              <w:spacing w:before="36"/>
              <w:ind w:left="17"/>
              <w:jc w:val="center"/>
              <w:rPr>
                <w:sz w:val="18"/>
              </w:rPr>
            </w:pPr>
            <w:r>
              <w:rPr>
                <w:sz w:val="18"/>
              </w:rPr>
              <w:t>K</w:t>
            </w:r>
          </w:p>
        </w:tc>
        <w:tc>
          <w:tcPr>
            <w:tcW w:w="1577" w:type="dxa"/>
            <w:tcBorders>
              <w:bottom w:val="nil"/>
            </w:tcBorders>
          </w:tcPr>
          <w:p w14:paraId="4C018ABA" w14:textId="77777777" w:rsidR="00373732" w:rsidRDefault="00373732">
            <w:pPr>
              <w:pStyle w:val="TableParagraph"/>
              <w:rPr>
                <w:rFonts w:ascii="Times New Roman"/>
                <w:sz w:val="18"/>
              </w:rPr>
            </w:pPr>
          </w:p>
        </w:tc>
        <w:tc>
          <w:tcPr>
            <w:tcW w:w="6387" w:type="dxa"/>
            <w:tcBorders>
              <w:bottom w:val="nil"/>
            </w:tcBorders>
          </w:tcPr>
          <w:p w14:paraId="7233F1CF" w14:textId="77777777" w:rsidR="00373732" w:rsidRDefault="00FF6508">
            <w:pPr>
              <w:pStyle w:val="TableParagraph"/>
              <w:spacing w:before="36"/>
              <w:ind w:left="33"/>
              <w:rPr>
                <w:sz w:val="18"/>
              </w:rPr>
            </w:pPr>
            <w:r>
              <w:rPr>
                <w:sz w:val="18"/>
              </w:rPr>
              <w:t>Přesun hmot tonážní pro kce klempířské v objektech v přes 12 do 24 m</w:t>
            </w:r>
          </w:p>
        </w:tc>
        <w:tc>
          <w:tcPr>
            <w:tcW w:w="852" w:type="dxa"/>
            <w:tcBorders>
              <w:bottom w:val="nil"/>
            </w:tcBorders>
          </w:tcPr>
          <w:p w14:paraId="4DD09626" w14:textId="77777777" w:rsidR="00373732" w:rsidRDefault="00FF6508">
            <w:pPr>
              <w:pStyle w:val="TableParagraph"/>
              <w:spacing w:before="36"/>
              <w:ind w:left="20"/>
              <w:jc w:val="center"/>
              <w:rPr>
                <w:sz w:val="18"/>
              </w:rPr>
            </w:pPr>
            <w:r>
              <w:rPr>
                <w:sz w:val="18"/>
              </w:rPr>
              <w:t>t</w:t>
            </w:r>
          </w:p>
        </w:tc>
        <w:tc>
          <w:tcPr>
            <w:tcW w:w="1484" w:type="dxa"/>
            <w:tcBorders>
              <w:bottom w:val="nil"/>
            </w:tcBorders>
          </w:tcPr>
          <w:p w14:paraId="561D04B3" w14:textId="77777777" w:rsidR="00373732" w:rsidRDefault="00FF6508">
            <w:pPr>
              <w:pStyle w:val="TableParagraph"/>
              <w:spacing w:before="36"/>
              <w:ind w:right="83"/>
              <w:jc w:val="right"/>
              <w:rPr>
                <w:sz w:val="18"/>
              </w:rPr>
            </w:pPr>
            <w:r>
              <w:rPr>
                <w:w w:val="95"/>
                <w:sz w:val="18"/>
              </w:rPr>
              <w:t>0,860</w:t>
            </w:r>
          </w:p>
        </w:tc>
        <w:tc>
          <w:tcPr>
            <w:tcW w:w="1373" w:type="dxa"/>
            <w:tcBorders>
              <w:bottom w:val="nil"/>
            </w:tcBorders>
            <w:shd w:val="clear" w:color="auto" w:fill="FFFF00"/>
          </w:tcPr>
          <w:p w14:paraId="324A1926" w14:textId="77777777" w:rsidR="00373732" w:rsidRDefault="00FF6508">
            <w:pPr>
              <w:pStyle w:val="TableParagraph"/>
              <w:spacing w:before="36"/>
              <w:ind w:right="92"/>
              <w:jc w:val="right"/>
              <w:rPr>
                <w:sz w:val="18"/>
              </w:rPr>
            </w:pPr>
            <w:r>
              <w:rPr>
                <w:sz w:val="18"/>
              </w:rPr>
              <w:t>1 790,00</w:t>
            </w:r>
          </w:p>
        </w:tc>
        <w:tc>
          <w:tcPr>
            <w:tcW w:w="1736" w:type="dxa"/>
          </w:tcPr>
          <w:p w14:paraId="5FB3A3A4" w14:textId="77777777" w:rsidR="00373732" w:rsidRDefault="00FF6508">
            <w:pPr>
              <w:pStyle w:val="TableParagraph"/>
              <w:spacing w:before="36"/>
              <w:ind w:right="33"/>
              <w:jc w:val="right"/>
              <w:rPr>
                <w:sz w:val="18"/>
              </w:rPr>
            </w:pPr>
            <w:r>
              <w:rPr>
                <w:sz w:val="18"/>
              </w:rPr>
              <w:t>1 539,40</w:t>
            </w:r>
          </w:p>
        </w:tc>
      </w:tr>
    </w:tbl>
    <w:p w14:paraId="66930B0D" w14:textId="77777777" w:rsidR="00373732" w:rsidRDefault="00373732">
      <w:pPr>
        <w:pStyle w:val="Zkladntext"/>
        <w:spacing w:before="10"/>
        <w:rPr>
          <w:b/>
          <w:sz w:val="24"/>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23DACEB0" w14:textId="77777777">
        <w:trPr>
          <w:trHeight w:val="342"/>
        </w:trPr>
        <w:tc>
          <w:tcPr>
            <w:tcW w:w="2554" w:type="dxa"/>
            <w:gridSpan w:val="3"/>
            <w:tcBorders>
              <w:top w:val="nil"/>
            </w:tcBorders>
          </w:tcPr>
          <w:p w14:paraId="321BCEEF" w14:textId="77777777" w:rsidR="00373732" w:rsidRDefault="00FF6508">
            <w:pPr>
              <w:pStyle w:val="TableParagraph"/>
              <w:spacing w:before="118" w:line="205" w:lineRule="exact"/>
              <w:ind w:left="992" w:right="1215"/>
              <w:jc w:val="center"/>
              <w:rPr>
                <w:b/>
                <w:sz w:val="18"/>
              </w:rPr>
            </w:pPr>
            <w:r>
              <w:rPr>
                <w:b/>
                <w:sz w:val="18"/>
              </w:rPr>
              <w:t>775</w:t>
            </w:r>
          </w:p>
        </w:tc>
        <w:tc>
          <w:tcPr>
            <w:tcW w:w="10096" w:type="dxa"/>
            <w:gridSpan w:val="4"/>
            <w:tcBorders>
              <w:top w:val="nil"/>
              <w:right w:val="nil"/>
            </w:tcBorders>
          </w:tcPr>
          <w:p w14:paraId="6FDE7F29" w14:textId="77777777" w:rsidR="00373732" w:rsidRDefault="00FF6508">
            <w:pPr>
              <w:pStyle w:val="TableParagraph"/>
              <w:spacing w:before="99" w:line="224" w:lineRule="exact"/>
              <w:ind w:left="36"/>
              <w:rPr>
                <w:b/>
                <w:sz w:val="20"/>
              </w:rPr>
            </w:pPr>
            <w:r>
              <w:rPr>
                <w:b/>
                <w:color w:val="003366"/>
                <w:sz w:val="20"/>
              </w:rPr>
              <w:t>Krytina skládaná</w:t>
            </w:r>
          </w:p>
        </w:tc>
        <w:tc>
          <w:tcPr>
            <w:tcW w:w="1736" w:type="dxa"/>
            <w:tcBorders>
              <w:left w:val="nil"/>
              <w:right w:val="nil"/>
            </w:tcBorders>
          </w:tcPr>
          <w:p w14:paraId="45C14E04" w14:textId="77777777" w:rsidR="00373732" w:rsidRDefault="00FF6508">
            <w:pPr>
              <w:pStyle w:val="TableParagraph"/>
              <w:spacing w:before="99" w:line="224" w:lineRule="exact"/>
              <w:ind w:right="37"/>
              <w:jc w:val="right"/>
              <w:rPr>
                <w:b/>
                <w:sz w:val="20"/>
              </w:rPr>
            </w:pPr>
            <w:r>
              <w:rPr>
                <w:b/>
                <w:color w:val="003366"/>
                <w:sz w:val="20"/>
              </w:rPr>
              <w:t>1 076 807,00</w:t>
            </w:r>
          </w:p>
        </w:tc>
      </w:tr>
      <w:tr w:rsidR="00373732" w14:paraId="6D08126A" w14:textId="77777777">
        <w:trPr>
          <w:trHeight w:val="285"/>
        </w:trPr>
        <w:tc>
          <w:tcPr>
            <w:tcW w:w="504" w:type="dxa"/>
          </w:tcPr>
          <w:p w14:paraId="1C380A9C" w14:textId="77777777" w:rsidR="00373732" w:rsidRDefault="00FF6508">
            <w:pPr>
              <w:pStyle w:val="TableParagraph"/>
              <w:spacing w:before="36"/>
              <w:ind w:left="112" w:right="95"/>
              <w:jc w:val="center"/>
              <w:rPr>
                <w:sz w:val="18"/>
              </w:rPr>
            </w:pPr>
            <w:r>
              <w:rPr>
                <w:sz w:val="18"/>
              </w:rPr>
              <w:t>12.</w:t>
            </w:r>
          </w:p>
        </w:tc>
        <w:tc>
          <w:tcPr>
            <w:tcW w:w="473" w:type="dxa"/>
          </w:tcPr>
          <w:p w14:paraId="2CFBBFE4" w14:textId="77777777" w:rsidR="00373732" w:rsidRDefault="00FF6508">
            <w:pPr>
              <w:pStyle w:val="TableParagraph"/>
              <w:spacing w:before="36"/>
              <w:ind w:left="17"/>
              <w:jc w:val="center"/>
              <w:rPr>
                <w:sz w:val="18"/>
              </w:rPr>
            </w:pPr>
            <w:r>
              <w:rPr>
                <w:sz w:val="18"/>
              </w:rPr>
              <w:t>K</w:t>
            </w:r>
          </w:p>
        </w:tc>
        <w:tc>
          <w:tcPr>
            <w:tcW w:w="1577" w:type="dxa"/>
          </w:tcPr>
          <w:p w14:paraId="50FD50AA" w14:textId="77777777" w:rsidR="00373732" w:rsidRDefault="00FF6508">
            <w:pPr>
              <w:pStyle w:val="TableParagraph"/>
              <w:spacing w:before="36"/>
              <w:ind w:left="33"/>
              <w:rPr>
                <w:sz w:val="18"/>
              </w:rPr>
            </w:pPr>
            <w:r>
              <w:rPr>
                <w:sz w:val="18"/>
              </w:rPr>
              <w:t>765121801</w:t>
            </w:r>
          </w:p>
        </w:tc>
        <w:tc>
          <w:tcPr>
            <w:tcW w:w="6387" w:type="dxa"/>
          </w:tcPr>
          <w:p w14:paraId="210C6480" w14:textId="77777777" w:rsidR="00373732" w:rsidRDefault="00FF6508">
            <w:pPr>
              <w:pStyle w:val="TableParagraph"/>
              <w:spacing w:before="36"/>
              <w:ind w:left="33"/>
              <w:rPr>
                <w:sz w:val="18"/>
              </w:rPr>
            </w:pPr>
            <w:r>
              <w:rPr>
                <w:sz w:val="18"/>
              </w:rPr>
              <w:t>Demontáž krytiny keramické drážkové sklonu do 30° na sucho do suti</w:t>
            </w:r>
          </w:p>
        </w:tc>
        <w:tc>
          <w:tcPr>
            <w:tcW w:w="852" w:type="dxa"/>
          </w:tcPr>
          <w:p w14:paraId="737834B3" w14:textId="77777777" w:rsidR="00373732" w:rsidRDefault="00FF6508">
            <w:pPr>
              <w:pStyle w:val="TableParagraph"/>
              <w:spacing w:before="36"/>
              <w:ind w:left="254" w:right="234"/>
              <w:jc w:val="center"/>
              <w:rPr>
                <w:sz w:val="18"/>
              </w:rPr>
            </w:pPr>
            <w:r>
              <w:rPr>
                <w:sz w:val="18"/>
              </w:rPr>
              <w:t>m2</w:t>
            </w:r>
          </w:p>
        </w:tc>
        <w:tc>
          <w:tcPr>
            <w:tcW w:w="1484" w:type="dxa"/>
          </w:tcPr>
          <w:p w14:paraId="658AABB0" w14:textId="77777777" w:rsidR="00373732" w:rsidRDefault="00FF6508">
            <w:pPr>
              <w:pStyle w:val="TableParagraph"/>
              <w:spacing w:before="36"/>
              <w:ind w:right="33"/>
              <w:jc w:val="right"/>
              <w:rPr>
                <w:sz w:val="18"/>
              </w:rPr>
            </w:pPr>
            <w:r>
              <w:rPr>
                <w:sz w:val="18"/>
              </w:rPr>
              <w:t>740,000</w:t>
            </w:r>
          </w:p>
        </w:tc>
        <w:tc>
          <w:tcPr>
            <w:tcW w:w="1373" w:type="dxa"/>
            <w:shd w:val="clear" w:color="auto" w:fill="FFFF00"/>
          </w:tcPr>
          <w:p w14:paraId="13E97819" w14:textId="77777777" w:rsidR="00373732" w:rsidRDefault="00FF6508">
            <w:pPr>
              <w:pStyle w:val="TableParagraph"/>
              <w:spacing w:before="36"/>
              <w:ind w:right="92"/>
              <w:jc w:val="right"/>
              <w:rPr>
                <w:sz w:val="18"/>
              </w:rPr>
            </w:pPr>
            <w:r>
              <w:rPr>
                <w:sz w:val="18"/>
              </w:rPr>
              <w:t>99,00</w:t>
            </w:r>
          </w:p>
        </w:tc>
        <w:tc>
          <w:tcPr>
            <w:tcW w:w="1736" w:type="dxa"/>
          </w:tcPr>
          <w:p w14:paraId="7EB125E7" w14:textId="77777777" w:rsidR="00373732" w:rsidRDefault="00FF6508">
            <w:pPr>
              <w:pStyle w:val="TableParagraph"/>
              <w:spacing w:before="36"/>
              <w:ind w:right="33"/>
              <w:jc w:val="right"/>
              <w:rPr>
                <w:sz w:val="18"/>
              </w:rPr>
            </w:pPr>
            <w:r>
              <w:rPr>
                <w:sz w:val="18"/>
              </w:rPr>
              <w:t>73 260,00</w:t>
            </w:r>
          </w:p>
        </w:tc>
      </w:tr>
      <w:tr w:rsidR="00373732" w14:paraId="25D0D687" w14:textId="77777777">
        <w:trPr>
          <w:trHeight w:val="285"/>
        </w:trPr>
        <w:tc>
          <w:tcPr>
            <w:tcW w:w="504" w:type="dxa"/>
          </w:tcPr>
          <w:p w14:paraId="69B76451" w14:textId="77777777" w:rsidR="00373732" w:rsidRDefault="00FF6508">
            <w:pPr>
              <w:pStyle w:val="TableParagraph"/>
              <w:spacing w:before="36"/>
              <w:ind w:left="112" w:right="95"/>
              <w:jc w:val="center"/>
              <w:rPr>
                <w:sz w:val="18"/>
              </w:rPr>
            </w:pPr>
            <w:r>
              <w:rPr>
                <w:sz w:val="18"/>
              </w:rPr>
              <w:t>13.</w:t>
            </w:r>
          </w:p>
        </w:tc>
        <w:tc>
          <w:tcPr>
            <w:tcW w:w="473" w:type="dxa"/>
          </w:tcPr>
          <w:p w14:paraId="3B906259" w14:textId="77777777" w:rsidR="00373732" w:rsidRDefault="00FF6508">
            <w:pPr>
              <w:pStyle w:val="TableParagraph"/>
              <w:spacing w:before="2"/>
              <w:ind w:left="17"/>
              <w:jc w:val="center"/>
              <w:rPr>
                <w:sz w:val="18"/>
              </w:rPr>
            </w:pPr>
            <w:r>
              <w:rPr>
                <w:sz w:val="18"/>
              </w:rPr>
              <w:t>K</w:t>
            </w:r>
          </w:p>
        </w:tc>
        <w:tc>
          <w:tcPr>
            <w:tcW w:w="1577" w:type="dxa"/>
          </w:tcPr>
          <w:p w14:paraId="2D19D1E4" w14:textId="77777777" w:rsidR="00373732" w:rsidRDefault="00FF6508">
            <w:pPr>
              <w:pStyle w:val="TableParagraph"/>
              <w:spacing w:before="36"/>
              <w:ind w:left="33"/>
              <w:rPr>
                <w:sz w:val="18"/>
              </w:rPr>
            </w:pPr>
            <w:r>
              <w:rPr>
                <w:sz w:val="18"/>
              </w:rPr>
              <w:t>765121014</w:t>
            </w:r>
          </w:p>
        </w:tc>
        <w:tc>
          <w:tcPr>
            <w:tcW w:w="6387" w:type="dxa"/>
          </w:tcPr>
          <w:p w14:paraId="5295DE56" w14:textId="77777777" w:rsidR="00373732" w:rsidRDefault="00FF6508">
            <w:pPr>
              <w:pStyle w:val="TableParagraph"/>
              <w:spacing w:before="36"/>
              <w:ind w:left="33"/>
              <w:rPr>
                <w:sz w:val="18"/>
              </w:rPr>
            </w:pPr>
            <w:r>
              <w:rPr>
                <w:sz w:val="18"/>
              </w:rPr>
              <w:t>Montáž krytiny keramické sklonu do 30° na sucho přes 8 do 10 ks/m2</w:t>
            </w:r>
          </w:p>
        </w:tc>
        <w:tc>
          <w:tcPr>
            <w:tcW w:w="852" w:type="dxa"/>
          </w:tcPr>
          <w:p w14:paraId="5A7F6028" w14:textId="77777777" w:rsidR="00373732" w:rsidRDefault="00FF6508">
            <w:pPr>
              <w:pStyle w:val="TableParagraph"/>
              <w:spacing w:before="2"/>
              <w:ind w:left="254" w:right="234"/>
              <w:jc w:val="center"/>
              <w:rPr>
                <w:sz w:val="18"/>
              </w:rPr>
            </w:pPr>
            <w:r>
              <w:rPr>
                <w:sz w:val="18"/>
              </w:rPr>
              <w:t>m2</w:t>
            </w:r>
          </w:p>
        </w:tc>
        <w:tc>
          <w:tcPr>
            <w:tcW w:w="1484" w:type="dxa"/>
          </w:tcPr>
          <w:p w14:paraId="6398D358" w14:textId="77777777" w:rsidR="00373732" w:rsidRDefault="00FF6508">
            <w:pPr>
              <w:pStyle w:val="TableParagraph"/>
              <w:spacing w:before="2"/>
              <w:ind w:right="33"/>
              <w:jc w:val="right"/>
              <w:rPr>
                <w:sz w:val="18"/>
              </w:rPr>
            </w:pPr>
            <w:r>
              <w:rPr>
                <w:sz w:val="18"/>
              </w:rPr>
              <w:t>740,000</w:t>
            </w:r>
          </w:p>
        </w:tc>
        <w:tc>
          <w:tcPr>
            <w:tcW w:w="1373" w:type="dxa"/>
            <w:shd w:val="clear" w:color="auto" w:fill="FFFF00"/>
          </w:tcPr>
          <w:p w14:paraId="78F0B7A0" w14:textId="77777777" w:rsidR="00373732" w:rsidRDefault="00FF6508">
            <w:pPr>
              <w:pStyle w:val="TableParagraph"/>
              <w:spacing w:before="2"/>
              <w:ind w:right="92"/>
              <w:jc w:val="right"/>
              <w:rPr>
                <w:sz w:val="18"/>
              </w:rPr>
            </w:pPr>
            <w:r>
              <w:rPr>
                <w:sz w:val="18"/>
              </w:rPr>
              <w:t>349,00</w:t>
            </w:r>
          </w:p>
        </w:tc>
        <w:tc>
          <w:tcPr>
            <w:tcW w:w="1736" w:type="dxa"/>
          </w:tcPr>
          <w:p w14:paraId="45C15B1A" w14:textId="77777777" w:rsidR="00373732" w:rsidRDefault="00FF6508">
            <w:pPr>
              <w:pStyle w:val="TableParagraph"/>
              <w:spacing w:before="2"/>
              <w:ind w:right="34"/>
              <w:jc w:val="right"/>
              <w:rPr>
                <w:sz w:val="18"/>
              </w:rPr>
            </w:pPr>
            <w:r>
              <w:rPr>
                <w:sz w:val="18"/>
              </w:rPr>
              <w:t>258 260,00</w:t>
            </w:r>
          </w:p>
        </w:tc>
      </w:tr>
      <w:tr w:rsidR="00373732" w14:paraId="5CE342B0" w14:textId="77777777">
        <w:trPr>
          <w:trHeight w:val="444"/>
        </w:trPr>
        <w:tc>
          <w:tcPr>
            <w:tcW w:w="504" w:type="dxa"/>
          </w:tcPr>
          <w:p w14:paraId="57C2C9F7" w14:textId="77777777" w:rsidR="00373732" w:rsidRDefault="00FF6508">
            <w:pPr>
              <w:pStyle w:val="TableParagraph"/>
              <w:spacing w:before="116"/>
              <w:ind w:left="112" w:right="95"/>
              <w:jc w:val="center"/>
              <w:rPr>
                <w:sz w:val="18"/>
              </w:rPr>
            </w:pPr>
            <w:r>
              <w:rPr>
                <w:sz w:val="18"/>
              </w:rPr>
              <w:t>14.</w:t>
            </w:r>
          </w:p>
        </w:tc>
        <w:tc>
          <w:tcPr>
            <w:tcW w:w="473" w:type="dxa"/>
          </w:tcPr>
          <w:p w14:paraId="66CAE929" w14:textId="77777777" w:rsidR="00373732" w:rsidRDefault="00FF6508">
            <w:pPr>
              <w:pStyle w:val="TableParagraph"/>
              <w:spacing w:before="116"/>
              <w:ind w:left="17"/>
              <w:jc w:val="center"/>
              <w:rPr>
                <w:sz w:val="18"/>
              </w:rPr>
            </w:pPr>
            <w:r>
              <w:rPr>
                <w:sz w:val="18"/>
              </w:rPr>
              <w:t>K</w:t>
            </w:r>
          </w:p>
        </w:tc>
        <w:tc>
          <w:tcPr>
            <w:tcW w:w="1577" w:type="dxa"/>
          </w:tcPr>
          <w:p w14:paraId="115FC155" w14:textId="77777777" w:rsidR="00373732" w:rsidRDefault="00FF6508">
            <w:pPr>
              <w:pStyle w:val="TableParagraph"/>
              <w:spacing w:before="116"/>
              <w:ind w:left="33"/>
              <w:rPr>
                <w:sz w:val="18"/>
              </w:rPr>
            </w:pPr>
            <w:r>
              <w:rPr>
                <w:sz w:val="18"/>
              </w:rPr>
              <w:t>765125111</w:t>
            </w:r>
          </w:p>
        </w:tc>
        <w:tc>
          <w:tcPr>
            <w:tcW w:w="6387" w:type="dxa"/>
          </w:tcPr>
          <w:p w14:paraId="2188A1E3" w14:textId="77777777" w:rsidR="00373732" w:rsidRDefault="00FF6508">
            <w:pPr>
              <w:pStyle w:val="TableParagraph"/>
              <w:spacing w:before="116"/>
              <w:ind w:left="33"/>
              <w:rPr>
                <w:sz w:val="18"/>
              </w:rPr>
            </w:pPr>
            <w:r>
              <w:rPr>
                <w:sz w:val="18"/>
              </w:rPr>
              <w:t>Montáž střešních doplňků krytiny keramické</w:t>
            </w:r>
          </w:p>
        </w:tc>
        <w:tc>
          <w:tcPr>
            <w:tcW w:w="852" w:type="dxa"/>
          </w:tcPr>
          <w:p w14:paraId="11B74A4C" w14:textId="77777777" w:rsidR="00373732" w:rsidRDefault="00FF6508">
            <w:pPr>
              <w:pStyle w:val="TableParagraph"/>
              <w:spacing w:before="116"/>
              <w:ind w:left="254" w:right="234"/>
              <w:jc w:val="center"/>
              <w:rPr>
                <w:sz w:val="18"/>
              </w:rPr>
            </w:pPr>
            <w:r>
              <w:rPr>
                <w:sz w:val="18"/>
              </w:rPr>
              <w:t>m2</w:t>
            </w:r>
          </w:p>
        </w:tc>
        <w:tc>
          <w:tcPr>
            <w:tcW w:w="1484" w:type="dxa"/>
          </w:tcPr>
          <w:p w14:paraId="3FAA0E5D" w14:textId="77777777" w:rsidR="00373732" w:rsidRDefault="00FF6508">
            <w:pPr>
              <w:pStyle w:val="TableParagraph"/>
              <w:spacing w:before="116"/>
              <w:ind w:right="33"/>
              <w:jc w:val="right"/>
              <w:rPr>
                <w:sz w:val="18"/>
              </w:rPr>
            </w:pPr>
            <w:r>
              <w:rPr>
                <w:sz w:val="18"/>
              </w:rPr>
              <w:t>740,000</w:t>
            </w:r>
          </w:p>
        </w:tc>
        <w:tc>
          <w:tcPr>
            <w:tcW w:w="1373" w:type="dxa"/>
            <w:shd w:val="clear" w:color="auto" w:fill="FFFF00"/>
          </w:tcPr>
          <w:p w14:paraId="79F5EDEF" w14:textId="77777777" w:rsidR="00373732" w:rsidRDefault="00FF6508">
            <w:pPr>
              <w:pStyle w:val="TableParagraph"/>
              <w:spacing w:before="116"/>
              <w:ind w:right="92"/>
              <w:jc w:val="right"/>
              <w:rPr>
                <w:sz w:val="18"/>
              </w:rPr>
            </w:pPr>
            <w:r>
              <w:rPr>
                <w:sz w:val="18"/>
              </w:rPr>
              <w:t>34,00</w:t>
            </w:r>
          </w:p>
        </w:tc>
        <w:tc>
          <w:tcPr>
            <w:tcW w:w="1736" w:type="dxa"/>
          </w:tcPr>
          <w:p w14:paraId="6AB5D618" w14:textId="77777777" w:rsidR="00373732" w:rsidRDefault="00FF6508">
            <w:pPr>
              <w:pStyle w:val="TableParagraph"/>
              <w:spacing w:before="116"/>
              <w:ind w:right="33"/>
              <w:jc w:val="right"/>
              <w:rPr>
                <w:sz w:val="18"/>
              </w:rPr>
            </w:pPr>
            <w:r>
              <w:rPr>
                <w:sz w:val="18"/>
              </w:rPr>
              <w:t>25 160,00</w:t>
            </w:r>
          </w:p>
        </w:tc>
      </w:tr>
      <w:tr w:rsidR="00373732" w14:paraId="32AF14EB" w14:textId="77777777">
        <w:trPr>
          <w:trHeight w:val="285"/>
        </w:trPr>
        <w:tc>
          <w:tcPr>
            <w:tcW w:w="504" w:type="dxa"/>
          </w:tcPr>
          <w:p w14:paraId="15825054" w14:textId="77777777" w:rsidR="00373732" w:rsidRDefault="00FF6508">
            <w:pPr>
              <w:pStyle w:val="TableParagraph"/>
              <w:spacing w:before="36"/>
              <w:ind w:left="112" w:right="95"/>
              <w:jc w:val="center"/>
              <w:rPr>
                <w:sz w:val="18"/>
              </w:rPr>
            </w:pPr>
            <w:r>
              <w:rPr>
                <w:sz w:val="18"/>
              </w:rPr>
              <w:t>15.</w:t>
            </w:r>
          </w:p>
        </w:tc>
        <w:tc>
          <w:tcPr>
            <w:tcW w:w="473" w:type="dxa"/>
          </w:tcPr>
          <w:p w14:paraId="435059B1" w14:textId="77777777" w:rsidR="00373732" w:rsidRDefault="00FF6508">
            <w:pPr>
              <w:pStyle w:val="TableParagraph"/>
              <w:spacing w:before="34"/>
              <w:ind w:right="9"/>
              <w:jc w:val="center"/>
              <w:rPr>
                <w:i/>
                <w:sz w:val="18"/>
              </w:rPr>
            </w:pPr>
            <w:r>
              <w:rPr>
                <w:i/>
                <w:color w:val="0000FF"/>
                <w:sz w:val="18"/>
              </w:rPr>
              <w:t>K</w:t>
            </w:r>
          </w:p>
        </w:tc>
        <w:tc>
          <w:tcPr>
            <w:tcW w:w="1577" w:type="dxa"/>
          </w:tcPr>
          <w:p w14:paraId="7C8DB776" w14:textId="77777777" w:rsidR="00373732" w:rsidRDefault="00FF6508">
            <w:pPr>
              <w:pStyle w:val="TableParagraph"/>
              <w:spacing w:before="34"/>
              <w:ind w:left="33"/>
              <w:rPr>
                <w:i/>
                <w:sz w:val="18"/>
              </w:rPr>
            </w:pPr>
            <w:r>
              <w:rPr>
                <w:i/>
                <w:color w:val="0000FF"/>
                <w:sz w:val="18"/>
              </w:rPr>
              <w:t>23310</w:t>
            </w:r>
          </w:p>
        </w:tc>
        <w:tc>
          <w:tcPr>
            <w:tcW w:w="6387" w:type="dxa"/>
          </w:tcPr>
          <w:p w14:paraId="63C413BD" w14:textId="77777777" w:rsidR="00373732" w:rsidRDefault="00FF6508">
            <w:pPr>
              <w:pStyle w:val="TableParagraph"/>
              <w:spacing w:before="34"/>
              <w:ind w:left="33"/>
              <w:rPr>
                <w:i/>
                <w:sz w:val="18"/>
              </w:rPr>
            </w:pPr>
            <w:r>
              <w:rPr>
                <w:i/>
                <w:color w:val="0000FF"/>
                <w:sz w:val="18"/>
              </w:rPr>
              <w:t>materiál keramické krytiny, vč. doplňků</w:t>
            </w:r>
          </w:p>
        </w:tc>
        <w:tc>
          <w:tcPr>
            <w:tcW w:w="852" w:type="dxa"/>
          </w:tcPr>
          <w:p w14:paraId="74362CD2" w14:textId="77777777" w:rsidR="00373732" w:rsidRDefault="00FF6508">
            <w:pPr>
              <w:pStyle w:val="TableParagraph"/>
              <w:spacing w:before="34"/>
              <w:ind w:left="250" w:right="262"/>
              <w:jc w:val="center"/>
              <w:rPr>
                <w:i/>
                <w:sz w:val="18"/>
              </w:rPr>
            </w:pPr>
            <w:r>
              <w:rPr>
                <w:i/>
                <w:color w:val="0000FF"/>
                <w:sz w:val="18"/>
              </w:rPr>
              <w:t>kpl</w:t>
            </w:r>
          </w:p>
        </w:tc>
        <w:tc>
          <w:tcPr>
            <w:tcW w:w="1484" w:type="dxa"/>
          </w:tcPr>
          <w:p w14:paraId="5D627B75" w14:textId="77777777" w:rsidR="00373732" w:rsidRDefault="00FF6508">
            <w:pPr>
              <w:pStyle w:val="TableParagraph"/>
              <w:spacing w:before="34"/>
              <w:ind w:right="64"/>
              <w:jc w:val="right"/>
              <w:rPr>
                <w:i/>
                <w:sz w:val="18"/>
              </w:rPr>
            </w:pPr>
            <w:r>
              <w:rPr>
                <w:i/>
                <w:color w:val="0000FF"/>
                <w:sz w:val="18"/>
              </w:rPr>
              <w:t>1,000</w:t>
            </w:r>
          </w:p>
        </w:tc>
        <w:tc>
          <w:tcPr>
            <w:tcW w:w="1373" w:type="dxa"/>
            <w:shd w:val="clear" w:color="auto" w:fill="FFFF00"/>
          </w:tcPr>
          <w:p w14:paraId="26272B6B" w14:textId="77777777" w:rsidR="00373732" w:rsidRDefault="00FF6508">
            <w:pPr>
              <w:pStyle w:val="TableParagraph"/>
              <w:spacing w:before="34"/>
              <w:ind w:right="124"/>
              <w:jc w:val="right"/>
              <w:rPr>
                <w:i/>
                <w:sz w:val="18"/>
              </w:rPr>
            </w:pPr>
            <w:r>
              <w:rPr>
                <w:i/>
                <w:color w:val="0000FF"/>
                <w:sz w:val="18"/>
              </w:rPr>
              <w:t>575 140,00</w:t>
            </w:r>
          </w:p>
        </w:tc>
        <w:tc>
          <w:tcPr>
            <w:tcW w:w="1736" w:type="dxa"/>
          </w:tcPr>
          <w:p w14:paraId="47B981A3" w14:textId="77777777" w:rsidR="00373732" w:rsidRDefault="00FF6508">
            <w:pPr>
              <w:pStyle w:val="TableParagraph"/>
              <w:spacing w:before="34"/>
              <w:ind w:right="65"/>
              <w:jc w:val="right"/>
              <w:rPr>
                <w:i/>
                <w:sz w:val="18"/>
              </w:rPr>
            </w:pPr>
            <w:r>
              <w:rPr>
                <w:i/>
                <w:color w:val="0000FF"/>
                <w:sz w:val="18"/>
              </w:rPr>
              <w:t>575 140,00</w:t>
            </w:r>
          </w:p>
        </w:tc>
      </w:tr>
      <w:tr w:rsidR="00373732" w14:paraId="797CCED1" w14:textId="77777777">
        <w:trPr>
          <w:trHeight w:val="751"/>
        </w:trPr>
        <w:tc>
          <w:tcPr>
            <w:tcW w:w="504" w:type="dxa"/>
          </w:tcPr>
          <w:p w14:paraId="01C258E3" w14:textId="77777777" w:rsidR="00373732" w:rsidRDefault="00373732">
            <w:pPr>
              <w:pStyle w:val="TableParagraph"/>
              <w:spacing w:before="4"/>
              <w:rPr>
                <w:b/>
                <w:sz w:val="23"/>
              </w:rPr>
            </w:pPr>
          </w:p>
          <w:p w14:paraId="17D8A3F4" w14:textId="77777777" w:rsidR="00373732" w:rsidRDefault="00FF6508">
            <w:pPr>
              <w:pStyle w:val="TableParagraph"/>
              <w:ind w:left="112" w:right="95"/>
              <w:jc w:val="center"/>
              <w:rPr>
                <w:sz w:val="18"/>
              </w:rPr>
            </w:pPr>
            <w:r>
              <w:rPr>
                <w:sz w:val="18"/>
              </w:rPr>
              <w:t>16.</w:t>
            </w:r>
          </w:p>
        </w:tc>
        <w:tc>
          <w:tcPr>
            <w:tcW w:w="473" w:type="dxa"/>
          </w:tcPr>
          <w:p w14:paraId="6D1696EA" w14:textId="77777777" w:rsidR="00373732" w:rsidRDefault="00373732">
            <w:pPr>
              <w:pStyle w:val="TableParagraph"/>
              <w:spacing w:before="4"/>
              <w:rPr>
                <w:b/>
                <w:sz w:val="23"/>
              </w:rPr>
            </w:pPr>
          </w:p>
          <w:p w14:paraId="16A88699" w14:textId="77777777" w:rsidR="00373732" w:rsidRDefault="00FF6508">
            <w:pPr>
              <w:pStyle w:val="TableParagraph"/>
              <w:ind w:left="17"/>
              <w:jc w:val="center"/>
              <w:rPr>
                <w:sz w:val="18"/>
              </w:rPr>
            </w:pPr>
            <w:r>
              <w:rPr>
                <w:sz w:val="18"/>
              </w:rPr>
              <w:t>K</w:t>
            </w:r>
          </w:p>
        </w:tc>
        <w:tc>
          <w:tcPr>
            <w:tcW w:w="1577" w:type="dxa"/>
          </w:tcPr>
          <w:p w14:paraId="5A404B29" w14:textId="77777777" w:rsidR="00373732" w:rsidRDefault="00373732">
            <w:pPr>
              <w:pStyle w:val="TableParagraph"/>
              <w:spacing w:before="4"/>
              <w:rPr>
                <w:b/>
                <w:sz w:val="23"/>
              </w:rPr>
            </w:pPr>
          </w:p>
          <w:p w14:paraId="6F904AD8" w14:textId="77777777" w:rsidR="00373732" w:rsidRDefault="00FF6508">
            <w:pPr>
              <w:pStyle w:val="TableParagraph"/>
              <w:ind w:left="33"/>
              <w:rPr>
                <w:sz w:val="18"/>
              </w:rPr>
            </w:pPr>
            <w:r>
              <w:rPr>
                <w:sz w:val="18"/>
              </w:rPr>
              <w:t>998765103</w:t>
            </w:r>
          </w:p>
        </w:tc>
        <w:tc>
          <w:tcPr>
            <w:tcW w:w="6387" w:type="dxa"/>
          </w:tcPr>
          <w:p w14:paraId="0D943057" w14:textId="77777777" w:rsidR="00373732" w:rsidRDefault="00FF6508">
            <w:pPr>
              <w:pStyle w:val="TableParagraph"/>
              <w:spacing w:before="156" w:line="256" w:lineRule="auto"/>
              <w:ind w:left="33"/>
              <w:rPr>
                <w:sz w:val="18"/>
              </w:rPr>
            </w:pPr>
            <w:r>
              <w:rPr>
                <w:sz w:val="18"/>
              </w:rPr>
              <w:t>Přesun hmot pro krytiny skládané určen z hmotnosti přesunovaného materiálu vodorovná dopravní vzdálenost do 50 m na objektech výšky přes 12 do 24 m</w:t>
            </w:r>
          </w:p>
        </w:tc>
        <w:tc>
          <w:tcPr>
            <w:tcW w:w="852" w:type="dxa"/>
          </w:tcPr>
          <w:p w14:paraId="090F346E" w14:textId="77777777" w:rsidR="00373732" w:rsidRDefault="00373732">
            <w:pPr>
              <w:pStyle w:val="TableParagraph"/>
              <w:spacing w:before="4"/>
              <w:rPr>
                <w:b/>
                <w:sz w:val="23"/>
              </w:rPr>
            </w:pPr>
          </w:p>
          <w:p w14:paraId="275B03A1" w14:textId="77777777" w:rsidR="00373732" w:rsidRDefault="00FF6508">
            <w:pPr>
              <w:pStyle w:val="TableParagraph"/>
              <w:ind w:left="20"/>
              <w:jc w:val="center"/>
              <w:rPr>
                <w:sz w:val="18"/>
              </w:rPr>
            </w:pPr>
            <w:r>
              <w:rPr>
                <w:sz w:val="18"/>
              </w:rPr>
              <w:t>t</w:t>
            </w:r>
          </w:p>
        </w:tc>
        <w:tc>
          <w:tcPr>
            <w:tcW w:w="1484" w:type="dxa"/>
          </w:tcPr>
          <w:p w14:paraId="69A6FCA5" w14:textId="77777777" w:rsidR="00373732" w:rsidRDefault="00373732">
            <w:pPr>
              <w:pStyle w:val="TableParagraph"/>
              <w:spacing w:before="4"/>
              <w:rPr>
                <w:b/>
                <w:sz w:val="23"/>
              </w:rPr>
            </w:pPr>
          </w:p>
          <w:p w14:paraId="463738E2" w14:textId="77777777" w:rsidR="00373732" w:rsidRDefault="00FF6508">
            <w:pPr>
              <w:pStyle w:val="TableParagraph"/>
              <w:ind w:right="33"/>
              <w:jc w:val="right"/>
              <w:rPr>
                <w:sz w:val="18"/>
              </w:rPr>
            </w:pPr>
            <w:r>
              <w:rPr>
                <w:sz w:val="18"/>
              </w:rPr>
              <w:t>44,730</w:t>
            </w:r>
          </w:p>
        </w:tc>
        <w:tc>
          <w:tcPr>
            <w:tcW w:w="1373" w:type="dxa"/>
            <w:shd w:val="clear" w:color="auto" w:fill="FFFF00"/>
          </w:tcPr>
          <w:p w14:paraId="4F8E0201" w14:textId="77777777" w:rsidR="00373732" w:rsidRDefault="00373732">
            <w:pPr>
              <w:pStyle w:val="TableParagraph"/>
              <w:spacing w:before="4"/>
              <w:rPr>
                <w:b/>
                <w:sz w:val="23"/>
              </w:rPr>
            </w:pPr>
          </w:p>
          <w:p w14:paraId="15EFBA48" w14:textId="77777777" w:rsidR="00373732" w:rsidRDefault="00FF6508">
            <w:pPr>
              <w:pStyle w:val="TableParagraph"/>
              <w:ind w:right="92"/>
              <w:jc w:val="right"/>
              <w:rPr>
                <w:sz w:val="18"/>
              </w:rPr>
            </w:pPr>
            <w:r>
              <w:rPr>
                <w:sz w:val="18"/>
              </w:rPr>
              <w:t>1 900,00</w:t>
            </w:r>
          </w:p>
        </w:tc>
        <w:tc>
          <w:tcPr>
            <w:tcW w:w="1736" w:type="dxa"/>
          </w:tcPr>
          <w:p w14:paraId="28CA0E6F" w14:textId="77777777" w:rsidR="00373732" w:rsidRDefault="00373732">
            <w:pPr>
              <w:pStyle w:val="TableParagraph"/>
              <w:spacing w:before="4"/>
              <w:rPr>
                <w:b/>
                <w:sz w:val="23"/>
              </w:rPr>
            </w:pPr>
          </w:p>
          <w:p w14:paraId="6A988D97" w14:textId="77777777" w:rsidR="00373732" w:rsidRDefault="00FF6508">
            <w:pPr>
              <w:pStyle w:val="TableParagraph"/>
              <w:ind w:right="33"/>
              <w:jc w:val="right"/>
              <w:rPr>
                <w:sz w:val="18"/>
              </w:rPr>
            </w:pPr>
            <w:r>
              <w:rPr>
                <w:sz w:val="18"/>
              </w:rPr>
              <w:t>84 987,00</w:t>
            </w:r>
          </w:p>
        </w:tc>
      </w:tr>
      <w:tr w:rsidR="00373732" w14:paraId="5FA8E6B0" w14:textId="77777777">
        <w:trPr>
          <w:trHeight w:val="343"/>
        </w:trPr>
        <w:tc>
          <w:tcPr>
            <w:tcW w:w="504" w:type="dxa"/>
          </w:tcPr>
          <w:p w14:paraId="44171685" w14:textId="77777777" w:rsidR="00373732" w:rsidRDefault="00FF6508">
            <w:pPr>
              <w:pStyle w:val="TableParagraph"/>
              <w:spacing w:before="65"/>
              <w:ind w:left="112" w:right="95"/>
              <w:jc w:val="center"/>
              <w:rPr>
                <w:sz w:val="18"/>
              </w:rPr>
            </w:pPr>
            <w:r>
              <w:rPr>
                <w:sz w:val="18"/>
              </w:rPr>
              <w:t>17.</w:t>
            </w:r>
          </w:p>
        </w:tc>
        <w:tc>
          <w:tcPr>
            <w:tcW w:w="473" w:type="dxa"/>
          </w:tcPr>
          <w:p w14:paraId="44C7CA0D" w14:textId="77777777" w:rsidR="00373732" w:rsidRDefault="00FF6508">
            <w:pPr>
              <w:pStyle w:val="TableParagraph"/>
              <w:spacing w:before="65"/>
              <w:ind w:left="17"/>
              <w:jc w:val="center"/>
              <w:rPr>
                <w:sz w:val="18"/>
              </w:rPr>
            </w:pPr>
            <w:r>
              <w:rPr>
                <w:sz w:val="18"/>
              </w:rPr>
              <w:t>K</w:t>
            </w:r>
          </w:p>
        </w:tc>
        <w:tc>
          <w:tcPr>
            <w:tcW w:w="1577" w:type="dxa"/>
          </w:tcPr>
          <w:p w14:paraId="3F9F377A" w14:textId="77777777" w:rsidR="00373732" w:rsidRDefault="00FF6508">
            <w:pPr>
              <w:pStyle w:val="TableParagraph"/>
              <w:spacing w:before="65"/>
              <w:ind w:left="33"/>
              <w:rPr>
                <w:sz w:val="18"/>
              </w:rPr>
            </w:pPr>
            <w:r>
              <w:rPr>
                <w:sz w:val="18"/>
              </w:rPr>
              <w:t>765 01R</w:t>
            </w:r>
          </w:p>
        </w:tc>
        <w:tc>
          <w:tcPr>
            <w:tcW w:w="6387" w:type="dxa"/>
          </w:tcPr>
          <w:p w14:paraId="5A202C98" w14:textId="77777777" w:rsidR="00373732" w:rsidRDefault="00FF6508">
            <w:pPr>
              <w:pStyle w:val="TableParagraph"/>
              <w:spacing w:before="65"/>
              <w:ind w:left="33"/>
              <w:rPr>
                <w:sz w:val="18"/>
              </w:rPr>
            </w:pPr>
            <w:r>
              <w:rPr>
                <w:sz w:val="18"/>
              </w:rPr>
              <w:t>Stavební výtah, plošina</w:t>
            </w:r>
          </w:p>
        </w:tc>
        <w:tc>
          <w:tcPr>
            <w:tcW w:w="852" w:type="dxa"/>
          </w:tcPr>
          <w:p w14:paraId="1F5BA4ED" w14:textId="77777777" w:rsidR="00373732" w:rsidRDefault="00FF6508">
            <w:pPr>
              <w:pStyle w:val="TableParagraph"/>
              <w:spacing w:before="65"/>
              <w:ind w:left="254" w:right="235"/>
              <w:jc w:val="center"/>
              <w:rPr>
                <w:sz w:val="18"/>
              </w:rPr>
            </w:pPr>
            <w:r>
              <w:rPr>
                <w:sz w:val="18"/>
              </w:rPr>
              <w:t>kpl</w:t>
            </w:r>
          </w:p>
        </w:tc>
        <w:tc>
          <w:tcPr>
            <w:tcW w:w="1484" w:type="dxa"/>
          </w:tcPr>
          <w:p w14:paraId="19D2EC8B" w14:textId="77777777" w:rsidR="00373732" w:rsidRDefault="00FF6508">
            <w:pPr>
              <w:pStyle w:val="TableParagraph"/>
              <w:spacing w:before="65"/>
              <w:ind w:right="32"/>
              <w:jc w:val="right"/>
              <w:rPr>
                <w:sz w:val="18"/>
              </w:rPr>
            </w:pPr>
            <w:r>
              <w:rPr>
                <w:sz w:val="18"/>
              </w:rPr>
              <w:t>1,000</w:t>
            </w:r>
          </w:p>
        </w:tc>
        <w:tc>
          <w:tcPr>
            <w:tcW w:w="1373" w:type="dxa"/>
            <w:shd w:val="clear" w:color="auto" w:fill="FFFF00"/>
          </w:tcPr>
          <w:p w14:paraId="4BC95F2C" w14:textId="77777777" w:rsidR="00373732" w:rsidRDefault="00FF6508">
            <w:pPr>
              <w:pStyle w:val="TableParagraph"/>
              <w:spacing w:before="65"/>
              <w:ind w:right="93"/>
              <w:jc w:val="right"/>
              <w:rPr>
                <w:sz w:val="18"/>
              </w:rPr>
            </w:pPr>
            <w:r>
              <w:rPr>
                <w:sz w:val="18"/>
              </w:rPr>
              <w:t>60 000,00</w:t>
            </w:r>
          </w:p>
        </w:tc>
        <w:tc>
          <w:tcPr>
            <w:tcW w:w="1736" w:type="dxa"/>
          </w:tcPr>
          <w:p w14:paraId="0754EA30" w14:textId="77777777" w:rsidR="00373732" w:rsidRDefault="00FF6508">
            <w:pPr>
              <w:pStyle w:val="TableParagraph"/>
              <w:spacing w:before="65"/>
              <w:ind w:right="33"/>
              <w:jc w:val="right"/>
              <w:rPr>
                <w:sz w:val="18"/>
              </w:rPr>
            </w:pPr>
            <w:r>
              <w:rPr>
                <w:sz w:val="18"/>
              </w:rPr>
              <w:t>60 000,00</w:t>
            </w:r>
          </w:p>
        </w:tc>
      </w:tr>
    </w:tbl>
    <w:p w14:paraId="6DA6D111" w14:textId="64292784" w:rsidR="00373732" w:rsidRDefault="002B215F">
      <w:pPr>
        <w:pStyle w:val="Zkladntext"/>
        <w:spacing w:before="6"/>
        <w:rPr>
          <w:b/>
          <w:sz w:val="26"/>
        </w:rPr>
      </w:pPr>
      <w:r>
        <w:rPr>
          <w:noProof/>
        </w:rPr>
        <mc:AlternateContent>
          <mc:Choice Requires="wps">
            <w:drawing>
              <wp:anchor distT="0" distB="0" distL="0" distR="0" simplePos="0" relativeHeight="251673600" behindDoc="1" locked="0" layoutInCell="1" allowOverlap="1" wp14:anchorId="1500C48D" wp14:editId="609235DC">
                <wp:simplePos x="0" y="0"/>
                <wp:positionH relativeFrom="page">
                  <wp:posOffset>647065</wp:posOffset>
                </wp:positionH>
                <wp:positionV relativeFrom="paragraph">
                  <wp:posOffset>220345</wp:posOffset>
                </wp:positionV>
                <wp:extent cx="9135110" cy="220980"/>
                <wp:effectExtent l="0" t="0" r="0" b="0"/>
                <wp:wrapTopAndBottom/>
                <wp:docPr id="185347398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5110" cy="22098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4336" w14:textId="77777777" w:rsidR="00373732" w:rsidRDefault="00FF6508">
                            <w:pPr>
                              <w:tabs>
                                <w:tab w:val="left" w:pos="13460"/>
                              </w:tabs>
                              <w:spacing w:before="100"/>
                              <w:ind w:left="2589"/>
                              <w:rPr>
                                <w:b/>
                                <w:sz w:val="20"/>
                              </w:rPr>
                            </w:pPr>
                            <w:r>
                              <w:rPr>
                                <w:b/>
                                <w:color w:val="993366"/>
                                <w:sz w:val="20"/>
                              </w:rPr>
                              <w:t>VEDLEJŠÍ ROZPOČTOVÉ A</w:t>
                            </w:r>
                            <w:r>
                              <w:rPr>
                                <w:b/>
                                <w:color w:val="993366"/>
                                <w:spacing w:val="-23"/>
                                <w:sz w:val="20"/>
                              </w:rPr>
                              <w:t xml:space="preserve"> </w:t>
                            </w:r>
                            <w:r>
                              <w:rPr>
                                <w:b/>
                                <w:color w:val="993366"/>
                                <w:sz w:val="20"/>
                              </w:rPr>
                              <w:t>OSTATNÍ</w:t>
                            </w:r>
                            <w:r>
                              <w:rPr>
                                <w:b/>
                                <w:color w:val="993366"/>
                                <w:spacing w:val="-5"/>
                                <w:sz w:val="20"/>
                              </w:rPr>
                              <w:t xml:space="preserve"> </w:t>
                            </w:r>
                            <w:r>
                              <w:rPr>
                                <w:b/>
                                <w:color w:val="993366"/>
                                <w:spacing w:val="-3"/>
                                <w:sz w:val="20"/>
                              </w:rPr>
                              <w:t>NÁKLADY</w:t>
                            </w:r>
                            <w:r>
                              <w:rPr>
                                <w:b/>
                                <w:color w:val="993366"/>
                                <w:spacing w:val="-3"/>
                                <w:sz w:val="20"/>
                              </w:rPr>
                              <w:tab/>
                            </w:r>
                            <w:r>
                              <w:rPr>
                                <w:b/>
                                <w:color w:val="C00000"/>
                                <w:sz w:val="20"/>
                              </w:rPr>
                              <w:t>61</w:t>
                            </w:r>
                            <w:r>
                              <w:rPr>
                                <w:b/>
                                <w:color w:val="C00000"/>
                                <w:spacing w:val="-7"/>
                                <w:sz w:val="20"/>
                              </w:rPr>
                              <w:t xml:space="preserve"> </w:t>
                            </w:r>
                            <w:r>
                              <w:rPr>
                                <w:b/>
                                <w:color w:val="C00000"/>
                                <w:sz w:val="20"/>
                              </w:rPr>
                              <w:t>900,00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C48D" id="Text Box 42" o:spid="_x0000_s1034" type="#_x0000_t202" style="position:absolute;margin-left:50.95pt;margin-top:17.35pt;width:719.3pt;height:17.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" filled="f" strokeweight=".14pt">
                <v:textbox inset="0,0,0,0">
                  <w:txbxContent>
                    <w:p w14:paraId="289B4336" w14:textId="77777777" w:rsidR="00373732" w:rsidRDefault="00FF6508">
                      <w:pPr>
                        <w:tabs>
                          <w:tab w:val="left" w:pos="13460"/>
                        </w:tabs>
                        <w:spacing w:before="100"/>
                        <w:ind w:left="2589"/>
                        <w:rPr>
                          <w:b/>
                          <w:sz w:val="20"/>
                        </w:rPr>
                      </w:pPr>
                      <w:r>
                        <w:rPr>
                          <w:b/>
                          <w:color w:val="993366"/>
                          <w:sz w:val="20"/>
                        </w:rPr>
                        <w:t>VEDLEJŠÍ ROZPOČTOVÉ A</w:t>
                      </w:r>
                      <w:r>
                        <w:rPr>
                          <w:b/>
                          <w:color w:val="993366"/>
                          <w:spacing w:val="-23"/>
                          <w:sz w:val="20"/>
                        </w:rPr>
                        <w:t xml:space="preserve"> </w:t>
                      </w:r>
                      <w:r>
                        <w:rPr>
                          <w:b/>
                          <w:color w:val="993366"/>
                          <w:sz w:val="20"/>
                        </w:rPr>
                        <w:t>OSTATNÍ</w:t>
                      </w:r>
                      <w:r>
                        <w:rPr>
                          <w:b/>
                          <w:color w:val="993366"/>
                          <w:spacing w:val="-5"/>
                          <w:sz w:val="20"/>
                        </w:rPr>
                        <w:t xml:space="preserve"> </w:t>
                      </w:r>
                      <w:r>
                        <w:rPr>
                          <w:b/>
                          <w:color w:val="993366"/>
                          <w:spacing w:val="-3"/>
                          <w:sz w:val="20"/>
                        </w:rPr>
                        <w:t>NÁKLADY</w:t>
                      </w:r>
                      <w:r>
                        <w:rPr>
                          <w:b/>
                          <w:color w:val="993366"/>
                          <w:spacing w:val="-3"/>
                          <w:sz w:val="20"/>
                        </w:rPr>
                        <w:tab/>
                      </w:r>
                      <w:r>
                        <w:rPr>
                          <w:b/>
                          <w:color w:val="C00000"/>
                          <w:sz w:val="20"/>
                        </w:rPr>
                        <w:t>61</w:t>
                      </w:r>
                      <w:r>
                        <w:rPr>
                          <w:b/>
                          <w:color w:val="C00000"/>
                          <w:spacing w:val="-7"/>
                          <w:sz w:val="20"/>
                        </w:rPr>
                        <w:t xml:space="preserve"> </w:t>
                      </w:r>
                      <w:r>
                        <w:rPr>
                          <w:b/>
                          <w:color w:val="C00000"/>
                          <w:sz w:val="20"/>
                        </w:rPr>
                        <w:t>900,00</w:t>
                      </w:r>
                    </w:p>
                  </w:txbxContent>
                </v:textbox>
                <w10:wrap type="topAndBottom" anchorx="page"/>
              </v:shape>
            </w:pict>
          </mc:Fallback>
        </mc:AlternateContent>
      </w:r>
    </w:p>
    <w:p w14:paraId="33AF5EEE" w14:textId="77777777" w:rsidR="00373732" w:rsidRDefault="00373732">
      <w:pPr>
        <w:pStyle w:val="Zkladntext"/>
        <w:spacing w:before="10"/>
        <w:rPr>
          <w:b/>
          <w:sz w:val="18"/>
        </w:rPr>
      </w:pPr>
    </w:p>
    <w:p w14:paraId="69D99DB6" w14:textId="77777777" w:rsidR="00373732" w:rsidRDefault="00FF6508">
      <w:pPr>
        <w:tabs>
          <w:tab w:val="left" w:pos="10871"/>
        </w:tabs>
        <w:spacing w:after="16"/>
        <w:ind w:right="172"/>
        <w:jc w:val="right"/>
        <w:rPr>
          <w:b/>
          <w:sz w:val="20"/>
        </w:rPr>
      </w:pPr>
      <w:r>
        <w:rPr>
          <w:b/>
          <w:color w:val="003366"/>
          <w:sz w:val="20"/>
        </w:rPr>
        <w:t>VRN</w:t>
      </w:r>
      <w:r>
        <w:rPr>
          <w:b/>
          <w:color w:val="003366"/>
          <w:sz w:val="20"/>
        </w:rPr>
        <w:tab/>
        <w:t>61</w:t>
      </w:r>
      <w:r>
        <w:rPr>
          <w:b/>
          <w:color w:val="003366"/>
          <w:spacing w:val="-12"/>
          <w:sz w:val="20"/>
        </w:rPr>
        <w:t xml:space="preserve"> </w:t>
      </w:r>
      <w:r>
        <w:rPr>
          <w:b/>
          <w:color w:val="003366"/>
          <w:sz w:val="20"/>
        </w:rPr>
        <w:t>900,00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3736EEA6" w14:textId="77777777">
        <w:trPr>
          <w:trHeight w:val="242"/>
        </w:trPr>
        <w:tc>
          <w:tcPr>
            <w:tcW w:w="504" w:type="dxa"/>
          </w:tcPr>
          <w:p w14:paraId="5C84335F" w14:textId="77777777" w:rsidR="00373732" w:rsidRDefault="00FF6508">
            <w:pPr>
              <w:pStyle w:val="TableParagraph"/>
              <w:spacing w:line="222" w:lineRule="exact"/>
              <w:ind w:left="112" w:right="95"/>
              <w:jc w:val="center"/>
              <w:rPr>
                <w:sz w:val="20"/>
              </w:rPr>
            </w:pPr>
            <w:r>
              <w:rPr>
                <w:sz w:val="20"/>
              </w:rPr>
              <w:t>1.</w:t>
            </w:r>
          </w:p>
        </w:tc>
        <w:tc>
          <w:tcPr>
            <w:tcW w:w="473" w:type="dxa"/>
          </w:tcPr>
          <w:p w14:paraId="56B39EB3" w14:textId="77777777" w:rsidR="00373732" w:rsidRDefault="00FF6508">
            <w:pPr>
              <w:pStyle w:val="TableParagraph"/>
              <w:spacing w:line="222" w:lineRule="exact"/>
              <w:ind w:left="20"/>
              <w:jc w:val="center"/>
              <w:rPr>
                <w:sz w:val="20"/>
              </w:rPr>
            </w:pPr>
            <w:r>
              <w:rPr>
                <w:w w:val="99"/>
                <w:sz w:val="20"/>
              </w:rPr>
              <w:t>K</w:t>
            </w:r>
          </w:p>
        </w:tc>
        <w:tc>
          <w:tcPr>
            <w:tcW w:w="1577" w:type="dxa"/>
          </w:tcPr>
          <w:p w14:paraId="43DC150A" w14:textId="77777777" w:rsidR="00373732" w:rsidRDefault="00FF6508">
            <w:pPr>
              <w:pStyle w:val="TableParagraph"/>
              <w:spacing w:before="17" w:line="205" w:lineRule="exact"/>
              <w:ind w:left="33"/>
              <w:rPr>
                <w:sz w:val="18"/>
              </w:rPr>
            </w:pPr>
            <w:r>
              <w:rPr>
                <w:sz w:val="18"/>
              </w:rPr>
              <w:t>30001000</w:t>
            </w:r>
          </w:p>
        </w:tc>
        <w:tc>
          <w:tcPr>
            <w:tcW w:w="6387" w:type="dxa"/>
          </w:tcPr>
          <w:p w14:paraId="6D1FFC91" w14:textId="77777777" w:rsidR="00373732" w:rsidRDefault="00FF6508">
            <w:pPr>
              <w:pStyle w:val="TableParagraph"/>
              <w:spacing w:before="17" w:line="205" w:lineRule="exact"/>
              <w:ind w:left="33"/>
              <w:rPr>
                <w:sz w:val="18"/>
              </w:rPr>
            </w:pPr>
            <w:r>
              <w:rPr>
                <w:sz w:val="18"/>
              </w:rPr>
              <w:t>Zařízení staveniště</w:t>
            </w:r>
          </w:p>
        </w:tc>
        <w:tc>
          <w:tcPr>
            <w:tcW w:w="852" w:type="dxa"/>
          </w:tcPr>
          <w:p w14:paraId="7F294201" w14:textId="77777777" w:rsidR="00373732" w:rsidRDefault="00373732">
            <w:pPr>
              <w:pStyle w:val="TableParagraph"/>
              <w:rPr>
                <w:rFonts w:ascii="Times New Roman"/>
                <w:sz w:val="16"/>
              </w:rPr>
            </w:pPr>
          </w:p>
        </w:tc>
        <w:tc>
          <w:tcPr>
            <w:tcW w:w="1484" w:type="dxa"/>
          </w:tcPr>
          <w:p w14:paraId="6CD61FF7"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6D952D74" w14:textId="77777777" w:rsidR="00373732" w:rsidRDefault="00FF6508">
            <w:pPr>
              <w:pStyle w:val="TableParagraph"/>
              <w:spacing w:before="14"/>
              <w:ind w:right="93"/>
              <w:jc w:val="right"/>
              <w:rPr>
                <w:sz w:val="18"/>
              </w:rPr>
            </w:pPr>
            <w:r>
              <w:rPr>
                <w:sz w:val="18"/>
              </w:rPr>
              <w:t>25 000,00</w:t>
            </w:r>
          </w:p>
        </w:tc>
        <w:tc>
          <w:tcPr>
            <w:tcW w:w="1736" w:type="dxa"/>
          </w:tcPr>
          <w:p w14:paraId="0EFDBC8C" w14:textId="77777777" w:rsidR="00373732" w:rsidRDefault="00FF6508">
            <w:pPr>
              <w:pStyle w:val="TableParagraph"/>
              <w:spacing w:before="14"/>
              <w:ind w:right="33"/>
              <w:jc w:val="right"/>
              <w:rPr>
                <w:sz w:val="18"/>
              </w:rPr>
            </w:pPr>
            <w:r>
              <w:rPr>
                <w:sz w:val="18"/>
              </w:rPr>
              <w:t>25 000,00</w:t>
            </w:r>
          </w:p>
        </w:tc>
      </w:tr>
      <w:tr w:rsidR="00373732" w14:paraId="16DB0682" w14:textId="77777777">
        <w:trPr>
          <w:trHeight w:val="242"/>
        </w:trPr>
        <w:tc>
          <w:tcPr>
            <w:tcW w:w="504" w:type="dxa"/>
          </w:tcPr>
          <w:p w14:paraId="516E1B17" w14:textId="77777777" w:rsidR="00373732" w:rsidRDefault="00FF6508">
            <w:pPr>
              <w:pStyle w:val="TableParagraph"/>
              <w:spacing w:line="222" w:lineRule="exact"/>
              <w:ind w:left="112" w:right="95"/>
              <w:jc w:val="center"/>
              <w:rPr>
                <w:sz w:val="20"/>
              </w:rPr>
            </w:pPr>
            <w:r>
              <w:rPr>
                <w:sz w:val="20"/>
              </w:rPr>
              <w:t>2.</w:t>
            </w:r>
          </w:p>
        </w:tc>
        <w:tc>
          <w:tcPr>
            <w:tcW w:w="473" w:type="dxa"/>
          </w:tcPr>
          <w:p w14:paraId="08121175" w14:textId="77777777" w:rsidR="00373732" w:rsidRDefault="00FF6508">
            <w:pPr>
              <w:pStyle w:val="TableParagraph"/>
              <w:spacing w:line="222" w:lineRule="exact"/>
              <w:ind w:left="20"/>
              <w:jc w:val="center"/>
              <w:rPr>
                <w:sz w:val="20"/>
              </w:rPr>
            </w:pPr>
            <w:r>
              <w:rPr>
                <w:w w:val="99"/>
                <w:sz w:val="20"/>
              </w:rPr>
              <w:t>K</w:t>
            </w:r>
          </w:p>
        </w:tc>
        <w:tc>
          <w:tcPr>
            <w:tcW w:w="1577" w:type="dxa"/>
          </w:tcPr>
          <w:p w14:paraId="38346FA6" w14:textId="77777777" w:rsidR="00373732" w:rsidRDefault="00FF6508">
            <w:pPr>
              <w:pStyle w:val="TableParagraph"/>
              <w:spacing w:before="14"/>
              <w:ind w:left="33"/>
              <w:rPr>
                <w:sz w:val="18"/>
              </w:rPr>
            </w:pPr>
            <w:r>
              <w:rPr>
                <w:sz w:val="18"/>
              </w:rPr>
              <w:t>034002000</w:t>
            </w:r>
          </w:p>
        </w:tc>
        <w:tc>
          <w:tcPr>
            <w:tcW w:w="6387" w:type="dxa"/>
          </w:tcPr>
          <w:p w14:paraId="4EAC0B58" w14:textId="77777777" w:rsidR="00373732" w:rsidRDefault="00FF6508">
            <w:pPr>
              <w:pStyle w:val="TableParagraph"/>
              <w:spacing w:before="14"/>
              <w:ind w:left="33"/>
              <w:rPr>
                <w:sz w:val="18"/>
              </w:rPr>
            </w:pPr>
            <w:r>
              <w:rPr>
                <w:sz w:val="18"/>
              </w:rPr>
              <w:t>Zabezpečení staveniště</w:t>
            </w:r>
          </w:p>
        </w:tc>
        <w:tc>
          <w:tcPr>
            <w:tcW w:w="852" w:type="dxa"/>
          </w:tcPr>
          <w:p w14:paraId="393C1938" w14:textId="77777777" w:rsidR="00373732" w:rsidRDefault="00373732">
            <w:pPr>
              <w:pStyle w:val="TableParagraph"/>
              <w:rPr>
                <w:rFonts w:ascii="Times New Roman"/>
                <w:sz w:val="16"/>
              </w:rPr>
            </w:pPr>
          </w:p>
        </w:tc>
        <w:tc>
          <w:tcPr>
            <w:tcW w:w="1484" w:type="dxa"/>
          </w:tcPr>
          <w:p w14:paraId="51A0428C"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0C25E076" w14:textId="77777777" w:rsidR="00373732" w:rsidRDefault="00FF6508">
            <w:pPr>
              <w:pStyle w:val="TableParagraph"/>
              <w:spacing w:before="14"/>
              <w:ind w:right="92"/>
              <w:jc w:val="right"/>
              <w:rPr>
                <w:sz w:val="18"/>
              </w:rPr>
            </w:pPr>
            <w:r>
              <w:rPr>
                <w:sz w:val="18"/>
              </w:rPr>
              <w:t>8 000,00</w:t>
            </w:r>
          </w:p>
        </w:tc>
        <w:tc>
          <w:tcPr>
            <w:tcW w:w="1736" w:type="dxa"/>
          </w:tcPr>
          <w:p w14:paraId="2420BC0D" w14:textId="77777777" w:rsidR="00373732" w:rsidRDefault="00FF6508">
            <w:pPr>
              <w:pStyle w:val="TableParagraph"/>
              <w:spacing w:before="14"/>
              <w:ind w:right="33"/>
              <w:jc w:val="right"/>
              <w:rPr>
                <w:sz w:val="18"/>
              </w:rPr>
            </w:pPr>
            <w:r>
              <w:rPr>
                <w:sz w:val="18"/>
              </w:rPr>
              <w:t>8 000,00</w:t>
            </w:r>
          </w:p>
        </w:tc>
      </w:tr>
      <w:tr w:rsidR="00373732" w14:paraId="35F3546A" w14:textId="77777777">
        <w:trPr>
          <w:trHeight w:val="242"/>
        </w:trPr>
        <w:tc>
          <w:tcPr>
            <w:tcW w:w="504" w:type="dxa"/>
          </w:tcPr>
          <w:p w14:paraId="6B955D26" w14:textId="77777777" w:rsidR="00373732" w:rsidRDefault="00FF6508">
            <w:pPr>
              <w:pStyle w:val="TableParagraph"/>
              <w:spacing w:line="222" w:lineRule="exact"/>
              <w:ind w:left="112" w:right="95"/>
              <w:jc w:val="center"/>
              <w:rPr>
                <w:sz w:val="20"/>
              </w:rPr>
            </w:pPr>
            <w:r>
              <w:rPr>
                <w:sz w:val="20"/>
              </w:rPr>
              <w:t>3.</w:t>
            </w:r>
          </w:p>
        </w:tc>
        <w:tc>
          <w:tcPr>
            <w:tcW w:w="473" w:type="dxa"/>
          </w:tcPr>
          <w:p w14:paraId="5C237649" w14:textId="77777777" w:rsidR="00373732" w:rsidRDefault="00FF6508">
            <w:pPr>
              <w:pStyle w:val="TableParagraph"/>
              <w:spacing w:line="222" w:lineRule="exact"/>
              <w:ind w:left="20"/>
              <w:jc w:val="center"/>
              <w:rPr>
                <w:sz w:val="20"/>
              </w:rPr>
            </w:pPr>
            <w:r>
              <w:rPr>
                <w:w w:val="99"/>
                <w:sz w:val="20"/>
              </w:rPr>
              <w:t>K</w:t>
            </w:r>
          </w:p>
        </w:tc>
        <w:tc>
          <w:tcPr>
            <w:tcW w:w="1577" w:type="dxa"/>
          </w:tcPr>
          <w:p w14:paraId="577DB58B" w14:textId="77777777" w:rsidR="00373732" w:rsidRDefault="00FF6508">
            <w:pPr>
              <w:pStyle w:val="TableParagraph"/>
              <w:spacing w:before="14"/>
              <w:ind w:left="33"/>
              <w:rPr>
                <w:sz w:val="18"/>
              </w:rPr>
            </w:pPr>
            <w:r>
              <w:rPr>
                <w:sz w:val="18"/>
              </w:rPr>
              <w:t>058103000</w:t>
            </w:r>
          </w:p>
        </w:tc>
        <w:tc>
          <w:tcPr>
            <w:tcW w:w="6387" w:type="dxa"/>
          </w:tcPr>
          <w:p w14:paraId="0CAA8C56" w14:textId="77777777" w:rsidR="00373732" w:rsidRDefault="00FF6508">
            <w:pPr>
              <w:pStyle w:val="TableParagraph"/>
              <w:spacing w:before="14"/>
              <w:ind w:left="33"/>
              <w:rPr>
                <w:sz w:val="18"/>
              </w:rPr>
            </w:pPr>
            <w:r>
              <w:rPr>
                <w:sz w:val="18"/>
              </w:rPr>
              <w:t>Poplatek za zábor veřejného prostranství</w:t>
            </w:r>
          </w:p>
        </w:tc>
        <w:tc>
          <w:tcPr>
            <w:tcW w:w="852" w:type="dxa"/>
          </w:tcPr>
          <w:p w14:paraId="05D675DE" w14:textId="77777777" w:rsidR="00373732" w:rsidRDefault="00373732">
            <w:pPr>
              <w:pStyle w:val="TableParagraph"/>
              <w:rPr>
                <w:rFonts w:ascii="Times New Roman"/>
                <w:sz w:val="16"/>
              </w:rPr>
            </w:pPr>
          </w:p>
        </w:tc>
        <w:tc>
          <w:tcPr>
            <w:tcW w:w="1484" w:type="dxa"/>
          </w:tcPr>
          <w:p w14:paraId="0F748916"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04BBD6C1" w14:textId="77777777" w:rsidR="00373732" w:rsidRDefault="00FF6508">
            <w:pPr>
              <w:pStyle w:val="TableParagraph"/>
              <w:spacing w:before="14"/>
              <w:ind w:right="93"/>
              <w:jc w:val="right"/>
              <w:rPr>
                <w:sz w:val="18"/>
              </w:rPr>
            </w:pPr>
            <w:r>
              <w:rPr>
                <w:sz w:val="18"/>
              </w:rPr>
              <w:t>28 900,00</w:t>
            </w:r>
          </w:p>
        </w:tc>
        <w:tc>
          <w:tcPr>
            <w:tcW w:w="1736" w:type="dxa"/>
          </w:tcPr>
          <w:p w14:paraId="352A61B6" w14:textId="77777777" w:rsidR="00373732" w:rsidRDefault="00FF6508">
            <w:pPr>
              <w:pStyle w:val="TableParagraph"/>
              <w:spacing w:before="14"/>
              <w:ind w:right="33"/>
              <w:jc w:val="right"/>
              <w:rPr>
                <w:sz w:val="18"/>
              </w:rPr>
            </w:pPr>
            <w:r>
              <w:rPr>
                <w:sz w:val="18"/>
              </w:rPr>
              <w:t>28 900,00</w:t>
            </w:r>
          </w:p>
        </w:tc>
      </w:tr>
    </w:tbl>
    <w:p w14:paraId="52FA436B" w14:textId="77777777" w:rsidR="00373732" w:rsidRDefault="00373732">
      <w:pPr>
        <w:jc w:val="right"/>
        <w:rPr>
          <w:sz w:val="18"/>
        </w:rPr>
        <w:sectPr w:rsidR="00373732">
          <w:footerReference w:type="default" r:id="rId11"/>
          <w:pgSz w:w="16840" w:h="11910" w:orient="landscape"/>
          <w:pgMar w:top="1100" w:right="1300" w:bottom="280" w:left="900" w:header="0" w:footer="0" w:gutter="0"/>
          <w:cols w:space="708"/>
        </w:sectPr>
      </w:pPr>
    </w:p>
    <w:p w14:paraId="65F942B3" w14:textId="1274153A" w:rsidR="00373732" w:rsidRDefault="002B215F">
      <w:pPr>
        <w:pStyle w:val="Zkladntext"/>
        <w:ind w:left="107"/>
      </w:pPr>
      <w:r>
        <w:rPr>
          <w:noProof/>
        </w:rPr>
        <w:lastRenderedPageBreak/>
        <mc:AlternateContent>
          <mc:Choice Requires="wpg">
            <w:drawing>
              <wp:anchor distT="0" distB="0" distL="114300" distR="114300" simplePos="0" relativeHeight="251677696" behindDoc="0" locked="0" layoutInCell="1" allowOverlap="1" wp14:anchorId="59811D61" wp14:editId="2282E411">
                <wp:simplePos x="0" y="0"/>
                <wp:positionH relativeFrom="page">
                  <wp:posOffset>652145</wp:posOffset>
                </wp:positionH>
                <wp:positionV relativeFrom="page">
                  <wp:posOffset>717550</wp:posOffset>
                </wp:positionV>
                <wp:extent cx="9135110" cy="12700"/>
                <wp:effectExtent l="0" t="0" r="0" b="0"/>
                <wp:wrapNone/>
                <wp:docPr id="47008990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12700"/>
                          <a:chOff x="1027" y="1130"/>
                          <a:chExt cx="14386" cy="20"/>
                        </a:xfrm>
                      </wpg:grpSpPr>
                      <wps:wsp>
                        <wps:cNvPr id="1196193841" name="Line 41"/>
                        <wps:cNvCnPr>
                          <a:cxnSpLocks noChangeShapeType="1"/>
                        </wps:cNvCnPr>
                        <wps:spPr bwMode="auto">
                          <a:xfrm>
                            <a:off x="1028" y="1132"/>
                            <a:ext cx="143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51312482" name="Line 40"/>
                        <wps:cNvCnPr>
                          <a:cxnSpLocks noChangeShapeType="1"/>
                        </wps:cNvCnPr>
                        <wps:spPr bwMode="auto">
                          <a:xfrm>
                            <a:off x="1027" y="1140"/>
                            <a:ext cx="143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7EEC91" id="Group 39" o:spid="_x0000_s1026" style="position:absolute;margin-left:51.35pt;margin-top:56.5pt;width:719.3pt;height:1pt;z-index:251677696;mso-position-horizontal-relative:page;mso-position-vertical-relative:page" coordorigin="1027,1130" coordsize="14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">
                <v:line id="Line 41" o:spid="_x0000_s1027" style="position:absolute;visibility:visible;mso-wrap-style:square" from="1028,1132" to="1541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" strokeweight=".14pt"/>
                <v:line id="Line 40" o:spid="_x0000_s1028" style="position:absolute;visibility:visible;mso-wrap-style:square" from="1027,1140" to="15413,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" strokeweight=".96pt"/>
                <w10:wrap anchorx="page" anchory="page"/>
              </v:group>
            </w:pict>
          </mc:Fallback>
        </mc:AlternateContent>
      </w:r>
      <w:r>
        <w:rPr>
          <w:noProof/>
        </w:rPr>
        <mc:AlternateContent>
          <mc:Choice Requires="wpg">
            <w:drawing>
              <wp:anchor distT="0" distB="0" distL="114300" distR="114300" simplePos="0" relativeHeight="251678720" behindDoc="0" locked="0" layoutInCell="1" allowOverlap="1" wp14:anchorId="4950E901" wp14:editId="50052C54">
                <wp:simplePos x="0" y="0"/>
                <wp:positionH relativeFrom="page">
                  <wp:posOffset>652145</wp:posOffset>
                </wp:positionH>
                <wp:positionV relativeFrom="page">
                  <wp:posOffset>938530</wp:posOffset>
                </wp:positionV>
                <wp:extent cx="9135110" cy="12700"/>
                <wp:effectExtent l="0" t="0" r="0" b="0"/>
                <wp:wrapNone/>
                <wp:docPr id="6009070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12700"/>
                          <a:chOff x="1027" y="1478"/>
                          <a:chExt cx="14386" cy="20"/>
                        </a:xfrm>
                      </wpg:grpSpPr>
                      <wps:wsp>
                        <wps:cNvPr id="1646954169" name="Line 38"/>
                        <wps:cNvCnPr>
                          <a:cxnSpLocks noChangeShapeType="1"/>
                        </wps:cNvCnPr>
                        <wps:spPr bwMode="auto">
                          <a:xfrm>
                            <a:off x="1028" y="1480"/>
                            <a:ext cx="143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22071678" name="Line 37"/>
                        <wps:cNvCnPr>
                          <a:cxnSpLocks noChangeShapeType="1"/>
                        </wps:cNvCnPr>
                        <wps:spPr bwMode="auto">
                          <a:xfrm>
                            <a:off x="1027" y="1488"/>
                            <a:ext cx="143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FBD8A" id="Group 36" o:spid="_x0000_s1026" style="position:absolute;margin-left:51.35pt;margin-top:73.9pt;width:719.3pt;height:1pt;z-index:251678720;mso-position-horizontal-relative:page;mso-position-vertical-relative:page" coordorigin="1027,1478" coordsize="14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">
                <v:line id="Line 38" o:spid="_x0000_s1027" style="position:absolute;visibility:visible;mso-wrap-style:square" from="1028,1480" to="15412,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" strokeweight=".14pt"/>
                <v:line id="Line 37" o:spid="_x0000_s1028" style="position:absolute;visibility:visible;mso-wrap-style:square" from="1027,1488" to="1541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" strokeweight=".96pt"/>
                <w10:wrap anchorx="page" anchory="page"/>
              </v:group>
            </w:pict>
          </mc:Fallback>
        </mc:AlternateContent>
      </w:r>
      <w:r>
        <w:rPr>
          <w:noProof/>
        </w:rPr>
        <mc:AlternateContent>
          <mc:Choice Requires="wpg">
            <w:drawing>
              <wp:inline distT="0" distB="0" distL="0" distR="0" wp14:anchorId="024DB710" wp14:editId="637EEE7B">
                <wp:extent cx="9147175" cy="233680"/>
                <wp:effectExtent l="1270" t="3175" r="5080" b="1270"/>
                <wp:docPr id="162718438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7175" cy="233680"/>
                          <a:chOff x="0" y="0"/>
                          <a:chExt cx="14405" cy="368"/>
                        </a:xfrm>
                      </wpg:grpSpPr>
                      <wps:wsp>
                        <wps:cNvPr id="451358458" name="Text Box 35"/>
                        <wps:cNvSpPr txBox="1">
                          <a:spLocks noChangeArrowheads="1"/>
                        </wps:cNvSpPr>
                        <wps:spPr bwMode="auto">
                          <a:xfrm>
                            <a:off x="12659" y="9"/>
                            <a:ext cx="1736" cy="348"/>
                          </a:xfrm>
                          <a:prstGeom prst="rect">
                            <a:avLst/>
                          </a:prstGeom>
                          <a:solidFill>
                            <a:srgbClr val="FFFF00"/>
                          </a:solidFill>
                          <a:ln w="12319">
                            <a:solidFill>
                              <a:srgbClr val="000000"/>
                            </a:solidFill>
                            <a:miter lim="800000"/>
                            <a:headEnd/>
                            <a:tailEnd/>
                          </a:ln>
                        </wps:spPr>
                        <wps:txbx>
                          <w:txbxContent>
                            <w:p w14:paraId="0CBC03BB" w14:textId="77777777" w:rsidR="00373732" w:rsidRDefault="00FF6508">
                              <w:pPr>
                                <w:spacing w:before="79"/>
                                <w:ind w:left="527"/>
                                <w:rPr>
                                  <w:b/>
                                  <w:sz w:val="20"/>
                                </w:rPr>
                              </w:pPr>
                              <w:r>
                                <w:rPr>
                                  <w:b/>
                                  <w:sz w:val="20"/>
                                </w:rPr>
                                <w:t>1 992 983,55</w:t>
                              </w:r>
                            </w:p>
                          </w:txbxContent>
                        </wps:txbx>
                        <wps:bodyPr rot="0" vert="horz" wrap="square" lIns="0" tIns="0" rIns="0" bIns="0" anchor="t" anchorCtr="0" upright="1">
                          <a:noAutofit/>
                        </wps:bodyPr>
                      </wps:wsp>
                      <wps:wsp>
                        <wps:cNvPr id="1385432720" name="Text Box 34"/>
                        <wps:cNvSpPr txBox="1">
                          <a:spLocks noChangeArrowheads="1"/>
                        </wps:cNvSpPr>
                        <wps:spPr bwMode="auto">
                          <a:xfrm>
                            <a:off x="9" y="9"/>
                            <a:ext cx="12650" cy="348"/>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CB4B75" w14:textId="77777777" w:rsidR="00373732" w:rsidRDefault="00FF6508">
                              <w:pPr>
                                <w:spacing w:before="60"/>
                                <w:ind w:left="2585"/>
                                <w:rPr>
                                  <w:b/>
                                </w:rPr>
                              </w:pPr>
                              <w:r>
                                <w:rPr>
                                  <w:b/>
                                </w:rPr>
                                <w:t>Náklady celkem</w:t>
                              </w:r>
                            </w:p>
                          </w:txbxContent>
                        </wps:txbx>
                        <wps:bodyPr rot="0" vert="horz" wrap="square" lIns="0" tIns="0" rIns="0" bIns="0" anchor="t" anchorCtr="0" upright="1">
                          <a:noAutofit/>
                        </wps:bodyPr>
                      </wps:wsp>
                    </wpg:wgp>
                  </a:graphicData>
                </a:graphic>
              </wp:inline>
            </w:drawing>
          </mc:Choice>
          <mc:Fallback>
            <w:pict>
              <v:group w14:anchorId="024DB710" id="Group 33" o:spid="_x0000_s1035" style="width:720.25pt;height:18.4pt;mso-position-horizontal-relative:char;mso-position-vertical-relative:line" coordsize="1440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">
                <v:shape id="Text Box 35" o:spid="_x0000_s1036" type="#_x0000_t202" style="position:absolute;left:12659;top:9;width:173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" fillcolor="yellow" strokeweight=".97pt">
                  <v:textbox inset="0,0,0,0">
                    <w:txbxContent>
                      <w:p w14:paraId="0CBC03BB" w14:textId="77777777" w:rsidR="00373732" w:rsidRDefault="00FF6508">
                        <w:pPr>
                          <w:spacing w:before="79"/>
                          <w:ind w:left="527"/>
                          <w:rPr>
                            <w:b/>
                            <w:sz w:val="20"/>
                          </w:rPr>
                        </w:pPr>
                        <w:r>
                          <w:rPr>
                            <w:b/>
                            <w:sz w:val="20"/>
                          </w:rPr>
                          <w:t>1 992 983,55</w:t>
                        </w:r>
                      </w:p>
                    </w:txbxContent>
                  </v:textbox>
                </v:shape>
                <v:shape id="Text Box 34" o:spid="_x0000_s1037" type="#_x0000_t202" style="position:absolute;left:9;top:9;width:1265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" filled="f" strokeweight=".97pt">
                  <v:textbox inset="0,0,0,0">
                    <w:txbxContent>
                      <w:p w14:paraId="10CB4B75" w14:textId="77777777" w:rsidR="00373732" w:rsidRDefault="00FF6508">
                        <w:pPr>
                          <w:spacing w:before="60"/>
                          <w:ind w:left="2585"/>
                          <w:rPr>
                            <w:b/>
                          </w:rPr>
                        </w:pPr>
                        <w:r>
                          <w:rPr>
                            <w:b/>
                          </w:rPr>
                          <w:t>Náklady celkem</w:t>
                        </w:r>
                      </w:p>
                    </w:txbxContent>
                  </v:textbox>
                </v:shape>
                <w10:anchorlock/>
              </v:group>
            </w:pict>
          </mc:Fallback>
        </mc:AlternateContent>
      </w:r>
    </w:p>
    <w:p w14:paraId="2680BD46" w14:textId="77777777" w:rsidR="00373732" w:rsidRDefault="00373732">
      <w:pPr>
        <w:sectPr w:rsidR="00373732">
          <w:footerReference w:type="default" r:id="rId12"/>
          <w:pgSz w:w="16840" w:h="11910" w:orient="landscape"/>
          <w:pgMar w:top="1100" w:right="1300" w:bottom="280" w:left="900" w:header="0" w:footer="0" w:gutter="0"/>
          <w:cols w:space="708"/>
        </w:sectPr>
      </w:pPr>
    </w:p>
    <w:p w14:paraId="33E9DDA7" w14:textId="0EE12340" w:rsidR="00373732" w:rsidRDefault="002B215F">
      <w:pPr>
        <w:pStyle w:val="Zkladntext"/>
        <w:ind w:left="107"/>
      </w:pPr>
      <w:r>
        <w:rPr>
          <w:noProof/>
        </w:rPr>
        <w:lastRenderedPageBreak/>
        <mc:AlternateContent>
          <mc:Choice Requires="wpg">
            <w:drawing>
              <wp:anchor distT="0" distB="0" distL="114300" distR="114300" simplePos="0" relativeHeight="251685888" behindDoc="0" locked="0" layoutInCell="1" allowOverlap="1" wp14:anchorId="7A749FAD" wp14:editId="080A5164">
                <wp:simplePos x="0" y="0"/>
                <wp:positionH relativeFrom="page">
                  <wp:posOffset>652145</wp:posOffset>
                </wp:positionH>
                <wp:positionV relativeFrom="page">
                  <wp:posOffset>717550</wp:posOffset>
                </wp:positionV>
                <wp:extent cx="6219190" cy="12700"/>
                <wp:effectExtent l="0" t="0" r="0" b="0"/>
                <wp:wrapNone/>
                <wp:docPr id="101126419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130"/>
                          <a:chExt cx="9794" cy="20"/>
                        </a:xfrm>
                      </wpg:grpSpPr>
                      <wps:wsp>
                        <wps:cNvPr id="1800387055" name="Line 32"/>
                        <wps:cNvCnPr>
                          <a:cxnSpLocks noChangeShapeType="1"/>
                        </wps:cNvCnPr>
                        <wps:spPr bwMode="auto">
                          <a:xfrm>
                            <a:off x="1028" y="1132"/>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59763108" name="Line 31"/>
                        <wps:cNvCnPr>
                          <a:cxnSpLocks noChangeShapeType="1"/>
                        </wps:cNvCnPr>
                        <wps:spPr bwMode="auto">
                          <a:xfrm>
                            <a:off x="1027" y="1140"/>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A864E" id="Group 30" o:spid="_x0000_s1026" style="position:absolute;margin-left:51.35pt;margin-top:56.5pt;width:489.7pt;height:1pt;z-index:251685888;mso-position-horizontal-relative:page;mso-position-vertical-relative:page" coordorigin="1027,1130"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">
                <v:line id="Line 32" o:spid="_x0000_s1027" style="position:absolute;visibility:visible;mso-wrap-style:square" from="1028,1132" to="10819,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" strokeweight=".14pt"/>
                <v:line id="Line 31" o:spid="_x0000_s1028" style="position:absolute;visibility:visible;mso-wrap-style:square" from="1027,1140" to="10821,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" strokeweight=".96pt"/>
                <w10:wrap anchorx="page" anchory="page"/>
              </v:group>
            </w:pict>
          </mc:Fallback>
        </mc:AlternateContent>
      </w:r>
      <w:r>
        <w:rPr>
          <w:noProof/>
        </w:rPr>
        <mc:AlternateContent>
          <mc:Choice Requires="wpg">
            <w:drawing>
              <wp:anchor distT="0" distB="0" distL="114300" distR="114300" simplePos="0" relativeHeight="251686912" behindDoc="0" locked="0" layoutInCell="1" allowOverlap="1" wp14:anchorId="671E98E6" wp14:editId="02F26918">
                <wp:simplePos x="0" y="0"/>
                <wp:positionH relativeFrom="page">
                  <wp:posOffset>652145</wp:posOffset>
                </wp:positionH>
                <wp:positionV relativeFrom="page">
                  <wp:posOffset>911225</wp:posOffset>
                </wp:positionV>
                <wp:extent cx="6219190" cy="12700"/>
                <wp:effectExtent l="0" t="0" r="0" b="0"/>
                <wp:wrapNone/>
                <wp:docPr id="66243347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435"/>
                          <a:chExt cx="9794" cy="20"/>
                        </a:xfrm>
                      </wpg:grpSpPr>
                      <wps:wsp>
                        <wps:cNvPr id="1241348154" name="Line 29"/>
                        <wps:cNvCnPr>
                          <a:cxnSpLocks noChangeShapeType="1"/>
                        </wps:cNvCnPr>
                        <wps:spPr bwMode="auto">
                          <a:xfrm>
                            <a:off x="1028" y="1436"/>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118597033" name="Line 28"/>
                        <wps:cNvCnPr>
                          <a:cxnSpLocks noChangeShapeType="1"/>
                        </wps:cNvCnPr>
                        <wps:spPr bwMode="auto">
                          <a:xfrm>
                            <a:off x="1027" y="1445"/>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EFC8EB" id="Group 27" o:spid="_x0000_s1026" style="position:absolute;margin-left:51.35pt;margin-top:71.75pt;width:489.7pt;height:1pt;z-index:251686912;mso-position-horizontal-relative:page;mso-position-vertical-relative:page" coordorigin="1027,1435"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">
                <v:line id="Line 29" o:spid="_x0000_s1027" style="position:absolute;visibility:visible;mso-wrap-style:square" from="1028,1436" to="10819,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" strokeweight=".14pt"/>
                <v:line id="Line 28" o:spid="_x0000_s1028" style="position:absolute;visibility:visible;mso-wrap-style:square" from="1027,1445" to="1082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" strokeweight=".96pt"/>
                <w10:wrap anchorx="page" anchory="page"/>
              </v:group>
            </w:pict>
          </mc:Fallback>
        </mc:AlternateContent>
      </w:r>
      <w:r>
        <w:rPr>
          <w:noProof/>
        </w:rPr>
        <mc:AlternateContent>
          <mc:Choice Requires="wpg">
            <w:drawing>
              <wp:anchor distT="0" distB="0" distL="114300" distR="114300" simplePos="0" relativeHeight="251687936" behindDoc="0" locked="0" layoutInCell="1" allowOverlap="1" wp14:anchorId="1BDC9370" wp14:editId="432D473A">
                <wp:simplePos x="0" y="0"/>
                <wp:positionH relativeFrom="page">
                  <wp:posOffset>652145</wp:posOffset>
                </wp:positionH>
                <wp:positionV relativeFrom="page">
                  <wp:posOffset>1068705</wp:posOffset>
                </wp:positionV>
                <wp:extent cx="6219190" cy="12700"/>
                <wp:effectExtent l="0" t="0" r="0" b="0"/>
                <wp:wrapNone/>
                <wp:docPr id="10407672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683"/>
                          <a:chExt cx="9794" cy="20"/>
                        </a:xfrm>
                      </wpg:grpSpPr>
                      <wps:wsp>
                        <wps:cNvPr id="401837943" name="Line 26"/>
                        <wps:cNvCnPr>
                          <a:cxnSpLocks noChangeShapeType="1"/>
                        </wps:cNvCnPr>
                        <wps:spPr bwMode="auto">
                          <a:xfrm>
                            <a:off x="1028" y="1684"/>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62817581" name="Line 25"/>
                        <wps:cNvCnPr>
                          <a:cxnSpLocks noChangeShapeType="1"/>
                        </wps:cNvCnPr>
                        <wps:spPr bwMode="auto">
                          <a:xfrm>
                            <a:off x="1027" y="1692"/>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FA1A3" id="Group 24" o:spid="_x0000_s1026" style="position:absolute;margin-left:51.35pt;margin-top:84.15pt;width:489.7pt;height:1pt;z-index:251687936;mso-position-horizontal-relative:page;mso-position-vertical-relative:page" coordorigin="1027,1683"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">
                <v:line id="Line 26" o:spid="_x0000_s1027" style="position:absolute;visibility:visible;mso-wrap-style:square" from="1028,1684" to="10819,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" strokeweight=".14pt"/>
                <v:line id="Line 25" o:spid="_x0000_s1028" style="position:absolute;visibility:visible;mso-wrap-style:square" from="1027,1692" to="1082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" strokeweight=".96pt"/>
                <w10:wrap anchorx="page" anchory="page"/>
              </v:group>
            </w:pict>
          </mc:Fallback>
        </mc:AlternateContent>
      </w:r>
      <w:r>
        <w:rPr>
          <w:noProof/>
        </w:rPr>
        <mc:AlternateContent>
          <mc:Choice Requires="wpg">
            <w:drawing>
              <wp:inline distT="0" distB="0" distL="0" distR="0" wp14:anchorId="3BA26B86" wp14:editId="447CB082">
                <wp:extent cx="6231255" cy="206375"/>
                <wp:effectExtent l="1270" t="3175" r="6350" b="0"/>
                <wp:docPr id="38300010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255" cy="206375"/>
                          <a:chOff x="0" y="0"/>
                          <a:chExt cx="9813" cy="325"/>
                        </a:xfrm>
                      </wpg:grpSpPr>
                      <wps:wsp>
                        <wps:cNvPr id="1114979768" name="Text Box 23"/>
                        <wps:cNvSpPr txBox="1">
                          <a:spLocks noChangeArrowheads="1"/>
                        </wps:cNvSpPr>
                        <wps:spPr bwMode="auto">
                          <a:xfrm>
                            <a:off x="2563" y="9"/>
                            <a:ext cx="7240" cy="305"/>
                          </a:xfrm>
                          <a:prstGeom prst="rect">
                            <a:avLst/>
                          </a:prstGeom>
                          <a:solidFill>
                            <a:srgbClr val="A6A6A6"/>
                          </a:solidFill>
                          <a:ln w="12318">
                            <a:solidFill>
                              <a:srgbClr val="000000"/>
                            </a:solidFill>
                            <a:miter lim="800000"/>
                            <a:headEnd/>
                            <a:tailEnd/>
                          </a:ln>
                        </wps:spPr>
                        <wps:txbx>
                          <w:txbxContent>
                            <w:p w14:paraId="2B65D272" w14:textId="77777777" w:rsidR="00373732" w:rsidRDefault="00FF6508">
                              <w:pPr>
                                <w:spacing w:line="274" w:lineRule="exact"/>
                                <w:ind w:left="849" w:right="837"/>
                                <w:jc w:val="center"/>
                                <w:rPr>
                                  <w:b/>
                                  <w:sz w:val="24"/>
                                </w:rPr>
                              </w:pPr>
                              <w:r>
                                <w:rPr>
                                  <w:b/>
                                  <w:sz w:val="24"/>
                                </w:rPr>
                                <w:t>OPRAVA STŘEŠNÍHO PLÁŠTĚ MÁCHOVA 14-16</w:t>
                              </w:r>
                            </w:p>
                          </w:txbxContent>
                        </wps:txbx>
                        <wps:bodyPr rot="0" vert="horz" wrap="square" lIns="0" tIns="0" rIns="0" bIns="0" anchor="t" anchorCtr="0" upright="1">
                          <a:noAutofit/>
                        </wps:bodyPr>
                      </wps:wsp>
                      <wps:wsp>
                        <wps:cNvPr id="1011791954" name="Text Box 22"/>
                        <wps:cNvSpPr txBox="1">
                          <a:spLocks noChangeArrowheads="1"/>
                        </wps:cNvSpPr>
                        <wps:spPr bwMode="auto">
                          <a:xfrm>
                            <a:off x="9" y="9"/>
                            <a:ext cx="2554" cy="305"/>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1C1EED" w14:textId="77777777" w:rsidR="00373732" w:rsidRDefault="00FF6508">
                              <w:pPr>
                                <w:spacing w:before="35"/>
                                <w:ind w:left="945" w:right="926"/>
                                <w:jc w:val="center"/>
                                <w:rPr>
                                  <w:sz w:val="20"/>
                                </w:rPr>
                              </w:pPr>
                              <w:r>
                                <w:rPr>
                                  <w:sz w:val="20"/>
                                </w:rPr>
                                <w:t>Název:</w:t>
                              </w:r>
                            </w:p>
                          </w:txbxContent>
                        </wps:txbx>
                        <wps:bodyPr rot="0" vert="horz" wrap="square" lIns="0" tIns="0" rIns="0" bIns="0" anchor="t" anchorCtr="0" upright="1">
                          <a:noAutofit/>
                        </wps:bodyPr>
                      </wps:wsp>
                    </wpg:wgp>
                  </a:graphicData>
                </a:graphic>
              </wp:inline>
            </w:drawing>
          </mc:Choice>
          <mc:Fallback>
            <w:pict>
              <v:group w14:anchorId="3BA26B86" id="Group 21" o:spid="_x0000_s1038" style="width:490.65pt;height:16.25pt;mso-position-horizontal-relative:char;mso-position-vertical-relative:line" coordsize="981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">
                <v:shape id="Text Box 23" o:spid="_x0000_s1039" type="#_x0000_t202" style="position:absolute;left:2563;top:9;width:7240;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" fillcolor="#a6a6a6" strokeweight=".34217mm">
                  <v:textbox inset="0,0,0,0">
                    <w:txbxContent>
                      <w:p w14:paraId="2B65D272" w14:textId="77777777" w:rsidR="00373732" w:rsidRDefault="00FF6508">
                        <w:pPr>
                          <w:spacing w:line="274" w:lineRule="exact"/>
                          <w:ind w:left="849" w:right="837"/>
                          <w:jc w:val="center"/>
                          <w:rPr>
                            <w:b/>
                            <w:sz w:val="24"/>
                          </w:rPr>
                        </w:pPr>
                        <w:r>
                          <w:rPr>
                            <w:b/>
                            <w:sz w:val="24"/>
                          </w:rPr>
                          <w:t>OPRAVA STŘEŠNÍHO PLÁŠTĚ MÁCHOVA 14-16</w:t>
                        </w:r>
                      </w:p>
                    </w:txbxContent>
                  </v:textbox>
                </v:shape>
                <v:shape id="Text Box 22" o:spid="_x0000_s1040" type="#_x0000_t202" style="position:absolute;left:9;top:9;width:255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" filled="f" strokeweight=".97pt">
                  <v:textbox inset="0,0,0,0">
                    <w:txbxContent>
                      <w:p w14:paraId="511C1EED" w14:textId="77777777" w:rsidR="00373732" w:rsidRDefault="00FF6508">
                        <w:pPr>
                          <w:spacing w:before="35"/>
                          <w:ind w:left="945" w:right="926"/>
                          <w:jc w:val="center"/>
                          <w:rPr>
                            <w:sz w:val="20"/>
                          </w:rPr>
                        </w:pPr>
                        <w:r>
                          <w:rPr>
                            <w:sz w:val="20"/>
                          </w:rPr>
                          <w:t>Název:</w:t>
                        </w:r>
                      </w:p>
                    </w:txbxContent>
                  </v:textbox>
                </v:shape>
                <w10:anchorlock/>
              </v:group>
            </w:pict>
          </mc:Fallback>
        </mc:AlternateContent>
      </w:r>
    </w:p>
    <w:p w14:paraId="2DE9247D" w14:textId="443F55C3" w:rsidR="00373732" w:rsidRDefault="002B215F">
      <w:pPr>
        <w:pStyle w:val="Zkladntext"/>
        <w:spacing w:before="4"/>
        <w:rPr>
          <w:b/>
          <w:sz w:val="18"/>
        </w:rPr>
      </w:pPr>
      <w:r>
        <w:rPr>
          <w:noProof/>
        </w:rPr>
        <mc:AlternateContent>
          <mc:Choice Requires="wpg">
            <w:drawing>
              <wp:anchor distT="0" distB="0" distL="0" distR="0" simplePos="0" relativeHeight="251684864" behindDoc="1" locked="0" layoutInCell="1" allowOverlap="1" wp14:anchorId="6103CDD1" wp14:editId="0F8A35D1">
                <wp:simplePos x="0" y="0"/>
                <wp:positionH relativeFrom="page">
                  <wp:posOffset>640080</wp:posOffset>
                </wp:positionH>
                <wp:positionV relativeFrom="paragraph">
                  <wp:posOffset>159385</wp:posOffset>
                </wp:positionV>
                <wp:extent cx="6231255" cy="169545"/>
                <wp:effectExtent l="0" t="0" r="0" b="0"/>
                <wp:wrapTopAndBottom/>
                <wp:docPr id="93626465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255" cy="169545"/>
                          <a:chOff x="1008" y="251"/>
                          <a:chExt cx="9813" cy="267"/>
                        </a:xfrm>
                      </wpg:grpSpPr>
                      <wps:wsp>
                        <wps:cNvPr id="1846300348" name="Text Box 20"/>
                        <wps:cNvSpPr txBox="1">
                          <a:spLocks noChangeArrowheads="1"/>
                        </wps:cNvSpPr>
                        <wps:spPr bwMode="auto">
                          <a:xfrm>
                            <a:off x="3571" y="260"/>
                            <a:ext cx="7240" cy="248"/>
                          </a:xfrm>
                          <a:prstGeom prst="rect">
                            <a:avLst/>
                          </a:prstGeom>
                          <a:noFill/>
                          <a:ln w="1231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69819" w14:textId="77777777" w:rsidR="00373732" w:rsidRDefault="00FF6508">
                              <w:pPr>
                                <w:spacing w:line="222" w:lineRule="exact"/>
                                <w:ind w:left="252"/>
                                <w:rPr>
                                  <w:b/>
                                  <w:sz w:val="20"/>
                                </w:rPr>
                              </w:pPr>
                              <w:r>
                                <w:rPr>
                                  <w:b/>
                                  <w:sz w:val="20"/>
                                </w:rPr>
                                <w:t>Západočeská univerzita Plzeň, Univerzitní 8, 301 00 Plzeň, IČ: 49777513</w:t>
                              </w:r>
                            </w:p>
                          </w:txbxContent>
                        </wps:txbx>
                        <wps:bodyPr rot="0" vert="horz" wrap="square" lIns="0" tIns="0" rIns="0" bIns="0" anchor="t" anchorCtr="0" upright="1">
                          <a:noAutofit/>
                        </wps:bodyPr>
                      </wps:wsp>
                      <wps:wsp>
                        <wps:cNvPr id="1378124096" name="Text Box 19"/>
                        <wps:cNvSpPr txBox="1">
                          <a:spLocks noChangeArrowheads="1"/>
                        </wps:cNvSpPr>
                        <wps:spPr bwMode="auto">
                          <a:xfrm>
                            <a:off x="1017" y="260"/>
                            <a:ext cx="2554" cy="248"/>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BDB87" w14:textId="77777777" w:rsidR="00373732" w:rsidRDefault="00FF6508">
                              <w:pPr>
                                <w:spacing w:line="222" w:lineRule="exact"/>
                                <w:ind w:left="784"/>
                                <w:rPr>
                                  <w:sz w:val="20"/>
                                </w:rPr>
                              </w:pPr>
                              <w:r>
                                <w:rPr>
                                  <w:sz w:val="20"/>
                                </w:rPr>
                                <w:t>Zadavatel: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3CDD1" id="Group 18" o:spid="_x0000_s1041" style="position:absolute;margin-left:50.4pt;margin-top:12.55pt;width:490.65pt;height:13.35pt;z-index:-251631616;mso-wrap-distance-left:0;mso-wrap-distance-right:0;mso-position-horizontal-relative:page;mso-position-vertical-relative:text" coordorigin="1008,251" coordsize="98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">
                <v:shape id="Text Box 20" o:spid="_x0000_s1042" type="#_x0000_t202" style="position:absolute;left:3571;top:260;width:724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" filled="f" strokeweight=".34217mm">
                  <v:textbox inset="0,0,0,0">
                    <w:txbxContent>
                      <w:p w14:paraId="7D769819" w14:textId="77777777" w:rsidR="00373732" w:rsidRDefault="00FF6508">
                        <w:pPr>
                          <w:spacing w:line="222" w:lineRule="exact"/>
                          <w:ind w:left="252"/>
                          <w:rPr>
                            <w:b/>
                            <w:sz w:val="20"/>
                          </w:rPr>
                        </w:pPr>
                        <w:r>
                          <w:rPr>
                            <w:b/>
                            <w:sz w:val="20"/>
                          </w:rPr>
                          <w:t>Západočeská univerzita Plzeň, Univerzitní 8, 301 00 Plzeň, IČ: 49777513</w:t>
                        </w:r>
                      </w:p>
                    </w:txbxContent>
                  </v:textbox>
                </v:shape>
                <v:shape id="Text Box 19" o:spid="_x0000_s1043" type="#_x0000_t202" style="position:absolute;left:1017;top:260;width:2554;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" filled="f" strokeweight=".97pt">
                  <v:textbox inset="0,0,0,0">
                    <w:txbxContent>
                      <w:p w14:paraId="623BDB87" w14:textId="77777777" w:rsidR="00373732" w:rsidRDefault="00FF6508">
                        <w:pPr>
                          <w:spacing w:line="222" w:lineRule="exact"/>
                          <w:ind w:left="784"/>
                          <w:rPr>
                            <w:sz w:val="20"/>
                          </w:rPr>
                        </w:pPr>
                        <w:r>
                          <w:rPr>
                            <w:sz w:val="20"/>
                          </w:rPr>
                          <w:t>Zadavatel:</w:t>
                        </w:r>
                      </w:p>
                    </w:txbxContent>
                  </v:textbox>
                </v:shape>
                <w10:wrap type="topAndBottom" anchorx="page"/>
              </v:group>
            </w:pict>
          </mc:Fallback>
        </mc:AlternateContent>
      </w:r>
    </w:p>
    <w:p w14:paraId="64299A90" w14:textId="77777777" w:rsidR="00373732" w:rsidRDefault="00373732">
      <w:pPr>
        <w:pStyle w:val="Zkladntext"/>
        <w:spacing w:before="3"/>
        <w:rPr>
          <w:b/>
          <w:sz w:val="17"/>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7239"/>
        <w:gridCol w:w="2856"/>
        <w:gridCol w:w="1735"/>
      </w:tblGrid>
      <w:tr w:rsidR="00373732" w14:paraId="0B6D6B99" w14:textId="77777777">
        <w:trPr>
          <w:trHeight w:val="227"/>
        </w:trPr>
        <w:tc>
          <w:tcPr>
            <w:tcW w:w="2554" w:type="dxa"/>
          </w:tcPr>
          <w:p w14:paraId="2B1B6745" w14:textId="77777777" w:rsidR="00373732" w:rsidRDefault="00FF6508">
            <w:pPr>
              <w:pStyle w:val="TableParagraph"/>
              <w:spacing w:line="207" w:lineRule="exact"/>
              <w:ind w:left="794"/>
              <w:rPr>
                <w:sz w:val="20"/>
              </w:rPr>
            </w:pPr>
            <w:r>
              <w:rPr>
                <w:sz w:val="20"/>
              </w:rPr>
              <w:t>Zpracoval:</w:t>
            </w:r>
          </w:p>
        </w:tc>
        <w:tc>
          <w:tcPr>
            <w:tcW w:w="7239" w:type="dxa"/>
            <w:shd w:val="clear" w:color="auto" w:fill="FFFF00"/>
          </w:tcPr>
          <w:p w14:paraId="55559D8E" w14:textId="77777777" w:rsidR="00373732" w:rsidRDefault="00FF6508">
            <w:pPr>
              <w:pStyle w:val="TableParagraph"/>
              <w:spacing w:line="207" w:lineRule="exact"/>
              <w:ind w:left="328"/>
              <w:rPr>
                <w:b/>
                <w:sz w:val="20"/>
              </w:rPr>
            </w:pPr>
            <w:r>
              <w:rPr>
                <w:b/>
                <w:sz w:val="20"/>
              </w:rPr>
              <w:t>STAWO Přeštice s.r.o., Komenského 75, 334 01 Přeštice, IČ: 26406667</w:t>
            </w:r>
          </w:p>
        </w:tc>
        <w:tc>
          <w:tcPr>
            <w:tcW w:w="2856" w:type="dxa"/>
          </w:tcPr>
          <w:p w14:paraId="508A221B" w14:textId="77777777" w:rsidR="00373732" w:rsidRDefault="00FF6508">
            <w:pPr>
              <w:pStyle w:val="TableParagraph"/>
              <w:spacing w:line="207" w:lineRule="exact"/>
              <w:ind w:left="571"/>
              <w:rPr>
                <w:sz w:val="20"/>
              </w:rPr>
            </w:pPr>
            <w:r>
              <w:rPr>
                <w:sz w:val="20"/>
              </w:rPr>
              <w:t>datum vypracování:</w:t>
            </w:r>
          </w:p>
        </w:tc>
        <w:tc>
          <w:tcPr>
            <w:tcW w:w="1735" w:type="dxa"/>
            <w:shd w:val="clear" w:color="auto" w:fill="FFFF00"/>
          </w:tcPr>
          <w:p w14:paraId="5E4B57A0" w14:textId="77777777" w:rsidR="00373732" w:rsidRDefault="00FF6508">
            <w:pPr>
              <w:pStyle w:val="TableParagraph"/>
              <w:spacing w:line="207" w:lineRule="exact"/>
              <w:ind w:left="704"/>
              <w:rPr>
                <w:sz w:val="20"/>
              </w:rPr>
            </w:pPr>
            <w:r>
              <w:rPr>
                <w:sz w:val="20"/>
              </w:rPr>
              <w:t>09.11.2023</w:t>
            </w:r>
          </w:p>
        </w:tc>
      </w:tr>
    </w:tbl>
    <w:p w14:paraId="7FC57138" w14:textId="77777777" w:rsidR="00373732" w:rsidRDefault="00373732">
      <w:pPr>
        <w:pStyle w:val="Zkladntext"/>
        <w:spacing w:before="9"/>
        <w:rPr>
          <w:b/>
          <w:sz w:val="19"/>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
        <w:gridCol w:w="473"/>
        <w:gridCol w:w="1576"/>
        <w:gridCol w:w="6389"/>
        <w:gridCol w:w="851"/>
        <w:gridCol w:w="1485"/>
        <w:gridCol w:w="1373"/>
        <w:gridCol w:w="1736"/>
      </w:tblGrid>
      <w:tr w:rsidR="00373732" w14:paraId="381150E3" w14:textId="77777777">
        <w:trPr>
          <w:trHeight w:val="270"/>
        </w:trPr>
        <w:tc>
          <w:tcPr>
            <w:tcW w:w="2554" w:type="dxa"/>
            <w:gridSpan w:val="3"/>
          </w:tcPr>
          <w:p w14:paraId="54956ABA" w14:textId="77777777" w:rsidR="00373732" w:rsidRDefault="00FF6508">
            <w:pPr>
              <w:pStyle w:val="TableParagraph"/>
              <w:spacing w:before="21" w:line="229" w:lineRule="exact"/>
              <w:ind w:left="880"/>
              <w:rPr>
                <w:sz w:val="20"/>
              </w:rPr>
            </w:pPr>
            <w:r>
              <w:rPr>
                <w:sz w:val="20"/>
              </w:rPr>
              <w:t>Zakázka:</w:t>
            </w:r>
          </w:p>
        </w:tc>
        <w:tc>
          <w:tcPr>
            <w:tcW w:w="7240" w:type="dxa"/>
            <w:gridSpan w:val="2"/>
            <w:shd w:val="clear" w:color="auto" w:fill="BEBEBE"/>
          </w:tcPr>
          <w:p w14:paraId="032C454E" w14:textId="77777777" w:rsidR="00373732" w:rsidRDefault="00FF6508">
            <w:pPr>
              <w:pStyle w:val="TableParagraph"/>
              <w:spacing w:before="2" w:line="248" w:lineRule="exact"/>
              <w:ind w:left="115"/>
              <w:rPr>
                <w:b/>
              </w:rPr>
            </w:pPr>
            <w:r>
              <w:rPr>
                <w:b/>
              </w:rPr>
              <w:t>SO 02 - Máchova 16</w:t>
            </w:r>
          </w:p>
        </w:tc>
        <w:tc>
          <w:tcPr>
            <w:tcW w:w="4594" w:type="dxa"/>
            <w:gridSpan w:val="3"/>
            <w:tcBorders>
              <w:top w:val="nil"/>
              <w:right w:val="nil"/>
            </w:tcBorders>
          </w:tcPr>
          <w:p w14:paraId="546B6BBF" w14:textId="77777777" w:rsidR="00373732" w:rsidRDefault="00373732">
            <w:pPr>
              <w:pStyle w:val="TableParagraph"/>
              <w:rPr>
                <w:rFonts w:ascii="Times New Roman"/>
                <w:sz w:val="18"/>
              </w:rPr>
            </w:pPr>
          </w:p>
        </w:tc>
      </w:tr>
      <w:tr w:rsidR="00373732" w14:paraId="6EE9B301" w14:textId="77777777">
        <w:trPr>
          <w:trHeight w:val="236"/>
        </w:trPr>
        <w:tc>
          <w:tcPr>
            <w:tcW w:w="505" w:type="dxa"/>
            <w:tcBorders>
              <w:left w:val="single" w:sz="2" w:space="0" w:color="000000"/>
              <w:bottom w:val="single" w:sz="2" w:space="0" w:color="000000"/>
              <w:right w:val="single" w:sz="2" w:space="0" w:color="000000"/>
            </w:tcBorders>
            <w:shd w:val="clear" w:color="auto" w:fill="D9D9D9"/>
          </w:tcPr>
          <w:p w14:paraId="0B58DE6C" w14:textId="77777777" w:rsidR="00373732" w:rsidRDefault="00FF6508">
            <w:pPr>
              <w:pStyle w:val="TableParagraph"/>
              <w:spacing w:line="216" w:lineRule="exact"/>
              <w:ind w:left="108"/>
              <w:rPr>
                <w:sz w:val="20"/>
              </w:rPr>
            </w:pPr>
            <w:r>
              <w:rPr>
                <w:sz w:val="20"/>
              </w:rPr>
              <w:t>pol.</w:t>
            </w:r>
          </w:p>
        </w:tc>
        <w:tc>
          <w:tcPr>
            <w:tcW w:w="473" w:type="dxa"/>
            <w:tcBorders>
              <w:left w:val="single" w:sz="2" w:space="0" w:color="000000"/>
              <w:bottom w:val="single" w:sz="2" w:space="0" w:color="000000"/>
              <w:right w:val="single" w:sz="2" w:space="0" w:color="000000"/>
            </w:tcBorders>
            <w:shd w:val="clear" w:color="auto" w:fill="D9D9D9"/>
          </w:tcPr>
          <w:p w14:paraId="6B59936C" w14:textId="77777777" w:rsidR="00373732" w:rsidRDefault="00373732">
            <w:pPr>
              <w:pStyle w:val="TableParagraph"/>
              <w:rPr>
                <w:rFonts w:ascii="Times New Roman"/>
                <w:sz w:val="16"/>
              </w:rPr>
            </w:pPr>
          </w:p>
        </w:tc>
        <w:tc>
          <w:tcPr>
            <w:tcW w:w="1576" w:type="dxa"/>
            <w:tcBorders>
              <w:left w:val="single" w:sz="2" w:space="0" w:color="000000"/>
              <w:bottom w:val="single" w:sz="2" w:space="0" w:color="000000"/>
              <w:right w:val="single" w:sz="2" w:space="0" w:color="000000"/>
            </w:tcBorders>
            <w:shd w:val="clear" w:color="auto" w:fill="D9D9D9"/>
          </w:tcPr>
          <w:p w14:paraId="66798D4B" w14:textId="77777777" w:rsidR="00373732" w:rsidRDefault="00373732">
            <w:pPr>
              <w:pStyle w:val="TableParagraph"/>
              <w:rPr>
                <w:rFonts w:ascii="Times New Roman"/>
                <w:sz w:val="16"/>
              </w:rPr>
            </w:pPr>
          </w:p>
        </w:tc>
        <w:tc>
          <w:tcPr>
            <w:tcW w:w="6389" w:type="dxa"/>
            <w:tcBorders>
              <w:left w:val="single" w:sz="2" w:space="0" w:color="000000"/>
              <w:bottom w:val="single" w:sz="2" w:space="0" w:color="000000"/>
              <w:right w:val="single" w:sz="2" w:space="0" w:color="000000"/>
            </w:tcBorders>
            <w:shd w:val="clear" w:color="auto" w:fill="D9D9D9"/>
          </w:tcPr>
          <w:p w14:paraId="602E6836" w14:textId="77777777" w:rsidR="00373732" w:rsidRDefault="00FF6508">
            <w:pPr>
              <w:pStyle w:val="TableParagraph"/>
              <w:spacing w:line="216" w:lineRule="exact"/>
              <w:ind w:left="45"/>
              <w:rPr>
                <w:sz w:val="20"/>
              </w:rPr>
            </w:pPr>
            <w:r>
              <w:rPr>
                <w:sz w:val="20"/>
              </w:rPr>
              <w:t>popis</w:t>
            </w:r>
          </w:p>
        </w:tc>
        <w:tc>
          <w:tcPr>
            <w:tcW w:w="851" w:type="dxa"/>
            <w:tcBorders>
              <w:left w:val="single" w:sz="2" w:space="0" w:color="000000"/>
              <w:bottom w:val="single" w:sz="2" w:space="0" w:color="000000"/>
              <w:right w:val="single" w:sz="2" w:space="0" w:color="000000"/>
            </w:tcBorders>
            <w:shd w:val="clear" w:color="auto" w:fill="D9D9D9"/>
          </w:tcPr>
          <w:p w14:paraId="6F60C405" w14:textId="77777777" w:rsidR="00373732" w:rsidRDefault="00FF6508">
            <w:pPr>
              <w:pStyle w:val="TableParagraph"/>
              <w:spacing w:line="216" w:lineRule="exact"/>
              <w:ind w:left="70"/>
              <w:rPr>
                <w:sz w:val="20"/>
              </w:rPr>
            </w:pPr>
            <w:r>
              <w:rPr>
                <w:sz w:val="20"/>
              </w:rPr>
              <w:t>jednotky</w:t>
            </w:r>
          </w:p>
        </w:tc>
        <w:tc>
          <w:tcPr>
            <w:tcW w:w="1485" w:type="dxa"/>
            <w:tcBorders>
              <w:left w:val="single" w:sz="2" w:space="0" w:color="000000"/>
              <w:bottom w:val="single" w:sz="2" w:space="0" w:color="000000"/>
              <w:right w:val="single" w:sz="2" w:space="0" w:color="000000"/>
            </w:tcBorders>
            <w:shd w:val="clear" w:color="auto" w:fill="D9D9D9"/>
          </w:tcPr>
          <w:p w14:paraId="6E4CDCF0" w14:textId="77777777" w:rsidR="00373732" w:rsidRDefault="00FF6508">
            <w:pPr>
              <w:pStyle w:val="TableParagraph"/>
              <w:spacing w:line="216" w:lineRule="exact"/>
              <w:ind w:left="359"/>
              <w:rPr>
                <w:sz w:val="20"/>
              </w:rPr>
            </w:pPr>
            <w:r>
              <w:rPr>
                <w:sz w:val="20"/>
              </w:rPr>
              <w:t>množství</w:t>
            </w:r>
          </w:p>
        </w:tc>
        <w:tc>
          <w:tcPr>
            <w:tcW w:w="1373" w:type="dxa"/>
            <w:tcBorders>
              <w:left w:val="single" w:sz="2" w:space="0" w:color="000000"/>
              <w:bottom w:val="single" w:sz="2" w:space="0" w:color="000000"/>
              <w:right w:val="single" w:sz="2" w:space="0" w:color="000000"/>
            </w:tcBorders>
            <w:shd w:val="clear" w:color="auto" w:fill="D9D9D9"/>
          </w:tcPr>
          <w:p w14:paraId="15C4DD66" w14:textId="77777777" w:rsidR="00373732" w:rsidRDefault="00FF6508">
            <w:pPr>
              <w:pStyle w:val="TableParagraph"/>
              <w:spacing w:line="216" w:lineRule="exact"/>
              <w:ind w:left="79"/>
              <w:rPr>
                <w:sz w:val="20"/>
              </w:rPr>
            </w:pPr>
            <w:r>
              <w:rPr>
                <w:sz w:val="20"/>
              </w:rPr>
              <w:t>cena/jednotku</w:t>
            </w:r>
          </w:p>
        </w:tc>
        <w:tc>
          <w:tcPr>
            <w:tcW w:w="1736" w:type="dxa"/>
            <w:tcBorders>
              <w:left w:val="single" w:sz="2" w:space="0" w:color="000000"/>
              <w:bottom w:val="single" w:sz="2" w:space="0" w:color="000000"/>
              <w:right w:val="single" w:sz="2" w:space="0" w:color="000000"/>
            </w:tcBorders>
            <w:shd w:val="clear" w:color="auto" w:fill="D9D9D9"/>
          </w:tcPr>
          <w:p w14:paraId="3C6E4F6C" w14:textId="77777777" w:rsidR="00373732" w:rsidRDefault="00FF6508">
            <w:pPr>
              <w:pStyle w:val="TableParagraph"/>
              <w:spacing w:line="216" w:lineRule="exact"/>
              <w:ind w:left="300"/>
              <w:rPr>
                <w:sz w:val="20"/>
              </w:rPr>
            </w:pPr>
            <w:r>
              <w:rPr>
                <w:sz w:val="20"/>
              </w:rPr>
              <w:t>celková cena</w:t>
            </w:r>
          </w:p>
        </w:tc>
      </w:tr>
      <w:tr w:rsidR="00373732" w14:paraId="0D18321A" w14:textId="77777777">
        <w:trPr>
          <w:trHeight w:val="242"/>
        </w:trPr>
        <w:tc>
          <w:tcPr>
            <w:tcW w:w="14388" w:type="dxa"/>
            <w:gridSpan w:val="8"/>
            <w:tcBorders>
              <w:top w:val="single" w:sz="2" w:space="0" w:color="000000"/>
              <w:left w:val="single" w:sz="2" w:space="0" w:color="000000"/>
              <w:bottom w:val="single" w:sz="2" w:space="0" w:color="000000"/>
              <w:right w:val="single" w:sz="2" w:space="0" w:color="000000"/>
            </w:tcBorders>
          </w:tcPr>
          <w:p w14:paraId="1685263A" w14:textId="77777777" w:rsidR="00373732" w:rsidRDefault="00FF6508">
            <w:pPr>
              <w:pStyle w:val="TableParagraph"/>
              <w:tabs>
                <w:tab w:val="left" w:pos="13360"/>
              </w:tabs>
              <w:spacing w:line="222" w:lineRule="exact"/>
              <w:ind w:left="2599"/>
              <w:rPr>
                <w:b/>
                <w:sz w:val="20"/>
              </w:rPr>
            </w:pPr>
            <w:r>
              <w:rPr>
                <w:b/>
                <w:color w:val="993366"/>
                <w:sz w:val="20"/>
              </w:rPr>
              <w:t>HSV</w:t>
            </w:r>
            <w:r>
              <w:rPr>
                <w:b/>
                <w:color w:val="993366"/>
                <w:sz w:val="20"/>
              </w:rPr>
              <w:tab/>
            </w:r>
            <w:r>
              <w:rPr>
                <w:b/>
                <w:color w:val="C00000"/>
                <w:sz w:val="20"/>
              </w:rPr>
              <w:t>158</w:t>
            </w:r>
            <w:r>
              <w:rPr>
                <w:b/>
                <w:color w:val="C00000"/>
                <w:spacing w:val="-9"/>
                <w:sz w:val="20"/>
              </w:rPr>
              <w:t xml:space="preserve"> </w:t>
            </w:r>
            <w:r>
              <w:rPr>
                <w:b/>
                <w:color w:val="C00000"/>
                <w:sz w:val="20"/>
              </w:rPr>
              <w:t>948,75</w:t>
            </w:r>
          </w:p>
        </w:tc>
      </w:tr>
    </w:tbl>
    <w:p w14:paraId="7446B74E" w14:textId="77777777" w:rsidR="00373732" w:rsidRDefault="00373732">
      <w:pPr>
        <w:pStyle w:val="Zkladntext"/>
        <w:spacing w:before="4"/>
        <w:rPr>
          <w:b/>
          <w:sz w:val="13"/>
        </w:rPr>
      </w:pPr>
    </w:p>
    <w:p w14:paraId="57F31D73" w14:textId="758DF064" w:rsidR="00373732" w:rsidRDefault="002B215F">
      <w:pPr>
        <w:tabs>
          <w:tab w:val="left" w:pos="323"/>
          <w:tab w:val="left" w:pos="1901"/>
          <w:tab w:val="left" w:pos="12772"/>
        </w:tabs>
        <w:spacing w:before="93" w:after="15"/>
        <w:ind w:right="172"/>
        <w:jc w:val="right"/>
        <w:rPr>
          <w:b/>
          <w:sz w:val="20"/>
        </w:rPr>
      </w:pPr>
      <w:r>
        <w:rPr>
          <w:noProof/>
        </w:rPr>
        <mc:AlternateContent>
          <mc:Choice Requires="wpg">
            <w:drawing>
              <wp:anchor distT="0" distB="0" distL="114300" distR="114300" simplePos="0" relativeHeight="251688960" behindDoc="0" locked="0" layoutInCell="1" allowOverlap="1" wp14:anchorId="69FBB878" wp14:editId="380366DD">
                <wp:simplePos x="0" y="0"/>
                <wp:positionH relativeFrom="page">
                  <wp:posOffset>652145</wp:posOffset>
                </wp:positionH>
                <wp:positionV relativeFrom="paragraph">
                  <wp:posOffset>-1074420</wp:posOffset>
                </wp:positionV>
                <wp:extent cx="6219190" cy="12700"/>
                <wp:effectExtent l="0" t="0" r="0" b="0"/>
                <wp:wrapNone/>
                <wp:docPr id="177780826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0"/>
                          <a:chOff x="1027" y="-1692"/>
                          <a:chExt cx="9794" cy="20"/>
                        </a:xfrm>
                      </wpg:grpSpPr>
                      <wps:wsp>
                        <wps:cNvPr id="1333777962" name="Line 17"/>
                        <wps:cNvCnPr>
                          <a:cxnSpLocks noChangeShapeType="1"/>
                        </wps:cNvCnPr>
                        <wps:spPr bwMode="auto">
                          <a:xfrm>
                            <a:off x="1028" y="-1691"/>
                            <a:ext cx="979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40337283" name="Line 16"/>
                        <wps:cNvCnPr>
                          <a:cxnSpLocks noChangeShapeType="1"/>
                        </wps:cNvCnPr>
                        <wps:spPr bwMode="auto">
                          <a:xfrm>
                            <a:off x="1027" y="-1683"/>
                            <a:ext cx="97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072E7" id="Group 15" o:spid="_x0000_s1026" style="position:absolute;margin-left:51.35pt;margin-top:-84.6pt;width:489.7pt;height:1pt;z-index:251688960;mso-position-horizontal-relative:page" coordorigin="1027,-1692" coordsize="9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">
                <v:line id="Line 17" o:spid="_x0000_s1027" style="position:absolute;visibility:visible;mso-wrap-style:square" from="1028,-1691" to="10819,-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" strokeweight=".14pt"/>
                <v:line id="Line 16" o:spid="_x0000_s1028" style="position:absolute;visibility:visible;mso-wrap-style:square" from="1027,-1683" to="10821,-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" strokeweight=".96pt"/>
                <w10:wrap anchorx="page"/>
              </v:group>
            </w:pict>
          </mc:Fallback>
        </mc:AlternateContent>
      </w:r>
      <w:r w:rsidR="00FF6508">
        <w:rPr>
          <w:color w:val="003366"/>
          <w:sz w:val="16"/>
        </w:rPr>
        <w:t>D</w:t>
      </w:r>
      <w:r w:rsidR="00FF6508">
        <w:rPr>
          <w:color w:val="003366"/>
          <w:sz w:val="16"/>
        </w:rPr>
        <w:tab/>
      </w:r>
      <w:r w:rsidR="00FF6508">
        <w:rPr>
          <w:color w:val="003366"/>
          <w:sz w:val="20"/>
        </w:rPr>
        <w:t>6</w:t>
      </w:r>
      <w:r w:rsidR="00FF6508">
        <w:rPr>
          <w:color w:val="003366"/>
          <w:sz w:val="20"/>
        </w:rPr>
        <w:tab/>
      </w:r>
      <w:r w:rsidR="00FF6508">
        <w:rPr>
          <w:b/>
          <w:color w:val="003366"/>
          <w:sz w:val="20"/>
        </w:rPr>
        <w:t>Úpravy povrchů, podlahy a</w:t>
      </w:r>
      <w:r w:rsidR="00FF6508">
        <w:rPr>
          <w:b/>
          <w:color w:val="003366"/>
          <w:spacing w:val="-22"/>
          <w:sz w:val="20"/>
        </w:rPr>
        <w:t xml:space="preserve"> </w:t>
      </w:r>
      <w:r w:rsidR="00FF6508">
        <w:rPr>
          <w:b/>
          <w:color w:val="003366"/>
          <w:sz w:val="20"/>
        </w:rPr>
        <w:t>osazování</w:t>
      </w:r>
      <w:r w:rsidR="00FF6508">
        <w:rPr>
          <w:b/>
          <w:color w:val="003366"/>
          <w:spacing w:val="-4"/>
          <w:sz w:val="20"/>
        </w:rPr>
        <w:t xml:space="preserve"> </w:t>
      </w:r>
      <w:r w:rsidR="00FF6508">
        <w:rPr>
          <w:b/>
          <w:color w:val="003366"/>
          <w:sz w:val="20"/>
        </w:rPr>
        <w:t>výplní</w:t>
      </w:r>
      <w:r w:rsidR="00FF6508">
        <w:rPr>
          <w:b/>
          <w:color w:val="003366"/>
          <w:sz w:val="20"/>
        </w:rPr>
        <w:tab/>
      </w:r>
      <w:r w:rsidR="00FF6508">
        <w:rPr>
          <w:b/>
          <w:color w:val="000080"/>
          <w:sz w:val="20"/>
        </w:rPr>
        <w:t>15</w:t>
      </w:r>
      <w:r w:rsidR="00FF6508">
        <w:rPr>
          <w:b/>
          <w:color w:val="000080"/>
          <w:spacing w:val="-12"/>
          <w:sz w:val="20"/>
        </w:rPr>
        <w:t xml:space="preserve"> </w:t>
      </w:r>
      <w:r w:rsidR="00FF6508">
        <w:rPr>
          <w:b/>
          <w:color w:val="000080"/>
          <w:sz w:val="20"/>
        </w:rPr>
        <w:t>180,00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0515437C" w14:textId="77777777">
        <w:trPr>
          <w:trHeight w:val="461"/>
        </w:trPr>
        <w:tc>
          <w:tcPr>
            <w:tcW w:w="504" w:type="dxa"/>
          </w:tcPr>
          <w:p w14:paraId="24BDB732" w14:textId="77777777" w:rsidR="00373732" w:rsidRDefault="00FF6508">
            <w:pPr>
              <w:pStyle w:val="TableParagraph"/>
              <w:spacing w:before="123"/>
              <w:ind w:left="201"/>
              <w:rPr>
                <w:sz w:val="18"/>
              </w:rPr>
            </w:pPr>
            <w:r>
              <w:rPr>
                <w:sz w:val="18"/>
              </w:rPr>
              <w:t>1.</w:t>
            </w:r>
          </w:p>
        </w:tc>
        <w:tc>
          <w:tcPr>
            <w:tcW w:w="473" w:type="dxa"/>
          </w:tcPr>
          <w:p w14:paraId="1D29BAA7" w14:textId="77777777" w:rsidR="00373732" w:rsidRDefault="00FF6508">
            <w:pPr>
              <w:pStyle w:val="TableParagraph"/>
              <w:spacing w:before="123"/>
              <w:ind w:left="17"/>
              <w:jc w:val="center"/>
              <w:rPr>
                <w:sz w:val="18"/>
              </w:rPr>
            </w:pPr>
            <w:r>
              <w:rPr>
                <w:sz w:val="18"/>
              </w:rPr>
              <w:t>K</w:t>
            </w:r>
          </w:p>
        </w:tc>
        <w:tc>
          <w:tcPr>
            <w:tcW w:w="1577" w:type="dxa"/>
          </w:tcPr>
          <w:p w14:paraId="64EA6910" w14:textId="77777777" w:rsidR="00373732" w:rsidRDefault="00FF6508">
            <w:pPr>
              <w:pStyle w:val="TableParagraph"/>
              <w:spacing w:before="123"/>
              <w:ind w:left="33"/>
              <w:rPr>
                <w:sz w:val="18"/>
              </w:rPr>
            </w:pPr>
            <w:r>
              <w:rPr>
                <w:sz w:val="18"/>
              </w:rPr>
              <w:t>619991011</w:t>
            </w:r>
          </w:p>
        </w:tc>
        <w:tc>
          <w:tcPr>
            <w:tcW w:w="6387" w:type="dxa"/>
          </w:tcPr>
          <w:p w14:paraId="0FCD8732" w14:textId="77777777" w:rsidR="00373732" w:rsidRDefault="00FF6508">
            <w:pPr>
              <w:pStyle w:val="TableParagraph"/>
              <w:spacing w:before="5" w:line="220" w:lineRule="exact"/>
              <w:ind w:left="33"/>
              <w:rPr>
                <w:sz w:val="18"/>
              </w:rPr>
            </w:pPr>
            <w:r>
              <w:rPr>
                <w:sz w:val="18"/>
              </w:rPr>
              <w:t>Zakrytí vnitřních ploch před zatečením včetně pozdějšího odkrytí konstrukcí a prvků obalením fólií a přelepením páskou</w:t>
            </w:r>
          </w:p>
        </w:tc>
        <w:tc>
          <w:tcPr>
            <w:tcW w:w="852" w:type="dxa"/>
          </w:tcPr>
          <w:p w14:paraId="5AC850B8" w14:textId="77777777" w:rsidR="00373732" w:rsidRDefault="00FF6508">
            <w:pPr>
              <w:pStyle w:val="TableParagraph"/>
              <w:spacing w:before="123"/>
              <w:ind w:left="254" w:right="248"/>
              <w:jc w:val="center"/>
              <w:rPr>
                <w:sz w:val="18"/>
              </w:rPr>
            </w:pPr>
            <w:r>
              <w:rPr>
                <w:sz w:val="18"/>
              </w:rPr>
              <w:t>m2</w:t>
            </w:r>
          </w:p>
        </w:tc>
        <w:tc>
          <w:tcPr>
            <w:tcW w:w="1484" w:type="dxa"/>
          </w:tcPr>
          <w:p w14:paraId="51CD8E97" w14:textId="77777777" w:rsidR="00373732" w:rsidRDefault="00FF6508">
            <w:pPr>
              <w:pStyle w:val="TableParagraph"/>
              <w:spacing w:before="123"/>
              <w:ind w:left="794"/>
              <w:rPr>
                <w:sz w:val="18"/>
              </w:rPr>
            </w:pPr>
            <w:r>
              <w:rPr>
                <w:sz w:val="18"/>
              </w:rPr>
              <w:t>690,000</w:t>
            </w:r>
          </w:p>
        </w:tc>
        <w:tc>
          <w:tcPr>
            <w:tcW w:w="1373" w:type="dxa"/>
            <w:shd w:val="clear" w:color="auto" w:fill="FFFF00"/>
          </w:tcPr>
          <w:p w14:paraId="55E41856" w14:textId="77777777" w:rsidR="00373732" w:rsidRDefault="00FF6508">
            <w:pPr>
              <w:pStyle w:val="TableParagraph"/>
              <w:spacing w:before="123"/>
              <w:ind w:left="885"/>
              <w:rPr>
                <w:sz w:val="18"/>
              </w:rPr>
            </w:pPr>
            <w:r>
              <w:rPr>
                <w:sz w:val="18"/>
              </w:rPr>
              <w:t>22,00</w:t>
            </w:r>
          </w:p>
        </w:tc>
        <w:tc>
          <w:tcPr>
            <w:tcW w:w="1736" w:type="dxa"/>
          </w:tcPr>
          <w:p w14:paraId="2A868125" w14:textId="77777777" w:rsidR="00373732" w:rsidRDefault="00FF6508">
            <w:pPr>
              <w:pStyle w:val="TableParagraph"/>
              <w:spacing w:before="123"/>
              <w:ind w:left="890"/>
              <w:rPr>
                <w:sz w:val="18"/>
              </w:rPr>
            </w:pPr>
            <w:r>
              <w:rPr>
                <w:sz w:val="18"/>
              </w:rPr>
              <w:t>15 180,00</w:t>
            </w:r>
          </w:p>
        </w:tc>
      </w:tr>
    </w:tbl>
    <w:p w14:paraId="1BCA93C3" w14:textId="77777777" w:rsidR="00373732" w:rsidRDefault="00373732">
      <w:pPr>
        <w:pStyle w:val="Zkladntext"/>
        <w:spacing w:before="5"/>
        <w:rPr>
          <w:b/>
          <w:sz w:val="21"/>
        </w:rPr>
      </w:pPr>
    </w:p>
    <w:p w14:paraId="45935DA8" w14:textId="77777777" w:rsidR="00373732" w:rsidRDefault="00FF6508">
      <w:pPr>
        <w:tabs>
          <w:tab w:val="left" w:pos="323"/>
          <w:tab w:val="left" w:pos="1901"/>
          <w:tab w:val="left" w:pos="12772"/>
        </w:tabs>
        <w:spacing w:after="15"/>
        <w:ind w:right="172"/>
        <w:jc w:val="right"/>
        <w:rPr>
          <w:b/>
          <w:sz w:val="20"/>
        </w:rPr>
      </w:pPr>
      <w:r>
        <w:rPr>
          <w:color w:val="003366"/>
          <w:sz w:val="16"/>
        </w:rPr>
        <w:t>D</w:t>
      </w:r>
      <w:r>
        <w:rPr>
          <w:color w:val="003366"/>
          <w:sz w:val="16"/>
        </w:rPr>
        <w:tab/>
      </w:r>
      <w:r>
        <w:rPr>
          <w:color w:val="003366"/>
          <w:sz w:val="20"/>
        </w:rPr>
        <w:t>9</w:t>
      </w:r>
      <w:r>
        <w:rPr>
          <w:color w:val="003366"/>
          <w:sz w:val="20"/>
        </w:rPr>
        <w:tab/>
      </w:r>
      <w:r>
        <w:rPr>
          <w:b/>
          <w:color w:val="003366"/>
          <w:sz w:val="20"/>
        </w:rPr>
        <w:t>Ostatní konstrukce a</w:t>
      </w:r>
      <w:r>
        <w:rPr>
          <w:b/>
          <w:color w:val="003366"/>
          <w:spacing w:val="-18"/>
          <w:sz w:val="20"/>
        </w:rPr>
        <w:t xml:space="preserve"> </w:t>
      </w:r>
      <w:r>
        <w:rPr>
          <w:b/>
          <w:color w:val="003366"/>
          <w:sz w:val="20"/>
        </w:rPr>
        <w:t>práce,</w:t>
      </w:r>
      <w:r>
        <w:rPr>
          <w:b/>
          <w:color w:val="003366"/>
          <w:spacing w:val="-6"/>
          <w:sz w:val="20"/>
        </w:rPr>
        <w:t xml:space="preserve"> </w:t>
      </w:r>
      <w:r>
        <w:rPr>
          <w:b/>
          <w:color w:val="003366"/>
          <w:sz w:val="20"/>
        </w:rPr>
        <w:t>bourání</w:t>
      </w:r>
      <w:r>
        <w:rPr>
          <w:b/>
          <w:color w:val="003366"/>
          <w:sz w:val="20"/>
        </w:rPr>
        <w:tab/>
      </w:r>
      <w:r>
        <w:rPr>
          <w:b/>
          <w:color w:val="000080"/>
          <w:sz w:val="20"/>
        </w:rPr>
        <w:t>22</w:t>
      </w:r>
      <w:r>
        <w:rPr>
          <w:b/>
          <w:color w:val="000080"/>
          <w:spacing w:val="-12"/>
          <w:sz w:val="20"/>
        </w:rPr>
        <w:t xml:space="preserve"> </w:t>
      </w:r>
      <w:r>
        <w:rPr>
          <w:b/>
          <w:color w:val="000080"/>
          <w:sz w:val="20"/>
        </w:rPr>
        <w:t>040,00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425783F4" w14:textId="77777777">
        <w:trPr>
          <w:trHeight w:val="460"/>
        </w:trPr>
        <w:tc>
          <w:tcPr>
            <w:tcW w:w="504" w:type="dxa"/>
          </w:tcPr>
          <w:p w14:paraId="417CCA40" w14:textId="77777777" w:rsidR="00373732" w:rsidRDefault="00FF6508">
            <w:pPr>
              <w:pStyle w:val="TableParagraph"/>
              <w:spacing w:before="111"/>
              <w:ind w:left="175"/>
              <w:rPr>
                <w:sz w:val="20"/>
              </w:rPr>
            </w:pPr>
            <w:r>
              <w:rPr>
                <w:sz w:val="20"/>
              </w:rPr>
              <w:t>2.</w:t>
            </w:r>
          </w:p>
        </w:tc>
        <w:tc>
          <w:tcPr>
            <w:tcW w:w="473" w:type="dxa"/>
          </w:tcPr>
          <w:p w14:paraId="6B67D961" w14:textId="77777777" w:rsidR="00373732" w:rsidRDefault="00FF6508">
            <w:pPr>
              <w:pStyle w:val="TableParagraph"/>
              <w:spacing w:before="122"/>
              <w:ind w:left="17"/>
              <w:jc w:val="center"/>
              <w:rPr>
                <w:sz w:val="18"/>
              </w:rPr>
            </w:pPr>
            <w:r>
              <w:rPr>
                <w:sz w:val="18"/>
              </w:rPr>
              <w:t>K</w:t>
            </w:r>
          </w:p>
        </w:tc>
        <w:tc>
          <w:tcPr>
            <w:tcW w:w="1577" w:type="dxa"/>
          </w:tcPr>
          <w:p w14:paraId="0A0B602B" w14:textId="77777777" w:rsidR="00373732" w:rsidRDefault="00FF6508">
            <w:pPr>
              <w:pStyle w:val="TableParagraph"/>
              <w:spacing w:before="122"/>
              <w:ind w:left="33"/>
              <w:rPr>
                <w:sz w:val="18"/>
              </w:rPr>
            </w:pPr>
            <w:r>
              <w:rPr>
                <w:sz w:val="18"/>
              </w:rPr>
              <w:t>962032641</w:t>
            </w:r>
          </w:p>
        </w:tc>
        <w:tc>
          <w:tcPr>
            <w:tcW w:w="6387" w:type="dxa"/>
          </w:tcPr>
          <w:p w14:paraId="717503E5" w14:textId="77777777" w:rsidR="00373732" w:rsidRDefault="00FF6508">
            <w:pPr>
              <w:pStyle w:val="TableParagraph"/>
              <w:spacing w:before="12"/>
              <w:ind w:left="33"/>
              <w:rPr>
                <w:sz w:val="18"/>
              </w:rPr>
            </w:pPr>
            <w:r>
              <w:rPr>
                <w:sz w:val="18"/>
              </w:rPr>
              <w:t>Bourání zdiva nadzákladového z cihel nebo tvárnic komínového z cihel</w:t>
            </w:r>
          </w:p>
          <w:p w14:paraId="312363D3" w14:textId="77777777" w:rsidR="00373732" w:rsidRDefault="00FF6508">
            <w:pPr>
              <w:pStyle w:val="TableParagraph"/>
              <w:spacing w:before="14"/>
              <w:ind w:left="33"/>
              <w:rPr>
                <w:sz w:val="18"/>
              </w:rPr>
            </w:pPr>
            <w:r>
              <w:rPr>
                <w:sz w:val="18"/>
              </w:rPr>
              <w:t>pálených, šamotových nad střechou na maltu cementovou</w:t>
            </w:r>
          </w:p>
        </w:tc>
        <w:tc>
          <w:tcPr>
            <w:tcW w:w="852" w:type="dxa"/>
          </w:tcPr>
          <w:p w14:paraId="35B96467" w14:textId="77777777" w:rsidR="00373732" w:rsidRDefault="00FF6508">
            <w:pPr>
              <w:pStyle w:val="TableParagraph"/>
              <w:spacing w:before="122"/>
              <w:ind w:left="254" w:right="248"/>
              <w:jc w:val="center"/>
              <w:rPr>
                <w:sz w:val="18"/>
              </w:rPr>
            </w:pPr>
            <w:r>
              <w:rPr>
                <w:sz w:val="18"/>
              </w:rPr>
              <w:t>m3</w:t>
            </w:r>
          </w:p>
        </w:tc>
        <w:tc>
          <w:tcPr>
            <w:tcW w:w="1484" w:type="dxa"/>
          </w:tcPr>
          <w:p w14:paraId="244D9996" w14:textId="77777777" w:rsidR="00373732" w:rsidRDefault="00FF6508">
            <w:pPr>
              <w:pStyle w:val="TableParagraph"/>
              <w:spacing w:before="122"/>
              <w:ind w:right="28"/>
              <w:jc w:val="right"/>
              <w:rPr>
                <w:sz w:val="18"/>
              </w:rPr>
            </w:pPr>
            <w:r>
              <w:rPr>
                <w:w w:val="95"/>
                <w:sz w:val="18"/>
              </w:rPr>
              <w:t>5,800</w:t>
            </w:r>
          </w:p>
        </w:tc>
        <w:tc>
          <w:tcPr>
            <w:tcW w:w="1373" w:type="dxa"/>
            <w:shd w:val="clear" w:color="auto" w:fill="FFFF00"/>
          </w:tcPr>
          <w:p w14:paraId="5009E4FC" w14:textId="77777777" w:rsidR="00373732" w:rsidRDefault="00FF6508">
            <w:pPr>
              <w:pStyle w:val="TableParagraph"/>
              <w:spacing w:before="122"/>
              <w:ind w:left="633"/>
              <w:rPr>
                <w:sz w:val="18"/>
              </w:rPr>
            </w:pPr>
            <w:r>
              <w:rPr>
                <w:sz w:val="18"/>
              </w:rPr>
              <w:t>3 800,00</w:t>
            </w:r>
          </w:p>
        </w:tc>
        <w:tc>
          <w:tcPr>
            <w:tcW w:w="1736" w:type="dxa"/>
          </w:tcPr>
          <w:p w14:paraId="26A27B0E" w14:textId="77777777" w:rsidR="00373732" w:rsidRDefault="00FF6508">
            <w:pPr>
              <w:pStyle w:val="TableParagraph"/>
              <w:spacing w:before="122"/>
              <w:ind w:left="890"/>
              <w:rPr>
                <w:sz w:val="18"/>
              </w:rPr>
            </w:pPr>
            <w:r>
              <w:rPr>
                <w:sz w:val="18"/>
              </w:rPr>
              <w:t>22 040,00</w:t>
            </w:r>
          </w:p>
        </w:tc>
      </w:tr>
    </w:tbl>
    <w:p w14:paraId="326E0680" w14:textId="77777777" w:rsidR="00373732" w:rsidRDefault="00373732">
      <w:pPr>
        <w:pStyle w:val="Zkladntext"/>
        <w:spacing w:before="5"/>
        <w:rPr>
          <w:b/>
          <w:sz w:val="21"/>
        </w:rPr>
      </w:pPr>
    </w:p>
    <w:p w14:paraId="41FC34B1" w14:textId="77777777" w:rsidR="00373732" w:rsidRDefault="00FF6508">
      <w:pPr>
        <w:tabs>
          <w:tab w:val="left" w:pos="1577"/>
          <w:tab w:val="left" w:pos="12337"/>
        </w:tabs>
        <w:spacing w:after="15"/>
        <w:ind w:right="172"/>
        <w:jc w:val="right"/>
        <w:rPr>
          <w:b/>
          <w:sz w:val="20"/>
        </w:rPr>
      </w:pPr>
      <w:r>
        <w:rPr>
          <w:color w:val="003366"/>
          <w:sz w:val="20"/>
        </w:rPr>
        <w:t>997</w:t>
      </w:r>
      <w:r>
        <w:rPr>
          <w:color w:val="003366"/>
          <w:sz w:val="20"/>
        </w:rPr>
        <w:tab/>
      </w:r>
      <w:r>
        <w:rPr>
          <w:b/>
          <w:color w:val="003366"/>
          <w:sz w:val="20"/>
        </w:rPr>
        <w:t>Přesun</w:t>
      </w:r>
      <w:r>
        <w:rPr>
          <w:b/>
          <w:color w:val="003366"/>
          <w:spacing w:val="-4"/>
          <w:sz w:val="20"/>
        </w:rPr>
        <w:t xml:space="preserve"> </w:t>
      </w:r>
      <w:r>
        <w:rPr>
          <w:b/>
          <w:color w:val="003366"/>
          <w:sz w:val="20"/>
        </w:rPr>
        <w:t>sutě</w:t>
      </w:r>
      <w:r>
        <w:rPr>
          <w:b/>
          <w:color w:val="003366"/>
          <w:sz w:val="20"/>
        </w:rPr>
        <w:tab/>
      </w:r>
      <w:r>
        <w:rPr>
          <w:b/>
          <w:color w:val="000080"/>
          <w:sz w:val="20"/>
        </w:rPr>
        <w:t>121</w:t>
      </w:r>
      <w:r>
        <w:rPr>
          <w:b/>
          <w:color w:val="000080"/>
          <w:spacing w:val="-13"/>
          <w:sz w:val="20"/>
        </w:rPr>
        <w:t xml:space="preserve"> </w:t>
      </w:r>
      <w:r>
        <w:rPr>
          <w:b/>
          <w:color w:val="000080"/>
          <w:sz w:val="20"/>
        </w:rPr>
        <w:t>728,75</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6E34D396" w14:textId="77777777">
        <w:trPr>
          <w:trHeight w:val="460"/>
        </w:trPr>
        <w:tc>
          <w:tcPr>
            <w:tcW w:w="504" w:type="dxa"/>
          </w:tcPr>
          <w:p w14:paraId="037E3C20" w14:textId="77777777" w:rsidR="00373732" w:rsidRDefault="00FF6508">
            <w:pPr>
              <w:pStyle w:val="TableParagraph"/>
              <w:spacing w:before="111"/>
              <w:ind w:left="112" w:right="95"/>
              <w:jc w:val="center"/>
              <w:rPr>
                <w:sz w:val="20"/>
              </w:rPr>
            </w:pPr>
            <w:r>
              <w:rPr>
                <w:sz w:val="20"/>
              </w:rPr>
              <w:t>3.</w:t>
            </w:r>
          </w:p>
        </w:tc>
        <w:tc>
          <w:tcPr>
            <w:tcW w:w="473" w:type="dxa"/>
          </w:tcPr>
          <w:p w14:paraId="1CD55897" w14:textId="77777777" w:rsidR="00373732" w:rsidRDefault="00FF6508">
            <w:pPr>
              <w:pStyle w:val="TableParagraph"/>
              <w:spacing w:before="122"/>
              <w:ind w:left="17"/>
              <w:jc w:val="center"/>
              <w:rPr>
                <w:sz w:val="18"/>
              </w:rPr>
            </w:pPr>
            <w:r>
              <w:rPr>
                <w:sz w:val="18"/>
              </w:rPr>
              <w:t>K</w:t>
            </w:r>
          </w:p>
        </w:tc>
        <w:tc>
          <w:tcPr>
            <w:tcW w:w="1577" w:type="dxa"/>
          </w:tcPr>
          <w:p w14:paraId="3FB45ED7" w14:textId="77777777" w:rsidR="00373732" w:rsidRDefault="00FF6508">
            <w:pPr>
              <w:pStyle w:val="TableParagraph"/>
              <w:spacing w:before="122"/>
              <w:ind w:left="33"/>
              <w:rPr>
                <w:sz w:val="18"/>
              </w:rPr>
            </w:pPr>
            <w:r>
              <w:rPr>
                <w:sz w:val="18"/>
              </w:rPr>
              <w:t>997013509</w:t>
            </w:r>
          </w:p>
        </w:tc>
        <w:tc>
          <w:tcPr>
            <w:tcW w:w="6387" w:type="dxa"/>
          </w:tcPr>
          <w:p w14:paraId="05A72A9C" w14:textId="77777777" w:rsidR="00373732" w:rsidRDefault="00FF6508">
            <w:pPr>
              <w:pStyle w:val="TableParagraph"/>
              <w:spacing w:before="12"/>
              <w:ind w:left="33"/>
              <w:rPr>
                <w:sz w:val="18"/>
              </w:rPr>
            </w:pPr>
            <w:r>
              <w:rPr>
                <w:sz w:val="18"/>
              </w:rPr>
              <w:t>Odvoz suti a vybouraných hmot na skládku nebo meziskládku se složením, na</w:t>
            </w:r>
          </w:p>
          <w:p w14:paraId="791A679A" w14:textId="77777777" w:rsidR="00373732" w:rsidRDefault="00FF6508">
            <w:pPr>
              <w:pStyle w:val="TableParagraph"/>
              <w:spacing w:before="14"/>
              <w:ind w:left="33"/>
              <w:rPr>
                <w:sz w:val="18"/>
              </w:rPr>
            </w:pPr>
            <w:r>
              <w:rPr>
                <w:sz w:val="18"/>
              </w:rPr>
              <w:t>vzdálenost 15 km</w:t>
            </w:r>
          </w:p>
        </w:tc>
        <w:tc>
          <w:tcPr>
            <w:tcW w:w="852" w:type="dxa"/>
          </w:tcPr>
          <w:p w14:paraId="05058359" w14:textId="77777777" w:rsidR="00373732" w:rsidRDefault="00FF6508">
            <w:pPr>
              <w:pStyle w:val="TableParagraph"/>
              <w:spacing w:before="111"/>
              <w:ind w:left="20"/>
              <w:jc w:val="center"/>
              <w:rPr>
                <w:sz w:val="20"/>
              </w:rPr>
            </w:pPr>
            <w:r>
              <w:rPr>
                <w:w w:val="99"/>
                <w:sz w:val="20"/>
              </w:rPr>
              <w:t>t</w:t>
            </w:r>
          </w:p>
        </w:tc>
        <w:tc>
          <w:tcPr>
            <w:tcW w:w="1484" w:type="dxa"/>
          </w:tcPr>
          <w:p w14:paraId="3F8C9F4F" w14:textId="77777777" w:rsidR="00373732" w:rsidRDefault="00FF6508">
            <w:pPr>
              <w:pStyle w:val="TableParagraph"/>
              <w:spacing w:before="111"/>
              <w:ind w:right="34"/>
              <w:jc w:val="right"/>
              <w:rPr>
                <w:sz w:val="20"/>
              </w:rPr>
            </w:pPr>
            <w:r>
              <w:rPr>
                <w:w w:val="95"/>
                <w:sz w:val="20"/>
              </w:rPr>
              <w:t>56,75</w:t>
            </w:r>
          </w:p>
        </w:tc>
        <w:tc>
          <w:tcPr>
            <w:tcW w:w="1373" w:type="dxa"/>
            <w:shd w:val="clear" w:color="auto" w:fill="FFFF00"/>
          </w:tcPr>
          <w:p w14:paraId="10C87976" w14:textId="77777777" w:rsidR="00373732" w:rsidRDefault="00FF6508">
            <w:pPr>
              <w:pStyle w:val="TableParagraph"/>
              <w:spacing w:before="122"/>
              <w:ind w:right="27"/>
              <w:jc w:val="right"/>
              <w:rPr>
                <w:sz w:val="18"/>
              </w:rPr>
            </w:pPr>
            <w:r>
              <w:rPr>
                <w:w w:val="95"/>
                <w:sz w:val="18"/>
              </w:rPr>
              <w:t>280,00</w:t>
            </w:r>
          </w:p>
        </w:tc>
        <w:tc>
          <w:tcPr>
            <w:tcW w:w="1736" w:type="dxa"/>
          </w:tcPr>
          <w:p w14:paraId="75E85C96" w14:textId="77777777" w:rsidR="00373732" w:rsidRDefault="00FF6508">
            <w:pPr>
              <w:pStyle w:val="TableParagraph"/>
              <w:spacing w:before="122"/>
              <w:ind w:right="33"/>
              <w:jc w:val="right"/>
              <w:rPr>
                <w:sz w:val="18"/>
              </w:rPr>
            </w:pPr>
            <w:r>
              <w:rPr>
                <w:sz w:val="18"/>
              </w:rPr>
              <w:t>15 890,00</w:t>
            </w:r>
          </w:p>
        </w:tc>
      </w:tr>
      <w:tr w:rsidR="00373732" w14:paraId="05C2F988" w14:textId="77777777">
        <w:trPr>
          <w:trHeight w:val="691"/>
        </w:trPr>
        <w:tc>
          <w:tcPr>
            <w:tcW w:w="504" w:type="dxa"/>
          </w:tcPr>
          <w:p w14:paraId="7BA60D50" w14:textId="77777777" w:rsidR="00373732" w:rsidRDefault="00373732">
            <w:pPr>
              <w:pStyle w:val="TableParagraph"/>
              <w:rPr>
                <w:b/>
              </w:rPr>
            </w:pPr>
          </w:p>
          <w:p w14:paraId="2C599E97" w14:textId="77777777" w:rsidR="00373732" w:rsidRDefault="00FF6508">
            <w:pPr>
              <w:pStyle w:val="TableParagraph"/>
              <w:spacing w:before="194" w:line="224" w:lineRule="exact"/>
              <w:ind w:left="112" w:right="95"/>
              <w:jc w:val="center"/>
              <w:rPr>
                <w:sz w:val="20"/>
              </w:rPr>
            </w:pPr>
            <w:r>
              <w:rPr>
                <w:sz w:val="20"/>
              </w:rPr>
              <w:t>4.</w:t>
            </w:r>
          </w:p>
        </w:tc>
        <w:tc>
          <w:tcPr>
            <w:tcW w:w="473" w:type="dxa"/>
          </w:tcPr>
          <w:p w14:paraId="0525C952" w14:textId="77777777" w:rsidR="00373732" w:rsidRDefault="00373732">
            <w:pPr>
              <w:pStyle w:val="TableParagraph"/>
              <w:spacing w:before="8"/>
              <w:rPr>
                <w:b/>
                <w:sz w:val="20"/>
              </w:rPr>
            </w:pPr>
          </w:p>
          <w:p w14:paraId="15A906B0" w14:textId="77777777" w:rsidR="00373732" w:rsidRDefault="00FF6508">
            <w:pPr>
              <w:pStyle w:val="TableParagraph"/>
              <w:ind w:left="17"/>
              <w:jc w:val="center"/>
              <w:rPr>
                <w:sz w:val="18"/>
              </w:rPr>
            </w:pPr>
            <w:r>
              <w:rPr>
                <w:sz w:val="18"/>
              </w:rPr>
              <w:t>K</w:t>
            </w:r>
          </w:p>
        </w:tc>
        <w:tc>
          <w:tcPr>
            <w:tcW w:w="1577" w:type="dxa"/>
          </w:tcPr>
          <w:p w14:paraId="107254BF" w14:textId="77777777" w:rsidR="00373732" w:rsidRDefault="00373732">
            <w:pPr>
              <w:pStyle w:val="TableParagraph"/>
              <w:spacing w:before="8"/>
              <w:rPr>
                <w:b/>
                <w:sz w:val="20"/>
              </w:rPr>
            </w:pPr>
          </w:p>
          <w:p w14:paraId="0D29EFD1" w14:textId="77777777" w:rsidR="00373732" w:rsidRDefault="00FF6508">
            <w:pPr>
              <w:pStyle w:val="TableParagraph"/>
              <w:ind w:left="33"/>
              <w:rPr>
                <w:sz w:val="18"/>
              </w:rPr>
            </w:pPr>
            <w:r>
              <w:rPr>
                <w:sz w:val="18"/>
              </w:rPr>
              <w:t>997013863</w:t>
            </w:r>
          </w:p>
        </w:tc>
        <w:tc>
          <w:tcPr>
            <w:tcW w:w="6387" w:type="dxa"/>
          </w:tcPr>
          <w:p w14:paraId="1CE1E2E5" w14:textId="77777777" w:rsidR="00373732" w:rsidRDefault="00FF6508">
            <w:pPr>
              <w:pStyle w:val="TableParagraph"/>
              <w:spacing w:before="127" w:line="256" w:lineRule="auto"/>
              <w:ind w:left="33"/>
              <w:rPr>
                <w:sz w:val="18"/>
              </w:rPr>
            </w:pPr>
            <w:r>
              <w:rPr>
                <w:sz w:val="18"/>
              </w:rPr>
              <w:t>Poplatek za uložení stavebního odpadu na recyklační skládce (skládkovné) keramického zatříděného do Katalogu odpadů pod kódem 17 01 02</w:t>
            </w:r>
          </w:p>
        </w:tc>
        <w:tc>
          <w:tcPr>
            <w:tcW w:w="852" w:type="dxa"/>
          </w:tcPr>
          <w:p w14:paraId="20CA26FD" w14:textId="77777777" w:rsidR="00373732" w:rsidRDefault="00373732">
            <w:pPr>
              <w:pStyle w:val="TableParagraph"/>
              <w:spacing w:before="8"/>
              <w:rPr>
                <w:b/>
                <w:sz w:val="19"/>
              </w:rPr>
            </w:pPr>
          </w:p>
          <w:p w14:paraId="06466971" w14:textId="77777777" w:rsidR="00373732" w:rsidRDefault="00FF6508">
            <w:pPr>
              <w:pStyle w:val="TableParagraph"/>
              <w:ind w:left="20"/>
              <w:jc w:val="center"/>
              <w:rPr>
                <w:sz w:val="20"/>
              </w:rPr>
            </w:pPr>
            <w:r>
              <w:rPr>
                <w:w w:val="99"/>
                <w:sz w:val="20"/>
              </w:rPr>
              <w:t>t</w:t>
            </w:r>
          </w:p>
        </w:tc>
        <w:tc>
          <w:tcPr>
            <w:tcW w:w="1484" w:type="dxa"/>
          </w:tcPr>
          <w:p w14:paraId="5647CA00" w14:textId="77777777" w:rsidR="00373732" w:rsidRDefault="00373732">
            <w:pPr>
              <w:pStyle w:val="TableParagraph"/>
              <w:spacing w:before="8"/>
              <w:rPr>
                <w:b/>
                <w:sz w:val="19"/>
              </w:rPr>
            </w:pPr>
          </w:p>
          <w:p w14:paraId="1B1D3373" w14:textId="77777777" w:rsidR="00373732" w:rsidRDefault="00FF6508">
            <w:pPr>
              <w:pStyle w:val="TableParagraph"/>
              <w:ind w:right="34"/>
              <w:jc w:val="right"/>
              <w:rPr>
                <w:sz w:val="20"/>
              </w:rPr>
            </w:pPr>
            <w:r>
              <w:rPr>
                <w:w w:val="95"/>
                <w:sz w:val="20"/>
              </w:rPr>
              <w:t>56,75</w:t>
            </w:r>
          </w:p>
        </w:tc>
        <w:tc>
          <w:tcPr>
            <w:tcW w:w="1373" w:type="dxa"/>
            <w:shd w:val="clear" w:color="auto" w:fill="FFFF00"/>
          </w:tcPr>
          <w:p w14:paraId="4A4B8743" w14:textId="77777777" w:rsidR="00373732" w:rsidRDefault="00373732">
            <w:pPr>
              <w:pStyle w:val="TableParagraph"/>
              <w:spacing w:before="8"/>
              <w:rPr>
                <w:b/>
                <w:sz w:val="20"/>
              </w:rPr>
            </w:pPr>
          </w:p>
          <w:p w14:paraId="4E90EFED" w14:textId="77777777" w:rsidR="00373732" w:rsidRDefault="00FF6508">
            <w:pPr>
              <w:pStyle w:val="TableParagraph"/>
              <w:ind w:right="28"/>
              <w:jc w:val="right"/>
              <w:rPr>
                <w:sz w:val="18"/>
              </w:rPr>
            </w:pPr>
            <w:r>
              <w:rPr>
                <w:sz w:val="18"/>
              </w:rPr>
              <w:t>1 865,00</w:t>
            </w:r>
          </w:p>
        </w:tc>
        <w:tc>
          <w:tcPr>
            <w:tcW w:w="1736" w:type="dxa"/>
          </w:tcPr>
          <w:p w14:paraId="29514817" w14:textId="77777777" w:rsidR="00373732" w:rsidRDefault="00373732">
            <w:pPr>
              <w:pStyle w:val="TableParagraph"/>
              <w:spacing w:before="8"/>
              <w:rPr>
                <w:b/>
                <w:sz w:val="20"/>
              </w:rPr>
            </w:pPr>
          </w:p>
          <w:p w14:paraId="2E4770E6" w14:textId="77777777" w:rsidR="00373732" w:rsidRDefault="00FF6508">
            <w:pPr>
              <w:pStyle w:val="TableParagraph"/>
              <w:ind w:right="34"/>
              <w:jc w:val="right"/>
              <w:rPr>
                <w:sz w:val="18"/>
              </w:rPr>
            </w:pPr>
            <w:r>
              <w:rPr>
                <w:sz w:val="18"/>
              </w:rPr>
              <w:t>105 838,75</w:t>
            </w:r>
          </w:p>
        </w:tc>
      </w:tr>
    </w:tbl>
    <w:p w14:paraId="23EB7EF2" w14:textId="77777777" w:rsidR="00373732" w:rsidRDefault="00373732">
      <w:pPr>
        <w:pStyle w:val="Zkladntext"/>
        <w:spacing w:before="4"/>
        <w:rPr>
          <w:b/>
          <w:sz w:val="21"/>
        </w:rPr>
      </w:pPr>
    </w:p>
    <w:tbl>
      <w:tblPr>
        <w:tblStyle w:val="TableNormal"/>
        <w:tblW w:w="0" w:type="auto"/>
        <w:tblInd w:w="127" w:type="dxa"/>
        <w:tblLayout w:type="fixed"/>
        <w:tblLook w:val="01E0" w:firstRow="1" w:lastRow="1" w:firstColumn="1" w:lastColumn="1" w:noHBand="0" w:noVBand="0"/>
      </w:tblPr>
      <w:tblGrid>
        <w:gridCol w:w="504"/>
        <w:gridCol w:w="473"/>
        <w:gridCol w:w="976"/>
        <w:gridCol w:w="601"/>
        <w:gridCol w:w="6387"/>
        <w:gridCol w:w="145"/>
        <w:gridCol w:w="707"/>
        <w:gridCol w:w="1484"/>
        <w:gridCol w:w="1373"/>
        <w:gridCol w:w="1736"/>
        <w:gridCol w:w="6"/>
      </w:tblGrid>
      <w:tr w:rsidR="00373732" w14:paraId="4D9EFA55" w14:textId="77777777">
        <w:trPr>
          <w:trHeight w:val="242"/>
        </w:trPr>
        <w:tc>
          <w:tcPr>
            <w:tcW w:w="1953" w:type="dxa"/>
            <w:gridSpan w:val="3"/>
            <w:tcBorders>
              <w:top w:val="single" w:sz="2" w:space="0" w:color="000000"/>
              <w:left w:val="single" w:sz="2" w:space="0" w:color="000000"/>
              <w:bottom w:val="single" w:sz="2" w:space="0" w:color="000000"/>
            </w:tcBorders>
          </w:tcPr>
          <w:p w14:paraId="1C71C7A8" w14:textId="77777777" w:rsidR="00373732" w:rsidRDefault="00373732">
            <w:pPr>
              <w:pStyle w:val="TableParagraph"/>
              <w:rPr>
                <w:rFonts w:ascii="Times New Roman"/>
                <w:sz w:val="16"/>
              </w:rPr>
            </w:pPr>
          </w:p>
        </w:tc>
        <w:tc>
          <w:tcPr>
            <w:tcW w:w="7133" w:type="dxa"/>
            <w:gridSpan w:val="3"/>
            <w:tcBorders>
              <w:top w:val="single" w:sz="2" w:space="0" w:color="000000"/>
              <w:bottom w:val="single" w:sz="2" w:space="0" w:color="000000"/>
            </w:tcBorders>
          </w:tcPr>
          <w:p w14:paraId="54054548" w14:textId="77777777" w:rsidR="00373732" w:rsidRDefault="00FF6508">
            <w:pPr>
              <w:pStyle w:val="TableParagraph"/>
              <w:spacing w:line="222" w:lineRule="exact"/>
              <w:ind w:left="639"/>
              <w:rPr>
                <w:b/>
                <w:sz w:val="20"/>
              </w:rPr>
            </w:pPr>
            <w:r>
              <w:rPr>
                <w:b/>
                <w:color w:val="993366"/>
                <w:sz w:val="20"/>
              </w:rPr>
              <w:t>Oddíly prací PSV</w:t>
            </w:r>
          </w:p>
        </w:tc>
        <w:tc>
          <w:tcPr>
            <w:tcW w:w="5301" w:type="dxa"/>
            <w:gridSpan w:val="5"/>
            <w:tcBorders>
              <w:top w:val="single" w:sz="2" w:space="0" w:color="000000"/>
              <w:bottom w:val="single" w:sz="2" w:space="0" w:color="000000"/>
              <w:right w:val="single" w:sz="2" w:space="0" w:color="000000"/>
            </w:tcBorders>
          </w:tcPr>
          <w:p w14:paraId="693FBF68" w14:textId="77777777" w:rsidR="00373732" w:rsidRDefault="00FF6508">
            <w:pPr>
              <w:pStyle w:val="TableParagraph"/>
              <w:spacing w:line="222" w:lineRule="exact"/>
              <w:ind w:right="36"/>
              <w:jc w:val="right"/>
              <w:rPr>
                <w:b/>
                <w:sz w:val="20"/>
              </w:rPr>
            </w:pPr>
            <w:r>
              <w:rPr>
                <w:b/>
                <w:color w:val="C00000"/>
                <w:sz w:val="20"/>
              </w:rPr>
              <w:t>1 772 134,80</w:t>
            </w:r>
          </w:p>
        </w:tc>
      </w:tr>
      <w:tr w:rsidR="00373732" w14:paraId="67EA86B1" w14:textId="77777777">
        <w:trPr>
          <w:trHeight w:val="475"/>
        </w:trPr>
        <w:tc>
          <w:tcPr>
            <w:tcW w:w="1953" w:type="dxa"/>
            <w:gridSpan w:val="3"/>
            <w:tcBorders>
              <w:top w:val="single" w:sz="2" w:space="0" w:color="000000"/>
            </w:tcBorders>
          </w:tcPr>
          <w:p w14:paraId="66F66AE4" w14:textId="77777777" w:rsidR="00373732" w:rsidRDefault="00373732">
            <w:pPr>
              <w:pStyle w:val="TableParagraph"/>
              <w:spacing w:before="11"/>
              <w:rPr>
                <w:b/>
              </w:rPr>
            </w:pPr>
          </w:p>
          <w:p w14:paraId="166F88C5" w14:textId="77777777" w:rsidR="00373732" w:rsidRDefault="00FF6508">
            <w:pPr>
              <w:pStyle w:val="TableParagraph"/>
              <w:spacing w:line="191" w:lineRule="exact"/>
              <w:ind w:left="1013"/>
              <w:rPr>
                <w:b/>
                <w:sz w:val="18"/>
              </w:rPr>
            </w:pPr>
            <w:r>
              <w:rPr>
                <w:b/>
                <w:color w:val="000080"/>
                <w:sz w:val="18"/>
              </w:rPr>
              <w:t>741</w:t>
            </w:r>
          </w:p>
        </w:tc>
        <w:tc>
          <w:tcPr>
            <w:tcW w:w="7133" w:type="dxa"/>
            <w:gridSpan w:val="3"/>
            <w:tcBorders>
              <w:top w:val="single" w:sz="2" w:space="0" w:color="000000"/>
            </w:tcBorders>
          </w:tcPr>
          <w:p w14:paraId="4FDE9C2C" w14:textId="77777777" w:rsidR="00373732" w:rsidRDefault="00373732">
            <w:pPr>
              <w:pStyle w:val="TableParagraph"/>
              <w:spacing w:before="4"/>
              <w:rPr>
                <w:b/>
                <w:sz w:val="21"/>
              </w:rPr>
            </w:pPr>
          </w:p>
          <w:p w14:paraId="2A1A1D13" w14:textId="77777777" w:rsidR="00373732" w:rsidRDefault="00FF6508">
            <w:pPr>
              <w:pStyle w:val="TableParagraph"/>
              <w:spacing w:line="210" w:lineRule="exact"/>
              <w:ind w:left="639"/>
              <w:rPr>
                <w:b/>
                <w:sz w:val="20"/>
              </w:rPr>
            </w:pPr>
            <w:r>
              <w:rPr>
                <w:b/>
                <w:color w:val="003366"/>
                <w:sz w:val="20"/>
              </w:rPr>
              <w:t>Hromosvod - střešní část</w:t>
            </w:r>
          </w:p>
        </w:tc>
        <w:tc>
          <w:tcPr>
            <w:tcW w:w="5301" w:type="dxa"/>
            <w:gridSpan w:val="5"/>
            <w:tcBorders>
              <w:top w:val="single" w:sz="2" w:space="0" w:color="000000"/>
            </w:tcBorders>
          </w:tcPr>
          <w:p w14:paraId="46DA3A9E" w14:textId="77777777" w:rsidR="00373732" w:rsidRDefault="00373732">
            <w:pPr>
              <w:pStyle w:val="TableParagraph"/>
              <w:spacing w:before="4"/>
              <w:rPr>
                <w:b/>
                <w:sz w:val="21"/>
              </w:rPr>
            </w:pPr>
          </w:p>
          <w:p w14:paraId="3D079BA3" w14:textId="77777777" w:rsidR="00373732" w:rsidRDefault="00FF6508">
            <w:pPr>
              <w:pStyle w:val="TableParagraph"/>
              <w:spacing w:line="210" w:lineRule="exact"/>
              <w:ind w:right="38"/>
              <w:jc w:val="right"/>
              <w:rPr>
                <w:b/>
                <w:sz w:val="20"/>
              </w:rPr>
            </w:pPr>
            <w:r>
              <w:rPr>
                <w:b/>
                <w:color w:val="000080"/>
                <w:sz w:val="20"/>
              </w:rPr>
              <w:t>78 884,00</w:t>
            </w:r>
          </w:p>
        </w:tc>
      </w:tr>
      <w:tr w:rsidR="00373732" w14:paraId="18DC0C0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6" w:type="dxa"/>
          <w:trHeight w:val="460"/>
        </w:trPr>
        <w:tc>
          <w:tcPr>
            <w:tcW w:w="504" w:type="dxa"/>
          </w:tcPr>
          <w:p w14:paraId="2B3E2345" w14:textId="77777777" w:rsidR="00373732" w:rsidRDefault="00FF6508">
            <w:pPr>
              <w:pStyle w:val="TableParagraph"/>
              <w:spacing w:before="111"/>
              <w:ind w:left="112" w:right="95"/>
              <w:jc w:val="center"/>
              <w:rPr>
                <w:sz w:val="20"/>
              </w:rPr>
            </w:pPr>
            <w:r>
              <w:rPr>
                <w:sz w:val="20"/>
              </w:rPr>
              <w:t>1.</w:t>
            </w:r>
          </w:p>
        </w:tc>
        <w:tc>
          <w:tcPr>
            <w:tcW w:w="473" w:type="dxa"/>
          </w:tcPr>
          <w:p w14:paraId="09DBE849" w14:textId="77777777" w:rsidR="00373732" w:rsidRDefault="00373732">
            <w:pPr>
              <w:pStyle w:val="TableParagraph"/>
              <w:rPr>
                <w:rFonts w:ascii="Times New Roman"/>
                <w:sz w:val="18"/>
              </w:rPr>
            </w:pPr>
          </w:p>
        </w:tc>
        <w:tc>
          <w:tcPr>
            <w:tcW w:w="1577" w:type="dxa"/>
            <w:gridSpan w:val="2"/>
          </w:tcPr>
          <w:p w14:paraId="546AE04E" w14:textId="77777777" w:rsidR="00373732" w:rsidRDefault="00FF6508">
            <w:pPr>
              <w:pStyle w:val="TableParagraph"/>
              <w:spacing w:before="122"/>
              <w:ind w:left="33"/>
              <w:rPr>
                <w:sz w:val="18"/>
              </w:rPr>
            </w:pPr>
            <w:r>
              <w:rPr>
                <w:sz w:val="18"/>
              </w:rPr>
              <w:t>741421833</w:t>
            </w:r>
          </w:p>
        </w:tc>
        <w:tc>
          <w:tcPr>
            <w:tcW w:w="6387" w:type="dxa"/>
          </w:tcPr>
          <w:p w14:paraId="232BFB7C" w14:textId="77777777" w:rsidR="00373732" w:rsidRDefault="00FF6508">
            <w:pPr>
              <w:pStyle w:val="TableParagraph"/>
              <w:spacing w:before="5" w:line="220" w:lineRule="exact"/>
              <w:ind w:left="33"/>
              <w:rPr>
                <w:sz w:val="18"/>
              </w:rPr>
            </w:pPr>
            <w:r>
              <w:rPr>
                <w:sz w:val="18"/>
              </w:rPr>
              <w:t>Demontáž drátu nebo lana svodového vedení D přes 8 mm šikmá střecha, vč. držáků</w:t>
            </w:r>
          </w:p>
        </w:tc>
        <w:tc>
          <w:tcPr>
            <w:tcW w:w="852" w:type="dxa"/>
            <w:gridSpan w:val="2"/>
          </w:tcPr>
          <w:p w14:paraId="695B9425" w14:textId="77777777" w:rsidR="00373732" w:rsidRDefault="00FF6508">
            <w:pPr>
              <w:pStyle w:val="TableParagraph"/>
              <w:spacing w:before="111"/>
              <w:ind w:left="15"/>
              <w:jc w:val="center"/>
              <w:rPr>
                <w:sz w:val="20"/>
              </w:rPr>
            </w:pPr>
            <w:r>
              <w:rPr>
                <w:w w:val="99"/>
                <w:sz w:val="20"/>
              </w:rPr>
              <w:t>m</w:t>
            </w:r>
          </w:p>
        </w:tc>
        <w:tc>
          <w:tcPr>
            <w:tcW w:w="1484" w:type="dxa"/>
          </w:tcPr>
          <w:p w14:paraId="794F2FF2" w14:textId="77777777" w:rsidR="00373732" w:rsidRDefault="00FF6508">
            <w:pPr>
              <w:pStyle w:val="TableParagraph"/>
              <w:spacing w:before="111"/>
              <w:ind w:right="255"/>
              <w:jc w:val="right"/>
              <w:rPr>
                <w:sz w:val="20"/>
              </w:rPr>
            </w:pPr>
            <w:r>
              <w:rPr>
                <w:w w:val="95"/>
                <w:sz w:val="20"/>
              </w:rPr>
              <w:t>164,0</w:t>
            </w:r>
          </w:p>
        </w:tc>
        <w:tc>
          <w:tcPr>
            <w:tcW w:w="1373" w:type="dxa"/>
            <w:shd w:val="clear" w:color="auto" w:fill="FFFF00"/>
          </w:tcPr>
          <w:p w14:paraId="6DEF5551" w14:textId="77777777" w:rsidR="00373732" w:rsidRDefault="00FF6508">
            <w:pPr>
              <w:pStyle w:val="TableParagraph"/>
              <w:spacing w:before="111"/>
              <w:ind w:right="101"/>
              <w:jc w:val="right"/>
              <w:rPr>
                <w:sz w:val="20"/>
              </w:rPr>
            </w:pPr>
            <w:r>
              <w:rPr>
                <w:w w:val="95"/>
                <w:sz w:val="20"/>
              </w:rPr>
              <w:t>183,00</w:t>
            </w:r>
          </w:p>
        </w:tc>
        <w:tc>
          <w:tcPr>
            <w:tcW w:w="1736" w:type="dxa"/>
          </w:tcPr>
          <w:p w14:paraId="11A8EEC1" w14:textId="77777777" w:rsidR="00373732" w:rsidRDefault="00FF6508">
            <w:pPr>
              <w:pStyle w:val="TableParagraph"/>
              <w:spacing w:before="122"/>
              <w:ind w:right="33"/>
              <w:jc w:val="right"/>
              <w:rPr>
                <w:sz w:val="18"/>
              </w:rPr>
            </w:pPr>
            <w:r>
              <w:rPr>
                <w:sz w:val="18"/>
              </w:rPr>
              <w:t>30 012,00</w:t>
            </w:r>
          </w:p>
        </w:tc>
      </w:tr>
      <w:tr w:rsidR="00373732" w14:paraId="54E101CB"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6" w:type="dxa"/>
          <w:trHeight w:val="460"/>
        </w:trPr>
        <w:tc>
          <w:tcPr>
            <w:tcW w:w="504" w:type="dxa"/>
          </w:tcPr>
          <w:p w14:paraId="4CC52415" w14:textId="77777777" w:rsidR="00373732" w:rsidRDefault="00FF6508">
            <w:pPr>
              <w:pStyle w:val="TableParagraph"/>
              <w:spacing w:before="111"/>
              <w:ind w:left="112" w:right="95"/>
              <w:jc w:val="center"/>
              <w:rPr>
                <w:sz w:val="20"/>
              </w:rPr>
            </w:pPr>
            <w:r>
              <w:rPr>
                <w:sz w:val="20"/>
              </w:rPr>
              <w:t>2.</w:t>
            </w:r>
          </w:p>
        </w:tc>
        <w:tc>
          <w:tcPr>
            <w:tcW w:w="473" w:type="dxa"/>
          </w:tcPr>
          <w:p w14:paraId="4206096E" w14:textId="77777777" w:rsidR="00373732" w:rsidRDefault="00373732">
            <w:pPr>
              <w:pStyle w:val="TableParagraph"/>
              <w:rPr>
                <w:rFonts w:ascii="Times New Roman"/>
                <w:sz w:val="18"/>
              </w:rPr>
            </w:pPr>
          </w:p>
        </w:tc>
        <w:tc>
          <w:tcPr>
            <w:tcW w:w="1577" w:type="dxa"/>
            <w:gridSpan w:val="2"/>
          </w:tcPr>
          <w:p w14:paraId="7CA48598" w14:textId="77777777" w:rsidR="00373732" w:rsidRDefault="00FF6508">
            <w:pPr>
              <w:pStyle w:val="TableParagraph"/>
              <w:spacing w:before="122"/>
              <w:ind w:left="33"/>
              <w:rPr>
                <w:sz w:val="18"/>
              </w:rPr>
            </w:pPr>
            <w:r>
              <w:rPr>
                <w:sz w:val="18"/>
              </w:rPr>
              <w:t>741420001</w:t>
            </w:r>
          </w:p>
        </w:tc>
        <w:tc>
          <w:tcPr>
            <w:tcW w:w="6387" w:type="dxa"/>
          </w:tcPr>
          <w:p w14:paraId="4EA600BE" w14:textId="77777777" w:rsidR="00373732" w:rsidRDefault="00FF6508">
            <w:pPr>
              <w:pStyle w:val="TableParagraph"/>
              <w:spacing w:before="122"/>
              <w:ind w:left="33"/>
              <w:rPr>
                <w:sz w:val="18"/>
              </w:rPr>
            </w:pPr>
            <w:r>
              <w:rPr>
                <w:sz w:val="18"/>
              </w:rPr>
              <w:t>Zpětná montáž drát nebo lano hromosvodné svodové D do 10 mm s podpěrou</w:t>
            </w:r>
          </w:p>
        </w:tc>
        <w:tc>
          <w:tcPr>
            <w:tcW w:w="852" w:type="dxa"/>
            <w:gridSpan w:val="2"/>
          </w:tcPr>
          <w:p w14:paraId="517761D9" w14:textId="77777777" w:rsidR="00373732" w:rsidRDefault="00FF6508">
            <w:pPr>
              <w:pStyle w:val="TableParagraph"/>
              <w:spacing w:before="111"/>
              <w:ind w:left="15"/>
              <w:jc w:val="center"/>
              <w:rPr>
                <w:sz w:val="20"/>
              </w:rPr>
            </w:pPr>
            <w:r>
              <w:rPr>
                <w:w w:val="99"/>
                <w:sz w:val="20"/>
              </w:rPr>
              <w:t>m</w:t>
            </w:r>
          </w:p>
        </w:tc>
        <w:tc>
          <w:tcPr>
            <w:tcW w:w="1484" w:type="dxa"/>
          </w:tcPr>
          <w:p w14:paraId="6BF1A017" w14:textId="77777777" w:rsidR="00373732" w:rsidRDefault="00FF6508">
            <w:pPr>
              <w:pStyle w:val="TableParagraph"/>
              <w:spacing w:before="111"/>
              <w:ind w:right="255"/>
              <w:jc w:val="right"/>
              <w:rPr>
                <w:sz w:val="20"/>
              </w:rPr>
            </w:pPr>
            <w:r>
              <w:rPr>
                <w:w w:val="95"/>
                <w:sz w:val="20"/>
              </w:rPr>
              <w:t>164,0</w:t>
            </w:r>
          </w:p>
        </w:tc>
        <w:tc>
          <w:tcPr>
            <w:tcW w:w="1373" w:type="dxa"/>
            <w:shd w:val="clear" w:color="auto" w:fill="FFFF00"/>
          </w:tcPr>
          <w:p w14:paraId="2F977F87" w14:textId="77777777" w:rsidR="00373732" w:rsidRDefault="00FF6508">
            <w:pPr>
              <w:pStyle w:val="TableParagraph"/>
              <w:spacing w:before="111"/>
              <w:ind w:right="101"/>
              <w:jc w:val="right"/>
              <w:rPr>
                <w:sz w:val="20"/>
              </w:rPr>
            </w:pPr>
            <w:r>
              <w:rPr>
                <w:w w:val="95"/>
                <w:sz w:val="20"/>
              </w:rPr>
              <w:t>298,00</w:t>
            </w:r>
          </w:p>
        </w:tc>
        <w:tc>
          <w:tcPr>
            <w:tcW w:w="1736" w:type="dxa"/>
          </w:tcPr>
          <w:p w14:paraId="62042A8B" w14:textId="77777777" w:rsidR="00373732" w:rsidRDefault="00FF6508">
            <w:pPr>
              <w:pStyle w:val="TableParagraph"/>
              <w:spacing w:before="122"/>
              <w:ind w:right="33"/>
              <w:jc w:val="right"/>
              <w:rPr>
                <w:sz w:val="18"/>
              </w:rPr>
            </w:pPr>
            <w:r>
              <w:rPr>
                <w:sz w:val="18"/>
              </w:rPr>
              <w:t>48 872,00</w:t>
            </w:r>
          </w:p>
        </w:tc>
      </w:tr>
    </w:tbl>
    <w:p w14:paraId="570EA6C8" w14:textId="77777777" w:rsidR="00373732" w:rsidRDefault="00373732">
      <w:pPr>
        <w:pStyle w:val="Zkladntext"/>
        <w:spacing w:before="9"/>
        <w:rPr>
          <w:b/>
          <w:sz w:val="22"/>
        </w:rPr>
      </w:pPr>
    </w:p>
    <w:p w14:paraId="68211EEB" w14:textId="77777777" w:rsidR="00373732" w:rsidRDefault="00FF6508">
      <w:pPr>
        <w:tabs>
          <w:tab w:val="left" w:pos="1579"/>
          <w:tab w:val="left" w:pos="12340"/>
        </w:tabs>
        <w:spacing w:after="15"/>
        <w:ind w:right="172"/>
        <w:jc w:val="right"/>
        <w:rPr>
          <w:b/>
          <w:sz w:val="20"/>
        </w:rPr>
      </w:pPr>
      <w:r>
        <w:rPr>
          <w:b/>
          <w:color w:val="000080"/>
          <w:sz w:val="18"/>
        </w:rPr>
        <w:t>762</w:t>
      </w:r>
      <w:r>
        <w:rPr>
          <w:b/>
          <w:color w:val="000080"/>
          <w:sz w:val="18"/>
        </w:rPr>
        <w:tab/>
      </w:r>
      <w:r>
        <w:rPr>
          <w:b/>
          <w:color w:val="003366"/>
          <w:sz w:val="20"/>
        </w:rPr>
        <w:t>Konstrukce</w:t>
      </w:r>
      <w:r>
        <w:rPr>
          <w:b/>
          <w:color w:val="003366"/>
          <w:spacing w:val="-9"/>
          <w:sz w:val="20"/>
        </w:rPr>
        <w:t xml:space="preserve"> </w:t>
      </w:r>
      <w:r>
        <w:rPr>
          <w:b/>
          <w:color w:val="003366"/>
          <w:sz w:val="20"/>
        </w:rPr>
        <w:t>tesařské</w:t>
      </w:r>
      <w:r>
        <w:rPr>
          <w:b/>
          <w:color w:val="003366"/>
          <w:sz w:val="20"/>
        </w:rPr>
        <w:tab/>
      </w:r>
      <w:r>
        <w:rPr>
          <w:b/>
          <w:color w:val="000080"/>
          <w:sz w:val="20"/>
        </w:rPr>
        <w:t>306</w:t>
      </w:r>
      <w:r>
        <w:rPr>
          <w:b/>
          <w:color w:val="000080"/>
          <w:spacing w:val="-13"/>
          <w:sz w:val="20"/>
        </w:rPr>
        <w:t xml:space="preserve"> </w:t>
      </w:r>
      <w:r>
        <w:rPr>
          <w:b/>
          <w:color w:val="000080"/>
          <w:sz w:val="20"/>
        </w:rPr>
        <w:t>354,40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4C43D4B4" w14:textId="77777777">
        <w:trPr>
          <w:trHeight w:val="460"/>
        </w:trPr>
        <w:tc>
          <w:tcPr>
            <w:tcW w:w="504" w:type="dxa"/>
          </w:tcPr>
          <w:p w14:paraId="59AC1C86" w14:textId="77777777" w:rsidR="00373732" w:rsidRDefault="00FF6508">
            <w:pPr>
              <w:pStyle w:val="TableParagraph"/>
              <w:spacing w:before="122"/>
              <w:ind w:left="112" w:right="95"/>
              <w:jc w:val="center"/>
              <w:rPr>
                <w:sz w:val="18"/>
              </w:rPr>
            </w:pPr>
            <w:r>
              <w:rPr>
                <w:color w:val="000080"/>
                <w:sz w:val="18"/>
              </w:rPr>
              <w:t>3.</w:t>
            </w:r>
          </w:p>
        </w:tc>
        <w:tc>
          <w:tcPr>
            <w:tcW w:w="473" w:type="dxa"/>
          </w:tcPr>
          <w:p w14:paraId="3ACF23E3" w14:textId="77777777" w:rsidR="00373732" w:rsidRDefault="00FF6508">
            <w:pPr>
              <w:pStyle w:val="TableParagraph"/>
              <w:spacing w:before="122"/>
              <w:ind w:left="17"/>
              <w:jc w:val="center"/>
              <w:rPr>
                <w:sz w:val="18"/>
              </w:rPr>
            </w:pPr>
            <w:r>
              <w:rPr>
                <w:sz w:val="18"/>
              </w:rPr>
              <w:t>K</w:t>
            </w:r>
          </w:p>
        </w:tc>
        <w:tc>
          <w:tcPr>
            <w:tcW w:w="1577" w:type="dxa"/>
          </w:tcPr>
          <w:p w14:paraId="37A081D3" w14:textId="77777777" w:rsidR="00373732" w:rsidRDefault="00FF6508">
            <w:pPr>
              <w:pStyle w:val="TableParagraph"/>
              <w:spacing w:before="122"/>
              <w:ind w:left="33"/>
              <w:rPr>
                <w:sz w:val="18"/>
              </w:rPr>
            </w:pPr>
            <w:r>
              <w:rPr>
                <w:sz w:val="18"/>
              </w:rPr>
              <w:t>762342812</w:t>
            </w:r>
          </w:p>
        </w:tc>
        <w:tc>
          <w:tcPr>
            <w:tcW w:w="6387" w:type="dxa"/>
          </w:tcPr>
          <w:p w14:paraId="23A144A2" w14:textId="77777777" w:rsidR="00373732" w:rsidRDefault="00FF6508">
            <w:pPr>
              <w:pStyle w:val="TableParagraph"/>
              <w:spacing w:before="122"/>
              <w:ind w:left="33"/>
              <w:rPr>
                <w:sz w:val="18"/>
              </w:rPr>
            </w:pPr>
            <w:r>
              <w:rPr>
                <w:sz w:val="18"/>
              </w:rPr>
              <w:t>Demontáž laťování střech z latí osové vzdálenosti do 0,50 m, vč. přesunu</w:t>
            </w:r>
          </w:p>
        </w:tc>
        <w:tc>
          <w:tcPr>
            <w:tcW w:w="852" w:type="dxa"/>
          </w:tcPr>
          <w:p w14:paraId="7CD2D18A" w14:textId="77777777" w:rsidR="00373732" w:rsidRDefault="00FF6508">
            <w:pPr>
              <w:pStyle w:val="TableParagraph"/>
              <w:spacing w:before="122"/>
              <w:ind w:left="254" w:right="234"/>
              <w:jc w:val="center"/>
              <w:rPr>
                <w:sz w:val="18"/>
              </w:rPr>
            </w:pPr>
            <w:r>
              <w:rPr>
                <w:sz w:val="18"/>
              </w:rPr>
              <w:t>m2</w:t>
            </w:r>
          </w:p>
        </w:tc>
        <w:tc>
          <w:tcPr>
            <w:tcW w:w="1484" w:type="dxa"/>
          </w:tcPr>
          <w:p w14:paraId="3EBDA168" w14:textId="77777777" w:rsidR="00373732" w:rsidRDefault="00FF6508">
            <w:pPr>
              <w:pStyle w:val="TableParagraph"/>
              <w:spacing w:before="122"/>
              <w:ind w:right="83"/>
              <w:jc w:val="right"/>
              <w:rPr>
                <w:sz w:val="18"/>
              </w:rPr>
            </w:pPr>
            <w:r>
              <w:rPr>
                <w:w w:val="95"/>
                <w:sz w:val="18"/>
              </w:rPr>
              <w:t>740,000</w:t>
            </w:r>
          </w:p>
        </w:tc>
        <w:tc>
          <w:tcPr>
            <w:tcW w:w="1373" w:type="dxa"/>
            <w:shd w:val="clear" w:color="auto" w:fill="FFFF00"/>
          </w:tcPr>
          <w:p w14:paraId="0BE5D971" w14:textId="77777777" w:rsidR="00373732" w:rsidRDefault="00FF6508">
            <w:pPr>
              <w:pStyle w:val="TableParagraph"/>
              <w:spacing w:before="122"/>
              <w:ind w:right="92"/>
              <w:jc w:val="right"/>
              <w:rPr>
                <w:sz w:val="18"/>
              </w:rPr>
            </w:pPr>
            <w:r>
              <w:rPr>
                <w:sz w:val="18"/>
              </w:rPr>
              <w:t>98,00</w:t>
            </w:r>
          </w:p>
        </w:tc>
        <w:tc>
          <w:tcPr>
            <w:tcW w:w="1736" w:type="dxa"/>
          </w:tcPr>
          <w:p w14:paraId="0BD3828B" w14:textId="77777777" w:rsidR="00373732" w:rsidRDefault="00FF6508">
            <w:pPr>
              <w:pStyle w:val="TableParagraph"/>
              <w:spacing w:before="122"/>
              <w:ind w:right="33"/>
              <w:jc w:val="right"/>
              <w:rPr>
                <w:sz w:val="18"/>
              </w:rPr>
            </w:pPr>
            <w:r>
              <w:rPr>
                <w:sz w:val="18"/>
              </w:rPr>
              <w:t>72 520,00</w:t>
            </w:r>
          </w:p>
        </w:tc>
      </w:tr>
      <w:tr w:rsidR="00373732" w14:paraId="5ABEFC00" w14:textId="77777777">
        <w:trPr>
          <w:trHeight w:val="460"/>
        </w:trPr>
        <w:tc>
          <w:tcPr>
            <w:tcW w:w="504" w:type="dxa"/>
          </w:tcPr>
          <w:p w14:paraId="6143DECC" w14:textId="77777777" w:rsidR="00373732" w:rsidRDefault="00FF6508">
            <w:pPr>
              <w:pStyle w:val="TableParagraph"/>
              <w:spacing w:before="122"/>
              <w:ind w:left="112" w:right="95"/>
              <w:jc w:val="center"/>
              <w:rPr>
                <w:sz w:val="18"/>
              </w:rPr>
            </w:pPr>
            <w:r>
              <w:rPr>
                <w:color w:val="000080"/>
                <w:sz w:val="18"/>
              </w:rPr>
              <w:t>4.</w:t>
            </w:r>
          </w:p>
        </w:tc>
        <w:tc>
          <w:tcPr>
            <w:tcW w:w="473" w:type="dxa"/>
          </w:tcPr>
          <w:p w14:paraId="03C7170C" w14:textId="77777777" w:rsidR="00373732" w:rsidRDefault="00FF6508">
            <w:pPr>
              <w:pStyle w:val="TableParagraph"/>
              <w:spacing w:before="122"/>
              <w:ind w:left="17"/>
              <w:jc w:val="center"/>
              <w:rPr>
                <w:sz w:val="18"/>
              </w:rPr>
            </w:pPr>
            <w:r>
              <w:rPr>
                <w:sz w:val="18"/>
              </w:rPr>
              <w:t>K</w:t>
            </w:r>
          </w:p>
        </w:tc>
        <w:tc>
          <w:tcPr>
            <w:tcW w:w="1577" w:type="dxa"/>
          </w:tcPr>
          <w:p w14:paraId="07CBE029" w14:textId="77777777" w:rsidR="00373732" w:rsidRDefault="00FF6508">
            <w:pPr>
              <w:pStyle w:val="TableParagraph"/>
              <w:spacing w:before="122"/>
              <w:ind w:left="33"/>
              <w:rPr>
                <w:sz w:val="18"/>
              </w:rPr>
            </w:pPr>
            <w:r>
              <w:rPr>
                <w:sz w:val="18"/>
              </w:rPr>
              <w:t>762342214</w:t>
            </w:r>
          </w:p>
        </w:tc>
        <w:tc>
          <w:tcPr>
            <w:tcW w:w="6387" w:type="dxa"/>
          </w:tcPr>
          <w:p w14:paraId="33632C3C" w14:textId="77777777" w:rsidR="00373732" w:rsidRDefault="00FF6508">
            <w:pPr>
              <w:pStyle w:val="TableParagraph"/>
              <w:spacing w:before="5" w:line="220" w:lineRule="exact"/>
              <w:ind w:left="33"/>
              <w:rPr>
                <w:sz w:val="18"/>
              </w:rPr>
            </w:pPr>
            <w:r>
              <w:rPr>
                <w:sz w:val="18"/>
              </w:rPr>
              <w:t>Montáž laťování střech jednoduchých sklonu do 60° při osové vzdálenosti latí přes 150 do 360 mm, vč. folie, kontralatí</w:t>
            </w:r>
          </w:p>
        </w:tc>
        <w:tc>
          <w:tcPr>
            <w:tcW w:w="852" w:type="dxa"/>
          </w:tcPr>
          <w:p w14:paraId="7EA4BB21" w14:textId="77777777" w:rsidR="00373732" w:rsidRDefault="00FF6508">
            <w:pPr>
              <w:pStyle w:val="TableParagraph"/>
              <w:spacing w:before="122"/>
              <w:ind w:left="254" w:right="234"/>
              <w:jc w:val="center"/>
              <w:rPr>
                <w:sz w:val="18"/>
              </w:rPr>
            </w:pPr>
            <w:r>
              <w:rPr>
                <w:sz w:val="18"/>
              </w:rPr>
              <w:t>m2</w:t>
            </w:r>
          </w:p>
        </w:tc>
        <w:tc>
          <w:tcPr>
            <w:tcW w:w="1484" w:type="dxa"/>
          </w:tcPr>
          <w:p w14:paraId="10ABF02E" w14:textId="77777777" w:rsidR="00373732" w:rsidRDefault="00FF6508">
            <w:pPr>
              <w:pStyle w:val="TableParagraph"/>
              <w:spacing w:before="122"/>
              <w:ind w:right="83"/>
              <w:jc w:val="right"/>
              <w:rPr>
                <w:sz w:val="18"/>
              </w:rPr>
            </w:pPr>
            <w:r>
              <w:rPr>
                <w:w w:val="95"/>
                <w:sz w:val="18"/>
              </w:rPr>
              <w:t>740,000</w:t>
            </w:r>
          </w:p>
        </w:tc>
        <w:tc>
          <w:tcPr>
            <w:tcW w:w="1373" w:type="dxa"/>
            <w:shd w:val="clear" w:color="auto" w:fill="FFFF00"/>
          </w:tcPr>
          <w:p w14:paraId="2F29CCAF" w14:textId="77777777" w:rsidR="00373732" w:rsidRDefault="00FF6508">
            <w:pPr>
              <w:pStyle w:val="TableParagraph"/>
              <w:spacing w:before="122"/>
              <w:ind w:right="92"/>
              <w:jc w:val="right"/>
              <w:rPr>
                <w:sz w:val="18"/>
              </w:rPr>
            </w:pPr>
            <w:r>
              <w:rPr>
                <w:sz w:val="18"/>
              </w:rPr>
              <w:t>155,00</w:t>
            </w:r>
          </w:p>
        </w:tc>
        <w:tc>
          <w:tcPr>
            <w:tcW w:w="1736" w:type="dxa"/>
          </w:tcPr>
          <w:p w14:paraId="719E2359" w14:textId="77777777" w:rsidR="00373732" w:rsidRDefault="00FF6508">
            <w:pPr>
              <w:pStyle w:val="TableParagraph"/>
              <w:spacing w:before="122"/>
              <w:ind w:right="34"/>
              <w:jc w:val="right"/>
              <w:rPr>
                <w:sz w:val="18"/>
              </w:rPr>
            </w:pPr>
            <w:r>
              <w:rPr>
                <w:sz w:val="18"/>
              </w:rPr>
              <w:t>114 700,00</w:t>
            </w:r>
          </w:p>
        </w:tc>
      </w:tr>
      <w:tr w:rsidR="00373732" w14:paraId="7B88471E" w14:textId="77777777">
        <w:trPr>
          <w:trHeight w:val="242"/>
        </w:trPr>
        <w:tc>
          <w:tcPr>
            <w:tcW w:w="504" w:type="dxa"/>
          </w:tcPr>
          <w:p w14:paraId="6BD670C7" w14:textId="77777777" w:rsidR="00373732" w:rsidRDefault="00FF6508">
            <w:pPr>
              <w:pStyle w:val="TableParagraph"/>
              <w:spacing w:before="14"/>
              <w:ind w:left="112" w:right="95"/>
              <w:jc w:val="center"/>
              <w:rPr>
                <w:sz w:val="18"/>
              </w:rPr>
            </w:pPr>
            <w:r>
              <w:rPr>
                <w:color w:val="000080"/>
                <w:sz w:val="18"/>
              </w:rPr>
              <w:t>5.</w:t>
            </w:r>
          </w:p>
        </w:tc>
        <w:tc>
          <w:tcPr>
            <w:tcW w:w="473" w:type="dxa"/>
          </w:tcPr>
          <w:p w14:paraId="1CB167E6" w14:textId="77777777" w:rsidR="00373732" w:rsidRDefault="00FF6508">
            <w:pPr>
              <w:pStyle w:val="TableParagraph"/>
              <w:spacing w:before="12"/>
              <w:ind w:right="8"/>
              <w:jc w:val="center"/>
              <w:rPr>
                <w:i/>
                <w:sz w:val="18"/>
              </w:rPr>
            </w:pPr>
            <w:r>
              <w:rPr>
                <w:i/>
                <w:color w:val="0000FF"/>
                <w:sz w:val="18"/>
              </w:rPr>
              <w:t>M</w:t>
            </w:r>
          </w:p>
        </w:tc>
        <w:tc>
          <w:tcPr>
            <w:tcW w:w="1577" w:type="dxa"/>
          </w:tcPr>
          <w:p w14:paraId="5CEBA1B8" w14:textId="77777777" w:rsidR="00373732" w:rsidRDefault="00FF6508">
            <w:pPr>
              <w:pStyle w:val="TableParagraph"/>
              <w:spacing w:before="12"/>
              <w:ind w:left="33"/>
              <w:rPr>
                <w:i/>
                <w:sz w:val="18"/>
              </w:rPr>
            </w:pPr>
            <w:r>
              <w:rPr>
                <w:i/>
                <w:color w:val="0000FF"/>
                <w:sz w:val="18"/>
              </w:rPr>
              <w:t>60514114</w:t>
            </w:r>
          </w:p>
        </w:tc>
        <w:tc>
          <w:tcPr>
            <w:tcW w:w="6387" w:type="dxa"/>
          </w:tcPr>
          <w:p w14:paraId="56A7EE67" w14:textId="77777777" w:rsidR="00373732" w:rsidRDefault="00FF6508">
            <w:pPr>
              <w:pStyle w:val="TableParagraph"/>
              <w:spacing w:before="12"/>
              <w:ind w:left="33"/>
              <w:rPr>
                <w:i/>
                <w:sz w:val="18"/>
              </w:rPr>
            </w:pPr>
            <w:r>
              <w:rPr>
                <w:i/>
                <w:color w:val="0000FF"/>
                <w:sz w:val="18"/>
              </w:rPr>
              <w:t>řezivo jehličnaté lať impregnovaná dl 4 m</w:t>
            </w:r>
          </w:p>
        </w:tc>
        <w:tc>
          <w:tcPr>
            <w:tcW w:w="852" w:type="dxa"/>
          </w:tcPr>
          <w:p w14:paraId="0371C81A" w14:textId="77777777" w:rsidR="00373732" w:rsidRDefault="00FF6508">
            <w:pPr>
              <w:pStyle w:val="TableParagraph"/>
              <w:spacing w:before="12"/>
              <w:ind w:right="7"/>
              <w:jc w:val="center"/>
              <w:rPr>
                <w:i/>
                <w:sz w:val="18"/>
              </w:rPr>
            </w:pPr>
            <w:r>
              <w:rPr>
                <w:i/>
                <w:color w:val="0000FF"/>
                <w:w w:val="99"/>
                <w:sz w:val="18"/>
              </w:rPr>
              <w:t>m</w:t>
            </w:r>
          </w:p>
        </w:tc>
        <w:tc>
          <w:tcPr>
            <w:tcW w:w="1484" w:type="dxa"/>
          </w:tcPr>
          <w:p w14:paraId="3F164963" w14:textId="77777777" w:rsidR="00373732" w:rsidRDefault="00FF6508">
            <w:pPr>
              <w:pStyle w:val="TableParagraph"/>
              <w:spacing w:before="12"/>
              <w:ind w:right="115"/>
              <w:jc w:val="right"/>
              <w:rPr>
                <w:i/>
                <w:sz w:val="18"/>
              </w:rPr>
            </w:pPr>
            <w:r>
              <w:rPr>
                <w:i/>
                <w:color w:val="0000FF"/>
                <w:sz w:val="18"/>
              </w:rPr>
              <w:t>4 200,000</w:t>
            </w:r>
          </w:p>
        </w:tc>
        <w:tc>
          <w:tcPr>
            <w:tcW w:w="1373" w:type="dxa"/>
            <w:shd w:val="clear" w:color="auto" w:fill="FFFF00"/>
          </w:tcPr>
          <w:p w14:paraId="550A40CB" w14:textId="77777777" w:rsidR="00373732" w:rsidRDefault="00FF6508">
            <w:pPr>
              <w:pStyle w:val="TableParagraph"/>
              <w:spacing w:before="12"/>
              <w:ind w:right="123"/>
              <w:jc w:val="right"/>
              <w:rPr>
                <w:i/>
                <w:sz w:val="18"/>
              </w:rPr>
            </w:pPr>
            <w:r>
              <w:rPr>
                <w:i/>
                <w:color w:val="0000FF"/>
                <w:sz w:val="18"/>
              </w:rPr>
              <w:t>18,50</w:t>
            </w:r>
          </w:p>
        </w:tc>
        <w:tc>
          <w:tcPr>
            <w:tcW w:w="1736" w:type="dxa"/>
          </w:tcPr>
          <w:p w14:paraId="05647FD2" w14:textId="77777777" w:rsidR="00373732" w:rsidRDefault="00FF6508">
            <w:pPr>
              <w:pStyle w:val="TableParagraph"/>
              <w:spacing w:before="12"/>
              <w:ind w:right="65"/>
              <w:jc w:val="right"/>
              <w:rPr>
                <w:i/>
                <w:sz w:val="18"/>
              </w:rPr>
            </w:pPr>
            <w:r>
              <w:rPr>
                <w:i/>
                <w:color w:val="0000FF"/>
                <w:sz w:val="18"/>
              </w:rPr>
              <w:t>77 700,00</w:t>
            </w:r>
          </w:p>
        </w:tc>
      </w:tr>
    </w:tbl>
    <w:p w14:paraId="361D5411" w14:textId="77777777" w:rsidR="00373732" w:rsidRDefault="00373732">
      <w:pPr>
        <w:jc w:val="right"/>
        <w:rPr>
          <w:sz w:val="18"/>
        </w:rPr>
        <w:sectPr w:rsidR="00373732">
          <w:footerReference w:type="default" r:id="rId13"/>
          <w:pgSz w:w="16840" w:h="11910" w:orient="landscape"/>
          <w:pgMar w:top="1100" w:right="1300" w:bottom="280" w:left="900" w:header="0" w:footer="0" w:gutter="0"/>
          <w:cols w:space="708"/>
        </w:sectPr>
      </w:pPr>
    </w:p>
    <w:p w14:paraId="1E2EE7EB" w14:textId="77777777" w:rsidR="00373732" w:rsidRDefault="00373732">
      <w:pPr>
        <w:pStyle w:val="Zkladntext"/>
        <w:spacing w:before="10"/>
        <w:rPr>
          <w:b/>
          <w:sz w:val="2"/>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4F1A9B51" w14:textId="77777777">
        <w:trPr>
          <w:trHeight w:val="242"/>
        </w:trPr>
        <w:tc>
          <w:tcPr>
            <w:tcW w:w="504" w:type="dxa"/>
          </w:tcPr>
          <w:p w14:paraId="0883F0C0" w14:textId="77777777" w:rsidR="00373732" w:rsidRDefault="00FF6508">
            <w:pPr>
              <w:pStyle w:val="TableParagraph"/>
              <w:spacing w:before="14"/>
              <w:ind w:left="112" w:right="95"/>
              <w:jc w:val="center"/>
              <w:rPr>
                <w:sz w:val="18"/>
              </w:rPr>
            </w:pPr>
            <w:r>
              <w:rPr>
                <w:color w:val="000080"/>
                <w:sz w:val="18"/>
              </w:rPr>
              <w:t>6.</w:t>
            </w:r>
          </w:p>
        </w:tc>
        <w:tc>
          <w:tcPr>
            <w:tcW w:w="473" w:type="dxa"/>
          </w:tcPr>
          <w:p w14:paraId="48B7A913" w14:textId="77777777" w:rsidR="00373732" w:rsidRDefault="00FF6508">
            <w:pPr>
              <w:pStyle w:val="TableParagraph"/>
              <w:spacing w:before="12"/>
              <w:ind w:right="8"/>
              <w:jc w:val="center"/>
              <w:rPr>
                <w:i/>
                <w:sz w:val="18"/>
              </w:rPr>
            </w:pPr>
            <w:r>
              <w:rPr>
                <w:i/>
                <w:color w:val="0000FF"/>
                <w:sz w:val="18"/>
              </w:rPr>
              <w:t>M</w:t>
            </w:r>
          </w:p>
        </w:tc>
        <w:tc>
          <w:tcPr>
            <w:tcW w:w="1577" w:type="dxa"/>
          </w:tcPr>
          <w:p w14:paraId="48DE2800" w14:textId="77777777" w:rsidR="00373732" w:rsidRDefault="00FF6508">
            <w:pPr>
              <w:pStyle w:val="TableParagraph"/>
              <w:spacing w:before="12"/>
              <w:ind w:left="33"/>
              <w:rPr>
                <w:i/>
                <w:sz w:val="18"/>
              </w:rPr>
            </w:pPr>
            <w:r>
              <w:rPr>
                <w:i/>
                <w:color w:val="0000FF"/>
                <w:sz w:val="18"/>
              </w:rPr>
              <w:t>765191041</w:t>
            </w:r>
          </w:p>
        </w:tc>
        <w:tc>
          <w:tcPr>
            <w:tcW w:w="6387" w:type="dxa"/>
          </w:tcPr>
          <w:p w14:paraId="0DB169A3" w14:textId="77777777" w:rsidR="00373732" w:rsidRDefault="00FF6508">
            <w:pPr>
              <w:pStyle w:val="TableParagraph"/>
              <w:spacing w:before="12"/>
              <w:ind w:left="33"/>
              <w:rPr>
                <w:i/>
                <w:sz w:val="18"/>
              </w:rPr>
            </w:pPr>
            <w:r>
              <w:rPr>
                <w:i/>
                <w:color w:val="0000FF"/>
                <w:sz w:val="18"/>
              </w:rPr>
              <w:t>difúzně propustná fólie</w:t>
            </w:r>
          </w:p>
        </w:tc>
        <w:tc>
          <w:tcPr>
            <w:tcW w:w="852" w:type="dxa"/>
          </w:tcPr>
          <w:p w14:paraId="6A2E3953" w14:textId="77777777" w:rsidR="00373732" w:rsidRDefault="00FF6508">
            <w:pPr>
              <w:pStyle w:val="TableParagraph"/>
              <w:spacing w:before="12"/>
              <w:ind w:left="254" w:right="262"/>
              <w:jc w:val="center"/>
              <w:rPr>
                <w:i/>
                <w:sz w:val="18"/>
              </w:rPr>
            </w:pPr>
            <w:r>
              <w:rPr>
                <w:i/>
                <w:color w:val="0000FF"/>
                <w:sz w:val="18"/>
              </w:rPr>
              <w:t>bal.</w:t>
            </w:r>
          </w:p>
        </w:tc>
        <w:tc>
          <w:tcPr>
            <w:tcW w:w="1484" w:type="dxa"/>
          </w:tcPr>
          <w:p w14:paraId="0A5A1E51" w14:textId="77777777" w:rsidR="00373732" w:rsidRDefault="00FF6508">
            <w:pPr>
              <w:pStyle w:val="TableParagraph"/>
              <w:spacing w:before="12"/>
              <w:ind w:right="114"/>
              <w:jc w:val="right"/>
              <w:rPr>
                <w:i/>
                <w:sz w:val="18"/>
              </w:rPr>
            </w:pPr>
            <w:r>
              <w:rPr>
                <w:i/>
                <w:color w:val="0000FF"/>
                <w:w w:val="95"/>
                <w:sz w:val="18"/>
              </w:rPr>
              <w:t>14,000</w:t>
            </w:r>
          </w:p>
        </w:tc>
        <w:tc>
          <w:tcPr>
            <w:tcW w:w="1373" w:type="dxa"/>
            <w:shd w:val="clear" w:color="auto" w:fill="FFFF00"/>
          </w:tcPr>
          <w:p w14:paraId="3E49B1E3" w14:textId="77777777" w:rsidR="00373732" w:rsidRDefault="00FF6508">
            <w:pPr>
              <w:pStyle w:val="TableParagraph"/>
              <w:spacing w:before="12"/>
              <w:ind w:right="124"/>
              <w:jc w:val="right"/>
              <w:rPr>
                <w:i/>
                <w:sz w:val="18"/>
              </w:rPr>
            </w:pPr>
            <w:r>
              <w:rPr>
                <w:i/>
                <w:color w:val="0000FF"/>
                <w:sz w:val="18"/>
              </w:rPr>
              <w:t>2 050,00</w:t>
            </w:r>
          </w:p>
        </w:tc>
        <w:tc>
          <w:tcPr>
            <w:tcW w:w="1736" w:type="dxa"/>
          </w:tcPr>
          <w:p w14:paraId="2C3A2E9A" w14:textId="77777777" w:rsidR="00373732" w:rsidRDefault="00FF6508">
            <w:pPr>
              <w:pStyle w:val="TableParagraph"/>
              <w:spacing w:before="12"/>
              <w:ind w:right="65"/>
              <w:jc w:val="right"/>
              <w:rPr>
                <w:i/>
                <w:sz w:val="18"/>
              </w:rPr>
            </w:pPr>
            <w:r>
              <w:rPr>
                <w:i/>
                <w:color w:val="0000FF"/>
                <w:sz w:val="18"/>
              </w:rPr>
              <w:t>28 700,00</w:t>
            </w:r>
          </w:p>
        </w:tc>
      </w:tr>
      <w:tr w:rsidR="00373732" w14:paraId="6CC043F8" w14:textId="77777777">
        <w:trPr>
          <w:trHeight w:val="242"/>
        </w:trPr>
        <w:tc>
          <w:tcPr>
            <w:tcW w:w="504" w:type="dxa"/>
          </w:tcPr>
          <w:p w14:paraId="4AC5564E" w14:textId="77777777" w:rsidR="00373732" w:rsidRDefault="00FF6508">
            <w:pPr>
              <w:pStyle w:val="TableParagraph"/>
              <w:spacing w:before="14"/>
              <w:ind w:left="112" w:right="95"/>
              <w:jc w:val="center"/>
              <w:rPr>
                <w:sz w:val="18"/>
              </w:rPr>
            </w:pPr>
            <w:r>
              <w:rPr>
                <w:color w:val="000080"/>
                <w:sz w:val="18"/>
              </w:rPr>
              <w:t>7.</w:t>
            </w:r>
          </w:p>
        </w:tc>
        <w:tc>
          <w:tcPr>
            <w:tcW w:w="473" w:type="dxa"/>
          </w:tcPr>
          <w:p w14:paraId="0F8CCD0C" w14:textId="77777777" w:rsidR="00373732" w:rsidRDefault="00FF6508">
            <w:pPr>
              <w:pStyle w:val="TableParagraph"/>
              <w:spacing w:before="14"/>
              <w:ind w:left="17"/>
              <w:jc w:val="center"/>
              <w:rPr>
                <w:sz w:val="18"/>
              </w:rPr>
            </w:pPr>
            <w:r>
              <w:rPr>
                <w:sz w:val="18"/>
              </w:rPr>
              <w:t>K</w:t>
            </w:r>
          </w:p>
        </w:tc>
        <w:tc>
          <w:tcPr>
            <w:tcW w:w="1577" w:type="dxa"/>
          </w:tcPr>
          <w:p w14:paraId="27A30F9D" w14:textId="77777777" w:rsidR="00373732" w:rsidRDefault="00FF6508">
            <w:pPr>
              <w:pStyle w:val="TableParagraph"/>
              <w:spacing w:before="14"/>
              <w:ind w:left="33"/>
              <w:rPr>
                <w:sz w:val="18"/>
              </w:rPr>
            </w:pPr>
            <w:r>
              <w:rPr>
                <w:sz w:val="18"/>
              </w:rPr>
              <w:t>998762103</w:t>
            </w:r>
          </w:p>
        </w:tc>
        <w:tc>
          <w:tcPr>
            <w:tcW w:w="6387" w:type="dxa"/>
          </w:tcPr>
          <w:p w14:paraId="359AD41A" w14:textId="77777777" w:rsidR="00373732" w:rsidRDefault="00FF6508">
            <w:pPr>
              <w:pStyle w:val="TableParagraph"/>
              <w:spacing w:before="14"/>
              <w:ind w:left="33"/>
              <w:rPr>
                <w:sz w:val="18"/>
              </w:rPr>
            </w:pPr>
            <w:r>
              <w:rPr>
                <w:sz w:val="18"/>
              </w:rPr>
              <w:t>Přesun hmot tonážní pro kce tesařské v objektech v přes 12 do 24 m</w:t>
            </w:r>
          </w:p>
        </w:tc>
        <w:tc>
          <w:tcPr>
            <w:tcW w:w="852" w:type="dxa"/>
          </w:tcPr>
          <w:p w14:paraId="0FC7A9AA" w14:textId="77777777" w:rsidR="00373732" w:rsidRDefault="00FF6508">
            <w:pPr>
              <w:pStyle w:val="TableParagraph"/>
              <w:spacing w:before="14"/>
              <w:ind w:left="20"/>
              <w:jc w:val="center"/>
              <w:rPr>
                <w:sz w:val="18"/>
              </w:rPr>
            </w:pPr>
            <w:r>
              <w:rPr>
                <w:sz w:val="18"/>
              </w:rPr>
              <w:t>t</w:t>
            </w:r>
          </w:p>
        </w:tc>
        <w:tc>
          <w:tcPr>
            <w:tcW w:w="1484" w:type="dxa"/>
          </w:tcPr>
          <w:p w14:paraId="79C4856B" w14:textId="77777777" w:rsidR="00373732" w:rsidRDefault="00FF6508">
            <w:pPr>
              <w:pStyle w:val="TableParagraph"/>
              <w:spacing w:before="14"/>
              <w:ind w:right="83"/>
              <w:jc w:val="right"/>
              <w:rPr>
                <w:sz w:val="18"/>
              </w:rPr>
            </w:pPr>
            <w:r>
              <w:rPr>
                <w:w w:val="95"/>
                <w:sz w:val="18"/>
              </w:rPr>
              <w:t>7,580</w:t>
            </w:r>
          </w:p>
        </w:tc>
        <w:tc>
          <w:tcPr>
            <w:tcW w:w="1373" w:type="dxa"/>
            <w:shd w:val="clear" w:color="auto" w:fill="FFFF00"/>
          </w:tcPr>
          <w:p w14:paraId="033F4F96" w14:textId="77777777" w:rsidR="00373732" w:rsidRDefault="00FF6508">
            <w:pPr>
              <w:pStyle w:val="TableParagraph"/>
              <w:spacing w:before="14"/>
              <w:ind w:right="92"/>
              <w:jc w:val="right"/>
              <w:rPr>
                <w:sz w:val="18"/>
              </w:rPr>
            </w:pPr>
            <w:r>
              <w:rPr>
                <w:sz w:val="18"/>
              </w:rPr>
              <w:t>1 680,00</w:t>
            </w:r>
          </w:p>
        </w:tc>
        <w:tc>
          <w:tcPr>
            <w:tcW w:w="1736" w:type="dxa"/>
          </w:tcPr>
          <w:p w14:paraId="2EDCEEC2" w14:textId="77777777" w:rsidR="00373732" w:rsidRDefault="00FF6508">
            <w:pPr>
              <w:pStyle w:val="TableParagraph"/>
              <w:spacing w:before="14"/>
              <w:ind w:right="33"/>
              <w:jc w:val="right"/>
              <w:rPr>
                <w:sz w:val="18"/>
              </w:rPr>
            </w:pPr>
            <w:r>
              <w:rPr>
                <w:sz w:val="18"/>
              </w:rPr>
              <w:t>12 734,40</w:t>
            </w:r>
          </w:p>
        </w:tc>
      </w:tr>
    </w:tbl>
    <w:p w14:paraId="26FC7A7B" w14:textId="302AA0F7" w:rsidR="00373732" w:rsidRDefault="002B215F">
      <w:pPr>
        <w:pStyle w:val="Zkladntext"/>
        <w:spacing w:before="9"/>
        <w:rPr>
          <w:b/>
          <w:sz w:val="17"/>
        </w:rPr>
      </w:pPr>
      <w:r>
        <w:rPr>
          <w:noProof/>
        </w:rPr>
        <mc:AlternateContent>
          <mc:Choice Requires="wpg">
            <w:drawing>
              <wp:anchor distT="0" distB="0" distL="0" distR="0" simplePos="0" relativeHeight="251689984" behindDoc="1" locked="0" layoutInCell="1" allowOverlap="1" wp14:anchorId="78E0C2DC" wp14:editId="4AB8D75B">
                <wp:simplePos x="0" y="0"/>
                <wp:positionH relativeFrom="page">
                  <wp:posOffset>8679180</wp:posOffset>
                </wp:positionH>
                <wp:positionV relativeFrom="paragraph">
                  <wp:posOffset>155575</wp:posOffset>
                </wp:positionV>
                <wp:extent cx="1104265" cy="1905"/>
                <wp:effectExtent l="0" t="0" r="0" b="0"/>
                <wp:wrapTopAndBottom/>
                <wp:docPr id="10823237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1905"/>
                          <a:chOff x="13668" y="245"/>
                          <a:chExt cx="1739" cy="3"/>
                        </a:xfrm>
                      </wpg:grpSpPr>
                      <wps:wsp>
                        <wps:cNvPr id="1716610689" name="Line 14"/>
                        <wps:cNvCnPr>
                          <a:cxnSpLocks noChangeShapeType="1"/>
                        </wps:cNvCnPr>
                        <wps:spPr bwMode="auto">
                          <a:xfrm>
                            <a:off x="13669" y="246"/>
                            <a:ext cx="173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09485061" name="Line 13"/>
                        <wps:cNvCnPr>
                          <a:cxnSpLocks noChangeShapeType="1"/>
                        </wps:cNvCnPr>
                        <wps:spPr bwMode="auto">
                          <a:xfrm>
                            <a:off x="13668" y="246"/>
                            <a:ext cx="1738"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6A070" id="Group 12" o:spid="_x0000_s1026" style="position:absolute;margin-left:683.4pt;margin-top:12.25pt;width:86.95pt;height:.15pt;z-index:-251626496;mso-wrap-distance-left:0;mso-wrap-distance-right:0;mso-position-horizontal-relative:page" coordorigin="13668,245" coordsize="1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">
                <v:line id="Line 14" o:spid="_x0000_s1027" style="position:absolute;visibility:visible;mso-wrap-style:square" from="13669,246" to="1540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" strokeweight=".14pt"/>
                <v:line id="Line 13" o:spid="_x0000_s1028" style="position:absolute;visibility:visible;mso-wrap-style:square" from="13668,246" to="154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" strokeweight=".12pt"/>
                <w10:wrap type="topAndBottom" anchorx="page"/>
              </v:group>
            </w:pict>
          </mc:Fallback>
        </mc:AlternateContent>
      </w:r>
    </w:p>
    <w:p w14:paraId="3EF37E0D" w14:textId="77777777" w:rsidR="00373732" w:rsidRDefault="00FF6508">
      <w:pPr>
        <w:tabs>
          <w:tab w:val="left" w:pos="2709"/>
          <w:tab w:val="left" w:pos="13470"/>
        </w:tabs>
        <w:spacing w:after="15" w:line="200" w:lineRule="exact"/>
        <w:ind w:left="1130"/>
        <w:rPr>
          <w:b/>
          <w:sz w:val="20"/>
        </w:rPr>
      </w:pPr>
      <w:r>
        <w:rPr>
          <w:b/>
          <w:color w:val="000080"/>
          <w:sz w:val="18"/>
        </w:rPr>
        <w:t>764</w:t>
      </w:r>
      <w:r>
        <w:rPr>
          <w:b/>
          <w:color w:val="000080"/>
          <w:sz w:val="18"/>
        </w:rPr>
        <w:tab/>
      </w:r>
      <w:r>
        <w:rPr>
          <w:b/>
          <w:color w:val="003366"/>
          <w:sz w:val="20"/>
        </w:rPr>
        <w:t>Konstrukce</w:t>
      </w:r>
      <w:r>
        <w:rPr>
          <w:b/>
          <w:color w:val="003366"/>
          <w:spacing w:val="-10"/>
          <w:sz w:val="20"/>
        </w:rPr>
        <w:t xml:space="preserve"> </w:t>
      </w:r>
      <w:r>
        <w:rPr>
          <w:b/>
          <w:color w:val="003366"/>
          <w:sz w:val="20"/>
        </w:rPr>
        <w:t>klempířské</w:t>
      </w:r>
      <w:r>
        <w:rPr>
          <w:b/>
          <w:color w:val="003366"/>
          <w:sz w:val="20"/>
        </w:rPr>
        <w:tab/>
      </w:r>
      <w:r>
        <w:rPr>
          <w:b/>
          <w:color w:val="000080"/>
          <w:sz w:val="20"/>
        </w:rPr>
        <w:t>310</w:t>
      </w:r>
      <w:r>
        <w:rPr>
          <w:b/>
          <w:color w:val="000080"/>
          <w:spacing w:val="-13"/>
          <w:sz w:val="20"/>
        </w:rPr>
        <w:t xml:space="preserve"> </w:t>
      </w:r>
      <w:r>
        <w:rPr>
          <w:b/>
          <w:color w:val="000080"/>
          <w:sz w:val="20"/>
        </w:rPr>
        <w:t>089,40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43959F56" w14:textId="77777777">
        <w:trPr>
          <w:trHeight w:val="460"/>
        </w:trPr>
        <w:tc>
          <w:tcPr>
            <w:tcW w:w="504" w:type="dxa"/>
          </w:tcPr>
          <w:p w14:paraId="1E37897F" w14:textId="77777777" w:rsidR="00373732" w:rsidRDefault="00FF6508">
            <w:pPr>
              <w:pStyle w:val="TableParagraph"/>
              <w:spacing w:before="122"/>
              <w:ind w:left="112" w:right="95"/>
              <w:jc w:val="center"/>
              <w:rPr>
                <w:sz w:val="18"/>
              </w:rPr>
            </w:pPr>
            <w:r>
              <w:rPr>
                <w:color w:val="000080"/>
                <w:sz w:val="18"/>
              </w:rPr>
              <w:t>8.</w:t>
            </w:r>
          </w:p>
        </w:tc>
        <w:tc>
          <w:tcPr>
            <w:tcW w:w="473" w:type="dxa"/>
          </w:tcPr>
          <w:p w14:paraId="53A29FA2" w14:textId="77777777" w:rsidR="00373732" w:rsidRDefault="00FF6508">
            <w:pPr>
              <w:pStyle w:val="TableParagraph"/>
              <w:spacing w:before="122"/>
              <w:ind w:left="17"/>
              <w:jc w:val="center"/>
              <w:rPr>
                <w:sz w:val="18"/>
              </w:rPr>
            </w:pPr>
            <w:r>
              <w:rPr>
                <w:sz w:val="18"/>
              </w:rPr>
              <w:t>K</w:t>
            </w:r>
          </w:p>
        </w:tc>
        <w:tc>
          <w:tcPr>
            <w:tcW w:w="1577" w:type="dxa"/>
          </w:tcPr>
          <w:p w14:paraId="20D2E32B" w14:textId="77777777" w:rsidR="00373732" w:rsidRDefault="00FF6508">
            <w:pPr>
              <w:pStyle w:val="TableParagraph"/>
              <w:spacing w:before="122"/>
              <w:ind w:left="33"/>
              <w:rPr>
                <w:sz w:val="18"/>
              </w:rPr>
            </w:pPr>
            <w:r>
              <w:rPr>
                <w:sz w:val="18"/>
              </w:rPr>
              <w:t>764002841</w:t>
            </w:r>
          </w:p>
        </w:tc>
        <w:tc>
          <w:tcPr>
            <w:tcW w:w="6387" w:type="dxa"/>
          </w:tcPr>
          <w:p w14:paraId="5561AFE0" w14:textId="77777777" w:rsidR="00373732" w:rsidRDefault="00FF6508">
            <w:pPr>
              <w:pStyle w:val="TableParagraph"/>
              <w:spacing w:before="12"/>
              <w:ind w:left="33"/>
              <w:rPr>
                <w:sz w:val="18"/>
              </w:rPr>
            </w:pPr>
            <w:r>
              <w:rPr>
                <w:sz w:val="18"/>
              </w:rPr>
              <w:t>Demontáž klempířských konstrukcí oplechování horních ploch zdí a</w:t>
            </w:r>
          </w:p>
          <w:p w14:paraId="1FA51A9D" w14:textId="77777777" w:rsidR="00373732" w:rsidRDefault="00FF6508">
            <w:pPr>
              <w:pStyle w:val="TableParagraph"/>
              <w:spacing w:before="14"/>
              <w:ind w:left="33"/>
              <w:rPr>
                <w:sz w:val="18"/>
              </w:rPr>
            </w:pPr>
            <w:r>
              <w:rPr>
                <w:sz w:val="18"/>
              </w:rPr>
              <w:t>nadezdívek do suti</w:t>
            </w:r>
          </w:p>
        </w:tc>
        <w:tc>
          <w:tcPr>
            <w:tcW w:w="852" w:type="dxa"/>
          </w:tcPr>
          <w:p w14:paraId="1BFAC4A4" w14:textId="77777777" w:rsidR="00373732" w:rsidRDefault="00FF6508">
            <w:pPr>
              <w:pStyle w:val="TableParagraph"/>
              <w:spacing w:before="122"/>
              <w:ind w:left="254" w:right="234"/>
              <w:jc w:val="center"/>
              <w:rPr>
                <w:sz w:val="18"/>
              </w:rPr>
            </w:pPr>
            <w:r>
              <w:rPr>
                <w:sz w:val="18"/>
              </w:rPr>
              <w:t>m2</w:t>
            </w:r>
          </w:p>
        </w:tc>
        <w:tc>
          <w:tcPr>
            <w:tcW w:w="1484" w:type="dxa"/>
          </w:tcPr>
          <w:p w14:paraId="7E56859E" w14:textId="77777777" w:rsidR="00373732" w:rsidRDefault="00FF6508">
            <w:pPr>
              <w:pStyle w:val="TableParagraph"/>
              <w:spacing w:before="122"/>
              <w:ind w:right="83"/>
              <w:jc w:val="right"/>
              <w:rPr>
                <w:sz w:val="18"/>
              </w:rPr>
            </w:pPr>
            <w:r>
              <w:rPr>
                <w:w w:val="95"/>
                <w:sz w:val="18"/>
              </w:rPr>
              <w:t>190,000</w:t>
            </w:r>
          </w:p>
        </w:tc>
        <w:tc>
          <w:tcPr>
            <w:tcW w:w="1373" w:type="dxa"/>
            <w:shd w:val="clear" w:color="auto" w:fill="FFFF00"/>
          </w:tcPr>
          <w:p w14:paraId="5850E786" w14:textId="77777777" w:rsidR="00373732" w:rsidRDefault="00FF6508">
            <w:pPr>
              <w:pStyle w:val="TableParagraph"/>
              <w:spacing w:before="122"/>
              <w:ind w:right="92"/>
              <w:jc w:val="right"/>
              <w:rPr>
                <w:sz w:val="18"/>
              </w:rPr>
            </w:pPr>
            <w:r>
              <w:rPr>
                <w:sz w:val="18"/>
              </w:rPr>
              <w:t>120,00</w:t>
            </w:r>
          </w:p>
        </w:tc>
        <w:tc>
          <w:tcPr>
            <w:tcW w:w="1736" w:type="dxa"/>
          </w:tcPr>
          <w:p w14:paraId="32CED387" w14:textId="77777777" w:rsidR="00373732" w:rsidRDefault="00FF6508">
            <w:pPr>
              <w:pStyle w:val="TableParagraph"/>
              <w:spacing w:before="122"/>
              <w:ind w:right="33"/>
              <w:jc w:val="right"/>
              <w:rPr>
                <w:sz w:val="18"/>
              </w:rPr>
            </w:pPr>
            <w:r>
              <w:rPr>
                <w:sz w:val="18"/>
              </w:rPr>
              <w:t>22 800,00</w:t>
            </w:r>
          </w:p>
        </w:tc>
      </w:tr>
      <w:tr w:rsidR="00373732" w14:paraId="763E2958" w14:textId="77777777">
        <w:trPr>
          <w:trHeight w:val="460"/>
        </w:trPr>
        <w:tc>
          <w:tcPr>
            <w:tcW w:w="504" w:type="dxa"/>
          </w:tcPr>
          <w:p w14:paraId="5E0E700C" w14:textId="77777777" w:rsidR="00373732" w:rsidRDefault="00FF6508">
            <w:pPr>
              <w:pStyle w:val="TableParagraph"/>
              <w:spacing w:before="122"/>
              <w:ind w:left="112" w:right="95"/>
              <w:jc w:val="center"/>
              <w:rPr>
                <w:sz w:val="18"/>
              </w:rPr>
            </w:pPr>
            <w:r>
              <w:rPr>
                <w:color w:val="000080"/>
                <w:sz w:val="18"/>
              </w:rPr>
              <w:t>9.</w:t>
            </w:r>
          </w:p>
        </w:tc>
        <w:tc>
          <w:tcPr>
            <w:tcW w:w="473" w:type="dxa"/>
          </w:tcPr>
          <w:p w14:paraId="6AED52F9" w14:textId="77777777" w:rsidR="00373732" w:rsidRDefault="00373732">
            <w:pPr>
              <w:pStyle w:val="TableParagraph"/>
              <w:rPr>
                <w:rFonts w:ascii="Times New Roman"/>
                <w:sz w:val="18"/>
              </w:rPr>
            </w:pPr>
          </w:p>
        </w:tc>
        <w:tc>
          <w:tcPr>
            <w:tcW w:w="1577" w:type="dxa"/>
          </w:tcPr>
          <w:p w14:paraId="2D9519C3" w14:textId="77777777" w:rsidR="00373732" w:rsidRDefault="00373732">
            <w:pPr>
              <w:pStyle w:val="TableParagraph"/>
              <w:spacing w:before="5"/>
              <w:rPr>
                <w:b/>
                <w:sz w:val="20"/>
              </w:rPr>
            </w:pPr>
          </w:p>
          <w:p w14:paraId="4C0A18B1" w14:textId="77777777" w:rsidR="00373732" w:rsidRDefault="00FF6508">
            <w:pPr>
              <w:pStyle w:val="TableParagraph"/>
              <w:spacing w:line="205" w:lineRule="exact"/>
              <w:ind w:left="33"/>
              <w:rPr>
                <w:sz w:val="18"/>
              </w:rPr>
            </w:pPr>
            <w:r>
              <w:rPr>
                <w:color w:val="000080"/>
                <w:sz w:val="18"/>
              </w:rPr>
              <w:t>764101101</w:t>
            </w:r>
          </w:p>
        </w:tc>
        <w:tc>
          <w:tcPr>
            <w:tcW w:w="6387" w:type="dxa"/>
          </w:tcPr>
          <w:p w14:paraId="3A6229C0" w14:textId="77777777" w:rsidR="00373732" w:rsidRDefault="00FF6508">
            <w:pPr>
              <w:pStyle w:val="TableParagraph"/>
              <w:spacing w:before="122"/>
              <w:ind w:left="33"/>
              <w:rPr>
                <w:sz w:val="18"/>
              </w:rPr>
            </w:pPr>
            <w:r>
              <w:rPr>
                <w:sz w:val="18"/>
              </w:rPr>
              <w:t>Klempířské práce střešních ploch vč. oplechávání říms, vykýřů, komínků</w:t>
            </w:r>
          </w:p>
        </w:tc>
        <w:tc>
          <w:tcPr>
            <w:tcW w:w="852" w:type="dxa"/>
          </w:tcPr>
          <w:p w14:paraId="62E8705B" w14:textId="77777777" w:rsidR="00373732" w:rsidRDefault="00FF6508">
            <w:pPr>
              <w:pStyle w:val="TableParagraph"/>
              <w:spacing w:before="122"/>
              <w:ind w:left="254" w:right="235"/>
              <w:jc w:val="center"/>
              <w:rPr>
                <w:sz w:val="18"/>
              </w:rPr>
            </w:pPr>
            <w:r>
              <w:rPr>
                <w:sz w:val="18"/>
              </w:rPr>
              <w:t>kpl</w:t>
            </w:r>
          </w:p>
        </w:tc>
        <w:tc>
          <w:tcPr>
            <w:tcW w:w="1484" w:type="dxa"/>
          </w:tcPr>
          <w:p w14:paraId="0A2B4973" w14:textId="77777777" w:rsidR="00373732" w:rsidRDefault="00FF6508">
            <w:pPr>
              <w:pStyle w:val="TableParagraph"/>
              <w:spacing w:before="122"/>
              <w:ind w:right="83"/>
              <w:jc w:val="right"/>
              <w:rPr>
                <w:sz w:val="18"/>
              </w:rPr>
            </w:pPr>
            <w:r>
              <w:rPr>
                <w:w w:val="95"/>
                <w:sz w:val="18"/>
              </w:rPr>
              <w:t>1,000</w:t>
            </w:r>
          </w:p>
        </w:tc>
        <w:tc>
          <w:tcPr>
            <w:tcW w:w="1373" w:type="dxa"/>
            <w:shd w:val="clear" w:color="auto" w:fill="FFFF00"/>
          </w:tcPr>
          <w:p w14:paraId="39AD73F4" w14:textId="77777777" w:rsidR="00373732" w:rsidRDefault="00FF6508">
            <w:pPr>
              <w:pStyle w:val="TableParagraph"/>
              <w:spacing w:before="122"/>
              <w:ind w:right="93"/>
              <w:jc w:val="right"/>
              <w:rPr>
                <w:sz w:val="18"/>
              </w:rPr>
            </w:pPr>
            <w:r>
              <w:rPr>
                <w:sz w:val="18"/>
              </w:rPr>
              <w:t>156 850,00</w:t>
            </w:r>
          </w:p>
        </w:tc>
        <w:tc>
          <w:tcPr>
            <w:tcW w:w="1736" w:type="dxa"/>
          </w:tcPr>
          <w:p w14:paraId="4E4633CD" w14:textId="77777777" w:rsidR="00373732" w:rsidRDefault="00FF6508">
            <w:pPr>
              <w:pStyle w:val="TableParagraph"/>
              <w:spacing w:before="122"/>
              <w:ind w:right="34"/>
              <w:jc w:val="right"/>
              <w:rPr>
                <w:sz w:val="18"/>
              </w:rPr>
            </w:pPr>
            <w:r>
              <w:rPr>
                <w:sz w:val="18"/>
              </w:rPr>
              <w:t>156 850,00</w:t>
            </w:r>
          </w:p>
        </w:tc>
      </w:tr>
      <w:tr w:rsidR="00373732" w14:paraId="6A4A1B79" w14:textId="77777777">
        <w:trPr>
          <w:trHeight w:val="460"/>
        </w:trPr>
        <w:tc>
          <w:tcPr>
            <w:tcW w:w="504" w:type="dxa"/>
          </w:tcPr>
          <w:p w14:paraId="49C5080F" w14:textId="77777777" w:rsidR="00373732" w:rsidRDefault="00FF6508">
            <w:pPr>
              <w:pStyle w:val="TableParagraph"/>
              <w:spacing w:before="122"/>
              <w:ind w:left="112" w:right="95"/>
              <w:jc w:val="center"/>
              <w:rPr>
                <w:sz w:val="18"/>
              </w:rPr>
            </w:pPr>
            <w:r>
              <w:rPr>
                <w:color w:val="000080"/>
                <w:sz w:val="18"/>
              </w:rPr>
              <w:t>10.</w:t>
            </w:r>
          </w:p>
        </w:tc>
        <w:tc>
          <w:tcPr>
            <w:tcW w:w="473" w:type="dxa"/>
          </w:tcPr>
          <w:p w14:paraId="26D3014A" w14:textId="77777777" w:rsidR="00373732" w:rsidRDefault="00FF6508">
            <w:pPr>
              <w:pStyle w:val="TableParagraph"/>
              <w:spacing w:before="122"/>
              <w:ind w:right="8"/>
              <w:jc w:val="center"/>
              <w:rPr>
                <w:i/>
                <w:sz w:val="18"/>
              </w:rPr>
            </w:pPr>
            <w:r>
              <w:rPr>
                <w:i/>
                <w:color w:val="0000FF"/>
                <w:sz w:val="18"/>
              </w:rPr>
              <w:t>M</w:t>
            </w:r>
          </w:p>
        </w:tc>
        <w:tc>
          <w:tcPr>
            <w:tcW w:w="1577" w:type="dxa"/>
          </w:tcPr>
          <w:p w14:paraId="07E5458F" w14:textId="77777777" w:rsidR="00373732" w:rsidRDefault="00FF6508">
            <w:pPr>
              <w:pStyle w:val="TableParagraph"/>
              <w:spacing w:before="122"/>
              <w:ind w:left="33"/>
              <w:rPr>
                <w:i/>
                <w:sz w:val="18"/>
              </w:rPr>
            </w:pPr>
            <w:r>
              <w:rPr>
                <w:i/>
                <w:color w:val="0000FF"/>
                <w:sz w:val="18"/>
              </w:rPr>
              <w:t>36460</w:t>
            </w:r>
          </w:p>
        </w:tc>
        <w:tc>
          <w:tcPr>
            <w:tcW w:w="6387" w:type="dxa"/>
          </w:tcPr>
          <w:p w14:paraId="01AA31FB" w14:textId="77777777" w:rsidR="00373732" w:rsidRDefault="00FF6508">
            <w:pPr>
              <w:pStyle w:val="TableParagraph"/>
              <w:spacing w:before="122"/>
              <w:ind w:left="33"/>
              <w:rPr>
                <w:i/>
                <w:sz w:val="18"/>
              </w:rPr>
            </w:pPr>
            <w:r>
              <w:rPr>
                <w:i/>
                <w:color w:val="0000FF"/>
                <w:sz w:val="18"/>
              </w:rPr>
              <w:t>materiál na falcované střechy a ostatní klempířské práce, vč. spoj.materiálu</w:t>
            </w:r>
          </w:p>
        </w:tc>
        <w:tc>
          <w:tcPr>
            <w:tcW w:w="852" w:type="dxa"/>
          </w:tcPr>
          <w:p w14:paraId="794C120B" w14:textId="77777777" w:rsidR="00373732" w:rsidRDefault="00FF6508">
            <w:pPr>
              <w:pStyle w:val="TableParagraph"/>
              <w:spacing w:before="122"/>
              <w:ind w:left="250" w:right="262"/>
              <w:jc w:val="center"/>
              <w:rPr>
                <w:i/>
                <w:sz w:val="18"/>
              </w:rPr>
            </w:pPr>
            <w:r>
              <w:rPr>
                <w:i/>
                <w:color w:val="0000FF"/>
                <w:sz w:val="18"/>
              </w:rPr>
              <w:t>kpl</w:t>
            </w:r>
          </w:p>
        </w:tc>
        <w:tc>
          <w:tcPr>
            <w:tcW w:w="1484" w:type="dxa"/>
          </w:tcPr>
          <w:p w14:paraId="765D221C" w14:textId="77777777" w:rsidR="00373732" w:rsidRDefault="00FF6508">
            <w:pPr>
              <w:pStyle w:val="TableParagraph"/>
              <w:spacing w:before="122"/>
              <w:ind w:right="114"/>
              <w:jc w:val="right"/>
              <w:rPr>
                <w:i/>
                <w:sz w:val="18"/>
              </w:rPr>
            </w:pPr>
            <w:r>
              <w:rPr>
                <w:i/>
                <w:color w:val="0000FF"/>
                <w:w w:val="95"/>
                <w:sz w:val="18"/>
              </w:rPr>
              <w:t>1,000</w:t>
            </w:r>
          </w:p>
        </w:tc>
        <w:tc>
          <w:tcPr>
            <w:tcW w:w="1373" w:type="dxa"/>
            <w:shd w:val="clear" w:color="auto" w:fill="FFFF00"/>
          </w:tcPr>
          <w:p w14:paraId="6DF28A20" w14:textId="77777777" w:rsidR="00373732" w:rsidRDefault="00FF6508">
            <w:pPr>
              <w:pStyle w:val="TableParagraph"/>
              <w:spacing w:before="122"/>
              <w:ind w:right="124"/>
              <w:jc w:val="right"/>
              <w:rPr>
                <w:i/>
                <w:sz w:val="18"/>
              </w:rPr>
            </w:pPr>
            <w:r>
              <w:rPr>
                <w:i/>
                <w:color w:val="0000FF"/>
                <w:sz w:val="18"/>
              </w:rPr>
              <w:t>128 900,00</w:t>
            </w:r>
          </w:p>
        </w:tc>
        <w:tc>
          <w:tcPr>
            <w:tcW w:w="1736" w:type="dxa"/>
          </w:tcPr>
          <w:p w14:paraId="0CA9D481" w14:textId="77777777" w:rsidR="00373732" w:rsidRDefault="00FF6508">
            <w:pPr>
              <w:pStyle w:val="TableParagraph"/>
              <w:spacing w:before="122"/>
              <w:ind w:right="65"/>
              <w:jc w:val="right"/>
              <w:rPr>
                <w:i/>
                <w:sz w:val="18"/>
              </w:rPr>
            </w:pPr>
            <w:r>
              <w:rPr>
                <w:i/>
                <w:color w:val="0000FF"/>
                <w:sz w:val="18"/>
              </w:rPr>
              <w:t>128 900,00</w:t>
            </w:r>
          </w:p>
        </w:tc>
      </w:tr>
      <w:tr w:rsidR="00373732" w14:paraId="7F065B30" w14:textId="77777777">
        <w:trPr>
          <w:trHeight w:val="242"/>
        </w:trPr>
        <w:tc>
          <w:tcPr>
            <w:tcW w:w="504" w:type="dxa"/>
            <w:tcBorders>
              <w:bottom w:val="nil"/>
            </w:tcBorders>
          </w:tcPr>
          <w:p w14:paraId="380CDD27" w14:textId="77777777" w:rsidR="00373732" w:rsidRDefault="00FF6508">
            <w:pPr>
              <w:pStyle w:val="TableParagraph"/>
              <w:spacing w:before="14"/>
              <w:ind w:left="112" w:right="95"/>
              <w:jc w:val="center"/>
              <w:rPr>
                <w:sz w:val="18"/>
              </w:rPr>
            </w:pPr>
            <w:r>
              <w:rPr>
                <w:color w:val="000080"/>
                <w:sz w:val="18"/>
              </w:rPr>
              <w:t>11.</w:t>
            </w:r>
          </w:p>
        </w:tc>
        <w:tc>
          <w:tcPr>
            <w:tcW w:w="473" w:type="dxa"/>
          </w:tcPr>
          <w:p w14:paraId="608D0618" w14:textId="77777777" w:rsidR="00373732" w:rsidRDefault="00FF6508">
            <w:pPr>
              <w:pStyle w:val="TableParagraph"/>
              <w:spacing w:before="14"/>
              <w:ind w:left="17"/>
              <w:jc w:val="center"/>
              <w:rPr>
                <w:sz w:val="18"/>
              </w:rPr>
            </w:pPr>
            <w:r>
              <w:rPr>
                <w:sz w:val="18"/>
              </w:rPr>
              <w:t>K</w:t>
            </w:r>
          </w:p>
        </w:tc>
        <w:tc>
          <w:tcPr>
            <w:tcW w:w="1577" w:type="dxa"/>
            <w:tcBorders>
              <w:bottom w:val="nil"/>
            </w:tcBorders>
          </w:tcPr>
          <w:p w14:paraId="1D2FBA43" w14:textId="77777777" w:rsidR="00373732" w:rsidRDefault="00373732">
            <w:pPr>
              <w:pStyle w:val="TableParagraph"/>
              <w:rPr>
                <w:rFonts w:ascii="Times New Roman"/>
                <w:sz w:val="16"/>
              </w:rPr>
            </w:pPr>
          </w:p>
        </w:tc>
        <w:tc>
          <w:tcPr>
            <w:tcW w:w="6387" w:type="dxa"/>
            <w:tcBorders>
              <w:bottom w:val="nil"/>
            </w:tcBorders>
          </w:tcPr>
          <w:p w14:paraId="4B095343" w14:textId="77777777" w:rsidR="00373732" w:rsidRDefault="00FF6508">
            <w:pPr>
              <w:pStyle w:val="TableParagraph"/>
              <w:spacing w:before="14"/>
              <w:ind w:left="33"/>
              <w:rPr>
                <w:sz w:val="18"/>
              </w:rPr>
            </w:pPr>
            <w:r>
              <w:rPr>
                <w:sz w:val="18"/>
              </w:rPr>
              <w:t>Přesun hmot tonážní pro kce klempířské v objektech v přes 12 do 24 m</w:t>
            </w:r>
          </w:p>
        </w:tc>
        <w:tc>
          <w:tcPr>
            <w:tcW w:w="852" w:type="dxa"/>
            <w:tcBorders>
              <w:bottom w:val="nil"/>
            </w:tcBorders>
          </w:tcPr>
          <w:p w14:paraId="3FCC10A6" w14:textId="77777777" w:rsidR="00373732" w:rsidRDefault="00FF6508">
            <w:pPr>
              <w:pStyle w:val="TableParagraph"/>
              <w:spacing w:before="14"/>
              <w:ind w:left="20"/>
              <w:jc w:val="center"/>
              <w:rPr>
                <w:sz w:val="18"/>
              </w:rPr>
            </w:pPr>
            <w:r>
              <w:rPr>
                <w:sz w:val="18"/>
              </w:rPr>
              <w:t>t</w:t>
            </w:r>
          </w:p>
        </w:tc>
        <w:tc>
          <w:tcPr>
            <w:tcW w:w="1484" w:type="dxa"/>
            <w:tcBorders>
              <w:bottom w:val="nil"/>
            </w:tcBorders>
          </w:tcPr>
          <w:p w14:paraId="12A78BF2" w14:textId="77777777" w:rsidR="00373732" w:rsidRDefault="00FF6508">
            <w:pPr>
              <w:pStyle w:val="TableParagraph"/>
              <w:spacing w:before="14"/>
              <w:ind w:right="83"/>
              <w:jc w:val="right"/>
              <w:rPr>
                <w:sz w:val="18"/>
              </w:rPr>
            </w:pPr>
            <w:r>
              <w:rPr>
                <w:w w:val="95"/>
                <w:sz w:val="18"/>
              </w:rPr>
              <w:t>0,860</w:t>
            </w:r>
          </w:p>
        </w:tc>
        <w:tc>
          <w:tcPr>
            <w:tcW w:w="1373" w:type="dxa"/>
            <w:tcBorders>
              <w:bottom w:val="nil"/>
            </w:tcBorders>
            <w:shd w:val="clear" w:color="auto" w:fill="FFFF00"/>
          </w:tcPr>
          <w:p w14:paraId="40B07C02" w14:textId="77777777" w:rsidR="00373732" w:rsidRDefault="00FF6508">
            <w:pPr>
              <w:pStyle w:val="TableParagraph"/>
              <w:spacing w:before="14"/>
              <w:ind w:right="92"/>
              <w:jc w:val="right"/>
              <w:rPr>
                <w:sz w:val="18"/>
              </w:rPr>
            </w:pPr>
            <w:r>
              <w:rPr>
                <w:sz w:val="18"/>
              </w:rPr>
              <w:t>1 790,00</w:t>
            </w:r>
          </w:p>
        </w:tc>
        <w:tc>
          <w:tcPr>
            <w:tcW w:w="1736" w:type="dxa"/>
          </w:tcPr>
          <w:p w14:paraId="4D92424D" w14:textId="77777777" w:rsidR="00373732" w:rsidRDefault="00FF6508">
            <w:pPr>
              <w:pStyle w:val="TableParagraph"/>
              <w:spacing w:before="14"/>
              <w:ind w:right="33"/>
              <w:jc w:val="right"/>
              <w:rPr>
                <w:sz w:val="18"/>
              </w:rPr>
            </w:pPr>
            <w:r>
              <w:rPr>
                <w:sz w:val="18"/>
              </w:rPr>
              <w:t>1 539,40</w:t>
            </w:r>
          </w:p>
        </w:tc>
      </w:tr>
    </w:tbl>
    <w:p w14:paraId="31E52AC3" w14:textId="77777777" w:rsidR="00373732" w:rsidRDefault="00373732">
      <w:pPr>
        <w:pStyle w:val="Zkladntext"/>
        <w:spacing w:before="1" w:after="1"/>
        <w:rPr>
          <w:b/>
          <w:sz w:val="21"/>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53D6B90B" w14:textId="77777777">
        <w:trPr>
          <w:trHeight w:val="242"/>
        </w:trPr>
        <w:tc>
          <w:tcPr>
            <w:tcW w:w="2554" w:type="dxa"/>
            <w:gridSpan w:val="3"/>
            <w:tcBorders>
              <w:top w:val="nil"/>
            </w:tcBorders>
          </w:tcPr>
          <w:p w14:paraId="3FA64B17" w14:textId="77777777" w:rsidR="00373732" w:rsidRDefault="00FF6508">
            <w:pPr>
              <w:pStyle w:val="TableParagraph"/>
              <w:spacing w:before="17" w:line="205" w:lineRule="exact"/>
              <w:ind w:left="992" w:right="1215"/>
              <w:jc w:val="center"/>
              <w:rPr>
                <w:b/>
                <w:sz w:val="18"/>
              </w:rPr>
            </w:pPr>
            <w:r>
              <w:rPr>
                <w:b/>
                <w:sz w:val="18"/>
              </w:rPr>
              <w:t>775</w:t>
            </w:r>
          </w:p>
        </w:tc>
        <w:tc>
          <w:tcPr>
            <w:tcW w:w="10096" w:type="dxa"/>
            <w:gridSpan w:val="4"/>
            <w:tcBorders>
              <w:top w:val="nil"/>
              <w:right w:val="nil"/>
            </w:tcBorders>
          </w:tcPr>
          <w:p w14:paraId="699B796F" w14:textId="77777777" w:rsidR="00373732" w:rsidRDefault="00FF6508">
            <w:pPr>
              <w:pStyle w:val="TableParagraph"/>
              <w:spacing w:line="223" w:lineRule="exact"/>
              <w:ind w:left="36"/>
              <w:rPr>
                <w:b/>
                <w:sz w:val="20"/>
              </w:rPr>
            </w:pPr>
            <w:r>
              <w:rPr>
                <w:b/>
                <w:color w:val="003366"/>
                <w:sz w:val="20"/>
              </w:rPr>
              <w:t>Krytina skládaná</w:t>
            </w:r>
          </w:p>
        </w:tc>
        <w:tc>
          <w:tcPr>
            <w:tcW w:w="1736" w:type="dxa"/>
            <w:tcBorders>
              <w:left w:val="nil"/>
              <w:right w:val="nil"/>
            </w:tcBorders>
          </w:tcPr>
          <w:p w14:paraId="0C8E8D7D" w14:textId="77777777" w:rsidR="00373732" w:rsidRDefault="00FF6508">
            <w:pPr>
              <w:pStyle w:val="TableParagraph"/>
              <w:spacing w:line="223" w:lineRule="exact"/>
              <w:ind w:right="37"/>
              <w:jc w:val="right"/>
              <w:rPr>
                <w:b/>
                <w:sz w:val="20"/>
              </w:rPr>
            </w:pPr>
            <w:r>
              <w:rPr>
                <w:b/>
                <w:color w:val="003366"/>
                <w:sz w:val="20"/>
              </w:rPr>
              <w:t>1 076 807,00</w:t>
            </w:r>
          </w:p>
        </w:tc>
      </w:tr>
      <w:tr w:rsidR="00373732" w14:paraId="7E150C6F" w14:textId="77777777">
        <w:trPr>
          <w:trHeight w:val="242"/>
        </w:trPr>
        <w:tc>
          <w:tcPr>
            <w:tcW w:w="504" w:type="dxa"/>
          </w:tcPr>
          <w:p w14:paraId="6F85C385" w14:textId="77777777" w:rsidR="00373732" w:rsidRDefault="00FF6508">
            <w:pPr>
              <w:pStyle w:val="TableParagraph"/>
              <w:spacing w:before="14"/>
              <w:ind w:left="112" w:right="95"/>
              <w:jc w:val="center"/>
              <w:rPr>
                <w:sz w:val="18"/>
              </w:rPr>
            </w:pPr>
            <w:r>
              <w:rPr>
                <w:sz w:val="18"/>
              </w:rPr>
              <w:t>12.</w:t>
            </w:r>
          </w:p>
        </w:tc>
        <w:tc>
          <w:tcPr>
            <w:tcW w:w="473" w:type="dxa"/>
          </w:tcPr>
          <w:p w14:paraId="79AAAE10" w14:textId="77777777" w:rsidR="00373732" w:rsidRDefault="00FF6508">
            <w:pPr>
              <w:pStyle w:val="TableParagraph"/>
              <w:spacing w:before="14"/>
              <w:ind w:left="17"/>
              <w:jc w:val="center"/>
              <w:rPr>
                <w:sz w:val="18"/>
              </w:rPr>
            </w:pPr>
            <w:r>
              <w:rPr>
                <w:sz w:val="18"/>
              </w:rPr>
              <w:t>K</w:t>
            </w:r>
          </w:p>
        </w:tc>
        <w:tc>
          <w:tcPr>
            <w:tcW w:w="1577" w:type="dxa"/>
          </w:tcPr>
          <w:p w14:paraId="23E4999F" w14:textId="77777777" w:rsidR="00373732" w:rsidRDefault="00FF6508">
            <w:pPr>
              <w:pStyle w:val="TableParagraph"/>
              <w:spacing w:before="14"/>
              <w:ind w:left="33"/>
              <w:rPr>
                <w:sz w:val="18"/>
              </w:rPr>
            </w:pPr>
            <w:r>
              <w:rPr>
                <w:sz w:val="18"/>
              </w:rPr>
              <w:t>765121801</w:t>
            </w:r>
          </w:p>
        </w:tc>
        <w:tc>
          <w:tcPr>
            <w:tcW w:w="6387" w:type="dxa"/>
          </w:tcPr>
          <w:p w14:paraId="13E61B57" w14:textId="77777777" w:rsidR="00373732" w:rsidRDefault="00FF6508">
            <w:pPr>
              <w:pStyle w:val="TableParagraph"/>
              <w:spacing w:before="14"/>
              <w:ind w:left="33"/>
              <w:rPr>
                <w:sz w:val="18"/>
              </w:rPr>
            </w:pPr>
            <w:r>
              <w:rPr>
                <w:sz w:val="18"/>
              </w:rPr>
              <w:t>Demontáž krytiny keramické drážkové sklonu do 30° na sucho do suti</w:t>
            </w:r>
          </w:p>
        </w:tc>
        <w:tc>
          <w:tcPr>
            <w:tcW w:w="852" w:type="dxa"/>
          </w:tcPr>
          <w:p w14:paraId="7DB3A361" w14:textId="77777777" w:rsidR="00373732" w:rsidRDefault="00FF6508">
            <w:pPr>
              <w:pStyle w:val="TableParagraph"/>
              <w:spacing w:before="14"/>
              <w:ind w:left="254" w:right="234"/>
              <w:jc w:val="center"/>
              <w:rPr>
                <w:sz w:val="18"/>
              </w:rPr>
            </w:pPr>
            <w:r>
              <w:rPr>
                <w:sz w:val="18"/>
              </w:rPr>
              <w:t>m2</w:t>
            </w:r>
          </w:p>
        </w:tc>
        <w:tc>
          <w:tcPr>
            <w:tcW w:w="1484" w:type="dxa"/>
          </w:tcPr>
          <w:p w14:paraId="6F8FCB14" w14:textId="77777777" w:rsidR="00373732" w:rsidRDefault="00FF6508">
            <w:pPr>
              <w:pStyle w:val="TableParagraph"/>
              <w:spacing w:before="14"/>
              <w:ind w:right="33"/>
              <w:jc w:val="right"/>
              <w:rPr>
                <w:sz w:val="18"/>
              </w:rPr>
            </w:pPr>
            <w:r>
              <w:rPr>
                <w:sz w:val="18"/>
              </w:rPr>
              <w:t>740,000</w:t>
            </w:r>
          </w:p>
        </w:tc>
        <w:tc>
          <w:tcPr>
            <w:tcW w:w="1373" w:type="dxa"/>
            <w:shd w:val="clear" w:color="auto" w:fill="FFFF00"/>
          </w:tcPr>
          <w:p w14:paraId="7A6EAE6E" w14:textId="77777777" w:rsidR="00373732" w:rsidRDefault="00FF6508">
            <w:pPr>
              <w:pStyle w:val="TableParagraph"/>
              <w:spacing w:before="14"/>
              <w:ind w:right="92"/>
              <w:jc w:val="right"/>
              <w:rPr>
                <w:sz w:val="18"/>
              </w:rPr>
            </w:pPr>
            <w:r>
              <w:rPr>
                <w:sz w:val="18"/>
              </w:rPr>
              <w:t>99,00</w:t>
            </w:r>
          </w:p>
        </w:tc>
        <w:tc>
          <w:tcPr>
            <w:tcW w:w="1736" w:type="dxa"/>
          </w:tcPr>
          <w:p w14:paraId="0326AF05" w14:textId="77777777" w:rsidR="00373732" w:rsidRDefault="00FF6508">
            <w:pPr>
              <w:pStyle w:val="TableParagraph"/>
              <w:spacing w:before="14"/>
              <w:ind w:right="33"/>
              <w:jc w:val="right"/>
              <w:rPr>
                <w:sz w:val="18"/>
              </w:rPr>
            </w:pPr>
            <w:r>
              <w:rPr>
                <w:sz w:val="18"/>
              </w:rPr>
              <w:t>73 260,00</w:t>
            </w:r>
          </w:p>
        </w:tc>
      </w:tr>
      <w:tr w:rsidR="00373732" w14:paraId="3FEE93CA" w14:textId="77777777">
        <w:trPr>
          <w:trHeight w:val="242"/>
        </w:trPr>
        <w:tc>
          <w:tcPr>
            <w:tcW w:w="504" w:type="dxa"/>
          </w:tcPr>
          <w:p w14:paraId="088AF252" w14:textId="77777777" w:rsidR="00373732" w:rsidRDefault="00FF6508">
            <w:pPr>
              <w:pStyle w:val="TableParagraph"/>
              <w:spacing w:before="14"/>
              <w:ind w:left="112" w:right="95"/>
              <w:jc w:val="center"/>
              <w:rPr>
                <w:sz w:val="18"/>
              </w:rPr>
            </w:pPr>
            <w:r>
              <w:rPr>
                <w:sz w:val="18"/>
              </w:rPr>
              <w:t>13.</w:t>
            </w:r>
          </w:p>
        </w:tc>
        <w:tc>
          <w:tcPr>
            <w:tcW w:w="473" w:type="dxa"/>
          </w:tcPr>
          <w:p w14:paraId="557EDEDF" w14:textId="77777777" w:rsidR="00373732" w:rsidRDefault="00FF6508">
            <w:pPr>
              <w:pStyle w:val="TableParagraph"/>
              <w:spacing w:before="2"/>
              <w:ind w:left="17"/>
              <w:jc w:val="center"/>
              <w:rPr>
                <w:sz w:val="18"/>
              </w:rPr>
            </w:pPr>
            <w:r>
              <w:rPr>
                <w:sz w:val="18"/>
              </w:rPr>
              <w:t>K</w:t>
            </w:r>
          </w:p>
        </w:tc>
        <w:tc>
          <w:tcPr>
            <w:tcW w:w="1577" w:type="dxa"/>
          </w:tcPr>
          <w:p w14:paraId="7F38FBDB" w14:textId="77777777" w:rsidR="00373732" w:rsidRDefault="00FF6508">
            <w:pPr>
              <w:pStyle w:val="TableParagraph"/>
              <w:spacing w:before="14"/>
              <w:ind w:left="33"/>
              <w:rPr>
                <w:sz w:val="18"/>
              </w:rPr>
            </w:pPr>
            <w:r>
              <w:rPr>
                <w:sz w:val="18"/>
              </w:rPr>
              <w:t>765121014</w:t>
            </w:r>
          </w:p>
        </w:tc>
        <w:tc>
          <w:tcPr>
            <w:tcW w:w="6387" w:type="dxa"/>
          </w:tcPr>
          <w:p w14:paraId="48230183" w14:textId="77777777" w:rsidR="00373732" w:rsidRDefault="00FF6508">
            <w:pPr>
              <w:pStyle w:val="TableParagraph"/>
              <w:spacing w:before="14"/>
              <w:ind w:left="33"/>
              <w:rPr>
                <w:sz w:val="18"/>
              </w:rPr>
            </w:pPr>
            <w:r>
              <w:rPr>
                <w:sz w:val="18"/>
              </w:rPr>
              <w:t>Montáž krytiny keramické sklonu do 30° na sucho přes 8 do 10 ks/m2</w:t>
            </w:r>
          </w:p>
        </w:tc>
        <w:tc>
          <w:tcPr>
            <w:tcW w:w="852" w:type="dxa"/>
          </w:tcPr>
          <w:p w14:paraId="01FDC94C" w14:textId="77777777" w:rsidR="00373732" w:rsidRDefault="00FF6508">
            <w:pPr>
              <w:pStyle w:val="TableParagraph"/>
              <w:spacing w:before="2"/>
              <w:ind w:left="254" w:right="234"/>
              <w:jc w:val="center"/>
              <w:rPr>
                <w:sz w:val="18"/>
              </w:rPr>
            </w:pPr>
            <w:r>
              <w:rPr>
                <w:sz w:val="18"/>
              </w:rPr>
              <w:t>m2</w:t>
            </w:r>
          </w:p>
        </w:tc>
        <w:tc>
          <w:tcPr>
            <w:tcW w:w="1484" w:type="dxa"/>
          </w:tcPr>
          <w:p w14:paraId="00201FC3" w14:textId="77777777" w:rsidR="00373732" w:rsidRDefault="00FF6508">
            <w:pPr>
              <w:pStyle w:val="TableParagraph"/>
              <w:spacing w:before="2"/>
              <w:ind w:right="33"/>
              <w:jc w:val="right"/>
              <w:rPr>
                <w:sz w:val="18"/>
              </w:rPr>
            </w:pPr>
            <w:r>
              <w:rPr>
                <w:sz w:val="18"/>
              </w:rPr>
              <w:t>740,000</w:t>
            </w:r>
          </w:p>
        </w:tc>
        <w:tc>
          <w:tcPr>
            <w:tcW w:w="1373" w:type="dxa"/>
            <w:shd w:val="clear" w:color="auto" w:fill="FFFF00"/>
          </w:tcPr>
          <w:p w14:paraId="6B6F2354" w14:textId="77777777" w:rsidR="00373732" w:rsidRDefault="00FF6508">
            <w:pPr>
              <w:pStyle w:val="TableParagraph"/>
              <w:spacing w:before="2"/>
              <w:ind w:right="92"/>
              <w:jc w:val="right"/>
              <w:rPr>
                <w:sz w:val="18"/>
              </w:rPr>
            </w:pPr>
            <w:r>
              <w:rPr>
                <w:sz w:val="18"/>
              </w:rPr>
              <w:t>349,00</w:t>
            </w:r>
          </w:p>
        </w:tc>
        <w:tc>
          <w:tcPr>
            <w:tcW w:w="1736" w:type="dxa"/>
          </w:tcPr>
          <w:p w14:paraId="21AB33CA" w14:textId="77777777" w:rsidR="00373732" w:rsidRDefault="00FF6508">
            <w:pPr>
              <w:pStyle w:val="TableParagraph"/>
              <w:spacing w:before="2"/>
              <w:ind w:right="34"/>
              <w:jc w:val="right"/>
              <w:rPr>
                <w:sz w:val="18"/>
              </w:rPr>
            </w:pPr>
            <w:r>
              <w:rPr>
                <w:sz w:val="18"/>
              </w:rPr>
              <w:t>258 260,00</w:t>
            </w:r>
          </w:p>
        </w:tc>
      </w:tr>
      <w:tr w:rsidR="00373732" w14:paraId="2353D98F" w14:textId="77777777">
        <w:trPr>
          <w:trHeight w:val="242"/>
        </w:trPr>
        <w:tc>
          <w:tcPr>
            <w:tcW w:w="504" w:type="dxa"/>
          </w:tcPr>
          <w:p w14:paraId="3EA88A32" w14:textId="77777777" w:rsidR="00373732" w:rsidRDefault="00FF6508">
            <w:pPr>
              <w:pStyle w:val="TableParagraph"/>
              <w:spacing w:before="14"/>
              <w:ind w:left="112" w:right="95"/>
              <w:jc w:val="center"/>
              <w:rPr>
                <w:sz w:val="18"/>
              </w:rPr>
            </w:pPr>
            <w:r>
              <w:rPr>
                <w:sz w:val="18"/>
              </w:rPr>
              <w:t>14.</w:t>
            </w:r>
          </w:p>
        </w:tc>
        <w:tc>
          <w:tcPr>
            <w:tcW w:w="473" w:type="dxa"/>
          </w:tcPr>
          <w:p w14:paraId="62CA6386" w14:textId="77777777" w:rsidR="00373732" w:rsidRDefault="00FF6508">
            <w:pPr>
              <w:pStyle w:val="TableParagraph"/>
              <w:spacing w:before="14"/>
              <w:ind w:left="17"/>
              <w:jc w:val="center"/>
              <w:rPr>
                <w:sz w:val="18"/>
              </w:rPr>
            </w:pPr>
            <w:r>
              <w:rPr>
                <w:sz w:val="18"/>
              </w:rPr>
              <w:t>K</w:t>
            </w:r>
          </w:p>
        </w:tc>
        <w:tc>
          <w:tcPr>
            <w:tcW w:w="1577" w:type="dxa"/>
          </w:tcPr>
          <w:p w14:paraId="0958F0D6" w14:textId="77777777" w:rsidR="00373732" w:rsidRDefault="00FF6508">
            <w:pPr>
              <w:pStyle w:val="TableParagraph"/>
              <w:spacing w:before="14"/>
              <w:ind w:left="33"/>
              <w:rPr>
                <w:sz w:val="18"/>
              </w:rPr>
            </w:pPr>
            <w:r>
              <w:rPr>
                <w:sz w:val="18"/>
              </w:rPr>
              <w:t>765125111</w:t>
            </w:r>
          </w:p>
        </w:tc>
        <w:tc>
          <w:tcPr>
            <w:tcW w:w="6387" w:type="dxa"/>
          </w:tcPr>
          <w:p w14:paraId="341BFD76" w14:textId="77777777" w:rsidR="00373732" w:rsidRDefault="00FF6508">
            <w:pPr>
              <w:pStyle w:val="TableParagraph"/>
              <w:spacing w:before="14"/>
              <w:ind w:left="33"/>
              <w:rPr>
                <w:sz w:val="18"/>
              </w:rPr>
            </w:pPr>
            <w:r>
              <w:rPr>
                <w:sz w:val="18"/>
              </w:rPr>
              <w:t>Montáž střešních doplňků krytiny keramické</w:t>
            </w:r>
          </w:p>
        </w:tc>
        <w:tc>
          <w:tcPr>
            <w:tcW w:w="852" w:type="dxa"/>
          </w:tcPr>
          <w:p w14:paraId="30D768CA" w14:textId="77777777" w:rsidR="00373732" w:rsidRDefault="00FF6508">
            <w:pPr>
              <w:pStyle w:val="TableParagraph"/>
              <w:spacing w:before="14"/>
              <w:ind w:left="254" w:right="234"/>
              <w:jc w:val="center"/>
              <w:rPr>
                <w:sz w:val="18"/>
              </w:rPr>
            </w:pPr>
            <w:r>
              <w:rPr>
                <w:sz w:val="18"/>
              </w:rPr>
              <w:t>m2</w:t>
            </w:r>
          </w:p>
        </w:tc>
        <w:tc>
          <w:tcPr>
            <w:tcW w:w="1484" w:type="dxa"/>
          </w:tcPr>
          <w:p w14:paraId="52DBEDD1" w14:textId="77777777" w:rsidR="00373732" w:rsidRDefault="00FF6508">
            <w:pPr>
              <w:pStyle w:val="TableParagraph"/>
              <w:spacing w:before="14"/>
              <w:ind w:right="33"/>
              <w:jc w:val="right"/>
              <w:rPr>
                <w:sz w:val="18"/>
              </w:rPr>
            </w:pPr>
            <w:r>
              <w:rPr>
                <w:sz w:val="18"/>
              </w:rPr>
              <w:t>740,000</w:t>
            </w:r>
          </w:p>
        </w:tc>
        <w:tc>
          <w:tcPr>
            <w:tcW w:w="1373" w:type="dxa"/>
            <w:shd w:val="clear" w:color="auto" w:fill="FFFF00"/>
          </w:tcPr>
          <w:p w14:paraId="5A3F3BFF" w14:textId="77777777" w:rsidR="00373732" w:rsidRDefault="00FF6508">
            <w:pPr>
              <w:pStyle w:val="TableParagraph"/>
              <w:spacing w:before="14"/>
              <w:ind w:right="92"/>
              <w:jc w:val="right"/>
              <w:rPr>
                <w:sz w:val="18"/>
              </w:rPr>
            </w:pPr>
            <w:r>
              <w:rPr>
                <w:sz w:val="18"/>
              </w:rPr>
              <w:t>34,00</w:t>
            </w:r>
          </w:p>
        </w:tc>
        <w:tc>
          <w:tcPr>
            <w:tcW w:w="1736" w:type="dxa"/>
          </w:tcPr>
          <w:p w14:paraId="46ED9402" w14:textId="77777777" w:rsidR="00373732" w:rsidRDefault="00FF6508">
            <w:pPr>
              <w:pStyle w:val="TableParagraph"/>
              <w:spacing w:before="14"/>
              <w:ind w:right="33"/>
              <w:jc w:val="right"/>
              <w:rPr>
                <w:sz w:val="18"/>
              </w:rPr>
            </w:pPr>
            <w:r>
              <w:rPr>
                <w:sz w:val="18"/>
              </w:rPr>
              <w:t>25 160,00</w:t>
            </w:r>
          </w:p>
        </w:tc>
      </w:tr>
      <w:tr w:rsidR="00373732" w14:paraId="3F72A58F" w14:textId="77777777">
        <w:trPr>
          <w:trHeight w:val="242"/>
        </w:trPr>
        <w:tc>
          <w:tcPr>
            <w:tcW w:w="504" w:type="dxa"/>
          </w:tcPr>
          <w:p w14:paraId="62CE0BB4" w14:textId="77777777" w:rsidR="00373732" w:rsidRDefault="00FF6508">
            <w:pPr>
              <w:pStyle w:val="TableParagraph"/>
              <w:spacing w:before="14"/>
              <w:ind w:left="112" w:right="95"/>
              <w:jc w:val="center"/>
              <w:rPr>
                <w:sz w:val="18"/>
              </w:rPr>
            </w:pPr>
            <w:r>
              <w:rPr>
                <w:sz w:val="18"/>
              </w:rPr>
              <w:t>15.</w:t>
            </w:r>
          </w:p>
        </w:tc>
        <w:tc>
          <w:tcPr>
            <w:tcW w:w="473" w:type="dxa"/>
          </w:tcPr>
          <w:p w14:paraId="15A3E08B" w14:textId="77777777" w:rsidR="00373732" w:rsidRDefault="00FF6508">
            <w:pPr>
              <w:pStyle w:val="TableParagraph"/>
              <w:spacing w:before="12"/>
              <w:ind w:right="9"/>
              <w:jc w:val="center"/>
              <w:rPr>
                <w:i/>
                <w:sz w:val="18"/>
              </w:rPr>
            </w:pPr>
            <w:r>
              <w:rPr>
                <w:i/>
                <w:color w:val="0000FF"/>
                <w:sz w:val="18"/>
              </w:rPr>
              <w:t>K</w:t>
            </w:r>
          </w:p>
        </w:tc>
        <w:tc>
          <w:tcPr>
            <w:tcW w:w="1577" w:type="dxa"/>
          </w:tcPr>
          <w:p w14:paraId="4AE9FA67" w14:textId="77777777" w:rsidR="00373732" w:rsidRDefault="00FF6508">
            <w:pPr>
              <w:pStyle w:val="TableParagraph"/>
              <w:spacing w:before="12"/>
              <w:ind w:left="33"/>
              <w:rPr>
                <w:i/>
                <w:sz w:val="18"/>
              </w:rPr>
            </w:pPr>
            <w:r>
              <w:rPr>
                <w:i/>
                <w:color w:val="0000FF"/>
                <w:sz w:val="18"/>
              </w:rPr>
              <w:t>23310</w:t>
            </w:r>
          </w:p>
        </w:tc>
        <w:tc>
          <w:tcPr>
            <w:tcW w:w="6387" w:type="dxa"/>
          </w:tcPr>
          <w:p w14:paraId="0D382D51" w14:textId="77777777" w:rsidR="00373732" w:rsidRDefault="00FF6508">
            <w:pPr>
              <w:pStyle w:val="TableParagraph"/>
              <w:spacing w:before="12"/>
              <w:ind w:left="33"/>
              <w:rPr>
                <w:i/>
                <w:sz w:val="18"/>
              </w:rPr>
            </w:pPr>
            <w:r>
              <w:rPr>
                <w:i/>
                <w:color w:val="0000FF"/>
                <w:sz w:val="18"/>
              </w:rPr>
              <w:t>materiál keramické krytiny, vč. doplňků</w:t>
            </w:r>
          </w:p>
        </w:tc>
        <w:tc>
          <w:tcPr>
            <w:tcW w:w="852" w:type="dxa"/>
          </w:tcPr>
          <w:p w14:paraId="3F2F457B" w14:textId="77777777" w:rsidR="00373732" w:rsidRDefault="00FF6508">
            <w:pPr>
              <w:pStyle w:val="TableParagraph"/>
              <w:spacing w:before="12"/>
              <w:ind w:left="250" w:right="262"/>
              <w:jc w:val="center"/>
              <w:rPr>
                <w:i/>
                <w:sz w:val="18"/>
              </w:rPr>
            </w:pPr>
            <w:r>
              <w:rPr>
                <w:i/>
                <w:color w:val="0000FF"/>
                <w:sz w:val="18"/>
              </w:rPr>
              <w:t>kpl</w:t>
            </w:r>
          </w:p>
        </w:tc>
        <w:tc>
          <w:tcPr>
            <w:tcW w:w="1484" w:type="dxa"/>
          </w:tcPr>
          <w:p w14:paraId="13895D59" w14:textId="77777777" w:rsidR="00373732" w:rsidRDefault="00FF6508">
            <w:pPr>
              <w:pStyle w:val="TableParagraph"/>
              <w:spacing w:before="12"/>
              <w:ind w:right="64"/>
              <w:jc w:val="right"/>
              <w:rPr>
                <w:i/>
                <w:sz w:val="18"/>
              </w:rPr>
            </w:pPr>
            <w:r>
              <w:rPr>
                <w:i/>
                <w:color w:val="0000FF"/>
                <w:sz w:val="18"/>
              </w:rPr>
              <w:t>1,000</w:t>
            </w:r>
          </w:p>
        </w:tc>
        <w:tc>
          <w:tcPr>
            <w:tcW w:w="1373" w:type="dxa"/>
            <w:shd w:val="clear" w:color="auto" w:fill="FFFF00"/>
          </w:tcPr>
          <w:p w14:paraId="17CED4C2" w14:textId="77777777" w:rsidR="00373732" w:rsidRDefault="00FF6508">
            <w:pPr>
              <w:pStyle w:val="TableParagraph"/>
              <w:spacing w:before="12"/>
              <w:ind w:right="124"/>
              <w:jc w:val="right"/>
              <w:rPr>
                <w:i/>
                <w:sz w:val="18"/>
              </w:rPr>
            </w:pPr>
            <w:r>
              <w:rPr>
                <w:i/>
                <w:color w:val="0000FF"/>
                <w:sz w:val="18"/>
              </w:rPr>
              <w:t>575 140,00</w:t>
            </w:r>
          </w:p>
        </w:tc>
        <w:tc>
          <w:tcPr>
            <w:tcW w:w="1736" w:type="dxa"/>
          </w:tcPr>
          <w:p w14:paraId="74C4DD81" w14:textId="77777777" w:rsidR="00373732" w:rsidRDefault="00FF6508">
            <w:pPr>
              <w:pStyle w:val="TableParagraph"/>
              <w:spacing w:before="12"/>
              <w:ind w:right="65"/>
              <w:jc w:val="right"/>
              <w:rPr>
                <w:i/>
                <w:sz w:val="18"/>
              </w:rPr>
            </w:pPr>
            <w:r>
              <w:rPr>
                <w:i/>
                <w:color w:val="0000FF"/>
                <w:sz w:val="18"/>
              </w:rPr>
              <w:t>575 140,00</w:t>
            </w:r>
          </w:p>
        </w:tc>
      </w:tr>
      <w:tr w:rsidR="00373732" w14:paraId="06570049" w14:textId="77777777">
        <w:trPr>
          <w:trHeight w:val="691"/>
        </w:trPr>
        <w:tc>
          <w:tcPr>
            <w:tcW w:w="504" w:type="dxa"/>
          </w:tcPr>
          <w:p w14:paraId="2C4636FE" w14:textId="77777777" w:rsidR="00373732" w:rsidRDefault="00373732">
            <w:pPr>
              <w:pStyle w:val="TableParagraph"/>
              <w:spacing w:before="7"/>
              <w:rPr>
                <w:b/>
                <w:sz w:val="20"/>
              </w:rPr>
            </w:pPr>
          </w:p>
          <w:p w14:paraId="1CB87229" w14:textId="77777777" w:rsidR="00373732" w:rsidRDefault="00FF6508">
            <w:pPr>
              <w:pStyle w:val="TableParagraph"/>
              <w:spacing w:before="1"/>
              <w:ind w:left="112" w:right="95"/>
              <w:jc w:val="center"/>
              <w:rPr>
                <w:sz w:val="18"/>
              </w:rPr>
            </w:pPr>
            <w:r>
              <w:rPr>
                <w:sz w:val="18"/>
              </w:rPr>
              <w:t>16.</w:t>
            </w:r>
          </w:p>
        </w:tc>
        <w:tc>
          <w:tcPr>
            <w:tcW w:w="473" w:type="dxa"/>
          </w:tcPr>
          <w:p w14:paraId="6B005819" w14:textId="77777777" w:rsidR="00373732" w:rsidRDefault="00373732">
            <w:pPr>
              <w:pStyle w:val="TableParagraph"/>
              <w:spacing w:before="7"/>
              <w:rPr>
                <w:b/>
                <w:sz w:val="20"/>
              </w:rPr>
            </w:pPr>
          </w:p>
          <w:p w14:paraId="0740A2AF" w14:textId="77777777" w:rsidR="00373732" w:rsidRDefault="00FF6508">
            <w:pPr>
              <w:pStyle w:val="TableParagraph"/>
              <w:spacing w:before="1"/>
              <w:ind w:left="17"/>
              <w:jc w:val="center"/>
              <w:rPr>
                <w:sz w:val="18"/>
              </w:rPr>
            </w:pPr>
            <w:r>
              <w:rPr>
                <w:sz w:val="18"/>
              </w:rPr>
              <w:t>K</w:t>
            </w:r>
          </w:p>
        </w:tc>
        <w:tc>
          <w:tcPr>
            <w:tcW w:w="1577" w:type="dxa"/>
          </w:tcPr>
          <w:p w14:paraId="55ADC0C1" w14:textId="77777777" w:rsidR="00373732" w:rsidRDefault="00373732">
            <w:pPr>
              <w:pStyle w:val="TableParagraph"/>
              <w:spacing w:before="7"/>
              <w:rPr>
                <w:b/>
                <w:sz w:val="20"/>
              </w:rPr>
            </w:pPr>
          </w:p>
          <w:p w14:paraId="05C89A43" w14:textId="77777777" w:rsidR="00373732" w:rsidRDefault="00FF6508">
            <w:pPr>
              <w:pStyle w:val="TableParagraph"/>
              <w:spacing w:before="1"/>
              <w:ind w:left="33"/>
              <w:rPr>
                <w:sz w:val="18"/>
              </w:rPr>
            </w:pPr>
            <w:r>
              <w:rPr>
                <w:sz w:val="18"/>
              </w:rPr>
              <w:t>998765103</w:t>
            </w:r>
          </w:p>
        </w:tc>
        <w:tc>
          <w:tcPr>
            <w:tcW w:w="6387" w:type="dxa"/>
          </w:tcPr>
          <w:p w14:paraId="7BD2B043" w14:textId="77777777" w:rsidR="00373732" w:rsidRDefault="00FF6508">
            <w:pPr>
              <w:pStyle w:val="TableParagraph"/>
              <w:spacing w:before="127" w:line="256" w:lineRule="auto"/>
              <w:ind w:left="33"/>
              <w:rPr>
                <w:sz w:val="18"/>
              </w:rPr>
            </w:pPr>
            <w:r>
              <w:rPr>
                <w:sz w:val="18"/>
              </w:rPr>
              <w:t>Přesun hmot pro krytiny skládané určen z hmotnosti přesunovaného materiálu vodorovná dopravní vzdálenost do 50 m na objektech výšky přes 12 do 24 m</w:t>
            </w:r>
          </w:p>
        </w:tc>
        <w:tc>
          <w:tcPr>
            <w:tcW w:w="852" w:type="dxa"/>
          </w:tcPr>
          <w:p w14:paraId="5CC0F5D2" w14:textId="77777777" w:rsidR="00373732" w:rsidRDefault="00373732">
            <w:pPr>
              <w:pStyle w:val="TableParagraph"/>
              <w:spacing w:before="7"/>
              <w:rPr>
                <w:b/>
                <w:sz w:val="20"/>
              </w:rPr>
            </w:pPr>
          </w:p>
          <w:p w14:paraId="71A36050" w14:textId="77777777" w:rsidR="00373732" w:rsidRDefault="00FF6508">
            <w:pPr>
              <w:pStyle w:val="TableParagraph"/>
              <w:spacing w:before="1"/>
              <w:ind w:left="20"/>
              <w:jc w:val="center"/>
              <w:rPr>
                <w:sz w:val="18"/>
              </w:rPr>
            </w:pPr>
            <w:r>
              <w:rPr>
                <w:sz w:val="18"/>
              </w:rPr>
              <w:t>t</w:t>
            </w:r>
          </w:p>
        </w:tc>
        <w:tc>
          <w:tcPr>
            <w:tcW w:w="1484" w:type="dxa"/>
          </w:tcPr>
          <w:p w14:paraId="23B2D3E7" w14:textId="77777777" w:rsidR="00373732" w:rsidRDefault="00373732">
            <w:pPr>
              <w:pStyle w:val="TableParagraph"/>
              <w:spacing w:before="7"/>
              <w:rPr>
                <w:b/>
                <w:sz w:val="20"/>
              </w:rPr>
            </w:pPr>
          </w:p>
          <w:p w14:paraId="1E77FBB1" w14:textId="77777777" w:rsidR="00373732" w:rsidRDefault="00FF6508">
            <w:pPr>
              <w:pStyle w:val="TableParagraph"/>
              <w:spacing w:before="1"/>
              <w:ind w:right="33"/>
              <w:jc w:val="right"/>
              <w:rPr>
                <w:sz w:val="18"/>
              </w:rPr>
            </w:pPr>
            <w:r>
              <w:rPr>
                <w:sz w:val="18"/>
              </w:rPr>
              <w:t>44,730</w:t>
            </w:r>
          </w:p>
        </w:tc>
        <w:tc>
          <w:tcPr>
            <w:tcW w:w="1373" w:type="dxa"/>
            <w:shd w:val="clear" w:color="auto" w:fill="FFFF00"/>
          </w:tcPr>
          <w:p w14:paraId="7BFF86AB" w14:textId="77777777" w:rsidR="00373732" w:rsidRDefault="00373732">
            <w:pPr>
              <w:pStyle w:val="TableParagraph"/>
              <w:spacing w:before="7"/>
              <w:rPr>
                <w:b/>
                <w:sz w:val="20"/>
              </w:rPr>
            </w:pPr>
          </w:p>
          <w:p w14:paraId="14DE585E" w14:textId="77777777" w:rsidR="00373732" w:rsidRDefault="00FF6508">
            <w:pPr>
              <w:pStyle w:val="TableParagraph"/>
              <w:spacing w:before="1"/>
              <w:ind w:right="92"/>
              <w:jc w:val="right"/>
              <w:rPr>
                <w:sz w:val="18"/>
              </w:rPr>
            </w:pPr>
            <w:r>
              <w:rPr>
                <w:sz w:val="18"/>
              </w:rPr>
              <w:t>1 900,00</w:t>
            </w:r>
          </w:p>
        </w:tc>
        <w:tc>
          <w:tcPr>
            <w:tcW w:w="1736" w:type="dxa"/>
          </w:tcPr>
          <w:p w14:paraId="30F0C692" w14:textId="77777777" w:rsidR="00373732" w:rsidRDefault="00373732">
            <w:pPr>
              <w:pStyle w:val="TableParagraph"/>
              <w:spacing w:before="7"/>
              <w:rPr>
                <w:b/>
                <w:sz w:val="20"/>
              </w:rPr>
            </w:pPr>
          </w:p>
          <w:p w14:paraId="1FFEA043" w14:textId="77777777" w:rsidR="00373732" w:rsidRDefault="00FF6508">
            <w:pPr>
              <w:pStyle w:val="TableParagraph"/>
              <w:spacing w:before="1"/>
              <w:ind w:right="33"/>
              <w:jc w:val="right"/>
              <w:rPr>
                <w:sz w:val="18"/>
              </w:rPr>
            </w:pPr>
            <w:r>
              <w:rPr>
                <w:sz w:val="18"/>
              </w:rPr>
              <w:t>84 987,00</w:t>
            </w:r>
          </w:p>
        </w:tc>
      </w:tr>
      <w:tr w:rsidR="00373732" w14:paraId="2531904F" w14:textId="77777777">
        <w:trPr>
          <w:trHeight w:val="242"/>
        </w:trPr>
        <w:tc>
          <w:tcPr>
            <w:tcW w:w="504" w:type="dxa"/>
          </w:tcPr>
          <w:p w14:paraId="52B2B11B" w14:textId="77777777" w:rsidR="00373732" w:rsidRDefault="00FF6508">
            <w:pPr>
              <w:pStyle w:val="TableParagraph"/>
              <w:spacing w:before="14"/>
              <w:ind w:left="112" w:right="95"/>
              <w:jc w:val="center"/>
              <w:rPr>
                <w:sz w:val="18"/>
              </w:rPr>
            </w:pPr>
            <w:r>
              <w:rPr>
                <w:sz w:val="18"/>
              </w:rPr>
              <w:t>17.</w:t>
            </w:r>
          </w:p>
        </w:tc>
        <w:tc>
          <w:tcPr>
            <w:tcW w:w="473" w:type="dxa"/>
          </w:tcPr>
          <w:p w14:paraId="2C4148AE" w14:textId="77777777" w:rsidR="00373732" w:rsidRDefault="00FF6508">
            <w:pPr>
              <w:pStyle w:val="TableParagraph"/>
              <w:spacing w:before="14"/>
              <w:ind w:left="17"/>
              <w:jc w:val="center"/>
              <w:rPr>
                <w:sz w:val="18"/>
              </w:rPr>
            </w:pPr>
            <w:r>
              <w:rPr>
                <w:sz w:val="18"/>
              </w:rPr>
              <w:t>K</w:t>
            </w:r>
          </w:p>
        </w:tc>
        <w:tc>
          <w:tcPr>
            <w:tcW w:w="1577" w:type="dxa"/>
          </w:tcPr>
          <w:p w14:paraId="5F8DF5F4" w14:textId="77777777" w:rsidR="00373732" w:rsidRDefault="00FF6508">
            <w:pPr>
              <w:pStyle w:val="TableParagraph"/>
              <w:spacing w:before="14"/>
              <w:ind w:left="33"/>
              <w:rPr>
                <w:sz w:val="18"/>
              </w:rPr>
            </w:pPr>
            <w:r>
              <w:rPr>
                <w:sz w:val="18"/>
              </w:rPr>
              <w:t>765 01R</w:t>
            </w:r>
          </w:p>
        </w:tc>
        <w:tc>
          <w:tcPr>
            <w:tcW w:w="6387" w:type="dxa"/>
          </w:tcPr>
          <w:p w14:paraId="64217B10" w14:textId="77777777" w:rsidR="00373732" w:rsidRDefault="00FF6508">
            <w:pPr>
              <w:pStyle w:val="TableParagraph"/>
              <w:spacing w:before="14"/>
              <w:ind w:left="33"/>
              <w:rPr>
                <w:sz w:val="18"/>
              </w:rPr>
            </w:pPr>
            <w:r>
              <w:rPr>
                <w:sz w:val="18"/>
              </w:rPr>
              <w:t>Stavební výtah, plošina</w:t>
            </w:r>
          </w:p>
        </w:tc>
        <w:tc>
          <w:tcPr>
            <w:tcW w:w="852" w:type="dxa"/>
          </w:tcPr>
          <w:p w14:paraId="737B0474" w14:textId="77777777" w:rsidR="00373732" w:rsidRDefault="00FF6508">
            <w:pPr>
              <w:pStyle w:val="TableParagraph"/>
              <w:spacing w:before="14"/>
              <w:ind w:left="254" w:right="235"/>
              <w:jc w:val="center"/>
              <w:rPr>
                <w:sz w:val="18"/>
              </w:rPr>
            </w:pPr>
            <w:r>
              <w:rPr>
                <w:sz w:val="18"/>
              </w:rPr>
              <w:t>kpl</w:t>
            </w:r>
          </w:p>
        </w:tc>
        <w:tc>
          <w:tcPr>
            <w:tcW w:w="1484" w:type="dxa"/>
          </w:tcPr>
          <w:p w14:paraId="5166C8B5"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6F2E9740" w14:textId="77777777" w:rsidR="00373732" w:rsidRDefault="00FF6508">
            <w:pPr>
              <w:pStyle w:val="TableParagraph"/>
              <w:spacing w:before="14"/>
              <w:ind w:right="93"/>
              <w:jc w:val="right"/>
              <w:rPr>
                <w:sz w:val="18"/>
              </w:rPr>
            </w:pPr>
            <w:r>
              <w:rPr>
                <w:sz w:val="18"/>
              </w:rPr>
              <w:t>60 000,00</w:t>
            </w:r>
          </w:p>
        </w:tc>
        <w:tc>
          <w:tcPr>
            <w:tcW w:w="1736" w:type="dxa"/>
          </w:tcPr>
          <w:p w14:paraId="696D67BC" w14:textId="77777777" w:rsidR="00373732" w:rsidRDefault="00FF6508">
            <w:pPr>
              <w:pStyle w:val="TableParagraph"/>
              <w:spacing w:before="14"/>
              <w:ind w:right="33"/>
              <w:jc w:val="right"/>
              <w:rPr>
                <w:sz w:val="18"/>
              </w:rPr>
            </w:pPr>
            <w:r>
              <w:rPr>
                <w:sz w:val="18"/>
              </w:rPr>
              <w:t>60 000,00</w:t>
            </w:r>
          </w:p>
        </w:tc>
      </w:tr>
    </w:tbl>
    <w:p w14:paraId="7979E795" w14:textId="600E4BAE" w:rsidR="00373732" w:rsidRDefault="002B215F">
      <w:pPr>
        <w:pStyle w:val="Zkladntext"/>
        <w:spacing w:before="9"/>
        <w:rPr>
          <w:b/>
          <w:sz w:val="17"/>
        </w:rPr>
      </w:pPr>
      <w:r>
        <w:rPr>
          <w:noProof/>
        </w:rPr>
        <mc:AlternateContent>
          <mc:Choice Requires="wps">
            <w:drawing>
              <wp:anchor distT="0" distB="0" distL="0" distR="0" simplePos="0" relativeHeight="251691008" behindDoc="1" locked="0" layoutInCell="1" allowOverlap="1" wp14:anchorId="61A06802" wp14:editId="1A8AF60F">
                <wp:simplePos x="0" y="0"/>
                <wp:positionH relativeFrom="page">
                  <wp:posOffset>647065</wp:posOffset>
                </wp:positionH>
                <wp:positionV relativeFrom="paragraph">
                  <wp:posOffset>156210</wp:posOffset>
                </wp:positionV>
                <wp:extent cx="9135110" cy="157480"/>
                <wp:effectExtent l="0" t="0" r="0" b="0"/>
                <wp:wrapTopAndBottom/>
                <wp:docPr id="19891318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5110" cy="15748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C3279" w14:textId="77777777" w:rsidR="00373732" w:rsidRDefault="00FF6508">
                            <w:pPr>
                              <w:tabs>
                                <w:tab w:val="left" w:pos="13460"/>
                              </w:tabs>
                              <w:spacing w:line="229" w:lineRule="exact"/>
                              <w:ind w:left="2589"/>
                              <w:rPr>
                                <w:b/>
                                <w:sz w:val="20"/>
                              </w:rPr>
                            </w:pPr>
                            <w:r>
                              <w:rPr>
                                <w:b/>
                                <w:color w:val="993366"/>
                                <w:sz w:val="20"/>
                              </w:rPr>
                              <w:t>VEDLEJŠÍ ROZPOČTOVÉ A</w:t>
                            </w:r>
                            <w:r>
                              <w:rPr>
                                <w:b/>
                                <w:color w:val="993366"/>
                                <w:spacing w:val="-23"/>
                                <w:sz w:val="20"/>
                              </w:rPr>
                              <w:t xml:space="preserve"> </w:t>
                            </w:r>
                            <w:r>
                              <w:rPr>
                                <w:b/>
                                <w:color w:val="993366"/>
                                <w:sz w:val="20"/>
                              </w:rPr>
                              <w:t>OSTATNÍ</w:t>
                            </w:r>
                            <w:r>
                              <w:rPr>
                                <w:b/>
                                <w:color w:val="993366"/>
                                <w:spacing w:val="-5"/>
                                <w:sz w:val="20"/>
                              </w:rPr>
                              <w:t xml:space="preserve"> </w:t>
                            </w:r>
                            <w:r>
                              <w:rPr>
                                <w:b/>
                                <w:color w:val="993366"/>
                                <w:spacing w:val="-3"/>
                                <w:sz w:val="20"/>
                              </w:rPr>
                              <w:t>NÁKLADY</w:t>
                            </w:r>
                            <w:r>
                              <w:rPr>
                                <w:b/>
                                <w:color w:val="993366"/>
                                <w:spacing w:val="-3"/>
                                <w:sz w:val="20"/>
                              </w:rPr>
                              <w:tab/>
                            </w:r>
                            <w:r>
                              <w:rPr>
                                <w:b/>
                                <w:color w:val="C00000"/>
                                <w:sz w:val="20"/>
                              </w:rPr>
                              <w:t>61</w:t>
                            </w:r>
                            <w:r>
                              <w:rPr>
                                <w:b/>
                                <w:color w:val="C00000"/>
                                <w:spacing w:val="-7"/>
                                <w:sz w:val="20"/>
                              </w:rPr>
                              <w:t xml:space="preserve"> </w:t>
                            </w:r>
                            <w:r>
                              <w:rPr>
                                <w:b/>
                                <w:color w:val="C00000"/>
                                <w:sz w:val="20"/>
                              </w:rPr>
                              <w:t>900,00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06802" id="Text Box 11" o:spid="_x0000_s1044" type="#_x0000_t202" style="position:absolute;margin-left:50.95pt;margin-top:12.3pt;width:719.3pt;height:12.4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" filled="f" strokeweight=".14pt">
                <v:textbox inset="0,0,0,0">
                  <w:txbxContent>
                    <w:p w14:paraId="179C3279" w14:textId="77777777" w:rsidR="00373732" w:rsidRDefault="00FF6508">
                      <w:pPr>
                        <w:tabs>
                          <w:tab w:val="left" w:pos="13460"/>
                        </w:tabs>
                        <w:spacing w:line="229" w:lineRule="exact"/>
                        <w:ind w:left="2589"/>
                        <w:rPr>
                          <w:b/>
                          <w:sz w:val="20"/>
                        </w:rPr>
                      </w:pPr>
                      <w:r>
                        <w:rPr>
                          <w:b/>
                          <w:color w:val="993366"/>
                          <w:sz w:val="20"/>
                        </w:rPr>
                        <w:t>VEDLEJŠÍ ROZPOČTOVÉ A</w:t>
                      </w:r>
                      <w:r>
                        <w:rPr>
                          <w:b/>
                          <w:color w:val="993366"/>
                          <w:spacing w:val="-23"/>
                          <w:sz w:val="20"/>
                        </w:rPr>
                        <w:t xml:space="preserve"> </w:t>
                      </w:r>
                      <w:r>
                        <w:rPr>
                          <w:b/>
                          <w:color w:val="993366"/>
                          <w:sz w:val="20"/>
                        </w:rPr>
                        <w:t>OSTATNÍ</w:t>
                      </w:r>
                      <w:r>
                        <w:rPr>
                          <w:b/>
                          <w:color w:val="993366"/>
                          <w:spacing w:val="-5"/>
                          <w:sz w:val="20"/>
                        </w:rPr>
                        <w:t xml:space="preserve"> </w:t>
                      </w:r>
                      <w:r>
                        <w:rPr>
                          <w:b/>
                          <w:color w:val="993366"/>
                          <w:spacing w:val="-3"/>
                          <w:sz w:val="20"/>
                        </w:rPr>
                        <w:t>NÁKLADY</w:t>
                      </w:r>
                      <w:r>
                        <w:rPr>
                          <w:b/>
                          <w:color w:val="993366"/>
                          <w:spacing w:val="-3"/>
                          <w:sz w:val="20"/>
                        </w:rPr>
                        <w:tab/>
                      </w:r>
                      <w:r>
                        <w:rPr>
                          <w:b/>
                          <w:color w:val="C00000"/>
                          <w:sz w:val="20"/>
                        </w:rPr>
                        <w:t>61</w:t>
                      </w:r>
                      <w:r>
                        <w:rPr>
                          <w:b/>
                          <w:color w:val="C00000"/>
                          <w:spacing w:val="-7"/>
                          <w:sz w:val="20"/>
                        </w:rPr>
                        <w:t xml:space="preserve"> </w:t>
                      </w:r>
                      <w:r>
                        <w:rPr>
                          <w:b/>
                          <w:color w:val="C00000"/>
                          <w:sz w:val="20"/>
                        </w:rPr>
                        <w:t>900,00</w:t>
                      </w:r>
                    </w:p>
                  </w:txbxContent>
                </v:textbox>
                <w10:wrap type="topAndBottom" anchorx="page"/>
              </v:shape>
            </w:pict>
          </mc:Fallback>
        </mc:AlternateContent>
      </w:r>
    </w:p>
    <w:p w14:paraId="54B64ADF" w14:textId="77777777" w:rsidR="00373732" w:rsidRDefault="00373732">
      <w:pPr>
        <w:pStyle w:val="Zkladntext"/>
        <w:spacing w:before="10"/>
        <w:rPr>
          <w:b/>
          <w:sz w:val="18"/>
        </w:rPr>
      </w:pPr>
    </w:p>
    <w:p w14:paraId="70631DB5" w14:textId="25D184B2" w:rsidR="00373732" w:rsidRDefault="002B215F">
      <w:pPr>
        <w:tabs>
          <w:tab w:val="left" w:pos="13581"/>
        </w:tabs>
        <w:spacing w:after="15"/>
        <w:ind w:left="2710"/>
        <w:rPr>
          <w:b/>
          <w:sz w:val="20"/>
        </w:rPr>
      </w:pPr>
      <w:r>
        <w:rPr>
          <w:noProof/>
        </w:rPr>
        <mc:AlternateContent>
          <mc:Choice Requires="wpg">
            <w:drawing>
              <wp:anchor distT="0" distB="0" distL="114300" distR="114300" simplePos="0" relativeHeight="251695104" behindDoc="0" locked="0" layoutInCell="1" allowOverlap="1" wp14:anchorId="61C2F8C1" wp14:editId="61EB9575">
                <wp:simplePos x="0" y="0"/>
                <wp:positionH relativeFrom="page">
                  <wp:posOffset>652145</wp:posOffset>
                </wp:positionH>
                <wp:positionV relativeFrom="paragraph">
                  <wp:posOffset>777240</wp:posOffset>
                </wp:positionV>
                <wp:extent cx="9135110" cy="12700"/>
                <wp:effectExtent l="0" t="0" r="0" b="0"/>
                <wp:wrapNone/>
                <wp:docPr id="19454989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12700"/>
                          <a:chOff x="1027" y="1224"/>
                          <a:chExt cx="14386" cy="20"/>
                        </a:xfrm>
                      </wpg:grpSpPr>
                      <wps:wsp>
                        <wps:cNvPr id="2128478658" name="Line 10"/>
                        <wps:cNvCnPr>
                          <a:cxnSpLocks noChangeShapeType="1"/>
                        </wps:cNvCnPr>
                        <wps:spPr bwMode="auto">
                          <a:xfrm>
                            <a:off x="1028" y="1226"/>
                            <a:ext cx="143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66539453" name="Line 9"/>
                        <wps:cNvCnPr>
                          <a:cxnSpLocks noChangeShapeType="1"/>
                        </wps:cNvCnPr>
                        <wps:spPr bwMode="auto">
                          <a:xfrm>
                            <a:off x="1027" y="1234"/>
                            <a:ext cx="143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404CF" id="Group 8" o:spid="_x0000_s1026" style="position:absolute;margin-left:51.35pt;margin-top:61.2pt;width:719.3pt;height:1pt;z-index:251695104;mso-position-horizontal-relative:page" coordorigin="1027,1224" coordsize="14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">
                <v:line id="Line 10" o:spid="_x0000_s1027" style="position:absolute;visibility:visible;mso-wrap-style:square" from="1028,1226" to="15412,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" strokeweight=".14pt"/>
                <v:line id="Line 9" o:spid="_x0000_s1028" style="position:absolute;visibility:visible;mso-wrap-style:square" from="1027,1234" to="15413,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" strokeweight=".96pt"/>
                <w10:wrap anchorx="page"/>
              </v:group>
            </w:pict>
          </mc:Fallback>
        </mc:AlternateContent>
      </w:r>
      <w:r>
        <w:rPr>
          <w:noProof/>
        </w:rPr>
        <mc:AlternateContent>
          <mc:Choice Requires="wpg">
            <w:drawing>
              <wp:anchor distT="0" distB="0" distL="114300" distR="114300" simplePos="0" relativeHeight="251696128" behindDoc="0" locked="0" layoutInCell="1" allowOverlap="1" wp14:anchorId="0FCDF0C3" wp14:editId="21F9E9A2">
                <wp:simplePos x="0" y="0"/>
                <wp:positionH relativeFrom="page">
                  <wp:posOffset>652145</wp:posOffset>
                </wp:positionH>
                <wp:positionV relativeFrom="paragraph">
                  <wp:posOffset>962025</wp:posOffset>
                </wp:positionV>
                <wp:extent cx="9135110" cy="12700"/>
                <wp:effectExtent l="0" t="0" r="0" b="0"/>
                <wp:wrapNone/>
                <wp:docPr id="6146451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12700"/>
                          <a:chOff x="1027" y="1515"/>
                          <a:chExt cx="14386" cy="20"/>
                        </a:xfrm>
                      </wpg:grpSpPr>
                      <wps:wsp>
                        <wps:cNvPr id="1478694339" name="Line 7"/>
                        <wps:cNvCnPr>
                          <a:cxnSpLocks noChangeShapeType="1"/>
                        </wps:cNvCnPr>
                        <wps:spPr bwMode="auto">
                          <a:xfrm>
                            <a:off x="1028" y="1516"/>
                            <a:ext cx="143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01169900" name="Line 6"/>
                        <wps:cNvCnPr>
                          <a:cxnSpLocks noChangeShapeType="1"/>
                        </wps:cNvCnPr>
                        <wps:spPr bwMode="auto">
                          <a:xfrm>
                            <a:off x="1027" y="1524"/>
                            <a:ext cx="143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3F24C" id="Group 5" o:spid="_x0000_s1026" style="position:absolute;margin-left:51.35pt;margin-top:75.75pt;width:719.3pt;height:1pt;z-index:251696128;mso-position-horizontal-relative:page" coordorigin="1027,1515" coordsize="14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">
                <v:line id="Line 7" o:spid="_x0000_s1027" style="position:absolute;visibility:visible;mso-wrap-style:square" from="1028,1516" to="15412,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" strokeweight=".14pt"/>
                <v:line id="Line 6" o:spid="_x0000_s1028" style="position:absolute;visibility:visible;mso-wrap-style:square" from="1027,1524" to="15413,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" strokeweight=".96pt"/>
                <w10:wrap anchorx="page"/>
              </v:group>
            </w:pict>
          </mc:Fallback>
        </mc:AlternateContent>
      </w:r>
      <w:r w:rsidR="00FF6508">
        <w:rPr>
          <w:b/>
          <w:color w:val="003366"/>
          <w:sz w:val="20"/>
        </w:rPr>
        <w:t>VRN</w:t>
      </w:r>
      <w:r w:rsidR="00FF6508">
        <w:rPr>
          <w:b/>
          <w:color w:val="003366"/>
          <w:sz w:val="20"/>
        </w:rPr>
        <w:tab/>
        <w:t>61</w:t>
      </w:r>
      <w:r w:rsidR="00FF6508">
        <w:rPr>
          <w:b/>
          <w:color w:val="003366"/>
          <w:spacing w:val="-12"/>
          <w:sz w:val="20"/>
        </w:rPr>
        <w:t xml:space="preserve"> </w:t>
      </w:r>
      <w:r w:rsidR="00FF6508">
        <w:rPr>
          <w:b/>
          <w:color w:val="003366"/>
          <w:sz w:val="20"/>
        </w:rPr>
        <w:t>900,00</w:t>
      </w: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4"/>
        <w:gridCol w:w="473"/>
        <w:gridCol w:w="1577"/>
        <w:gridCol w:w="6387"/>
        <w:gridCol w:w="852"/>
        <w:gridCol w:w="1484"/>
        <w:gridCol w:w="1373"/>
        <w:gridCol w:w="1736"/>
      </w:tblGrid>
      <w:tr w:rsidR="00373732" w14:paraId="2ECB3AD3" w14:textId="77777777">
        <w:trPr>
          <w:trHeight w:val="242"/>
        </w:trPr>
        <w:tc>
          <w:tcPr>
            <w:tcW w:w="504" w:type="dxa"/>
          </w:tcPr>
          <w:p w14:paraId="25779AA6" w14:textId="77777777" w:rsidR="00373732" w:rsidRDefault="00FF6508">
            <w:pPr>
              <w:pStyle w:val="TableParagraph"/>
              <w:spacing w:line="222" w:lineRule="exact"/>
              <w:ind w:left="112" w:right="95"/>
              <w:jc w:val="center"/>
              <w:rPr>
                <w:sz w:val="20"/>
              </w:rPr>
            </w:pPr>
            <w:r>
              <w:rPr>
                <w:sz w:val="20"/>
              </w:rPr>
              <w:t>1.</w:t>
            </w:r>
          </w:p>
        </w:tc>
        <w:tc>
          <w:tcPr>
            <w:tcW w:w="473" w:type="dxa"/>
          </w:tcPr>
          <w:p w14:paraId="78748960" w14:textId="77777777" w:rsidR="00373732" w:rsidRDefault="00FF6508">
            <w:pPr>
              <w:pStyle w:val="TableParagraph"/>
              <w:spacing w:line="222" w:lineRule="exact"/>
              <w:ind w:left="20"/>
              <w:jc w:val="center"/>
              <w:rPr>
                <w:sz w:val="20"/>
              </w:rPr>
            </w:pPr>
            <w:r>
              <w:rPr>
                <w:w w:val="99"/>
                <w:sz w:val="20"/>
              </w:rPr>
              <w:t>K</w:t>
            </w:r>
          </w:p>
        </w:tc>
        <w:tc>
          <w:tcPr>
            <w:tcW w:w="1577" w:type="dxa"/>
          </w:tcPr>
          <w:p w14:paraId="29C7151F" w14:textId="77777777" w:rsidR="00373732" w:rsidRDefault="00FF6508">
            <w:pPr>
              <w:pStyle w:val="TableParagraph"/>
              <w:spacing w:before="17" w:line="205" w:lineRule="exact"/>
              <w:ind w:left="33"/>
              <w:rPr>
                <w:sz w:val="18"/>
              </w:rPr>
            </w:pPr>
            <w:r>
              <w:rPr>
                <w:sz w:val="18"/>
              </w:rPr>
              <w:t>30001000</w:t>
            </w:r>
          </w:p>
        </w:tc>
        <w:tc>
          <w:tcPr>
            <w:tcW w:w="6387" w:type="dxa"/>
          </w:tcPr>
          <w:p w14:paraId="558219CE" w14:textId="77777777" w:rsidR="00373732" w:rsidRDefault="00FF6508">
            <w:pPr>
              <w:pStyle w:val="TableParagraph"/>
              <w:spacing w:before="17" w:line="205" w:lineRule="exact"/>
              <w:ind w:left="33"/>
              <w:rPr>
                <w:sz w:val="18"/>
              </w:rPr>
            </w:pPr>
            <w:r>
              <w:rPr>
                <w:sz w:val="18"/>
              </w:rPr>
              <w:t>Zařízení staveniště</w:t>
            </w:r>
          </w:p>
        </w:tc>
        <w:tc>
          <w:tcPr>
            <w:tcW w:w="852" w:type="dxa"/>
          </w:tcPr>
          <w:p w14:paraId="7B24E1FA" w14:textId="77777777" w:rsidR="00373732" w:rsidRDefault="00373732">
            <w:pPr>
              <w:pStyle w:val="TableParagraph"/>
              <w:rPr>
                <w:rFonts w:ascii="Times New Roman"/>
                <w:sz w:val="16"/>
              </w:rPr>
            </w:pPr>
          </w:p>
        </w:tc>
        <w:tc>
          <w:tcPr>
            <w:tcW w:w="1484" w:type="dxa"/>
          </w:tcPr>
          <w:p w14:paraId="50FE3479"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432FDB27" w14:textId="77777777" w:rsidR="00373732" w:rsidRDefault="00FF6508">
            <w:pPr>
              <w:pStyle w:val="TableParagraph"/>
              <w:spacing w:before="14"/>
              <w:ind w:right="93"/>
              <w:jc w:val="right"/>
              <w:rPr>
                <w:sz w:val="18"/>
              </w:rPr>
            </w:pPr>
            <w:r>
              <w:rPr>
                <w:sz w:val="18"/>
              </w:rPr>
              <w:t>25 000,00</w:t>
            </w:r>
          </w:p>
        </w:tc>
        <w:tc>
          <w:tcPr>
            <w:tcW w:w="1736" w:type="dxa"/>
          </w:tcPr>
          <w:p w14:paraId="1DF72ECD" w14:textId="77777777" w:rsidR="00373732" w:rsidRDefault="00FF6508">
            <w:pPr>
              <w:pStyle w:val="TableParagraph"/>
              <w:spacing w:before="14"/>
              <w:ind w:right="33"/>
              <w:jc w:val="right"/>
              <w:rPr>
                <w:sz w:val="18"/>
              </w:rPr>
            </w:pPr>
            <w:r>
              <w:rPr>
                <w:sz w:val="18"/>
              </w:rPr>
              <w:t>25 000,00</w:t>
            </w:r>
          </w:p>
        </w:tc>
      </w:tr>
      <w:tr w:rsidR="00373732" w14:paraId="2B345E2B" w14:textId="77777777">
        <w:trPr>
          <w:trHeight w:val="242"/>
        </w:trPr>
        <w:tc>
          <w:tcPr>
            <w:tcW w:w="504" w:type="dxa"/>
          </w:tcPr>
          <w:p w14:paraId="459C8E03" w14:textId="77777777" w:rsidR="00373732" w:rsidRDefault="00FF6508">
            <w:pPr>
              <w:pStyle w:val="TableParagraph"/>
              <w:spacing w:line="222" w:lineRule="exact"/>
              <w:ind w:left="112" w:right="95"/>
              <w:jc w:val="center"/>
              <w:rPr>
                <w:sz w:val="20"/>
              </w:rPr>
            </w:pPr>
            <w:r>
              <w:rPr>
                <w:sz w:val="20"/>
              </w:rPr>
              <w:t>2.</w:t>
            </w:r>
          </w:p>
        </w:tc>
        <w:tc>
          <w:tcPr>
            <w:tcW w:w="473" w:type="dxa"/>
          </w:tcPr>
          <w:p w14:paraId="2200EF5E" w14:textId="77777777" w:rsidR="00373732" w:rsidRDefault="00FF6508">
            <w:pPr>
              <w:pStyle w:val="TableParagraph"/>
              <w:spacing w:line="222" w:lineRule="exact"/>
              <w:ind w:left="20"/>
              <w:jc w:val="center"/>
              <w:rPr>
                <w:sz w:val="20"/>
              </w:rPr>
            </w:pPr>
            <w:r>
              <w:rPr>
                <w:w w:val="99"/>
                <w:sz w:val="20"/>
              </w:rPr>
              <w:t>K</w:t>
            </w:r>
          </w:p>
        </w:tc>
        <w:tc>
          <w:tcPr>
            <w:tcW w:w="1577" w:type="dxa"/>
          </w:tcPr>
          <w:p w14:paraId="18EBC0AB" w14:textId="77777777" w:rsidR="00373732" w:rsidRDefault="00FF6508">
            <w:pPr>
              <w:pStyle w:val="TableParagraph"/>
              <w:spacing w:before="14"/>
              <w:ind w:left="33"/>
              <w:rPr>
                <w:sz w:val="18"/>
              </w:rPr>
            </w:pPr>
            <w:r>
              <w:rPr>
                <w:sz w:val="18"/>
              </w:rPr>
              <w:t>034002000</w:t>
            </w:r>
          </w:p>
        </w:tc>
        <w:tc>
          <w:tcPr>
            <w:tcW w:w="6387" w:type="dxa"/>
          </w:tcPr>
          <w:p w14:paraId="274B1998" w14:textId="77777777" w:rsidR="00373732" w:rsidRDefault="00FF6508">
            <w:pPr>
              <w:pStyle w:val="TableParagraph"/>
              <w:spacing w:before="14"/>
              <w:ind w:left="33"/>
              <w:rPr>
                <w:sz w:val="18"/>
              </w:rPr>
            </w:pPr>
            <w:r>
              <w:rPr>
                <w:sz w:val="18"/>
              </w:rPr>
              <w:t>Zabezpečení staveniště</w:t>
            </w:r>
          </w:p>
        </w:tc>
        <w:tc>
          <w:tcPr>
            <w:tcW w:w="852" w:type="dxa"/>
          </w:tcPr>
          <w:p w14:paraId="07219BE9" w14:textId="77777777" w:rsidR="00373732" w:rsidRDefault="00373732">
            <w:pPr>
              <w:pStyle w:val="TableParagraph"/>
              <w:rPr>
                <w:rFonts w:ascii="Times New Roman"/>
                <w:sz w:val="16"/>
              </w:rPr>
            </w:pPr>
          </w:p>
        </w:tc>
        <w:tc>
          <w:tcPr>
            <w:tcW w:w="1484" w:type="dxa"/>
          </w:tcPr>
          <w:p w14:paraId="2F66FC42"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1CE835D0" w14:textId="77777777" w:rsidR="00373732" w:rsidRDefault="00FF6508">
            <w:pPr>
              <w:pStyle w:val="TableParagraph"/>
              <w:spacing w:before="14"/>
              <w:ind w:right="92"/>
              <w:jc w:val="right"/>
              <w:rPr>
                <w:sz w:val="18"/>
              </w:rPr>
            </w:pPr>
            <w:r>
              <w:rPr>
                <w:sz w:val="18"/>
              </w:rPr>
              <w:t>8 000,00</w:t>
            </w:r>
          </w:p>
        </w:tc>
        <w:tc>
          <w:tcPr>
            <w:tcW w:w="1736" w:type="dxa"/>
          </w:tcPr>
          <w:p w14:paraId="13652B21" w14:textId="77777777" w:rsidR="00373732" w:rsidRDefault="00FF6508">
            <w:pPr>
              <w:pStyle w:val="TableParagraph"/>
              <w:spacing w:before="14"/>
              <w:ind w:right="33"/>
              <w:jc w:val="right"/>
              <w:rPr>
                <w:sz w:val="18"/>
              </w:rPr>
            </w:pPr>
            <w:r>
              <w:rPr>
                <w:sz w:val="18"/>
              </w:rPr>
              <w:t>8 000,00</w:t>
            </w:r>
          </w:p>
        </w:tc>
      </w:tr>
      <w:tr w:rsidR="00373732" w14:paraId="7D74C473" w14:textId="77777777">
        <w:trPr>
          <w:trHeight w:val="242"/>
        </w:trPr>
        <w:tc>
          <w:tcPr>
            <w:tcW w:w="504" w:type="dxa"/>
          </w:tcPr>
          <w:p w14:paraId="130D4E8C" w14:textId="77777777" w:rsidR="00373732" w:rsidRDefault="00FF6508">
            <w:pPr>
              <w:pStyle w:val="TableParagraph"/>
              <w:spacing w:line="222" w:lineRule="exact"/>
              <w:ind w:left="112" w:right="95"/>
              <w:jc w:val="center"/>
              <w:rPr>
                <w:sz w:val="20"/>
              </w:rPr>
            </w:pPr>
            <w:r>
              <w:rPr>
                <w:sz w:val="20"/>
              </w:rPr>
              <w:t>3.</w:t>
            </w:r>
          </w:p>
        </w:tc>
        <w:tc>
          <w:tcPr>
            <w:tcW w:w="473" w:type="dxa"/>
          </w:tcPr>
          <w:p w14:paraId="008B09CF" w14:textId="77777777" w:rsidR="00373732" w:rsidRDefault="00FF6508">
            <w:pPr>
              <w:pStyle w:val="TableParagraph"/>
              <w:spacing w:line="222" w:lineRule="exact"/>
              <w:ind w:left="20"/>
              <w:jc w:val="center"/>
              <w:rPr>
                <w:sz w:val="20"/>
              </w:rPr>
            </w:pPr>
            <w:r>
              <w:rPr>
                <w:w w:val="99"/>
                <w:sz w:val="20"/>
              </w:rPr>
              <w:t>K</w:t>
            </w:r>
          </w:p>
        </w:tc>
        <w:tc>
          <w:tcPr>
            <w:tcW w:w="1577" w:type="dxa"/>
          </w:tcPr>
          <w:p w14:paraId="7103FF78" w14:textId="77777777" w:rsidR="00373732" w:rsidRDefault="00FF6508">
            <w:pPr>
              <w:pStyle w:val="TableParagraph"/>
              <w:spacing w:before="14"/>
              <w:ind w:left="33"/>
              <w:rPr>
                <w:sz w:val="18"/>
              </w:rPr>
            </w:pPr>
            <w:r>
              <w:rPr>
                <w:sz w:val="18"/>
              </w:rPr>
              <w:t>058103000</w:t>
            </w:r>
          </w:p>
        </w:tc>
        <w:tc>
          <w:tcPr>
            <w:tcW w:w="6387" w:type="dxa"/>
          </w:tcPr>
          <w:p w14:paraId="416CA46B" w14:textId="77777777" w:rsidR="00373732" w:rsidRDefault="00FF6508">
            <w:pPr>
              <w:pStyle w:val="TableParagraph"/>
              <w:spacing w:before="14"/>
              <w:ind w:left="33"/>
              <w:rPr>
                <w:sz w:val="18"/>
              </w:rPr>
            </w:pPr>
            <w:r>
              <w:rPr>
                <w:sz w:val="18"/>
              </w:rPr>
              <w:t>Poplatek za zábor veřejného prostranství</w:t>
            </w:r>
          </w:p>
        </w:tc>
        <w:tc>
          <w:tcPr>
            <w:tcW w:w="852" w:type="dxa"/>
          </w:tcPr>
          <w:p w14:paraId="7FEC6B9E" w14:textId="77777777" w:rsidR="00373732" w:rsidRDefault="00373732">
            <w:pPr>
              <w:pStyle w:val="TableParagraph"/>
              <w:rPr>
                <w:rFonts w:ascii="Times New Roman"/>
                <w:sz w:val="16"/>
              </w:rPr>
            </w:pPr>
          </w:p>
        </w:tc>
        <w:tc>
          <w:tcPr>
            <w:tcW w:w="1484" w:type="dxa"/>
          </w:tcPr>
          <w:p w14:paraId="2BE988EE" w14:textId="77777777" w:rsidR="00373732" w:rsidRDefault="00FF6508">
            <w:pPr>
              <w:pStyle w:val="TableParagraph"/>
              <w:spacing w:before="14"/>
              <w:ind w:right="32"/>
              <w:jc w:val="right"/>
              <w:rPr>
                <w:sz w:val="18"/>
              </w:rPr>
            </w:pPr>
            <w:r>
              <w:rPr>
                <w:sz w:val="18"/>
              </w:rPr>
              <w:t>1,000</w:t>
            </w:r>
          </w:p>
        </w:tc>
        <w:tc>
          <w:tcPr>
            <w:tcW w:w="1373" w:type="dxa"/>
            <w:shd w:val="clear" w:color="auto" w:fill="FFFF00"/>
          </w:tcPr>
          <w:p w14:paraId="3936E81B" w14:textId="77777777" w:rsidR="00373732" w:rsidRDefault="00FF6508">
            <w:pPr>
              <w:pStyle w:val="TableParagraph"/>
              <w:spacing w:before="14"/>
              <w:ind w:right="93"/>
              <w:jc w:val="right"/>
              <w:rPr>
                <w:sz w:val="18"/>
              </w:rPr>
            </w:pPr>
            <w:r>
              <w:rPr>
                <w:sz w:val="18"/>
              </w:rPr>
              <w:t>28 900,00</w:t>
            </w:r>
          </w:p>
        </w:tc>
        <w:tc>
          <w:tcPr>
            <w:tcW w:w="1736" w:type="dxa"/>
          </w:tcPr>
          <w:p w14:paraId="0A731EE4" w14:textId="77777777" w:rsidR="00373732" w:rsidRDefault="00FF6508">
            <w:pPr>
              <w:pStyle w:val="TableParagraph"/>
              <w:spacing w:before="14"/>
              <w:ind w:right="33"/>
              <w:jc w:val="right"/>
              <w:rPr>
                <w:sz w:val="18"/>
              </w:rPr>
            </w:pPr>
            <w:r>
              <w:rPr>
                <w:sz w:val="18"/>
              </w:rPr>
              <w:t>28 900,00</w:t>
            </w:r>
          </w:p>
        </w:tc>
      </w:tr>
    </w:tbl>
    <w:p w14:paraId="03A175C1" w14:textId="7E893E51" w:rsidR="00373732" w:rsidRDefault="002B215F">
      <w:pPr>
        <w:pStyle w:val="Zkladntext"/>
        <w:rPr>
          <w:b/>
          <w:sz w:val="17"/>
        </w:rPr>
      </w:pPr>
      <w:r>
        <w:rPr>
          <w:noProof/>
        </w:rPr>
        <mc:AlternateContent>
          <mc:Choice Requires="wpg">
            <w:drawing>
              <wp:anchor distT="0" distB="0" distL="0" distR="0" simplePos="0" relativeHeight="251694080" behindDoc="1" locked="0" layoutInCell="1" allowOverlap="1" wp14:anchorId="6A9A2AD9" wp14:editId="11AB953F">
                <wp:simplePos x="0" y="0"/>
                <wp:positionH relativeFrom="page">
                  <wp:posOffset>640080</wp:posOffset>
                </wp:positionH>
                <wp:positionV relativeFrom="paragraph">
                  <wp:posOffset>149225</wp:posOffset>
                </wp:positionV>
                <wp:extent cx="9147175" cy="196850"/>
                <wp:effectExtent l="0" t="0" r="0" b="0"/>
                <wp:wrapTopAndBottom/>
                <wp:docPr id="13177927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7175" cy="196850"/>
                          <a:chOff x="1008" y="235"/>
                          <a:chExt cx="14405" cy="310"/>
                        </a:xfrm>
                      </wpg:grpSpPr>
                      <wps:wsp>
                        <wps:cNvPr id="782603300" name="Text Box 4"/>
                        <wps:cNvSpPr txBox="1">
                          <a:spLocks noChangeArrowheads="1"/>
                        </wps:cNvSpPr>
                        <wps:spPr bwMode="auto">
                          <a:xfrm>
                            <a:off x="13667" y="244"/>
                            <a:ext cx="1736" cy="291"/>
                          </a:xfrm>
                          <a:prstGeom prst="rect">
                            <a:avLst/>
                          </a:prstGeom>
                          <a:solidFill>
                            <a:srgbClr val="FFFF00"/>
                          </a:solidFill>
                          <a:ln w="12319">
                            <a:solidFill>
                              <a:srgbClr val="000000"/>
                            </a:solidFill>
                            <a:miter lim="800000"/>
                            <a:headEnd/>
                            <a:tailEnd/>
                          </a:ln>
                        </wps:spPr>
                        <wps:txbx>
                          <w:txbxContent>
                            <w:p w14:paraId="32312EDA" w14:textId="77777777" w:rsidR="00373732" w:rsidRDefault="00FF6508">
                              <w:pPr>
                                <w:spacing w:before="21"/>
                                <w:ind w:left="527"/>
                                <w:rPr>
                                  <w:b/>
                                  <w:sz w:val="20"/>
                                </w:rPr>
                              </w:pPr>
                              <w:r>
                                <w:rPr>
                                  <w:b/>
                                  <w:sz w:val="20"/>
                                </w:rPr>
                                <w:t>1 992 983,55</w:t>
                              </w:r>
                            </w:p>
                          </w:txbxContent>
                        </wps:txbx>
                        <wps:bodyPr rot="0" vert="horz" wrap="square" lIns="0" tIns="0" rIns="0" bIns="0" anchor="t" anchorCtr="0" upright="1">
                          <a:noAutofit/>
                        </wps:bodyPr>
                      </wps:wsp>
                      <wps:wsp>
                        <wps:cNvPr id="1632631953" name="Text Box 3"/>
                        <wps:cNvSpPr txBox="1">
                          <a:spLocks noChangeArrowheads="1"/>
                        </wps:cNvSpPr>
                        <wps:spPr bwMode="auto">
                          <a:xfrm>
                            <a:off x="1017" y="244"/>
                            <a:ext cx="12650" cy="291"/>
                          </a:xfrm>
                          <a:prstGeom prst="rect">
                            <a:avLst/>
                          </a:prstGeom>
                          <a:noFill/>
                          <a:ln w="12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DAD8B" w14:textId="77777777" w:rsidR="00373732" w:rsidRDefault="00FF6508">
                              <w:pPr>
                                <w:spacing w:before="2"/>
                                <w:ind w:left="2585"/>
                                <w:rPr>
                                  <w:b/>
                                </w:rPr>
                              </w:pPr>
                              <w:r>
                                <w:rPr>
                                  <w:b/>
                                </w:rPr>
                                <w:t>Náklady celkem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A2AD9" id="Group 2" o:spid="_x0000_s1045" style="position:absolute;margin-left:50.4pt;margin-top:11.75pt;width:720.25pt;height:15.5pt;z-index:-251622400;mso-wrap-distance-left:0;mso-wrap-distance-right:0;mso-position-horizontal-relative:page;mso-position-vertical-relative:text" coordorigin="1008,235" coordsize="1440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">
                <v:shape id="Text Box 4" o:spid="_x0000_s1046" type="#_x0000_t202" style="position:absolute;left:13667;top:244;width:173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" fillcolor="yellow" strokeweight=".97pt">
                  <v:textbox inset="0,0,0,0">
                    <w:txbxContent>
                      <w:p w14:paraId="32312EDA" w14:textId="77777777" w:rsidR="00373732" w:rsidRDefault="00FF6508">
                        <w:pPr>
                          <w:spacing w:before="21"/>
                          <w:ind w:left="527"/>
                          <w:rPr>
                            <w:b/>
                            <w:sz w:val="20"/>
                          </w:rPr>
                        </w:pPr>
                        <w:r>
                          <w:rPr>
                            <w:b/>
                            <w:sz w:val="20"/>
                          </w:rPr>
                          <w:t>1 992 983,55</w:t>
                        </w:r>
                      </w:p>
                    </w:txbxContent>
                  </v:textbox>
                </v:shape>
                <v:shape id="Text Box 3" o:spid="_x0000_s1047" type="#_x0000_t202" style="position:absolute;left:1017;top:244;width:1265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" filled="f" strokeweight=".97pt">
                  <v:textbox inset="0,0,0,0">
                    <w:txbxContent>
                      <w:p w14:paraId="416DAD8B" w14:textId="77777777" w:rsidR="00373732" w:rsidRDefault="00FF6508">
                        <w:pPr>
                          <w:spacing w:before="2"/>
                          <w:ind w:left="2585"/>
                          <w:rPr>
                            <w:b/>
                          </w:rPr>
                        </w:pPr>
                        <w:r>
                          <w:rPr>
                            <w:b/>
                          </w:rPr>
                          <w:t>Náklady celkem</w:t>
                        </w:r>
                      </w:p>
                    </w:txbxContent>
                  </v:textbox>
                </v:shape>
                <w10:wrap type="topAndBottom" anchorx="page"/>
              </v:group>
            </w:pict>
          </mc:Fallback>
        </mc:AlternateContent>
      </w:r>
    </w:p>
    <w:p w14:paraId="642F17E5" w14:textId="77777777" w:rsidR="00373732" w:rsidRDefault="00373732">
      <w:pPr>
        <w:rPr>
          <w:sz w:val="17"/>
        </w:rPr>
        <w:sectPr w:rsidR="00373732">
          <w:footerReference w:type="default" r:id="rId14"/>
          <w:pgSz w:w="16840" w:h="11910" w:orient="landscape"/>
          <w:pgMar w:top="1100" w:right="1300" w:bottom="280" w:left="900" w:header="0" w:footer="0" w:gutter="0"/>
          <w:cols w:space="708"/>
        </w:sectPr>
      </w:pPr>
    </w:p>
    <w:p w14:paraId="7DB4A187" w14:textId="77777777" w:rsidR="00373732" w:rsidRDefault="00FF6508">
      <w:pPr>
        <w:spacing w:before="17"/>
        <w:ind w:left="1419" w:right="1381"/>
        <w:jc w:val="center"/>
        <w:rPr>
          <w:rFonts w:ascii="Calibri" w:hAnsi="Calibri"/>
          <w:b/>
          <w:sz w:val="28"/>
        </w:rPr>
      </w:pPr>
      <w:r>
        <w:rPr>
          <w:rFonts w:ascii="Calibri" w:hAnsi="Calibri"/>
          <w:b/>
          <w:sz w:val="28"/>
        </w:rPr>
        <w:lastRenderedPageBreak/>
        <w:t>Oprava střešního pláště VŠ kolejí Máchova 13-14, Plzeň</w:t>
      </w:r>
    </w:p>
    <w:p w14:paraId="15A5A31E" w14:textId="77777777" w:rsidR="00373732" w:rsidRDefault="00FF6508">
      <w:pPr>
        <w:spacing w:before="189"/>
        <w:ind w:left="1419" w:right="1379"/>
        <w:jc w:val="center"/>
        <w:rPr>
          <w:rFonts w:ascii="Calibri" w:hAnsi="Calibri"/>
          <w:b/>
          <w:sz w:val="24"/>
        </w:rPr>
      </w:pPr>
      <w:r>
        <w:rPr>
          <w:rFonts w:ascii="Calibri" w:hAnsi="Calibri"/>
          <w:b/>
          <w:sz w:val="24"/>
        </w:rPr>
        <w:t>Technický popis oprav</w:t>
      </w:r>
    </w:p>
    <w:p w14:paraId="0E6F7F1B" w14:textId="77777777" w:rsidR="00373732" w:rsidRDefault="00FF6508">
      <w:pPr>
        <w:pStyle w:val="Nadpis3"/>
        <w:spacing w:line="259" w:lineRule="auto"/>
        <w:ind w:right="98"/>
      </w:pPr>
      <w:r>
        <w:t>Předmětem opravy je střecha budovy VŠ kolejí. Střecha je sedlového typu s vikýři se sklonem 30- 35</w:t>
      </w:r>
      <w:r>
        <w:rPr>
          <w:rFonts w:ascii="Courier New" w:hAnsi="Courier New"/>
        </w:rPr>
        <w:t>º</w:t>
      </w:r>
      <w:r>
        <w:rPr>
          <w:rFonts w:ascii="Courier New" w:hAnsi="Courier New"/>
          <w:i/>
        </w:rPr>
        <w:t>,</w:t>
      </w:r>
      <w:r>
        <w:rPr>
          <w:rFonts w:ascii="Courier New" w:hAnsi="Courier New"/>
          <w:i/>
          <w:spacing w:val="-110"/>
        </w:rPr>
        <w:t xml:space="preserve"> </w:t>
      </w:r>
      <w:r>
        <w:t>pokrytá pálenou taškou v cihlově červené barvě. Krov je původní dřevěný. Přístup na střechu je z půdního prostoru.</w:t>
      </w:r>
    </w:p>
    <w:p w14:paraId="666BF40A" w14:textId="77777777" w:rsidR="00373732" w:rsidRDefault="00FF6508">
      <w:pPr>
        <w:spacing w:before="160"/>
        <w:ind w:left="116"/>
        <w:rPr>
          <w:rFonts w:ascii="Calibri" w:hAnsi="Calibri"/>
        </w:rPr>
      </w:pPr>
      <w:r>
        <w:rPr>
          <w:rFonts w:ascii="Times New Roman" w:hAnsi="Times New Roman"/>
          <w:spacing w:val="-56"/>
          <w:u w:val="single"/>
        </w:rPr>
        <w:t xml:space="preserve"> </w:t>
      </w:r>
      <w:r>
        <w:rPr>
          <w:rFonts w:ascii="Calibri" w:hAnsi="Calibri"/>
          <w:u w:val="single"/>
        </w:rPr>
        <w:t>Stávající stav:</w:t>
      </w:r>
    </w:p>
    <w:p w14:paraId="567E1D8A" w14:textId="77777777" w:rsidR="00373732" w:rsidRDefault="00373732">
      <w:pPr>
        <w:pStyle w:val="Zkladntext"/>
        <w:spacing w:before="1"/>
        <w:rPr>
          <w:rFonts w:ascii="Calibri"/>
          <w:sz w:val="10"/>
        </w:rPr>
      </w:pPr>
    </w:p>
    <w:p w14:paraId="3F402547" w14:textId="77777777" w:rsidR="00373732" w:rsidRDefault="00FF6508">
      <w:pPr>
        <w:spacing w:before="57" w:line="259" w:lineRule="auto"/>
        <w:ind w:left="116" w:right="162"/>
        <w:rPr>
          <w:rFonts w:ascii="Calibri" w:hAnsi="Calibri"/>
        </w:rPr>
      </w:pPr>
      <w:r>
        <w:rPr>
          <w:rFonts w:ascii="Calibri" w:hAnsi="Calibri"/>
        </w:rPr>
        <w:t>Stávající celkový stav střechy je ve velmi špatném stavu, lze jej považovat za havarijní a neschopný plnit svou funkci. Keramická střešní krytina, která byla použita v minulosti, dosáhla svého konečného životního cyklu a vykazuje známky značného opotřebení. Klempířské prvky (oplechování</w:t>
      </w:r>
      <w:r>
        <w:rPr>
          <w:rFonts w:ascii="Calibri" w:hAnsi="Calibri"/>
          <w:spacing w:val="-14"/>
        </w:rPr>
        <w:t xml:space="preserve"> </w:t>
      </w:r>
      <w:r>
        <w:rPr>
          <w:rFonts w:ascii="Calibri" w:hAnsi="Calibri"/>
        </w:rPr>
        <w:t>atiky,</w:t>
      </w:r>
    </w:p>
    <w:p w14:paraId="1AE2EF16" w14:textId="77777777" w:rsidR="00373732" w:rsidRDefault="00FF6508">
      <w:pPr>
        <w:spacing w:before="1"/>
        <w:ind w:left="116"/>
        <w:rPr>
          <w:rFonts w:ascii="Calibri" w:hAnsi="Calibri"/>
        </w:rPr>
      </w:pPr>
      <w:r>
        <w:rPr>
          <w:rFonts w:ascii="Calibri" w:hAnsi="Calibri"/>
        </w:rPr>
        <w:t>oplechování komínů, závětrné lišty a výlezová okna) jsou vážně poškozeny korozí. Vzhledem</w:t>
      </w:r>
      <w:r>
        <w:rPr>
          <w:rFonts w:ascii="Calibri" w:hAnsi="Calibri"/>
          <w:spacing w:val="-23"/>
        </w:rPr>
        <w:t xml:space="preserve"> </w:t>
      </w:r>
      <w:r>
        <w:rPr>
          <w:rFonts w:ascii="Calibri" w:hAnsi="Calibri"/>
        </w:rPr>
        <w:t>k</w:t>
      </w:r>
    </w:p>
    <w:p w14:paraId="0EFACDC0" w14:textId="77777777" w:rsidR="00373732" w:rsidRDefault="00FF6508">
      <w:pPr>
        <w:spacing w:before="19" w:line="259" w:lineRule="auto"/>
        <w:ind w:left="116" w:right="162"/>
        <w:rPr>
          <w:rFonts w:ascii="Calibri" w:hAnsi="Calibri"/>
        </w:rPr>
      </w:pPr>
      <w:r>
        <w:rPr>
          <w:rFonts w:ascii="Calibri" w:hAnsi="Calibri"/>
        </w:rPr>
        <w:t>pokročilému stáří střechy je krytina místy velmi zkřehlá a projevují se na ní praskliny, trhliny a úplná degradace. Nicméně, nosná konstrukce střechy, tedy krov, nevykazuje žádné zjevné závady a je stále schopna plnit svou nosnou funkci.</w:t>
      </w:r>
    </w:p>
    <w:p w14:paraId="46B3FF6A" w14:textId="77777777" w:rsidR="00373732" w:rsidRDefault="00373732">
      <w:pPr>
        <w:pStyle w:val="Zkladntext"/>
        <w:rPr>
          <w:rFonts w:ascii="Calibri"/>
          <w:sz w:val="22"/>
        </w:rPr>
      </w:pPr>
    </w:p>
    <w:p w14:paraId="025A55FC" w14:textId="77777777" w:rsidR="00373732" w:rsidRDefault="00373732">
      <w:pPr>
        <w:pStyle w:val="Zkladntext"/>
        <w:spacing w:before="1"/>
        <w:rPr>
          <w:rFonts w:ascii="Calibri"/>
          <w:sz w:val="28"/>
        </w:rPr>
      </w:pPr>
    </w:p>
    <w:p w14:paraId="5EA15B2B" w14:textId="77777777" w:rsidR="00373732" w:rsidRDefault="00FF6508">
      <w:pPr>
        <w:ind w:left="116"/>
        <w:rPr>
          <w:rFonts w:ascii="Calibri" w:hAnsi="Calibri"/>
        </w:rPr>
      </w:pPr>
      <w:r>
        <w:rPr>
          <w:rFonts w:ascii="Times New Roman" w:hAnsi="Times New Roman"/>
          <w:spacing w:val="-56"/>
          <w:u w:val="single"/>
        </w:rPr>
        <w:t xml:space="preserve"> </w:t>
      </w:r>
      <w:r>
        <w:rPr>
          <w:rFonts w:ascii="Calibri" w:hAnsi="Calibri"/>
          <w:u w:val="single"/>
        </w:rPr>
        <w:t>Návrh oprav:</w:t>
      </w:r>
    </w:p>
    <w:p w14:paraId="6F336A6B" w14:textId="77777777" w:rsidR="00373732" w:rsidRDefault="00373732">
      <w:pPr>
        <w:pStyle w:val="Zkladntext"/>
        <w:spacing w:before="2"/>
        <w:rPr>
          <w:rFonts w:ascii="Calibri"/>
          <w:sz w:val="10"/>
        </w:rPr>
      </w:pPr>
    </w:p>
    <w:p w14:paraId="22868DFF" w14:textId="77777777" w:rsidR="00373732" w:rsidRDefault="00FF6508">
      <w:pPr>
        <w:spacing w:before="56" w:line="259" w:lineRule="auto"/>
        <w:ind w:left="116" w:right="697"/>
        <w:rPr>
          <w:rFonts w:ascii="Calibri" w:hAnsi="Calibri"/>
        </w:rPr>
      </w:pPr>
      <w:r>
        <w:rPr>
          <w:rFonts w:ascii="Calibri" w:hAnsi="Calibri"/>
        </w:rPr>
        <w:t>Stávající krytina a laťování budou odstraněny, stav současného krovu bude po odkrytí odborně zkontrolován a případné nevyhovující části budou nahrazeny.</w:t>
      </w:r>
    </w:p>
    <w:p w14:paraId="1F0244AF" w14:textId="77777777" w:rsidR="00373732" w:rsidRDefault="00FF6508">
      <w:pPr>
        <w:spacing w:before="159" w:line="259" w:lineRule="auto"/>
        <w:ind w:left="116" w:right="409"/>
        <w:rPr>
          <w:rFonts w:ascii="Calibri" w:hAnsi="Calibri"/>
        </w:rPr>
      </w:pPr>
      <w:r>
        <w:rPr>
          <w:rFonts w:ascii="Calibri" w:hAnsi="Calibri"/>
        </w:rPr>
        <w:t>Nadstřešní část stávajících nevyužívaných komínů bude demontována pod úroveň krovu a komíny budou vhodně zaslepeny.</w:t>
      </w:r>
    </w:p>
    <w:p w14:paraId="3511A745" w14:textId="77777777" w:rsidR="00373732" w:rsidRDefault="00FF6508">
      <w:pPr>
        <w:spacing w:before="162" w:line="256" w:lineRule="auto"/>
        <w:ind w:left="116" w:right="440"/>
        <w:rPr>
          <w:rFonts w:ascii="Calibri" w:hAnsi="Calibri"/>
        </w:rPr>
      </w:pPr>
      <w:r>
        <w:rPr>
          <w:rFonts w:ascii="Calibri" w:hAnsi="Calibri"/>
        </w:rPr>
        <w:t>Veškeré klempířské prvky (oplechování atiky, oplechování komínů, závětrné lišty a výlezová okna) včetně falcované plechové krytiny vikýřů budou odstraněny a nahrazeny novými.</w:t>
      </w:r>
    </w:p>
    <w:p w14:paraId="014AD6AA" w14:textId="77777777" w:rsidR="00373732" w:rsidRDefault="00FF6508">
      <w:pPr>
        <w:spacing w:before="165"/>
        <w:ind w:left="116"/>
        <w:rPr>
          <w:rFonts w:ascii="Calibri" w:hAnsi="Calibri"/>
        </w:rPr>
      </w:pPr>
      <w:r>
        <w:rPr>
          <w:rFonts w:ascii="Calibri" w:hAnsi="Calibri"/>
        </w:rPr>
        <w:t>Příprava střechy pro provedení opravy, odstranění klempířských konstrukcí a hromosvodu.</w:t>
      </w:r>
    </w:p>
    <w:p w14:paraId="2F19EE02" w14:textId="77777777" w:rsidR="00373732" w:rsidRDefault="00FF6508">
      <w:pPr>
        <w:spacing w:before="180"/>
        <w:ind w:left="116"/>
        <w:rPr>
          <w:rFonts w:ascii="Calibri" w:hAnsi="Calibri"/>
        </w:rPr>
      </w:pPr>
      <w:r>
        <w:rPr>
          <w:rFonts w:ascii="Calibri" w:hAnsi="Calibri"/>
        </w:rPr>
        <w:t>Demontáž stávající nadstřešní části komínů pod úroveň krovu a jejich zaslepení.</w:t>
      </w:r>
    </w:p>
    <w:p w14:paraId="10CC89B0" w14:textId="77777777" w:rsidR="00373732" w:rsidRDefault="00FF6508">
      <w:pPr>
        <w:spacing w:before="183" w:line="259" w:lineRule="auto"/>
        <w:ind w:left="116" w:right="133"/>
        <w:rPr>
          <w:rFonts w:ascii="Calibri" w:hAnsi="Calibri"/>
        </w:rPr>
      </w:pPr>
      <w:r>
        <w:rPr>
          <w:rFonts w:ascii="Calibri" w:hAnsi="Calibri"/>
        </w:rPr>
        <w:t>Odstranění současné krytiny včetně laťování. Po odstranění skladby střechy na nosnou část (krov), bude stav krovu odborně zkontrolován a případné poškozené části budou po konzultaci s investorem nahrazeny. Krov bude ošetřen preventivním nátěrem proti napadení škůdci.</w:t>
      </w:r>
    </w:p>
    <w:p w14:paraId="11CAE471" w14:textId="77777777" w:rsidR="00373732" w:rsidRDefault="00FF6508">
      <w:pPr>
        <w:spacing w:before="159"/>
        <w:ind w:left="116"/>
        <w:rPr>
          <w:rFonts w:ascii="Calibri" w:hAnsi="Calibri"/>
        </w:rPr>
      </w:pPr>
      <w:r>
        <w:rPr>
          <w:rFonts w:ascii="Calibri" w:hAnsi="Calibri"/>
        </w:rPr>
        <w:t>Před pokládkou nové krytiny budou instalovány latě v roztečích dle použitého typu střešní tašky,</w:t>
      </w:r>
    </w:p>
    <w:p w14:paraId="2FAA876D" w14:textId="77777777" w:rsidR="00373732" w:rsidRDefault="00FF6508">
      <w:pPr>
        <w:spacing w:before="20"/>
        <w:ind w:left="116"/>
        <w:rPr>
          <w:rFonts w:ascii="Calibri" w:hAnsi="Calibri"/>
        </w:rPr>
      </w:pPr>
      <w:r>
        <w:rPr>
          <w:rFonts w:ascii="Calibri" w:hAnsi="Calibri"/>
        </w:rPr>
        <w:t>které budou též ošetřeny nátěrem proti napadení škůdci. A bude instalována difuzně propustná fólie.</w:t>
      </w:r>
    </w:p>
    <w:p w14:paraId="3C1A1D8D" w14:textId="77777777" w:rsidR="00373732" w:rsidRDefault="00FF6508">
      <w:pPr>
        <w:spacing w:before="182"/>
        <w:ind w:left="116"/>
        <w:rPr>
          <w:rFonts w:ascii="Calibri" w:hAnsi="Calibri"/>
        </w:rPr>
      </w:pPr>
      <w:r>
        <w:rPr>
          <w:rFonts w:ascii="Calibri" w:hAnsi="Calibri"/>
        </w:rPr>
        <w:t>Jako nová střešní krytina bude použita keramická pálená taška falcového typu v červené barvě.</w:t>
      </w:r>
    </w:p>
    <w:p w14:paraId="50EC8E37" w14:textId="77777777" w:rsidR="00373732" w:rsidRDefault="00FF6508">
      <w:pPr>
        <w:spacing w:before="20"/>
        <w:ind w:left="116"/>
        <w:rPr>
          <w:rFonts w:ascii="Calibri" w:hAnsi="Calibri"/>
        </w:rPr>
      </w:pPr>
      <w:r>
        <w:rPr>
          <w:rFonts w:ascii="Calibri" w:hAnsi="Calibri"/>
        </w:rPr>
        <w:t>Přesný typ a barva bude vyvzorkován investorem.</w:t>
      </w:r>
    </w:p>
    <w:p w14:paraId="1E18AA00" w14:textId="77777777" w:rsidR="00373732" w:rsidRDefault="00FF6508">
      <w:pPr>
        <w:spacing w:before="182" w:line="259" w:lineRule="auto"/>
        <w:ind w:left="116" w:right="198"/>
        <w:rPr>
          <w:rFonts w:ascii="Calibri" w:hAnsi="Calibri"/>
        </w:rPr>
      </w:pPr>
      <w:r>
        <w:rPr>
          <w:rFonts w:ascii="Calibri" w:hAnsi="Calibri"/>
        </w:rPr>
        <w:t>Jelikož při demontáži stávající střešní skladby dojde i k částečné demontáži hromosvodu, tento bude následně nahrazen novým, který bude proveden plně v souladu s aktuálními normami a předpisy. A bude provedena revize.</w:t>
      </w:r>
    </w:p>
    <w:sectPr w:rsidR="00373732">
      <w:footerReference w:type="default" r:id="rId15"/>
      <w:pgSz w:w="11910" w:h="16840"/>
      <w:pgMar w:top="1380" w:right="134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0A62" w14:textId="77777777" w:rsidR="0052722B" w:rsidRDefault="0052722B">
      <w:r>
        <w:separator/>
      </w:r>
    </w:p>
  </w:endnote>
  <w:endnote w:type="continuationSeparator" w:id="0">
    <w:p w14:paraId="28E1AE5B" w14:textId="77777777" w:rsidR="0052722B" w:rsidRDefault="0052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5C06" w14:textId="3F559289" w:rsidR="00373732" w:rsidRDefault="002B215F">
    <w:pPr>
      <w:pStyle w:val="Zkladntext"/>
      <w:spacing w:line="14" w:lineRule="auto"/>
    </w:pPr>
    <w:r>
      <w:rPr>
        <w:noProof/>
      </w:rPr>
      <mc:AlternateContent>
        <mc:Choice Requires="wps">
          <w:drawing>
            <wp:anchor distT="0" distB="0" distL="114300" distR="114300" simplePos="0" relativeHeight="251657728" behindDoc="1" locked="0" layoutInCell="1" allowOverlap="1" wp14:anchorId="048B9DE8" wp14:editId="3E04203D">
              <wp:simplePos x="0" y="0"/>
              <wp:positionH relativeFrom="page">
                <wp:posOffset>3557270</wp:posOffset>
              </wp:positionH>
              <wp:positionV relativeFrom="page">
                <wp:posOffset>10422255</wp:posOffset>
              </wp:positionV>
              <wp:extent cx="626745" cy="139700"/>
              <wp:effectExtent l="0" t="0" r="0" b="0"/>
              <wp:wrapNone/>
              <wp:docPr id="3417229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73D1" w14:textId="77777777" w:rsidR="00373732" w:rsidRDefault="00FF6508">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B9DE8" id="_x0000_t202" coordsize="21600,21600" o:spt="202" path="m,l,21600r21600,l21600,xe">
              <v:stroke joinstyle="miter"/>
              <v:path gradientshapeok="t" o:connecttype="rect"/>
            </v:shapetype>
            <v:shape id="Text Box 1" o:spid="_x0000_s1048" type="#_x0000_t202" style="position:absolute;margin-left:280.1pt;margin-top:820.65pt;width:49.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" filled="f" stroked="f">
              <v:textbox inset="0,0,0,0">
                <w:txbxContent>
                  <w:p w14:paraId="234473D1" w14:textId="77777777" w:rsidR="00373732" w:rsidRDefault="00FF6508">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00BE" w14:textId="77777777" w:rsidR="00373732" w:rsidRDefault="0037373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8209" w14:textId="77777777" w:rsidR="00373732" w:rsidRDefault="00373732">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776F" w14:textId="77777777" w:rsidR="00373732" w:rsidRDefault="00373732">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514C" w14:textId="77777777" w:rsidR="00373732" w:rsidRDefault="00373732">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9B9B" w14:textId="77777777" w:rsidR="00373732" w:rsidRDefault="00373732">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F4CA" w14:textId="77777777" w:rsidR="00373732" w:rsidRDefault="00373732">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A444" w14:textId="77777777" w:rsidR="00373732" w:rsidRDefault="0037373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0DEB" w14:textId="77777777" w:rsidR="0052722B" w:rsidRDefault="0052722B">
      <w:r>
        <w:separator/>
      </w:r>
    </w:p>
  </w:footnote>
  <w:footnote w:type="continuationSeparator" w:id="0">
    <w:p w14:paraId="5273D839" w14:textId="77777777" w:rsidR="0052722B" w:rsidRDefault="0052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217"/>
    <w:multiLevelType w:val="multilevel"/>
    <w:tmpl w:val="9D7AD704"/>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 w15:restartNumberingAfterBreak="0">
    <w:nsid w:val="09EA1309"/>
    <w:multiLevelType w:val="multilevel"/>
    <w:tmpl w:val="DDC089F4"/>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2" w15:restartNumberingAfterBreak="0">
    <w:nsid w:val="16515FA5"/>
    <w:multiLevelType w:val="multilevel"/>
    <w:tmpl w:val="1FA6AD06"/>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3" w15:restartNumberingAfterBreak="0">
    <w:nsid w:val="16531882"/>
    <w:multiLevelType w:val="multilevel"/>
    <w:tmpl w:val="CB0AF0D0"/>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4" w15:restartNumberingAfterBreak="0">
    <w:nsid w:val="41087F36"/>
    <w:multiLevelType w:val="multilevel"/>
    <w:tmpl w:val="10340EFC"/>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5" w15:restartNumberingAfterBreak="0">
    <w:nsid w:val="444A2027"/>
    <w:multiLevelType w:val="multilevel"/>
    <w:tmpl w:val="7D688ECE"/>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6" w15:restartNumberingAfterBreak="0">
    <w:nsid w:val="48E3743E"/>
    <w:multiLevelType w:val="multilevel"/>
    <w:tmpl w:val="8B361AA2"/>
    <w:lvl w:ilvl="0">
      <w:start w:val="3"/>
      <w:numFmt w:val="decimal"/>
      <w:lvlText w:val="%1"/>
      <w:lvlJc w:val="left"/>
      <w:pPr>
        <w:ind w:left="540" w:hanging="428"/>
        <w:jc w:val="left"/>
      </w:pPr>
      <w:rPr>
        <w:rFonts w:hint="default"/>
        <w:lang w:val="cs-CZ" w:eastAsia="cs-CZ" w:bidi="cs-CZ"/>
      </w:rPr>
    </w:lvl>
    <w:lvl w:ilvl="1">
      <w:start w:val="1"/>
      <w:numFmt w:val="decimal"/>
      <w:lvlText w:val="%1.%2"/>
      <w:lvlJc w:val="left"/>
      <w:pPr>
        <w:ind w:left="540" w:hanging="428"/>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7" w15:restartNumberingAfterBreak="0">
    <w:nsid w:val="48FB040D"/>
    <w:multiLevelType w:val="multilevel"/>
    <w:tmpl w:val="24EA91AA"/>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8" w15:restartNumberingAfterBreak="0">
    <w:nsid w:val="5F8F46BC"/>
    <w:multiLevelType w:val="multilevel"/>
    <w:tmpl w:val="C8F4EF60"/>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661D345F"/>
    <w:multiLevelType w:val="multilevel"/>
    <w:tmpl w:val="D840CC94"/>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0" w15:restartNumberingAfterBreak="0">
    <w:nsid w:val="7A781B4E"/>
    <w:multiLevelType w:val="hybridMultilevel"/>
    <w:tmpl w:val="68CCB74C"/>
    <w:lvl w:ilvl="0" w:tplc="7ACC5692">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75AE279A">
      <w:numFmt w:val="bullet"/>
      <w:lvlText w:val="•"/>
      <w:lvlJc w:val="left"/>
      <w:pPr>
        <w:ind w:left="4866" w:hanging="468"/>
      </w:pPr>
      <w:rPr>
        <w:rFonts w:hint="default"/>
        <w:lang w:val="cs-CZ" w:eastAsia="cs-CZ" w:bidi="cs-CZ"/>
      </w:rPr>
    </w:lvl>
    <w:lvl w:ilvl="2" w:tplc="87BE16BC">
      <w:numFmt w:val="bullet"/>
      <w:lvlText w:val="•"/>
      <w:lvlJc w:val="left"/>
      <w:pPr>
        <w:ind w:left="5453" w:hanging="468"/>
      </w:pPr>
      <w:rPr>
        <w:rFonts w:hint="default"/>
        <w:lang w:val="cs-CZ" w:eastAsia="cs-CZ" w:bidi="cs-CZ"/>
      </w:rPr>
    </w:lvl>
    <w:lvl w:ilvl="3" w:tplc="84AADB5C">
      <w:numFmt w:val="bullet"/>
      <w:lvlText w:val="•"/>
      <w:lvlJc w:val="left"/>
      <w:pPr>
        <w:ind w:left="6039" w:hanging="468"/>
      </w:pPr>
      <w:rPr>
        <w:rFonts w:hint="default"/>
        <w:lang w:val="cs-CZ" w:eastAsia="cs-CZ" w:bidi="cs-CZ"/>
      </w:rPr>
    </w:lvl>
    <w:lvl w:ilvl="4" w:tplc="F1CA7E2A">
      <w:numFmt w:val="bullet"/>
      <w:lvlText w:val="•"/>
      <w:lvlJc w:val="left"/>
      <w:pPr>
        <w:ind w:left="6626" w:hanging="468"/>
      </w:pPr>
      <w:rPr>
        <w:rFonts w:hint="default"/>
        <w:lang w:val="cs-CZ" w:eastAsia="cs-CZ" w:bidi="cs-CZ"/>
      </w:rPr>
    </w:lvl>
    <w:lvl w:ilvl="5" w:tplc="A4E69562">
      <w:numFmt w:val="bullet"/>
      <w:lvlText w:val="•"/>
      <w:lvlJc w:val="left"/>
      <w:pPr>
        <w:ind w:left="7213" w:hanging="468"/>
      </w:pPr>
      <w:rPr>
        <w:rFonts w:hint="default"/>
        <w:lang w:val="cs-CZ" w:eastAsia="cs-CZ" w:bidi="cs-CZ"/>
      </w:rPr>
    </w:lvl>
    <w:lvl w:ilvl="6" w:tplc="5DF6055E">
      <w:numFmt w:val="bullet"/>
      <w:lvlText w:val="•"/>
      <w:lvlJc w:val="left"/>
      <w:pPr>
        <w:ind w:left="7799" w:hanging="468"/>
      </w:pPr>
      <w:rPr>
        <w:rFonts w:hint="default"/>
        <w:lang w:val="cs-CZ" w:eastAsia="cs-CZ" w:bidi="cs-CZ"/>
      </w:rPr>
    </w:lvl>
    <w:lvl w:ilvl="7" w:tplc="478671F0">
      <w:numFmt w:val="bullet"/>
      <w:lvlText w:val="•"/>
      <w:lvlJc w:val="left"/>
      <w:pPr>
        <w:ind w:left="8386" w:hanging="468"/>
      </w:pPr>
      <w:rPr>
        <w:rFonts w:hint="default"/>
        <w:lang w:val="cs-CZ" w:eastAsia="cs-CZ" w:bidi="cs-CZ"/>
      </w:rPr>
    </w:lvl>
    <w:lvl w:ilvl="8" w:tplc="A7EA539A">
      <w:numFmt w:val="bullet"/>
      <w:lvlText w:val="•"/>
      <w:lvlJc w:val="left"/>
      <w:pPr>
        <w:ind w:left="8973" w:hanging="468"/>
      </w:pPr>
      <w:rPr>
        <w:rFonts w:hint="default"/>
        <w:lang w:val="cs-CZ" w:eastAsia="cs-CZ" w:bidi="cs-CZ"/>
      </w:rPr>
    </w:lvl>
  </w:abstractNum>
  <w:num w:numId="1" w16cid:durableId="2018194372">
    <w:abstractNumId w:val="0"/>
  </w:num>
  <w:num w:numId="2" w16cid:durableId="2108844330">
    <w:abstractNumId w:val="5"/>
  </w:num>
  <w:num w:numId="3" w16cid:durableId="413162957">
    <w:abstractNumId w:val="7"/>
  </w:num>
  <w:num w:numId="4" w16cid:durableId="767505860">
    <w:abstractNumId w:val="8"/>
  </w:num>
  <w:num w:numId="5" w16cid:durableId="1700737916">
    <w:abstractNumId w:val="3"/>
  </w:num>
  <w:num w:numId="6" w16cid:durableId="750666251">
    <w:abstractNumId w:val="2"/>
  </w:num>
  <w:num w:numId="7" w16cid:durableId="964624553">
    <w:abstractNumId w:val="4"/>
  </w:num>
  <w:num w:numId="8" w16cid:durableId="1418474490">
    <w:abstractNumId w:val="6"/>
  </w:num>
  <w:num w:numId="9" w16cid:durableId="1083842914">
    <w:abstractNumId w:val="9"/>
  </w:num>
  <w:num w:numId="10" w16cid:durableId="1755323319">
    <w:abstractNumId w:val="1"/>
  </w:num>
  <w:num w:numId="11" w16cid:durableId="1975524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32"/>
    <w:rsid w:val="002B215F"/>
    <w:rsid w:val="00311A49"/>
    <w:rsid w:val="00373732"/>
    <w:rsid w:val="0052722B"/>
    <w:rsid w:val="00FF6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53BF"/>
  <w15:docId w15:val="{E6897377-9A7E-46F0-8851-361B6B76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2"/>
      <w:outlineLvl w:val="0"/>
    </w:pPr>
    <w:rPr>
      <w:rFonts w:ascii="Calibri" w:eastAsia="Calibri" w:hAnsi="Calibri" w:cs="Calibri"/>
      <w:sz w:val="35"/>
      <w:szCs w:val="35"/>
    </w:rPr>
  </w:style>
  <w:style w:type="paragraph" w:styleId="Nadpis2">
    <w:name w:val="heading 2"/>
    <w:basedOn w:val="Normln"/>
    <w:uiPriority w:val="9"/>
    <w:unhideWhenUsed/>
    <w:qFormat/>
    <w:pPr>
      <w:spacing w:before="92"/>
      <w:ind w:left="671" w:right="670"/>
      <w:jc w:val="center"/>
      <w:outlineLvl w:val="1"/>
    </w:pPr>
    <w:rPr>
      <w:rFonts w:ascii="Calibri" w:eastAsia="Calibri" w:hAnsi="Calibri" w:cs="Calibri"/>
      <w:b/>
      <w:bCs/>
      <w:sz w:val="24"/>
      <w:szCs w:val="24"/>
    </w:rPr>
  </w:style>
  <w:style w:type="paragraph" w:styleId="Nadpis3">
    <w:name w:val="heading 3"/>
    <w:basedOn w:val="Normln"/>
    <w:uiPriority w:val="9"/>
    <w:unhideWhenUsed/>
    <w:qFormat/>
    <w:pPr>
      <w:spacing w:before="182"/>
      <w:ind w:left="116"/>
      <w:outlineLvl w:val="2"/>
    </w:pPr>
    <w:rPr>
      <w:rFonts w:ascii="Calibri" w:eastAsia="Calibri" w:hAnsi="Calibri" w:cs="Calibri"/>
    </w:rPr>
  </w:style>
  <w:style w:type="paragraph" w:styleId="Nadpis4">
    <w:name w:val="heading 4"/>
    <w:basedOn w:val="Normln"/>
    <w:uiPriority w:val="9"/>
    <w:unhideWhenUsed/>
    <w:qFormat/>
    <w:pPr>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4864</Words>
  <Characters>28703</Characters>
  <Application>Microsoft Office Word</Application>
  <DocSecurity>0</DocSecurity>
  <Lines>239</Lines>
  <Paragraphs>66</Paragraphs>
  <ScaleCrop>false</ScaleCrop>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Blanka Grebeňová</cp:lastModifiedBy>
  <cp:revision>2</cp:revision>
  <dcterms:created xsi:type="dcterms:W3CDTF">2023-12-11T07:00:00Z</dcterms:created>
  <dcterms:modified xsi:type="dcterms:W3CDTF">2023-12-11T07:00:00Z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LTSC</vt:lpwstr>
  </property>
  <property fmtid="{D5CDD505-2E9C-101B-9397-08002B2CF9AE}" pid="4" name="LastSaved">
    <vt:filetime>2023-12-08T00:00:00Z</vt:filetime>
  </property>
</Properties>
</file>