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01D" w14:textId="17ED04E4" w:rsidR="00B51CD0" w:rsidRDefault="00B51CD0" w:rsidP="008B16D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0883">
        <w:rPr>
          <w:rFonts w:ascii="Calibri" w:hAnsi="Calibri" w:cs="Calibri"/>
          <w:b/>
          <w:bCs/>
        </w:rPr>
        <w:t>Př</w:t>
      </w:r>
      <w:r>
        <w:rPr>
          <w:rFonts w:ascii="Calibri" w:hAnsi="Calibri" w:cs="Calibri"/>
          <w:b/>
          <w:bCs/>
        </w:rPr>
        <w:t>íloha č.2 ke Smlouvě č. 20231031</w:t>
      </w:r>
    </w:p>
    <w:p w14:paraId="2D370FBD" w14:textId="77777777" w:rsidR="00B51CD0" w:rsidRDefault="00B51CD0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8BF239" w14:textId="6CE52BC7" w:rsidR="008B16D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6EDF4DE1" w:rsidR="008B16D4" w:rsidRPr="00945F72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2">
        <w:rPr>
          <w:rFonts w:ascii="Times New Roman" w:hAnsi="Times New Roman" w:cs="Times New Roman"/>
          <w:b/>
          <w:sz w:val="28"/>
          <w:szCs w:val="28"/>
        </w:rPr>
        <w:t>k veřejné zakázce malého rozsahu</w:t>
      </w:r>
    </w:p>
    <w:p w14:paraId="03C29BC5" w14:textId="77777777" w:rsidR="00345C3D" w:rsidRPr="00337401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0C396DCF" w:rsidR="0025712E" w:rsidRPr="0052557C" w:rsidRDefault="00345C3D" w:rsidP="003D220A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1EC">
        <w:rPr>
          <w:rFonts w:ascii="Times New Roman" w:hAnsi="Times New Roman" w:cs="Times New Roman"/>
          <w:b/>
          <w:sz w:val="32"/>
          <w:szCs w:val="32"/>
        </w:rPr>
        <w:t>„</w:t>
      </w:r>
      <w:r w:rsidR="000629A7">
        <w:rPr>
          <w:rFonts w:ascii="Times New Roman" w:hAnsi="Times New Roman" w:cs="Times New Roman"/>
          <w:b/>
          <w:sz w:val="32"/>
          <w:szCs w:val="32"/>
        </w:rPr>
        <w:t>Poskytování k</w:t>
      </w:r>
      <w:r w:rsidR="00FB598B">
        <w:rPr>
          <w:rFonts w:ascii="Times New Roman" w:hAnsi="Times New Roman" w:cs="Times New Roman"/>
          <w:b/>
          <w:sz w:val="32"/>
          <w:szCs w:val="32"/>
        </w:rPr>
        <w:t>nihovní</w:t>
      </w:r>
      <w:r w:rsidR="000629A7">
        <w:rPr>
          <w:rFonts w:ascii="Times New Roman" w:hAnsi="Times New Roman" w:cs="Times New Roman"/>
          <w:b/>
          <w:sz w:val="32"/>
          <w:szCs w:val="32"/>
        </w:rPr>
        <w:t xml:space="preserve">ho </w:t>
      </w:r>
      <w:r w:rsidR="00FB598B">
        <w:rPr>
          <w:rFonts w:ascii="Times New Roman" w:hAnsi="Times New Roman" w:cs="Times New Roman"/>
          <w:b/>
          <w:sz w:val="32"/>
          <w:szCs w:val="32"/>
        </w:rPr>
        <w:t>systém</w:t>
      </w:r>
      <w:r w:rsidR="000629A7">
        <w:rPr>
          <w:rFonts w:ascii="Times New Roman" w:hAnsi="Times New Roman" w:cs="Times New Roman"/>
          <w:b/>
          <w:sz w:val="32"/>
          <w:szCs w:val="32"/>
        </w:rPr>
        <w:t xml:space="preserve"> prostřednictvím cloudové služby</w:t>
      </w:r>
      <w:r w:rsidR="0025712E" w:rsidRPr="00EE71EC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52557C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52557C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52557C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Default="005773F8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25712E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6DA28064" w:rsidR="000F3DB7" w:rsidRPr="0025712E" w:rsidRDefault="00A56714" w:rsidP="00257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12E">
        <w:rPr>
          <w:rFonts w:ascii="Times New Roman" w:hAnsi="Times New Roman" w:cs="Times New Roman"/>
          <w:b/>
          <w:bCs/>
          <w:sz w:val="28"/>
          <w:szCs w:val="28"/>
        </w:rPr>
        <w:t>Seznam interních předpisů zadavatele:</w:t>
      </w:r>
    </w:p>
    <w:p w14:paraId="0E245E43" w14:textId="03D390B0" w:rsidR="00A56714" w:rsidRDefault="00A56714" w:rsidP="0034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D3E8" w14:textId="112F6D81" w:rsidR="00A56714" w:rsidRPr="00EE71EC" w:rsidRDefault="00A56714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1EC">
        <w:rPr>
          <w:rFonts w:ascii="Times New Roman" w:hAnsi="Times New Roman" w:cs="Times New Roman"/>
          <w:sz w:val="24"/>
          <w:szCs w:val="24"/>
        </w:rPr>
        <w:t>Provozní řád budov užívaných ÚPV (ve znění služebního předpisu č. 11/2019 ze dne 30. 8. 2019, služebního předpisu č. 4/2020 ze dne 1. 4. 2020 a služebního předpisu č. 12/2022 ze dne 4. 4. 2022)</w:t>
      </w:r>
      <w:r w:rsidR="0025712E" w:rsidRPr="00EE71EC">
        <w:rPr>
          <w:rFonts w:ascii="Times New Roman" w:hAnsi="Times New Roman" w:cs="Times New Roman"/>
          <w:sz w:val="24"/>
          <w:szCs w:val="24"/>
        </w:rPr>
        <w:t>;</w:t>
      </w:r>
    </w:p>
    <w:p w14:paraId="1DDD305E" w14:textId="33F6954D" w:rsidR="00A56714" w:rsidRPr="00EE71EC" w:rsidRDefault="00A56714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1EC">
        <w:rPr>
          <w:rFonts w:ascii="Times New Roman" w:hAnsi="Times New Roman" w:cs="Times New Roman"/>
          <w:sz w:val="24"/>
          <w:szCs w:val="24"/>
        </w:rPr>
        <w:t xml:space="preserve">Směrnice ke zpracovávání osobních údajů v ÚPV ze dne 16. </w:t>
      </w:r>
      <w:r w:rsidR="00291B7C" w:rsidRPr="00EE71EC">
        <w:rPr>
          <w:rFonts w:ascii="Times New Roman" w:hAnsi="Times New Roman" w:cs="Times New Roman"/>
          <w:sz w:val="24"/>
          <w:szCs w:val="24"/>
        </w:rPr>
        <w:t>7.</w:t>
      </w:r>
      <w:r w:rsidRPr="00EE71EC">
        <w:rPr>
          <w:rFonts w:ascii="Times New Roman" w:hAnsi="Times New Roman" w:cs="Times New Roman"/>
          <w:sz w:val="24"/>
          <w:szCs w:val="24"/>
        </w:rPr>
        <w:t xml:space="preserve"> 2019</w:t>
      </w:r>
      <w:r w:rsidR="0025712E" w:rsidRPr="00EE71EC">
        <w:rPr>
          <w:rFonts w:ascii="Times New Roman" w:hAnsi="Times New Roman" w:cs="Times New Roman"/>
          <w:sz w:val="24"/>
          <w:szCs w:val="24"/>
        </w:rPr>
        <w:t>;</w:t>
      </w:r>
    </w:p>
    <w:p w14:paraId="49954BC2" w14:textId="7A891B8E" w:rsidR="00A56714" w:rsidRPr="00EE71EC" w:rsidRDefault="00A56714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1EC">
        <w:rPr>
          <w:rFonts w:ascii="Times New Roman" w:hAnsi="Times New Roman" w:cs="Times New Roman"/>
          <w:sz w:val="24"/>
          <w:szCs w:val="24"/>
        </w:rPr>
        <w:t xml:space="preserve">Směrnice řízení přístupu uživatelů ÚPV ze dne 12. </w:t>
      </w:r>
      <w:r w:rsidR="00291B7C" w:rsidRPr="00EE71EC">
        <w:rPr>
          <w:rFonts w:ascii="Times New Roman" w:hAnsi="Times New Roman" w:cs="Times New Roman"/>
          <w:sz w:val="24"/>
          <w:szCs w:val="24"/>
        </w:rPr>
        <w:t xml:space="preserve">4. </w:t>
      </w:r>
      <w:r w:rsidRPr="00EE71EC">
        <w:rPr>
          <w:rFonts w:ascii="Times New Roman" w:hAnsi="Times New Roman" w:cs="Times New Roman"/>
          <w:sz w:val="24"/>
          <w:szCs w:val="24"/>
        </w:rPr>
        <w:t>2022</w:t>
      </w:r>
      <w:r w:rsidR="0025712E" w:rsidRPr="00EE71EC">
        <w:rPr>
          <w:rFonts w:ascii="Times New Roman" w:hAnsi="Times New Roman" w:cs="Times New Roman"/>
          <w:sz w:val="24"/>
          <w:szCs w:val="24"/>
        </w:rPr>
        <w:t>;</w:t>
      </w:r>
    </w:p>
    <w:p w14:paraId="7F88217F" w14:textId="0D22950A" w:rsidR="00A56714" w:rsidRPr="00EE71EC" w:rsidRDefault="00A56714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1EC">
        <w:rPr>
          <w:rFonts w:ascii="Times New Roman" w:hAnsi="Times New Roman" w:cs="Times New Roman"/>
          <w:sz w:val="24"/>
          <w:szCs w:val="24"/>
        </w:rPr>
        <w:t xml:space="preserve">Směrnice řízení informační bezpečnosti ÚPV ze dne 12. </w:t>
      </w:r>
      <w:r w:rsidR="00291B7C" w:rsidRPr="00EE71EC">
        <w:rPr>
          <w:rFonts w:ascii="Times New Roman" w:hAnsi="Times New Roman" w:cs="Times New Roman"/>
          <w:sz w:val="24"/>
          <w:szCs w:val="24"/>
        </w:rPr>
        <w:t>4.</w:t>
      </w:r>
      <w:r w:rsidRPr="00EE71EC">
        <w:rPr>
          <w:rFonts w:ascii="Times New Roman" w:hAnsi="Times New Roman" w:cs="Times New Roman"/>
          <w:sz w:val="24"/>
          <w:szCs w:val="24"/>
        </w:rPr>
        <w:t xml:space="preserve"> 2022</w:t>
      </w:r>
      <w:r w:rsidR="0025712E" w:rsidRPr="00EE71EC">
        <w:rPr>
          <w:rFonts w:ascii="Times New Roman" w:hAnsi="Times New Roman" w:cs="Times New Roman"/>
          <w:sz w:val="24"/>
          <w:szCs w:val="24"/>
        </w:rPr>
        <w:t>;</w:t>
      </w:r>
    </w:p>
    <w:p w14:paraId="67475E31" w14:textId="37F56A13" w:rsidR="00A56714" w:rsidRPr="00EE71EC" w:rsidRDefault="00A56714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206F" w14:textId="763031BD" w:rsidR="00A56714" w:rsidRPr="00EE71EC" w:rsidRDefault="00A56714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1D2C6D52" w:rsidR="00A56714" w:rsidRPr="00F646A8" w:rsidRDefault="003D220A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>Poskytovatel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F646A8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F646A8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F646A8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F646A8">
        <w:rPr>
          <w:rFonts w:ascii="Times New Roman" w:hAnsi="Times New Roman" w:cs="Times New Roman"/>
          <w:sz w:val="24"/>
          <w:szCs w:val="24"/>
        </w:rPr>
        <w:t>mí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F646A8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F646A8">
        <w:rPr>
          <w:rFonts w:ascii="Times New Roman" w:hAnsi="Times New Roman" w:cs="Times New Roman"/>
          <w:sz w:val="24"/>
          <w:szCs w:val="24"/>
        </w:rPr>
        <w:t>při plnění budou vždy postupovat v souladu s</w:t>
      </w:r>
      <w:r w:rsidR="00EB05B2" w:rsidRPr="00F646A8">
        <w:rPr>
          <w:rFonts w:ascii="Times New Roman" w:hAnsi="Times New Roman" w:cs="Times New Roman"/>
          <w:sz w:val="24"/>
          <w:szCs w:val="24"/>
        </w:rPr>
        <w:t> </w:t>
      </w:r>
      <w:r w:rsidR="0025712E" w:rsidRPr="00F646A8">
        <w:rPr>
          <w:rFonts w:ascii="Times New Roman" w:hAnsi="Times New Roman" w:cs="Times New Roman"/>
          <w:sz w:val="24"/>
          <w:szCs w:val="24"/>
        </w:rPr>
        <w:t>nimi</w:t>
      </w:r>
      <w:r w:rsidR="00EB05B2" w:rsidRPr="00F646A8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F646A8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F646A8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F646A8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F646A8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F646A8">
        <w:rPr>
          <w:rFonts w:ascii="Times New Roman" w:hAnsi="Times New Roman" w:cs="Times New Roman"/>
          <w:sz w:val="24"/>
          <w:szCs w:val="24"/>
        </w:rPr>
        <w:t xml:space="preserve">tvoří samostatnou přílohu č. </w:t>
      </w:r>
      <w:r w:rsidR="00876A4A">
        <w:rPr>
          <w:rFonts w:ascii="Times New Roman" w:hAnsi="Times New Roman" w:cs="Times New Roman"/>
          <w:sz w:val="24"/>
          <w:szCs w:val="24"/>
        </w:rPr>
        <w:t>3</w:t>
      </w:r>
      <w:r w:rsidR="00E93100" w:rsidRPr="00F646A8">
        <w:rPr>
          <w:rFonts w:ascii="Times New Roman" w:hAnsi="Times New Roman" w:cs="Times New Roman"/>
          <w:sz w:val="24"/>
          <w:szCs w:val="24"/>
        </w:rPr>
        <w:t xml:space="preserve"> smlouvy. 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F646A8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veškeré své výše uvedené předpisy </w:t>
      </w:r>
      <w:r w:rsidRPr="00F646A8">
        <w:rPr>
          <w:rFonts w:ascii="Times New Roman" w:hAnsi="Times New Roman" w:cs="Times New Roman"/>
          <w:sz w:val="24"/>
          <w:szCs w:val="24"/>
        </w:rPr>
        <w:t>poskytovat</w:t>
      </w:r>
      <w:r w:rsidR="007A2C72" w:rsidRPr="00F646A8">
        <w:rPr>
          <w:rFonts w:ascii="Times New Roman" w:hAnsi="Times New Roman" w:cs="Times New Roman"/>
          <w:sz w:val="24"/>
          <w:szCs w:val="24"/>
        </w:rPr>
        <w:t>eli</w:t>
      </w:r>
      <w:r w:rsidR="009529E5" w:rsidRPr="00F646A8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F646A8">
        <w:rPr>
          <w:rFonts w:ascii="Times New Roman" w:hAnsi="Times New Roman" w:cs="Times New Roman"/>
          <w:sz w:val="24"/>
          <w:szCs w:val="24"/>
        </w:rPr>
        <w:t xml:space="preserve">včas </w:t>
      </w:r>
      <w:r w:rsidRPr="00F646A8">
        <w:rPr>
          <w:rFonts w:ascii="Times New Roman" w:hAnsi="Times New Roman" w:cs="Times New Roman"/>
          <w:sz w:val="24"/>
          <w:szCs w:val="24"/>
        </w:rPr>
        <w:t>zpřístupní.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Toto ujednání stvrzují obě smluvní strany </w:t>
      </w:r>
      <w:r w:rsidR="008B07D8" w:rsidRPr="00F646A8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F646A8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F646A8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F646A8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F646A8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6B366B1A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>V </w:t>
      </w:r>
      <w:r w:rsidR="00B51CD0">
        <w:rPr>
          <w:rFonts w:ascii="Times New Roman" w:hAnsi="Times New Roman" w:cs="Times New Roman"/>
          <w:sz w:val="24"/>
          <w:szCs w:val="24"/>
        </w:rPr>
        <w:t>Pardubicích</w:t>
      </w:r>
      <w:r w:rsidRPr="00F646A8">
        <w:rPr>
          <w:rFonts w:ascii="Times New Roman" w:hAnsi="Times New Roman" w:cs="Times New Roman"/>
          <w:sz w:val="24"/>
          <w:szCs w:val="24"/>
        </w:rPr>
        <w:t xml:space="preserve"> dne ………………</w:t>
      </w:r>
    </w:p>
    <w:p w14:paraId="75DC947C" w14:textId="77777777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537C" w14:textId="77777777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20D65784" w:rsidR="0025712E" w:rsidRPr="003D220A" w:rsidRDefault="0025712E" w:rsidP="003D220A">
      <w:pPr>
        <w:tabs>
          <w:tab w:val="left" w:pos="5670"/>
        </w:tabs>
        <w:rPr>
          <w:rFonts w:ascii="Times New Roman" w:hAnsi="Times New Roman" w:cs="Times New Roman"/>
          <w:caps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F646A8">
        <w:rPr>
          <w:rFonts w:ascii="Times New Roman" w:hAnsi="Times New Roman" w:cs="Times New Roman"/>
          <w:sz w:val="24"/>
          <w:szCs w:val="24"/>
        </w:rPr>
        <w:t>objednatel</w:t>
      </w:r>
      <w:r w:rsidR="003D220A" w:rsidRPr="00F646A8">
        <w:rPr>
          <w:rFonts w:ascii="Times New Roman" w:hAnsi="Times New Roman" w:cs="Times New Roman"/>
          <w:sz w:val="24"/>
          <w:szCs w:val="24"/>
        </w:rPr>
        <w:t>e:</w:t>
      </w:r>
      <w:r w:rsidR="003D220A" w:rsidRPr="00F646A8">
        <w:rPr>
          <w:rFonts w:ascii="Times New Roman" w:hAnsi="Times New Roman" w:cs="Times New Roman"/>
          <w:sz w:val="24"/>
          <w:szCs w:val="24"/>
        </w:rPr>
        <w:tab/>
        <w:t>Za poskytovatele:</w:t>
      </w:r>
    </w:p>
    <w:p w14:paraId="4B6DF61E" w14:textId="01DD7228" w:rsidR="0025712E" w:rsidRPr="0025712E" w:rsidRDefault="0025712E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12DC" w14:textId="77777777" w:rsidR="00B72A8B" w:rsidRPr="0025712E" w:rsidRDefault="00B72A8B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CD1" w14:textId="77777777" w:rsidR="0025712E" w:rsidRPr="0025712E" w:rsidRDefault="0025712E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48C64A21" w:rsidR="0025712E" w:rsidRPr="0025712E" w:rsidRDefault="00B72A8B" w:rsidP="00EE71EC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8B">
        <w:rPr>
          <w:rFonts w:ascii="Times New Roman" w:hAnsi="Times New Roman" w:cs="Times New Roman"/>
          <w:sz w:val="24"/>
          <w:szCs w:val="24"/>
        </w:rPr>
        <w:t>…………………</w:t>
      </w:r>
      <w:r w:rsidR="008B07D8">
        <w:rPr>
          <w:rFonts w:ascii="Times New Roman" w:hAnsi="Times New Roman" w:cs="Times New Roman"/>
          <w:sz w:val="24"/>
          <w:szCs w:val="24"/>
        </w:rPr>
        <w:tab/>
      </w:r>
      <w:r w:rsidR="008B07D8" w:rsidRPr="00B72A8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E77A258" w14:textId="34EC5C46" w:rsidR="0025712E" w:rsidRPr="0025712E" w:rsidRDefault="008B07D8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Luděk Churáček</w:t>
      </w:r>
      <w:r>
        <w:rPr>
          <w:rFonts w:ascii="Times New Roman" w:hAnsi="Times New Roman" w:cs="Times New Roman"/>
          <w:sz w:val="24"/>
          <w:szCs w:val="24"/>
        </w:rPr>
        <w:tab/>
      </w:r>
      <w:r w:rsidR="001E2516">
        <w:rPr>
          <w:rFonts w:ascii="Times New Roman" w:hAnsi="Times New Roman" w:cs="Times New Roman"/>
          <w:sz w:val="24"/>
          <w:szCs w:val="24"/>
        </w:rPr>
        <w:t>XXXXXXXXXX</w:t>
      </w:r>
    </w:p>
    <w:p w14:paraId="6B97B483" w14:textId="7907B5A3" w:rsidR="008B07D8" w:rsidRPr="0025712E" w:rsidRDefault="008B07D8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ekonomického odboru</w:t>
      </w:r>
      <w:r>
        <w:rPr>
          <w:rFonts w:ascii="Times New Roman" w:hAnsi="Times New Roman" w:cs="Times New Roman"/>
          <w:sz w:val="24"/>
          <w:szCs w:val="24"/>
        </w:rPr>
        <w:tab/>
      </w:r>
      <w:r w:rsidR="00B51CD0">
        <w:rPr>
          <w:rFonts w:ascii="Times New Roman" w:hAnsi="Times New Roman" w:cs="Times New Roman"/>
          <w:sz w:val="24"/>
          <w:szCs w:val="24"/>
        </w:rPr>
        <w:t>jednatel</w:t>
      </w:r>
    </w:p>
    <w:p w14:paraId="05F762E0" w14:textId="77777777" w:rsidR="0025712E" w:rsidRPr="00870D5C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12E" w:rsidRPr="00870D5C" w:rsidSect="00E76116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0179" w14:textId="77777777" w:rsidR="00383BE7" w:rsidRDefault="00383BE7" w:rsidP="002D606B">
      <w:pPr>
        <w:spacing w:after="0" w:line="240" w:lineRule="auto"/>
      </w:pPr>
      <w:r>
        <w:separator/>
      </w:r>
    </w:p>
  </w:endnote>
  <w:endnote w:type="continuationSeparator" w:id="0">
    <w:p w14:paraId="5F3B91B1" w14:textId="77777777" w:rsidR="00383BE7" w:rsidRDefault="00383BE7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CBA" w14:textId="77777777" w:rsidR="007A274B" w:rsidRDefault="007A274B" w:rsidP="008F33F1">
    <w:pPr>
      <w:pStyle w:val="Zpat"/>
    </w:pPr>
  </w:p>
  <w:p w14:paraId="2CE107F7" w14:textId="77777777" w:rsidR="007A274B" w:rsidRDefault="007A2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121B" w14:textId="77777777" w:rsidR="00383BE7" w:rsidRDefault="00383BE7" w:rsidP="002D606B">
      <w:pPr>
        <w:spacing w:after="0" w:line="240" w:lineRule="auto"/>
      </w:pPr>
      <w:r>
        <w:separator/>
      </w:r>
    </w:p>
  </w:footnote>
  <w:footnote w:type="continuationSeparator" w:id="0">
    <w:p w14:paraId="22EBE8EE" w14:textId="77777777" w:rsidR="00383BE7" w:rsidRDefault="00383BE7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43074">
    <w:abstractNumId w:val="1"/>
  </w:num>
  <w:num w:numId="2" w16cid:durableId="19741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05AA2"/>
    <w:rsid w:val="000276D2"/>
    <w:rsid w:val="0003001D"/>
    <w:rsid w:val="000629A7"/>
    <w:rsid w:val="000900FA"/>
    <w:rsid w:val="00090525"/>
    <w:rsid w:val="000A2B8E"/>
    <w:rsid w:val="000B2760"/>
    <w:rsid w:val="000B60F6"/>
    <w:rsid w:val="000E145C"/>
    <w:rsid w:val="000F3DB7"/>
    <w:rsid w:val="00161A59"/>
    <w:rsid w:val="00185465"/>
    <w:rsid w:val="0019450F"/>
    <w:rsid w:val="001C4374"/>
    <w:rsid w:val="001C7620"/>
    <w:rsid w:val="001D0F4A"/>
    <w:rsid w:val="001E2516"/>
    <w:rsid w:val="0025712E"/>
    <w:rsid w:val="00263B78"/>
    <w:rsid w:val="00291B7C"/>
    <w:rsid w:val="002A7F23"/>
    <w:rsid w:val="002B047C"/>
    <w:rsid w:val="002D606B"/>
    <w:rsid w:val="00337401"/>
    <w:rsid w:val="00345C3D"/>
    <w:rsid w:val="00354D8F"/>
    <w:rsid w:val="00383BE7"/>
    <w:rsid w:val="003C3811"/>
    <w:rsid w:val="003C5017"/>
    <w:rsid w:val="003D220A"/>
    <w:rsid w:val="00473578"/>
    <w:rsid w:val="004B0455"/>
    <w:rsid w:val="004E1AE2"/>
    <w:rsid w:val="005624C1"/>
    <w:rsid w:val="005659DE"/>
    <w:rsid w:val="00574F39"/>
    <w:rsid w:val="005773F8"/>
    <w:rsid w:val="005A172C"/>
    <w:rsid w:val="005C5828"/>
    <w:rsid w:val="006064B0"/>
    <w:rsid w:val="0062768F"/>
    <w:rsid w:val="00632C1B"/>
    <w:rsid w:val="00670E5B"/>
    <w:rsid w:val="00677B2E"/>
    <w:rsid w:val="007839D2"/>
    <w:rsid w:val="00797878"/>
    <w:rsid w:val="007A274B"/>
    <w:rsid w:val="007A2C72"/>
    <w:rsid w:val="00804640"/>
    <w:rsid w:val="008429BB"/>
    <w:rsid w:val="0084469E"/>
    <w:rsid w:val="00860307"/>
    <w:rsid w:val="00865138"/>
    <w:rsid w:val="00870D5C"/>
    <w:rsid w:val="00876A4A"/>
    <w:rsid w:val="008B07D8"/>
    <w:rsid w:val="008B16D4"/>
    <w:rsid w:val="008C6769"/>
    <w:rsid w:val="008D6D07"/>
    <w:rsid w:val="008E64BD"/>
    <w:rsid w:val="008F33F1"/>
    <w:rsid w:val="008F644B"/>
    <w:rsid w:val="00905DF1"/>
    <w:rsid w:val="009529E5"/>
    <w:rsid w:val="00996CEC"/>
    <w:rsid w:val="009B07ED"/>
    <w:rsid w:val="009C3634"/>
    <w:rsid w:val="009F6377"/>
    <w:rsid w:val="00A224DC"/>
    <w:rsid w:val="00A5094D"/>
    <w:rsid w:val="00A56714"/>
    <w:rsid w:val="00A620BF"/>
    <w:rsid w:val="00AA4F57"/>
    <w:rsid w:val="00AC3E88"/>
    <w:rsid w:val="00AF2A2B"/>
    <w:rsid w:val="00B51CD0"/>
    <w:rsid w:val="00B72A8B"/>
    <w:rsid w:val="00BC7BFA"/>
    <w:rsid w:val="00BD56F9"/>
    <w:rsid w:val="00BF3875"/>
    <w:rsid w:val="00CB10EC"/>
    <w:rsid w:val="00CB60A2"/>
    <w:rsid w:val="00CB7F0A"/>
    <w:rsid w:val="00CE68EE"/>
    <w:rsid w:val="00D02F2F"/>
    <w:rsid w:val="00D03001"/>
    <w:rsid w:val="00D35942"/>
    <w:rsid w:val="00D65969"/>
    <w:rsid w:val="00D803C2"/>
    <w:rsid w:val="00DD0BAC"/>
    <w:rsid w:val="00E6437C"/>
    <w:rsid w:val="00E6646C"/>
    <w:rsid w:val="00E76116"/>
    <w:rsid w:val="00E83AA3"/>
    <w:rsid w:val="00E93100"/>
    <w:rsid w:val="00EB05B2"/>
    <w:rsid w:val="00EE71EC"/>
    <w:rsid w:val="00F3193B"/>
    <w:rsid w:val="00F362E9"/>
    <w:rsid w:val="00F646A8"/>
    <w:rsid w:val="00F65825"/>
    <w:rsid w:val="00F70514"/>
    <w:rsid w:val="00F81669"/>
    <w:rsid w:val="00F91AA4"/>
    <w:rsid w:val="00FB598B"/>
    <w:rsid w:val="00FC3396"/>
    <w:rsid w:val="00FC5F26"/>
    <w:rsid w:val="00FD2BB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2023-11-01T14:33:00Z</dcterms:created>
  <dcterms:modified xsi:type="dcterms:W3CDTF">2023-11-28T10:10:00Z</dcterms:modified>
</cp:coreProperties>
</file>