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93F5F" w:rsidRDefault="00E17695">
      <w:pPr>
        <w:spacing w:after="254"/>
        <w:ind w:right="469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518871"/>
                <wp:effectExtent l="0" t="0" r="0" b="0"/>
                <wp:docPr id="2963" name="Group 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518871"/>
                          <a:chOff x="0" y="0"/>
                          <a:chExt cx="5517769" cy="518871"/>
                        </a:xfrm>
                      </wpg:grpSpPr>
                      <pic:pic xmlns:pic="http://schemas.openxmlformats.org/drawingml/2006/picture">
                        <pic:nvPicPr>
                          <pic:cNvPr id="4082" name="Picture 40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470611"/>
                            <a:ext cx="5522977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5052" y="172215"/>
                            <a:ext cx="1869390" cy="28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Impact" w:eastAsia="Impact" w:hAnsi="Impact" w:cs="Impact"/>
                                  <w:color w:val="595959"/>
                                  <w:sz w:val="34"/>
                                </w:rPr>
                                <w:t>Cenová nabídka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504262" y="166119"/>
                            <a:ext cx="595027" cy="286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Impact" w:eastAsia="Impact" w:hAnsi="Impact" w:cs="Impact"/>
                                  <w:color w:val="595959"/>
                                  <w:sz w:val="34"/>
                                </w:rPr>
                                <w:t>4926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60418" y="0"/>
                            <a:ext cx="1248944" cy="4318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3" style="width:434.47pt;height:40.856pt;mso-position-horizontal-relative:char;mso-position-vertical-relative:line" coordsize="55177,5188">
                <v:shape id="Picture 4082" style="position:absolute;width:55229;height:518;left:-48;top:4706;" filled="f">
                  <v:imagedata r:id="rId7"/>
                </v:shape>
                <v:rect id="Rectangle 18" style="position:absolute;width:18693;height:2862;left:350;top:17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color w:val="595959"/>
                            <w:sz w:val="34"/>
                          </w:rPr>
                          <w:t xml:space="preserve">Cenová nabídka</w:t>
                        </w:r>
                      </w:p>
                    </w:txbxContent>
                  </v:textbox>
                </v:rect>
                <v:rect id="Rectangle 69" style="position:absolute;width:5950;height:2862;left:25042;top:16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color w:val="595959"/>
                            <w:sz w:val="34"/>
                          </w:rPr>
                          <w:t xml:space="preserve">4926</w:t>
                        </w:r>
                      </w:p>
                    </w:txbxContent>
                  </v:textbox>
                </v:rect>
                <v:shape id="Picture 92" style="position:absolute;width:12489;height:4318;left:42604;top:0;" filled="f">
                  <v:imagedata r:id="rId8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15"/>
        </w:rPr>
        <w:t xml:space="preserve"> </w:t>
      </w:r>
    </w:p>
    <w:p w:rsidR="00593F5F" w:rsidRDefault="00E17695">
      <w:pPr>
        <w:spacing w:after="0"/>
        <w:ind w:right="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2167067"/>
                <wp:effectExtent l="0" t="0" r="0" b="0"/>
                <wp:docPr id="2964" name="Group 2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2167067"/>
                          <a:chOff x="0" y="0"/>
                          <a:chExt cx="5517769" cy="2167067"/>
                        </a:xfrm>
                      </wpg:grpSpPr>
                      <pic:pic xmlns:pic="http://schemas.openxmlformats.org/drawingml/2006/picture">
                        <pic:nvPicPr>
                          <pic:cNvPr id="4083" name="Picture 40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1886175"/>
                            <a:ext cx="5522977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25908" y="0"/>
                            <a:ext cx="1896650" cy="18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Impact" w:eastAsia="Impact" w:hAnsi="Impact" w:cs="Impact"/>
                                  <w:color w:val="595959"/>
                                </w:rPr>
                                <w:t>INFORMACE O OBJEDNATELI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834970" y="0"/>
                            <a:ext cx="1847761" cy="18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Impact" w:eastAsia="Impact" w:hAnsi="Impact" w:cs="Impact"/>
                                  <w:color w:val="595959"/>
                                </w:rPr>
                                <w:t>INFORMACE O DODAVATELI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9812" y="199991"/>
                            <a:ext cx="393839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Jméno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349" y="217252"/>
                            <a:ext cx="1882020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95959"/>
                                  <w:sz w:val="15"/>
                                </w:rPr>
                                <w:t>Jihočeská Zoologická zahrada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28874" y="217252"/>
                            <a:ext cx="645242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Společnost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31920" y="217252"/>
                            <a:ext cx="2208013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Sviták - měření a regulace tepla,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9812" y="376775"/>
                            <a:ext cx="412130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349" y="376775"/>
                            <a:ext cx="68882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Ohrada 417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31920" y="376775"/>
                            <a:ext cx="889510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Jana Svitáková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812" y="570820"/>
                            <a:ext cx="977462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Město, stát, PSČ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3" name="Rectangle 2613"/>
                        <wps:cNvSpPr/>
                        <wps:spPr>
                          <a:xfrm>
                            <a:off x="914349" y="553559"/>
                            <a:ext cx="363261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37341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4" name="Rectangle 2614"/>
                        <wps:cNvSpPr/>
                        <wps:spPr>
                          <a:xfrm>
                            <a:off x="1187965" y="553559"/>
                            <a:ext cx="1243097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 xml:space="preserve"> Hluboká nad Vltavou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828874" y="553559"/>
                            <a:ext cx="412130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31920" y="553559"/>
                            <a:ext cx="836842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U Dráhy 783/1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812" y="730343"/>
                            <a:ext cx="43612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914349" y="730343"/>
                            <a:ext cx="726967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606 645 610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828874" y="747604"/>
                            <a:ext cx="977462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Město, stát, PSČ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831920" y="747604"/>
                            <a:ext cx="1520353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České Budějovice, 370 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9812" y="977231"/>
                            <a:ext cx="37087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14349" y="917795"/>
                            <a:ext cx="1369614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 xml:space="preserve">svihel@zoohluboka.cz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914349" y="1038191"/>
                            <a:ext cx="1438886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kyckova@zoohluboka.cz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828874" y="977231"/>
                            <a:ext cx="43612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831920" y="977231"/>
                            <a:ext cx="726967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603 425 486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9812" y="1198211"/>
                            <a:ext cx="806876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 xml:space="preserve">Adresa místa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9812" y="1318607"/>
                            <a:ext cx="517484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realizace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914349" y="1259171"/>
                            <a:ext cx="68882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Ohrada 417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28874" y="1257647"/>
                            <a:ext cx="370878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831920" y="1257647"/>
                            <a:ext cx="974089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servis@svitak.cz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812" y="1439003"/>
                            <a:ext cx="871089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Název projektu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912825" y="1461397"/>
                            <a:ext cx="1853120" cy="110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4"/>
                                </w:rPr>
                                <w:t xml:space="preserve">Dodávka a montáž plynového kotle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28874" y="1456264"/>
                            <a:ext cx="1027276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>Datum dokončení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908" y="1728216"/>
                            <a:ext cx="999859" cy="182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Impact" w:eastAsia="Impact" w:hAnsi="Impact" w:cs="Impact"/>
                                  <w:color w:val="595959"/>
                                </w:rPr>
                                <w:t>Cena  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5" name="Rectangle 2615"/>
                        <wps:cNvSpPr/>
                        <wps:spPr>
                          <a:xfrm>
                            <a:off x="3214700" y="1954993"/>
                            <a:ext cx="144900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6" name="Rectangle 2616"/>
                        <wps:cNvSpPr/>
                        <wps:spPr>
                          <a:xfrm>
                            <a:off x="3324136" y="1954993"/>
                            <a:ext cx="624745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 xml:space="preserve"> 150,00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9812" y="2075389"/>
                            <a:ext cx="694926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Sazba daně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7" name="Rectangle 2617"/>
                        <wps:cNvSpPr/>
                        <wps:spPr>
                          <a:xfrm>
                            <a:off x="3461588" y="2058128"/>
                            <a:ext cx="144914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8" name="Rectangle 2618"/>
                        <wps:cNvSpPr/>
                        <wps:spPr>
                          <a:xfrm>
                            <a:off x="3571034" y="2058128"/>
                            <a:ext cx="297182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812" y="1940780"/>
                            <a:ext cx="1000293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Celkem bez 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5" name="Shape 4355"/>
                        <wps:cNvSpPr/>
                        <wps:spPr>
                          <a:xfrm>
                            <a:off x="894537" y="337029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894537" y="513813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894537" y="690597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894537" y="867381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894537" y="1185897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894537" y="1548609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3812109" y="337029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3812109" y="513813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3812109" y="690597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812109" y="867381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3812109" y="1185897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812109" y="1428213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3812109" y="1548609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4" style="width:434.47pt;height:170.635pt;mso-position-horizontal-relative:char;mso-position-vertical-relative:line" coordsize="55177,21670">
                <v:shape id="Picture 4083" style="position:absolute;width:55229;height:518;left:-48;top:18861;" filled="f">
                  <v:imagedata r:id="rId10"/>
                </v:shape>
                <v:rect id="Rectangle 20" style="position:absolute;width:18966;height:1826;left:25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color w:val="595959"/>
                            <w:sz w:val="22"/>
                          </w:rPr>
                          <w:t xml:space="preserve">INFORMACE O OBJEDNATELI</w:t>
                        </w:r>
                      </w:p>
                    </w:txbxContent>
                  </v:textbox>
                </v:rect>
                <v:rect id="Rectangle 21" style="position:absolute;width:18477;height:1826;left:2834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color w:val="595959"/>
                            <w:sz w:val="22"/>
                          </w:rPr>
                          <w:t xml:space="preserve">INFORMACE O DODAVATELI</w:t>
                        </w:r>
                      </w:p>
                    </w:txbxContent>
                  </v:textbox>
                </v:rect>
                <v:rect id="Rectangle 22" style="position:absolute;width:3938;height:1446;left:198;top:19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Jméno</w:t>
                        </w:r>
                      </w:p>
                    </w:txbxContent>
                  </v:textbox>
                </v:rect>
                <v:rect id="Rectangle 23" style="position:absolute;width:18820;height:1219;left:9143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color w:val="595959"/>
                            <w:sz w:val="15"/>
                          </w:rPr>
                          <w:t xml:space="preserve">Jihočeská Zoologická zahrada</w:t>
                        </w:r>
                      </w:p>
                    </w:txbxContent>
                  </v:textbox>
                </v:rect>
                <v:rect id="Rectangle 24" style="position:absolute;width:6452;height:1219;left:28288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Společnost</w:t>
                        </w:r>
                      </w:p>
                    </w:txbxContent>
                  </v:textbox>
                </v:rect>
                <v:rect id="Rectangle 25" style="position:absolute;width:22080;height:1219;left:38319;top:2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Sviták - měření a regulace tepla, s.r.o.</w:t>
                        </w:r>
                      </w:p>
                    </w:txbxContent>
                  </v:textbox>
                </v:rect>
                <v:rect id="Rectangle 26" style="position:absolute;width:4121;height:1446;left:198;top:3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Adresa</w:t>
                        </w:r>
                      </w:p>
                    </w:txbxContent>
                  </v:textbox>
                </v:rect>
                <v:rect id="Rectangle 27" style="position:absolute;width:6888;height:1446;left:9143;top:3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Ohrada 417</w:t>
                        </w:r>
                      </w:p>
                    </w:txbxContent>
                  </v:textbox>
                </v:rect>
                <v:rect id="Rectangle 29" style="position:absolute;width:8895;height:1446;left:38319;top:3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Jana Svitáková</w:t>
                        </w:r>
                      </w:p>
                    </w:txbxContent>
                  </v:textbox>
                </v:rect>
                <v:rect id="Rectangle 30" style="position:absolute;width:9774;height:1219;left:198;top:57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Město, stát, PSČ</w:t>
                        </w:r>
                      </w:p>
                    </w:txbxContent>
                  </v:textbox>
                </v:rect>
                <v:rect id="Rectangle 2613" style="position:absolute;width:3632;height:1446;left:9143;top: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37341</w:t>
                        </w:r>
                      </w:p>
                    </w:txbxContent>
                  </v:textbox>
                </v:rect>
                <v:rect id="Rectangle 2614" style="position:absolute;width:12430;height:1446;left:11879;top: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 Hluboká nad Vltavou</w:t>
                        </w:r>
                      </w:p>
                    </w:txbxContent>
                  </v:textbox>
                </v:rect>
                <v:rect id="Rectangle 32" style="position:absolute;width:4121;height:1446;left:28288;top: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Adresa</w:t>
                        </w:r>
                      </w:p>
                    </w:txbxContent>
                  </v:textbox>
                </v:rect>
                <v:rect id="Rectangle 33" style="position:absolute;width:8368;height:1446;left:38319;top:55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U Dráhy 783/1</w:t>
                        </w:r>
                      </w:p>
                    </w:txbxContent>
                  </v:textbox>
                </v:rect>
                <v:rect id="Rectangle 34" style="position:absolute;width:4361;height:1446;left:198;top:7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Telefon</w:t>
                        </w:r>
                      </w:p>
                    </w:txbxContent>
                  </v:textbox>
                </v:rect>
                <v:rect id="Rectangle 35" style="position:absolute;width:7269;height:1446;left:9143;top:7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606 645 610</w:t>
                        </w:r>
                      </w:p>
                    </w:txbxContent>
                  </v:textbox>
                </v:rect>
                <v:rect id="Rectangle 36" style="position:absolute;width:9774;height:1219;left:28288;top:7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Město, stát, PSČ</w:t>
                        </w:r>
                      </w:p>
                    </w:txbxContent>
                  </v:textbox>
                </v:rect>
                <v:rect id="Rectangle 37" style="position:absolute;width:15203;height:1219;left:38319;top:74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České Budějovice, 370 08</w:t>
                        </w:r>
                      </w:p>
                    </w:txbxContent>
                  </v:textbox>
                </v:rect>
                <v:rect id="Rectangle 38" style="position:absolute;width:3708;height:1446;left:198;top: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E-mail</w:t>
                        </w:r>
                      </w:p>
                    </w:txbxContent>
                  </v:textbox>
                </v:rect>
                <v:rect id="Rectangle 39" style="position:absolute;width:13696;height:1446;left:9143;top:9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svihel@zoohluboka.cz  </w:t>
                        </w:r>
                      </w:p>
                    </w:txbxContent>
                  </v:textbox>
                </v:rect>
                <v:rect id="Rectangle 40" style="position:absolute;width:14388;height:1446;left:9143;top:10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kyckova@zoohluboka.cz</w:t>
                        </w:r>
                      </w:p>
                    </w:txbxContent>
                  </v:textbox>
                </v:rect>
                <v:rect id="Rectangle 41" style="position:absolute;width:4361;height:1446;left:28288;top: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Telefon</w:t>
                        </w:r>
                      </w:p>
                    </w:txbxContent>
                  </v:textbox>
                </v:rect>
                <v:rect id="Rectangle 42" style="position:absolute;width:7269;height:1446;left:38319;top:97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603 425 486</w:t>
                        </w:r>
                      </w:p>
                    </w:txbxContent>
                  </v:textbox>
                </v:rect>
                <v:rect id="Rectangle 43" style="position:absolute;width:8068;height:1446;left:198;top:119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Adresa místa </w:t>
                        </w:r>
                      </w:p>
                    </w:txbxContent>
                  </v:textbox>
                </v:rect>
                <v:rect id="Rectangle 44" style="position:absolute;width:5174;height:1446;left:198;top:131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realizace</w:t>
                        </w:r>
                      </w:p>
                    </w:txbxContent>
                  </v:textbox>
                </v:rect>
                <v:rect id="Rectangle 45" style="position:absolute;width:6888;height:1446;left:9143;top:125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Ohrada 417</w:t>
                        </w:r>
                      </w:p>
                    </w:txbxContent>
                  </v:textbox>
                </v:rect>
                <v:rect id="Rectangle 46" style="position:absolute;width:3708;height:1446;left:28288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E-mail</w:t>
                        </w:r>
                      </w:p>
                    </w:txbxContent>
                  </v:textbox>
                </v:rect>
                <v:rect id="Rectangle 47" style="position:absolute;width:9740;height:1446;left:38319;top:12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servis@svitak.cz</w:t>
                        </w:r>
                      </w:p>
                    </w:txbxContent>
                  </v:textbox>
                </v:rect>
                <v:rect id="Rectangle 48" style="position:absolute;width:8710;height:1446;left:198;top:143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Název projektu</w:t>
                        </w:r>
                      </w:p>
                    </w:txbxContent>
                  </v:textbox>
                </v:rect>
                <v:rect id="Rectangle 49" style="position:absolute;width:18531;height:1105;left:9128;top:14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4"/>
                          </w:rPr>
                          <w:t xml:space="preserve">Dodávka a montáž plynového kotle </w:t>
                        </w:r>
                      </w:p>
                    </w:txbxContent>
                  </v:textbox>
                </v:rect>
                <v:rect id="Rectangle 50" style="position:absolute;width:10272;height:1219;left:28288;top:14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Datum dokončení</w:t>
                        </w:r>
                      </w:p>
                    </w:txbxContent>
                  </v:textbox>
                </v:rect>
                <v:rect id="Rectangle 51" style="position:absolute;width:9998;height:1826;left:259;top:172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Impact" w:hAnsi="Impact" w:eastAsia="Impact" w:ascii="Impact"/>
                            <w:color w:val="595959"/>
                            <w:sz w:val="22"/>
                          </w:rPr>
                          <w:t xml:space="preserve">Cena  celkem</w:t>
                        </w:r>
                      </w:p>
                    </w:txbxContent>
                  </v:textbox>
                </v:rect>
                <v:rect id="Rectangle 2615" style="position:absolute;width:1449;height:1219;left:32147;top:19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73</w:t>
                        </w:r>
                      </w:p>
                    </w:txbxContent>
                  </v:textbox>
                </v:rect>
                <v:rect id="Rectangle 2616" style="position:absolute;width:6247;height:1219;left:33241;top:19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 150,00 Kč</w:t>
                        </w:r>
                      </w:p>
                    </w:txbxContent>
                  </v:textbox>
                </v:rect>
                <v:rect id="Rectangle 53" style="position:absolute;width:6949;height:1219;left:198;top:20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Sazba daně</w:t>
                        </w:r>
                      </w:p>
                    </w:txbxContent>
                  </v:textbox>
                </v:rect>
                <v:rect id="Rectangle 2617" style="position:absolute;width:1449;height:1446;left:34615;top:20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21</w:t>
                        </w:r>
                      </w:p>
                    </w:txbxContent>
                  </v:textbox>
                </v:rect>
                <v:rect id="Rectangle 2618" style="position:absolute;width:2971;height:1446;left:35710;top:205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,00%</w:t>
                        </w:r>
                      </w:p>
                    </w:txbxContent>
                  </v:textbox>
                </v:rect>
                <v:rect id="Rectangle 70" style="position:absolute;width:10002;height:1446;left:198;top:19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Celkem bez DPH</w:t>
                        </w:r>
                      </w:p>
                    </w:txbxContent>
                  </v:textbox>
                </v:rect>
                <v:shape id="Shape 4368" style="position:absolute;width:15760;height:91;left:8945;top:3370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69" style="position:absolute;width:15760;height:91;left:8945;top:5138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70" style="position:absolute;width:15760;height:91;left:8945;top:6905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71" style="position:absolute;width:15760;height:91;left:8945;top:8673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72" style="position:absolute;width:15760;height:91;left:8945;top:11858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73" style="position:absolute;width:15760;height:91;left:8945;top:15486;" coordsize="1576070,9144" path="m0,0l1576070,0l1576070,9144l0,9144l0,0">
                  <v:stroke weight="0pt" endcap="flat" joinstyle="miter" miterlimit="10" on="false" color="#000000" opacity="0"/>
                  <v:fill on="true" color="#f2f2f2"/>
                </v:shape>
                <v:shape id="Shape 4374" style="position:absolute;width:17056;height:91;left:38121;top:3370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75" style="position:absolute;width:17056;height:91;left:38121;top:5138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76" style="position:absolute;width:17056;height:91;left:38121;top:6905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77" style="position:absolute;width:17056;height:91;left:38121;top:8673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78" style="position:absolute;width:17056;height:91;left:38121;top:11858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79" style="position:absolute;width:17056;height:91;left:38121;top:14282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  <v:shape id="Shape 4380" style="position:absolute;width:17056;height:91;left:38121;top:15486;" coordsize="1705610,9144" path="m0,0l1705610,0l1705610,9144l0,9144l0,0">
                  <v:stroke weight="0pt" endcap="flat" joinstyle="miter" miterlimit="10" on="false" color="#000000" opacity="0"/>
                  <v:fill on="true" color="#f2f2f2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595959"/>
          <w:sz w:val="15"/>
        </w:rPr>
        <w:t>Jméno</w:t>
      </w:r>
    </w:p>
    <w:tbl>
      <w:tblPr>
        <w:tblStyle w:val="TableGrid"/>
        <w:tblW w:w="6006" w:type="dxa"/>
        <w:tblInd w:w="536" w:type="dxa"/>
        <w:tblCellMar>
          <w:top w:w="7" w:type="dxa"/>
          <w:left w:w="31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4425"/>
        <w:gridCol w:w="1581"/>
      </w:tblGrid>
      <w:tr w:rsidR="00593F5F">
        <w:trPr>
          <w:trHeight w:val="42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93F5F" w:rsidRDefault="00E17695">
            <w:pPr>
              <w:spacing w:after="35"/>
            </w:pPr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 xml:space="preserve">DPH </w:t>
            </w:r>
          </w:p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sz w:val="15"/>
              </w:rPr>
              <w:t xml:space="preserve">Cena Celkem vč. DPH 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93F5F" w:rsidRDefault="00E17695">
            <w:pPr>
              <w:spacing w:after="0"/>
              <w:ind w:left="657" w:hanging="72"/>
              <w:jc w:val="both"/>
            </w:pPr>
            <w:r>
              <w:rPr>
                <w:rFonts w:ascii="Arial" w:eastAsia="Arial" w:hAnsi="Arial" w:cs="Arial"/>
                <w:b/>
                <w:color w:val="262626"/>
                <w:sz w:val="15"/>
                <w:u w:val="single" w:color="000000"/>
              </w:rPr>
              <w:t xml:space="preserve">15 361,50 Kč </w:t>
            </w:r>
            <w:r>
              <w:rPr>
                <w:rFonts w:ascii="Arial" w:eastAsia="Arial" w:hAnsi="Arial" w:cs="Arial"/>
                <w:b/>
                <w:color w:val="262626"/>
                <w:sz w:val="18"/>
              </w:rPr>
              <w:t>88 512 Kč</w:t>
            </w:r>
          </w:p>
        </w:tc>
      </w:tr>
    </w:tbl>
    <w:p w:rsidR="00593F5F" w:rsidRDefault="00E17695">
      <w:pPr>
        <w:pStyle w:val="Nadpis1"/>
        <w:ind w:left="571"/>
      </w:pPr>
      <w:r>
        <w:t>Platební podmínky</w:t>
      </w:r>
    </w:p>
    <w:p w:rsidR="00593F5F" w:rsidRDefault="00E17695">
      <w:pPr>
        <w:spacing w:after="32"/>
        <w:ind w:left="536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164592"/>
                <wp:effectExtent l="0" t="0" r="0" b="0"/>
                <wp:docPr id="2966" name="Group 2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164592"/>
                          <a:chOff x="0" y="0"/>
                          <a:chExt cx="5517769" cy="164592"/>
                        </a:xfrm>
                      </wpg:grpSpPr>
                      <pic:pic xmlns:pic="http://schemas.openxmlformats.org/drawingml/2006/picture">
                        <pic:nvPicPr>
                          <pic:cNvPr id="4084" name="Picture 40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-7238"/>
                            <a:ext cx="5522977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1" name="Shape 4381"/>
                        <wps:cNvSpPr/>
                        <wps:spPr>
                          <a:xfrm>
                            <a:off x="0" y="42672"/>
                            <a:ext cx="551776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769" h="121920">
                                <a:moveTo>
                                  <a:pt x="0" y="0"/>
                                </a:moveTo>
                                <a:lnTo>
                                  <a:pt x="5517769" y="0"/>
                                </a:lnTo>
                                <a:lnTo>
                                  <a:pt x="5517769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6" style="width:434.47pt;height:12.96pt;mso-position-horizontal-relative:char;mso-position-vertical-relative:line" coordsize="55177,1645">
                <v:shape id="Picture 4084" style="position:absolute;width:55229;height:518;left:-48;top:-72;" filled="f">
                  <v:imagedata r:id="rId12"/>
                </v:shape>
                <v:shape id="Shape 4382" style="position:absolute;width:55177;height:1219;left:0;top:426;" coordsize="5517769,121920" path="m0,0l5517769,0l5517769,121920l0,121920l0,0">
                  <v:stroke weight="0pt" endcap="flat" joinstyle="miter" miterlimit="10" on="false" color="#000000" opacity="0"/>
                  <v:fill on="true" color="#ff0000"/>
                </v:shape>
              </v:group>
            </w:pict>
          </mc:Fallback>
        </mc:AlternateContent>
      </w:r>
    </w:p>
    <w:p w:rsidR="00593F5F" w:rsidRDefault="00E17695">
      <w:pPr>
        <w:numPr>
          <w:ilvl w:val="0"/>
          <w:numId w:val="1"/>
        </w:numPr>
        <w:spacing w:after="0"/>
        <w:ind w:hanging="172"/>
      </w:pPr>
      <w:r>
        <w:rPr>
          <w:rFonts w:ascii="Arial" w:eastAsia="Arial" w:hAnsi="Arial" w:cs="Arial"/>
          <w:sz w:val="15"/>
        </w:rPr>
        <w:t xml:space="preserve">platba po </w:t>
      </w:r>
      <w:proofErr w:type="spellStart"/>
      <w:r>
        <w:rPr>
          <w:rFonts w:ascii="Arial" w:eastAsia="Arial" w:hAnsi="Arial" w:cs="Arial"/>
          <w:sz w:val="15"/>
        </w:rPr>
        <w:t>dosouhlasení</w:t>
      </w:r>
      <w:proofErr w:type="spellEnd"/>
      <w:r>
        <w:rPr>
          <w:rFonts w:ascii="Arial" w:eastAsia="Arial" w:hAnsi="Arial" w:cs="Arial"/>
          <w:sz w:val="15"/>
        </w:rPr>
        <w:t xml:space="preserve"> cenové nabídky ve výši 70% z celkové částky</w:t>
      </w:r>
    </w:p>
    <w:p w:rsidR="00593F5F" w:rsidRDefault="00E17695">
      <w:pPr>
        <w:numPr>
          <w:ilvl w:val="0"/>
          <w:numId w:val="1"/>
        </w:numPr>
        <w:spacing w:after="260"/>
        <w:ind w:hanging="172"/>
      </w:pPr>
      <w:r>
        <w:rPr>
          <w:rFonts w:ascii="Arial" w:eastAsia="Arial" w:hAnsi="Arial" w:cs="Arial"/>
          <w:sz w:val="15"/>
        </w:rPr>
        <w:t>platba při předání díla ve výši 30% z celkové částky</w:t>
      </w:r>
    </w:p>
    <w:p w:rsidR="00593F5F" w:rsidRDefault="00E17695">
      <w:pPr>
        <w:pStyle w:val="Nadpis1"/>
        <w:ind w:left="571"/>
      </w:pPr>
      <w:r>
        <w:t>Popis</w:t>
      </w:r>
    </w:p>
    <w:p w:rsidR="00593F5F" w:rsidRDefault="00E17695">
      <w:pPr>
        <w:spacing w:after="1032"/>
        <w:ind w:left="536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156972"/>
                <wp:effectExtent l="0" t="0" r="0" b="0"/>
                <wp:docPr id="2968" name="Group 2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156972"/>
                          <a:chOff x="0" y="0"/>
                          <a:chExt cx="5517769" cy="156972"/>
                        </a:xfrm>
                      </wpg:grpSpPr>
                      <pic:pic xmlns:pic="http://schemas.openxmlformats.org/drawingml/2006/picture">
                        <pic:nvPicPr>
                          <pic:cNvPr id="4085" name="Picture 408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-7238"/>
                            <a:ext cx="5522977" cy="42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7" name="Shape 4387"/>
                        <wps:cNvSpPr/>
                        <wps:spPr>
                          <a:xfrm>
                            <a:off x="0" y="35052"/>
                            <a:ext cx="3813683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3683" h="121920">
                                <a:moveTo>
                                  <a:pt x="0" y="0"/>
                                </a:moveTo>
                                <a:lnTo>
                                  <a:pt x="3813683" y="0"/>
                                </a:lnTo>
                                <a:lnTo>
                                  <a:pt x="3813683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8" style="width:434.47pt;height:12.36pt;mso-position-horizontal-relative:char;mso-position-vertical-relative:line" coordsize="55177,1569">
                <v:shape id="Picture 4085" style="position:absolute;width:55229;height:426;left:-48;top:-72;" filled="f">
                  <v:imagedata r:id="rId14"/>
                </v:shape>
                <v:shape id="Shape 4388" style="position:absolute;width:38136;height:1219;left:0;top:350;" coordsize="3813683,121920" path="m0,0l3813683,0l3813683,121920l0,121920l0,0">
                  <v:stroke weight="0pt" endcap="flat" joinstyle="miter" miterlimit="10" on="false" color="#000000" opacity="0"/>
                  <v:fill on="true" color="#ff0000"/>
                </v:shape>
              </v:group>
            </w:pict>
          </mc:Fallback>
        </mc:AlternateContent>
      </w:r>
    </w:p>
    <w:p w:rsidR="00593F5F" w:rsidRDefault="00E17695">
      <w:pPr>
        <w:pStyle w:val="Nadpis1"/>
        <w:ind w:left="571"/>
      </w:pPr>
      <w:r>
        <w:t>Zpracoval</w:t>
      </w:r>
    </w:p>
    <w:p w:rsidR="00593F5F" w:rsidRDefault="00E17695">
      <w:pPr>
        <w:spacing w:after="432"/>
        <w:ind w:left="536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274320"/>
                <wp:effectExtent l="0" t="0" r="0" b="0"/>
                <wp:docPr id="2969" name="Group 2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274320"/>
                          <a:chOff x="0" y="0"/>
                          <a:chExt cx="5517769" cy="274320"/>
                        </a:xfrm>
                      </wpg:grpSpPr>
                      <pic:pic xmlns:pic="http://schemas.openxmlformats.org/drawingml/2006/picture">
                        <pic:nvPicPr>
                          <pic:cNvPr id="4086" name="Picture 408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-5968"/>
                            <a:ext cx="5522977" cy="51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9" name="Shape 4389"/>
                        <wps:cNvSpPr/>
                        <wps:spPr>
                          <a:xfrm>
                            <a:off x="0" y="42672"/>
                            <a:ext cx="551776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769" h="121920">
                                <a:moveTo>
                                  <a:pt x="0" y="0"/>
                                </a:moveTo>
                                <a:lnTo>
                                  <a:pt x="5517769" y="0"/>
                                </a:lnTo>
                                <a:lnTo>
                                  <a:pt x="5517769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5002734" y="154046"/>
                            <a:ext cx="654193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26.10.2023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0" name="Shape 4390"/>
                        <wps:cNvSpPr/>
                        <wps:spPr>
                          <a:xfrm>
                            <a:off x="0" y="265176"/>
                            <a:ext cx="2810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510" h="9144">
                                <a:moveTo>
                                  <a:pt x="0" y="0"/>
                                </a:moveTo>
                                <a:lnTo>
                                  <a:pt x="2810510" y="0"/>
                                </a:lnTo>
                                <a:lnTo>
                                  <a:pt x="2810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3812109" y="265176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9" style="width:434.47pt;height:21.6pt;mso-position-horizontal-relative:char;mso-position-vertical-relative:line" coordsize="55177,2743">
                <v:shape id="Picture 4086" style="position:absolute;width:55229;height:518;left:-48;top:-59;" filled="f">
                  <v:imagedata r:id="rId16"/>
                </v:shape>
                <v:shape id="Shape 4392" style="position:absolute;width:55177;height:1219;left:0;top:426;" coordsize="5517769,121920" path="m0,0l5517769,0l5517769,121920l0,121920l0,0">
                  <v:stroke weight="0pt" endcap="flat" joinstyle="miter" miterlimit="10" on="false" color="#000000" opacity="0"/>
                  <v:fill on="true" color="#ffffff"/>
                </v:shape>
                <v:rect id="Rectangle 62" style="position:absolute;width:6541;height:1446;left:50027;top:1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26.10.2023</w:t>
                        </w:r>
                      </w:p>
                    </w:txbxContent>
                  </v:textbox>
                </v:rect>
                <v:shape id="Shape 4393" style="position:absolute;width:28105;height:91;left:0;top:2651;" coordsize="2810510,9144" path="m0,0l2810510,0l2810510,9144l0,9144l0,0">
                  <v:stroke weight="0pt" endcap="flat" joinstyle="miter" miterlimit="10" on="false" color="#000000" opacity="0"/>
                  <v:fill on="true" color="#595959"/>
                </v:shape>
                <v:shape id="Shape 4394" style="position:absolute;width:17056;height:91;left:38121;top:2651;" coordsize="1705610,9144" path="m0,0l1705610,0l1705610,9144l0,9144l0,0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rPr>
          <w:rFonts w:ascii="Arial" w:eastAsia="Arial" w:hAnsi="Arial" w:cs="Arial"/>
          <w:color w:val="595959"/>
          <w:sz w:val="15"/>
        </w:rPr>
        <w:t>Jaroslava Jelínková</w:t>
      </w:r>
    </w:p>
    <w:p w:rsidR="00593F5F" w:rsidRDefault="00E17695">
      <w:pPr>
        <w:pStyle w:val="Nadpis1"/>
        <w:ind w:left="571"/>
      </w:pPr>
      <w:r>
        <w:t>Odsouhlasil</w:t>
      </w:r>
    </w:p>
    <w:p w:rsidR="00593F5F" w:rsidRDefault="00E17695">
      <w:pPr>
        <w:spacing w:after="0"/>
        <w:ind w:left="536"/>
      </w:pPr>
      <w:r>
        <w:rPr>
          <w:noProof/>
        </w:rPr>
        <mc:AlternateContent>
          <mc:Choice Requires="wpg">
            <w:drawing>
              <wp:inline distT="0" distB="0" distL="0" distR="0">
                <wp:extent cx="5517769" cy="280416"/>
                <wp:effectExtent l="0" t="0" r="0" b="0"/>
                <wp:docPr id="2970" name="Group 29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769" cy="280416"/>
                          <a:chOff x="0" y="0"/>
                          <a:chExt cx="5517769" cy="280416"/>
                        </a:xfrm>
                      </wpg:grpSpPr>
                      <pic:pic xmlns:pic="http://schemas.openxmlformats.org/drawingml/2006/picture">
                        <pic:nvPicPr>
                          <pic:cNvPr id="4087" name="Picture 408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-4876" y="-5460"/>
                            <a:ext cx="5522977" cy="39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5" name="Shape 4395"/>
                        <wps:cNvSpPr/>
                        <wps:spPr>
                          <a:xfrm>
                            <a:off x="0" y="35052"/>
                            <a:ext cx="551776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7769" h="121920">
                                <a:moveTo>
                                  <a:pt x="0" y="0"/>
                                </a:moveTo>
                                <a:lnTo>
                                  <a:pt x="5517769" y="0"/>
                                </a:lnTo>
                                <a:lnTo>
                                  <a:pt x="5517769" y="121920"/>
                                </a:lnTo>
                                <a:lnTo>
                                  <a:pt x="0" y="1219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9812" y="177404"/>
                            <a:ext cx="853966" cy="121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Dvořák Tomáš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002734" y="160142"/>
                            <a:ext cx="654193" cy="14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5"/>
                                </w:rPr>
                                <w:t>26.10.2023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9812" y="42794"/>
                            <a:ext cx="36041" cy="144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93F5F" w:rsidRDefault="00E17695">
                              <w:r>
                                <w:rPr>
                                  <w:rFonts w:ascii="Arial" w:eastAsia="Arial" w:hAnsi="Arial" w:cs="Arial"/>
                                  <w:color w:val="595959"/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Shape 4396"/>
                        <wps:cNvSpPr/>
                        <wps:spPr>
                          <a:xfrm>
                            <a:off x="0" y="271273"/>
                            <a:ext cx="2810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510" h="9144">
                                <a:moveTo>
                                  <a:pt x="0" y="0"/>
                                </a:moveTo>
                                <a:lnTo>
                                  <a:pt x="2810510" y="0"/>
                                </a:lnTo>
                                <a:lnTo>
                                  <a:pt x="2810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812109" y="271273"/>
                            <a:ext cx="1705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 h="9144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  <a:lnTo>
                                  <a:pt x="1705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70" style="width:434.47pt;height:22.08pt;mso-position-horizontal-relative:char;mso-position-vertical-relative:line" coordsize="55177,2804">
                <v:shape id="Picture 4087" style="position:absolute;width:55229;height:396;left:-48;top:-54;" filled="f">
                  <v:imagedata r:id="rId18"/>
                </v:shape>
                <v:shape id="Shape 4398" style="position:absolute;width:55177;height:1219;left:0;top:350;" coordsize="5517769,121920" path="m0,0l5517769,0l5517769,121920l0,121920l0,0">
                  <v:stroke weight="0pt" endcap="flat" joinstyle="miter" miterlimit="10" on="false" color="#000000" opacity="0"/>
                  <v:fill on="true" color="#ffffff"/>
                </v:shape>
                <v:rect id="Rectangle 64" style="position:absolute;width:8539;height:1219;left:198;top:17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Dvořák Tomáš</w:t>
                        </w:r>
                      </w:p>
                    </w:txbxContent>
                  </v:textbox>
                </v:rect>
                <v:rect id="Rectangle 65" style="position:absolute;width:6541;height:1446;left:50027;top:1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5"/>
                          </w:rPr>
                          <w:t xml:space="preserve">26.10.2023</w:t>
                        </w:r>
                      </w:p>
                    </w:txbxContent>
                  </v:textbox>
                </v:rect>
                <v:rect id="Rectangle 67" style="position:absolute;width:360;height:1446;left:198;top:4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595959"/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99" style="position:absolute;width:28105;height:91;left:0;top:2712;" coordsize="2810510,9144" path="m0,0l2810510,0l2810510,9144l0,9144l0,0">
                  <v:stroke weight="0pt" endcap="flat" joinstyle="miter" miterlimit="10" on="false" color="#000000" opacity="0"/>
                  <v:fill on="true" color="#595959"/>
                </v:shape>
                <v:shape id="Shape 4400" style="position:absolute;width:17056;height:91;left:38121;top:2712;" coordsize="1705610,9144" path="m0,0l1705610,0l1705610,9144l0,9144l0,0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</w:p>
    <w:p w:rsidR="00593F5F" w:rsidRDefault="00E17695">
      <w:pPr>
        <w:spacing w:after="0"/>
        <w:ind w:left="3460"/>
        <w:jc w:val="center"/>
      </w:pPr>
      <w:r>
        <w:rPr>
          <w:rFonts w:ascii="Arial" w:eastAsia="Arial" w:hAnsi="Arial" w:cs="Arial"/>
          <w:b/>
          <w:color w:val="595959"/>
          <w:sz w:val="15"/>
        </w:rPr>
        <w:t xml:space="preserve">  </w:t>
      </w:r>
    </w:p>
    <w:p w:rsidR="00593F5F" w:rsidRDefault="00E17695">
      <w:pPr>
        <w:pStyle w:val="Nadpis1"/>
        <w:ind w:left="17" w:firstLine="0"/>
      </w:pPr>
      <w:r>
        <w:rPr>
          <w:sz w:val="32"/>
        </w:rPr>
        <w:t>Položkový rozpočet</w:t>
      </w:r>
    </w:p>
    <w:tbl>
      <w:tblPr>
        <w:tblStyle w:val="TableGrid"/>
        <w:tblW w:w="9828" w:type="dxa"/>
        <w:tblInd w:w="-29" w:type="dxa"/>
        <w:tblCellMar>
          <w:top w:w="21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750"/>
        <w:gridCol w:w="5089"/>
        <w:gridCol w:w="997"/>
        <w:gridCol w:w="1078"/>
        <w:gridCol w:w="914"/>
      </w:tblGrid>
      <w:tr w:rsidR="00593F5F">
        <w:trPr>
          <w:trHeight w:val="569"/>
        </w:trPr>
        <w:tc>
          <w:tcPr>
            <w:tcW w:w="1750" w:type="dxa"/>
            <w:tcBorders>
              <w:top w:val="single" w:sz="26" w:space="0" w:color="auto"/>
              <w:left w:val="nil"/>
              <w:bottom w:val="single" w:sz="26" w:space="0" w:color="auto"/>
              <w:right w:val="nil"/>
            </w:tcBorders>
            <w:vAlign w:val="bottom"/>
          </w:tcPr>
          <w:p w:rsidR="00593F5F" w:rsidRDefault="00E17695">
            <w:pPr>
              <w:spacing w:after="0"/>
              <w:ind w:left="29"/>
            </w:pPr>
            <w:r>
              <w:rPr>
                <w:rFonts w:ascii="Impact" w:eastAsia="Impact" w:hAnsi="Impact" w:cs="Impact"/>
                <w:color w:val="595959"/>
                <w:sz w:val="20"/>
              </w:rPr>
              <w:t xml:space="preserve">SEZNAM MATERIÁLU </w:t>
            </w:r>
          </w:p>
        </w:tc>
        <w:tc>
          <w:tcPr>
            <w:tcW w:w="5089" w:type="dxa"/>
            <w:tcBorders>
              <w:top w:val="single" w:sz="26" w:space="0" w:color="auto"/>
              <w:left w:val="nil"/>
              <w:bottom w:val="single" w:sz="26" w:space="0" w:color="auto"/>
              <w:right w:val="nil"/>
            </w:tcBorders>
          </w:tcPr>
          <w:p w:rsidR="00593F5F" w:rsidRDefault="00593F5F"/>
        </w:tc>
        <w:tc>
          <w:tcPr>
            <w:tcW w:w="997" w:type="dxa"/>
            <w:tcBorders>
              <w:top w:val="single" w:sz="26" w:space="0" w:color="auto"/>
              <w:left w:val="nil"/>
              <w:bottom w:val="single" w:sz="26" w:space="0" w:color="auto"/>
              <w:right w:val="nil"/>
            </w:tcBorders>
          </w:tcPr>
          <w:p w:rsidR="00593F5F" w:rsidRDefault="00593F5F"/>
        </w:tc>
        <w:tc>
          <w:tcPr>
            <w:tcW w:w="1078" w:type="dxa"/>
            <w:tcBorders>
              <w:top w:val="single" w:sz="26" w:space="0" w:color="auto"/>
              <w:left w:val="nil"/>
              <w:bottom w:val="single" w:sz="26" w:space="0" w:color="auto"/>
              <w:right w:val="nil"/>
            </w:tcBorders>
          </w:tcPr>
          <w:p w:rsidR="00593F5F" w:rsidRDefault="00593F5F"/>
        </w:tc>
        <w:tc>
          <w:tcPr>
            <w:tcW w:w="914" w:type="dxa"/>
            <w:tcBorders>
              <w:top w:val="single" w:sz="26" w:space="0" w:color="auto"/>
              <w:left w:val="nil"/>
              <w:bottom w:val="single" w:sz="26" w:space="0" w:color="auto"/>
              <w:right w:val="nil"/>
            </w:tcBorders>
          </w:tcPr>
          <w:p w:rsidR="00593F5F" w:rsidRDefault="00593F5F"/>
        </w:tc>
      </w:tr>
      <w:tr w:rsidR="00593F5F">
        <w:trPr>
          <w:trHeight w:val="256"/>
        </w:trPr>
        <w:tc>
          <w:tcPr>
            <w:tcW w:w="1750" w:type="dxa"/>
            <w:tcBorders>
              <w:top w:val="single" w:sz="26" w:space="0" w:color="auto"/>
              <w:left w:val="nil"/>
              <w:bottom w:val="single" w:sz="6" w:space="0" w:color="D9D9D9"/>
              <w:right w:val="nil"/>
            </w:tcBorders>
            <w:shd w:val="clear" w:color="auto" w:fill="FFFFFF"/>
            <w:vAlign w:val="bottom"/>
          </w:tcPr>
          <w:p w:rsidR="00593F5F" w:rsidRDefault="00E17695">
            <w:pPr>
              <w:tabs>
                <w:tab w:val="right" w:pos="1716"/>
              </w:tabs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Položka</w:t>
            </w:r>
            <w:r>
              <w:rPr>
                <w:rFonts w:ascii="Arial" w:eastAsia="Arial" w:hAnsi="Arial" w:cs="Arial"/>
                <w:b/>
                <w:color w:val="595959"/>
                <w:sz w:val="15"/>
              </w:rPr>
              <w:tab/>
              <w:t>kód zboží</w:t>
            </w:r>
          </w:p>
        </w:tc>
        <w:tc>
          <w:tcPr>
            <w:tcW w:w="5089" w:type="dxa"/>
            <w:tcBorders>
              <w:top w:val="single" w:sz="26" w:space="0" w:color="auto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right="115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Popis</w:t>
            </w:r>
          </w:p>
        </w:tc>
        <w:tc>
          <w:tcPr>
            <w:tcW w:w="997" w:type="dxa"/>
            <w:tcBorders>
              <w:top w:val="single" w:sz="26" w:space="0" w:color="auto"/>
              <w:left w:val="nil"/>
              <w:bottom w:val="single" w:sz="6" w:space="0" w:color="D9D9D9"/>
              <w:right w:val="nil"/>
            </w:tcBorders>
            <w:shd w:val="clear" w:color="auto" w:fill="FFFFFF"/>
            <w:vAlign w:val="bottom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Množství</w:t>
            </w:r>
          </w:p>
        </w:tc>
        <w:tc>
          <w:tcPr>
            <w:tcW w:w="1078" w:type="dxa"/>
            <w:tcBorders>
              <w:top w:val="single" w:sz="26" w:space="0" w:color="auto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Náklady</w:t>
            </w:r>
          </w:p>
        </w:tc>
        <w:tc>
          <w:tcPr>
            <w:tcW w:w="914" w:type="dxa"/>
            <w:tcBorders>
              <w:top w:val="single" w:sz="26" w:space="0" w:color="auto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12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Celkem</w:t>
            </w:r>
          </w:p>
        </w:tc>
      </w:tr>
      <w:tr w:rsidR="00593F5F">
        <w:trPr>
          <w:trHeight w:val="202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 xml:space="preserve">VIESSMANN </w:t>
            </w:r>
            <w:proofErr w:type="spellStart"/>
            <w:r>
              <w:rPr>
                <w:rFonts w:ascii="Arial" w:eastAsia="Arial" w:hAnsi="Arial" w:cs="Arial"/>
                <w:b/>
                <w:color w:val="595959"/>
                <w:sz w:val="15"/>
              </w:rPr>
              <w:t>Vitodens</w:t>
            </w:r>
            <w:proofErr w:type="spellEnd"/>
            <w:r>
              <w:rPr>
                <w:rFonts w:ascii="Arial" w:eastAsia="Arial" w:hAnsi="Arial" w:cs="Arial"/>
                <w:b/>
                <w:color w:val="595959"/>
                <w:sz w:val="15"/>
              </w:rPr>
              <w:t xml:space="preserve"> 050-W 25 kW</w:t>
            </w:r>
          </w:p>
        </w:tc>
        <w:tc>
          <w:tcPr>
            <w:tcW w:w="99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271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07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51 100,00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51 100,00 Kč</w:t>
            </w:r>
          </w:p>
        </w:tc>
      </w:tr>
      <w:tr w:rsidR="00593F5F">
        <w:trPr>
          <w:trHeight w:val="202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Magnetický filtr</w:t>
            </w:r>
          </w:p>
        </w:tc>
        <w:tc>
          <w:tcPr>
            <w:tcW w:w="99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271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07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2 900,00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2 900,00 Kč</w:t>
            </w:r>
          </w:p>
        </w:tc>
      </w:tr>
      <w:tr w:rsidR="00593F5F">
        <w:trPr>
          <w:trHeight w:val="202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3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Instalační materiál</w:t>
            </w:r>
          </w:p>
        </w:tc>
        <w:tc>
          <w:tcPr>
            <w:tcW w:w="99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271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07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4 000,00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4 000,00 Kč</w:t>
            </w:r>
          </w:p>
        </w:tc>
      </w:tr>
      <w:tr w:rsidR="00593F5F">
        <w:trPr>
          <w:trHeight w:val="36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593F5F"/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E17695">
            <w:pPr>
              <w:spacing w:after="0"/>
              <w:ind w:right="93"/>
            </w:pPr>
            <w:r>
              <w:rPr>
                <w:rFonts w:ascii="Arial" w:eastAsia="Arial" w:hAnsi="Arial" w:cs="Arial"/>
                <w:b/>
                <w:color w:val="FF0000"/>
                <w:sz w:val="15"/>
              </w:rPr>
              <w:t>v ceně nejsou zahrnuty stavební práce - začištění po stávajícím zařízení</w:t>
            </w:r>
          </w:p>
        </w:tc>
        <w:tc>
          <w:tcPr>
            <w:tcW w:w="99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593F5F"/>
        </w:tc>
        <w:tc>
          <w:tcPr>
            <w:tcW w:w="107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593F5F"/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:rsidR="00593F5F" w:rsidRDefault="00593F5F"/>
        </w:tc>
      </w:tr>
    </w:tbl>
    <w:p w:rsidR="00593F5F" w:rsidRDefault="00E17695">
      <w:pPr>
        <w:spacing w:after="76"/>
        <w:ind w:left="-38" w:right="-33"/>
      </w:pPr>
      <w:r>
        <w:rPr>
          <w:noProof/>
        </w:rPr>
        <mc:AlternateContent>
          <mc:Choice Requires="wpg">
            <w:drawing>
              <wp:inline distT="0" distB="0" distL="0" distR="0">
                <wp:extent cx="6246622" cy="9144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622" cy="9144"/>
                          <a:chOff x="0" y="0"/>
                          <a:chExt cx="6246622" cy="9144"/>
                        </a:xfrm>
                      </wpg:grpSpPr>
                      <wps:wsp>
                        <wps:cNvPr id="4401" name="Shape 4401"/>
                        <wps:cNvSpPr/>
                        <wps:spPr>
                          <a:xfrm>
                            <a:off x="0" y="0"/>
                            <a:ext cx="62466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622" h="9144">
                                <a:moveTo>
                                  <a:pt x="0" y="0"/>
                                </a:moveTo>
                                <a:lnTo>
                                  <a:pt x="6246622" y="0"/>
                                </a:lnTo>
                                <a:lnTo>
                                  <a:pt x="62466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36" style="width:491.86pt;height:0.719971pt;mso-position-horizontal-relative:char;mso-position-vertical-relative:line" coordsize="62466,91">
                <v:shape id="Shape 4402" style="position:absolute;width:62466;height:91;left:0;top:0;" coordsize="6246622,9144" path="m0,0l6246622,0l6246622,9144l0,9144l0,0">
                  <v:stroke weight="0pt" endcap="flat" joinstyle="miter" miterlimit="10" on="false" color="#000000" opacity="0"/>
                  <v:fill on="true" color="#d9d9d9"/>
                </v:shape>
              </v:group>
            </w:pict>
          </mc:Fallback>
        </mc:AlternateContent>
      </w:r>
    </w:p>
    <w:p w:rsidR="00593F5F" w:rsidRDefault="00E17695">
      <w:pPr>
        <w:pStyle w:val="Nadpis2"/>
      </w:pPr>
      <w:r>
        <w:t>SEZNAM PRACÍ</w:t>
      </w:r>
    </w:p>
    <w:tbl>
      <w:tblPr>
        <w:tblStyle w:val="TableGrid"/>
        <w:tblW w:w="9828" w:type="dxa"/>
        <w:tblInd w:w="-29" w:type="dxa"/>
        <w:tblCellMar>
          <w:top w:w="9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750"/>
        <w:gridCol w:w="5090"/>
        <w:gridCol w:w="636"/>
        <w:gridCol w:w="1438"/>
        <w:gridCol w:w="914"/>
      </w:tblGrid>
      <w:tr w:rsidR="00593F5F">
        <w:trPr>
          <w:trHeight w:val="211"/>
        </w:trPr>
        <w:tc>
          <w:tcPr>
            <w:tcW w:w="1750" w:type="dxa"/>
            <w:tcBorders>
              <w:top w:val="doub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5089" w:type="dxa"/>
            <w:tcBorders>
              <w:top w:val="doub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Demontáž starého kotle</w:t>
            </w:r>
          </w:p>
        </w:tc>
        <w:tc>
          <w:tcPr>
            <w:tcW w:w="636" w:type="dxa"/>
            <w:tcBorders>
              <w:top w:val="doub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doub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2 000,00 Kč</w:t>
            </w:r>
          </w:p>
        </w:tc>
        <w:tc>
          <w:tcPr>
            <w:tcW w:w="914" w:type="dxa"/>
            <w:tcBorders>
              <w:top w:val="doub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2 000,00 Kč</w:t>
            </w:r>
          </w:p>
        </w:tc>
      </w:tr>
      <w:tr w:rsidR="00593F5F">
        <w:trPr>
          <w:trHeight w:val="18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 xml:space="preserve">Montáž nového kotle a </w:t>
            </w:r>
            <w:proofErr w:type="spellStart"/>
            <w:r>
              <w:rPr>
                <w:rFonts w:ascii="Arial" w:eastAsia="Arial" w:hAnsi="Arial" w:cs="Arial"/>
                <w:b/>
                <w:color w:val="595959"/>
                <w:sz w:val="15"/>
              </w:rPr>
              <w:t>dopojení</w:t>
            </w:r>
            <w:proofErr w:type="spellEnd"/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4 000,00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4 000,00 Kč</w:t>
            </w:r>
          </w:p>
        </w:tc>
      </w:tr>
      <w:tr w:rsidR="00593F5F">
        <w:trPr>
          <w:trHeight w:val="18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lastRenderedPageBreak/>
              <w:t>3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color w:val="595959"/>
                <w:sz w:val="15"/>
              </w:rPr>
              <w:t>Motáž</w:t>
            </w:r>
            <w:proofErr w:type="spellEnd"/>
            <w:r>
              <w:rPr>
                <w:rFonts w:ascii="Arial" w:eastAsia="Arial" w:hAnsi="Arial" w:cs="Arial"/>
                <w:b/>
                <w:color w:val="595959"/>
                <w:sz w:val="15"/>
              </w:rPr>
              <w:t xml:space="preserve"> odkouření (skrz zeď)</w:t>
            </w:r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2 500,00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2 500,00 Kč</w:t>
            </w:r>
          </w:p>
        </w:tc>
      </w:tr>
      <w:tr w:rsidR="00593F5F">
        <w:trPr>
          <w:trHeight w:val="18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4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Autorizované uvedení kotle do provozu</w:t>
            </w:r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1 850,00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1 850,00 Kč</w:t>
            </w:r>
          </w:p>
        </w:tc>
      </w:tr>
      <w:tr w:rsidR="00593F5F">
        <w:trPr>
          <w:trHeight w:val="18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5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Revize plynu</w:t>
            </w:r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2 100,00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2 100,00 Kč</w:t>
            </w:r>
          </w:p>
        </w:tc>
      </w:tr>
      <w:tr w:rsidR="00593F5F">
        <w:trPr>
          <w:trHeight w:val="180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color w:val="595959"/>
                <w:sz w:val="15"/>
              </w:rPr>
              <w:t>6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Revize komínu</w:t>
            </w:r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37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2 100,00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8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2 100,00 Kč</w:t>
            </w:r>
          </w:p>
        </w:tc>
      </w:tr>
      <w:tr w:rsidR="00593F5F">
        <w:trPr>
          <w:trHeight w:val="181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322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7</w:t>
            </w:r>
          </w:p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Přeprava osob a materiálu</w:t>
            </w:r>
          </w:p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22"/>
              <w:jc w:val="center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1</w:t>
            </w:r>
          </w:p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565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600,00 Kč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595959"/>
                <w:sz w:val="15"/>
              </w:rPr>
              <w:t>600,00 Kč</w:t>
            </w:r>
          </w:p>
        </w:tc>
      </w:tr>
      <w:tr w:rsidR="00593F5F">
        <w:trPr>
          <w:trHeight w:val="192"/>
        </w:trPr>
        <w:tc>
          <w:tcPr>
            <w:tcW w:w="1750" w:type="dxa"/>
            <w:tcBorders>
              <w:top w:val="single" w:sz="6" w:space="0" w:color="D9D9D9"/>
              <w:left w:val="nil"/>
              <w:bottom w:val="double" w:sz="6" w:space="0" w:color="FF0000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5089" w:type="dxa"/>
            <w:tcBorders>
              <w:top w:val="single" w:sz="6" w:space="0" w:color="D9D9D9"/>
              <w:left w:val="nil"/>
              <w:bottom w:val="double" w:sz="6" w:space="0" w:color="FF0000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636" w:type="dxa"/>
            <w:tcBorders>
              <w:top w:val="single" w:sz="6" w:space="0" w:color="D9D9D9"/>
              <w:left w:val="nil"/>
              <w:bottom w:val="double" w:sz="6" w:space="0" w:color="FF0000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1438" w:type="dxa"/>
            <w:tcBorders>
              <w:top w:val="single" w:sz="6" w:space="0" w:color="D9D9D9"/>
              <w:left w:val="nil"/>
              <w:bottom w:val="double" w:sz="6" w:space="0" w:color="FF0000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914" w:type="dxa"/>
            <w:tcBorders>
              <w:top w:val="single" w:sz="6" w:space="0" w:color="D9D9D9"/>
              <w:left w:val="nil"/>
              <w:bottom w:val="double" w:sz="6" w:space="0" w:color="FF0000"/>
              <w:right w:val="nil"/>
            </w:tcBorders>
            <w:shd w:val="clear" w:color="auto" w:fill="FFFFFF"/>
          </w:tcPr>
          <w:p w:rsidR="00593F5F" w:rsidRDefault="00593F5F"/>
        </w:tc>
      </w:tr>
      <w:tr w:rsidR="00593F5F">
        <w:trPr>
          <w:trHeight w:val="192"/>
        </w:trPr>
        <w:tc>
          <w:tcPr>
            <w:tcW w:w="1750" w:type="dxa"/>
            <w:tcBorders>
              <w:top w:val="double" w:sz="6" w:space="0" w:color="FF0000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5089" w:type="dxa"/>
            <w:tcBorders>
              <w:top w:val="double" w:sz="6" w:space="0" w:color="FF0000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636" w:type="dxa"/>
            <w:tcBorders>
              <w:top w:val="double" w:sz="6" w:space="0" w:color="FF0000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1438" w:type="dxa"/>
            <w:tcBorders>
              <w:top w:val="double" w:sz="6" w:space="0" w:color="FF0000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914" w:type="dxa"/>
            <w:tcBorders>
              <w:top w:val="double" w:sz="6" w:space="0" w:color="FF0000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</w:tr>
      <w:tr w:rsidR="00593F5F">
        <w:trPr>
          <w:trHeight w:val="192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</w:tr>
      <w:tr w:rsidR="00593F5F">
        <w:trPr>
          <w:trHeight w:val="233"/>
        </w:trPr>
        <w:tc>
          <w:tcPr>
            <w:tcW w:w="175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508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6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593F5F"/>
        </w:tc>
        <w:tc>
          <w:tcPr>
            <w:tcW w:w="1438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493"/>
            </w:pPr>
            <w:r>
              <w:rPr>
                <w:rFonts w:ascii="Arial" w:eastAsia="Arial" w:hAnsi="Arial" w:cs="Arial"/>
                <w:color w:val="595959"/>
                <w:sz w:val="15"/>
              </w:rPr>
              <w:t>Mezisoučet</w:t>
            </w:r>
          </w:p>
        </w:tc>
        <w:tc>
          <w:tcPr>
            <w:tcW w:w="91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FFFFF"/>
          </w:tcPr>
          <w:p w:rsidR="00593F5F" w:rsidRDefault="00E17695">
            <w:pPr>
              <w:spacing w:after="0"/>
              <w:ind w:left="14"/>
              <w:jc w:val="both"/>
            </w:pPr>
            <w:r>
              <w:rPr>
                <w:rFonts w:ascii="Arial" w:eastAsia="Arial" w:hAnsi="Arial" w:cs="Arial"/>
                <w:color w:val="595959"/>
                <w:sz w:val="15"/>
              </w:rPr>
              <w:t>73 150,00 Kč</w:t>
            </w:r>
          </w:p>
        </w:tc>
      </w:tr>
    </w:tbl>
    <w:p w:rsidR="00593F5F" w:rsidRDefault="00E17695">
      <w:pPr>
        <w:tabs>
          <w:tab w:val="center" w:pos="8134"/>
          <w:tab w:val="right" w:pos="9766"/>
        </w:tabs>
        <w:spacing w:after="70"/>
      </w:pPr>
      <w:r>
        <w:tab/>
      </w:r>
      <w:r>
        <w:rPr>
          <w:rFonts w:ascii="Arial" w:eastAsia="Arial" w:hAnsi="Arial" w:cs="Arial"/>
          <w:color w:val="595959"/>
          <w:sz w:val="15"/>
        </w:rPr>
        <w:t>Sazba DPH</w:t>
      </w:r>
      <w:r>
        <w:rPr>
          <w:rFonts w:ascii="Arial" w:eastAsia="Arial" w:hAnsi="Arial" w:cs="Arial"/>
          <w:color w:val="595959"/>
          <w:sz w:val="15"/>
        </w:rPr>
        <w:tab/>
        <w:t>21,00%</w:t>
      </w:r>
    </w:p>
    <w:tbl>
      <w:tblPr>
        <w:tblStyle w:val="TableGrid"/>
        <w:tblpPr w:vertAnchor="text" w:tblpX="8714" w:tblpY="-62"/>
        <w:tblOverlap w:val="never"/>
        <w:tblW w:w="1085" w:type="dxa"/>
        <w:tblInd w:w="0" w:type="dxa"/>
        <w:tblCellMar>
          <w:top w:w="88" w:type="dxa"/>
          <w:left w:w="11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1085"/>
      </w:tblGrid>
      <w:tr w:rsidR="00593F5F">
        <w:trPr>
          <w:trHeight w:val="233"/>
        </w:trPr>
        <w:tc>
          <w:tcPr>
            <w:tcW w:w="10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9D9D9"/>
          </w:tcPr>
          <w:p w:rsidR="00593F5F" w:rsidRDefault="00E1769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262626"/>
                <w:sz w:val="15"/>
              </w:rPr>
              <w:t>15 361,50 Kč</w:t>
            </w:r>
          </w:p>
        </w:tc>
      </w:tr>
      <w:tr w:rsidR="00593F5F">
        <w:trPr>
          <w:trHeight w:val="235"/>
        </w:trPr>
        <w:tc>
          <w:tcPr>
            <w:tcW w:w="10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593F5F" w:rsidRDefault="00E17695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262626"/>
                <w:sz w:val="15"/>
              </w:rPr>
              <w:t>88 512 Kč</w:t>
            </w:r>
          </w:p>
        </w:tc>
      </w:tr>
    </w:tbl>
    <w:p w:rsidR="00593F5F" w:rsidRDefault="00E17695">
      <w:pPr>
        <w:spacing w:after="47" w:line="265" w:lineRule="auto"/>
        <w:ind w:left="10" w:hanging="10"/>
        <w:jc w:val="right"/>
      </w:pPr>
      <w:r>
        <w:rPr>
          <w:rFonts w:ascii="Arial" w:eastAsia="Arial" w:hAnsi="Arial" w:cs="Arial"/>
          <w:b/>
          <w:color w:val="262626"/>
          <w:sz w:val="15"/>
        </w:rPr>
        <w:t>DPH</w:t>
      </w:r>
    </w:p>
    <w:p w:rsidR="00593F5F" w:rsidRDefault="00E17695">
      <w:pPr>
        <w:spacing w:after="9063" w:line="265" w:lineRule="auto"/>
        <w:ind w:left="10" w:hanging="10"/>
        <w:jc w:val="right"/>
      </w:pPr>
      <w:r>
        <w:rPr>
          <w:rFonts w:ascii="Arial" w:eastAsia="Arial" w:hAnsi="Arial" w:cs="Arial"/>
          <w:b/>
          <w:color w:val="262626"/>
          <w:sz w:val="15"/>
        </w:rPr>
        <w:t>Celkový součet</w:t>
      </w:r>
    </w:p>
    <w:p w:rsidR="00593F5F" w:rsidRDefault="00E17695">
      <w:pPr>
        <w:spacing w:after="0"/>
        <w:ind w:right="6"/>
        <w:jc w:val="center"/>
      </w:pPr>
      <w:r>
        <w:rPr>
          <w:rFonts w:ascii="Arial" w:eastAsia="Arial" w:hAnsi="Arial" w:cs="Arial"/>
          <w:sz w:val="15"/>
        </w:rPr>
        <w:t>Stránka 2 z 2</w:t>
      </w:r>
    </w:p>
    <w:sectPr w:rsidR="00593F5F">
      <w:pgSz w:w="11906" w:h="16838"/>
      <w:pgMar w:top="1292" w:right="1075" w:bottom="468" w:left="10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1557"/>
    <w:multiLevelType w:val="hybridMultilevel"/>
    <w:tmpl w:val="A90A5154"/>
    <w:lvl w:ilvl="0" w:tplc="7AA2139C">
      <w:start w:val="1"/>
      <w:numFmt w:val="decimal"/>
      <w:lvlText w:val="%1.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770C9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E54AA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6524B4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8303E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FE80FF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002DF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77EA75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5686E1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5F"/>
    <w:rsid w:val="00593F5F"/>
    <w:rsid w:val="00E1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91A8-E61C-497E-8CE8-0ADC9DB3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586" w:hanging="10"/>
      <w:outlineLvl w:val="0"/>
    </w:pPr>
    <w:rPr>
      <w:rFonts w:ascii="Impact" w:eastAsia="Impact" w:hAnsi="Impact" w:cs="Impact"/>
      <w:color w:val="595959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Impact" w:eastAsia="Impact" w:hAnsi="Impact" w:cs="Impact"/>
      <w:color w:val="59595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Impact" w:eastAsia="Impact" w:hAnsi="Impact" w:cs="Impact"/>
      <w:color w:val="595959"/>
      <w:sz w:val="20"/>
    </w:rPr>
  </w:style>
  <w:style w:type="character" w:customStyle="1" w:styleId="Nadpis1Char">
    <w:name w:val="Nadpis 1 Char"/>
    <w:link w:val="Nadpis1"/>
    <w:rPr>
      <w:rFonts w:ascii="Impact" w:eastAsia="Impact" w:hAnsi="Impact" w:cs="Impact"/>
      <w:color w:val="595959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Terberová</dc:creator>
  <cp:keywords/>
  <cp:lastModifiedBy>Petra</cp:lastModifiedBy>
  <cp:revision>2</cp:revision>
  <dcterms:created xsi:type="dcterms:W3CDTF">2023-10-30T13:30:00Z</dcterms:created>
  <dcterms:modified xsi:type="dcterms:W3CDTF">2023-10-30T13:30:00Z</dcterms:modified>
</cp:coreProperties>
</file>