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49FE" w14:textId="77777777" w:rsidR="00FB37C3" w:rsidRDefault="00D350F7">
      <w:pPr>
        <w:pStyle w:val="NoList1"/>
        <w:jc w:val="right"/>
        <w:rPr>
          <w:rFonts w:ascii="Arial" w:eastAsia="Arial" w:hAnsi="Arial" w:cs="Arial"/>
          <w:b/>
          <w:spacing w:val="8"/>
          <w:sz w:val="22"/>
          <w:szCs w:val="22"/>
          <w:lang w:val="cs-CZ"/>
        </w:rPr>
      </w:pPr>
      <w:r>
        <w:rPr>
          <w:rFonts w:ascii="Arial" w:eastAsia="Arial" w:hAnsi="Arial" w:cs="Arial"/>
          <w:lang w:val="cs-CZ"/>
        </w:rPr>
        <w:pict w14:anchorId="39A1F484">
          <v:group id="_x0000_s4050"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3"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524F33">
        <w:rPr>
          <w:rFonts w:ascii="Arial" w:eastAsia="Arial" w:hAnsi="Arial" w:cs="Arial"/>
          <w:spacing w:val="14"/>
          <w:lang w:val="cs-CZ"/>
        </w:rPr>
        <w:t xml:space="preserve"> </w:t>
      </w:r>
      <w:r w:rsidR="00524F33">
        <w:rPr>
          <w:rFonts w:ascii="Arial" w:eastAsia="Arial" w:hAnsi="Arial" w:cs="Arial"/>
          <w:b/>
          <w:i/>
          <w:spacing w:val="8"/>
          <w:sz w:val="28"/>
          <w:lang w:val="cs-CZ"/>
        </w:rPr>
        <w:t xml:space="preserve"> </w:t>
      </w:r>
      <w:r w:rsidR="00524F33">
        <w:rPr>
          <w:noProof/>
        </w:rPr>
        <mc:AlternateContent>
          <mc:Choice Requires="wps">
            <w:drawing>
              <wp:inline distT="0" distB="0" distL="0" distR="0" wp14:anchorId="152E2D25" wp14:editId="278698F8">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371294D6" w14:textId="77777777" w:rsidR="00FB37C3" w:rsidRDefault="00524F33">
                            <w:pPr>
                              <w:spacing w:after="60"/>
                              <w:jc w:val="center"/>
                            </w:pPr>
                            <w:r>
                              <w:rPr>
                                <w:sz w:val="18"/>
                              </w:rPr>
                              <w:t>MZE-55102/2023-12122</w:t>
                            </w:r>
                          </w:p>
                          <w:p w14:paraId="5EE4944E" w14:textId="77777777" w:rsidR="00FB37C3" w:rsidRDefault="00524F33">
                            <w:pPr>
                              <w:jc w:val="center"/>
                            </w:pPr>
                            <w:r>
                              <w:rPr>
                                <w:noProof/>
                              </w:rPr>
                              <w:drawing>
                                <wp:inline distT="0" distB="0" distL="0" distR="0" wp14:anchorId="749B7113" wp14:editId="0A4DE788">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021A67E1" w14:textId="77777777" w:rsidR="00FB37C3" w:rsidRDefault="00524F33">
                            <w:pPr>
                              <w:jc w:val="center"/>
                            </w:pPr>
                            <w:r>
                              <w:rPr>
                                <w:sz w:val="18"/>
                              </w:rPr>
                              <w:t>mzedms026745049</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152E2D25"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" stroked="f" strokeweight="1pt">
                <v:textbox inset="0,1.3mm,0,1.3mm">
                  <w:txbxContent>
                    <w:p w14:paraId="371294D6" w14:textId="77777777" w:rsidR="00FB37C3" w:rsidRDefault="00524F33">
                      <w:pPr>
                        <w:spacing w:after="60"/>
                        <w:jc w:val="center"/>
                      </w:pPr>
                      <w:r>
                        <w:rPr>
                          <w:sz w:val="18"/>
                        </w:rPr>
                        <w:t>MZE-55102/2023-12122</w:t>
                      </w:r>
                    </w:p>
                    <w:p w14:paraId="5EE4944E" w14:textId="77777777" w:rsidR="00FB37C3" w:rsidRDefault="00524F33">
                      <w:pPr>
                        <w:jc w:val="center"/>
                      </w:pPr>
                      <w:r>
                        <w:rPr>
                          <w:noProof/>
                        </w:rPr>
                        <w:drawing>
                          <wp:inline distT="0" distB="0" distL="0" distR="0" wp14:anchorId="749B7113" wp14:editId="0A4DE788">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021A67E1" w14:textId="77777777" w:rsidR="00FB37C3" w:rsidRDefault="00524F33">
                      <w:pPr>
                        <w:jc w:val="center"/>
                      </w:pPr>
                      <w:r>
                        <w:rPr>
                          <w:sz w:val="18"/>
                        </w:rPr>
                        <w:t>mzedms026745049</w:t>
                      </w:r>
                    </w:p>
                  </w:txbxContent>
                </v:textbox>
                <w10:anchorlock/>
              </v:rect>
            </w:pict>
          </mc:Fallback>
        </mc:AlternateContent>
      </w:r>
    </w:p>
    <w:p w14:paraId="1658556A" w14:textId="77777777" w:rsidR="00FB37C3" w:rsidRDefault="00524F33">
      <w:pPr>
        <w:rPr>
          <w:szCs w:val="22"/>
        </w:rPr>
      </w:pPr>
      <w:r>
        <w:rPr>
          <w:szCs w:val="22"/>
        </w:rPr>
        <w:t xml:space="preserve"> </w:t>
      </w:r>
    </w:p>
    <w:p w14:paraId="55D18991" w14:textId="77777777" w:rsidR="00FB37C3" w:rsidRDefault="00524F33">
      <w:pPr>
        <w:tabs>
          <w:tab w:val="left" w:pos="6946"/>
        </w:tabs>
        <w:jc w:val="center"/>
        <w:rPr>
          <w:b/>
          <w:sz w:val="36"/>
          <w:szCs w:val="36"/>
        </w:rPr>
      </w:pPr>
      <w:r>
        <w:rPr>
          <w:szCs w:val="22"/>
        </w:rPr>
        <w:t xml:space="preserve"> </w:t>
      </w:r>
      <w:r>
        <w:rPr>
          <w:b/>
          <w:sz w:val="36"/>
          <w:szCs w:val="36"/>
        </w:rPr>
        <w:t>Požadavek na změnu (</w:t>
      </w:r>
      <w:proofErr w:type="spellStart"/>
      <w:r>
        <w:rPr>
          <w:b/>
          <w:sz w:val="36"/>
          <w:szCs w:val="36"/>
        </w:rPr>
        <w:t>RfC</w:t>
      </w:r>
      <w:proofErr w:type="spellEnd"/>
      <w:r>
        <w:rPr>
          <w:b/>
          <w:sz w:val="36"/>
          <w:szCs w:val="36"/>
        </w:rPr>
        <w:t>)</w:t>
      </w:r>
      <w:r>
        <w:rPr>
          <w:rStyle w:val="Odkaznavysvtlivky"/>
          <w:b/>
          <w:sz w:val="36"/>
          <w:szCs w:val="36"/>
        </w:rPr>
        <w:endnoteReference w:id="1"/>
      </w:r>
      <w:r>
        <w:rPr>
          <w:b/>
          <w:sz w:val="36"/>
          <w:szCs w:val="36"/>
        </w:rPr>
        <w:t xml:space="preserve"> – Z36738</w:t>
      </w:r>
    </w:p>
    <w:p w14:paraId="62975325" w14:textId="77777777" w:rsidR="00FB37C3" w:rsidRDefault="00FB37C3">
      <w:pPr>
        <w:jc w:val="center"/>
        <w:rPr>
          <w:b/>
          <w:caps/>
          <w:szCs w:val="22"/>
        </w:rPr>
      </w:pPr>
    </w:p>
    <w:p w14:paraId="625D999E" w14:textId="77777777" w:rsidR="00FB37C3" w:rsidRDefault="00524F33">
      <w:pPr>
        <w:rPr>
          <w:b/>
          <w:caps/>
          <w:szCs w:val="22"/>
        </w:rPr>
      </w:pPr>
      <w:r>
        <w:rPr>
          <w:b/>
          <w:caps/>
          <w:szCs w:val="22"/>
        </w:rPr>
        <w:t>a – věcné zadání</w:t>
      </w:r>
    </w:p>
    <w:p w14:paraId="3BDB20CF" w14:textId="77777777" w:rsidR="00FB37C3" w:rsidRDefault="00524F33">
      <w:pPr>
        <w:pStyle w:val="Nadpis1"/>
        <w:numPr>
          <w:ilvl w:val="0"/>
          <w:numId w:val="3"/>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B37C3" w14:paraId="1AFA8D2A" w14:textId="77777777">
        <w:tc>
          <w:tcPr>
            <w:tcW w:w="1701" w:type="dxa"/>
            <w:tcBorders>
              <w:top w:val="single" w:sz="8" w:space="0" w:color="auto"/>
              <w:left w:val="single" w:sz="8" w:space="0" w:color="auto"/>
              <w:bottom w:val="single" w:sz="8" w:space="0" w:color="auto"/>
            </w:tcBorders>
            <w:vAlign w:val="center"/>
          </w:tcPr>
          <w:p w14:paraId="608679F1" w14:textId="77777777" w:rsidR="00FB37C3" w:rsidRDefault="00524F33">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2200FD1A" w14:textId="77777777" w:rsidR="00FB37C3" w:rsidRDefault="00524F33">
            <w:pPr>
              <w:pStyle w:val="Tabulka"/>
              <w:rPr>
                <w:b/>
                <w:bCs w:val="0"/>
                <w:szCs w:val="22"/>
              </w:rPr>
            </w:pPr>
            <w:r>
              <w:rPr>
                <w:b/>
                <w:bCs w:val="0"/>
                <w:szCs w:val="22"/>
              </w:rPr>
              <w:t>807</w:t>
            </w:r>
          </w:p>
        </w:tc>
      </w:tr>
    </w:tbl>
    <w:p w14:paraId="19063903" w14:textId="77777777" w:rsidR="00FB37C3" w:rsidRDefault="00FB37C3">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FB37C3" w14:paraId="26DC85B9" w14:textId="77777777">
        <w:tc>
          <w:tcPr>
            <w:tcW w:w="2246" w:type="dxa"/>
            <w:tcBorders>
              <w:top w:val="single" w:sz="8" w:space="0" w:color="auto"/>
              <w:left w:val="single" w:sz="8" w:space="0" w:color="auto"/>
            </w:tcBorders>
            <w:vAlign w:val="center"/>
          </w:tcPr>
          <w:p w14:paraId="1EC5D6C6" w14:textId="77777777" w:rsidR="00FB37C3" w:rsidRDefault="00524F33">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26CD23A0" w14:textId="77777777" w:rsidR="00FB37C3" w:rsidRDefault="00524F33">
            <w:pPr>
              <w:pStyle w:val="Tabulka"/>
              <w:rPr>
                <w:b/>
                <w:szCs w:val="22"/>
              </w:rPr>
            </w:pPr>
            <w:proofErr w:type="gramStart"/>
            <w:r>
              <w:t>LPIS - Implementace</w:t>
            </w:r>
            <w:proofErr w:type="gramEnd"/>
            <w:r>
              <w:t xml:space="preserve"> služby LPI_GEO02A pro SWK2</w:t>
            </w:r>
          </w:p>
        </w:tc>
      </w:tr>
      <w:tr w:rsidR="00FB37C3" w14:paraId="1AC81E1D" w14:textId="77777777">
        <w:tc>
          <w:tcPr>
            <w:tcW w:w="3392" w:type="dxa"/>
            <w:gridSpan w:val="2"/>
            <w:tcBorders>
              <w:left w:val="single" w:sz="8" w:space="0" w:color="auto"/>
              <w:bottom w:val="single" w:sz="8" w:space="0" w:color="auto"/>
            </w:tcBorders>
            <w:vAlign w:val="center"/>
          </w:tcPr>
          <w:p w14:paraId="7502C074" w14:textId="77777777" w:rsidR="00FB37C3" w:rsidRDefault="00524F33">
            <w:pPr>
              <w:pStyle w:val="Tabulka"/>
              <w:rPr>
                <w:rStyle w:val="Siln"/>
                <w:b w:val="0"/>
                <w:szCs w:val="22"/>
              </w:rPr>
            </w:pPr>
            <w:r>
              <w:rPr>
                <w:rStyle w:val="Siln"/>
                <w:szCs w:val="22"/>
              </w:rPr>
              <w:t>Datum předložení požadavku:</w:t>
            </w:r>
          </w:p>
        </w:tc>
        <w:sdt>
          <w:sdtPr>
            <w:rPr>
              <w:szCs w:val="22"/>
            </w:rPr>
            <w:id w:val="1670597228"/>
            <w:date w:fullDate="2023-10-0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059E0F77" w14:textId="6AA88B8F" w:rsidR="00FB37C3" w:rsidRDefault="00524F33">
                <w:pPr>
                  <w:pStyle w:val="Tabulka"/>
                  <w:rPr>
                    <w:szCs w:val="22"/>
                  </w:rPr>
                </w:pPr>
                <w:r>
                  <w:rPr>
                    <w:szCs w:val="22"/>
                  </w:rPr>
                  <w:t>1.</w:t>
                </w:r>
                <w:r w:rsidR="00CF4E3A">
                  <w:rPr>
                    <w:szCs w:val="22"/>
                  </w:rPr>
                  <w:t>10</w:t>
                </w:r>
                <w:r>
                  <w:rPr>
                    <w:szCs w:val="22"/>
                  </w:rPr>
                  <w:t>.2023</w:t>
                </w:r>
              </w:p>
            </w:tc>
          </w:sdtContent>
        </w:sdt>
        <w:tc>
          <w:tcPr>
            <w:tcW w:w="3383" w:type="dxa"/>
            <w:tcBorders>
              <w:left w:val="dotted" w:sz="4" w:space="0" w:color="auto"/>
              <w:bottom w:val="single" w:sz="8" w:space="0" w:color="auto"/>
            </w:tcBorders>
            <w:vAlign w:val="center"/>
          </w:tcPr>
          <w:p w14:paraId="1BC3FC4F" w14:textId="77777777" w:rsidR="00FB37C3" w:rsidRDefault="00524F33">
            <w:pPr>
              <w:pStyle w:val="Tabulka"/>
              <w:rPr>
                <w:rStyle w:val="Siln"/>
                <w:b w:val="0"/>
                <w:szCs w:val="22"/>
              </w:rPr>
            </w:pPr>
            <w:r>
              <w:rPr>
                <w:rStyle w:val="Siln"/>
                <w:szCs w:val="22"/>
              </w:rPr>
              <w:t>Požadované datum nasazení:</w:t>
            </w:r>
          </w:p>
        </w:tc>
        <w:sdt>
          <w:sdtPr>
            <w:rPr>
              <w:szCs w:val="22"/>
            </w:rPr>
            <w:id w:val="-1745104504"/>
            <w:date w:fullDate="2023-11-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48B31F64" w14:textId="144AA793" w:rsidR="00FB37C3" w:rsidRDefault="00524F33">
                <w:pPr>
                  <w:pStyle w:val="Tabulka"/>
                  <w:rPr>
                    <w:szCs w:val="22"/>
                  </w:rPr>
                </w:pPr>
                <w:r>
                  <w:rPr>
                    <w:szCs w:val="22"/>
                  </w:rPr>
                  <w:t>3</w:t>
                </w:r>
                <w:r w:rsidR="00CF4E3A">
                  <w:rPr>
                    <w:szCs w:val="22"/>
                  </w:rPr>
                  <w:t>0</w:t>
                </w:r>
                <w:r>
                  <w:rPr>
                    <w:szCs w:val="22"/>
                  </w:rPr>
                  <w:t>.1</w:t>
                </w:r>
                <w:r w:rsidR="00CF4E3A">
                  <w:rPr>
                    <w:szCs w:val="22"/>
                  </w:rPr>
                  <w:t>1</w:t>
                </w:r>
                <w:r>
                  <w:rPr>
                    <w:szCs w:val="22"/>
                  </w:rPr>
                  <w:t>.2023</w:t>
                </w:r>
              </w:p>
            </w:tc>
          </w:sdtContent>
        </w:sdt>
      </w:tr>
    </w:tbl>
    <w:p w14:paraId="0A380FC3" w14:textId="77777777" w:rsidR="00FB37C3" w:rsidRDefault="00FB37C3">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FB37C3" w14:paraId="7080F7A3" w14:textId="77777777">
        <w:tc>
          <w:tcPr>
            <w:tcW w:w="2258" w:type="dxa"/>
            <w:tcBorders>
              <w:top w:val="single" w:sz="8" w:space="0" w:color="auto"/>
              <w:left w:val="single" w:sz="8" w:space="0" w:color="auto"/>
              <w:bottom w:val="single" w:sz="8" w:space="0" w:color="auto"/>
            </w:tcBorders>
            <w:vAlign w:val="center"/>
          </w:tcPr>
          <w:p w14:paraId="23C15B6C" w14:textId="77777777" w:rsidR="00FB37C3" w:rsidRDefault="00524F33">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4BDCFED2" w14:textId="77777777" w:rsidR="00FB37C3" w:rsidRDefault="00524F33">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828AE27" w14:textId="77777777" w:rsidR="00FB37C3" w:rsidRDefault="00524F33">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4BAE15A3" w14:textId="77777777" w:rsidR="00FB37C3" w:rsidRDefault="00524F33">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EA917DC" w14:textId="77777777" w:rsidR="00FB37C3" w:rsidRDefault="00FB37C3">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FB37C3" w14:paraId="2A58E07B" w14:textId="77777777">
        <w:tc>
          <w:tcPr>
            <w:tcW w:w="983" w:type="dxa"/>
            <w:vMerge w:val="restart"/>
            <w:tcBorders>
              <w:top w:val="single" w:sz="8" w:space="0" w:color="auto"/>
              <w:left w:val="single" w:sz="8" w:space="0" w:color="auto"/>
            </w:tcBorders>
            <w:vAlign w:val="center"/>
          </w:tcPr>
          <w:p w14:paraId="58051F46" w14:textId="77777777" w:rsidR="00FB37C3" w:rsidRDefault="00524F33">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578D9DCA" w14:textId="77777777" w:rsidR="00FB37C3" w:rsidRDefault="00524F33">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6EEB34A8" w14:textId="77777777" w:rsidR="00FB37C3" w:rsidRDefault="00524F33">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50500EE9" w14:textId="77777777" w:rsidR="00FB37C3" w:rsidRDefault="00524F33">
            <w:pPr>
              <w:pStyle w:val="Tabulka"/>
              <w:rPr>
                <w:szCs w:val="22"/>
              </w:rPr>
            </w:pPr>
            <w:r>
              <w:rPr>
                <w:szCs w:val="22"/>
              </w:rPr>
              <w:t>LPIS</w:t>
            </w:r>
          </w:p>
        </w:tc>
      </w:tr>
      <w:tr w:rsidR="00FB37C3" w14:paraId="6E4E3251" w14:textId="77777777">
        <w:tc>
          <w:tcPr>
            <w:tcW w:w="983" w:type="dxa"/>
            <w:vMerge/>
            <w:tcBorders>
              <w:left w:val="single" w:sz="8" w:space="0" w:color="auto"/>
            </w:tcBorders>
            <w:vAlign w:val="center"/>
          </w:tcPr>
          <w:p w14:paraId="2EA88E60" w14:textId="77777777" w:rsidR="00FB37C3" w:rsidRDefault="00FB37C3">
            <w:pPr>
              <w:pStyle w:val="Tabulka"/>
              <w:rPr>
                <w:szCs w:val="22"/>
              </w:rPr>
            </w:pPr>
          </w:p>
        </w:tc>
        <w:tc>
          <w:tcPr>
            <w:tcW w:w="1911" w:type="dxa"/>
            <w:vMerge/>
            <w:tcBorders>
              <w:bottom w:val="dotted" w:sz="4" w:space="0" w:color="auto"/>
            </w:tcBorders>
            <w:vAlign w:val="center"/>
          </w:tcPr>
          <w:p w14:paraId="136ABB7D" w14:textId="77777777" w:rsidR="00FB37C3" w:rsidRDefault="00FB37C3">
            <w:pPr>
              <w:pStyle w:val="Tabulka"/>
              <w:rPr>
                <w:szCs w:val="22"/>
              </w:rPr>
            </w:pPr>
          </w:p>
        </w:tc>
        <w:tc>
          <w:tcPr>
            <w:tcW w:w="1491" w:type="dxa"/>
            <w:tcBorders>
              <w:bottom w:val="dotted" w:sz="4" w:space="0" w:color="auto"/>
            </w:tcBorders>
            <w:vAlign w:val="center"/>
          </w:tcPr>
          <w:p w14:paraId="00A7703F" w14:textId="77777777" w:rsidR="00FB37C3" w:rsidRDefault="00524F33">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3289DF74" w14:textId="77777777" w:rsidR="00FB37C3" w:rsidRDefault="00524F33">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FB37C3" w14:paraId="6E8807A1" w14:textId="77777777">
        <w:tc>
          <w:tcPr>
            <w:tcW w:w="983" w:type="dxa"/>
            <w:vMerge/>
            <w:tcBorders>
              <w:left w:val="single" w:sz="8" w:space="0" w:color="auto"/>
              <w:bottom w:val="single" w:sz="8" w:space="0" w:color="auto"/>
            </w:tcBorders>
            <w:vAlign w:val="center"/>
          </w:tcPr>
          <w:p w14:paraId="48ED3636" w14:textId="77777777" w:rsidR="00FB37C3" w:rsidRDefault="00FB37C3">
            <w:pPr>
              <w:pStyle w:val="Tabulka"/>
              <w:rPr>
                <w:szCs w:val="22"/>
              </w:rPr>
            </w:pPr>
          </w:p>
        </w:tc>
        <w:tc>
          <w:tcPr>
            <w:tcW w:w="1911" w:type="dxa"/>
            <w:tcBorders>
              <w:top w:val="dotted" w:sz="4" w:space="0" w:color="auto"/>
              <w:bottom w:val="single" w:sz="8" w:space="0" w:color="auto"/>
            </w:tcBorders>
            <w:vAlign w:val="center"/>
          </w:tcPr>
          <w:p w14:paraId="4F45A3B0" w14:textId="77777777" w:rsidR="00FB37C3" w:rsidRDefault="00524F33">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3DA56A42" w14:textId="77777777" w:rsidR="00FB37C3" w:rsidRDefault="00524F33">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0DEA3F38" w14:textId="77777777" w:rsidR="00FB37C3" w:rsidRDefault="00524F33">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399A5D8" w14:textId="77777777" w:rsidR="00FB37C3" w:rsidRDefault="00FB37C3">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2268"/>
        <w:gridCol w:w="1276"/>
        <w:gridCol w:w="1275"/>
        <w:gridCol w:w="2552"/>
      </w:tblGrid>
      <w:tr w:rsidR="00FB37C3" w14:paraId="6270A30E" w14:textId="77777777">
        <w:tc>
          <w:tcPr>
            <w:tcW w:w="2537" w:type="dxa"/>
            <w:tcBorders>
              <w:top w:val="single" w:sz="8" w:space="0" w:color="auto"/>
              <w:left w:val="single" w:sz="8" w:space="0" w:color="auto"/>
              <w:bottom w:val="single" w:sz="8" w:space="0" w:color="auto"/>
            </w:tcBorders>
            <w:vAlign w:val="center"/>
          </w:tcPr>
          <w:p w14:paraId="687C4122" w14:textId="77777777" w:rsidR="00FB37C3" w:rsidRDefault="00524F33">
            <w:pPr>
              <w:pStyle w:val="Tabulka"/>
              <w:rPr>
                <w:b/>
                <w:szCs w:val="22"/>
              </w:rPr>
            </w:pPr>
            <w:r>
              <w:rPr>
                <w:b/>
                <w:szCs w:val="22"/>
              </w:rPr>
              <w:t>Role</w:t>
            </w:r>
          </w:p>
        </w:tc>
        <w:tc>
          <w:tcPr>
            <w:tcW w:w="2268" w:type="dxa"/>
            <w:tcBorders>
              <w:top w:val="single" w:sz="8" w:space="0" w:color="auto"/>
              <w:bottom w:val="single" w:sz="8" w:space="0" w:color="auto"/>
            </w:tcBorders>
            <w:vAlign w:val="center"/>
          </w:tcPr>
          <w:p w14:paraId="01DBA453" w14:textId="77777777" w:rsidR="00FB37C3" w:rsidRDefault="00524F33">
            <w:pPr>
              <w:pStyle w:val="Tabulka"/>
              <w:rPr>
                <w:b/>
                <w:szCs w:val="22"/>
              </w:rPr>
            </w:pPr>
            <w:r>
              <w:rPr>
                <w:b/>
                <w:szCs w:val="22"/>
              </w:rPr>
              <w:t xml:space="preserve">Jméno </w:t>
            </w:r>
          </w:p>
        </w:tc>
        <w:tc>
          <w:tcPr>
            <w:tcW w:w="1276" w:type="dxa"/>
            <w:tcBorders>
              <w:top w:val="single" w:sz="8" w:space="0" w:color="auto"/>
              <w:bottom w:val="single" w:sz="8" w:space="0" w:color="auto"/>
            </w:tcBorders>
            <w:vAlign w:val="center"/>
          </w:tcPr>
          <w:p w14:paraId="623BB800" w14:textId="77777777" w:rsidR="00FB37C3" w:rsidRDefault="00524F33">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280ECC85" w14:textId="77777777" w:rsidR="00FB37C3" w:rsidRDefault="00524F33">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5AC8BFBD" w14:textId="77777777" w:rsidR="00FB37C3" w:rsidRDefault="00524F33">
            <w:pPr>
              <w:pStyle w:val="Tabulka"/>
              <w:rPr>
                <w:b/>
                <w:szCs w:val="22"/>
              </w:rPr>
            </w:pPr>
            <w:r>
              <w:rPr>
                <w:b/>
                <w:szCs w:val="22"/>
              </w:rPr>
              <w:t>E-mail</w:t>
            </w:r>
          </w:p>
        </w:tc>
      </w:tr>
      <w:tr w:rsidR="00FB37C3" w14:paraId="4710F40F" w14:textId="77777777">
        <w:trPr>
          <w:trHeight w:hRule="exact" w:val="20"/>
        </w:trPr>
        <w:tc>
          <w:tcPr>
            <w:tcW w:w="2537" w:type="dxa"/>
            <w:tcBorders>
              <w:top w:val="single" w:sz="8" w:space="0" w:color="auto"/>
              <w:left w:val="dotted" w:sz="4" w:space="0" w:color="auto"/>
            </w:tcBorders>
            <w:vAlign w:val="center"/>
          </w:tcPr>
          <w:p w14:paraId="162C316C" w14:textId="77777777" w:rsidR="00FB37C3" w:rsidRDefault="00FB37C3">
            <w:pPr>
              <w:pStyle w:val="Tabulka"/>
              <w:rPr>
                <w:b/>
                <w:szCs w:val="22"/>
              </w:rPr>
            </w:pPr>
          </w:p>
        </w:tc>
        <w:tc>
          <w:tcPr>
            <w:tcW w:w="2268" w:type="dxa"/>
            <w:tcBorders>
              <w:top w:val="single" w:sz="8" w:space="0" w:color="auto"/>
            </w:tcBorders>
            <w:vAlign w:val="center"/>
          </w:tcPr>
          <w:p w14:paraId="3870ADD6" w14:textId="77777777" w:rsidR="00FB37C3" w:rsidRDefault="00FB37C3">
            <w:pPr>
              <w:pStyle w:val="Tabulka"/>
              <w:rPr>
                <w:sz w:val="20"/>
                <w:szCs w:val="20"/>
              </w:rPr>
            </w:pPr>
          </w:p>
        </w:tc>
        <w:tc>
          <w:tcPr>
            <w:tcW w:w="1276" w:type="dxa"/>
            <w:tcBorders>
              <w:top w:val="single" w:sz="8" w:space="0" w:color="auto"/>
            </w:tcBorders>
            <w:vAlign w:val="center"/>
          </w:tcPr>
          <w:p w14:paraId="55C9CE05" w14:textId="77777777" w:rsidR="00FB37C3" w:rsidRDefault="00FB37C3">
            <w:pPr>
              <w:pStyle w:val="Tabulka"/>
              <w:rPr>
                <w:rStyle w:val="Siln"/>
                <w:b w:val="0"/>
                <w:sz w:val="20"/>
                <w:szCs w:val="20"/>
              </w:rPr>
            </w:pPr>
          </w:p>
        </w:tc>
        <w:tc>
          <w:tcPr>
            <w:tcW w:w="1275" w:type="dxa"/>
            <w:tcBorders>
              <w:top w:val="single" w:sz="8" w:space="0" w:color="auto"/>
            </w:tcBorders>
            <w:vAlign w:val="center"/>
          </w:tcPr>
          <w:p w14:paraId="39F18982" w14:textId="77777777" w:rsidR="00FB37C3" w:rsidRDefault="00FB37C3">
            <w:pPr>
              <w:pStyle w:val="Tabulka"/>
              <w:rPr>
                <w:sz w:val="20"/>
                <w:szCs w:val="20"/>
              </w:rPr>
            </w:pPr>
          </w:p>
        </w:tc>
        <w:tc>
          <w:tcPr>
            <w:tcW w:w="2552" w:type="dxa"/>
            <w:tcBorders>
              <w:top w:val="single" w:sz="8" w:space="0" w:color="auto"/>
              <w:right w:val="dotted" w:sz="4" w:space="0" w:color="auto"/>
            </w:tcBorders>
            <w:vAlign w:val="center"/>
          </w:tcPr>
          <w:p w14:paraId="02350517" w14:textId="77777777" w:rsidR="00FB37C3" w:rsidRDefault="00FB37C3">
            <w:pPr>
              <w:pStyle w:val="Tabulka"/>
              <w:rPr>
                <w:sz w:val="20"/>
                <w:szCs w:val="20"/>
              </w:rPr>
            </w:pPr>
          </w:p>
        </w:tc>
      </w:tr>
      <w:tr w:rsidR="00FB37C3" w14:paraId="09E5C3A3" w14:textId="77777777">
        <w:tc>
          <w:tcPr>
            <w:tcW w:w="2537" w:type="dxa"/>
            <w:tcBorders>
              <w:top w:val="dotted" w:sz="4" w:space="0" w:color="auto"/>
              <w:left w:val="dotted" w:sz="4" w:space="0" w:color="auto"/>
            </w:tcBorders>
            <w:vAlign w:val="center"/>
          </w:tcPr>
          <w:p w14:paraId="706FBFD6" w14:textId="77777777" w:rsidR="00FB37C3" w:rsidRDefault="00524F33">
            <w:pPr>
              <w:pStyle w:val="Tabulka"/>
              <w:rPr>
                <w:szCs w:val="22"/>
              </w:rPr>
            </w:pPr>
            <w:r>
              <w:rPr>
                <w:sz w:val="20"/>
                <w:szCs w:val="20"/>
              </w:rPr>
              <w:t>Žadatel/věcný garant</w:t>
            </w:r>
          </w:p>
        </w:tc>
        <w:tc>
          <w:tcPr>
            <w:tcW w:w="2268" w:type="dxa"/>
            <w:tcBorders>
              <w:top w:val="dotted" w:sz="4" w:space="0" w:color="auto"/>
            </w:tcBorders>
            <w:vAlign w:val="center"/>
          </w:tcPr>
          <w:p w14:paraId="0A1F642A" w14:textId="77777777" w:rsidR="00FB37C3" w:rsidRDefault="00524F33">
            <w:pPr>
              <w:pStyle w:val="Tabulka"/>
              <w:rPr>
                <w:sz w:val="20"/>
                <w:szCs w:val="20"/>
              </w:rPr>
            </w:pPr>
            <w:r>
              <w:rPr>
                <w:sz w:val="20"/>
                <w:szCs w:val="20"/>
              </w:rPr>
              <w:t>Josef Miškovský (kap 3.2.)</w:t>
            </w:r>
          </w:p>
        </w:tc>
        <w:tc>
          <w:tcPr>
            <w:tcW w:w="1276" w:type="dxa"/>
            <w:tcBorders>
              <w:top w:val="dotted" w:sz="4" w:space="0" w:color="auto"/>
            </w:tcBorders>
            <w:vAlign w:val="center"/>
          </w:tcPr>
          <w:p w14:paraId="715256A1" w14:textId="77777777" w:rsidR="00FB37C3" w:rsidRDefault="00524F33">
            <w:pPr>
              <w:pStyle w:val="Tabulka"/>
              <w:rPr>
                <w:rStyle w:val="Siln"/>
                <w:b w:val="0"/>
                <w:sz w:val="20"/>
                <w:szCs w:val="20"/>
              </w:rPr>
            </w:pPr>
            <w:r>
              <w:rPr>
                <w:rStyle w:val="Siln"/>
                <w:sz w:val="20"/>
                <w:szCs w:val="20"/>
              </w:rPr>
              <w:t>SZIF</w:t>
            </w:r>
          </w:p>
        </w:tc>
        <w:tc>
          <w:tcPr>
            <w:tcW w:w="1275" w:type="dxa"/>
            <w:tcBorders>
              <w:top w:val="dotted" w:sz="4" w:space="0" w:color="auto"/>
            </w:tcBorders>
            <w:vAlign w:val="center"/>
          </w:tcPr>
          <w:p w14:paraId="7ED2413E" w14:textId="77777777" w:rsidR="00FB37C3" w:rsidRDefault="00FB37C3">
            <w:pPr>
              <w:pStyle w:val="Tabulka"/>
              <w:rPr>
                <w:sz w:val="20"/>
                <w:szCs w:val="20"/>
              </w:rPr>
            </w:pPr>
          </w:p>
        </w:tc>
        <w:tc>
          <w:tcPr>
            <w:tcW w:w="2552" w:type="dxa"/>
            <w:tcBorders>
              <w:top w:val="dotted" w:sz="4" w:space="0" w:color="auto"/>
              <w:right w:val="dotted" w:sz="4" w:space="0" w:color="auto"/>
            </w:tcBorders>
            <w:vAlign w:val="center"/>
          </w:tcPr>
          <w:p w14:paraId="631DD0F2" w14:textId="77777777" w:rsidR="00FB37C3" w:rsidRDefault="00524F33">
            <w:pPr>
              <w:pStyle w:val="Tabulka"/>
              <w:rPr>
                <w:sz w:val="20"/>
                <w:szCs w:val="20"/>
              </w:rPr>
            </w:pPr>
            <w:r>
              <w:rPr>
                <w:sz w:val="20"/>
                <w:szCs w:val="20"/>
              </w:rPr>
              <w:t>Josef.miskovsky@szif.cz</w:t>
            </w:r>
          </w:p>
        </w:tc>
      </w:tr>
      <w:tr w:rsidR="00FB37C3" w14:paraId="3560DD11" w14:textId="77777777">
        <w:tc>
          <w:tcPr>
            <w:tcW w:w="2537" w:type="dxa"/>
            <w:tcBorders>
              <w:top w:val="dotted" w:sz="4" w:space="0" w:color="auto"/>
              <w:left w:val="dotted" w:sz="4" w:space="0" w:color="auto"/>
            </w:tcBorders>
            <w:vAlign w:val="center"/>
          </w:tcPr>
          <w:p w14:paraId="4E8EF105" w14:textId="77777777" w:rsidR="00FB37C3" w:rsidRDefault="00524F33">
            <w:pPr>
              <w:pStyle w:val="Tabulka"/>
              <w:rPr>
                <w:sz w:val="20"/>
                <w:szCs w:val="20"/>
              </w:rPr>
            </w:pPr>
            <w:r>
              <w:rPr>
                <w:sz w:val="20"/>
                <w:szCs w:val="20"/>
              </w:rPr>
              <w:t>Žadatel/věcný garant</w:t>
            </w:r>
          </w:p>
        </w:tc>
        <w:tc>
          <w:tcPr>
            <w:tcW w:w="2268" w:type="dxa"/>
            <w:tcBorders>
              <w:top w:val="dotted" w:sz="4" w:space="0" w:color="auto"/>
            </w:tcBorders>
            <w:vAlign w:val="center"/>
          </w:tcPr>
          <w:p w14:paraId="5CC13E7B" w14:textId="77777777" w:rsidR="00FB37C3" w:rsidRDefault="00524F33">
            <w:pPr>
              <w:pStyle w:val="Tabulka"/>
              <w:rPr>
                <w:sz w:val="20"/>
                <w:szCs w:val="20"/>
              </w:rPr>
            </w:pPr>
            <w:r>
              <w:rPr>
                <w:sz w:val="20"/>
                <w:szCs w:val="20"/>
              </w:rPr>
              <w:t>Jakub Šuma (kap 3.1)</w:t>
            </w:r>
          </w:p>
        </w:tc>
        <w:tc>
          <w:tcPr>
            <w:tcW w:w="1276" w:type="dxa"/>
            <w:tcBorders>
              <w:top w:val="dotted" w:sz="4" w:space="0" w:color="auto"/>
            </w:tcBorders>
            <w:vAlign w:val="center"/>
          </w:tcPr>
          <w:p w14:paraId="7C86E393" w14:textId="77777777" w:rsidR="00FB37C3" w:rsidRDefault="00524F33">
            <w:pPr>
              <w:pStyle w:val="Tabulka"/>
              <w:rPr>
                <w:rStyle w:val="Siln"/>
                <w:b w:val="0"/>
                <w:sz w:val="20"/>
                <w:szCs w:val="20"/>
              </w:rPr>
            </w:pPr>
            <w:r>
              <w:rPr>
                <w:rStyle w:val="Siln"/>
                <w:sz w:val="20"/>
                <w:szCs w:val="20"/>
              </w:rPr>
              <w:t>SZIF</w:t>
            </w:r>
          </w:p>
        </w:tc>
        <w:tc>
          <w:tcPr>
            <w:tcW w:w="1275" w:type="dxa"/>
            <w:tcBorders>
              <w:top w:val="dotted" w:sz="4" w:space="0" w:color="auto"/>
            </w:tcBorders>
            <w:vAlign w:val="center"/>
          </w:tcPr>
          <w:p w14:paraId="5DD57802" w14:textId="77777777" w:rsidR="00FB37C3" w:rsidRDefault="00FB37C3">
            <w:pPr>
              <w:pStyle w:val="Tabulka"/>
              <w:rPr>
                <w:sz w:val="20"/>
                <w:szCs w:val="20"/>
              </w:rPr>
            </w:pPr>
          </w:p>
        </w:tc>
        <w:tc>
          <w:tcPr>
            <w:tcW w:w="2552" w:type="dxa"/>
            <w:tcBorders>
              <w:top w:val="dotted" w:sz="4" w:space="0" w:color="auto"/>
              <w:right w:val="dotted" w:sz="4" w:space="0" w:color="auto"/>
            </w:tcBorders>
            <w:vAlign w:val="center"/>
          </w:tcPr>
          <w:p w14:paraId="6169DD6F" w14:textId="77777777" w:rsidR="00FB37C3" w:rsidRDefault="00524F33">
            <w:pPr>
              <w:pStyle w:val="Tabulka"/>
              <w:rPr>
                <w:sz w:val="20"/>
                <w:szCs w:val="20"/>
              </w:rPr>
            </w:pPr>
            <w:r>
              <w:rPr>
                <w:sz w:val="20"/>
                <w:szCs w:val="20"/>
              </w:rPr>
              <w:t>Jakub.</w:t>
            </w:r>
            <w:proofErr w:type="spellStart"/>
            <w:r>
              <w:rPr>
                <w:sz w:val="20"/>
                <w:szCs w:val="20"/>
              </w:rPr>
              <w:t>Suma@szif</w:t>
            </w:r>
            <w:proofErr w:type="spellEnd"/>
            <w:r>
              <w:rPr>
                <w:sz w:val="20"/>
                <w:szCs w:val="20"/>
              </w:rPr>
              <w:t>,.</w:t>
            </w:r>
            <w:proofErr w:type="spellStart"/>
            <w:r>
              <w:rPr>
                <w:sz w:val="20"/>
                <w:szCs w:val="20"/>
              </w:rPr>
              <w:t>cz</w:t>
            </w:r>
            <w:proofErr w:type="spellEnd"/>
          </w:p>
        </w:tc>
      </w:tr>
      <w:tr w:rsidR="00FB37C3" w14:paraId="4825DA9E" w14:textId="77777777">
        <w:tc>
          <w:tcPr>
            <w:tcW w:w="2537" w:type="dxa"/>
            <w:tcBorders>
              <w:left w:val="dotted" w:sz="4" w:space="0" w:color="auto"/>
            </w:tcBorders>
            <w:vAlign w:val="center"/>
          </w:tcPr>
          <w:p w14:paraId="600DA4AC" w14:textId="77777777" w:rsidR="00FB37C3" w:rsidRDefault="00524F33">
            <w:pPr>
              <w:pStyle w:val="Tabulka"/>
              <w:rPr>
                <w:szCs w:val="22"/>
              </w:rPr>
            </w:pPr>
            <w:r>
              <w:rPr>
                <w:sz w:val="20"/>
                <w:szCs w:val="20"/>
              </w:rPr>
              <w:t>Koordinátor změny</w:t>
            </w:r>
          </w:p>
        </w:tc>
        <w:tc>
          <w:tcPr>
            <w:tcW w:w="2268" w:type="dxa"/>
            <w:vAlign w:val="center"/>
          </w:tcPr>
          <w:p w14:paraId="06734FFA" w14:textId="77777777" w:rsidR="00FB37C3" w:rsidRDefault="00524F33">
            <w:pPr>
              <w:pStyle w:val="Tabulka"/>
              <w:rPr>
                <w:rFonts w:ascii="ArialMT2" w:hAnsi="ArialMT2" w:cs="ArialMT2"/>
                <w:sz w:val="20"/>
                <w:szCs w:val="20"/>
                <w:lang w:eastAsia="cs-CZ"/>
              </w:rPr>
            </w:pPr>
            <w:r>
              <w:rPr>
                <w:sz w:val="20"/>
                <w:szCs w:val="20"/>
              </w:rPr>
              <w:t>Jiří Bukovský</w:t>
            </w:r>
          </w:p>
        </w:tc>
        <w:tc>
          <w:tcPr>
            <w:tcW w:w="1276" w:type="dxa"/>
            <w:vAlign w:val="center"/>
          </w:tcPr>
          <w:p w14:paraId="10CFD61B" w14:textId="77777777" w:rsidR="00FB37C3" w:rsidRDefault="00524F33">
            <w:pPr>
              <w:pStyle w:val="Tabulka"/>
              <w:rPr>
                <w:rStyle w:val="Siln"/>
                <w:b w:val="0"/>
                <w:sz w:val="20"/>
                <w:szCs w:val="20"/>
              </w:rPr>
            </w:pPr>
            <w:proofErr w:type="spellStart"/>
            <w:r>
              <w:rPr>
                <w:sz w:val="20"/>
                <w:szCs w:val="20"/>
              </w:rPr>
              <w:t>MZe</w:t>
            </w:r>
            <w:proofErr w:type="spellEnd"/>
            <w:r>
              <w:rPr>
                <w:sz w:val="20"/>
                <w:szCs w:val="20"/>
              </w:rPr>
              <w:t>/11121</w:t>
            </w:r>
          </w:p>
        </w:tc>
        <w:tc>
          <w:tcPr>
            <w:tcW w:w="1275" w:type="dxa"/>
            <w:vAlign w:val="center"/>
          </w:tcPr>
          <w:p w14:paraId="10558AB3" w14:textId="77777777" w:rsidR="00FB37C3" w:rsidRDefault="00524F33">
            <w:pPr>
              <w:pStyle w:val="Tabulka"/>
              <w:rPr>
                <w:sz w:val="20"/>
                <w:szCs w:val="20"/>
              </w:rPr>
            </w:pPr>
            <w:r>
              <w:rPr>
                <w:sz w:val="20"/>
                <w:szCs w:val="20"/>
              </w:rPr>
              <w:t>221812710</w:t>
            </w:r>
          </w:p>
        </w:tc>
        <w:tc>
          <w:tcPr>
            <w:tcW w:w="2552" w:type="dxa"/>
            <w:tcBorders>
              <w:right w:val="dotted" w:sz="4" w:space="0" w:color="auto"/>
            </w:tcBorders>
            <w:vAlign w:val="center"/>
          </w:tcPr>
          <w:p w14:paraId="3CB6B40B" w14:textId="77777777" w:rsidR="00FB37C3" w:rsidRDefault="00D350F7">
            <w:pPr>
              <w:pStyle w:val="Tabulka"/>
              <w:rPr>
                <w:sz w:val="20"/>
                <w:szCs w:val="20"/>
              </w:rPr>
            </w:pPr>
            <w:hyperlink r:id="rId9" w:history="1">
              <w:r w:rsidR="00524F33">
                <w:rPr>
                  <w:rStyle w:val="Hypertextovodkaz"/>
                  <w:sz w:val="20"/>
                  <w:szCs w:val="20"/>
                </w:rPr>
                <w:t>Jiri.Bukovsky@mze.cz</w:t>
              </w:r>
            </w:hyperlink>
            <w:r w:rsidR="00524F33">
              <w:rPr>
                <w:sz w:val="20"/>
                <w:szCs w:val="20"/>
              </w:rPr>
              <w:t xml:space="preserve"> </w:t>
            </w:r>
          </w:p>
        </w:tc>
      </w:tr>
      <w:tr w:rsidR="00FB37C3" w14:paraId="4A72758D" w14:textId="77777777">
        <w:tc>
          <w:tcPr>
            <w:tcW w:w="2537" w:type="dxa"/>
            <w:tcBorders>
              <w:left w:val="dotted" w:sz="4" w:space="0" w:color="auto"/>
            </w:tcBorders>
            <w:vAlign w:val="center"/>
          </w:tcPr>
          <w:p w14:paraId="6F40CA52" w14:textId="77777777" w:rsidR="00FB37C3" w:rsidRDefault="00524F33">
            <w:pPr>
              <w:pStyle w:val="Tabulka"/>
              <w:rPr>
                <w:szCs w:val="22"/>
              </w:rPr>
            </w:pPr>
            <w:r>
              <w:rPr>
                <w:sz w:val="20"/>
                <w:szCs w:val="20"/>
              </w:rPr>
              <w:t>Poskytovatel / dodavatel:</w:t>
            </w:r>
          </w:p>
        </w:tc>
        <w:tc>
          <w:tcPr>
            <w:tcW w:w="2268" w:type="dxa"/>
            <w:vAlign w:val="center"/>
          </w:tcPr>
          <w:p w14:paraId="239E8D59" w14:textId="24F2994F" w:rsidR="00FB37C3" w:rsidRDefault="00D350F7">
            <w:pPr>
              <w:pStyle w:val="Tabulka"/>
              <w:rPr>
                <w:sz w:val="20"/>
                <w:szCs w:val="20"/>
              </w:rPr>
            </w:pPr>
            <w:proofErr w:type="spellStart"/>
            <w:r>
              <w:rPr>
                <w:sz w:val="20"/>
                <w:szCs w:val="20"/>
              </w:rPr>
              <w:t>xxx</w:t>
            </w:r>
            <w:proofErr w:type="spellEnd"/>
          </w:p>
        </w:tc>
        <w:tc>
          <w:tcPr>
            <w:tcW w:w="1276" w:type="dxa"/>
            <w:vAlign w:val="center"/>
          </w:tcPr>
          <w:p w14:paraId="14A155FE" w14:textId="77777777" w:rsidR="00FB37C3" w:rsidRDefault="00524F33">
            <w:pPr>
              <w:pStyle w:val="Tabulka"/>
              <w:rPr>
                <w:rStyle w:val="Siln"/>
                <w:b w:val="0"/>
                <w:sz w:val="20"/>
                <w:szCs w:val="20"/>
              </w:rPr>
            </w:pPr>
            <w:r>
              <w:rPr>
                <w:sz w:val="20"/>
                <w:szCs w:val="20"/>
              </w:rPr>
              <w:t>O2ITS</w:t>
            </w:r>
          </w:p>
        </w:tc>
        <w:tc>
          <w:tcPr>
            <w:tcW w:w="1275" w:type="dxa"/>
            <w:vAlign w:val="center"/>
          </w:tcPr>
          <w:p w14:paraId="0C6CAFC4" w14:textId="0D3F5A2F" w:rsidR="00FB37C3" w:rsidRDefault="00D350F7">
            <w:pPr>
              <w:pStyle w:val="Tabulka"/>
              <w:rPr>
                <w:sz w:val="20"/>
                <w:szCs w:val="20"/>
              </w:rPr>
            </w:pPr>
            <w:proofErr w:type="spellStart"/>
            <w:r>
              <w:rPr>
                <w:sz w:val="20"/>
                <w:szCs w:val="20"/>
              </w:rPr>
              <w:t>xxx</w:t>
            </w:r>
            <w:proofErr w:type="spellEnd"/>
          </w:p>
        </w:tc>
        <w:tc>
          <w:tcPr>
            <w:tcW w:w="2552" w:type="dxa"/>
            <w:tcBorders>
              <w:right w:val="dotted" w:sz="4" w:space="0" w:color="auto"/>
            </w:tcBorders>
            <w:vAlign w:val="center"/>
          </w:tcPr>
          <w:p w14:paraId="409FB869" w14:textId="7E11A125" w:rsidR="00FB37C3" w:rsidRDefault="00D350F7">
            <w:pPr>
              <w:pStyle w:val="Tabulka"/>
              <w:rPr>
                <w:sz w:val="20"/>
                <w:szCs w:val="20"/>
              </w:rPr>
            </w:pPr>
            <w:hyperlink r:id="rId10" w:history="1">
              <w:proofErr w:type="spellStart"/>
              <w:r>
                <w:rPr>
                  <w:sz w:val="20"/>
                  <w:szCs w:val="20"/>
                </w:rPr>
                <w:t>xxx</w:t>
              </w:r>
              <w:proofErr w:type="spellEnd"/>
            </w:hyperlink>
            <w:r w:rsidR="00524F33">
              <w:rPr>
                <w:sz w:val="20"/>
                <w:szCs w:val="20"/>
              </w:rPr>
              <w:t xml:space="preserve"> </w:t>
            </w:r>
          </w:p>
        </w:tc>
      </w:tr>
    </w:tbl>
    <w:p w14:paraId="24148129" w14:textId="77777777" w:rsidR="00FB37C3" w:rsidRDefault="00FB37C3">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134"/>
        <w:gridCol w:w="2552"/>
      </w:tblGrid>
      <w:tr w:rsidR="00FB37C3" w14:paraId="6D785587" w14:textId="77777777">
        <w:trPr>
          <w:trHeight w:val="397"/>
        </w:trPr>
        <w:tc>
          <w:tcPr>
            <w:tcW w:w="1681" w:type="dxa"/>
            <w:vAlign w:val="center"/>
          </w:tcPr>
          <w:p w14:paraId="41ABBAB1" w14:textId="77777777" w:rsidR="00FB37C3" w:rsidRDefault="00524F33">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7425E600" w14:textId="77777777" w:rsidR="00FB37C3" w:rsidRDefault="00524F33">
            <w:pPr>
              <w:pStyle w:val="Tabulka"/>
              <w:rPr>
                <w:szCs w:val="22"/>
              </w:rPr>
            </w:pPr>
            <w:r>
              <w:t xml:space="preserve"> </w:t>
            </w:r>
            <w:r>
              <w:rPr>
                <w:szCs w:val="22"/>
              </w:rPr>
              <w:t>S2023-0014, DMS: 390-2023-12120</w:t>
            </w:r>
          </w:p>
        </w:tc>
        <w:tc>
          <w:tcPr>
            <w:tcW w:w="1134" w:type="dxa"/>
            <w:tcBorders>
              <w:top w:val="single" w:sz="8" w:space="0" w:color="auto"/>
              <w:left w:val="dotted" w:sz="4" w:space="0" w:color="auto"/>
              <w:bottom w:val="single" w:sz="8" w:space="0" w:color="auto"/>
            </w:tcBorders>
            <w:vAlign w:val="center"/>
          </w:tcPr>
          <w:p w14:paraId="6CF575B3" w14:textId="77777777" w:rsidR="00FB37C3" w:rsidRDefault="00524F33">
            <w:pPr>
              <w:pStyle w:val="Tabulka"/>
              <w:rPr>
                <w:rStyle w:val="Siln"/>
                <w:b w:val="0"/>
                <w:szCs w:val="22"/>
              </w:rPr>
            </w:pPr>
            <w:r>
              <w:rPr>
                <w:rStyle w:val="Siln"/>
                <w:szCs w:val="22"/>
              </w:rPr>
              <w:t>KL:</w:t>
            </w:r>
          </w:p>
        </w:tc>
        <w:tc>
          <w:tcPr>
            <w:tcW w:w="2552" w:type="dxa"/>
            <w:vAlign w:val="center"/>
          </w:tcPr>
          <w:p w14:paraId="1FB13CDB" w14:textId="77777777" w:rsidR="00FB37C3" w:rsidRDefault="00524F33">
            <w:pPr>
              <w:pStyle w:val="Tabulka"/>
              <w:rPr>
                <w:szCs w:val="22"/>
              </w:rPr>
            </w:pPr>
            <w:r>
              <w:rPr>
                <w:szCs w:val="22"/>
              </w:rPr>
              <w:t>KL HR-001</w:t>
            </w:r>
          </w:p>
        </w:tc>
      </w:tr>
    </w:tbl>
    <w:p w14:paraId="3C76102F" w14:textId="77777777" w:rsidR="00FB37C3" w:rsidRDefault="00FB37C3">
      <w:pPr>
        <w:rPr>
          <w:szCs w:val="22"/>
        </w:rPr>
      </w:pPr>
    </w:p>
    <w:p w14:paraId="1857A388" w14:textId="77777777" w:rsidR="00FB37C3" w:rsidRDefault="00524F33">
      <w:pPr>
        <w:pStyle w:val="Nadpis1"/>
        <w:numPr>
          <w:ilvl w:val="0"/>
          <w:numId w:val="3"/>
        </w:numPr>
        <w:ind w:left="284" w:hanging="284"/>
        <w:rPr>
          <w:szCs w:val="22"/>
        </w:rPr>
      </w:pPr>
      <w:r>
        <w:rPr>
          <w:szCs w:val="22"/>
        </w:rPr>
        <w:t>Stručný popis a odůvodnění požadavku</w:t>
      </w:r>
    </w:p>
    <w:p w14:paraId="752964AE" w14:textId="77777777" w:rsidR="00FB37C3" w:rsidRDefault="00524F33">
      <w:pPr>
        <w:pStyle w:val="Nadpis2"/>
        <w:numPr>
          <w:ilvl w:val="1"/>
          <w:numId w:val="3"/>
        </w:numPr>
      </w:pPr>
      <w:r>
        <w:t>Popis požadavku</w:t>
      </w:r>
    </w:p>
    <w:p w14:paraId="500863F7" w14:textId="77777777" w:rsidR="00FB37C3" w:rsidRDefault="00524F33">
      <w:pPr>
        <w:spacing w:after="120"/>
      </w:pPr>
      <w:r>
        <w:t xml:space="preserve">Předmětem požadavku je implementace služby LPI_GEO02A určené pro předání nálezů v rámci tzv SWK2, která </w:t>
      </w:r>
      <w:proofErr w:type="gramStart"/>
      <w:r>
        <w:t>slouží</w:t>
      </w:r>
      <w:proofErr w:type="gramEnd"/>
      <w:r>
        <w:t xml:space="preserve"> k vytvoření informace žadateli o předběžných nálezech. Služba pro danou žádost (opatření) vrátí seznam nálezů ze zdrojů LPIS, KNM, AMS.</w:t>
      </w:r>
    </w:p>
    <w:p w14:paraId="6CEFE533" w14:textId="77777777" w:rsidR="00FB37C3" w:rsidRDefault="00524F33">
      <w:pPr>
        <w:spacing w:after="120"/>
      </w:pPr>
      <w:r>
        <w:t xml:space="preserve">V rámci PZ bude </w:t>
      </w:r>
    </w:p>
    <w:p w14:paraId="4A38DA00" w14:textId="77777777" w:rsidR="00FB37C3" w:rsidRDefault="00524F33">
      <w:pPr>
        <w:pStyle w:val="Odstavecseseznamem"/>
        <w:numPr>
          <w:ilvl w:val="0"/>
          <w:numId w:val="11"/>
        </w:numPr>
        <w:spacing w:after="120"/>
        <w:jc w:val="both"/>
      </w:pPr>
      <w:r>
        <w:t>Implementována vlastní služba LPI_GEO02A s určitými shodnými principy chování jako má služba LPI_GEO01A</w:t>
      </w:r>
    </w:p>
    <w:p w14:paraId="0210113D" w14:textId="77777777" w:rsidR="00FB37C3" w:rsidRDefault="00524F33">
      <w:pPr>
        <w:pStyle w:val="Odstavecseseznamem"/>
        <w:numPr>
          <w:ilvl w:val="0"/>
          <w:numId w:val="11"/>
        </w:numPr>
        <w:spacing w:after="120"/>
        <w:jc w:val="both"/>
      </w:pPr>
      <w:r>
        <w:t xml:space="preserve">V rámci klasifikace podkladů z KNM bude nastaveno rozlišení, co je a není </w:t>
      </w:r>
      <w:proofErr w:type="spellStart"/>
      <w:r>
        <w:t>monitorovatelný</w:t>
      </w:r>
      <w:proofErr w:type="spellEnd"/>
      <w:r>
        <w:t xml:space="preserve"> nález na bázi konfigurační tabulky (opatření x typ nálezu = </w:t>
      </w:r>
      <w:proofErr w:type="spellStart"/>
      <w:r>
        <w:t>monitorovatelné</w:t>
      </w:r>
      <w:proofErr w:type="spellEnd"/>
      <w:r>
        <w:t>/</w:t>
      </w:r>
      <w:proofErr w:type="spellStart"/>
      <w:r>
        <w:t>nemonitorovatelné</w:t>
      </w:r>
      <w:proofErr w:type="spellEnd"/>
      <w:r>
        <w:t xml:space="preserve">). Pouze </w:t>
      </w:r>
      <w:proofErr w:type="spellStart"/>
      <w:r>
        <w:t>monitorovatelné</w:t>
      </w:r>
      <w:proofErr w:type="spellEnd"/>
      <w:r>
        <w:t xml:space="preserve"> nálezy jsou předmětem SWK2</w:t>
      </w:r>
    </w:p>
    <w:p w14:paraId="3D71FF77" w14:textId="77777777" w:rsidR="00FB37C3" w:rsidRDefault="00524F33">
      <w:pPr>
        <w:pStyle w:val="Odstavecseseznamem"/>
        <w:numPr>
          <w:ilvl w:val="0"/>
          <w:numId w:val="11"/>
        </w:numPr>
        <w:spacing w:after="120"/>
        <w:jc w:val="both"/>
      </w:pPr>
      <w:r>
        <w:t xml:space="preserve">Bude vytvořena nová verze </w:t>
      </w:r>
      <w:proofErr w:type="spellStart"/>
      <w:r>
        <w:t>SWKVieweru</w:t>
      </w:r>
      <w:proofErr w:type="spellEnd"/>
      <w:r>
        <w:t xml:space="preserve"> s náhledem na vrácená data v rámci LPI_GEO02A </w:t>
      </w:r>
    </w:p>
    <w:p w14:paraId="59625BD0" w14:textId="77777777" w:rsidR="00FB37C3" w:rsidRDefault="00524F33">
      <w:pPr>
        <w:spacing w:after="120"/>
      </w:pPr>
      <w:r>
        <w:t>Služba je navržena obecně a bude konzumovat všechny deklarovaná opatření v rámci JŽ.</w:t>
      </w:r>
    </w:p>
    <w:p w14:paraId="2D691467" w14:textId="77777777" w:rsidR="00FB37C3" w:rsidRDefault="00524F33">
      <w:pPr>
        <w:pStyle w:val="Nadpis2"/>
        <w:numPr>
          <w:ilvl w:val="1"/>
          <w:numId w:val="14"/>
        </w:numPr>
      </w:pPr>
      <w:r>
        <w:lastRenderedPageBreak/>
        <w:t>Odůvodnění požadované změny (změny právních předpisů, přínosy)</w:t>
      </w:r>
    </w:p>
    <w:p w14:paraId="33408517" w14:textId="77777777" w:rsidR="00FB37C3" w:rsidRDefault="00524F33">
      <w:r>
        <w:t xml:space="preserve">Důvodem realizace je nutnost implementace SZP 2023+. </w:t>
      </w:r>
    </w:p>
    <w:p w14:paraId="4D3E9CBF" w14:textId="77777777" w:rsidR="00FB37C3" w:rsidRDefault="00524F33">
      <w:pPr>
        <w:pStyle w:val="Nadpis2"/>
        <w:numPr>
          <w:ilvl w:val="1"/>
          <w:numId w:val="6"/>
        </w:numPr>
      </w:pPr>
      <w:r>
        <w:t>Rizika nerealizace</w:t>
      </w:r>
    </w:p>
    <w:p w14:paraId="7610199C" w14:textId="77777777" w:rsidR="00FB37C3" w:rsidRDefault="00524F33">
      <w:pPr>
        <w:autoSpaceDE w:val="0"/>
        <w:autoSpaceDN w:val="0"/>
        <w:adjustRightInd w:val="0"/>
        <w:rPr>
          <w:b/>
        </w:rPr>
      </w:pPr>
      <w:r>
        <w:rPr>
          <w:szCs w:val="22"/>
          <w:lang w:eastAsia="cs-CZ"/>
        </w:rPr>
        <w:t>V případě neprovedení nebude možné zajistit administraci všech opatření a provedení SWK2.</w:t>
      </w:r>
    </w:p>
    <w:p w14:paraId="62B367C9" w14:textId="77777777" w:rsidR="00FB37C3" w:rsidRDefault="00524F33">
      <w:pPr>
        <w:pStyle w:val="Nadpis1"/>
        <w:numPr>
          <w:ilvl w:val="0"/>
          <w:numId w:val="6"/>
        </w:numPr>
        <w:ind w:left="0" w:hanging="1566"/>
      </w:pPr>
      <w:r>
        <w:t>3 Podrobný popis požadavku.</w:t>
      </w:r>
    </w:p>
    <w:p w14:paraId="17A17C70" w14:textId="77777777" w:rsidR="00FB37C3" w:rsidRDefault="00524F33">
      <w:pPr>
        <w:pStyle w:val="Nadpis2"/>
        <w:numPr>
          <w:ilvl w:val="1"/>
          <w:numId w:val="9"/>
        </w:numPr>
      </w:pPr>
      <w:r>
        <w:t>Vytvoření webové služby LPI_GEO02A</w:t>
      </w:r>
    </w:p>
    <w:p w14:paraId="292F962D" w14:textId="77777777" w:rsidR="00FB37C3" w:rsidRDefault="00524F33">
      <w:pPr>
        <w:rPr>
          <w:b/>
          <w:bCs/>
        </w:rPr>
      </w:pPr>
      <w:r>
        <w:rPr>
          <w:b/>
          <w:bCs/>
        </w:rPr>
        <w:t>Principy chování:</w:t>
      </w:r>
    </w:p>
    <w:p w14:paraId="21A10CBF" w14:textId="77777777" w:rsidR="00FB37C3" w:rsidRDefault="00524F33">
      <w:pPr>
        <w:pStyle w:val="Odstavecseseznamem"/>
        <w:numPr>
          <w:ilvl w:val="0"/>
          <w:numId w:val="16"/>
        </w:numPr>
        <w:jc w:val="both"/>
      </w:pPr>
      <w:proofErr w:type="spellStart"/>
      <w:r>
        <w:t>Request</w:t>
      </w:r>
      <w:proofErr w:type="spellEnd"/>
      <w:r>
        <w:t xml:space="preserve"> služby bude totožný jako v případě LPI_GEO01A a služba bude zajišťovat shodný mechanismus kontroly správnosti vstupních dat jako LPI_GEO01A včetně shodné prezentace takových chyb v response</w:t>
      </w:r>
    </w:p>
    <w:p w14:paraId="3A72D168" w14:textId="77777777" w:rsidR="00FB37C3" w:rsidRDefault="00524F33">
      <w:pPr>
        <w:pStyle w:val="Odstavecseseznamem"/>
        <w:numPr>
          <w:ilvl w:val="0"/>
          <w:numId w:val="16"/>
        </w:numPr>
        <w:jc w:val="both"/>
      </w:pPr>
      <w:r>
        <w:t>Zásadní odlišností bude skutečnost, že služba bude vracet k deklarovaným plochám pouze a jen nezpůsobilé dílčí plochy z jednoho až třech zdrojů (LPIS, KNM, AMS) aniž by docházelo k vyhodnocení ZZP, rozpadu ZZP a konečné platby a prezentace dle územních změn. Pro danou úlohu není vyhodnocení ZZP potřeba. Proto bude zásadně zjednodušen response služby, a to tak, že kromě nezbytné struktury pro přenos identifikačních údajů zůstanou pouze 2 elementy:</w:t>
      </w:r>
    </w:p>
    <w:p w14:paraId="61D84A56" w14:textId="77777777" w:rsidR="00FB37C3" w:rsidRDefault="00524F33">
      <w:pPr>
        <w:pStyle w:val="Odstavecseseznamem"/>
        <w:numPr>
          <w:ilvl w:val="0"/>
          <w:numId w:val="19"/>
        </w:numPr>
        <w:spacing w:after="0"/>
        <w:contextualSpacing w:val="0"/>
        <w:jc w:val="both"/>
      </w:pPr>
      <w:r>
        <w:t>Element VSTUPNIDP (deklarované plochy)</w:t>
      </w:r>
    </w:p>
    <w:p w14:paraId="41A8B0FD" w14:textId="77777777" w:rsidR="00FB37C3" w:rsidRDefault="00524F33">
      <w:pPr>
        <w:pStyle w:val="Odstavecseseznamem"/>
        <w:numPr>
          <w:ilvl w:val="0"/>
          <w:numId w:val="19"/>
        </w:numPr>
        <w:spacing w:after="0"/>
        <w:contextualSpacing w:val="0"/>
        <w:jc w:val="both"/>
      </w:pPr>
      <w:r>
        <w:t>Ke každé ploše bude zaslán element NEZPUSCASTIDPB s výčtem nezpůsobilých částí DPB s chybami totožně jako v GEO01 s tím rozdílem, že navíc bude nepovinně předáváno období, ve kterém byla chyba identifikována</w:t>
      </w:r>
    </w:p>
    <w:p w14:paraId="7F9ABB63" w14:textId="77777777" w:rsidR="00FB37C3" w:rsidRDefault="00524F33">
      <w:pPr>
        <w:pStyle w:val="Odstavecseseznamem"/>
        <w:numPr>
          <w:ilvl w:val="0"/>
          <w:numId w:val="13"/>
        </w:numPr>
        <w:spacing w:after="0"/>
        <w:jc w:val="both"/>
      </w:pPr>
      <w:r>
        <w:t>Dílčí nezpůsobilosti budou identifikovány pomocí prostého překryvu se vstupními plochami.</w:t>
      </w:r>
    </w:p>
    <w:p w14:paraId="6E13D13A" w14:textId="77777777" w:rsidR="00FB37C3" w:rsidRDefault="00524F33">
      <w:pPr>
        <w:pStyle w:val="Odstavecseseznamem"/>
        <w:numPr>
          <w:ilvl w:val="0"/>
          <w:numId w:val="13"/>
        </w:numPr>
        <w:spacing w:after="0"/>
        <w:jc w:val="both"/>
      </w:pPr>
      <w:r>
        <w:t xml:space="preserve">V rámci služby bude dále implementováno zohlednění OVM, a to tak, že nález nebude </w:t>
      </w:r>
      <w:proofErr w:type="gramStart"/>
      <w:r>
        <w:t>publikován</w:t>
      </w:r>
      <w:proofErr w:type="gramEnd"/>
      <w:r>
        <w:t xml:space="preserve"> pokud má překryv s deklarovanou plochou uznané OVM.</w:t>
      </w:r>
    </w:p>
    <w:p w14:paraId="094E9F7A" w14:textId="77777777" w:rsidR="00FB37C3" w:rsidRDefault="00FB37C3">
      <w:pPr>
        <w:rPr>
          <w:rFonts w:eastAsiaTheme="minorHAnsi"/>
        </w:rPr>
      </w:pPr>
    </w:p>
    <w:p w14:paraId="2848B31C" w14:textId="3E21D8F5" w:rsidR="00FB37C3" w:rsidRDefault="00524F33">
      <w:pPr>
        <w:rPr>
          <w:b/>
          <w:bCs/>
        </w:rPr>
      </w:pPr>
      <w:r>
        <w:rPr>
          <w:b/>
          <w:bCs/>
        </w:rPr>
        <w:t>Struktura služby:</w:t>
      </w:r>
      <w:r w:rsidR="00D350F7">
        <w:rPr>
          <w:b/>
          <w:bCs/>
        </w:rPr>
        <w:t xml:space="preserve"> </w:t>
      </w:r>
      <w:proofErr w:type="spellStart"/>
      <w:r w:rsidR="00D350F7">
        <w:rPr>
          <w:b/>
          <w:bCs/>
        </w:rPr>
        <w:t>xxx</w:t>
      </w:r>
      <w:proofErr w:type="spellEnd"/>
    </w:p>
    <w:p w14:paraId="7DAB949E" w14:textId="77777777" w:rsidR="00FB37C3" w:rsidRDefault="00524F33">
      <w:pPr>
        <w:pStyle w:val="Nadpis2"/>
        <w:numPr>
          <w:ilvl w:val="1"/>
          <w:numId w:val="9"/>
        </w:numPr>
      </w:pPr>
      <w:r>
        <w:t xml:space="preserve">Klasifikace </w:t>
      </w:r>
      <w:proofErr w:type="spellStart"/>
      <w:r>
        <w:t>monitorovatelnosti</w:t>
      </w:r>
      <w:proofErr w:type="spellEnd"/>
      <w:r>
        <w:t xml:space="preserve"> nálezu KNM</w:t>
      </w:r>
    </w:p>
    <w:p w14:paraId="3A717B6B" w14:textId="77777777" w:rsidR="00FB37C3" w:rsidRDefault="00524F33">
      <w:r>
        <w:t xml:space="preserve">V rámci přípravy podkladů KNM pro SWK bude probíhat klasifikace </w:t>
      </w:r>
      <w:proofErr w:type="spellStart"/>
      <w:r>
        <w:t>monitorovatelnosti</w:t>
      </w:r>
      <w:proofErr w:type="spellEnd"/>
      <w:r>
        <w:t xml:space="preserve">. V LPIS vznikne editovatelná konfigurační tabulka Typ nálezu x opatření (podobně jako číselník plodin), kde se bude na principu šachovnice určovat, zda se jedná o </w:t>
      </w:r>
      <w:proofErr w:type="spellStart"/>
      <w:r>
        <w:t>monitorovatelný</w:t>
      </w:r>
      <w:proofErr w:type="spellEnd"/>
      <w:r>
        <w:t xml:space="preserve"> nález nebo nikoliv.</w:t>
      </w:r>
    </w:p>
    <w:p w14:paraId="2E9881D4" w14:textId="77777777" w:rsidR="00FB37C3" w:rsidRDefault="00524F33">
      <w:r>
        <w:t>Nastavení probíhá ve vztahu k příslušnému titulu.</w:t>
      </w:r>
    </w:p>
    <w:p w14:paraId="2BB96035" w14:textId="77777777" w:rsidR="00FB37C3" w:rsidRDefault="00524F33">
      <w:r>
        <w:t>Výčet existujících kódů chyb je v příloze, konfigurace bude probíhat v aplikaci.</w:t>
      </w:r>
    </w:p>
    <w:p w14:paraId="01ACA1F5" w14:textId="43C87C1B" w:rsidR="00FB37C3" w:rsidRDefault="00524F33">
      <w:r>
        <w:t xml:space="preserve">Do SWK 2 se budou nabírat jen nálezy, které mají kód chyby ve vztahu k danému titulu označen jako </w:t>
      </w:r>
      <w:proofErr w:type="spellStart"/>
      <w:r>
        <w:t>monitorovatelný</w:t>
      </w:r>
      <w:proofErr w:type="spellEnd"/>
      <w:r>
        <w:t xml:space="preserve"> – např.:</w:t>
      </w:r>
      <w:r w:rsidR="00D350F7">
        <w:t xml:space="preserve"> </w:t>
      </w:r>
      <w:proofErr w:type="spellStart"/>
      <w:r w:rsidR="00D350F7">
        <w:t>xxx</w:t>
      </w:r>
      <w:proofErr w:type="spellEnd"/>
    </w:p>
    <w:p w14:paraId="56CDD92B" w14:textId="401C3218" w:rsidR="00FB37C3" w:rsidRDefault="00FB37C3"/>
    <w:p w14:paraId="3211240F" w14:textId="77777777" w:rsidR="00FB37C3" w:rsidRDefault="00524F33">
      <w:pPr>
        <w:pStyle w:val="Nadpis2"/>
        <w:numPr>
          <w:ilvl w:val="1"/>
          <w:numId w:val="9"/>
        </w:numPr>
      </w:pPr>
      <w:r>
        <w:t xml:space="preserve">SWK </w:t>
      </w:r>
      <w:proofErr w:type="spellStart"/>
      <w:r>
        <w:t>Viewer</w:t>
      </w:r>
      <w:proofErr w:type="spellEnd"/>
    </w:p>
    <w:p w14:paraId="56A13155" w14:textId="77777777" w:rsidR="00FB37C3" w:rsidRDefault="00524F33">
      <w:r>
        <w:t xml:space="preserve">V rámci aplikace SWK </w:t>
      </w:r>
      <w:proofErr w:type="spellStart"/>
      <w:r>
        <w:t>Viewer</w:t>
      </w:r>
      <w:proofErr w:type="spellEnd"/>
      <w:r>
        <w:t xml:space="preserve"> bude při volbě LPI_GEO02A výsledná prezentace upravena takto: V pravém poli zůstane:</w:t>
      </w:r>
    </w:p>
    <w:p w14:paraId="00EE7A93" w14:textId="77777777" w:rsidR="00FB37C3" w:rsidRDefault="00524F33">
      <w:pPr>
        <w:pStyle w:val="Odstavecseseznamem"/>
        <w:numPr>
          <w:ilvl w:val="0"/>
          <w:numId w:val="12"/>
        </w:numPr>
      </w:pPr>
      <w:r>
        <w:t xml:space="preserve">identifikace deklarované plochy </w:t>
      </w:r>
    </w:p>
    <w:p w14:paraId="57E11412" w14:textId="77777777" w:rsidR="00FB37C3" w:rsidRDefault="00524F33">
      <w:pPr>
        <w:pStyle w:val="Odstavecseseznamem"/>
        <w:numPr>
          <w:ilvl w:val="0"/>
          <w:numId w:val="5"/>
        </w:numPr>
      </w:pPr>
      <w:r>
        <w:t xml:space="preserve">přehled zjištěných nezpůsobilých ploch z titulu LPIS s uvedením </w:t>
      </w:r>
      <w:proofErr w:type="gramStart"/>
      <w:r>
        <w:t>období  od</w:t>
      </w:r>
      <w:proofErr w:type="gramEnd"/>
      <w:r>
        <w:t xml:space="preserve"> -do</w:t>
      </w:r>
    </w:p>
    <w:p w14:paraId="70CBD8FE" w14:textId="77777777" w:rsidR="00FB37C3" w:rsidRDefault="00524F33">
      <w:pPr>
        <w:pStyle w:val="Odstavecseseznamem"/>
        <w:numPr>
          <w:ilvl w:val="0"/>
          <w:numId w:val="5"/>
        </w:numPr>
      </w:pPr>
      <w:r>
        <w:t>přehled nálezů KNM</w:t>
      </w:r>
    </w:p>
    <w:p w14:paraId="57508780" w14:textId="77777777" w:rsidR="00FB37C3" w:rsidRDefault="00524F33">
      <w:pPr>
        <w:pStyle w:val="Odstavecseseznamem"/>
        <w:numPr>
          <w:ilvl w:val="0"/>
          <w:numId w:val="5"/>
        </w:numPr>
      </w:pPr>
      <w:r>
        <w:t>Přehled nálezů AMS</w:t>
      </w:r>
    </w:p>
    <w:p w14:paraId="476B23D3" w14:textId="77777777" w:rsidR="00FB37C3" w:rsidRDefault="00524F33">
      <w:pPr>
        <w:pStyle w:val="Nadpis1"/>
        <w:numPr>
          <w:ilvl w:val="0"/>
          <w:numId w:val="9"/>
        </w:numPr>
        <w:ind w:left="284" w:hanging="284"/>
        <w:rPr>
          <w:szCs w:val="22"/>
        </w:rPr>
      </w:pPr>
      <w:r>
        <w:rPr>
          <w:szCs w:val="22"/>
        </w:rPr>
        <w:t xml:space="preserve">Dopady na IS </w:t>
      </w:r>
      <w:proofErr w:type="spellStart"/>
      <w:r>
        <w:rPr>
          <w:szCs w:val="22"/>
        </w:rPr>
        <w:t>MZe</w:t>
      </w:r>
      <w:proofErr w:type="spellEnd"/>
    </w:p>
    <w:p w14:paraId="744A25D3" w14:textId="77777777" w:rsidR="00FB37C3" w:rsidRDefault="00524F33">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5B99F721" w14:textId="77777777" w:rsidR="00FB37C3" w:rsidRDefault="00FB37C3">
      <w:pPr>
        <w:rPr>
          <w:sz w:val="16"/>
          <w:szCs w:val="16"/>
        </w:rPr>
      </w:pPr>
    </w:p>
    <w:p w14:paraId="3CAA80FC" w14:textId="77777777" w:rsidR="00FB37C3" w:rsidRDefault="00524F33">
      <w:pPr>
        <w:pStyle w:val="Nadpis2"/>
        <w:numPr>
          <w:ilvl w:val="1"/>
          <w:numId w:val="9"/>
        </w:numPr>
      </w:pPr>
      <w:r>
        <w:t>Na provoz a infrastrukturu</w:t>
      </w:r>
    </w:p>
    <w:p w14:paraId="74230EC6" w14:textId="77777777" w:rsidR="00FB37C3" w:rsidRDefault="00524F33">
      <w:r>
        <w:t>Nejsou známy</w:t>
      </w:r>
    </w:p>
    <w:p w14:paraId="7FFAA9DA" w14:textId="77777777" w:rsidR="00FB37C3" w:rsidRDefault="00524F33">
      <w:pPr>
        <w:pStyle w:val="Nadpis2"/>
        <w:numPr>
          <w:ilvl w:val="1"/>
          <w:numId w:val="9"/>
        </w:numPr>
      </w:pPr>
      <w:r>
        <w:t>Na bezpečnost</w:t>
      </w:r>
    </w:p>
    <w:p w14:paraId="4E530E00" w14:textId="77777777" w:rsidR="00FB37C3" w:rsidRDefault="00524F33">
      <w:r>
        <w:t>Nejsou známy</w:t>
      </w:r>
    </w:p>
    <w:p w14:paraId="634CEEF0" w14:textId="77777777" w:rsidR="00FB37C3" w:rsidRDefault="00524F33">
      <w:pPr>
        <w:pStyle w:val="Nadpis2"/>
        <w:numPr>
          <w:ilvl w:val="1"/>
          <w:numId w:val="9"/>
        </w:numPr>
      </w:pPr>
      <w:r>
        <w:t>Na součinnost s dalšími systémy</w:t>
      </w:r>
    </w:p>
    <w:p w14:paraId="19775E55" w14:textId="77777777" w:rsidR="00FB37C3" w:rsidRDefault="00524F33">
      <w:r>
        <w:t>Nejsou známy-</w:t>
      </w:r>
    </w:p>
    <w:p w14:paraId="136AA0FF" w14:textId="77777777" w:rsidR="00FB37C3" w:rsidRDefault="00524F33">
      <w:pPr>
        <w:pStyle w:val="Nadpis2"/>
        <w:numPr>
          <w:ilvl w:val="1"/>
          <w:numId w:val="9"/>
        </w:numPr>
      </w:pPr>
      <w:r>
        <w:t xml:space="preserve">Požadavky na součinnost </w:t>
      </w:r>
      <w:proofErr w:type="spellStart"/>
      <w:r>
        <w:t>AgriBus</w:t>
      </w:r>
      <w:proofErr w:type="spellEnd"/>
      <w:r>
        <w:t xml:space="preserve"> a EPO</w:t>
      </w:r>
    </w:p>
    <w:p w14:paraId="7CAF205D" w14:textId="77777777" w:rsidR="00FB37C3" w:rsidRDefault="00524F33">
      <w:r>
        <w:t>Implementace služby LPI_GEO02A</w:t>
      </w:r>
    </w:p>
    <w:p w14:paraId="657985CC" w14:textId="77777777" w:rsidR="00FB37C3" w:rsidRDefault="00524F33">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020EC040" w14:textId="77777777" w:rsidR="00FB37C3" w:rsidRDefault="00524F33">
      <w:pPr>
        <w:pStyle w:val="Nadpis2"/>
        <w:numPr>
          <w:ilvl w:val="1"/>
          <w:numId w:val="9"/>
        </w:numPr>
      </w:pPr>
      <w:r>
        <w:t>Požadavek na podporu provozu naimplementované změny</w:t>
      </w:r>
    </w:p>
    <w:p w14:paraId="0AF20243" w14:textId="77777777" w:rsidR="00FB37C3" w:rsidRDefault="00524F33">
      <w:pPr>
        <w:rPr>
          <w:b/>
          <w:sz w:val="16"/>
          <w:szCs w:val="16"/>
        </w:rPr>
      </w:pPr>
      <w:r>
        <w:rPr>
          <w:sz w:val="16"/>
          <w:szCs w:val="16"/>
        </w:rPr>
        <w:t>(Uveďte, zda zařadit změnu do stávající provozní smlouvy, konkrétní požadavky na požadované služby, SLA.)</w:t>
      </w:r>
    </w:p>
    <w:p w14:paraId="014D81DD" w14:textId="77777777" w:rsidR="00FB37C3" w:rsidRDefault="00524F33">
      <w:pPr>
        <w:pStyle w:val="Nadpis2"/>
        <w:numPr>
          <w:ilvl w:val="1"/>
          <w:numId w:val="9"/>
        </w:numPr>
      </w:pPr>
      <w:r>
        <w:lastRenderedPageBreak/>
        <w:t>Požadavek na úpravu dohledového nástroje</w:t>
      </w:r>
    </w:p>
    <w:p w14:paraId="157BA444" w14:textId="77777777" w:rsidR="00FB37C3" w:rsidRDefault="00524F33">
      <w:pPr>
        <w:rPr>
          <w:b/>
          <w:sz w:val="16"/>
          <w:szCs w:val="16"/>
        </w:rPr>
      </w:pPr>
      <w:r>
        <w:rPr>
          <w:sz w:val="16"/>
          <w:szCs w:val="16"/>
        </w:rPr>
        <w:t>(Uveďte, zda a jakým způsobem je požadována úprava dohledových nástrojů.)</w:t>
      </w:r>
    </w:p>
    <w:p w14:paraId="435976A2" w14:textId="77777777" w:rsidR="00FB37C3" w:rsidRDefault="00FB37C3"/>
    <w:p w14:paraId="5A29108A" w14:textId="77777777" w:rsidR="00FB37C3" w:rsidRDefault="00524F33">
      <w:pPr>
        <w:pStyle w:val="Nadpis1"/>
        <w:numPr>
          <w:ilvl w:val="0"/>
          <w:numId w:val="9"/>
        </w:numPr>
        <w:ind w:left="284" w:hanging="284"/>
        <w:rPr>
          <w:szCs w:val="22"/>
        </w:rPr>
      </w:pPr>
      <w:r>
        <w:rPr>
          <w:szCs w:val="22"/>
        </w:rPr>
        <w:t>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FB37C3" w14:paraId="39B82BA7"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746C7724" w14:textId="77777777" w:rsidR="00FB37C3" w:rsidRDefault="00524F33">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00238755" w14:textId="77777777" w:rsidR="00FB37C3" w:rsidRDefault="00524F33">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6E0B870A" w14:textId="77777777" w:rsidR="00FB37C3" w:rsidRDefault="00524F33">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4B488F8F" w14:textId="77777777" w:rsidR="00FB37C3" w:rsidRDefault="00524F33">
            <w:pPr>
              <w:rPr>
                <w:b/>
                <w:bCs/>
                <w:szCs w:val="22"/>
                <w:lang w:eastAsia="cs-CZ"/>
              </w:rPr>
            </w:pPr>
            <w:r>
              <w:rPr>
                <w:b/>
                <w:bCs/>
                <w:szCs w:val="22"/>
                <w:lang w:eastAsia="cs-CZ"/>
              </w:rPr>
              <w:t>Garant</w:t>
            </w:r>
            <w:r>
              <w:rPr>
                <w:rStyle w:val="Odkaznavysvtlivky"/>
                <w:b/>
                <w:bCs/>
                <w:szCs w:val="22"/>
                <w:lang w:eastAsia="cs-CZ"/>
              </w:rPr>
              <w:endnoteReference w:id="10"/>
            </w:r>
          </w:p>
        </w:tc>
      </w:tr>
      <w:tr w:rsidR="00FB37C3" w14:paraId="7B6B83E9"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696F832D" w14:textId="77777777" w:rsidR="00FB37C3" w:rsidRDefault="00FB37C3">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7608498F" w14:textId="77777777" w:rsidR="00FB37C3" w:rsidRDefault="00FB37C3">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36FAE896" w14:textId="77777777" w:rsidR="00FB37C3" w:rsidRDefault="00524F33">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52B9A339" w14:textId="77777777" w:rsidR="00FB37C3" w:rsidRDefault="00524F33">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36B7AEA7" w14:textId="77777777" w:rsidR="00FB37C3" w:rsidRDefault="00524F33">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3FB41A8E" w14:textId="77777777" w:rsidR="00FB37C3" w:rsidRDefault="00FB37C3">
            <w:pPr>
              <w:rPr>
                <w:bCs/>
                <w:szCs w:val="22"/>
                <w:lang w:eastAsia="cs-CZ"/>
              </w:rPr>
            </w:pPr>
          </w:p>
        </w:tc>
      </w:tr>
      <w:tr w:rsidR="00FB37C3" w14:paraId="6E7B583E"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6B0890A" w14:textId="77777777" w:rsidR="00FB37C3" w:rsidRDefault="00FB37C3">
            <w:pPr>
              <w:pStyle w:val="Odstavecseseznamem"/>
              <w:numPr>
                <w:ilvl w:val="0"/>
                <w:numId w:val="8"/>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D86272A" w14:textId="77777777" w:rsidR="00FB37C3" w:rsidRDefault="00524F33">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3E994AA1" w14:textId="77777777" w:rsidR="00FB37C3" w:rsidRDefault="00524F33">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19D0CA33" w14:textId="77777777" w:rsidR="00FB37C3" w:rsidRDefault="00524F33">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79E9B37B" w14:textId="77777777" w:rsidR="00FB37C3" w:rsidRDefault="00524F33">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1597754A" w14:textId="77777777" w:rsidR="00FB37C3" w:rsidRDefault="00FB37C3">
            <w:pPr>
              <w:rPr>
                <w:szCs w:val="22"/>
                <w:lang w:eastAsia="cs-CZ"/>
              </w:rPr>
            </w:pPr>
          </w:p>
        </w:tc>
      </w:tr>
      <w:tr w:rsidR="00FB37C3" w14:paraId="4DECBE6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F543DA" w14:textId="77777777" w:rsidR="00FB37C3" w:rsidRDefault="00FB37C3">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38C974" w14:textId="77777777" w:rsidR="00FB37C3" w:rsidRDefault="00524F33">
            <w:pPr>
              <w:rPr>
                <w:szCs w:val="22"/>
                <w:lang w:eastAsia="cs-CZ"/>
              </w:rPr>
            </w:pPr>
            <w:r>
              <w:rPr>
                <w:szCs w:val="22"/>
                <w:lang w:eastAsia="cs-CZ"/>
              </w:rPr>
              <w:t xml:space="preserve">Dokumentace dle specifikace Závazná metodika návrhu a dokumentace architektury </w:t>
            </w:r>
            <w:proofErr w:type="spellStart"/>
            <w:r>
              <w:rPr>
                <w:szCs w:val="22"/>
                <w:lang w:eastAsia="cs-CZ"/>
              </w:rPr>
              <w:t>MZe</w:t>
            </w:r>
            <w:proofErr w:type="spellEnd"/>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75953703" w14:textId="77777777" w:rsidR="00FB37C3" w:rsidRDefault="00524F33">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86C600D" w14:textId="77777777" w:rsidR="00FB37C3" w:rsidRDefault="00524F33">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0ADDD90" w14:textId="77777777" w:rsidR="00FB37C3" w:rsidRDefault="00524F33">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919CD7B" w14:textId="77777777" w:rsidR="00FB37C3" w:rsidRDefault="00FB37C3">
            <w:pPr>
              <w:rPr>
                <w:szCs w:val="22"/>
                <w:lang w:eastAsia="cs-CZ"/>
              </w:rPr>
            </w:pPr>
          </w:p>
        </w:tc>
      </w:tr>
      <w:tr w:rsidR="00FB37C3" w14:paraId="368208A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5048C9" w14:textId="77777777" w:rsidR="00FB37C3" w:rsidRDefault="00FB37C3">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050DAD" w14:textId="77777777" w:rsidR="00FB37C3" w:rsidRDefault="00524F33">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11EA8AB4" w14:textId="77777777" w:rsidR="00FB37C3" w:rsidRDefault="00524F33">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DD7E199" w14:textId="77777777" w:rsidR="00FB37C3" w:rsidRDefault="00524F33">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DF68BFE" w14:textId="77777777" w:rsidR="00FB37C3" w:rsidRDefault="00524F33">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66547D8" w14:textId="77777777" w:rsidR="00FB37C3" w:rsidRDefault="00FB37C3">
            <w:pPr>
              <w:rPr>
                <w:szCs w:val="22"/>
                <w:lang w:eastAsia="cs-CZ"/>
              </w:rPr>
            </w:pPr>
          </w:p>
        </w:tc>
      </w:tr>
      <w:tr w:rsidR="00FB37C3" w14:paraId="1178C96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91D631" w14:textId="77777777" w:rsidR="00FB37C3" w:rsidRDefault="00FB37C3">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D2D724" w14:textId="77777777" w:rsidR="00FB37C3" w:rsidRDefault="00524F33">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5194428A" w14:textId="77777777" w:rsidR="00FB37C3" w:rsidRDefault="00524F33">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FC98665" w14:textId="77777777" w:rsidR="00FB37C3" w:rsidRDefault="00524F33">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1359780" w14:textId="77777777" w:rsidR="00FB37C3" w:rsidRDefault="00524F33">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001D5ED" w14:textId="77777777" w:rsidR="00FB37C3" w:rsidRDefault="00524F33">
            <w:pPr>
              <w:rPr>
                <w:szCs w:val="22"/>
                <w:lang w:eastAsia="cs-CZ"/>
              </w:rPr>
            </w:pPr>
            <w:r>
              <w:rPr>
                <w:szCs w:val="22"/>
                <w:lang w:eastAsia="cs-CZ"/>
              </w:rPr>
              <w:t>Věcný garant</w:t>
            </w:r>
          </w:p>
        </w:tc>
      </w:tr>
      <w:tr w:rsidR="00FB37C3" w14:paraId="7B6E185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D43CD4" w14:textId="77777777" w:rsidR="00FB37C3" w:rsidRDefault="00FB37C3">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2E6FE0" w14:textId="77777777" w:rsidR="00FB37C3" w:rsidRDefault="00524F33">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5E86BC90" w14:textId="77777777" w:rsidR="00FB37C3" w:rsidRDefault="00524F33">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1FCD87F" w14:textId="77777777" w:rsidR="00FB37C3" w:rsidRDefault="00524F33">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C0A6777" w14:textId="77777777" w:rsidR="00FB37C3" w:rsidRDefault="00524F33">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630064B" w14:textId="77777777" w:rsidR="00FB37C3" w:rsidRDefault="00524F33">
            <w:pPr>
              <w:rPr>
                <w:szCs w:val="22"/>
                <w:lang w:eastAsia="cs-CZ"/>
              </w:rPr>
            </w:pPr>
            <w:r>
              <w:rPr>
                <w:szCs w:val="22"/>
                <w:lang w:eastAsia="cs-CZ"/>
              </w:rPr>
              <w:t>OKB, OPPT</w:t>
            </w:r>
            <w:r>
              <w:rPr>
                <w:rStyle w:val="Odkaznavysvtlivky"/>
                <w:szCs w:val="22"/>
                <w:lang w:eastAsia="cs-CZ"/>
              </w:rPr>
              <w:endnoteReference w:id="12"/>
            </w:r>
          </w:p>
        </w:tc>
      </w:tr>
      <w:tr w:rsidR="00FB37C3" w14:paraId="4F2B61C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A91BDF" w14:textId="77777777" w:rsidR="00FB37C3" w:rsidRDefault="00FB37C3">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9F187E" w14:textId="77777777" w:rsidR="00FB37C3" w:rsidRDefault="00524F33">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2D7B9BDA" w14:textId="77777777" w:rsidR="00FB37C3" w:rsidRDefault="00524F33">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A16BA41" w14:textId="77777777" w:rsidR="00FB37C3" w:rsidRDefault="00524F33">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4F45B6E" w14:textId="77777777" w:rsidR="00FB37C3" w:rsidRDefault="00524F33">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D6462B4" w14:textId="77777777" w:rsidR="00FB37C3" w:rsidRDefault="00FB37C3">
            <w:pPr>
              <w:rPr>
                <w:rStyle w:val="Odkaznakoment10"/>
                <w:rFonts w:eastAsia="Calibri"/>
              </w:rPr>
            </w:pPr>
          </w:p>
        </w:tc>
      </w:tr>
      <w:tr w:rsidR="00FB37C3" w14:paraId="7356FF0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5275E4" w14:textId="77777777" w:rsidR="00FB37C3" w:rsidRDefault="00FB37C3">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8195ED" w14:textId="77777777" w:rsidR="00FB37C3" w:rsidRDefault="00524F33">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226186BB" w14:textId="77777777" w:rsidR="00FB37C3" w:rsidRDefault="00524F33">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27A816A" w14:textId="77777777" w:rsidR="00FB37C3" w:rsidRDefault="00524F33">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0C36BF2" w14:textId="77777777" w:rsidR="00FB37C3" w:rsidRDefault="00524F33">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410CB60" w14:textId="77777777" w:rsidR="00FB37C3" w:rsidRDefault="00FB37C3">
            <w:pPr>
              <w:rPr>
                <w:rStyle w:val="Odkaznakoment10"/>
                <w:rFonts w:eastAsia="Calibri"/>
              </w:rPr>
            </w:pPr>
          </w:p>
        </w:tc>
      </w:tr>
      <w:tr w:rsidR="00FB37C3" w14:paraId="1AAC473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81F2EC" w14:textId="77777777" w:rsidR="00FB37C3" w:rsidRDefault="00FB37C3">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514A08" w14:textId="77777777" w:rsidR="00FB37C3" w:rsidRDefault="00524F33">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10921051" w14:textId="77777777" w:rsidR="00FB37C3" w:rsidRDefault="00524F33">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E88AD32" w14:textId="77777777" w:rsidR="00FB37C3" w:rsidRDefault="00524F33">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C6932B9" w14:textId="77777777" w:rsidR="00FB37C3" w:rsidRDefault="00524F33">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ACBE210" w14:textId="77777777" w:rsidR="00FB37C3" w:rsidRDefault="00FB37C3">
            <w:pPr>
              <w:rPr>
                <w:rStyle w:val="Odkaznakoment10"/>
                <w:rFonts w:eastAsia="Calibri"/>
              </w:rPr>
            </w:pPr>
          </w:p>
        </w:tc>
      </w:tr>
    </w:tbl>
    <w:p w14:paraId="5E350D27" w14:textId="77777777" w:rsidR="00FB37C3" w:rsidRDefault="00FB37C3"/>
    <w:p w14:paraId="34467AE5" w14:textId="77777777" w:rsidR="00FB37C3" w:rsidRDefault="00FB37C3">
      <w:pPr>
        <w:rPr>
          <w:b/>
        </w:rPr>
      </w:pPr>
    </w:p>
    <w:p w14:paraId="02A51972" w14:textId="77777777" w:rsidR="00FB37C3" w:rsidRDefault="00524F33">
      <w:pPr>
        <w:rPr>
          <w:b/>
        </w:rPr>
      </w:pPr>
      <w:r>
        <w:rPr>
          <w:b/>
        </w:rPr>
        <w:t>ROZSAH TECHNICKÉ DOKUMENTACE</w:t>
      </w:r>
    </w:p>
    <w:p w14:paraId="12CDC9F6" w14:textId="77777777" w:rsidR="00FB37C3" w:rsidRDefault="00524F33">
      <w:pPr>
        <w:pStyle w:val="Odstavecseseznamem"/>
        <w:numPr>
          <w:ilvl w:val="0"/>
          <w:numId w:val="4"/>
        </w:numPr>
        <w:spacing w:after="120"/>
        <w:ind w:left="1060" w:hanging="703"/>
        <w:contextualSpacing w:val="0"/>
        <w:rPr>
          <w:b/>
        </w:rPr>
      </w:pPr>
      <w:proofErr w:type="spellStart"/>
      <w:r>
        <w:rPr>
          <w:b/>
        </w:rPr>
        <w:t>Sparx</w:t>
      </w:r>
      <w:proofErr w:type="spellEnd"/>
      <w:r>
        <w:rPr>
          <w:b/>
        </w:rPr>
        <w:t xml:space="preserve"> EA modelu (zejména </w:t>
      </w:r>
      <w:proofErr w:type="spellStart"/>
      <w:r>
        <w:rPr>
          <w:b/>
        </w:rPr>
        <w:t>ArchiMate</w:t>
      </w:r>
      <w:proofErr w:type="spellEnd"/>
      <w:r>
        <w:rPr>
          <w:b/>
        </w:rPr>
        <w:t xml:space="preserve"> modelu) </w:t>
      </w:r>
    </w:p>
    <w:p w14:paraId="7BC9A7E6" w14:textId="77777777" w:rsidR="00FB37C3" w:rsidRDefault="00524F33">
      <w:pPr>
        <w:pStyle w:val="Odstavecseseznamem"/>
        <w:ind w:left="1065"/>
      </w:pPr>
      <w:r>
        <w:t xml:space="preserve">V případě, že v rámci implementace dojde k jeho změnám oproti návrhu architektury připravenému jako součást analýzy, provede se aktualizace modelu. </w:t>
      </w:r>
      <w:proofErr w:type="spellStart"/>
      <w:r>
        <w:t>Sparx</w:t>
      </w:r>
      <w:proofErr w:type="spellEnd"/>
      <w:r>
        <w:t xml:space="preserve"> EA model by měl zahrnovat:</w:t>
      </w:r>
    </w:p>
    <w:p w14:paraId="023B28FB" w14:textId="77777777" w:rsidR="00FB37C3" w:rsidRDefault="00524F33">
      <w:pPr>
        <w:pStyle w:val="Odstavecseseznamem"/>
        <w:numPr>
          <w:ilvl w:val="1"/>
          <w:numId w:val="4"/>
        </w:numPr>
        <w:ind w:left="1418" w:hanging="338"/>
      </w:pPr>
      <w:r>
        <w:t xml:space="preserve">aplikační komponenty tvořící řešení, případně dílčí komponenty v podobě </w:t>
      </w:r>
      <w:proofErr w:type="spellStart"/>
      <w:r>
        <w:t>ArchiMate</w:t>
      </w:r>
      <w:proofErr w:type="spellEnd"/>
      <w:r>
        <w:t xml:space="preserve"> </w:t>
      </w:r>
      <w:proofErr w:type="spellStart"/>
      <w:r>
        <w:t>Application</w:t>
      </w:r>
      <w:proofErr w:type="spellEnd"/>
      <w:r>
        <w:t xml:space="preserve"> </w:t>
      </w:r>
      <w:proofErr w:type="spellStart"/>
      <w:r>
        <w:t>Component</w:t>
      </w:r>
      <w:proofErr w:type="spellEnd"/>
      <w:r>
        <w:t>,</w:t>
      </w:r>
    </w:p>
    <w:p w14:paraId="329FD391" w14:textId="77777777" w:rsidR="00FB37C3" w:rsidRDefault="00524F33">
      <w:pPr>
        <w:pStyle w:val="Odstavecseseznamem"/>
        <w:numPr>
          <w:ilvl w:val="1"/>
          <w:numId w:val="4"/>
        </w:numPr>
        <w:ind w:left="1418" w:hanging="338"/>
      </w:pPr>
      <w:r>
        <w:t xml:space="preserve">vymezení relevantních dílčích funkcionalit jako </w:t>
      </w:r>
      <w:proofErr w:type="spellStart"/>
      <w:r>
        <w:t>ArchiMate</w:t>
      </w:r>
      <w:proofErr w:type="spellEnd"/>
      <w:r>
        <w:t xml:space="preserve"> koncepty, </w:t>
      </w:r>
      <w:proofErr w:type="spellStart"/>
      <w:r>
        <w:t>Application</w:t>
      </w:r>
      <w:proofErr w:type="spellEnd"/>
      <w:r>
        <w:t xml:space="preserve"> </w:t>
      </w:r>
      <w:proofErr w:type="spellStart"/>
      <w:r>
        <w:t>Function</w:t>
      </w:r>
      <w:proofErr w:type="spellEnd"/>
      <w:r>
        <w:t xml:space="preserve"> přidělené k příslušné aplikační komponentě (</w:t>
      </w:r>
      <w:proofErr w:type="spellStart"/>
      <w:r>
        <w:t>Application</w:t>
      </w:r>
      <w:proofErr w:type="spellEnd"/>
      <w:r>
        <w:t xml:space="preserve"> </w:t>
      </w:r>
      <w:proofErr w:type="spellStart"/>
      <w:r>
        <w:t>Component</w:t>
      </w:r>
      <w:proofErr w:type="spellEnd"/>
      <w:r>
        <w:t>),</w:t>
      </w:r>
    </w:p>
    <w:p w14:paraId="388425DD" w14:textId="77777777" w:rsidR="00FB37C3" w:rsidRDefault="00524F33">
      <w:pPr>
        <w:pStyle w:val="Odstavecseseznamem"/>
        <w:numPr>
          <w:ilvl w:val="1"/>
          <w:numId w:val="4"/>
        </w:numPr>
        <w:ind w:left="1418" w:hanging="338"/>
      </w:pPr>
      <w:r>
        <w:t xml:space="preserve">prvky webových služeb reprezentované </w:t>
      </w:r>
      <w:proofErr w:type="spellStart"/>
      <w:r>
        <w:t>ArchiMate</w:t>
      </w:r>
      <w:proofErr w:type="spellEnd"/>
      <w:r>
        <w:t xml:space="preserve"> </w:t>
      </w:r>
      <w:proofErr w:type="spellStart"/>
      <w:r>
        <w:t>Application</w:t>
      </w:r>
      <w:proofErr w:type="spellEnd"/>
      <w:r>
        <w:t xml:space="preserve"> </w:t>
      </w:r>
      <w:proofErr w:type="spellStart"/>
      <w:r>
        <w:t>Service</w:t>
      </w:r>
      <w:proofErr w:type="spellEnd"/>
      <w:r>
        <w:t>,</w:t>
      </w:r>
    </w:p>
    <w:p w14:paraId="40AD6501" w14:textId="77777777" w:rsidR="00FB37C3" w:rsidRDefault="00524F33">
      <w:pPr>
        <w:pStyle w:val="Odstavecseseznamem"/>
        <w:numPr>
          <w:ilvl w:val="1"/>
          <w:numId w:val="4"/>
        </w:numPr>
        <w:ind w:left="1418" w:hanging="338"/>
      </w:pPr>
      <w:r>
        <w:t xml:space="preserve">hlavní datové objekty a číselníky reprezentovány </w:t>
      </w:r>
      <w:proofErr w:type="spellStart"/>
      <w:r>
        <w:t>ArchiMate</w:t>
      </w:r>
      <w:proofErr w:type="spellEnd"/>
      <w:r>
        <w:t xml:space="preserve"> Data </w:t>
      </w:r>
      <w:proofErr w:type="spellStart"/>
      <w:r>
        <w:t>Object</w:t>
      </w:r>
      <w:proofErr w:type="spellEnd"/>
      <w:r>
        <w:t>,</w:t>
      </w:r>
    </w:p>
    <w:p w14:paraId="5708A969" w14:textId="77777777" w:rsidR="00FB37C3" w:rsidRDefault="00524F33">
      <w:pPr>
        <w:pStyle w:val="Odstavecseseznamem"/>
        <w:numPr>
          <w:ilvl w:val="1"/>
          <w:numId w:val="4"/>
        </w:numPr>
        <w:ind w:left="1418" w:hanging="338"/>
      </w:pPr>
      <w:proofErr w:type="spellStart"/>
      <w:r>
        <w:t>activity</w:t>
      </w:r>
      <w:proofErr w:type="spellEnd"/>
      <w:r>
        <w:t xml:space="preserve"> model/diagramy anebo sekvenční model/diagramy logiky zpracování definovaných typů dokumentů,</w:t>
      </w:r>
    </w:p>
    <w:p w14:paraId="0257F704" w14:textId="77777777" w:rsidR="00FB37C3" w:rsidRDefault="00524F33">
      <w:pPr>
        <w:pStyle w:val="Odstavecseseznamem"/>
        <w:numPr>
          <w:ilvl w:val="1"/>
          <w:numId w:val="4"/>
        </w:numPr>
        <w:ind w:left="1418" w:hanging="338"/>
      </w:pPr>
      <w:r>
        <w:t xml:space="preserve">popis použitých rolí v systému a jejich navázání na související funkcionality (uživatelské role ve formě </w:t>
      </w:r>
      <w:proofErr w:type="spellStart"/>
      <w:r>
        <w:t>ArchiMate</w:t>
      </w:r>
      <w:proofErr w:type="spellEnd"/>
      <w:r>
        <w:t xml:space="preserve"> konceptu Data </w:t>
      </w:r>
      <w:proofErr w:type="spellStart"/>
      <w:r>
        <w:t>Object</w:t>
      </w:r>
      <w:proofErr w:type="spellEnd"/>
      <w:r>
        <w:t xml:space="preserve"> a využití rolí v rámci funkcionalit/ </w:t>
      </w:r>
      <w:proofErr w:type="spellStart"/>
      <w:r>
        <w:t>Application</w:t>
      </w:r>
      <w:proofErr w:type="spellEnd"/>
      <w:r>
        <w:t xml:space="preserve"> </w:t>
      </w:r>
      <w:proofErr w:type="spellStart"/>
      <w:r>
        <w:t>Function</w:t>
      </w:r>
      <w:proofErr w:type="spellEnd"/>
      <w:r>
        <w:t xml:space="preserve"> vazbou </w:t>
      </w:r>
      <w:proofErr w:type="spellStart"/>
      <w:r>
        <w:t>ArchiMate</w:t>
      </w:r>
      <w:proofErr w:type="spellEnd"/>
      <w:r>
        <w:t xml:space="preserve"> Access),</w:t>
      </w:r>
    </w:p>
    <w:p w14:paraId="03AC0E14" w14:textId="77777777" w:rsidR="00FB37C3" w:rsidRDefault="00524F33">
      <w:pPr>
        <w:pStyle w:val="Odstavecseseznamem"/>
        <w:numPr>
          <w:ilvl w:val="1"/>
          <w:numId w:val="4"/>
        </w:numPr>
        <w:ind w:left="1418" w:hanging="338"/>
      </w:pPr>
      <w:r>
        <w:t xml:space="preserve">doplnění modelu o integrace na externí systémy (konzumace integračních funkcionalit, služeb a rozhraní), znázorněné </w:t>
      </w:r>
      <w:proofErr w:type="spellStart"/>
      <w:r>
        <w:t>ArchiMate</w:t>
      </w:r>
      <w:proofErr w:type="spellEnd"/>
      <w:r>
        <w:t xml:space="preserve"> vazbou </w:t>
      </w:r>
      <w:proofErr w:type="spellStart"/>
      <w:r>
        <w:t>Used</w:t>
      </w:r>
      <w:proofErr w:type="spellEnd"/>
      <w:r>
        <w:t xml:space="preserve"> by.</w:t>
      </w:r>
    </w:p>
    <w:p w14:paraId="7AA4BC87" w14:textId="77777777" w:rsidR="00FB37C3" w:rsidRDefault="00FB37C3"/>
    <w:p w14:paraId="1CE17EC6" w14:textId="77777777" w:rsidR="00FB37C3" w:rsidRDefault="00524F33">
      <w:pPr>
        <w:pStyle w:val="Odstavecseseznamem"/>
        <w:numPr>
          <w:ilvl w:val="0"/>
          <w:numId w:val="4"/>
        </w:numPr>
        <w:spacing w:after="120"/>
        <w:ind w:left="1060" w:hanging="703"/>
        <w:contextualSpacing w:val="0"/>
        <w:rPr>
          <w:b/>
        </w:rPr>
      </w:pPr>
      <w:r>
        <w:rPr>
          <w:b/>
        </w:rPr>
        <w:t>Bezpečnostní dokumentace</w:t>
      </w:r>
    </w:p>
    <w:p w14:paraId="11C92050" w14:textId="77777777" w:rsidR="00FB37C3" w:rsidRDefault="00524F33">
      <w:pPr>
        <w:pStyle w:val="Odstavecseseznamem"/>
        <w:ind w:left="1065"/>
      </w:pPr>
      <w:r>
        <w:t>Jde o přehled bezpečnostních opatření, který jen odkazuje, kde v technické dokumentaci se nalézá jejich popis</w:t>
      </w:r>
    </w:p>
    <w:p w14:paraId="6BE9613F" w14:textId="77777777" w:rsidR="00FB37C3" w:rsidRDefault="00524F33">
      <w:pPr>
        <w:pStyle w:val="Odstavecseseznamem"/>
        <w:ind w:left="1065"/>
      </w:pPr>
      <w:r>
        <w:t>Jedná se především o popis těchto bezpečnostních opatření (jsou-li relevantní):</w:t>
      </w:r>
    </w:p>
    <w:p w14:paraId="734492F6" w14:textId="77777777" w:rsidR="00FB37C3" w:rsidRDefault="00524F33">
      <w:pPr>
        <w:pStyle w:val="Odstavecseseznamem"/>
        <w:numPr>
          <w:ilvl w:val="1"/>
          <w:numId w:val="4"/>
        </w:numPr>
        <w:ind w:left="1418" w:hanging="338"/>
      </w:pPr>
      <w:r>
        <w:t>řízení přístupu, role, autentizace a autorizace, druhy a správa účtů,</w:t>
      </w:r>
    </w:p>
    <w:p w14:paraId="28C6E8EC" w14:textId="77777777" w:rsidR="00FB37C3" w:rsidRDefault="00524F33">
      <w:pPr>
        <w:pStyle w:val="Odstavecseseznamem"/>
        <w:numPr>
          <w:ilvl w:val="1"/>
          <w:numId w:val="4"/>
        </w:numPr>
        <w:ind w:left="1418" w:hanging="338"/>
      </w:pPr>
      <w:r>
        <w:t>omezení oprávnění (princip minimálních oprávnění),</w:t>
      </w:r>
    </w:p>
    <w:p w14:paraId="71E25B75" w14:textId="77777777" w:rsidR="00FB37C3" w:rsidRDefault="00524F33">
      <w:pPr>
        <w:pStyle w:val="Odstavecseseznamem"/>
        <w:numPr>
          <w:ilvl w:val="1"/>
          <w:numId w:val="4"/>
        </w:numPr>
        <w:ind w:left="1418" w:hanging="338"/>
      </w:pPr>
      <w:r>
        <w:t>proces řízení účtů (přidělování/odebírání, vytváření/rušení),</w:t>
      </w:r>
    </w:p>
    <w:p w14:paraId="13DB7A6A" w14:textId="77777777" w:rsidR="00FB37C3" w:rsidRDefault="00524F33">
      <w:pPr>
        <w:pStyle w:val="Odstavecseseznamem"/>
        <w:numPr>
          <w:ilvl w:val="1"/>
          <w:numId w:val="4"/>
        </w:numPr>
        <w:ind w:left="1418" w:hanging="338"/>
      </w:pPr>
      <w:r>
        <w:t>auditní mechanismy, napojení na SIEM (</w:t>
      </w:r>
      <w:proofErr w:type="spellStart"/>
      <w:r>
        <w:t>Syslog</w:t>
      </w:r>
      <w:proofErr w:type="spellEnd"/>
      <w:r>
        <w:t>, SNP TRAP, Textový soubor, JDBC, Microsoft Event Log…),</w:t>
      </w:r>
    </w:p>
    <w:p w14:paraId="65F3DEFD" w14:textId="77777777" w:rsidR="00FB37C3" w:rsidRDefault="00524F33">
      <w:pPr>
        <w:pStyle w:val="Odstavecseseznamem"/>
        <w:numPr>
          <w:ilvl w:val="1"/>
          <w:numId w:val="4"/>
        </w:numPr>
        <w:ind w:left="1418" w:hanging="338"/>
      </w:pPr>
      <w:r>
        <w:t>šifrování,</w:t>
      </w:r>
    </w:p>
    <w:p w14:paraId="57BE8FBD" w14:textId="77777777" w:rsidR="00FB37C3" w:rsidRDefault="00524F33">
      <w:pPr>
        <w:pStyle w:val="Odstavecseseznamem"/>
        <w:numPr>
          <w:ilvl w:val="1"/>
          <w:numId w:val="4"/>
        </w:numPr>
        <w:ind w:left="1418" w:hanging="338"/>
      </w:pPr>
      <w:r>
        <w:lastRenderedPageBreak/>
        <w:t>zabezpečení webového rozhraní, je-li součástí systému,</w:t>
      </w:r>
    </w:p>
    <w:p w14:paraId="449D1ADB" w14:textId="77777777" w:rsidR="00FB37C3" w:rsidRDefault="00524F33">
      <w:pPr>
        <w:pStyle w:val="Odstavecseseznamem"/>
        <w:numPr>
          <w:ilvl w:val="1"/>
          <w:numId w:val="4"/>
        </w:numPr>
        <w:ind w:left="1418" w:hanging="338"/>
      </w:pPr>
      <w:r>
        <w:t>certifikační autority a PKI,</w:t>
      </w:r>
    </w:p>
    <w:p w14:paraId="5A1C0B30" w14:textId="77777777" w:rsidR="00FB37C3" w:rsidRDefault="00524F33">
      <w:pPr>
        <w:pStyle w:val="Odstavecseseznamem"/>
        <w:numPr>
          <w:ilvl w:val="1"/>
          <w:numId w:val="4"/>
        </w:numPr>
        <w:ind w:left="1418" w:hanging="338"/>
      </w:pPr>
      <w:r>
        <w:t>zajištění integrity dat,</w:t>
      </w:r>
    </w:p>
    <w:p w14:paraId="00E62328" w14:textId="77777777" w:rsidR="00FB37C3" w:rsidRDefault="00524F33">
      <w:pPr>
        <w:pStyle w:val="Odstavecseseznamem"/>
        <w:numPr>
          <w:ilvl w:val="1"/>
          <w:numId w:val="4"/>
        </w:numPr>
        <w:ind w:left="1418" w:hanging="338"/>
      </w:pPr>
      <w:r>
        <w:t>zajištění dostupnosti dat (redundance, cluster, HA…),</w:t>
      </w:r>
    </w:p>
    <w:p w14:paraId="17DF6C88" w14:textId="77777777" w:rsidR="00FB37C3" w:rsidRDefault="00524F33">
      <w:pPr>
        <w:pStyle w:val="Odstavecseseznamem"/>
        <w:numPr>
          <w:ilvl w:val="1"/>
          <w:numId w:val="4"/>
        </w:numPr>
        <w:ind w:left="1418" w:hanging="338"/>
      </w:pPr>
      <w:r>
        <w:t>zálohování, způsob, rozvrh,</w:t>
      </w:r>
    </w:p>
    <w:p w14:paraId="71535D52" w14:textId="77777777" w:rsidR="00FB37C3" w:rsidRDefault="00524F33">
      <w:pPr>
        <w:pStyle w:val="Odstavecseseznamem"/>
        <w:numPr>
          <w:ilvl w:val="1"/>
          <w:numId w:val="4"/>
        </w:numPr>
        <w:ind w:left="1418" w:hanging="338"/>
      </w:pPr>
      <w:r>
        <w:t>obnovení ze zálohy (DRP) včetně předpokládané doby obnovy,</w:t>
      </w:r>
    </w:p>
    <w:p w14:paraId="262FF5CF" w14:textId="77777777" w:rsidR="00FB37C3" w:rsidRDefault="00524F33">
      <w:pPr>
        <w:pStyle w:val="Odstavecseseznamem"/>
        <w:numPr>
          <w:ilvl w:val="1"/>
          <w:numId w:val="4"/>
        </w:numPr>
        <w:ind w:left="1418" w:hanging="338"/>
      </w:pPr>
      <w:r>
        <w:t>předpokládá se, že existuje síťové schéma, komunikační schéma a zdrojový kód.</w:t>
      </w:r>
    </w:p>
    <w:p w14:paraId="18F5CE5C" w14:textId="77777777" w:rsidR="00FB37C3" w:rsidRDefault="00524F33">
      <w:pPr>
        <w:pStyle w:val="Nadpis3"/>
        <w:numPr>
          <w:ilvl w:val="2"/>
          <w:numId w:val="9"/>
        </w:numPr>
      </w:pPr>
      <w:r>
        <w:t xml:space="preserve"> Dohledové scénáře jsou požadovány, pokud Dodavatel potvrdí dopad na dohledové scénáře/nástroj. </w:t>
      </w:r>
    </w:p>
    <w:p w14:paraId="28FA4FD4" w14:textId="6F43D8DC" w:rsidR="00FB37C3" w:rsidRDefault="00524F33">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5D53888" w14:textId="69734FD7" w:rsidR="00FB37C3" w:rsidRDefault="00524F33">
      <w:pPr>
        <w:ind w:right="-427"/>
        <w:rPr>
          <w:sz w:val="18"/>
          <w:szCs w:val="18"/>
        </w:rPr>
      </w:pPr>
      <w:r>
        <w:rPr>
          <w:sz w:val="18"/>
          <w:szCs w:val="18"/>
        </w:rPr>
        <w:t xml:space="preserve">Provozně-technická dokumentace bude zpracována dle vzorového dokumentu, který je připojen – otevřete </w:t>
      </w:r>
      <w:proofErr w:type="gramStart"/>
      <w:r>
        <w:rPr>
          <w:sz w:val="18"/>
          <w:szCs w:val="18"/>
        </w:rPr>
        <w:t xml:space="preserve">dvojklikem:  </w:t>
      </w:r>
      <w:proofErr w:type="spellStart"/>
      <w:r w:rsidR="00D350F7">
        <w:rPr>
          <w:sz w:val="18"/>
          <w:szCs w:val="18"/>
        </w:rPr>
        <w:t>xxx</w:t>
      </w:r>
      <w:proofErr w:type="spellEnd"/>
      <w:proofErr w:type="gramEnd"/>
      <w:r>
        <w:rPr>
          <w:sz w:val="18"/>
          <w:szCs w:val="18"/>
        </w:rPr>
        <w:t xml:space="preserve">     </w:t>
      </w:r>
    </w:p>
    <w:p w14:paraId="7FE67BF0" w14:textId="3706F769" w:rsidR="00FB37C3" w:rsidRDefault="00524F33">
      <w:pPr>
        <w:ind w:right="-427"/>
        <w:rPr>
          <w:szCs w:val="22"/>
        </w:rPr>
      </w:pPr>
      <w:r>
        <w:rPr>
          <w:szCs w:val="22"/>
        </w:rPr>
        <w:t xml:space="preserve">       </w:t>
      </w:r>
    </w:p>
    <w:p w14:paraId="482DB1C7" w14:textId="77777777" w:rsidR="00FB37C3" w:rsidRDefault="00FB37C3">
      <w:pPr>
        <w:pStyle w:val="Nadpis1"/>
        <w:ind w:left="284" w:firstLine="0"/>
        <w:rPr>
          <w:szCs w:val="22"/>
        </w:rPr>
      </w:pPr>
    </w:p>
    <w:p w14:paraId="1C0A086B" w14:textId="77777777" w:rsidR="00FB37C3" w:rsidRDefault="00524F33">
      <w:pPr>
        <w:pStyle w:val="Nadpis1"/>
        <w:numPr>
          <w:ilvl w:val="0"/>
          <w:numId w:val="9"/>
        </w:numPr>
        <w:ind w:left="284" w:hanging="284"/>
        <w:rPr>
          <w:szCs w:val="22"/>
        </w:rPr>
      </w:pPr>
      <w:r>
        <w:rPr>
          <w:szCs w:val="22"/>
        </w:rPr>
        <w:t>Akceptační kritéria</w:t>
      </w:r>
    </w:p>
    <w:p w14:paraId="47F1C4A4" w14:textId="77777777" w:rsidR="00FB37C3" w:rsidRDefault="00524F33">
      <w:pPr>
        <w:rPr>
          <w:szCs w:val="22"/>
          <w:lang w:eastAsia="cs-CZ"/>
        </w:rPr>
      </w:pPr>
      <w:r>
        <w:rPr>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2111A444" w14:textId="77777777" w:rsidR="00FB37C3" w:rsidRDefault="00FB37C3">
      <w:pPr>
        <w:rPr>
          <w:szCs w:val="22"/>
        </w:rPr>
      </w:pPr>
    </w:p>
    <w:p w14:paraId="1F5E4191" w14:textId="77777777" w:rsidR="00FB37C3" w:rsidRDefault="00524F33">
      <w:pPr>
        <w:pStyle w:val="Nadpis1"/>
        <w:numPr>
          <w:ilvl w:val="0"/>
          <w:numId w:val="9"/>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FB37C3" w14:paraId="710B080F"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061B42" w14:textId="77777777" w:rsidR="00FB37C3" w:rsidRDefault="00524F33">
            <w:pPr>
              <w:rPr>
                <w:b/>
                <w:bCs/>
                <w:szCs w:val="22"/>
                <w:lang w:eastAsia="cs-CZ"/>
              </w:rPr>
            </w:pPr>
            <w:r>
              <w:rPr>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B50AD09" w14:textId="77777777" w:rsidR="00FB37C3" w:rsidRDefault="00524F33">
            <w:pPr>
              <w:rPr>
                <w:b/>
                <w:bCs/>
                <w:szCs w:val="22"/>
                <w:lang w:eastAsia="cs-CZ"/>
              </w:rPr>
            </w:pPr>
            <w:r>
              <w:rPr>
                <w:b/>
                <w:bCs/>
                <w:szCs w:val="22"/>
                <w:lang w:eastAsia="cs-CZ"/>
              </w:rPr>
              <w:t>Termín</w:t>
            </w:r>
          </w:p>
        </w:tc>
      </w:tr>
      <w:tr w:rsidR="00FB37C3" w14:paraId="45D56D33" w14:textId="77777777">
        <w:trPr>
          <w:trHeight w:val="284"/>
        </w:trPr>
        <w:tc>
          <w:tcPr>
            <w:tcW w:w="7655" w:type="dxa"/>
            <w:shd w:val="clear" w:color="auto" w:fill="auto"/>
            <w:noWrap/>
            <w:vAlign w:val="center"/>
          </w:tcPr>
          <w:p w14:paraId="4F4126D4" w14:textId="77777777" w:rsidR="00FB37C3" w:rsidRDefault="00524F33">
            <w:pPr>
              <w:rPr>
                <w:szCs w:val="22"/>
                <w:lang w:eastAsia="cs-CZ"/>
              </w:rPr>
            </w:pPr>
            <w:r>
              <w:rPr>
                <w:szCs w:val="22"/>
                <w:lang w:eastAsia="cs-CZ"/>
              </w:rPr>
              <w:t xml:space="preserve">Zahájení prací </w:t>
            </w:r>
          </w:p>
        </w:tc>
        <w:tc>
          <w:tcPr>
            <w:tcW w:w="2116" w:type="dxa"/>
            <w:shd w:val="clear" w:color="auto" w:fill="auto"/>
            <w:vAlign w:val="center"/>
          </w:tcPr>
          <w:p w14:paraId="117B64C4" w14:textId="77777777" w:rsidR="00FB37C3" w:rsidRDefault="00524F33">
            <w:pPr>
              <w:ind w:left="360"/>
              <w:rPr>
                <w:szCs w:val="22"/>
                <w:lang w:eastAsia="cs-CZ"/>
              </w:rPr>
            </w:pPr>
            <w:r>
              <w:rPr>
                <w:szCs w:val="22"/>
                <w:lang w:eastAsia="cs-CZ"/>
              </w:rPr>
              <w:t>po objednání</w:t>
            </w:r>
          </w:p>
        </w:tc>
      </w:tr>
      <w:tr w:rsidR="00FB37C3" w14:paraId="53E96EA3" w14:textId="77777777">
        <w:trPr>
          <w:trHeight w:val="284"/>
        </w:trPr>
        <w:tc>
          <w:tcPr>
            <w:tcW w:w="7655" w:type="dxa"/>
            <w:shd w:val="clear" w:color="auto" w:fill="auto"/>
            <w:noWrap/>
            <w:vAlign w:val="center"/>
          </w:tcPr>
          <w:p w14:paraId="27CB07A2" w14:textId="77777777" w:rsidR="00FB37C3" w:rsidRDefault="00524F33">
            <w:pPr>
              <w:rPr>
                <w:szCs w:val="22"/>
                <w:lang w:eastAsia="cs-CZ"/>
              </w:rPr>
            </w:pPr>
            <w:r>
              <w:rPr>
                <w:szCs w:val="22"/>
                <w:lang w:eastAsia="cs-CZ"/>
              </w:rPr>
              <w:t>Nasazení na test WSDL služby</w:t>
            </w:r>
          </w:p>
        </w:tc>
        <w:tc>
          <w:tcPr>
            <w:tcW w:w="2116" w:type="dxa"/>
            <w:shd w:val="clear" w:color="auto" w:fill="auto"/>
            <w:vAlign w:val="center"/>
          </w:tcPr>
          <w:p w14:paraId="32F09DFB" w14:textId="33526941" w:rsidR="00FB37C3" w:rsidRDefault="00524F33">
            <w:pPr>
              <w:rPr>
                <w:szCs w:val="22"/>
                <w:lang w:eastAsia="cs-CZ"/>
              </w:rPr>
            </w:pPr>
            <w:r>
              <w:rPr>
                <w:szCs w:val="22"/>
                <w:lang w:eastAsia="cs-CZ"/>
              </w:rPr>
              <w:t>5.</w:t>
            </w:r>
            <w:r w:rsidR="00CF4E3A">
              <w:rPr>
                <w:szCs w:val="22"/>
                <w:lang w:eastAsia="cs-CZ"/>
              </w:rPr>
              <w:t>11</w:t>
            </w:r>
            <w:r>
              <w:rPr>
                <w:szCs w:val="22"/>
                <w:lang w:eastAsia="cs-CZ"/>
              </w:rPr>
              <w:t>.2023</w:t>
            </w:r>
          </w:p>
        </w:tc>
      </w:tr>
      <w:tr w:rsidR="00FB37C3" w14:paraId="358ABCAD" w14:textId="77777777">
        <w:trPr>
          <w:trHeight w:val="284"/>
        </w:trPr>
        <w:tc>
          <w:tcPr>
            <w:tcW w:w="7655" w:type="dxa"/>
            <w:shd w:val="clear" w:color="auto" w:fill="auto"/>
            <w:noWrap/>
            <w:vAlign w:val="center"/>
          </w:tcPr>
          <w:p w14:paraId="3D4655DB" w14:textId="77777777" w:rsidR="00FB37C3" w:rsidRDefault="00524F33">
            <w:pPr>
              <w:rPr>
                <w:szCs w:val="22"/>
                <w:lang w:eastAsia="cs-CZ"/>
              </w:rPr>
            </w:pPr>
            <w:r>
              <w:rPr>
                <w:szCs w:val="22"/>
                <w:lang w:eastAsia="cs-CZ"/>
              </w:rPr>
              <w:t>Nasazení na test funkční služby</w:t>
            </w:r>
          </w:p>
        </w:tc>
        <w:tc>
          <w:tcPr>
            <w:tcW w:w="2116" w:type="dxa"/>
            <w:shd w:val="clear" w:color="auto" w:fill="auto"/>
            <w:vAlign w:val="center"/>
          </w:tcPr>
          <w:p w14:paraId="4E5888F3" w14:textId="69CC48BB" w:rsidR="00FB37C3" w:rsidRDefault="00524F33">
            <w:pPr>
              <w:rPr>
                <w:szCs w:val="22"/>
                <w:lang w:eastAsia="cs-CZ"/>
              </w:rPr>
            </w:pPr>
            <w:r>
              <w:rPr>
                <w:szCs w:val="22"/>
                <w:lang w:eastAsia="cs-CZ"/>
              </w:rPr>
              <w:t>15.</w:t>
            </w:r>
            <w:r w:rsidR="00CF4E3A">
              <w:rPr>
                <w:szCs w:val="22"/>
                <w:lang w:eastAsia="cs-CZ"/>
              </w:rPr>
              <w:t>11</w:t>
            </w:r>
            <w:r>
              <w:rPr>
                <w:szCs w:val="22"/>
                <w:lang w:eastAsia="cs-CZ"/>
              </w:rPr>
              <w:t>.2023</w:t>
            </w:r>
          </w:p>
        </w:tc>
      </w:tr>
      <w:tr w:rsidR="00FB37C3" w14:paraId="55F544FF" w14:textId="77777777">
        <w:trPr>
          <w:trHeight w:val="284"/>
        </w:trPr>
        <w:tc>
          <w:tcPr>
            <w:tcW w:w="7655" w:type="dxa"/>
            <w:shd w:val="clear" w:color="auto" w:fill="auto"/>
            <w:noWrap/>
            <w:vAlign w:val="center"/>
          </w:tcPr>
          <w:p w14:paraId="26750FFE" w14:textId="77777777" w:rsidR="00FB37C3" w:rsidRDefault="00524F33">
            <w:pPr>
              <w:rPr>
                <w:szCs w:val="22"/>
                <w:lang w:eastAsia="cs-CZ"/>
              </w:rPr>
            </w:pPr>
            <w:r>
              <w:rPr>
                <w:szCs w:val="22"/>
                <w:lang w:eastAsia="cs-CZ"/>
              </w:rPr>
              <w:t>Nasazení na provoz</w:t>
            </w:r>
          </w:p>
        </w:tc>
        <w:tc>
          <w:tcPr>
            <w:tcW w:w="2116" w:type="dxa"/>
            <w:shd w:val="clear" w:color="auto" w:fill="auto"/>
            <w:vAlign w:val="center"/>
          </w:tcPr>
          <w:p w14:paraId="73F34043" w14:textId="016B6612" w:rsidR="00FB37C3" w:rsidRDefault="00CF4E3A">
            <w:pPr>
              <w:rPr>
                <w:szCs w:val="22"/>
                <w:lang w:eastAsia="cs-CZ"/>
              </w:rPr>
            </w:pPr>
            <w:r>
              <w:rPr>
                <w:szCs w:val="22"/>
                <w:lang w:eastAsia="cs-CZ"/>
              </w:rPr>
              <w:t>25.11.</w:t>
            </w:r>
            <w:r w:rsidR="00524F33">
              <w:rPr>
                <w:szCs w:val="22"/>
                <w:lang w:eastAsia="cs-CZ"/>
              </w:rPr>
              <w:t>2023</w:t>
            </w:r>
          </w:p>
        </w:tc>
      </w:tr>
      <w:tr w:rsidR="00FB37C3" w14:paraId="14FC8334" w14:textId="77777777">
        <w:trPr>
          <w:trHeight w:val="284"/>
        </w:trPr>
        <w:tc>
          <w:tcPr>
            <w:tcW w:w="7655" w:type="dxa"/>
            <w:shd w:val="clear" w:color="auto" w:fill="auto"/>
            <w:noWrap/>
            <w:vAlign w:val="center"/>
          </w:tcPr>
          <w:p w14:paraId="3D64D1D0" w14:textId="77777777" w:rsidR="00FB37C3" w:rsidRDefault="00524F33">
            <w:pPr>
              <w:rPr>
                <w:szCs w:val="22"/>
                <w:lang w:eastAsia="cs-CZ"/>
              </w:rPr>
            </w:pPr>
            <w:r>
              <w:rPr>
                <w:szCs w:val="22"/>
                <w:lang w:eastAsia="cs-CZ"/>
              </w:rPr>
              <w:t>Akceptace</w:t>
            </w:r>
          </w:p>
        </w:tc>
        <w:tc>
          <w:tcPr>
            <w:tcW w:w="2116" w:type="dxa"/>
            <w:shd w:val="clear" w:color="auto" w:fill="auto"/>
            <w:vAlign w:val="center"/>
          </w:tcPr>
          <w:p w14:paraId="5FD1F6F8" w14:textId="651FE08C" w:rsidR="00FB37C3" w:rsidRDefault="00524F33">
            <w:pPr>
              <w:rPr>
                <w:szCs w:val="22"/>
                <w:lang w:eastAsia="cs-CZ"/>
              </w:rPr>
            </w:pPr>
            <w:r>
              <w:rPr>
                <w:szCs w:val="22"/>
                <w:lang w:eastAsia="cs-CZ"/>
              </w:rPr>
              <w:t>3</w:t>
            </w:r>
            <w:r w:rsidR="00CF4E3A">
              <w:rPr>
                <w:szCs w:val="22"/>
                <w:lang w:eastAsia="cs-CZ"/>
              </w:rPr>
              <w:t>0</w:t>
            </w:r>
            <w:r>
              <w:rPr>
                <w:szCs w:val="22"/>
                <w:lang w:eastAsia="cs-CZ"/>
              </w:rPr>
              <w:t>.1</w:t>
            </w:r>
            <w:r w:rsidR="00CF4E3A">
              <w:rPr>
                <w:szCs w:val="22"/>
                <w:lang w:eastAsia="cs-CZ"/>
              </w:rPr>
              <w:t>1</w:t>
            </w:r>
            <w:r>
              <w:rPr>
                <w:szCs w:val="22"/>
                <w:lang w:eastAsia="cs-CZ"/>
              </w:rPr>
              <w:t>.2023</w:t>
            </w:r>
          </w:p>
        </w:tc>
      </w:tr>
      <w:tr w:rsidR="00FB37C3" w14:paraId="0FF5F74D" w14:textId="77777777">
        <w:trPr>
          <w:trHeight w:val="284"/>
        </w:trPr>
        <w:tc>
          <w:tcPr>
            <w:tcW w:w="7655" w:type="dxa"/>
            <w:shd w:val="clear" w:color="auto" w:fill="auto"/>
            <w:noWrap/>
            <w:vAlign w:val="center"/>
          </w:tcPr>
          <w:p w14:paraId="36422614" w14:textId="77777777" w:rsidR="00FB37C3" w:rsidRDefault="00FB37C3">
            <w:pPr>
              <w:rPr>
                <w:szCs w:val="22"/>
                <w:lang w:eastAsia="cs-CZ"/>
              </w:rPr>
            </w:pPr>
          </w:p>
        </w:tc>
        <w:tc>
          <w:tcPr>
            <w:tcW w:w="2116" w:type="dxa"/>
            <w:shd w:val="clear" w:color="auto" w:fill="auto"/>
            <w:vAlign w:val="center"/>
          </w:tcPr>
          <w:p w14:paraId="22BB8BFC" w14:textId="77777777" w:rsidR="00FB37C3" w:rsidRDefault="00FB37C3">
            <w:pPr>
              <w:rPr>
                <w:szCs w:val="22"/>
                <w:lang w:eastAsia="cs-CZ"/>
              </w:rPr>
            </w:pPr>
          </w:p>
        </w:tc>
      </w:tr>
    </w:tbl>
    <w:p w14:paraId="6A1CF3A7" w14:textId="77777777" w:rsidR="00FB37C3" w:rsidRDefault="00FB37C3">
      <w:pPr>
        <w:rPr>
          <w:szCs w:val="22"/>
        </w:rPr>
      </w:pPr>
    </w:p>
    <w:p w14:paraId="73BC2DB9" w14:textId="77777777" w:rsidR="00FB37C3" w:rsidRDefault="00524F33">
      <w:pPr>
        <w:pStyle w:val="Nadpis1"/>
        <w:numPr>
          <w:ilvl w:val="0"/>
          <w:numId w:val="9"/>
        </w:numPr>
        <w:ind w:left="284" w:hanging="284"/>
        <w:rPr>
          <w:szCs w:val="22"/>
        </w:rPr>
      </w:pPr>
      <w:r>
        <w:rPr>
          <w:szCs w:val="22"/>
        </w:rPr>
        <w:t>Přílohy</w:t>
      </w:r>
    </w:p>
    <w:p w14:paraId="15330D2B" w14:textId="77777777" w:rsidR="00FB37C3" w:rsidRDefault="00524F33">
      <w:pPr>
        <w:ind w:left="426"/>
        <w:rPr>
          <w:szCs w:val="22"/>
        </w:rPr>
      </w:pPr>
      <w:r>
        <w:rPr>
          <w:szCs w:val="22"/>
        </w:rPr>
        <w:t>1.</w:t>
      </w:r>
    </w:p>
    <w:p w14:paraId="628CE0F1" w14:textId="77777777" w:rsidR="00FB37C3" w:rsidRDefault="00524F33">
      <w:pPr>
        <w:ind w:left="426"/>
        <w:rPr>
          <w:szCs w:val="22"/>
        </w:rPr>
      </w:pPr>
      <w:r>
        <w:rPr>
          <w:szCs w:val="22"/>
        </w:rPr>
        <w:t>2.</w:t>
      </w:r>
    </w:p>
    <w:p w14:paraId="519E71D7" w14:textId="77777777" w:rsidR="00FB37C3" w:rsidRDefault="00FB37C3">
      <w:pPr>
        <w:rPr>
          <w:szCs w:val="22"/>
        </w:rPr>
      </w:pPr>
    </w:p>
    <w:p w14:paraId="60A98286" w14:textId="77777777" w:rsidR="00E3568C" w:rsidRDefault="00E3568C">
      <w:pPr>
        <w:rPr>
          <w:szCs w:val="22"/>
        </w:rPr>
      </w:pPr>
    </w:p>
    <w:p w14:paraId="064E11C8" w14:textId="77777777" w:rsidR="00E3568C" w:rsidRDefault="00E3568C">
      <w:pPr>
        <w:rPr>
          <w:szCs w:val="22"/>
        </w:rPr>
      </w:pPr>
    </w:p>
    <w:p w14:paraId="1FA8C956" w14:textId="77777777" w:rsidR="00E3568C" w:rsidRDefault="00E3568C">
      <w:pPr>
        <w:rPr>
          <w:szCs w:val="22"/>
        </w:rPr>
      </w:pPr>
    </w:p>
    <w:p w14:paraId="0AFB2EC5" w14:textId="77777777" w:rsidR="00E3568C" w:rsidRDefault="00E3568C">
      <w:pPr>
        <w:rPr>
          <w:szCs w:val="22"/>
        </w:rPr>
      </w:pPr>
    </w:p>
    <w:p w14:paraId="0A0D1D9B" w14:textId="77777777" w:rsidR="00E3568C" w:rsidRDefault="00E3568C">
      <w:pPr>
        <w:rPr>
          <w:szCs w:val="22"/>
        </w:rPr>
      </w:pPr>
    </w:p>
    <w:p w14:paraId="41E7AD32" w14:textId="77777777" w:rsidR="00E3568C" w:rsidRDefault="00E3568C">
      <w:pPr>
        <w:rPr>
          <w:szCs w:val="22"/>
        </w:rPr>
      </w:pPr>
    </w:p>
    <w:p w14:paraId="56806403" w14:textId="77777777" w:rsidR="00E3568C" w:rsidRDefault="00E3568C">
      <w:pPr>
        <w:rPr>
          <w:szCs w:val="22"/>
        </w:rPr>
      </w:pPr>
    </w:p>
    <w:p w14:paraId="43B6BA5C" w14:textId="77777777" w:rsidR="00E3568C" w:rsidRDefault="00E3568C">
      <w:pPr>
        <w:rPr>
          <w:szCs w:val="22"/>
        </w:rPr>
      </w:pPr>
    </w:p>
    <w:p w14:paraId="59D2A31B" w14:textId="77777777" w:rsidR="00E3568C" w:rsidRDefault="00E3568C">
      <w:pPr>
        <w:rPr>
          <w:szCs w:val="22"/>
        </w:rPr>
      </w:pPr>
    </w:p>
    <w:p w14:paraId="6AA50D0E" w14:textId="77777777" w:rsidR="00E3568C" w:rsidRDefault="00E3568C">
      <w:pPr>
        <w:rPr>
          <w:szCs w:val="22"/>
        </w:rPr>
      </w:pPr>
    </w:p>
    <w:p w14:paraId="57A0C401" w14:textId="77777777" w:rsidR="00E3568C" w:rsidRDefault="00E3568C">
      <w:pPr>
        <w:rPr>
          <w:szCs w:val="22"/>
        </w:rPr>
      </w:pPr>
    </w:p>
    <w:p w14:paraId="2776684C" w14:textId="77777777" w:rsidR="00E3568C" w:rsidRDefault="00E3568C">
      <w:pPr>
        <w:rPr>
          <w:szCs w:val="22"/>
        </w:rPr>
      </w:pPr>
    </w:p>
    <w:p w14:paraId="499E2ADF" w14:textId="77777777" w:rsidR="00E3568C" w:rsidRDefault="00E3568C">
      <w:pPr>
        <w:rPr>
          <w:szCs w:val="22"/>
        </w:rPr>
      </w:pPr>
    </w:p>
    <w:p w14:paraId="46821B59" w14:textId="77777777" w:rsidR="00FB37C3" w:rsidRDefault="00524F33">
      <w:pPr>
        <w:pStyle w:val="Nadpis1"/>
        <w:numPr>
          <w:ilvl w:val="0"/>
          <w:numId w:val="9"/>
        </w:numPr>
        <w:ind w:left="284" w:hanging="284"/>
        <w:rPr>
          <w:szCs w:val="22"/>
        </w:rPr>
      </w:pPr>
      <w:r>
        <w:rPr>
          <w:szCs w:val="22"/>
        </w:rPr>
        <w:t>Podpisová doložka</w:t>
      </w:r>
    </w:p>
    <w:tbl>
      <w:tblPr>
        <w:tblW w:w="938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18"/>
        <w:gridCol w:w="3034"/>
        <w:gridCol w:w="3034"/>
      </w:tblGrid>
      <w:tr w:rsidR="00FB37C3" w14:paraId="541A8E8E" w14:textId="77777777">
        <w:trPr>
          <w:trHeight w:val="783"/>
        </w:trPr>
        <w:tc>
          <w:tcPr>
            <w:tcW w:w="3318" w:type="dxa"/>
            <w:tcBorders>
              <w:top w:val="single" w:sz="8" w:space="0" w:color="auto"/>
              <w:left w:val="single" w:sz="8" w:space="0" w:color="auto"/>
              <w:bottom w:val="single" w:sz="8" w:space="0" w:color="auto"/>
            </w:tcBorders>
            <w:shd w:val="clear" w:color="auto" w:fill="auto"/>
            <w:noWrap/>
            <w:vAlign w:val="center"/>
            <w:hideMark/>
          </w:tcPr>
          <w:p w14:paraId="086001CC" w14:textId="77777777" w:rsidR="00FB37C3" w:rsidRDefault="00524F33">
            <w:pPr>
              <w:rPr>
                <w:b/>
                <w:bCs/>
                <w:szCs w:val="22"/>
                <w:lang w:eastAsia="cs-CZ"/>
              </w:rPr>
            </w:pPr>
            <w:r>
              <w:rPr>
                <w:b/>
                <w:bCs/>
                <w:szCs w:val="22"/>
                <w:lang w:eastAsia="cs-CZ"/>
              </w:rPr>
              <w:t xml:space="preserve">Za resort </w:t>
            </w:r>
            <w:proofErr w:type="spellStart"/>
            <w:r>
              <w:rPr>
                <w:b/>
                <w:bCs/>
                <w:szCs w:val="22"/>
                <w:lang w:eastAsia="cs-CZ"/>
              </w:rPr>
              <w:t>MZe</w:t>
            </w:r>
            <w:proofErr w:type="spellEnd"/>
            <w:r>
              <w:rPr>
                <w:b/>
                <w:bCs/>
                <w:szCs w:val="22"/>
                <w:lang w:eastAsia="cs-CZ"/>
              </w:rPr>
              <w:t>:</w:t>
            </w:r>
          </w:p>
        </w:tc>
        <w:tc>
          <w:tcPr>
            <w:tcW w:w="3034" w:type="dxa"/>
            <w:tcBorders>
              <w:top w:val="single" w:sz="8" w:space="0" w:color="auto"/>
              <w:bottom w:val="single" w:sz="8" w:space="0" w:color="auto"/>
            </w:tcBorders>
            <w:vAlign w:val="center"/>
          </w:tcPr>
          <w:p w14:paraId="6631A821" w14:textId="77777777" w:rsidR="00FB37C3" w:rsidRDefault="00524F33">
            <w:pPr>
              <w:rPr>
                <w:b/>
                <w:bCs/>
                <w:szCs w:val="22"/>
                <w:lang w:eastAsia="cs-CZ"/>
              </w:rPr>
            </w:pPr>
            <w:r>
              <w:rPr>
                <w:b/>
                <w:bCs/>
                <w:szCs w:val="22"/>
                <w:lang w:eastAsia="cs-CZ"/>
              </w:rPr>
              <w:t>Jméno:</w:t>
            </w:r>
          </w:p>
        </w:tc>
        <w:tc>
          <w:tcPr>
            <w:tcW w:w="3034" w:type="dxa"/>
            <w:tcBorders>
              <w:top w:val="single" w:sz="8" w:space="0" w:color="auto"/>
              <w:bottom w:val="single" w:sz="8" w:space="0" w:color="auto"/>
              <w:right w:val="single" w:sz="8" w:space="0" w:color="auto"/>
            </w:tcBorders>
            <w:shd w:val="clear" w:color="auto" w:fill="auto"/>
            <w:vAlign w:val="center"/>
          </w:tcPr>
          <w:p w14:paraId="1A0BDC99" w14:textId="77777777" w:rsidR="00FB37C3" w:rsidRDefault="00524F33">
            <w:pPr>
              <w:rPr>
                <w:b/>
                <w:bCs/>
                <w:szCs w:val="22"/>
                <w:lang w:eastAsia="cs-CZ"/>
              </w:rPr>
            </w:pPr>
            <w:r>
              <w:rPr>
                <w:b/>
                <w:bCs/>
                <w:szCs w:val="22"/>
                <w:lang w:eastAsia="cs-CZ"/>
              </w:rPr>
              <w:t>Podpis:</w:t>
            </w:r>
          </w:p>
        </w:tc>
      </w:tr>
      <w:tr w:rsidR="00FB37C3" w14:paraId="0EB35454" w14:textId="77777777">
        <w:trPr>
          <w:trHeight w:val="1038"/>
        </w:trPr>
        <w:tc>
          <w:tcPr>
            <w:tcW w:w="3318" w:type="dxa"/>
            <w:shd w:val="clear" w:color="auto" w:fill="auto"/>
            <w:noWrap/>
            <w:vAlign w:val="center"/>
            <w:hideMark/>
          </w:tcPr>
          <w:p w14:paraId="19DBC78A" w14:textId="77777777" w:rsidR="00FB37C3" w:rsidRDefault="00524F33">
            <w:pPr>
              <w:rPr>
                <w:szCs w:val="22"/>
                <w:lang w:eastAsia="cs-CZ"/>
              </w:rPr>
            </w:pPr>
            <w:r>
              <w:rPr>
                <w:szCs w:val="22"/>
                <w:lang w:eastAsia="cs-CZ"/>
              </w:rPr>
              <w:t>Žadatel/věcný garant</w:t>
            </w:r>
          </w:p>
        </w:tc>
        <w:tc>
          <w:tcPr>
            <w:tcW w:w="3034" w:type="dxa"/>
            <w:vAlign w:val="center"/>
          </w:tcPr>
          <w:p w14:paraId="1F82A677" w14:textId="77777777" w:rsidR="00FB37C3" w:rsidRDefault="00524F33">
            <w:pPr>
              <w:rPr>
                <w:szCs w:val="22"/>
                <w:lang w:eastAsia="cs-CZ"/>
              </w:rPr>
            </w:pPr>
            <w:r>
              <w:rPr>
                <w:szCs w:val="22"/>
                <w:lang w:eastAsia="cs-CZ"/>
              </w:rPr>
              <w:t>Josef Miškovský</w:t>
            </w:r>
          </w:p>
        </w:tc>
        <w:tc>
          <w:tcPr>
            <w:tcW w:w="3034" w:type="dxa"/>
            <w:shd w:val="clear" w:color="auto" w:fill="auto"/>
            <w:vAlign w:val="center"/>
          </w:tcPr>
          <w:p w14:paraId="7238F8F2" w14:textId="77777777" w:rsidR="00FB37C3" w:rsidRDefault="00FB37C3">
            <w:pPr>
              <w:rPr>
                <w:szCs w:val="22"/>
                <w:lang w:eastAsia="cs-CZ"/>
              </w:rPr>
            </w:pPr>
          </w:p>
        </w:tc>
      </w:tr>
      <w:tr w:rsidR="00FB37C3" w14:paraId="7F876703" w14:textId="77777777">
        <w:trPr>
          <w:trHeight w:val="1038"/>
        </w:trPr>
        <w:tc>
          <w:tcPr>
            <w:tcW w:w="3318" w:type="dxa"/>
            <w:shd w:val="clear" w:color="auto" w:fill="auto"/>
            <w:noWrap/>
            <w:vAlign w:val="center"/>
          </w:tcPr>
          <w:p w14:paraId="10B6CA19" w14:textId="77777777" w:rsidR="00FB37C3" w:rsidRDefault="00524F33">
            <w:pPr>
              <w:rPr>
                <w:szCs w:val="22"/>
                <w:lang w:eastAsia="cs-CZ"/>
              </w:rPr>
            </w:pPr>
            <w:r>
              <w:rPr>
                <w:szCs w:val="22"/>
                <w:lang w:eastAsia="cs-CZ"/>
              </w:rPr>
              <w:lastRenderedPageBreak/>
              <w:t>Žadatel/věcný garant</w:t>
            </w:r>
          </w:p>
        </w:tc>
        <w:tc>
          <w:tcPr>
            <w:tcW w:w="3034" w:type="dxa"/>
            <w:vAlign w:val="center"/>
          </w:tcPr>
          <w:p w14:paraId="4F73E1AB" w14:textId="77777777" w:rsidR="00FB37C3" w:rsidRDefault="00524F33">
            <w:pPr>
              <w:rPr>
                <w:szCs w:val="22"/>
                <w:lang w:eastAsia="cs-CZ"/>
              </w:rPr>
            </w:pPr>
            <w:r>
              <w:rPr>
                <w:szCs w:val="22"/>
                <w:lang w:eastAsia="cs-CZ"/>
              </w:rPr>
              <w:t>Jakub Šuma</w:t>
            </w:r>
          </w:p>
        </w:tc>
        <w:tc>
          <w:tcPr>
            <w:tcW w:w="3034" w:type="dxa"/>
            <w:shd w:val="clear" w:color="auto" w:fill="auto"/>
            <w:vAlign w:val="center"/>
          </w:tcPr>
          <w:p w14:paraId="2BA54CFE" w14:textId="77777777" w:rsidR="00FB37C3" w:rsidRDefault="00FB37C3">
            <w:pPr>
              <w:rPr>
                <w:szCs w:val="22"/>
                <w:lang w:eastAsia="cs-CZ"/>
              </w:rPr>
            </w:pPr>
          </w:p>
        </w:tc>
      </w:tr>
      <w:tr w:rsidR="00FB37C3" w14:paraId="7E97BF21" w14:textId="77777777">
        <w:trPr>
          <w:trHeight w:val="1038"/>
        </w:trPr>
        <w:tc>
          <w:tcPr>
            <w:tcW w:w="3318" w:type="dxa"/>
            <w:shd w:val="clear" w:color="auto" w:fill="auto"/>
            <w:noWrap/>
            <w:vAlign w:val="center"/>
          </w:tcPr>
          <w:p w14:paraId="0887EDE2" w14:textId="77777777" w:rsidR="00FB37C3" w:rsidRDefault="00524F33">
            <w:pPr>
              <w:rPr>
                <w:szCs w:val="22"/>
                <w:lang w:eastAsia="cs-CZ"/>
              </w:rPr>
            </w:pPr>
            <w:r>
              <w:rPr>
                <w:szCs w:val="22"/>
                <w:lang w:eastAsia="cs-CZ"/>
              </w:rPr>
              <w:t>Koordinátor změny:</w:t>
            </w:r>
          </w:p>
        </w:tc>
        <w:tc>
          <w:tcPr>
            <w:tcW w:w="3034" w:type="dxa"/>
            <w:vAlign w:val="center"/>
          </w:tcPr>
          <w:p w14:paraId="61BD9A17" w14:textId="77777777" w:rsidR="00FB37C3" w:rsidRDefault="00524F33">
            <w:pPr>
              <w:rPr>
                <w:szCs w:val="22"/>
                <w:lang w:eastAsia="cs-CZ"/>
              </w:rPr>
            </w:pPr>
            <w:r>
              <w:rPr>
                <w:szCs w:val="22"/>
                <w:lang w:eastAsia="cs-CZ"/>
              </w:rPr>
              <w:t>Jiří Bukovský</w:t>
            </w:r>
          </w:p>
        </w:tc>
        <w:tc>
          <w:tcPr>
            <w:tcW w:w="3034" w:type="dxa"/>
            <w:shd w:val="clear" w:color="auto" w:fill="auto"/>
            <w:vAlign w:val="center"/>
          </w:tcPr>
          <w:p w14:paraId="41CD5DE4" w14:textId="77777777" w:rsidR="00FB37C3" w:rsidRDefault="00FB37C3">
            <w:pPr>
              <w:rPr>
                <w:szCs w:val="22"/>
                <w:lang w:eastAsia="cs-CZ"/>
              </w:rPr>
            </w:pPr>
          </w:p>
        </w:tc>
      </w:tr>
    </w:tbl>
    <w:p w14:paraId="1E8C43E2" w14:textId="77777777" w:rsidR="00FB37C3" w:rsidRDefault="00FB37C3">
      <w:pPr>
        <w:rPr>
          <w:szCs w:val="22"/>
        </w:rPr>
      </w:pPr>
    </w:p>
    <w:p w14:paraId="0615085A" w14:textId="77777777" w:rsidR="00FB37C3" w:rsidRDefault="00FB37C3">
      <w:pPr>
        <w:rPr>
          <w:szCs w:val="22"/>
        </w:rPr>
      </w:pPr>
    </w:p>
    <w:p w14:paraId="6FEE109A" w14:textId="77777777" w:rsidR="00FB37C3" w:rsidRDefault="00524F33">
      <w:pPr>
        <w:rPr>
          <w:szCs w:val="22"/>
        </w:rPr>
      </w:pPr>
      <w:r>
        <w:rPr>
          <w:szCs w:val="22"/>
        </w:rPr>
        <w:br w:type="page"/>
      </w:r>
    </w:p>
    <w:p w14:paraId="1AFFCEB9" w14:textId="77777777" w:rsidR="00FB37C3" w:rsidRDefault="00FB37C3">
      <w:pPr>
        <w:rPr>
          <w:b/>
          <w:caps/>
          <w:szCs w:val="22"/>
        </w:rPr>
        <w:sectPr w:rsidR="00FB37C3">
          <w:headerReference w:type="even" r:id="rId11"/>
          <w:headerReference w:type="default" r:id="rId12"/>
          <w:footerReference w:type="default" r:id="rId13"/>
          <w:headerReference w:type="first" r:id="rId14"/>
          <w:pgSz w:w="11906" w:h="16838"/>
          <w:pgMar w:top="1134" w:right="1418" w:bottom="1134" w:left="992" w:header="567" w:footer="567" w:gutter="0"/>
          <w:cols w:space="708"/>
          <w:titlePg/>
          <w:docGrid w:linePitch="360"/>
        </w:sectPr>
      </w:pPr>
    </w:p>
    <w:p w14:paraId="62AA3C89" w14:textId="77777777" w:rsidR="00FB37C3" w:rsidRDefault="00524F33">
      <w:pPr>
        <w:rPr>
          <w:b/>
          <w:caps/>
          <w:szCs w:val="22"/>
        </w:rPr>
      </w:pPr>
      <w:r>
        <w:rPr>
          <w:b/>
          <w:caps/>
          <w:szCs w:val="22"/>
        </w:rPr>
        <w:lastRenderedPageBreak/>
        <w:t xml:space="preserve">B-nabídkA řešení k požadavku </w:t>
      </w:r>
      <w:r w:rsidRPr="00913588">
        <w:rPr>
          <w:b/>
          <w:caps/>
          <w:szCs w:val="22"/>
        </w:rPr>
        <w:t>Z36738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B37C3" w14:paraId="63649064" w14:textId="77777777">
        <w:tc>
          <w:tcPr>
            <w:tcW w:w="1701" w:type="dxa"/>
            <w:tcBorders>
              <w:top w:val="single" w:sz="8" w:space="0" w:color="auto"/>
              <w:left w:val="single" w:sz="8" w:space="0" w:color="auto"/>
              <w:bottom w:val="single" w:sz="8" w:space="0" w:color="auto"/>
            </w:tcBorders>
            <w:vAlign w:val="center"/>
          </w:tcPr>
          <w:p w14:paraId="37E14FDA" w14:textId="77777777" w:rsidR="00FB37C3" w:rsidRDefault="00524F33">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4"/>
            </w:r>
            <w:r>
              <w:rPr>
                <w:b/>
                <w:szCs w:val="22"/>
              </w:rPr>
              <w:t>:</w:t>
            </w:r>
          </w:p>
        </w:tc>
        <w:tc>
          <w:tcPr>
            <w:tcW w:w="1095" w:type="dxa"/>
            <w:vAlign w:val="center"/>
          </w:tcPr>
          <w:p w14:paraId="59C1303E" w14:textId="77777777" w:rsidR="00FB37C3" w:rsidRDefault="00524F33">
            <w:pPr>
              <w:pStyle w:val="Tabulka"/>
              <w:rPr>
                <w:szCs w:val="22"/>
              </w:rPr>
            </w:pPr>
            <w:r>
              <w:rPr>
                <w:szCs w:val="22"/>
              </w:rPr>
              <w:t>807</w:t>
            </w:r>
          </w:p>
        </w:tc>
      </w:tr>
    </w:tbl>
    <w:p w14:paraId="24042C50" w14:textId="77777777" w:rsidR="00FB37C3" w:rsidRDefault="00524F33">
      <w:pPr>
        <w:pStyle w:val="Nadpis1"/>
        <w:numPr>
          <w:ilvl w:val="0"/>
          <w:numId w:val="20"/>
        </w:numPr>
        <w:ind w:left="284" w:hanging="284"/>
        <w:rPr>
          <w:szCs w:val="22"/>
        </w:rPr>
      </w:pPr>
      <w:r>
        <w:rPr>
          <w:szCs w:val="22"/>
        </w:rPr>
        <w:t xml:space="preserve">Návrh konceptu technického řešení  </w:t>
      </w:r>
    </w:p>
    <w:p w14:paraId="4F24C6B0" w14:textId="77777777" w:rsidR="00FB37C3" w:rsidRDefault="00524F33">
      <w:r>
        <w:t>Viz část A tohoto PZ, body 2 a 3.</w:t>
      </w:r>
    </w:p>
    <w:p w14:paraId="50E72EAB" w14:textId="77777777" w:rsidR="00FB37C3" w:rsidRDefault="00524F33">
      <w:pPr>
        <w:pStyle w:val="Nadpis1"/>
        <w:numPr>
          <w:ilvl w:val="0"/>
          <w:numId w:val="20"/>
        </w:numPr>
        <w:ind w:left="284" w:hanging="284"/>
        <w:rPr>
          <w:szCs w:val="22"/>
        </w:rPr>
      </w:pPr>
      <w:r>
        <w:rPr>
          <w:szCs w:val="22"/>
        </w:rPr>
        <w:t>Uživatelské a licenční zajištění pro Objednatele</w:t>
      </w:r>
    </w:p>
    <w:p w14:paraId="4FF64311" w14:textId="77777777" w:rsidR="00FB37C3" w:rsidRDefault="00524F33">
      <w:r>
        <w:t xml:space="preserve">V souladu s podmínkami smlouvy č. </w:t>
      </w:r>
      <w:r>
        <w:rPr>
          <w:i/>
          <w:iCs/>
          <w:sz w:val="20"/>
          <w:szCs w:val="20"/>
        </w:rPr>
        <w:t>390-2023-12120</w:t>
      </w:r>
    </w:p>
    <w:p w14:paraId="3577C110" w14:textId="77777777" w:rsidR="00FB37C3" w:rsidRDefault="00D350F7">
      <w:pPr>
        <w:pStyle w:val="Nadpis1"/>
        <w:numPr>
          <w:ilvl w:val="0"/>
          <w:numId w:val="20"/>
        </w:numPr>
        <w:ind w:left="284" w:hanging="284"/>
        <w:rPr>
          <w:szCs w:val="22"/>
        </w:rPr>
      </w:pPr>
      <w:r>
        <w:rPr>
          <w:rFonts w:cs="Times New Roman"/>
          <w:noProof/>
          <w:szCs w:val="21"/>
        </w:rPr>
        <w:object w:dxaOrig="1440" w:dyaOrig="1440" w14:anchorId="2B5B2E1B">
          <v:shape id="_x0000_s2051" type="#_x0000_t75" style="position:absolute;left:0;text-align:left;margin-left:428.75pt;margin-top:11.15pt;width:62.45pt;height:46pt;z-index:7168;visibility:visible" o:bordertopcolor="black" o:borderleftcolor="black" o:borderbottomcolor="black" o:borderrightcolor="black">
            <v:imagedata r:id="rId15" o:title=""/>
            <w10:wrap type="square"/>
          </v:shape>
          <o:OLEObject Type="Embed" ProgID="Word.Document.12" ShapeID="_x0000_s2051" DrawAspect="Icon" ObjectID="_1759216197" r:id="rId16"/>
        </w:object>
      </w:r>
      <w:r w:rsidR="00524F33">
        <w:rPr>
          <w:szCs w:val="22"/>
        </w:rPr>
        <w:t xml:space="preserve">Dopady do systémů </w:t>
      </w:r>
      <w:proofErr w:type="spellStart"/>
      <w:r w:rsidR="00524F33">
        <w:rPr>
          <w:szCs w:val="22"/>
        </w:rPr>
        <w:t>MZe</w:t>
      </w:r>
      <w:proofErr w:type="spellEnd"/>
    </w:p>
    <w:p w14:paraId="4E364D24" w14:textId="77777777" w:rsidR="00FB37C3" w:rsidRDefault="00524F33">
      <w:pPr>
        <w:pStyle w:val="Nadpis1"/>
        <w:numPr>
          <w:ilvl w:val="1"/>
          <w:numId w:val="20"/>
        </w:numPr>
        <w:ind w:left="1440" w:hanging="292"/>
        <w:rPr>
          <w:szCs w:val="22"/>
        </w:rPr>
      </w:pPr>
      <w:r>
        <w:rPr>
          <w:szCs w:val="22"/>
        </w:rPr>
        <w:t>Na provoz a infrastrukturu</w:t>
      </w:r>
    </w:p>
    <w:p w14:paraId="143A3F1D" w14:textId="77777777" w:rsidR="00FB37C3" w:rsidRDefault="00524F33">
      <w:pPr>
        <w:rPr>
          <w:sz w:val="18"/>
          <w:szCs w:val="18"/>
        </w:rPr>
      </w:pP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
    <w:p w14:paraId="1993F7A1" w14:textId="77777777" w:rsidR="00FB37C3" w:rsidRDefault="00524F33">
      <w:pPr>
        <w:pStyle w:val="Nadpis1"/>
        <w:numPr>
          <w:ilvl w:val="1"/>
          <w:numId w:val="20"/>
        </w:numPr>
        <w:ind w:left="1440" w:hanging="292"/>
        <w:rPr>
          <w:szCs w:val="22"/>
        </w:rPr>
      </w:pPr>
      <w:r>
        <w:rPr>
          <w:szCs w:val="22"/>
        </w:rPr>
        <w:t>Na bezpečnost</w:t>
      </w:r>
    </w:p>
    <w:p w14:paraId="5C8FA8E3" w14:textId="77777777" w:rsidR="00FB37C3" w:rsidRDefault="00524F33">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386"/>
        <w:gridCol w:w="3969"/>
      </w:tblGrid>
      <w:tr w:rsidR="00FB37C3" w14:paraId="6BD07D05"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E4EFEA9" w14:textId="77777777" w:rsidR="00FB37C3" w:rsidRDefault="00524F33">
            <w:pPr>
              <w:rPr>
                <w:b/>
                <w:bCs/>
                <w:color w:val="000000"/>
                <w:szCs w:val="22"/>
                <w:lang w:eastAsia="cs-CZ"/>
              </w:rPr>
            </w:pPr>
            <w:r>
              <w:rPr>
                <w:b/>
                <w:bCs/>
                <w:color w:val="000000"/>
                <w:szCs w:val="22"/>
                <w:lang w:eastAsia="cs-CZ"/>
              </w:rPr>
              <w:t>Č.</w:t>
            </w:r>
          </w:p>
        </w:tc>
        <w:tc>
          <w:tcPr>
            <w:tcW w:w="53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8C45FB" w14:textId="77777777" w:rsidR="00FB37C3" w:rsidRDefault="00524F33">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39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656495" w14:textId="77777777" w:rsidR="00FB37C3" w:rsidRDefault="00524F33">
            <w:pPr>
              <w:rPr>
                <w:b/>
                <w:bCs/>
                <w:color w:val="000000"/>
                <w:szCs w:val="22"/>
                <w:lang w:eastAsia="cs-CZ"/>
              </w:rPr>
            </w:pPr>
            <w:r>
              <w:rPr>
                <w:b/>
                <w:bCs/>
                <w:color w:val="000000"/>
                <w:szCs w:val="22"/>
                <w:lang w:eastAsia="cs-CZ"/>
              </w:rPr>
              <w:t>Předpokládaný dopad a navrhované opatření/změny</w:t>
            </w:r>
          </w:p>
        </w:tc>
      </w:tr>
      <w:tr w:rsidR="00FB37C3" w14:paraId="4F61ABD0" w14:textId="77777777">
        <w:trPr>
          <w:trHeight w:val="300"/>
        </w:trPr>
        <w:tc>
          <w:tcPr>
            <w:tcW w:w="426" w:type="dxa"/>
            <w:tcBorders>
              <w:top w:val="single" w:sz="8" w:space="0" w:color="auto"/>
              <w:bottom w:val="single" w:sz="4" w:space="0" w:color="auto"/>
            </w:tcBorders>
            <w:vAlign w:val="center"/>
          </w:tcPr>
          <w:p w14:paraId="3859214D" w14:textId="77777777" w:rsidR="00FB37C3" w:rsidRDefault="00FB37C3">
            <w:pPr>
              <w:pStyle w:val="Odstavecseseznamem"/>
              <w:numPr>
                <w:ilvl w:val="0"/>
                <w:numId w:val="15"/>
              </w:numPr>
              <w:spacing w:after="0"/>
              <w:ind w:left="568" w:hanging="284"/>
              <w:jc w:val="center"/>
              <w:rPr>
                <w:rFonts w:cs="Arial"/>
                <w:bCs/>
                <w:color w:val="000000"/>
                <w:szCs w:val="22"/>
                <w:lang w:eastAsia="cs-CZ"/>
              </w:rPr>
            </w:pPr>
          </w:p>
        </w:tc>
        <w:tc>
          <w:tcPr>
            <w:tcW w:w="5386" w:type="dxa"/>
            <w:tcBorders>
              <w:top w:val="single" w:sz="8" w:space="0" w:color="auto"/>
              <w:bottom w:val="single" w:sz="4" w:space="0" w:color="auto"/>
            </w:tcBorders>
            <w:shd w:val="clear" w:color="auto" w:fill="auto"/>
            <w:noWrap/>
            <w:vAlign w:val="center"/>
            <w:hideMark/>
          </w:tcPr>
          <w:p w14:paraId="4E5F63CF" w14:textId="77777777" w:rsidR="00FB37C3" w:rsidRDefault="00524F33">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3969" w:type="dxa"/>
            <w:tcBorders>
              <w:top w:val="single" w:sz="8" w:space="0" w:color="auto"/>
              <w:bottom w:val="single" w:sz="4" w:space="0" w:color="auto"/>
            </w:tcBorders>
            <w:shd w:val="clear" w:color="auto" w:fill="auto"/>
            <w:noWrap/>
            <w:vAlign w:val="center"/>
            <w:hideMark/>
          </w:tcPr>
          <w:p w14:paraId="3C84D810" w14:textId="77777777" w:rsidR="00FB37C3" w:rsidRDefault="00524F33">
            <w:pPr>
              <w:rPr>
                <w:color w:val="000000"/>
                <w:szCs w:val="22"/>
                <w:lang w:eastAsia="cs-CZ"/>
              </w:rPr>
            </w:pPr>
            <w:r>
              <w:rPr>
                <w:color w:val="000000"/>
                <w:szCs w:val="22"/>
                <w:lang w:eastAsia="cs-CZ"/>
              </w:rPr>
              <w:t>Bez dopadu</w:t>
            </w:r>
          </w:p>
        </w:tc>
      </w:tr>
      <w:tr w:rsidR="00FB37C3" w14:paraId="191D629C" w14:textId="77777777">
        <w:trPr>
          <w:trHeight w:val="300"/>
        </w:trPr>
        <w:tc>
          <w:tcPr>
            <w:tcW w:w="426" w:type="dxa"/>
            <w:tcBorders>
              <w:bottom w:val="single" w:sz="4" w:space="0" w:color="auto"/>
            </w:tcBorders>
            <w:vAlign w:val="center"/>
          </w:tcPr>
          <w:p w14:paraId="710927C5" w14:textId="77777777" w:rsidR="00FB37C3" w:rsidRDefault="00FB37C3">
            <w:pPr>
              <w:pStyle w:val="Odstavecseseznamem"/>
              <w:numPr>
                <w:ilvl w:val="0"/>
                <w:numId w:val="15"/>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0747AF46" w14:textId="77777777" w:rsidR="00FB37C3" w:rsidRDefault="00524F33">
            <w:pPr>
              <w:rPr>
                <w:bCs/>
                <w:color w:val="000000"/>
                <w:szCs w:val="22"/>
                <w:lang w:eastAsia="cs-CZ"/>
              </w:rPr>
            </w:pPr>
            <w:r>
              <w:rPr>
                <w:bCs/>
                <w:color w:val="000000"/>
                <w:szCs w:val="22"/>
                <w:lang w:eastAsia="cs-CZ"/>
              </w:rPr>
              <w:t>Dohledatelnost provedených změn v datech 3.1.7.</w:t>
            </w:r>
          </w:p>
        </w:tc>
        <w:tc>
          <w:tcPr>
            <w:tcW w:w="3969" w:type="dxa"/>
            <w:tcBorders>
              <w:bottom w:val="single" w:sz="4" w:space="0" w:color="auto"/>
            </w:tcBorders>
            <w:shd w:val="clear" w:color="auto" w:fill="auto"/>
            <w:noWrap/>
            <w:hideMark/>
          </w:tcPr>
          <w:p w14:paraId="641BC9E6" w14:textId="77777777" w:rsidR="00FB37C3" w:rsidRDefault="00524F33">
            <w:pPr>
              <w:rPr>
                <w:b/>
                <w:bCs/>
                <w:color w:val="000000"/>
                <w:szCs w:val="22"/>
                <w:lang w:eastAsia="cs-CZ"/>
              </w:rPr>
            </w:pPr>
            <w:r>
              <w:rPr>
                <w:color w:val="000000"/>
                <w:szCs w:val="22"/>
                <w:lang w:eastAsia="cs-CZ"/>
              </w:rPr>
              <w:t>Bez dopadu</w:t>
            </w:r>
          </w:p>
        </w:tc>
      </w:tr>
      <w:tr w:rsidR="00FB37C3" w14:paraId="1E939B4E" w14:textId="77777777">
        <w:trPr>
          <w:trHeight w:val="300"/>
        </w:trPr>
        <w:tc>
          <w:tcPr>
            <w:tcW w:w="426" w:type="dxa"/>
            <w:tcBorders>
              <w:bottom w:val="single" w:sz="4" w:space="0" w:color="auto"/>
            </w:tcBorders>
            <w:vAlign w:val="center"/>
          </w:tcPr>
          <w:p w14:paraId="175CBD49" w14:textId="77777777" w:rsidR="00FB37C3" w:rsidRDefault="00FB37C3">
            <w:pPr>
              <w:pStyle w:val="Odstavecseseznamem"/>
              <w:numPr>
                <w:ilvl w:val="0"/>
                <w:numId w:val="15"/>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5BD65F5A" w14:textId="77777777" w:rsidR="00FB37C3" w:rsidRDefault="00524F33">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3969" w:type="dxa"/>
            <w:tcBorders>
              <w:bottom w:val="single" w:sz="4" w:space="0" w:color="auto"/>
            </w:tcBorders>
            <w:shd w:val="clear" w:color="auto" w:fill="auto"/>
            <w:noWrap/>
            <w:hideMark/>
          </w:tcPr>
          <w:p w14:paraId="4A14E4A0" w14:textId="77777777" w:rsidR="00FB37C3" w:rsidRDefault="00524F33">
            <w:pPr>
              <w:rPr>
                <w:b/>
                <w:bCs/>
                <w:color w:val="000000"/>
                <w:szCs w:val="22"/>
                <w:lang w:eastAsia="cs-CZ"/>
              </w:rPr>
            </w:pPr>
            <w:r>
              <w:rPr>
                <w:color w:val="000000"/>
                <w:szCs w:val="22"/>
                <w:lang w:eastAsia="cs-CZ"/>
              </w:rPr>
              <w:t>Bez dopadu</w:t>
            </w:r>
          </w:p>
        </w:tc>
      </w:tr>
      <w:tr w:rsidR="00FB37C3" w14:paraId="41A6A2FD" w14:textId="77777777">
        <w:trPr>
          <w:trHeight w:val="300"/>
        </w:trPr>
        <w:tc>
          <w:tcPr>
            <w:tcW w:w="426" w:type="dxa"/>
            <w:tcBorders>
              <w:bottom w:val="single" w:sz="4" w:space="0" w:color="auto"/>
            </w:tcBorders>
            <w:vAlign w:val="center"/>
          </w:tcPr>
          <w:p w14:paraId="1FB9B643" w14:textId="77777777" w:rsidR="00FB37C3" w:rsidRDefault="00FB37C3">
            <w:pPr>
              <w:pStyle w:val="Odstavecseseznamem"/>
              <w:numPr>
                <w:ilvl w:val="0"/>
                <w:numId w:val="15"/>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tcPr>
          <w:p w14:paraId="3291E149" w14:textId="77777777" w:rsidR="00FB37C3" w:rsidRDefault="00524F33">
            <w:pPr>
              <w:rPr>
                <w:bCs/>
                <w:color w:val="000000"/>
                <w:szCs w:val="22"/>
                <w:lang w:eastAsia="cs-CZ"/>
              </w:rPr>
            </w:pPr>
            <w:r>
              <w:rPr>
                <w:szCs w:val="22"/>
              </w:rPr>
              <w:t>Šifrování 3.1.8., Certifikační autority a PKI 3.1.9.</w:t>
            </w:r>
          </w:p>
        </w:tc>
        <w:tc>
          <w:tcPr>
            <w:tcW w:w="3969" w:type="dxa"/>
            <w:tcBorders>
              <w:bottom w:val="single" w:sz="4" w:space="0" w:color="auto"/>
            </w:tcBorders>
            <w:shd w:val="clear" w:color="auto" w:fill="auto"/>
            <w:noWrap/>
          </w:tcPr>
          <w:p w14:paraId="217C8929" w14:textId="77777777" w:rsidR="00FB37C3" w:rsidRDefault="00524F33">
            <w:pPr>
              <w:rPr>
                <w:b/>
                <w:bCs/>
                <w:color w:val="000000"/>
                <w:szCs w:val="22"/>
                <w:lang w:eastAsia="cs-CZ"/>
              </w:rPr>
            </w:pPr>
            <w:r>
              <w:rPr>
                <w:color w:val="000000"/>
                <w:szCs w:val="22"/>
                <w:lang w:eastAsia="cs-CZ"/>
              </w:rPr>
              <w:t>Bez dopadu</w:t>
            </w:r>
          </w:p>
        </w:tc>
      </w:tr>
      <w:tr w:rsidR="00FB37C3" w14:paraId="772B1B01" w14:textId="77777777">
        <w:trPr>
          <w:trHeight w:val="300"/>
        </w:trPr>
        <w:tc>
          <w:tcPr>
            <w:tcW w:w="426" w:type="dxa"/>
            <w:tcBorders>
              <w:bottom w:val="single" w:sz="4" w:space="0" w:color="auto"/>
            </w:tcBorders>
            <w:vAlign w:val="center"/>
          </w:tcPr>
          <w:p w14:paraId="30C7AD7C" w14:textId="77777777" w:rsidR="00FB37C3" w:rsidRDefault="00FB37C3">
            <w:pPr>
              <w:pStyle w:val="Odstavecseseznamem"/>
              <w:numPr>
                <w:ilvl w:val="0"/>
                <w:numId w:val="15"/>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77574543" w14:textId="77777777" w:rsidR="00FB37C3" w:rsidRDefault="00524F33">
            <w:pPr>
              <w:rPr>
                <w:bCs/>
                <w:color w:val="000000"/>
                <w:szCs w:val="22"/>
                <w:lang w:eastAsia="cs-CZ"/>
              </w:rPr>
            </w:pPr>
            <w:r>
              <w:rPr>
                <w:bCs/>
                <w:color w:val="000000"/>
                <w:szCs w:val="22"/>
                <w:lang w:eastAsia="cs-CZ"/>
              </w:rPr>
              <w:t xml:space="preserve">Integrita – </w:t>
            </w:r>
            <w:proofErr w:type="spellStart"/>
            <w:r>
              <w:rPr>
                <w:bCs/>
                <w:color w:val="000000"/>
                <w:szCs w:val="22"/>
                <w:lang w:eastAsia="cs-CZ"/>
              </w:rPr>
              <w:t>constraints</w:t>
            </w:r>
            <w:proofErr w:type="spellEnd"/>
            <w:r>
              <w:rPr>
                <w:bCs/>
                <w:color w:val="000000"/>
                <w:szCs w:val="22"/>
                <w:lang w:eastAsia="cs-CZ"/>
              </w:rPr>
              <w:t>, cizí klíče apod. 3.2.</w:t>
            </w:r>
          </w:p>
        </w:tc>
        <w:tc>
          <w:tcPr>
            <w:tcW w:w="3969" w:type="dxa"/>
            <w:tcBorders>
              <w:bottom w:val="single" w:sz="4" w:space="0" w:color="auto"/>
            </w:tcBorders>
            <w:shd w:val="clear" w:color="auto" w:fill="auto"/>
            <w:noWrap/>
            <w:hideMark/>
          </w:tcPr>
          <w:p w14:paraId="6A0905A9" w14:textId="77777777" w:rsidR="00FB37C3" w:rsidRDefault="00524F33">
            <w:pPr>
              <w:rPr>
                <w:b/>
                <w:bCs/>
                <w:color w:val="000000"/>
                <w:szCs w:val="22"/>
                <w:lang w:eastAsia="cs-CZ"/>
              </w:rPr>
            </w:pPr>
            <w:r>
              <w:rPr>
                <w:color w:val="000000"/>
                <w:szCs w:val="22"/>
                <w:lang w:eastAsia="cs-CZ"/>
              </w:rPr>
              <w:t>Bez dopadu</w:t>
            </w:r>
          </w:p>
        </w:tc>
      </w:tr>
      <w:tr w:rsidR="00FB37C3" w14:paraId="0A07E329" w14:textId="77777777">
        <w:trPr>
          <w:trHeight w:val="300"/>
        </w:trPr>
        <w:tc>
          <w:tcPr>
            <w:tcW w:w="426" w:type="dxa"/>
            <w:tcBorders>
              <w:bottom w:val="single" w:sz="4" w:space="0" w:color="auto"/>
            </w:tcBorders>
            <w:vAlign w:val="center"/>
          </w:tcPr>
          <w:p w14:paraId="4BB7E3CF" w14:textId="77777777" w:rsidR="00FB37C3" w:rsidRDefault="00FB37C3">
            <w:pPr>
              <w:pStyle w:val="Odstavecseseznamem"/>
              <w:numPr>
                <w:ilvl w:val="0"/>
                <w:numId w:val="15"/>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68AB4C25" w14:textId="77777777" w:rsidR="00FB37C3" w:rsidRDefault="00524F33">
            <w:pPr>
              <w:rPr>
                <w:bCs/>
                <w:color w:val="000000"/>
                <w:szCs w:val="22"/>
                <w:lang w:eastAsia="cs-CZ"/>
              </w:rPr>
            </w:pPr>
            <w:r>
              <w:rPr>
                <w:bCs/>
                <w:color w:val="000000"/>
                <w:szCs w:val="22"/>
                <w:lang w:eastAsia="cs-CZ"/>
              </w:rPr>
              <w:t>Integrita – platnost dat 3.2.</w:t>
            </w:r>
          </w:p>
        </w:tc>
        <w:tc>
          <w:tcPr>
            <w:tcW w:w="3969" w:type="dxa"/>
            <w:tcBorders>
              <w:bottom w:val="single" w:sz="4" w:space="0" w:color="auto"/>
            </w:tcBorders>
            <w:shd w:val="clear" w:color="auto" w:fill="auto"/>
            <w:noWrap/>
            <w:hideMark/>
          </w:tcPr>
          <w:p w14:paraId="0E952061" w14:textId="77777777" w:rsidR="00FB37C3" w:rsidRDefault="00524F33">
            <w:pPr>
              <w:rPr>
                <w:b/>
                <w:bCs/>
                <w:color w:val="000000"/>
                <w:szCs w:val="22"/>
                <w:lang w:eastAsia="cs-CZ"/>
              </w:rPr>
            </w:pPr>
            <w:r>
              <w:rPr>
                <w:color w:val="000000"/>
                <w:szCs w:val="22"/>
                <w:lang w:eastAsia="cs-CZ"/>
              </w:rPr>
              <w:t>Bez dopadu</w:t>
            </w:r>
          </w:p>
        </w:tc>
      </w:tr>
      <w:tr w:rsidR="00FB37C3" w14:paraId="4EF85AB4" w14:textId="77777777">
        <w:trPr>
          <w:trHeight w:val="300"/>
        </w:trPr>
        <w:tc>
          <w:tcPr>
            <w:tcW w:w="426" w:type="dxa"/>
            <w:tcBorders>
              <w:bottom w:val="single" w:sz="4" w:space="0" w:color="auto"/>
            </w:tcBorders>
            <w:vAlign w:val="center"/>
          </w:tcPr>
          <w:p w14:paraId="6BA25F07" w14:textId="77777777" w:rsidR="00FB37C3" w:rsidRDefault="00FB37C3">
            <w:pPr>
              <w:pStyle w:val="Odstavecseseznamem"/>
              <w:numPr>
                <w:ilvl w:val="0"/>
                <w:numId w:val="15"/>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4F248627" w14:textId="77777777" w:rsidR="00FB37C3" w:rsidRDefault="00524F33">
            <w:pPr>
              <w:rPr>
                <w:bCs/>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tc>
          <w:tcPr>
            <w:tcW w:w="3969" w:type="dxa"/>
            <w:tcBorders>
              <w:bottom w:val="single" w:sz="4" w:space="0" w:color="auto"/>
            </w:tcBorders>
            <w:shd w:val="clear" w:color="auto" w:fill="auto"/>
            <w:noWrap/>
            <w:hideMark/>
          </w:tcPr>
          <w:p w14:paraId="473B74B0" w14:textId="77777777" w:rsidR="00FB37C3" w:rsidRDefault="00524F33">
            <w:pPr>
              <w:rPr>
                <w:b/>
                <w:bCs/>
                <w:color w:val="000000"/>
                <w:szCs w:val="22"/>
                <w:lang w:eastAsia="cs-CZ"/>
              </w:rPr>
            </w:pPr>
            <w:r>
              <w:rPr>
                <w:color w:val="000000"/>
                <w:szCs w:val="22"/>
                <w:lang w:eastAsia="cs-CZ"/>
              </w:rPr>
              <w:t>Bez dopadu</w:t>
            </w:r>
          </w:p>
        </w:tc>
      </w:tr>
      <w:tr w:rsidR="00FB37C3" w14:paraId="3B717109" w14:textId="77777777">
        <w:trPr>
          <w:trHeight w:val="300"/>
        </w:trPr>
        <w:tc>
          <w:tcPr>
            <w:tcW w:w="426" w:type="dxa"/>
            <w:tcBorders>
              <w:bottom w:val="single" w:sz="4" w:space="0" w:color="auto"/>
            </w:tcBorders>
            <w:vAlign w:val="center"/>
          </w:tcPr>
          <w:p w14:paraId="28BC9245" w14:textId="77777777" w:rsidR="00FB37C3" w:rsidRDefault="00FB37C3">
            <w:pPr>
              <w:pStyle w:val="Odstavecseseznamem"/>
              <w:numPr>
                <w:ilvl w:val="0"/>
                <w:numId w:val="15"/>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6544239A" w14:textId="77777777" w:rsidR="00FB37C3" w:rsidRDefault="00524F33">
            <w:pPr>
              <w:rPr>
                <w:bCs/>
                <w:color w:val="000000"/>
                <w:szCs w:val="22"/>
                <w:lang w:eastAsia="cs-CZ"/>
              </w:rPr>
            </w:pPr>
            <w:r>
              <w:rPr>
                <w:bCs/>
                <w:color w:val="000000"/>
                <w:szCs w:val="22"/>
                <w:lang w:eastAsia="cs-CZ"/>
              </w:rPr>
              <w:t>Ošetření výjimek běhu, chyby a hlášení 3.4.3.</w:t>
            </w:r>
          </w:p>
        </w:tc>
        <w:tc>
          <w:tcPr>
            <w:tcW w:w="3969" w:type="dxa"/>
            <w:tcBorders>
              <w:bottom w:val="single" w:sz="4" w:space="0" w:color="auto"/>
            </w:tcBorders>
            <w:shd w:val="clear" w:color="auto" w:fill="auto"/>
            <w:noWrap/>
            <w:hideMark/>
          </w:tcPr>
          <w:p w14:paraId="0216B02D" w14:textId="77777777" w:rsidR="00FB37C3" w:rsidRDefault="00524F33">
            <w:pPr>
              <w:rPr>
                <w:b/>
                <w:bCs/>
                <w:color w:val="000000"/>
                <w:szCs w:val="22"/>
                <w:lang w:eastAsia="cs-CZ"/>
              </w:rPr>
            </w:pPr>
            <w:r>
              <w:rPr>
                <w:color w:val="000000"/>
                <w:szCs w:val="22"/>
                <w:lang w:eastAsia="cs-CZ"/>
              </w:rPr>
              <w:t>Bez dopadu</w:t>
            </w:r>
          </w:p>
        </w:tc>
      </w:tr>
      <w:tr w:rsidR="00FB37C3" w14:paraId="321CD54D" w14:textId="77777777">
        <w:trPr>
          <w:trHeight w:val="300"/>
        </w:trPr>
        <w:tc>
          <w:tcPr>
            <w:tcW w:w="426" w:type="dxa"/>
            <w:tcBorders>
              <w:bottom w:val="single" w:sz="4" w:space="0" w:color="auto"/>
            </w:tcBorders>
            <w:vAlign w:val="center"/>
          </w:tcPr>
          <w:p w14:paraId="0A0A3314" w14:textId="77777777" w:rsidR="00FB37C3" w:rsidRDefault="00FB37C3">
            <w:pPr>
              <w:pStyle w:val="Odstavecseseznamem"/>
              <w:numPr>
                <w:ilvl w:val="0"/>
                <w:numId w:val="15"/>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44563159" w14:textId="77777777" w:rsidR="00FB37C3" w:rsidRDefault="00524F33">
            <w:pPr>
              <w:rPr>
                <w:bCs/>
                <w:color w:val="000000"/>
                <w:szCs w:val="22"/>
                <w:lang w:eastAsia="cs-CZ"/>
              </w:rPr>
            </w:pPr>
            <w:r>
              <w:rPr>
                <w:bCs/>
                <w:color w:val="000000"/>
                <w:szCs w:val="22"/>
                <w:lang w:eastAsia="cs-CZ"/>
              </w:rPr>
              <w:t>Práce s pamětí 3.4.4.</w:t>
            </w:r>
          </w:p>
        </w:tc>
        <w:tc>
          <w:tcPr>
            <w:tcW w:w="3969" w:type="dxa"/>
            <w:tcBorders>
              <w:bottom w:val="single" w:sz="4" w:space="0" w:color="auto"/>
            </w:tcBorders>
            <w:shd w:val="clear" w:color="auto" w:fill="auto"/>
            <w:noWrap/>
            <w:hideMark/>
          </w:tcPr>
          <w:p w14:paraId="39B00E2E" w14:textId="77777777" w:rsidR="00FB37C3" w:rsidRDefault="00524F33">
            <w:pPr>
              <w:rPr>
                <w:b/>
                <w:bCs/>
                <w:color w:val="000000"/>
                <w:szCs w:val="22"/>
                <w:lang w:eastAsia="cs-CZ"/>
              </w:rPr>
            </w:pPr>
            <w:r>
              <w:rPr>
                <w:color w:val="000000"/>
                <w:szCs w:val="22"/>
                <w:lang w:eastAsia="cs-CZ"/>
              </w:rPr>
              <w:t>Bez dopadu</w:t>
            </w:r>
          </w:p>
        </w:tc>
      </w:tr>
      <w:tr w:rsidR="00FB37C3" w14:paraId="75CAFA80" w14:textId="77777777">
        <w:trPr>
          <w:trHeight w:val="300"/>
        </w:trPr>
        <w:tc>
          <w:tcPr>
            <w:tcW w:w="426" w:type="dxa"/>
            <w:tcBorders>
              <w:bottom w:val="single" w:sz="4" w:space="0" w:color="auto"/>
            </w:tcBorders>
            <w:vAlign w:val="center"/>
          </w:tcPr>
          <w:p w14:paraId="172FB59B" w14:textId="77777777" w:rsidR="00FB37C3" w:rsidRDefault="00FB37C3">
            <w:pPr>
              <w:pStyle w:val="Odstavecseseznamem"/>
              <w:numPr>
                <w:ilvl w:val="0"/>
                <w:numId w:val="15"/>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1C56AB7D" w14:textId="77777777" w:rsidR="00FB37C3" w:rsidRDefault="00524F33">
            <w:pPr>
              <w:rPr>
                <w:bCs/>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r>
              <w:rPr>
                <w:rStyle w:val="Znakapoznpodarou"/>
                <w:bCs/>
                <w:color w:val="000000"/>
                <w:szCs w:val="22"/>
                <w:lang w:eastAsia="cs-CZ"/>
              </w:rPr>
              <w:footnoteReference w:id="3"/>
            </w:r>
          </w:p>
        </w:tc>
        <w:tc>
          <w:tcPr>
            <w:tcW w:w="3969" w:type="dxa"/>
            <w:tcBorders>
              <w:bottom w:val="single" w:sz="4" w:space="0" w:color="auto"/>
            </w:tcBorders>
            <w:shd w:val="clear" w:color="auto" w:fill="auto"/>
            <w:noWrap/>
            <w:hideMark/>
          </w:tcPr>
          <w:p w14:paraId="43FDAC62" w14:textId="77777777" w:rsidR="00FB37C3" w:rsidRDefault="00524F33">
            <w:pPr>
              <w:rPr>
                <w:b/>
                <w:bCs/>
                <w:color w:val="000000"/>
                <w:szCs w:val="22"/>
                <w:lang w:eastAsia="cs-CZ"/>
              </w:rPr>
            </w:pPr>
            <w:r>
              <w:rPr>
                <w:color w:val="000000"/>
                <w:szCs w:val="22"/>
                <w:lang w:eastAsia="cs-CZ"/>
              </w:rPr>
              <w:t>Bez dopadu</w:t>
            </w:r>
          </w:p>
        </w:tc>
      </w:tr>
      <w:tr w:rsidR="00FB37C3" w14:paraId="31296314" w14:textId="77777777">
        <w:trPr>
          <w:trHeight w:val="300"/>
        </w:trPr>
        <w:tc>
          <w:tcPr>
            <w:tcW w:w="426" w:type="dxa"/>
            <w:tcBorders>
              <w:bottom w:val="single" w:sz="4" w:space="0" w:color="auto"/>
            </w:tcBorders>
            <w:vAlign w:val="center"/>
          </w:tcPr>
          <w:p w14:paraId="06F8E49C" w14:textId="77777777" w:rsidR="00FB37C3" w:rsidRDefault="00FB37C3">
            <w:pPr>
              <w:pStyle w:val="Odstavecseseznamem"/>
              <w:numPr>
                <w:ilvl w:val="0"/>
                <w:numId w:val="15"/>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1566DB90" w14:textId="77777777" w:rsidR="00FB37C3" w:rsidRDefault="00524F33">
            <w:pPr>
              <w:rPr>
                <w:bCs/>
                <w:color w:val="000000"/>
                <w:szCs w:val="22"/>
                <w:lang w:eastAsia="cs-CZ"/>
              </w:rPr>
            </w:pPr>
            <w:r>
              <w:rPr>
                <w:bCs/>
                <w:color w:val="000000"/>
                <w:szCs w:val="22"/>
                <w:lang w:eastAsia="cs-CZ"/>
              </w:rPr>
              <w:t>Ochrana systému 3.4.7.</w:t>
            </w:r>
          </w:p>
        </w:tc>
        <w:tc>
          <w:tcPr>
            <w:tcW w:w="3969" w:type="dxa"/>
            <w:tcBorders>
              <w:bottom w:val="single" w:sz="4" w:space="0" w:color="auto"/>
            </w:tcBorders>
            <w:shd w:val="clear" w:color="auto" w:fill="auto"/>
            <w:noWrap/>
            <w:hideMark/>
          </w:tcPr>
          <w:p w14:paraId="2601E135" w14:textId="77777777" w:rsidR="00FB37C3" w:rsidRDefault="00524F33">
            <w:pPr>
              <w:rPr>
                <w:b/>
                <w:bCs/>
                <w:color w:val="000000"/>
                <w:szCs w:val="22"/>
                <w:lang w:eastAsia="cs-CZ"/>
              </w:rPr>
            </w:pPr>
            <w:r>
              <w:rPr>
                <w:color w:val="000000"/>
                <w:szCs w:val="22"/>
                <w:lang w:eastAsia="cs-CZ"/>
              </w:rPr>
              <w:t>Bez dopadu</w:t>
            </w:r>
          </w:p>
        </w:tc>
      </w:tr>
      <w:tr w:rsidR="00FB37C3" w14:paraId="7D9E7A01" w14:textId="77777777">
        <w:trPr>
          <w:trHeight w:val="300"/>
        </w:trPr>
        <w:tc>
          <w:tcPr>
            <w:tcW w:w="426" w:type="dxa"/>
            <w:tcBorders>
              <w:bottom w:val="single" w:sz="4" w:space="0" w:color="auto"/>
            </w:tcBorders>
            <w:vAlign w:val="center"/>
          </w:tcPr>
          <w:p w14:paraId="1BCAD248" w14:textId="77777777" w:rsidR="00FB37C3" w:rsidRDefault="00FB37C3">
            <w:pPr>
              <w:pStyle w:val="Odstavecseseznamem"/>
              <w:numPr>
                <w:ilvl w:val="0"/>
                <w:numId w:val="15"/>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4EF1C9BB" w14:textId="77777777" w:rsidR="00FB37C3" w:rsidRDefault="00524F33">
            <w:pPr>
              <w:rPr>
                <w:bCs/>
                <w:color w:val="000000"/>
                <w:szCs w:val="22"/>
                <w:lang w:eastAsia="cs-CZ"/>
              </w:rPr>
            </w:pPr>
            <w:r>
              <w:rPr>
                <w:bCs/>
                <w:color w:val="000000"/>
                <w:szCs w:val="22"/>
                <w:lang w:eastAsia="cs-CZ"/>
              </w:rPr>
              <w:t>Testování systému 3.4.9.</w:t>
            </w:r>
          </w:p>
        </w:tc>
        <w:tc>
          <w:tcPr>
            <w:tcW w:w="3969" w:type="dxa"/>
            <w:tcBorders>
              <w:bottom w:val="single" w:sz="4" w:space="0" w:color="auto"/>
            </w:tcBorders>
            <w:shd w:val="clear" w:color="auto" w:fill="auto"/>
            <w:noWrap/>
            <w:hideMark/>
          </w:tcPr>
          <w:p w14:paraId="2CD4DFE7" w14:textId="77777777" w:rsidR="00FB37C3" w:rsidRDefault="00524F33">
            <w:pPr>
              <w:rPr>
                <w:b/>
                <w:bCs/>
                <w:color w:val="000000"/>
                <w:szCs w:val="22"/>
                <w:lang w:eastAsia="cs-CZ"/>
              </w:rPr>
            </w:pPr>
            <w:r>
              <w:rPr>
                <w:color w:val="000000"/>
                <w:szCs w:val="22"/>
                <w:lang w:eastAsia="cs-CZ"/>
              </w:rPr>
              <w:t>Bez dopadu</w:t>
            </w:r>
          </w:p>
        </w:tc>
      </w:tr>
      <w:tr w:rsidR="00FB37C3" w14:paraId="19122B65" w14:textId="77777777">
        <w:trPr>
          <w:trHeight w:val="300"/>
        </w:trPr>
        <w:tc>
          <w:tcPr>
            <w:tcW w:w="426" w:type="dxa"/>
            <w:tcBorders>
              <w:bottom w:val="single" w:sz="4" w:space="0" w:color="auto"/>
            </w:tcBorders>
            <w:vAlign w:val="center"/>
          </w:tcPr>
          <w:p w14:paraId="43BB7771" w14:textId="77777777" w:rsidR="00FB37C3" w:rsidRDefault="00FB37C3">
            <w:pPr>
              <w:pStyle w:val="Odstavecseseznamem"/>
              <w:numPr>
                <w:ilvl w:val="0"/>
                <w:numId w:val="15"/>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09E2064B" w14:textId="77777777" w:rsidR="00FB37C3" w:rsidRDefault="00524F33">
            <w:pPr>
              <w:rPr>
                <w:bCs/>
                <w:color w:val="000000"/>
                <w:szCs w:val="22"/>
                <w:lang w:eastAsia="cs-CZ"/>
              </w:rPr>
            </w:pPr>
            <w:r>
              <w:rPr>
                <w:bCs/>
                <w:color w:val="000000"/>
                <w:szCs w:val="22"/>
                <w:lang w:eastAsia="cs-CZ"/>
              </w:rPr>
              <w:t>Externí komunikace 3.4.11.</w:t>
            </w:r>
          </w:p>
        </w:tc>
        <w:tc>
          <w:tcPr>
            <w:tcW w:w="3969" w:type="dxa"/>
            <w:tcBorders>
              <w:bottom w:val="single" w:sz="4" w:space="0" w:color="auto"/>
            </w:tcBorders>
            <w:shd w:val="clear" w:color="auto" w:fill="auto"/>
            <w:noWrap/>
            <w:hideMark/>
          </w:tcPr>
          <w:p w14:paraId="3F180F5D" w14:textId="77777777" w:rsidR="00FB37C3" w:rsidRDefault="00524F33">
            <w:pPr>
              <w:rPr>
                <w:b/>
                <w:bCs/>
                <w:color w:val="000000"/>
                <w:szCs w:val="22"/>
                <w:lang w:eastAsia="cs-CZ"/>
              </w:rPr>
            </w:pPr>
            <w:r>
              <w:rPr>
                <w:color w:val="000000"/>
                <w:szCs w:val="22"/>
                <w:lang w:eastAsia="cs-CZ"/>
              </w:rPr>
              <w:t>Bez dopadu</w:t>
            </w:r>
          </w:p>
        </w:tc>
      </w:tr>
    </w:tbl>
    <w:p w14:paraId="6917758A" w14:textId="77777777" w:rsidR="00FB37C3" w:rsidRDefault="00FB37C3"/>
    <w:p w14:paraId="440523A5" w14:textId="77777777" w:rsidR="00FB37C3" w:rsidRDefault="00524F33">
      <w:pPr>
        <w:pStyle w:val="Nadpis1"/>
        <w:numPr>
          <w:ilvl w:val="1"/>
          <w:numId w:val="20"/>
        </w:numPr>
        <w:ind w:left="1440" w:hanging="292"/>
        <w:rPr>
          <w:szCs w:val="22"/>
        </w:rPr>
      </w:pPr>
      <w:r>
        <w:rPr>
          <w:szCs w:val="22"/>
        </w:rPr>
        <w:t>Na součinnost s dalšími systémy</w:t>
      </w:r>
    </w:p>
    <w:p w14:paraId="14355C18" w14:textId="77777777" w:rsidR="00FB37C3" w:rsidRDefault="00524F33">
      <w:pPr>
        <w:pStyle w:val="Odstavecseseznamem"/>
        <w:numPr>
          <w:ilvl w:val="0"/>
          <w:numId w:val="2"/>
        </w:numPr>
      </w:pPr>
      <w:r>
        <w:t>IS SZIF/SAP</w:t>
      </w:r>
    </w:p>
    <w:p w14:paraId="5E1AAE74" w14:textId="77777777" w:rsidR="00FB37C3" w:rsidRDefault="00524F33">
      <w:pPr>
        <w:pStyle w:val="Nadpis1"/>
        <w:numPr>
          <w:ilvl w:val="1"/>
          <w:numId w:val="20"/>
        </w:numPr>
        <w:ind w:left="1440" w:hanging="292"/>
        <w:rPr>
          <w:szCs w:val="22"/>
        </w:rPr>
      </w:pPr>
      <w:r>
        <w:rPr>
          <w:szCs w:val="22"/>
        </w:rPr>
        <w:t xml:space="preserve">Na součinnost </w:t>
      </w:r>
      <w:proofErr w:type="spellStart"/>
      <w:r>
        <w:rPr>
          <w:szCs w:val="22"/>
        </w:rPr>
        <w:t>AgriBus</w:t>
      </w:r>
      <w:proofErr w:type="spellEnd"/>
    </w:p>
    <w:p w14:paraId="40A378A6" w14:textId="77777777" w:rsidR="00FB37C3" w:rsidRDefault="00FB37C3"/>
    <w:p w14:paraId="5A585058" w14:textId="77777777" w:rsidR="00FB37C3" w:rsidRDefault="00524F33">
      <w:pPr>
        <w:pStyle w:val="Nadpis1"/>
        <w:numPr>
          <w:ilvl w:val="1"/>
          <w:numId w:val="20"/>
        </w:numPr>
        <w:ind w:left="1440" w:hanging="292"/>
        <w:rPr>
          <w:szCs w:val="22"/>
        </w:rPr>
      </w:pPr>
      <w:r>
        <w:rPr>
          <w:szCs w:val="22"/>
        </w:rPr>
        <w:t>Na dohledové nástroje/scénáře</w:t>
      </w:r>
      <w:r>
        <w:rPr>
          <w:rStyle w:val="Odkaznavysvtlivky"/>
          <w:szCs w:val="22"/>
        </w:rPr>
        <w:endnoteReference w:id="16"/>
      </w:r>
    </w:p>
    <w:p w14:paraId="090F2A39" w14:textId="77777777" w:rsidR="00FB37C3" w:rsidRDefault="00FB37C3">
      <w:pPr>
        <w:spacing w:after="120"/>
      </w:pPr>
    </w:p>
    <w:p w14:paraId="25D36F8D" w14:textId="77777777" w:rsidR="00FB37C3" w:rsidRDefault="00524F33">
      <w:pPr>
        <w:pStyle w:val="Nadpis1"/>
        <w:numPr>
          <w:ilvl w:val="1"/>
          <w:numId w:val="20"/>
        </w:numPr>
        <w:ind w:left="1440" w:hanging="292"/>
        <w:rPr>
          <w:szCs w:val="22"/>
        </w:rPr>
      </w:pPr>
      <w:r>
        <w:rPr>
          <w:szCs w:val="22"/>
        </w:rPr>
        <w:t>Ostatní dopady</w:t>
      </w:r>
    </w:p>
    <w:p w14:paraId="4E02E781" w14:textId="77777777" w:rsidR="00FB37C3" w:rsidRDefault="00524F33">
      <w:pPr>
        <w:spacing w:before="120"/>
        <w:rPr>
          <w:sz w:val="18"/>
          <w:szCs w:val="18"/>
        </w:rPr>
      </w:pPr>
      <w:r>
        <w:rPr>
          <w:sz w:val="18"/>
          <w:szCs w:val="18"/>
        </w:rPr>
        <w:t xml:space="preserve">(Pozn.: Pokud má požadavek dopady do dalších požadavků </w:t>
      </w:r>
      <w:proofErr w:type="spellStart"/>
      <w:r>
        <w:rPr>
          <w:sz w:val="18"/>
          <w:szCs w:val="18"/>
        </w:rPr>
        <w:t>MZe</w:t>
      </w:r>
      <w:proofErr w:type="spellEnd"/>
      <w:r>
        <w:rPr>
          <w:sz w:val="18"/>
          <w:szCs w:val="18"/>
        </w:rPr>
        <w:t>, uveďte je také v tomto bodu.)</w:t>
      </w:r>
    </w:p>
    <w:p w14:paraId="60781A26" w14:textId="77777777" w:rsidR="00FB37C3" w:rsidRDefault="00FB37C3">
      <w:pPr>
        <w:rPr>
          <w:szCs w:val="22"/>
        </w:rPr>
      </w:pPr>
    </w:p>
    <w:p w14:paraId="4D00A2BC" w14:textId="77777777" w:rsidR="00FB37C3" w:rsidRDefault="00524F33">
      <w:pPr>
        <w:pStyle w:val="Nadpis1"/>
        <w:numPr>
          <w:ilvl w:val="0"/>
          <w:numId w:val="20"/>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FB37C3" w14:paraId="4AB7BA14"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6FEBFA" w14:textId="77777777" w:rsidR="00FB37C3" w:rsidRDefault="00524F33">
            <w:pPr>
              <w:rPr>
                <w:b/>
                <w:bCs/>
                <w:color w:val="000000"/>
                <w:szCs w:val="22"/>
                <w:lang w:eastAsia="cs-CZ"/>
              </w:rPr>
            </w:pPr>
            <w:proofErr w:type="spellStart"/>
            <w:r>
              <w:rPr>
                <w:b/>
                <w:bCs/>
                <w:color w:val="000000"/>
                <w:szCs w:val="22"/>
                <w:lang w:eastAsia="cs-CZ"/>
              </w:rPr>
              <w:t>MZe</w:t>
            </w:r>
            <w:proofErr w:type="spellEnd"/>
            <w:r>
              <w:rPr>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BC9BF4" w14:textId="77777777" w:rsidR="00FB37C3" w:rsidRDefault="00524F33">
            <w:pPr>
              <w:rPr>
                <w:b/>
                <w:bCs/>
                <w:color w:val="000000"/>
                <w:szCs w:val="22"/>
                <w:lang w:eastAsia="cs-CZ"/>
              </w:rPr>
            </w:pPr>
            <w:r>
              <w:rPr>
                <w:b/>
                <w:bCs/>
                <w:color w:val="000000"/>
                <w:szCs w:val="22"/>
                <w:lang w:eastAsia="cs-CZ"/>
              </w:rPr>
              <w:t>Popis požadavku na součinnost</w:t>
            </w:r>
          </w:p>
        </w:tc>
      </w:tr>
      <w:tr w:rsidR="00FB37C3" w14:paraId="136F74A1" w14:textId="77777777">
        <w:trPr>
          <w:trHeight w:val="284"/>
        </w:trPr>
        <w:tc>
          <w:tcPr>
            <w:tcW w:w="2126" w:type="dxa"/>
            <w:tcBorders>
              <w:right w:val="dotted" w:sz="4" w:space="0" w:color="auto"/>
            </w:tcBorders>
            <w:shd w:val="clear" w:color="auto" w:fill="auto"/>
            <w:noWrap/>
            <w:vAlign w:val="bottom"/>
          </w:tcPr>
          <w:p w14:paraId="056A7453" w14:textId="77777777" w:rsidR="00FB37C3" w:rsidRDefault="00524F33">
            <w:pPr>
              <w:rPr>
                <w:color w:val="000000"/>
                <w:szCs w:val="22"/>
                <w:lang w:eastAsia="cs-CZ"/>
              </w:rPr>
            </w:pPr>
            <w:proofErr w:type="spellStart"/>
            <w:r>
              <w:rPr>
                <w:color w:val="000000"/>
                <w:szCs w:val="22"/>
                <w:lang w:eastAsia="cs-CZ"/>
              </w:rPr>
              <w:t>MZe</w:t>
            </w:r>
            <w:proofErr w:type="spellEnd"/>
            <w:r>
              <w:rPr>
                <w:color w:val="000000"/>
                <w:szCs w:val="22"/>
                <w:lang w:eastAsia="cs-CZ"/>
              </w:rPr>
              <w:t xml:space="preserve"> a SZIF</w:t>
            </w:r>
          </w:p>
        </w:tc>
        <w:tc>
          <w:tcPr>
            <w:tcW w:w="7654" w:type="dxa"/>
            <w:tcBorders>
              <w:left w:val="dotted" w:sz="4" w:space="0" w:color="auto"/>
              <w:right w:val="dotted" w:sz="4" w:space="0" w:color="auto"/>
            </w:tcBorders>
            <w:shd w:val="clear" w:color="auto" w:fill="auto"/>
            <w:noWrap/>
            <w:vAlign w:val="bottom"/>
          </w:tcPr>
          <w:p w14:paraId="5FFD4C92" w14:textId="77777777" w:rsidR="00FB37C3" w:rsidRDefault="00524F33">
            <w:pPr>
              <w:rPr>
                <w:color w:val="000000"/>
                <w:szCs w:val="22"/>
                <w:lang w:eastAsia="cs-CZ"/>
              </w:rPr>
            </w:pPr>
            <w:r>
              <w:rPr>
                <w:color w:val="000000"/>
                <w:szCs w:val="22"/>
                <w:lang w:eastAsia="cs-CZ"/>
              </w:rPr>
              <w:t>Součinnost při testování</w:t>
            </w:r>
          </w:p>
        </w:tc>
      </w:tr>
    </w:tbl>
    <w:p w14:paraId="35D9F412" w14:textId="77777777" w:rsidR="00FB37C3" w:rsidRDefault="00524F33">
      <w:pPr>
        <w:rPr>
          <w:sz w:val="18"/>
          <w:szCs w:val="18"/>
        </w:rPr>
      </w:pPr>
      <w:r>
        <w:rPr>
          <w:sz w:val="18"/>
          <w:szCs w:val="18"/>
        </w:rPr>
        <w:t>(Pozn.: K popisu požadavku uveďte etapu, kdy bude součinnost vyžadována.)</w:t>
      </w:r>
    </w:p>
    <w:p w14:paraId="05751722" w14:textId="77777777" w:rsidR="00FB37C3" w:rsidRDefault="00FB37C3"/>
    <w:p w14:paraId="01094B87" w14:textId="77777777" w:rsidR="00E3568C" w:rsidRDefault="00E3568C"/>
    <w:p w14:paraId="0C81683C" w14:textId="77777777" w:rsidR="00E3568C" w:rsidRDefault="00E3568C"/>
    <w:p w14:paraId="70E4A5D9" w14:textId="77777777" w:rsidR="00E3568C" w:rsidRDefault="00E3568C"/>
    <w:p w14:paraId="7805167D" w14:textId="77777777" w:rsidR="00FB37C3" w:rsidRDefault="00524F33">
      <w:pPr>
        <w:pStyle w:val="Nadpis1"/>
        <w:numPr>
          <w:ilvl w:val="0"/>
          <w:numId w:val="20"/>
        </w:numPr>
        <w:ind w:left="284" w:hanging="284"/>
        <w:rPr>
          <w:szCs w:val="22"/>
        </w:rPr>
      </w:pPr>
      <w:r>
        <w:rPr>
          <w:szCs w:val="22"/>
        </w:rPr>
        <w:lastRenderedPageBreak/>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379"/>
        <w:gridCol w:w="3402"/>
      </w:tblGrid>
      <w:tr w:rsidR="00FB37C3" w14:paraId="565C519D" w14:textId="77777777">
        <w:trPr>
          <w:trHeight w:val="300"/>
        </w:trPr>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3CC0E1" w14:textId="77777777" w:rsidR="00FB37C3" w:rsidRDefault="00524F33">
            <w:pPr>
              <w:rPr>
                <w:b/>
                <w:bCs/>
                <w:color w:val="000000"/>
                <w:szCs w:val="22"/>
                <w:lang w:eastAsia="cs-CZ"/>
              </w:rPr>
            </w:pPr>
            <w:r>
              <w:rPr>
                <w:b/>
                <w:bCs/>
                <w:color w:val="000000"/>
                <w:szCs w:val="22"/>
                <w:lang w:eastAsia="cs-CZ"/>
              </w:rPr>
              <w:t>Popis etapy</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13C0612A" w14:textId="77777777" w:rsidR="00FB37C3" w:rsidRDefault="00524F33">
            <w:pPr>
              <w:rPr>
                <w:b/>
                <w:bCs/>
                <w:color w:val="000000"/>
                <w:szCs w:val="22"/>
                <w:lang w:eastAsia="cs-CZ"/>
              </w:rPr>
            </w:pPr>
            <w:r>
              <w:rPr>
                <w:b/>
                <w:bCs/>
                <w:color w:val="000000"/>
                <w:szCs w:val="22"/>
                <w:lang w:eastAsia="cs-CZ"/>
              </w:rPr>
              <w:t>Termín */</w:t>
            </w:r>
          </w:p>
        </w:tc>
      </w:tr>
      <w:tr w:rsidR="00913588" w14:paraId="63A4C17A" w14:textId="77777777">
        <w:trPr>
          <w:trHeight w:val="284"/>
        </w:trPr>
        <w:tc>
          <w:tcPr>
            <w:tcW w:w="6379" w:type="dxa"/>
            <w:tcBorders>
              <w:right w:val="dotted" w:sz="4" w:space="0" w:color="auto"/>
            </w:tcBorders>
            <w:shd w:val="clear" w:color="auto" w:fill="auto"/>
            <w:noWrap/>
            <w:vAlign w:val="center"/>
          </w:tcPr>
          <w:p w14:paraId="2EB3C735" w14:textId="10C18AC3" w:rsidR="00913588" w:rsidRDefault="00913588" w:rsidP="00913588">
            <w:pPr>
              <w:rPr>
                <w:color w:val="000000"/>
                <w:szCs w:val="22"/>
                <w:lang w:eastAsia="cs-CZ"/>
              </w:rPr>
            </w:pPr>
            <w:r>
              <w:rPr>
                <w:szCs w:val="22"/>
                <w:lang w:eastAsia="cs-CZ"/>
              </w:rPr>
              <w:t xml:space="preserve">Zahájení prací </w:t>
            </w:r>
          </w:p>
        </w:tc>
        <w:tc>
          <w:tcPr>
            <w:tcW w:w="3402" w:type="dxa"/>
            <w:tcBorders>
              <w:left w:val="dotted" w:sz="4" w:space="0" w:color="auto"/>
            </w:tcBorders>
            <w:shd w:val="clear" w:color="auto" w:fill="auto"/>
            <w:vAlign w:val="center"/>
          </w:tcPr>
          <w:p w14:paraId="41EE078F" w14:textId="33472A32" w:rsidR="00913588" w:rsidRDefault="00913588" w:rsidP="00913588">
            <w:pPr>
              <w:rPr>
                <w:color w:val="000000"/>
                <w:szCs w:val="22"/>
                <w:lang w:eastAsia="cs-CZ"/>
              </w:rPr>
            </w:pPr>
            <w:r>
              <w:rPr>
                <w:szCs w:val="22"/>
                <w:lang w:eastAsia="cs-CZ"/>
              </w:rPr>
              <w:t>po objednání</w:t>
            </w:r>
          </w:p>
        </w:tc>
      </w:tr>
      <w:tr w:rsidR="00913588" w14:paraId="47B4CAB5" w14:textId="77777777">
        <w:trPr>
          <w:trHeight w:val="284"/>
        </w:trPr>
        <w:tc>
          <w:tcPr>
            <w:tcW w:w="6379" w:type="dxa"/>
            <w:tcBorders>
              <w:right w:val="dotted" w:sz="4" w:space="0" w:color="auto"/>
            </w:tcBorders>
            <w:shd w:val="clear" w:color="auto" w:fill="auto"/>
            <w:noWrap/>
            <w:vAlign w:val="center"/>
          </w:tcPr>
          <w:p w14:paraId="429F5EEE" w14:textId="1501DC7A" w:rsidR="00913588" w:rsidRDefault="00913588" w:rsidP="00913588">
            <w:pPr>
              <w:rPr>
                <w:szCs w:val="22"/>
                <w:lang w:eastAsia="cs-CZ"/>
              </w:rPr>
            </w:pPr>
            <w:r>
              <w:rPr>
                <w:szCs w:val="22"/>
                <w:lang w:eastAsia="cs-CZ"/>
              </w:rPr>
              <w:t>Nasazení na test WSDL služby</w:t>
            </w:r>
          </w:p>
        </w:tc>
        <w:tc>
          <w:tcPr>
            <w:tcW w:w="3402" w:type="dxa"/>
            <w:tcBorders>
              <w:left w:val="dotted" w:sz="4" w:space="0" w:color="auto"/>
            </w:tcBorders>
            <w:shd w:val="clear" w:color="auto" w:fill="auto"/>
            <w:vAlign w:val="center"/>
          </w:tcPr>
          <w:p w14:paraId="7709A2BB" w14:textId="0FE3D68B" w:rsidR="00913588" w:rsidRDefault="00913588" w:rsidP="00913588">
            <w:pPr>
              <w:rPr>
                <w:szCs w:val="22"/>
                <w:lang w:eastAsia="cs-CZ"/>
              </w:rPr>
            </w:pPr>
            <w:r>
              <w:rPr>
                <w:szCs w:val="22"/>
                <w:lang w:eastAsia="cs-CZ"/>
              </w:rPr>
              <w:t>5.11.2023</w:t>
            </w:r>
          </w:p>
        </w:tc>
      </w:tr>
      <w:tr w:rsidR="00913588" w14:paraId="2BAEC42F" w14:textId="77777777">
        <w:trPr>
          <w:trHeight w:val="284"/>
        </w:trPr>
        <w:tc>
          <w:tcPr>
            <w:tcW w:w="6379" w:type="dxa"/>
            <w:tcBorders>
              <w:right w:val="dotted" w:sz="4" w:space="0" w:color="auto"/>
            </w:tcBorders>
            <w:shd w:val="clear" w:color="auto" w:fill="auto"/>
            <w:noWrap/>
            <w:vAlign w:val="center"/>
          </w:tcPr>
          <w:p w14:paraId="7DD15572" w14:textId="4BC9566B" w:rsidR="00913588" w:rsidRDefault="00913588" w:rsidP="00913588">
            <w:pPr>
              <w:rPr>
                <w:szCs w:val="22"/>
                <w:lang w:eastAsia="cs-CZ"/>
              </w:rPr>
            </w:pPr>
            <w:r>
              <w:rPr>
                <w:szCs w:val="22"/>
                <w:lang w:eastAsia="cs-CZ"/>
              </w:rPr>
              <w:t>Nasazení na test funkční služby</w:t>
            </w:r>
          </w:p>
        </w:tc>
        <w:tc>
          <w:tcPr>
            <w:tcW w:w="3402" w:type="dxa"/>
            <w:tcBorders>
              <w:left w:val="dotted" w:sz="4" w:space="0" w:color="auto"/>
            </w:tcBorders>
            <w:shd w:val="clear" w:color="auto" w:fill="auto"/>
            <w:vAlign w:val="center"/>
          </w:tcPr>
          <w:p w14:paraId="62C7F27E" w14:textId="0E93AE7B" w:rsidR="00913588" w:rsidRDefault="00913588" w:rsidP="00913588">
            <w:pPr>
              <w:rPr>
                <w:szCs w:val="22"/>
                <w:lang w:eastAsia="cs-CZ"/>
              </w:rPr>
            </w:pPr>
            <w:r>
              <w:rPr>
                <w:szCs w:val="22"/>
                <w:lang w:eastAsia="cs-CZ"/>
              </w:rPr>
              <w:t>15.11.2023</w:t>
            </w:r>
          </w:p>
        </w:tc>
      </w:tr>
      <w:tr w:rsidR="00913588" w14:paraId="3FFFF265" w14:textId="77777777">
        <w:trPr>
          <w:trHeight w:val="284"/>
        </w:trPr>
        <w:tc>
          <w:tcPr>
            <w:tcW w:w="6379" w:type="dxa"/>
            <w:tcBorders>
              <w:right w:val="dotted" w:sz="4" w:space="0" w:color="auto"/>
            </w:tcBorders>
            <w:shd w:val="clear" w:color="auto" w:fill="auto"/>
            <w:noWrap/>
            <w:vAlign w:val="center"/>
          </w:tcPr>
          <w:p w14:paraId="6AA914F1" w14:textId="614D9DC1" w:rsidR="00913588" w:rsidRDefault="00913588" w:rsidP="00913588">
            <w:pPr>
              <w:rPr>
                <w:szCs w:val="22"/>
                <w:lang w:eastAsia="cs-CZ"/>
              </w:rPr>
            </w:pPr>
            <w:r>
              <w:rPr>
                <w:szCs w:val="22"/>
                <w:lang w:eastAsia="cs-CZ"/>
              </w:rPr>
              <w:t>Nasazení na provoz</w:t>
            </w:r>
          </w:p>
        </w:tc>
        <w:tc>
          <w:tcPr>
            <w:tcW w:w="3402" w:type="dxa"/>
            <w:tcBorders>
              <w:left w:val="dotted" w:sz="4" w:space="0" w:color="auto"/>
            </w:tcBorders>
            <w:shd w:val="clear" w:color="auto" w:fill="auto"/>
            <w:vAlign w:val="center"/>
          </w:tcPr>
          <w:p w14:paraId="73954188" w14:textId="79A9CFD9" w:rsidR="00913588" w:rsidRDefault="00913588" w:rsidP="00913588">
            <w:pPr>
              <w:rPr>
                <w:szCs w:val="22"/>
                <w:lang w:eastAsia="cs-CZ"/>
              </w:rPr>
            </w:pPr>
            <w:r>
              <w:rPr>
                <w:szCs w:val="22"/>
                <w:lang w:eastAsia="cs-CZ"/>
              </w:rPr>
              <w:t>25.11.2023</w:t>
            </w:r>
          </w:p>
        </w:tc>
      </w:tr>
      <w:tr w:rsidR="00913588" w14:paraId="26140399" w14:textId="77777777">
        <w:trPr>
          <w:trHeight w:val="284"/>
        </w:trPr>
        <w:tc>
          <w:tcPr>
            <w:tcW w:w="6379" w:type="dxa"/>
            <w:tcBorders>
              <w:right w:val="dotted" w:sz="4" w:space="0" w:color="auto"/>
            </w:tcBorders>
            <w:shd w:val="clear" w:color="auto" w:fill="auto"/>
            <w:noWrap/>
            <w:vAlign w:val="center"/>
          </w:tcPr>
          <w:p w14:paraId="5902ED6C" w14:textId="114B254B" w:rsidR="00913588" w:rsidRDefault="00913588" w:rsidP="00913588">
            <w:pPr>
              <w:rPr>
                <w:szCs w:val="22"/>
                <w:lang w:eastAsia="cs-CZ"/>
              </w:rPr>
            </w:pPr>
            <w:r>
              <w:rPr>
                <w:szCs w:val="22"/>
                <w:lang w:eastAsia="cs-CZ"/>
              </w:rPr>
              <w:t>Akceptace</w:t>
            </w:r>
          </w:p>
        </w:tc>
        <w:tc>
          <w:tcPr>
            <w:tcW w:w="3402" w:type="dxa"/>
            <w:tcBorders>
              <w:left w:val="dotted" w:sz="4" w:space="0" w:color="auto"/>
            </w:tcBorders>
            <w:shd w:val="clear" w:color="auto" w:fill="auto"/>
            <w:vAlign w:val="center"/>
          </w:tcPr>
          <w:p w14:paraId="605B352E" w14:textId="0AE2688C" w:rsidR="00913588" w:rsidRDefault="00913588" w:rsidP="00913588">
            <w:pPr>
              <w:rPr>
                <w:color w:val="FF0000"/>
                <w:szCs w:val="22"/>
                <w:lang w:eastAsia="cs-CZ"/>
              </w:rPr>
            </w:pPr>
            <w:r>
              <w:rPr>
                <w:szCs w:val="22"/>
                <w:lang w:eastAsia="cs-CZ"/>
              </w:rPr>
              <w:t>30.11.2023</w:t>
            </w:r>
          </w:p>
        </w:tc>
      </w:tr>
    </w:tbl>
    <w:p w14:paraId="68DACEE9" w14:textId="10DC7AB4" w:rsidR="00FB37C3" w:rsidRDefault="00524F33">
      <w:pPr>
        <w:spacing w:before="120"/>
        <w:rPr>
          <w:sz w:val="18"/>
          <w:szCs w:val="18"/>
        </w:rPr>
      </w:pPr>
      <w:r>
        <w:rPr>
          <w:sz w:val="18"/>
          <w:szCs w:val="18"/>
        </w:rPr>
        <w:t xml:space="preserve">*/ Upozornění: Uvedený harmonogram je platný v případě, že Dodavatel </w:t>
      </w:r>
      <w:proofErr w:type="gramStart"/>
      <w:r>
        <w:rPr>
          <w:sz w:val="18"/>
          <w:szCs w:val="18"/>
        </w:rPr>
        <w:t>obdrží</w:t>
      </w:r>
      <w:proofErr w:type="gramEnd"/>
      <w:r>
        <w:rPr>
          <w:sz w:val="18"/>
          <w:szCs w:val="18"/>
        </w:rPr>
        <w:t xml:space="preserve"> objednávku do </w:t>
      </w:r>
      <w:r w:rsidR="00913588">
        <w:rPr>
          <w:sz w:val="18"/>
          <w:szCs w:val="18"/>
        </w:rPr>
        <w:t>13.10</w:t>
      </w:r>
      <w:r>
        <w:rPr>
          <w:sz w:val="18"/>
          <w:szCs w:val="18"/>
        </w:rPr>
        <w:t>.2023. V případě pozdějšího data objednání si Dodavatel vyhrazuje právo na úpravu harmonogramu v závislosti na aktuálním vytížení kapacit daného realizačního týmu Dodavatele či stanovení priorit ze strany Objednatele.</w:t>
      </w:r>
    </w:p>
    <w:p w14:paraId="755BF4D3" w14:textId="77777777" w:rsidR="00F779EB" w:rsidRDefault="00F779EB">
      <w:pPr>
        <w:spacing w:before="120"/>
        <w:rPr>
          <w:sz w:val="18"/>
          <w:szCs w:val="18"/>
        </w:rPr>
      </w:pPr>
    </w:p>
    <w:p w14:paraId="2D40A1AE" w14:textId="77777777" w:rsidR="00FB37C3" w:rsidRDefault="00524F33">
      <w:pPr>
        <w:pStyle w:val="Nadpis1"/>
        <w:numPr>
          <w:ilvl w:val="0"/>
          <w:numId w:val="20"/>
        </w:numPr>
        <w:ind w:left="284" w:hanging="284"/>
        <w:rPr>
          <w:szCs w:val="22"/>
        </w:rPr>
      </w:pPr>
      <w:r>
        <w:rPr>
          <w:szCs w:val="22"/>
        </w:rPr>
        <w:t>Pracnost a cenová nabídka navrhovaného řešení</w:t>
      </w:r>
    </w:p>
    <w:p w14:paraId="23874C4E" w14:textId="77777777" w:rsidR="00FB37C3" w:rsidRDefault="00524F33">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FB37C3" w14:paraId="3FC9F632" w14:textId="77777777">
        <w:tc>
          <w:tcPr>
            <w:tcW w:w="1843" w:type="dxa"/>
            <w:tcBorders>
              <w:top w:val="single" w:sz="8" w:space="0" w:color="auto"/>
              <w:left w:val="single" w:sz="8" w:space="0" w:color="auto"/>
              <w:bottom w:val="single" w:sz="8" w:space="0" w:color="auto"/>
              <w:right w:val="single" w:sz="8" w:space="0" w:color="auto"/>
            </w:tcBorders>
          </w:tcPr>
          <w:p w14:paraId="188719BD" w14:textId="77777777" w:rsidR="00FB37C3" w:rsidRDefault="00524F33">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11F3337E" w14:textId="77777777" w:rsidR="00FB37C3" w:rsidRDefault="00524F33">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A0B155B" w14:textId="77777777" w:rsidR="00FB37C3" w:rsidRDefault="00524F33">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563F20D2" w14:textId="77777777" w:rsidR="00FB37C3" w:rsidRDefault="00524F33">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EDAED2F" w14:textId="77777777" w:rsidR="00FB37C3" w:rsidRDefault="00524F33">
            <w:pPr>
              <w:pStyle w:val="Tabulka"/>
              <w:rPr>
                <w:b/>
                <w:szCs w:val="22"/>
              </w:rPr>
            </w:pPr>
            <w:r>
              <w:rPr>
                <w:b/>
                <w:szCs w:val="22"/>
              </w:rPr>
              <w:t>v Kč s DPH</w:t>
            </w:r>
          </w:p>
        </w:tc>
      </w:tr>
      <w:tr w:rsidR="00FB37C3" w14:paraId="6213A443" w14:textId="77777777">
        <w:trPr>
          <w:trHeight w:hRule="exact" w:val="20"/>
        </w:trPr>
        <w:tc>
          <w:tcPr>
            <w:tcW w:w="1843" w:type="dxa"/>
            <w:tcBorders>
              <w:top w:val="single" w:sz="8" w:space="0" w:color="auto"/>
              <w:left w:val="dotted" w:sz="4" w:space="0" w:color="auto"/>
            </w:tcBorders>
          </w:tcPr>
          <w:p w14:paraId="41F6B900" w14:textId="77777777" w:rsidR="00FB37C3" w:rsidRDefault="00FB37C3">
            <w:pPr>
              <w:pStyle w:val="Tabulka"/>
              <w:rPr>
                <w:szCs w:val="22"/>
              </w:rPr>
            </w:pPr>
          </w:p>
        </w:tc>
        <w:tc>
          <w:tcPr>
            <w:tcW w:w="3544" w:type="dxa"/>
            <w:tcBorders>
              <w:top w:val="single" w:sz="8" w:space="0" w:color="auto"/>
              <w:left w:val="dotted" w:sz="4" w:space="0" w:color="auto"/>
            </w:tcBorders>
          </w:tcPr>
          <w:p w14:paraId="312410DD" w14:textId="77777777" w:rsidR="00FB37C3" w:rsidRDefault="00FB37C3">
            <w:pPr>
              <w:pStyle w:val="Tabulka"/>
              <w:rPr>
                <w:szCs w:val="22"/>
              </w:rPr>
            </w:pPr>
          </w:p>
        </w:tc>
        <w:tc>
          <w:tcPr>
            <w:tcW w:w="1275" w:type="dxa"/>
            <w:tcBorders>
              <w:top w:val="single" w:sz="8" w:space="0" w:color="auto"/>
            </w:tcBorders>
          </w:tcPr>
          <w:p w14:paraId="4FA7BC49" w14:textId="77777777" w:rsidR="00FB37C3" w:rsidRDefault="00FB37C3">
            <w:pPr>
              <w:pStyle w:val="Tabulka"/>
              <w:rPr>
                <w:szCs w:val="22"/>
              </w:rPr>
            </w:pPr>
          </w:p>
        </w:tc>
        <w:tc>
          <w:tcPr>
            <w:tcW w:w="1560" w:type="dxa"/>
            <w:tcBorders>
              <w:top w:val="single" w:sz="8" w:space="0" w:color="auto"/>
            </w:tcBorders>
          </w:tcPr>
          <w:p w14:paraId="70EF19BA" w14:textId="77777777" w:rsidR="00FB37C3" w:rsidRDefault="00FB37C3">
            <w:pPr>
              <w:pStyle w:val="Tabulka"/>
              <w:rPr>
                <w:szCs w:val="22"/>
              </w:rPr>
            </w:pPr>
          </w:p>
        </w:tc>
        <w:tc>
          <w:tcPr>
            <w:tcW w:w="1557" w:type="dxa"/>
            <w:tcBorders>
              <w:top w:val="single" w:sz="8" w:space="0" w:color="auto"/>
            </w:tcBorders>
          </w:tcPr>
          <w:p w14:paraId="1FBAF347" w14:textId="77777777" w:rsidR="00FB37C3" w:rsidRDefault="00FB37C3">
            <w:pPr>
              <w:pStyle w:val="Tabulka"/>
              <w:rPr>
                <w:szCs w:val="22"/>
              </w:rPr>
            </w:pPr>
          </w:p>
        </w:tc>
      </w:tr>
      <w:tr w:rsidR="00FB37C3" w14:paraId="5CAA9957" w14:textId="77777777">
        <w:trPr>
          <w:trHeight w:val="397"/>
        </w:trPr>
        <w:tc>
          <w:tcPr>
            <w:tcW w:w="1843" w:type="dxa"/>
            <w:tcBorders>
              <w:top w:val="dotted" w:sz="4" w:space="0" w:color="auto"/>
              <w:left w:val="dotted" w:sz="4" w:space="0" w:color="auto"/>
            </w:tcBorders>
          </w:tcPr>
          <w:p w14:paraId="26918465" w14:textId="77777777" w:rsidR="00FB37C3" w:rsidRDefault="00FB37C3">
            <w:pPr>
              <w:pStyle w:val="Tabulka"/>
              <w:rPr>
                <w:szCs w:val="22"/>
              </w:rPr>
            </w:pPr>
          </w:p>
        </w:tc>
        <w:tc>
          <w:tcPr>
            <w:tcW w:w="3544" w:type="dxa"/>
            <w:tcBorders>
              <w:top w:val="dotted" w:sz="4" w:space="0" w:color="auto"/>
              <w:left w:val="dotted" w:sz="4" w:space="0" w:color="auto"/>
            </w:tcBorders>
          </w:tcPr>
          <w:p w14:paraId="3790D94E" w14:textId="77777777" w:rsidR="00FB37C3" w:rsidRDefault="00524F33">
            <w:pPr>
              <w:pStyle w:val="Tabulka"/>
              <w:rPr>
                <w:szCs w:val="22"/>
              </w:rPr>
            </w:pPr>
            <w:r>
              <w:rPr>
                <w:szCs w:val="22"/>
              </w:rPr>
              <w:t>Viz cenová nabídka v příloze č.01</w:t>
            </w:r>
          </w:p>
        </w:tc>
        <w:tc>
          <w:tcPr>
            <w:tcW w:w="1275" w:type="dxa"/>
            <w:tcBorders>
              <w:top w:val="dotted" w:sz="4" w:space="0" w:color="auto"/>
            </w:tcBorders>
          </w:tcPr>
          <w:p w14:paraId="4AED4B2B" w14:textId="77777777" w:rsidR="00FB37C3" w:rsidRDefault="00524F33">
            <w:pPr>
              <w:pStyle w:val="Tabulka"/>
              <w:rPr>
                <w:szCs w:val="22"/>
              </w:rPr>
            </w:pPr>
            <w:r>
              <w:rPr>
                <w:szCs w:val="22"/>
              </w:rPr>
              <w:t>239,875</w:t>
            </w:r>
          </w:p>
        </w:tc>
        <w:tc>
          <w:tcPr>
            <w:tcW w:w="1560" w:type="dxa"/>
            <w:tcBorders>
              <w:top w:val="dotted" w:sz="4" w:space="0" w:color="auto"/>
            </w:tcBorders>
          </w:tcPr>
          <w:p w14:paraId="0C69958E" w14:textId="77777777" w:rsidR="00FB37C3" w:rsidRDefault="00524F33">
            <w:pPr>
              <w:pStyle w:val="Tabulka"/>
              <w:rPr>
                <w:szCs w:val="22"/>
              </w:rPr>
            </w:pPr>
            <w:r>
              <w:rPr>
                <w:szCs w:val="22"/>
              </w:rPr>
              <w:t>2 921 383,25</w:t>
            </w:r>
          </w:p>
        </w:tc>
        <w:tc>
          <w:tcPr>
            <w:tcW w:w="1557" w:type="dxa"/>
            <w:tcBorders>
              <w:top w:val="dotted" w:sz="4" w:space="0" w:color="auto"/>
            </w:tcBorders>
          </w:tcPr>
          <w:p w14:paraId="499B0F66" w14:textId="77777777" w:rsidR="00FB37C3" w:rsidRDefault="00524F33">
            <w:pPr>
              <w:pStyle w:val="Tabulka"/>
              <w:jc w:val="center"/>
              <w:rPr>
                <w:szCs w:val="22"/>
              </w:rPr>
            </w:pPr>
            <w:r>
              <w:rPr>
                <w:szCs w:val="22"/>
              </w:rPr>
              <w:t>3 534 873,73</w:t>
            </w:r>
          </w:p>
        </w:tc>
      </w:tr>
      <w:tr w:rsidR="00FB37C3" w14:paraId="7662EBB4" w14:textId="77777777">
        <w:trPr>
          <w:trHeight w:val="397"/>
        </w:trPr>
        <w:tc>
          <w:tcPr>
            <w:tcW w:w="5387" w:type="dxa"/>
            <w:gridSpan w:val="2"/>
            <w:tcBorders>
              <w:left w:val="dotted" w:sz="4" w:space="0" w:color="auto"/>
              <w:bottom w:val="dotted" w:sz="4" w:space="0" w:color="auto"/>
            </w:tcBorders>
          </w:tcPr>
          <w:p w14:paraId="17C97DEB" w14:textId="77777777" w:rsidR="00FB37C3" w:rsidRDefault="00524F33">
            <w:pPr>
              <w:pStyle w:val="Tabulka"/>
              <w:rPr>
                <w:b/>
                <w:szCs w:val="22"/>
              </w:rPr>
            </w:pPr>
            <w:r>
              <w:rPr>
                <w:b/>
                <w:szCs w:val="22"/>
              </w:rPr>
              <w:t>Celkem:</w:t>
            </w:r>
          </w:p>
        </w:tc>
        <w:tc>
          <w:tcPr>
            <w:tcW w:w="1275" w:type="dxa"/>
            <w:tcBorders>
              <w:bottom w:val="dotted" w:sz="4" w:space="0" w:color="auto"/>
            </w:tcBorders>
          </w:tcPr>
          <w:p w14:paraId="27F055A6" w14:textId="77777777" w:rsidR="00FB37C3" w:rsidRDefault="00524F33">
            <w:pPr>
              <w:pStyle w:val="Tabulka"/>
              <w:rPr>
                <w:szCs w:val="22"/>
              </w:rPr>
            </w:pPr>
            <w:r>
              <w:rPr>
                <w:szCs w:val="22"/>
              </w:rPr>
              <w:t>239,875</w:t>
            </w:r>
          </w:p>
        </w:tc>
        <w:tc>
          <w:tcPr>
            <w:tcW w:w="1560" w:type="dxa"/>
            <w:tcBorders>
              <w:bottom w:val="dotted" w:sz="4" w:space="0" w:color="auto"/>
            </w:tcBorders>
          </w:tcPr>
          <w:p w14:paraId="4A127A66" w14:textId="77777777" w:rsidR="00FB37C3" w:rsidRDefault="00524F33">
            <w:pPr>
              <w:pStyle w:val="Tabulka"/>
              <w:rPr>
                <w:szCs w:val="22"/>
              </w:rPr>
            </w:pPr>
            <w:r>
              <w:rPr>
                <w:szCs w:val="22"/>
              </w:rPr>
              <w:t>2 921 383,25</w:t>
            </w:r>
          </w:p>
        </w:tc>
        <w:tc>
          <w:tcPr>
            <w:tcW w:w="1557" w:type="dxa"/>
            <w:tcBorders>
              <w:bottom w:val="dotted" w:sz="4" w:space="0" w:color="auto"/>
            </w:tcBorders>
          </w:tcPr>
          <w:p w14:paraId="41EE84A1" w14:textId="77777777" w:rsidR="00FB37C3" w:rsidRDefault="00524F33">
            <w:pPr>
              <w:pStyle w:val="Tabulka"/>
              <w:rPr>
                <w:szCs w:val="22"/>
              </w:rPr>
            </w:pPr>
            <w:r>
              <w:rPr>
                <w:szCs w:val="22"/>
              </w:rPr>
              <w:t>3 534 873,73</w:t>
            </w:r>
          </w:p>
        </w:tc>
      </w:tr>
    </w:tbl>
    <w:p w14:paraId="4BF942B7" w14:textId="77777777" w:rsidR="00FB37C3" w:rsidRDefault="00FB37C3">
      <w:pPr>
        <w:rPr>
          <w:sz w:val="8"/>
          <w:szCs w:val="8"/>
        </w:rPr>
      </w:pPr>
    </w:p>
    <w:p w14:paraId="348136BB" w14:textId="77777777" w:rsidR="00FB37C3" w:rsidRDefault="00524F33">
      <w:pPr>
        <w:rPr>
          <w:sz w:val="18"/>
          <w:szCs w:val="18"/>
        </w:rPr>
      </w:pPr>
      <w:r>
        <w:rPr>
          <w:sz w:val="18"/>
          <w:szCs w:val="18"/>
        </w:rPr>
        <w:t>(Pozn.: MD – člověkoden, MJ – měrná jednotka, např. počet kusů)</w:t>
      </w:r>
    </w:p>
    <w:p w14:paraId="5C1D6C03" w14:textId="77777777" w:rsidR="00FB37C3" w:rsidRDefault="00FB37C3"/>
    <w:p w14:paraId="6FC5A540" w14:textId="77777777" w:rsidR="00FB37C3" w:rsidRDefault="00524F33">
      <w:pPr>
        <w:pStyle w:val="Nadpis1"/>
        <w:numPr>
          <w:ilvl w:val="0"/>
          <w:numId w:val="20"/>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FB37C3" w14:paraId="08EEDC7D"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617340" w14:textId="77777777" w:rsidR="00FB37C3" w:rsidRDefault="00524F33">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8F206A" w14:textId="77777777" w:rsidR="00FB37C3" w:rsidRDefault="00524F33">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3ADB44E5" w14:textId="77777777" w:rsidR="00FB37C3" w:rsidRDefault="00524F33">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FB37C3" w14:paraId="4AB801AF" w14:textId="77777777">
        <w:trPr>
          <w:trHeight w:val="284"/>
        </w:trPr>
        <w:tc>
          <w:tcPr>
            <w:tcW w:w="710" w:type="dxa"/>
            <w:tcBorders>
              <w:right w:val="dotted" w:sz="4" w:space="0" w:color="auto"/>
            </w:tcBorders>
            <w:shd w:val="clear" w:color="auto" w:fill="auto"/>
            <w:noWrap/>
            <w:vAlign w:val="bottom"/>
          </w:tcPr>
          <w:p w14:paraId="4E8D4BF9" w14:textId="77777777" w:rsidR="00FB37C3" w:rsidRDefault="00524F33">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1DA881E0" w14:textId="77777777" w:rsidR="00FB37C3" w:rsidRDefault="00524F33">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648B2FDC" w14:textId="77777777" w:rsidR="00FB37C3" w:rsidRDefault="00524F33">
            <w:pPr>
              <w:rPr>
                <w:color w:val="000000"/>
                <w:szCs w:val="22"/>
                <w:lang w:eastAsia="cs-CZ"/>
              </w:rPr>
            </w:pPr>
            <w:r>
              <w:rPr>
                <w:color w:val="000000"/>
                <w:szCs w:val="22"/>
                <w:lang w:eastAsia="cs-CZ"/>
              </w:rPr>
              <w:t>Listinná forma</w:t>
            </w:r>
          </w:p>
        </w:tc>
      </w:tr>
      <w:tr w:rsidR="00FB37C3" w14:paraId="5DE54354" w14:textId="77777777">
        <w:trPr>
          <w:trHeight w:val="284"/>
        </w:trPr>
        <w:tc>
          <w:tcPr>
            <w:tcW w:w="710" w:type="dxa"/>
            <w:tcBorders>
              <w:right w:val="dotted" w:sz="4" w:space="0" w:color="auto"/>
            </w:tcBorders>
            <w:shd w:val="clear" w:color="auto" w:fill="auto"/>
            <w:noWrap/>
            <w:vAlign w:val="bottom"/>
          </w:tcPr>
          <w:p w14:paraId="10256C98" w14:textId="6C9D3087" w:rsidR="00FB37C3" w:rsidRDefault="00F779EB">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06C3CAC7" w14:textId="2F2D675F" w:rsidR="00FB37C3" w:rsidRDefault="00F779EB">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2046F9AE" w14:textId="2844EC2E" w:rsidR="00FB37C3" w:rsidRDefault="00F779EB">
            <w:pPr>
              <w:rPr>
                <w:color w:val="000000"/>
                <w:szCs w:val="22"/>
                <w:lang w:eastAsia="cs-CZ"/>
              </w:rPr>
            </w:pPr>
            <w:r>
              <w:rPr>
                <w:color w:val="000000"/>
                <w:szCs w:val="22"/>
                <w:lang w:eastAsia="cs-CZ"/>
              </w:rPr>
              <w:t xml:space="preserve">E-mailem </w:t>
            </w:r>
          </w:p>
        </w:tc>
      </w:tr>
    </w:tbl>
    <w:p w14:paraId="3F54D36B" w14:textId="77777777" w:rsidR="00FB37C3" w:rsidRDefault="00FB37C3"/>
    <w:p w14:paraId="343F8AE9" w14:textId="77777777" w:rsidR="00FB37C3" w:rsidRDefault="00524F33">
      <w:pPr>
        <w:pStyle w:val="Nadpis1"/>
        <w:numPr>
          <w:ilvl w:val="0"/>
          <w:numId w:val="20"/>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FB37C3" w14:paraId="64696C30"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C0DAB9" w14:textId="77777777" w:rsidR="00FB37C3" w:rsidRDefault="00524F33">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7593A905" w14:textId="77777777" w:rsidR="00FB37C3" w:rsidRDefault="00524F33">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3CC81F66" w14:textId="77777777" w:rsidR="00FB37C3" w:rsidRDefault="00524F33">
            <w:pPr>
              <w:rPr>
                <w:b/>
                <w:bCs/>
                <w:color w:val="000000"/>
                <w:szCs w:val="22"/>
                <w:lang w:eastAsia="cs-CZ"/>
              </w:rPr>
            </w:pPr>
            <w:r>
              <w:rPr>
                <w:b/>
                <w:bCs/>
                <w:color w:val="000000"/>
                <w:szCs w:val="22"/>
                <w:lang w:eastAsia="cs-CZ"/>
              </w:rPr>
              <w:t>Podpis</w:t>
            </w:r>
          </w:p>
        </w:tc>
      </w:tr>
      <w:tr w:rsidR="00FB37C3" w14:paraId="56464CA6" w14:textId="77777777">
        <w:trPr>
          <w:trHeight w:val="1502"/>
        </w:trPr>
        <w:tc>
          <w:tcPr>
            <w:tcW w:w="3114" w:type="dxa"/>
            <w:shd w:val="clear" w:color="auto" w:fill="auto"/>
            <w:noWrap/>
            <w:vAlign w:val="center"/>
          </w:tcPr>
          <w:p w14:paraId="3B684900" w14:textId="77777777" w:rsidR="00FB37C3" w:rsidRDefault="00524F33">
            <w:pPr>
              <w:rPr>
                <w:color w:val="000000"/>
                <w:szCs w:val="22"/>
                <w:lang w:eastAsia="cs-CZ"/>
              </w:rPr>
            </w:pPr>
            <w:r>
              <w:rPr>
                <w:color w:val="000000"/>
                <w:szCs w:val="22"/>
                <w:lang w:eastAsia="cs-CZ"/>
              </w:rPr>
              <w:t xml:space="preserve">O2 IT </w:t>
            </w:r>
            <w:proofErr w:type="spellStart"/>
            <w:r>
              <w:rPr>
                <w:color w:val="000000"/>
                <w:szCs w:val="22"/>
                <w:lang w:eastAsia="cs-CZ"/>
              </w:rPr>
              <w:t>Services</w:t>
            </w:r>
            <w:proofErr w:type="spellEnd"/>
            <w:r>
              <w:rPr>
                <w:color w:val="000000"/>
                <w:szCs w:val="22"/>
                <w:lang w:eastAsia="cs-CZ"/>
              </w:rPr>
              <w:t xml:space="preserve"> s.r.o.</w:t>
            </w:r>
          </w:p>
        </w:tc>
        <w:tc>
          <w:tcPr>
            <w:tcW w:w="3118" w:type="dxa"/>
            <w:vAlign w:val="center"/>
          </w:tcPr>
          <w:p w14:paraId="2AC55D7E" w14:textId="182588AF" w:rsidR="00FB37C3" w:rsidRDefault="00D350F7">
            <w:pPr>
              <w:rPr>
                <w:color w:val="000000"/>
                <w:szCs w:val="22"/>
                <w:lang w:eastAsia="cs-CZ"/>
              </w:rPr>
            </w:pPr>
            <w:proofErr w:type="spellStart"/>
            <w:r>
              <w:rPr>
                <w:color w:val="000000"/>
                <w:szCs w:val="22"/>
                <w:lang w:eastAsia="cs-CZ"/>
              </w:rPr>
              <w:t>xxx</w:t>
            </w:r>
            <w:proofErr w:type="spellEnd"/>
          </w:p>
        </w:tc>
        <w:tc>
          <w:tcPr>
            <w:tcW w:w="3544" w:type="dxa"/>
            <w:shd w:val="clear" w:color="auto" w:fill="auto"/>
            <w:vAlign w:val="center"/>
          </w:tcPr>
          <w:p w14:paraId="70A0721A" w14:textId="77777777" w:rsidR="00FB37C3" w:rsidRDefault="00FB37C3">
            <w:pPr>
              <w:ind w:right="72"/>
              <w:rPr>
                <w:color w:val="000000"/>
                <w:szCs w:val="22"/>
                <w:lang w:eastAsia="cs-CZ"/>
              </w:rPr>
            </w:pPr>
          </w:p>
        </w:tc>
      </w:tr>
    </w:tbl>
    <w:p w14:paraId="61F76A39" w14:textId="77777777" w:rsidR="00FB37C3" w:rsidRDefault="00FB37C3">
      <w:pPr>
        <w:rPr>
          <w:szCs w:val="22"/>
        </w:rPr>
      </w:pPr>
    </w:p>
    <w:p w14:paraId="6BB2F874" w14:textId="77777777" w:rsidR="00FB37C3" w:rsidRDefault="00524F33">
      <w:pPr>
        <w:rPr>
          <w:b/>
          <w:caps/>
          <w:szCs w:val="22"/>
        </w:rPr>
      </w:pPr>
      <w:r>
        <w:rPr>
          <w:b/>
          <w:caps/>
          <w:szCs w:val="22"/>
        </w:rPr>
        <w:br w:type="page"/>
      </w:r>
    </w:p>
    <w:p w14:paraId="4BF25B9F" w14:textId="77777777" w:rsidR="00FB37C3" w:rsidRDefault="00FB37C3">
      <w:pPr>
        <w:rPr>
          <w:b/>
          <w:caps/>
          <w:szCs w:val="22"/>
        </w:rPr>
        <w:sectPr w:rsidR="00FB37C3">
          <w:footerReference w:type="default" r:id="rId17"/>
          <w:pgSz w:w="11906" w:h="16838"/>
          <w:pgMar w:top="1560" w:right="1418" w:bottom="1134" w:left="992" w:header="567" w:footer="567" w:gutter="0"/>
          <w:pgNumType w:start="1"/>
          <w:cols w:space="708"/>
          <w:docGrid w:linePitch="360"/>
        </w:sectPr>
      </w:pPr>
    </w:p>
    <w:p w14:paraId="2BB1C8BE" w14:textId="77777777" w:rsidR="00FB37C3" w:rsidRDefault="00524F33">
      <w:pPr>
        <w:rPr>
          <w:b/>
          <w:caps/>
          <w:szCs w:val="22"/>
        </w:rPr>
      </w:pPr>
      <w:r>
        <w:rPr>
          <w:b/>
          <w:caps/>
          <w:szCs w:val="22"/>
        </w:rPr>
        <w:lastRenderedPageBreak/>
        <w:t xml:space="preserve">C – Schválení realizace požadavku </w:t>
      </w:r>
      <w:r>
        <w:rPr>
          <w:b/>
          <w:sz w:val="36"/>
          <w:szCs w:val="36"/>
        </w:rPr>
        <w:t>Z36738</w:t>
      </w:r>
    </w:p>
    <w:p w14:paraId="5E6EDCAA" w14:textId="77777777" w:rsidR="00FB37C3" w:rsidRDefault="00FB37C3">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B37C3" w14:paraId="51598833" w14:textId="77777777">
        <w:tc>
          <w:tcPr>
            <w:tcW w:w="1701" w:type="dxa"/>
            <w:tcBorders>
              <w:top w:val="single" w:sz="8" w:space="0" w:color="auto"/>
              <w:left w:val="single" w:sz="8" w:space="0" w:color="auto"/>
              <w:bottom w:val="single" w:sz="8" w:space="0" w:color="auto"/>
            </w:tcBorders>
            <w:vAlign w:val="center"/>
          </w:tcPr>
          <w:p w14:paraId="5E145613" w14:textId="77777777" w:rsidR="00FB37C3" w:rsidRDefault="00524F33">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0"/>
            </w:r>
            <w:r>
              <w:rPr>
                <w:b/>
                <w:szCs w:val="22"/>
              </w:rPr>
              <w:t>:</w:t>
            </w:r>
          </w:p>
        </w:tc>
        <w:tc>
          <w:tcPr>
            <w:tcW w:w="1095" w:type="dxa"/>
            <w:vAlign w:val="center"/>
          </w:tcPr>
          <w:p w14:paraId="4D36FB75" w14:textId="77777777" w:rsidR="00FB37C3" w:rsidRDefault="00524F33">
            <w:pPr>
              <w:pStyle w:val="Tabulka"/>
              <w:rPr>
                <w:szCs w:val="22"/>
              </w:rPr>
            </w:pPr>
            <w:r>
              <w:rPr>
                <w:szCs w:val="22"/>
              </w:rPr>
              <w:t>807</w:t>
            </w:r>
          </w:p>
        </w:tc>
      </w:tr>
    </w:tbl>
    <w:p w14:paraId="72CAFE6A" w14:textId="77777777" w:rsidR="00FB37C3" w:rsidRDefault="00FB37C3">
      <w:pPr>
        <w:rPr>
          <w:szCs w:val="22"/>
        </w:rPr>
      </w:pPr>
    </w:p>
    <w:p w14:paraId="708F2C4E" w14:textId="77777777" w:rsidR="00FB37C3" w:rsidRDefault="00524F33">
      <w:pPr>
        <w:pStyle w:val="Nadpis1"/>
        <w:numPr>
          <w:ilvl w:val="0"/>
          <w:numId w:val="21"/>
        </w:numPr>
        <w:ind w:left="284" w:hanging="284"/>
        <w:rPr>
          <w:szCs w:val="22"/>
        </w:rPr>
      </w:pPr>
      <w:r>
        <w:rPr>
          <w:szCs w:val="22"/>
        </w:rPr>
        <w:t>Specifikace plnění</w:t>
      </w:r>
    </w:p>
    <w:p w14:paraId="3FA399A8" w14:textId="77777777" w:rsidR="00FB37C3" w:rsidRDefault="00524F33">
      <w:pPr>
        <w:spacing w:after="120"/>
      </w:pPr>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14:paraId="024A9C79" w14:textId="77777777" w:rsidR="00FB37C3" w:rsidRDefault="00524F33">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FB37C3" w14:paraId="0602AEC7"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3618AA7" w14:textId="77777777" w:rsidR="00FB37C3" w:rsidRDefault="00524F33">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10E117" w14:textId="77777777" w:rsidR="00FB37C3" w:rsidRDefault="00524F33">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32981793" w14:textId="77777777" w:rsidR="00FB37C3" w:rsidRDefault="00524F33">
            <w:pPr>
              <w:rPr>
                <w:rFonts w:ascii="Arial Narrow" w:hAnsi="Arial Narrow"/>
                <w:b/>
                <w:bCs/>
                <w:color w:val="000000"/>
                <w:szCs w:val="22"/>
                <w:lang w:eastAsia="cs-CZ"/>
              </w:rPr>
            </w:pPr>
            <w:r>
              <w:rPr>
                <w:rFonts w:ascii="Arial Narrow" w:hAnsi="Arial Narrow"/>
                <w:b/>
                <w:bCs/>
                <w:color w:val="000000"/>
                <w:szCs w:val="22"/>
                <w:lang w:eastAsia="cs-CZ"/>
              </w:rPr>
              <w:t>Realizovat</w:t>
            </w:r>
          </w:p>
          <w:p w14:paraId="0FCD1FFF" w14:textId="77777777" w:rsidR="00FB37C3" w:rsidRDefault="00524F33">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4B5138F3" w14:textId="77777777" w:rsidR="00FB37C3" w:rsidRDefault="00524F33">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464F87" w14:paraId="7E47987A"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2FF7BC5F" w14:textId="77777777" w:rsidR="00464F87" w:rsidRDefault="00464F87" w:rsidP="00464F87">
            <w:pPr>
              <w:pStyle w:val="Odstavecseseznamem"/>
              <w:numPr>
                <w:ilvl w:val="0"/>
                <w:numId w:val="17"/>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E024534" w14:textId="77777777" w:rsidR="00464F87" w:rsidRDefault="00464F87" w:rsidP="00464F87">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4825BAAD" w14:textId="77777777" w:rsidR="00464F87" w:rsidRDefault="00464F87" w:rsidP="00464F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6A775011" w14:textId="230EC637" w:rsidR="00464F87" w:rsidRDefault="00464F87" w:rsidP="00464F87">
            <w:pPr>
              <w:rPr>
                <w:color w:val="000000"/>
                <w:szCs w:val="22"/>
                <w:lang w:eastAsia="cs-CZ"/>
              </w:rPr>
            </w:pPr>
            <w:r>
              <w:rPr>
                <w:color w:val="000000"/>
                <w:szCs w:val="22"/>
                <w:lang w:eastAsia="cs-CZ"/>
              </w:rPr>
              <w:t>Bez dopadu</w:t>
            </w:r>
          </w:p>
        </w:tc>
      </w:tr>
      <w:tr w:rsidR="00464F87" w14:paraId="1940001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B18DA3" w14:textId="77777777" w:rsidR="00464F87" w:rsidRDefault="00464F87" w:rsidP="00464F87">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5936FE0" w14:textId="77777777" w:rsidR="00464F87" w:rsidRDefault="00464F87" w:rsidP="00464F87">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43786B2" w14:textId="77777777" w:rsidR="00464F87" w:rsidRDefault="00464F87" w:rsidP="00464F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137157B" w14:textId="08D6EB39" w:rsidR="00464F87" w:rsidRDefault="00464F87" w:rsidP="00464F87">
            <w:pPr>
              <w:rPr>
                <w:color w:val="000000"/>
                <w:szCs w:val="22"/>
                <w:lang w:eastAsia="cs-CZ"/>
              </w:rPr>
            </w:pPr>
            <w:r>
              <w:rPr>
                <w:color w:val="000000"/>
                <w:szCs w:val="22"/>
                <w:lang w:eastAsia="cs-CZ"/>
              </w:rPr>
              <w:t>Bez dopadu</w:t>
            </w:r>
          </w:p>
        </w:tc>
      </w:tr>
      <w:tr w:rsidR="00464F87" w14:paraId="0C5638E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74FC46D" w14:textId="77777777" w:rsidR="00464F87" w:rsidRDefault="00464F87" w:rsidP="00464F87">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2F562C" w14:textId="77777777" w:rsidR="00464F87" w:rsidRDefault="00464F87" w:rsidP="00464F87">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509C840" w14:textId="77777777" w:rsidR="00464F87" w:rsidRDefault="00464F87" w:rsidP="00464F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354192A" w14:textId="380AA8DF" w:rsidR="00464F87" w:rsidRDefault="00464F87" w:rsidP="00464F87">
            <w:pPr>
              <w:rPr>
                <w:color w:val="000000"/>
                <w:szCs w:val="22"/>
                <w:lang w:eastAsia="cs-CZ"/>
              </w:rPr>
            </w:pPr>
            <w:r>
              <w:rPr>
                <w:color w:val="000000"/>
                <w:szCs w:val="22"/>
                <w:lang w:eastAsia="cs-CZ"/>
              </w:rPr>
              <w:t>Bez dopadu</w:t>
            </w:r>
          </w:p>
        </w:tc>
      </w:tr>
      <w:tr w:rsidR="00464F87" w14:paraId="6B73EBA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2D1A4D2" w14:textId="77777777" w:rsidR="00464F87" w:rsidRDefault="00464F87" w:rsidP="00464F87">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AD0141" w14:textId="77777777" w:rsidR="00464F87" w:rsidRDefault="00464F87" w:rsidP="00464F87">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B15E2D8" w14:textId="77777777" w:rsidR="00464F87" w:rsidRDefault="00464F87" w:rsidP="00464F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1AC5635" w14:textId="0BFD5193" w:rsidR="00464F87" w:rsidRDefault="00464F87" w:rsidP="00464F87">
            <w:pPr>
              <w:rPr>
                <w:color w:val="000000"/>
                <w:szCs w:val="22"/>
                <w:lang w:eastAsia="cs-CZ"/>
              </w:rPr>
            </w:pPr>
            <w:r>
              <w:rPr>
                <w:color w:val="000000"/>
                <w:szCs w:val="22"/>
                <w:lang w:eastAsia="cs-CZ"/>
              </w:rPr>
              <w:t>Bez dopadu</w:t>
            </w:r>
          </w:p>
        </w:tc>
      </w:tr>
      <w:tr w:rsidR="00464F87" w14:paraId="33159A3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9240237" w14:textId="77777777" w:rsidR="00464F87" w:rsidRDefault="00464F87" w:rsidP="00464F87">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575D9C3" w14:textId="77777777" w:rsidR="00464F87" w:rsidRDefault="00464F87" w:rsidP="00464F87">
            <w:pPr>
              <w:rPr>
                <w:color w:val="000000"/>
                <w:szCs w:val="22"/>
                <w:lang w:eastAsia="cs-CZ"/>
              </w:rPr>
            </w:pPr>
            <w:r>
              <w:rPr>
                <w:bCs/>
                <w:color w:val="000000"/>
                <w:szCs w:val="22"/>
                <w:lang w:eastAsia="cs-CZ"/>
              </w:rPr>
              <w:t xml:space="preserve"> Integrita – </w:t>
            </w:r>
            <w:proofErr w:type="spellStart"/>
            <w:r>
              <w:rPr>
                <w:bCs/>
                <w:color w:val="000000"/>
                <w:szCs w:val="22"/>
                <w:lang w:eastAsia="cs-CZ"/>
              </w:rPr>
              <w:t>constraints</w:t>
            </w:r>
            <w:proofErr w:type="spellEnd"/>
            <w:r>
              <w:rPr>
                <w:bCs/>
                <w:color w:val="000000"/>
                <w:szCs w:val="22"/>
                <w:lang w:eastAsia="cs-CZ"/>
              </w:rPr>
              <w:t>,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2FE941" w14:textId="77777777" w:rsidR="00464F87" w:rsidRDefault="00464F87" w:rsidP="00464F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A142D2B" w14:textId="102F30B9" w:rsidR="00464F87" w:rsidRDefault="00464F87" w:rsidP="00464F87">
            <w:pPr>
              <w:rPr>
                <w:color w:val="000000"/>
                <w:szCs w:val="22"/>
                <w:lang w:eastAsia="cs-CZ"/>
              </w:rPr>
            </w:pPr>
            <w:r>
              <w:rPr>
                <w:color w:val="000000"/>
                <w:szCs w:val="22"/>
                <w:lang w:eastAsia="cs-CZ"/>
              </w:rPr>
              <w:t>Bez dopadu</w:t>
            </w:r>
          </w:p>
        </w:tc>
      </w:tr>
      <w:tr w:rsidR="00464F87" w14:paraId="0CA6101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EC94641" w14:textId="77777777" w:rsidR="00464F87" w:rsidRDefault="00464F87" w:rsidP="00464F87">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992080" w14:textId="77777777" w:rsidR="00464F87" w:rsidRDefault="00464F87" w:rsidP="00464F87">
            <w:pPr>
              <w:rPr>
                <w:color w:val="000000"/>
                <w:szCs w:val="22"/>
                <w:lang w:eastAsia="cs-CZ"/>
              </w:rPr>
            </w:pPr>
            <w:r>
              <w:rPr>
                <w:bCs/>
                <w:color w:val="000000"/>
                <w:szCs w:val="22"/>
                <w:lang w:eastAsia="cs-CZ"/>
              </w:rPr>
              <w:t xml:space="preserve">Integrita – platnost </w:t>
            </w:r>
            <w:proofErr w:type="gramStart"/>
            <w:r>
              <w:rPr>
                <w:bCs/>
                <w:color w:val="000000"/>
                <w:szCs w:val="22"/>
                <w:lang w:eastAsia="cs-CZ"/>
              </w:rPr>
              <w:t>dat  3.</w:t>
            </w:r>
            <w:proofErr w:type="gramEnd"/>
            <w:r>
              <w:rPr>
                <w:bCs/>
                <w:color w:val="000000"/>
                <w:szCs w:val="22"/>
                <w:lang w:eastAsia="cs-CZ"/>
              </w:rPr>
              <w:t>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F80B621" w14:textId="77777777" w:rsidR="00464F87" w:rsidRDefault="00464F87" w:rsidP="00464F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7D7CB7B" w14:textId="7D6CE525" w:rsidR="00464F87" w:rsidRDefault="00464F87" w:rsidP="00464F87">
            <w:pPr>
              <w:rPr>
                <w:color w:val="000000"/>
                <w:szCs w:val="22"/>
                <w:lang w:eastAsia="cs-CZ"/>
              </w:rPr>
            </w:pPr>
            <w:r>
              <w:rPr>
                <w:color w:val="000000"/>
                <w:szCs w:val="22"/>
                <w:lang w:eastAsia="cs-CZ"/>
              </w:rPr>
              <w:t>Bez dopadu</w:t>
            </w:r>
          </w:p>
        </w:tc>
      </w:tr>
      <w:tr w:rsidR="00464F87" w14:paraId="61351F6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9C3229B" w14:textId="77777777" w:rsidR="00464F87" w:rsidRDefault="00464F87" w:rsidP="00464F87">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138A9F" w14:textId="77777777" w:rsidR="00464F87" w:rsidRDefault="00464F87" w:rsidP="00464F87">
            <w:pPr>
              <w:rPr>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EB9C855" w14:textId="77777777" w:rsidR="00464F87" w:rsidRDefault="00464F87" w:rsidP="00464F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474529" w14:textId="559FC8A2" w:rsidR="00464F87" w:rsidRDefault="00464F87" w:rsidP="00464F87">
            <w:pPr>
              <w:rPr>
                <w:color w:val="000000"/>
                <w:szCs w:val="22"/>
                <w:lang w:eastAsia="cs-CZ"/>
              </w:rPr>
            </w:pPr>
            <w:r>
              <w:rPr>
                <w:color w:val="000000"/>
                <w:szCs w:val="22"/>
                <w:lang w:eastAsia="cs-CZ"/>
              </w:rPr>
              <w:t>Bez dopadu</w:t>
            </w:r>
          </w:p>
        </w:tc>
      </w:tr>
      <w:tr w:rsidR="00464F87" w14:paraId="5C4E357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E0235F0" w14:textId="77777777" w:rsidR="00464F87" w:rsidRDefault="00464F87" w:rsidP="00464F87">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DC26A2" w14:textId="77777777" w:rsidR="00464F87" w:rsidRDefault="00464F87" w:rsidP="00464F87">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9C2E4A7" w14:textId="77777777" w:rsidR="00464F87" w:rsidRDefault="00464F87" w:rsidP="00464F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4CA9F4E" w14:textId="6DE0C2FE" w:rsidR="00464F87" w:rsidRDefault="00464F87" w:rsidP="00464F87">
            <w:pPr>
              <w:rPr>
                <w:color w:val="000000"/>
                <w:szCs w:val="22"/>
                <w:lang w:eastAsia="cs-CZ"/>
              </w:rPr>
            </w:pPr>
            <w:r>
              <w:rPr>
                <w:color w:val="000000"/>
                <w:szCs w:val="22"/>
                <w:lang w:eastAsia="cs-CZ"/>
              </w:rPr>
              <w:t>Bez dopadu</w:t>
            </w:r>
          </w:p>
        </w:tc>
      </w:tr>
      <w:tr w:rsidR="00464F87" w14:paraId="55E1DD4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F6731E3" w14:textId="77777777" w:rsidR="00464F87" w:rsidRDefault="00464F87" w:rsidP="00464F87">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F1A8C1" w14:textId="77777777" w:rsidR="00464F87" w:rsidRDefault="00464F87" w:rsidP="00464F87">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5E3E567" w14:textId="77777777" w:rsidR="00464F87" w:rsidRDefault="00464F87" w:rsidP="00464F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2E492D5" w14:textId="62A589CD" w:rsidR="00464F87" w:rsidRDefault="00464F87" w:rsidP="00464F87">
            <w:pPr>
              <w:rPr>
                <w:color w:val="000000"/>
                <w:szCs w:val="22"/>
                <w:lang w:eastAsia="cs-CZ"/>
              </w:rPr>
            </w:pPr>
            <w:r>
              <w:rPr>
                <w:color w:val="000000"/>
                <w:szCs w:val="22"/>
                <w:lang w:eastAsia="cs-CZ"/>
              </w:rPr>
              <w:t>Bez dopadu</w:t>
            </w:r>
          </w:p>
        </w:tc>
      </w:tr>
      <w:tr w:rsidR="00464F87" w14:paraId="6EBF0E4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4F3D0B4" w14:textId="77777777" w:rsidR="00464F87" w:rsidRDefault="00464F87" w:rsidP="00464F87">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9A5B4A" w14:textId="77777777" w:rsidR="00464F87" w:rsidRDefault="00464F87" w:rsidP="00464F87">
            <w:pPr>
              <w:rPr>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4ACEDD0" w14:textId="77777777" w:rsidR="00464F87" w:rsidRDefault="00464F87" w:rsidP="00464F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92C2CCA" w14:textId="03A45D4F" w:rsidR="00464F87" w:rsidRDefault="00464F87" w:rsidP="00464F87">
            <w:pPr>
              <w:rPr>
                <w:color w:val="000000"/>
                <w:szCs w:val="22"/>
                <w:lang w:eastAsia="cs-CZ"/>
              </w:rPr>
            </w:pPr>
            <w:r>
              <w:rPr>
                <w:color w:val="000000"/>
                <w:szCs w:val="22"/>
                <w:lang w:eastAsia="cs-CZ"/>
              </w:rPr>
              <w:t>Bez dopadu</w:t>
            </w:r>
          </w:p>
        </w:tc>
      </w:tr>
      <w:tr w:rsidR="00464F87" w14:paraId="4C351E2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292E1C1" w14:textId="77777777" w:rsidR="00464F87" w:rsidRDefault="00464F87" w:rsidP="00464F87">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EB729E" w14:textId="77777777" w:rsidR="00464F87" w:rsidRDefault="00464F87" w:rsidP="00464F87">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E98F882" w14:textId="77777777" w:rsidR="00464F87" w:rsidRDefault="00464F87" w:rsidP="00464F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82564A" w14:textId="539C5F63" w:rsidR="00464F87" w:rsidRDefault="00464F87" w:rsidP="00464F87">
            <w:pPr>
              <w:rPr>
                <w:color w:val="000000"/>
                <w:szCs w:val="22"/>
                <w:lang w:eastAsia="cs-CZ"/>
              </w:rPr>
            </w:pPr>
            <w:r>
              <w:rPr>
                <w:color w:val="000000"/>
                <w:szCs w:val="22"/>
                <w:lang w:eastAsia="cs-CZ"/>
              </w:rPr>
              <w:t>Bez dopadu</w:t>
            </w:r>
          </w:p>
        </w:tc>
      </w:tr>
      <w:tr w:rsidR="00464F87" w14:paraId="335E4FF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CD2FD76" w14:textId="77777777" w:rsidR="00464F87" w:rsidRDefault="00464F87" w:rsidP="00464F87">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52674B" w14:textId="77777777" w:rsidR="00464F87" w:rsidRDefault="00464F87" w:rsidP="00464F87">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5517067" w14:textId="77777777" w:rsidR="00464F87" w:rsidRDefault="00464F87" w:rsidP="00464F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051F630" w14:textId="310441F1" w:rsidR="00464F87" w:rsidRDefault="00464F87" w:rsidP="00464F87">
            <w:pPr>
              <w:rPr>
                <w:color w:val="000000"/>
                <w:szCs w:val="22"/>
                <w:lang w:eastAsia="cs-CZ"/>
              </w:rPr>
            </w:pPr>
            <w:r>
              <w:rPr>
                <w:color w:val="000000"/>
                <w:szCs w:val="22"/>
                <w:lang w:eastAsia="cs-CZ"/>
              </w:rPr>
              <w:t>Bez dopadu</w:t>
            </w:r>
          </w:p>
        </w:tc>
      </w:tr>
      <w:tr w:rsidR="00464F87" w14:paraId="3F51395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42E062D" w14:textId="77777777" w:rsidR="00464F87" w:rsidRDefault="00464F87" w:rsidP="00464F87">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AFD194" w14:textId="77777777" w:rsidR="00464F87" w:rsidRDefault="00464F87" w:rsidP="00464F87">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807DD73" w14:textId="77777777" w:rsidR="00464F87" w:rsidRDefault="00464F87" w:rsidP="00464F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0C777F1" w14:textId="0B628063" w:rsidR="00464F87" w:rsidRDefault="00464F87" w:rsidP="00464F87">
            <w:pPr>
              <w:rPr>
                <w:color w:val="000000"/>
                <w:szCs w:val="22"/>
                <w:lang w:eastAsia="cs-CZ"/>
              </w:rPr>
            </w:pPr>
            <w:r>
              <w:rPr>
                <w:color w:val="000000"/>
                <w:szCs w:val="22"/>
                <w:lang w:eastAsia="cs-CZ"/>
              </w:rPr>
              <w:t>Bez dopadu</w:t>
            </w:r>
          </w:p>
        </w:tc>
      </w:tr>
    </w:tbl>
    <w:p w14:paraId="2A124BF9" w14:textId="77777777" w:rsidR="00FB37C3" w:rsidRDefault="00FB37C3"/>
    <w:p w14:paraId="1AF96939" w14:textId="77777777" w:rsidR="00FB37C3" w:rsidRDefault="00524F33">
      <w:pPr>
        <w:pStyle w:val="Nadpis1"/>
        <w:numPr>
          <w:ilvl w:val="0"/>
          <w:numId w:val="21"/>
        </w:numPr>
        <w:ind w:left="284" w:hanging="284"/>
        <w:rPr>
          <w:szCs w:val="22"/>
        </w:rPr>
      </w:pPr>
      <w:r>
        <w:rPr>
          <w:szCs w:val="22"/>
        </w:rPr>
        <w:t>Uživatelské a licenční zajištění pro Objednatele (je-li relevantní):</w:t>
      </w:r>
    </w:p>
    <w:p w14:paraId="6D467A68" w14:textId="1093843C" w:rsidR="00FB37C3" w:rsidRDefault="00524F33">
      <w:pPr>
        <w:rPr>
          <w:i/>
          <w:iCs/>
          <w:sz w:val="20"/>
          <w:szCs w:val="20"/>
        </w:rPr>
      </w:pPr>
      <w:r>
        <w:t xml:space="preserve">V souladu s podmínkami smlouvy č. </w:t>
      </w:r>
      <w:r>
        <w:rPr>
          <w:i/>
          <w:iCs/>
          <w:sz w:val="20"/>
          <w:szCs w:val="20"/>
        </w:rPr>
        <w:t>390-2023-12120</w:t>
      </w:r>
    </w:p>
    <w:p w14:paraId="0644BDC7" w14:textId="77777777" w:rsidR="00913588" w:rsidRDefault="00913588"/>
    <w:p w14:paraId="43D2EBA8" w14:textId="77777777" w:rsidR="00FB37C3" w:rsidRDefault="00524F33">
      <w:pPr>
        <w:pStyle w:val="Nadpis1"/>
        <w:numPr>
          <w:ilvl w:val="0"/>
          <w:numId w:val="21"/>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FB37C3" w14:paraId="3D235083"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A759E3" w14:textId="77777777" w:rsidR="00FB37C3" w:rsidRDefault="00524F33">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300260" w14:textId="77777777" w:rsidR="00FB37C3" w:rsidRDefault="00524F33">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4D7FD76" w14:textId="77777777" w:rsidR="00FB37C3" w:rsidRDefault="00524F33">
            <w:pPr>
              <w:rPr>
                <w:b/>
                <w:bCs/>
                <w:color w:val="000000"/>
                <w:szCs w:val="22"/>
                <w:lang w:eastAsia="cs-CZ"/>
              </w:rPr>
            </w:pPr>
            <w:r>
              <w:rPr>
                <w:b/>
                <w:bCs/>
                <w:color w:val="000000"/>
                <w:szCs w:val="22"/>
                <w:lang w:eastAsia="cs-CZ"/>
              </w:rPr>
              <w:t>Odpovědná osoba</w:t>
            </w:r>
          </w:p>
        </w:tc>
      </w:tr>
      <w:tr w:rsidR="00FB37C3" w14:paraId="5DCF4600" w14:textId="77777777">
        <w:trPr>
          <w:trHeight w:val="284"/>
        </w:trPr>
        <w:tc>
          <w:tcPr>
            <w:tcW w:w="1843" w:type="dxa"/>
            <w:tcBorders>
              <w:right w:val="dotted" w:sz="4" w:space="0" w:color="auto"/>
            </w:tcBorders>
            <w:shd w:val="clear" w:color="auto" w:fill="auto"/>
            <w:noWrap/>
            <w:vAlign w:val="bottom"/>
          </w:tcPr>
          <w:p w14:paraId="0ED497B8" w14:textId="675A02EE" w:rsidR="00FB37C3" w:rsidRDefault="00524F33">
            <w:pPr>
              <w:rPr>
                <w:color w:val="000000"/>
                <w:szCs w:val="22"/>
                <w:lang w:eastAsia="cs-CZ"/>
              </w:rPr>
            </w:pPr>
            <w:r>
              <w:rPr>
                <w:color w:val="000000"/>
                <w:szCs w:val="22"/>
                <w:lang w:eastAsia="cs-CZ"/>
              </w:rPr>
              <w:t>SZIF</w:t>
            </w:r>
          </w:p>
        </w:tc>
        <w:tc>
          <w:tcPr>
            <w:tcW w:w="5670" w:type="dxa"/>
            <w:tcBorders>
              <w:left w:val="dotted" w:sz="4" w:space="0" w:color="auto"/>
              <w:right w:val="dotted" w:sz="4" w:space="0" w:color="auto"/>
            </w:tcBorders>
            <w:shd w:val="clear" w:color="auto" w:fill="auto"/>
            <w:noWrap/>
            <w:vAlign w:val="bottom"/>
          </w:tcPr>
          <w:p w14:paraId="0CCD376D" w14:textId="77777777" w:rsidR="00FB37C3" w:rsidRDefault="00524F33">
            <w:pPr>
              <w:rPr>
                <w:color w:val="000000"/>
                <w:szCs w:val="22"/>
                <w:lang w:eastAsia="cs-CZ"/>
              </w:rPr>
            </w:pPr>
            <w:r>
              <w:rPr>
                <w:color w:val="000000"/>
                <w:szCs w:val="22"/>
                <w:lang w:eastAsia="cs-CZ"/>
              </w:rPr>
              <w:t>Součinnost při realizaci a testování</w:t>
            </w:r>
          </w:p>
        </w:tc>
        <w:tc>
          <w:tcPr>
            <w:tcW w:w="2268" w:type="dxa"/>
            <w:tcBorders>
              <w:left w:val="dotted" w:sz="4" w:space="0" w:color="auto"/>
            </w:tcBorders>
            <w:shd w:val="clear" w:color="auto" w:fill="auto"/>
            <w:vAlign w:val="bottom"/>
          </w:tcPr>
          <w:p w14:paraId="37D41250" w14:textId="77777777" w:rsidR="00FB37C3" w:rsidRDefault="00524F33">
            <w:pPr>
              <w:rPr>
                <w:color w:val="000000"/>
                <w:szCs w:val="22"/>
                <w:lang w:eastAsia="cs-CZ"/>
              </w:rPr>
            </w:pPr>
            <w:r>
              <w:rPr>
                <w:color w:val="000000"/>
                <w:szCs w:val="22"/>
                <w:lang w:eastAsia="cs-CZ"/>
              </w:rPr>
              <w:t>Miškovský, Šuma</w:t>
            </w:r>
          </w:p>
        </w:tc>
      </w:tr>
      <w:tr w:rsidR="00FB37C3" w14:paraId="13771690" w14:textId="77777777">
        <w:trPr>
          <w:trHeight w:val="284"/>
        </w:trPr>
        <w:tc>
          <w:tcPr>
            <w:tcW w:w="1843" w:type="dxa"/>
            <w:tcBorders>
              <w:right w:val="dotted" w:sz="4" w:space="0" w:color="auto"/>
            </w:tcBorders>
            <w:shd w:val="clear" w:color="auto" w:fill="auto"/>
            <w:noWrap/>
            <w:vAlign w:val="bottom"/>
          </w:tcPr>
          <w:p w14:paraId="73BD5E04" w14:textId="77777777" w:rsidR="00FB37C3" w:rsidRDefault="00FB37C3">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42CCAE7F" w14:textId="77777777" w:rsidR="00FB37C3" w:rsidRDefault="00FB37C3">
            <w:pPr>
              <w:rPr>
                <w:color w:val="000000"/>
                <w:szCs w:val="22"/>
                <w:lang w:eastAsia="cs-CZ"/>
              </w:rPr>
            </w:pPr>
          </w:p>
        </w:tc>
        <w:tc>
          <w:tcPr>
            <w:tcW w:w="2268" w:type="dxa"/>
            <w:tcBorders>
              <w:left w:val="dotted" w:sz="4" w:space="0" w:color="auto"/>
            </w:tcBorders>
            <w:shd w:val="clear" w:color="auto" w:fill="auto"/>
            <w:vAlign w:val="bottom"/>
          </w:tcPr>
          <w:p w14:paraId="414F1F78" w14:textId="77777777" w:rsidR="00FB37C3" w:rsidRDefault="00FB37C3">
            <w:pPr>
              <w:rPr>
                <w:color w:val="000000"/>
                <w:szCs w:val="22"/>
                <w:lang w:eastAsia="cs-CZ"/>
              </w:rPr>
            </w:pPr>
          </w:p>
        </w:tc>
      </w:tr>
    </w:tbl>
    <w:p w14:paraId="5AA94F3A" w14:textId="77777777" w:rsidR="00FB37C3" w:rsidRDefault="00524F33">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2C5157C3" w14:textId="77777777" w:rsidR="00FB37C3" w:rsidRDefault="00FB37C3"/>
    <w:p w14:paraId="47A098B3" w14:textId="77777777" w:rsidR="00FB37C3" w:rsidRDefault="00FB37C3"/>
    <w:p w14:paraId="770EE217" w14:textId="77777777" w:rsidR="00FB37C3" w:rsidRDefault="00FB37C3"/>
    <w:p w14:paraId="11048F1C" w14:textId="77777777" w:rsidR="00FB37C3" w:rsidRDefault="00FB37C3"/>
    <w:p w14:paraId="76F2D74C" w14:textId="77777777" w:rsidR="00FB37C3" w:rsidRDefault="00FB37C3"/>
    <w:p w14:paraId="5D3A6C4E" w14:textId="77777777" w:rsidR="00FB37C3" w:rsidRDefault="00FB37C3"/>
    <w:p w14:paraId="2559C32E" w14:textId="77777777" w:rsidR="00FB37C3" w:rsidRDefault="00FB37C3"/>
    <w:p w14:paraId="7FA18330" w14:textId="77777777" w:rsidR="00FB37C3" w:rsidRDefault="00FB37C3"/>
    <w:p w14:paraId="7232D394" w14:textId="77777777" w:rsidR="00FB37C3" w:rsidRDefault="00FB37C3"/>
    <w:p w14:paraId="22EBBA72" w14:textId="77777777" w:rsidR="00FB37C3" w:rsidRDefault="00524F33">
      <w:pPr>
        <w:pStyle w:val="Nadpis1"/>
        <w:numPr>
          <w:ilvl w:val="0"/>
          <w:numId w:val="21"/>
        </w:numPr>
        <w:ind w:left="284" w:hanging="284"/>
        <w:rPr>
          <w:szCs w:val="22"/>
        </w:rPr>
      </w:pPr>
      <w:r>
        <w:rPr>
          <w:szCs w:val="22"/>
        </w:rPr>
        <w:lastRenderedPageBreak/>
        <w:t>Harmonogram realizace</w:t>
      </w:r>
      <w:r>
        <w:rPr>
          <w:szCs w:val="22"/>
          <w:vertAlign w:val="superscript"/>
        </w:rPr>
        <w:endnoteReference w:id="21"/>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378"/>
        <w:gridCol w:w="3402"/>
      </w:tblGrid>
      <w:tr w:rsidR="00464F87" w14:paraId="3DCC3771" w14:textId="77777777" w:rsidTr="00464F87">
        <w:trPr>
          <w:trHeight w:val="300"/>
        </w:trPr>
        <w:tc>
          <w:tcPr>
            <w:tcW w:w="6379" w:type="dxa"/>
            <w:tcBorders>
              <w:top w:val="single" w:sz="8" w:space="0" w:color="auto"/>
              <w:left w:val="single" w:sz="8" w:space="0" w:color="auto"/>
              <w:bottom w:val="single" w:sz="8" w:space="0" w:color="auto"/>
              <w:right w:val="single" w:sz="8" w:space="0" w:color="auto"/>
            </w:tcBorders>
            <w:noWrap/>
            <w:vAlign w:val="center"/>
            <w:hideMark/>
          </w:tcPr>
          <w:p w14:paraId="3B40740B" w14:textId="77777777" w:rsidR="00464F87" w:rsidRDefault="00464F87">
            <w:pPr>
              <w:rPr>
                <w:b/>
                <w:bCs/>
                <w:color w:val="000000"/>
                <w:szCs w:val="22"/>
                <w:lang w:eastAsia="cs-CZ"/>
              </w:rPr>
            </w:pPr>
            <w:r>
              <w:rPr>
                <w:b/>
                <w:bCs/>
                <w:color w:val="000000"/>
                <w:szCs w:val="22"/>
                <w:lang w:eastAsia="cs-CZ"/>
              </w:rPr>
              <w:t>Popis etapy</w:t>
            </w:r>
          </w:p>
        </w:tc>
        <w:tc>
          <w:tcPr>
            <w:tcW w:w="3402" w:type="dxa"/>
            <w:tcBorders>
              <w:top w:val="single" w:sz="8" w:space="0" w:color="auto"/>
              <w:left w:val="single" w:sz="8" w:space="0" w:color="auto"/>
              <w:bottom w:val="single" w:sz="8" w:space="0" w:color="auto"/>
              <w:right w:val="single" w:sz="8" w:space="0" w:color="auto"/>
            </w:tcBorders>
            <w:vAlign w:val="center"/>
            <w:hideMark/>
          </w:tcPr>
          <w:p w14:paraId="32B0A58F" w14:textId="77777777" w:rsidR="00464F87" w:rsidRDefault="00464F87">
            <w:pPr>
              <w:rPr>
                <w:b/>
                <w:bCs/>
                <w:color w:val="000000"/>
                <w:szCs w:val="22"/>
                <w:lang w:eastAsia="cs-CZ"/>
              </w:rPr>
            </w:pPr>
            <w:r>
              <w:rPr>
                <w:b/>
                <w:bCs/>
                <w:color w:val="000000"/>
                <w:szCs w:val="22"/>
                <w:lang w:eastAsia="cs-CZ"/>
              </w:rPr>
              <w:t>Termín */</w:t>
            </w:r>
          </w:p>
        </w:tc>
      </w:tr>
      <w:tr w:rsidR="00464F87" w14:paraId="22A883E6" w14:textId="77777777" w:rsidTr="00464F87">
        <w:trPr>
          <w:trHeight w:val="284"/>
        </w:trPr>
        <w:tc>
          <w:tcPr>
            <w:tcW w:w="6379" w:type="dxa"/>
            <w:tcBorders>
              <w:top w:val="dotted" w:sz="4" w:space="0" w:color="auto"/>
              <w:left w:val="dotted" w:sz="4" w:space="0" w:color="auto"/>
              <w:bottom w:val="dotted" w:sz="4" w:space="0" w:color="auto"/>
              <w:right w:val="dotted" w:sz="4" w:space="0" w:color="auto"/>
            </w:tcBorders>
            <w:noWrap/>
            <w:vAlign w:val="center"/>
            <w:hideMark/>
          </w:tcPr>
          <w:p w14:paraId="5E77B162" w14:textId="77777777" w:rsidR="00464F87" w:rsidRDefault="00464F87">
            <w:pPr>
              <w:rPr>
                <w:color w:val="000000"/>
                <w:szCs w:val="22"/>
                <w:lang w:eastAsia="cs-CZ"/>
              </w:rPr>
            </w:pPr>
            <w:r>
              <w:rPr>
                <w:szCs w:val="22"/>
                <w:lang w:eastAsia="cs-CZ"/>
              </w:rPr>
              <w:t xml:space="preserve">Zahájení prací </w:t>
            </w:r>
          </w:p>
        </w:tc>
        <w:tc>
          <w:tcPr>
            <w:tcW w:w="3402" w:type="dxa"/>
            <w:tcBorders>
              <w:top w:val="dotted" w:sz="4" w:space="0" w:color="auto"/>
              <w:left w:val="dotted" w:sz="4" w:space="0" w:color="auto"/>
              <w:bottom w:val="dotted" w:sz="4" w:space="0" w:color="auto"/>
              <w:right w:val="dotted" w:sz="4" w:space="0" w:color="auto"/>
            </w:tcBorders>
            <w:vAlign w:val="center"/>
            <w:hideMark/>
          </w:tcPr>
          <w:p w14:paraId="30DCD372" w14:textId="77777777" w:rsidR="00464F87" w:rsidRDefault="00464F87">
            <w:pPr>
              <w:rPr>
                <w:color w:val="000000"/>
                <w:szCs w:val="22"/>
                <w:lang w:eastAsia="cs-CZ"/>
              </w:rPr>
            </w:pPr>
            <w:r>
              <w:rPr>
                <w:szCs w:val="22"/>
                <w:lang w:eastAsia="cs-CZ"/>
              </w:rPr>
              <w:t>po objednání</w:t>
            </w:r>
          </w:p>
        </w:tc>
      </w:tr>
      <w:tr w:rsidR="00464F87" w14:paraId="74653130" w14:textId="77777777" w:rsidTr="00464F87">
        <w:trPr>
          <w:trHeight w:val="284"/>
        </w:trPr>
        <w:tc>
          <w:tcPr>
            <w:tcW w:w="6379" w:type="dxa"/>
            <w:tcBorders>
              <w:top w:val="dotted" w:sz="4" w:space="0" w:color="auto"/>
              <w:left w:val="dotted" w:sz="4" w:space="0" w:color="auto"/>
              <w:bottom w:val="dotted" w:sz="4" w:space="0" w:color="auto"/>
              <w:right w:val="dotted" w:sz="4" w:space="0" w:color="auto"/>
            </w:tcBorders>
            <w:noWrap/>
            <w:vAlign w:val="center"/>
            <w:hideMark/>
          </w:tcPr>
          <w:p w14:paraId="35D8CCF9" w14:textId="77777777" w:rsidR="00464F87" w:rsidRDefault="00464F87">
            <w:pPr>
              <w:rPr>
                <w:szCs w:val="22"/>
                <w:lang w:eastAsia="cs-CZ"/>
              </w:rPr>
            </w:pPr>
            <w:r>
              <w:rPr>
                <w:szCs w:val="22"/>
                <w:lang w:eastAsia="cs-CZ"/>
              </w:rPr>
              <w:t>Nasazení na test WSDL služby</w:t>
            </w:r>
          </w:p>
        </w:tc>
        <w:tc>
          <w:tcPr>
            <w:tcW w:w="3402" w:type="dxa"/>
            <w:tcBorders>
              <w:top w:val="dotted" w:sz="4" w:space="0" w:color="auto"/>
              <w:left w:val="dotted" w:sz="4" w:space="0" w:color="auto"/>
              <w:bottom w:val="dotted" w:sz="4" w:space="0" w:color="auto"/>
              <w:right w:val="dotted" w:sz="4" w:space="0" w:color="auto"/>
            </w:tcBorders>
            <w:vAlign w:val="center"/>
            <w:hideMark/>
          </w:tcPr>
          <w:p w14:paraId="593C2BB2" w14:textId="77777777" w:rsidR="00464F87" w:rsidRDefault="00464F87">
            <w:pPr>
              <w:rPr>
                <w:szCs w:val="22"/>
                <w:lang w:eastAsia="cs-CZ"/>
              </w:rPr>
            </w:pPr>
            <w:r>
              <w:rPr>
                <w:szCs w:val="22"/>
                <w:lang w:eastAsia="cs-CZ"/>
              </w:rPr>
              <w:t>5.11.2023</w:t>
            </w:r>
          </w:p>
        </w:tc>
      </w:tr>
      <w:tr w:rsidR="00464F87" w14:paraId="194D5E7F" w14:textId="77777777" w:rsidTr="00464F87">
        <w:trPr>
          <w:trHeight w:val="284"/>
        </w:trPr>
        <w:tc>
          <w:tcPr>
            <w:tcW w:w="6379" w:type="dxa"/>
            <w:tcBorders>
              <w:top w:val="dotted" w:sz="4" w:space="0" w:color="auto"/>
              <w:left w:val="dotted" w:sz="4" w:space="0" w:color="auto"/>
              <w:bottom w:val="dotted" w:sz="4" w:space="0" w:color="auto"/>
              <w:right w:val="dotted" w:sz="4" w:space="0" w:color="auto"/>
            </w:tcBorders>
            <w:noWrap/>
            <w:vAlign w:val="center"/>
            <w:hideMark/>
          </w:tcPr>
          <w:p w14:paraId="691D035C" w14:textId="77777777" w:rsidR="00464F87" w:rsidRDefault="00464F87">
            <w:pPr>
              <w:rPr>
                <w:szCs w:val="22"/>
                <w:lang w:eastAsia="cs-CZ"/>
              </w:rPr>
            </w:pPr>
            <w:r>
              <w:rPr>
                <w:szCs w:val="22"/>
                <w:lang w:eastAsia="cs-CZ"/>
              </w:rPr>
              <w:t>Nasazení na test funkční služby</w:t>
            </w:r>
          </w:p>
        </w:tc>
        <w:tc>
          <w:tcPr>
            <w:tcW w:w="3402" w:type="dxa"/>
            <w:tcBorders>
              <w:top w:val="dotted" w:sz="4" w:space="0" w:color="auto"/>
              <w:left w:val="dotted" w:sz="4" w:space="0" w:color="auto"/>
              <w:bottom w:val="dotted" w:sz="4" w:space="0" w:color="auto"/>
              <w:right w:val="dotted" w:sz="4" w:space="0" w:color="auto"/>
            </w:tcBorders>
            <w:vAlign w:val="center"/>
            <w:hideMark/>
          </w:tcPr>
          <w:p w14:paraId="1916C341" w14:textId="77777777" w:rsidR="00464F87" w:rsidRDefault="00464F87">
            <w:pPr>
              <w:rPr>
                <w:szCs w:val="22"/>
                <w:lang w:eastAsia="cs-CZ"/>
              </w:rPr>
            </w:pPr>
            <w:r>
              <w:rPr>
                <w:szCs w:val="22"/>
                <w:lang w:eastAsia="cs-CZ"/>
              </w:rPr>
              <w:t>15.11.2023</w:t>
            </w:r>
          </w:p>
        </w:tc>
      </w:tr>
      <w:tr w:rsidR="00464F87" w14:paraId="0E1848AE" w14:textId="77777777" w:rsidTr="00464F87">
        <w:trPr>
          <w:trHeight w:val="284"/>
        </w:trPr>
        <w:tc>
          <w:tcPr>
            <w:tcW w:w="6379" w:type="dxa"/>
            <w:tcBorders>
              <w:top w:val="dotted" w:sz="4" w:space="0" w:color="auto"/>
              <w:left w:val="dotted" w:sz="4" w:space="0" w:color="auto"/>
              <w:bottom w:val="dotted" w:sz="4" w:space="0" w:color="auto"/>
              <w:right w:val="dotted" w:sz="4" w:space="0" w:color="auto"/>
            </w:tcBorders>
            <w:noWrap/>
            <w:vAlign w:val="center"/>
            <w:hideMark/>
          </w:tcPr>
          <w:p w14:paraId="482EE55C" w14:textId="77777777" w:rsidR="00464F87" w:rsidRDefault="00464F87">
            <w:pPr>
              <w:rPr>
                <w:szCs w:val="22"/>
                <w:lang w:eastAsia="cs-CZ"/>
              </w:rPr>
            </w:pPr>
            <w:r>
              <w:rPr>
                <w:szCs w:val="22"/>
                <w:lang w:eastAsia="cs-CZ"/>
              </w:rPr>
              <w:t>Nasazení na provoz</w:t>
            </w:r>
          </w:p>
        </w:tc>
        <w:tc>
          <w:tcPr>
            <w:tcW w:w="3402" w:type="dxa"/>
            <w:tcBorders>
              <w:top w:val="dotted" w:sz="4" w:space="0" w:color="auto"/>
              <w:left w:val="dotted" w:sz="4" w:space="0" w:color="auto"/>
              <w:bottom w:val="dotted" w:sz="4" w:space="0" w:color="auto"/>
              <w:right w:val="dotted" w:sz="4" w:space="0" w:color="auto"/>
            </w:tcBorders>
            <w:vAlign w:val="center"/>
            <w:hideMark/>
          </w:tcPr>
          <w:p w14:paraId="4A21CF3E" w14:textId="77777777" w:rsidR="00464F87" w:rsidRDefault="00464F87">
            <w:pPr>
              <w:rPr>
                <w:szCs w:val="22"/>
                <w:lang w:eastAsia="cs-CZ"/>
              </w:rPr>
            </w:pPr>
            <w:r>
              <w:rPr>
                <w:szCs w:val="22"/>
                <w:lang w:eastAsia="cs-CZ"/>
              </w:rPr>
              <w:t>25.11.2023</w:t>
            </w:r>
          </w:p>
        </w:tc>
      </w:tr>
      <w:tr w:rsidR="00464F87" w14:paraId="782130AC" w14:textId="77777777" w:rsidTr="00464F87">
        <w:trPr>
          <w:trHeight w:val="284"/>
        </w:trPr>
        <w:tc>
          <w:tcPr>
            <w:tcW w:w="6379" w:type="dxa"/>
            <w:tcBorders>
              <w:top w:val="dotted" w:sz="4" w:space="0" w:color="auto"/>
              <w:left w:val="dotted" w:sz="4" w:space="0" w:color="auto"/>
              <w:bottom w:val="dotted" w:sz="4" w:space="0" w:color="auto"/>
              <w:right w:val="dotted" w:sz="4" w:space="0" w:color="auto"/>
            </w:tcBorders>
            <w:noWrap/>
            <w:vAlign w:val="center"/>
            <w:hideMark/>
          </w:tcPr>
          <w:p w14:paraId="54A8F5CE" w14:textId="77777777" w:rsidR="00464F87" w:rsidRDefault="00464F87">
            <w:pPr>
              <w:rPr>
                <w:szCs w:val="22"/>
                <w:lang w:eastAsia="cs-CZ"/>
              </w:rPr>
            </w:pPr>
            <w:r>
              <w:rPr>
                <w:szCs w:val="22"/>
                <w:lang w:eastAsia="cs-CZ"/>
              </w:rPr>
              <w:t>Akceptace</w:t>
            </w:r>
          </w:p>
        </w:tc>
        <w:tc>
          <w:tcPr>
            <w:tcW w:w="3402" w:type="dxa"/>
            <w:tcBorders>
              <w:top w:val="dotted" w:sz="4" w:space="0" w:color="auto"/>
              <w:left w:val="dotted" w:sz="4" w:space="0" w:color="auto"/>
              <w:bottom w:val="dotted" w:sz="4" w:space="0" w:color="auto"/>
              <w:right w:val="dotted" w:sz="4" w:space="0" w:color="auto"/>
            </w:tcBorders>
            <w:vAlign w:val="center"/>
            <w:hideMark/>
          </w:tcPr>
          <w:p w14:paraId="70EABB52" w14:textId="77777777" w:rsidR="00464F87" w:rsidRDefault="00464F87">
            <w:pPr>
              <w:rPr>
                <w:color w:val="FF0000"/>
                <w:szCs w:val="22"/>
                <w:lang w:eastAsia="cs-CZ"/>
              </w:rPr>
            </w:pPr>
            <w:r>
              <w:rPr>
                <w:szCs w:val="22"/>
                <w:lang w:eastAsia="cs-CZ"/>
              </w:rPr>
              <w:t>30.11.2023</w:t>
            </w:r>
          </w:p>
        </w:tc>
      </w:tr>
    </w:tbl>
    <w:p w14:paraId="72E14240" w14:textId="77777777" w:rsidR="00464F87" w:rsidRDefault="00464F87" w:rsidP="00464F87">
      <w:pPr>
        <w:pStyle w:val="Nadpis1"/>
        <w:ind w:left="284" w:firstLine="0"/>
        <w:rPr>
          <w:szCs w:val="22"/>
        </w:rPr>
      </w:pPr>
    </w:p>
    <w:p w14:paraId="4A92BA4F" w14:textId="77777777" w:rsidR="00FB37C3" w:rsidRDefault="00524F33">
      <w:pPr>
        <w:pStyle w:val="Nadpis1"/>
        <w:numPr>
          <w:ilvl w:val="0"/>
          <w:numId w:val="21"/>
        </w:numPr>
        <w:ind w:left="284" w:hanging="284"/>
        <w:rPr>
          <w:szCs w:val="22"/>
        </w:rPr>
      </w:pPr>
      <w:bookmarkStart w:id="0" w:name="_Ref31623420"/>
      <w:r>
        <w:rPr>
          <w:szCs w:val="22"/>
        </w:rPr>
        <w:t>Pracnost a cenová nabídka navrhovaného řešení</w:t>
      </w:r>
      <w:bookmarkEnd w:id="0"/>
    </w:p>
    <w:p w14:paraId="7A023772" w14:textId="77777777" w:rsidR="00FB37C3" w:rsidRDefault="00524F33">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80"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4"/>
        <w:gridCol w:w="3544"/>
        <w:gridCol w:w="1275"/>
        <w:gridCol w:w="1560"/>
        <w:gridCol w:w="1557"/>
      </w:tblGrid>
      <w:tr w:rsidR="00464F87" w14:paraId="207D088E" w14:textId="77777777" w:rsidTr="00464F87">
        <w:trPr>
          <w:trHeight w:val="770"/>
        </w:trPr>
        <w:tc>
          <w:tcPr>
            <w:tcW w:w="1844" w:type="dxa"/>
            <w:tcBorders>
              <w:top w:val="single" w:sz="8" w:space="0" w:color="auto"/>
              <w:left w:val="single" w:sz="8" w:space="0" w:color="auto"/>
              <w:bottom w:val="single" w:sz="8" w:space="0" w:color="auto"/>
              <w:right w:val="single" w:sz="8" w:space="0" w:color="auto"/>
            </w:tcBorders>
            <w:hideMark/>
          </w:tcPr>
          <w:p w14:paraId="26C79CCB" w14:textId="77777777" w:rsidR="00464F87" w:rsidRDefault="00464F87">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hideMark/>
          </w:tcPr>
          <w:p w14:paraId="52D6EE36" w14:textId="77777777" w:rsidR="00464F87" w:rsidRDefault="00464F87">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hideMark/>
          </w:tcPr>
          <w:p w14:paraId="1A7D7EFC" w14:textId="77777777" w:rsidR="00464F87" w:rsidRDefault="00464F87">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hideMark/>
          </w:tcPr>
          <w:p w14:paraId="5B7D5C91" w14:textId="77777777" w:rsidR="00464F87" w:rsidRDefault="00464F87">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hideMark/>
          </w:tcPr>
          <w:p w14:paraId="73550A67" w14:textId="77777777" w:rsidR="00464F87" w:rsidRDefault="00464F87">
            <w:pPr>
              <w:pStyle w:val="Tabulka"/>
              <w:rPr>
                <w:b/>
                <w:szCs w:val="22"/>
              </w:rPr>
            </w:pPr>
            <w:r>
              <w:rPr>
                <w:b/>
                <w:szCs w:val="22"/>
              </w:rPr>
              <w:t>v Kč s DPH</w:t>
            </w:r>
          </w:p>
        </w:tc>
      </w:tr>
      <w:tr w:rsidR="00464F87" w14:paraId="7CE23547" w14:textId="77777777" w:rsidTr="00464F87">
        <w:trPr>
          <w:trHeight w:val="397"/>
        </w:trPr>
        <w:tc>
          <w:tcPr>
            <w:tcW w:w="1844" w:type="dxa"/>
            <w:tcBorders>
              <w:top w:val="dotted" w:sz="4" w:space="0" w:color="auto"/>
              <w:left w:val="dotted" w:sz="4" w:space="0" w:color="auto"/>
              <w:bottom w:val="dotted" w:sz="4" w:space="0" w:color="auto"/>
              <w:right w:val="dotted" w:sz="4" w:space="0" w:color="auto"/>
            </w:tcBorders>
          </w:tcPr>
          <w:p w14:paraId="48B1F795" w14:textId="77777777" w:rsidR="00464F87" w:rsidRDefault="00464F87">
            <w:pPr>
              <w:pStyle w:val="Tabulka"/>
              <w:rPr>
                <w:szCs w:val="22"/>
              </w:rPr>
            </w:pPr>
          </w:p>
        </w:tc>
        <w:tc>
          <w:tcPr>
            <w:tcW w:w="3544" w:type="dxa"/>
            <w:tcBorders>
              <w:top w:val="dotted" w:sz="4" w:space="0" w:color="auto"/>
              <w:left w:val="dotted" w:sz="4" w:space="0" w:color="auto"/>
              <w:bottom w:val="dotted" w:sz="4" w:space="0" w:color="auto"/>
              <w:right w:val="dotted" w:sz="4" w:space="0" w:color="auto"/>
            </w:tcBorders>
            <w:hideMark/>
          </w:tcPr>
          <w:p w14:paraId="6E73E3F2" w14:textId="77777777" w:rsidR="00464F87" w:rsidRDefault="00464F87">
            <w:pPr>
              <w:pStyle w:val="Tabulka"/>
              <w:rPr>
                <w:szCs w:val="22"/>
              </w:rPr>
            </w:pPr>
            <w:r>
              <w:rPr>
                <w:szCs w:val="22"/>
              </w:rPr>
              <w:t>Viz cenová nabídka v příloze č.01</w:t>
            </w:r>
          </w:p>
        </w:tc>
        <w:tc>
          <w:tcPr>
            <w:tcW w:w="1275" w:type="dxa"/>
            <w:tcBorders>
              <w:top w:val="dotted" w:sz="4" w:space="0" w:color="auto"/>
              <w:left w:val="dotted" w:sz="4" w:space="0" w:color="auto"/>
              <w:bottom w:val="dotted" w:sz="4" w:space="0" w:color="auto"/>
              <w:right w:val="dotted" w:sz="4" w:space="0" w:color="auto"/>
            </w:tcBorders>
            <w:hideMark/>
          </w:tcPr>
          <w:p w14:paraId="6EFCAC6E" w14:textId="77777777" w:rsidR="00464F87" w:rsidRDefault="00464F87">
            <w:pPr>
              <w:pStyle w:val="Tabulka"/>
              <w:rPr>
                <w:szCs w:val="22"/>
              </w:rPr>
            </w:pPr>
            <w:r>
              <w:rPr>
                <w:szCs w:val="22"/>
              </w:rPr>
              <w:t>239,875</w:t>
            </w:r>
          </w:p>
        </w:tc>
        <w:tc>
          <w:tcPr>
            <w:tcW w:w="1560" w:type="dxa"/>
            <w:tcBorders>
              <w:top w:val="dotted" w:sz="4" w:space="0" w:color="auto"/>
              <w:left w:val="dotted" w:sz="4" w:space="0" w:color="auto"/>
              <w:bottom w:val="dotted" w:sz="4" w:space="0" w:color="auto"/>
              <w:right w:val="dotted" w:sz="4" w:space="0" w:color="auto"/>
            </w:tcBorders>
            <w:hideMark/>
          </w:tcPr>
          <w:p w14:paraId="6E6FD8FE" w14:textId="77777777" w:rsidR="00464F87" w:rsidRDefault="00464F87">
            <w:pPr>
              <w:pStyle w:val="Tabulka"/>
              <w:rPr>
                <w:szCs w:val="22"/>
              </w:rPr>
            </w:pPr>
            <w:r>
              <w:rPr>
                <w:szCs w:val="22"/>
              </w:rPr>
              <w:t>2 921 383,25</w:t>
            </w:r>
          </w:p>
        </w:tc>
        <w:tc>
          <w:tcPr>
            <w:tcW w:w="1557" w:type="dxa"/>
            <w:tcBorders>
              <w:top w:val="dotted" w:sz="4" w:space="0" w:color="auto"/>
              <w:left w:val="dotted" w:sz="4" w:space="0" w:color="auto"/>
              <w:bottom w:val="dotted" w:sz="4" w:space="0" w:color="auto"/>
              <w:right w:val="dotted" w:sz="4" w:space="0" w:color="auto"/>
            </w:tcBorders>
            <w:hideMark/>
          </w:tcPr>
          <w:p w14:paraId="53E46ACE" w14:textId="77777777" w:rsidR="00464F87" w:rsidRDefault="00464F87">
            <w:pPr>
              <w:pStyle w:val="Tabulka"/>
              <w:jc w:val="center"/>
              <w:rPr>
                <w:szCs w:val="22"/>
              </w:rPr>
            </w:pPr>
            <w:r>
              <w:rPr>
                <w:szCs w:val="22"/>
              </w:rPr>
              <w:t>3 534 873,73</w:t>
            </w:r>
          </w:p>
        </w:tc>
      </w:tr>
      <w:tr w:rsidR="00464F87" w14:paraId="164F224F" w14:textId="77777777" w:rsidTr="00464F87">
        <w:trPr>
          <w:trHeight w:val="397"/>
        </w:trPr>
        <w:tc>
          <w:tcPr>
            <w:tcW w:w="5388" w:type="dxa"/>
            <w:gridSpan w:val="2"/>
            <w:tcBorders>
              <w:top w:val="dotted" w:sz="4" w:space="0" w:color="auto"/>
              <w:left w:val="dotted" w:sz="4" w:space="0" w:color="auto"/>
              <w:bottom w:val="dotted" w:sz="4" w:space="0" w:color="auto"/>
              <w:right w:val="dotted" w:sz="4" w:space="0" w:color="auto"/>
            </w:tcBorders>
            <w:hideMark/>
          </w:tcPr>
          <w:p w14:paraId="0D22D9D6" w14:textId="77777777" w:rsidR="00464F87" w:rsidRDefault="00464F87">
            <w:pPr>
              <w:pStyle w:val="Tabulka"/>
              <w:rPr>
                <w:b/>
                <w:szCs w:val="22"/>
              </w:rPr>
            </w:pPr>
            <w:r>
              <w:rPr>
                <w:b/>
                <w:szCs w:val="22"/>
              </w:rPr>
              <w:t>Celkem:</w:t>
            </w:r>
          </w:p>
        </w:tc>
        <w:tc>
          <w:tcPr>
            <w:tcW w:w="1275" w:type="dxa"/>
            <w:tcBorders>
              <w:top w:val="dotted" w:sz="4" w:space="0" w:color="auto"/>
              <w:left w:val="dotted" w:sz="4" w:space="0" w:color="auto"/>
              <w:bottom w:val="dotted" w:sz="4" w:space="0" w:color="auto"/>
              <w:right w:val="dotted" w:sz="4" w:space="0" w:color="auto"/>
            </w:tcBorders>
            <w:hideMark/>
          </w:tcPr>
          <w:p w14:paraId="0D0B8FBB" w14:textId="77777777" w:rsidR="00464F87" w:rsidRDefault="00464F87">
            <w:pPr>
              <w:pStyle w:val="Tabulka"/>
              <w:rPr>
                <w:szCs w:val="22"/>
              </w:rPr>
            </w:pPr>
            <w:r>
              <w:rPr>
                <w:szCs w:val="22"/>
              </w:rPr>
              <w:t>239,875</w:t>
            </w:r>
          </w:p>
        </w:tc>
        <w:tc>
          <w:tcPr>
            <w:tcW w:w="1560" w:type="dxa"/>
            <w:tcBorders>
              <w:top w:val="dotted" w:sz="4" w:space="0" w:color="auto"/>
              <w:left w:val="dotted" w:sz="4" w:space="0" w:color="auto"/>
              <w:bottom w:val="dotted" w:sz="4" w:space="0" w:color="auto"/>
              <w:right w:val="dotted" w:sz="4" w:space="0" w:color="auto"/>
            </w:tcBorders>
            <w:hideMark/>
          </w:tcPr>
          <w:p w14:paraId="0F95BA20" w14:textId="77777777" w:rsidR="00464F87" w:rsidRDefault="00464F87">
            <w:pPr>
              <w:pStyle w:val="Tabulka"/>
              <w:rPr>
                <w:szCs w:val="22"/>
              </w:rPr>
            </w:pPr>
            <w:r>
              <w:rPr>
                <w:szCs w:val="22"/>
              </w:rPr>
              <w:t>2 921 383,25</w:t>
            </w:r>
          </w:p>
        </w:tc>
        <w:tc>
          <w:tcPr>
            <w:tcW w:w="1557" w:type="dxa"/>
            <w:tcBorders>
              <w:top w:val="dotted" w:sz="4" w:space="0" w:color="auto"/>
              <w:left w:val="dotted" w:sz="4" w:space="0" w:color="auto"/>
              <w:bottom w:val="dotted" w:sz="4" w:space="0" w:color="auto"/>
              <w:right w:val="dotted" w:sz="4" w:space="0" w:color="auto"/>
            </w:tcBorders>
            <w:hideMark/>
          </w:tcPr>
          <w:p w14:paraId="7E121225" w14:textId="77777777" w:rsidR="00464F87" w:rsidRDefault="00464F87">
            <w:pPr>
              <w:pStyle w:val="Tabulka"/>
              <w:rPr>
                <w:szCs w:val="22"/>
              </w:rPr>
            </w:pPr>
            <w:r>
              <w:rPr>
                <w:szCs w:val="22"/>
              </w:rPr>
              <w:t>3 534 873,73</w:t>
            </w:r>
          </w:p>
        </w:tc>
      </w:tr>
    </w:tbl>
    <w:p w14:paraId="5C824F37" w14:textId="77777777" w:rsidR="00FB37C3" w:rsidRDefault="00FB37C3">
      <w:pPr>
        <w:rPr>
          <w:sz w:val="8"/>
          <w:szCs w:val="8"/>
        </w:rPr>
      </w:pPr>
    </w:p>
    <w:p w14:paraId="0E25E738" w14:textId="77777777" w:rsidR="00FB37C3" w:rsidRDefault="00524F33">
      <w:pPr>
        <w:rPr>
          <w:sz w:val="16"/>
          <w:szCs w:val="16"/>
        </w:rPr>
      </w:pPr>
      <w:r>
        <w:rPr>
          <w:sz w:val="16"/>
          <w:szCs w:val="16"/>
        </w:rPr>
        <w:t>(Pozn.: MD – člověkoden, MJ – měrná jednotka, např. počet kusů)</w:t>
      </w:r>
    </w:p>
    <w:p w14:paraId="5F241AF2" w14:textId="77777777" w:rsidR="00FB37C3" w:rsidRDefault="00FB37C3">
      <w:pPr>
        <w:rPr>
          <w:szCs w:val="22"/>
        </w:rPr>
      </w:pPr>
    </w:p>
    <w:p w14:paraId="072A9A52" w14:textId="77777777" w:rsidR="00FB37C3" w:rsidRDefault="00FB37C3">
      <w:pPr>
        <w:rPr>
          <w:szCs w:val="22"/>
        </w:rPr>
      </w:pPr>
    </w:p>
    <w:p w14:paraId="086EFE8E" w14:textId="77777777" w:rsidR="00FB37C3" w:rsidRDefault="00524F33">
      <w:pPr>
        <w:pStyle w:val="Nadpis1"/>
        <w:numPr>
          <w:ilvl w:val="0"/>
          <w:numId w:val="21"/>
        </w:numPr>
        <w:ind w:left="284" w:hanging="284"/>
        <w:rPr>
          <w:szCs w:val="22"/>
        </w:rPr>
      </w:pPr>
      <w:r>
        <w:rPr>
          <w:szCs w:val="22"/>
        </w:rPr>
        <w:t>Posouzení</w:t>
      </w:r>
    </w:p>
    <w:p w14:paraId="25283AFF" w14:textId="77777777" w:rsidR="00FB37C3" w:rsidRDefault="00524F33">
      <w:pPr>
        <w:rPr>
          <w:szCs w:val="22"/>
        </w:rPr>
      </w:pPr>
      <w:r>
        <w:t xml:space="preserve">Bezpečnostní garant, provozní garant a architekt potvrzují svým podpisem za oblast, kterou garantují, správnost specifikace plnění dle bodu 1 a její soulad s předpisy a standardy </w:t>
      </w:r>
      <w:proofErr w:type="spellStart"/>
      <w:r>
        <w:t>MZe</w:t>
      </w:r>
      <w:proofErr w:type="spellEnd"/>
      <w:r>
        <w:t xml:space="preserve"> </w:t>
      </w:r>
      <w:r>
        <w:rPr>
          <w:lang w:eastAsia="cs-CZ"/>
        </w:rPr>
        <w:t xml:space="preserve">a doporučují změnu k realizaci. </w:t>
      </w:r>
    </w:p>
    <w:tbl>
      <w:tblPr>
        <w:tblStyle w:val="Mkatabulky"/>
        <w:tblW w:w="9427" w:type="dxa"/>
        <w:tblLook w:val="04A0" w:firstRow="1" w:lastRow="0" w:firstColumn="1" w:lastColumn="0" w:noHBand="0" w:noVBand="1"/>
      </w:tblPr>
      <w:tblGrid>
        <w:gridCol w:w="3332"/>
        <w:gridCol w:w="3047"/>
        <w:gridCol w:w="3048"/>
      </w:tblGrid>
      <w:tr w:rsidR="00FB37C3" w14:paraId="397AB7DF" w14:textId="77777777">
        <w:trPr>
          <w:trHeight w:val="583"/>
        </w:trPr>
        <w:tc>
          <w:tcPr>
            <w:tcW w:w="3332" w:type="dxa"/>
            <w:vAlign w:val="center"/>
          </w:tcPr>
          <w:p w14:paraId="136BFEF6" w14:textId="77777777" w:rsidR="00FB37C3" w:rsidRDefault="00524F33">
            <w:pPr>
              <w:rPr>
                <w:b/>
              </w:rPr>
            </w:pPr>
            <w:r>
              <w:rPr>
                <w:b/>
              </w:rPr>
              <w:t>Role</w:t>
            </w:r>
          </w:p>
        </w:tc>
        <w:tc>
          <w:tcPr>
            <w:tcW w:w="3047" w:type="dxa"/>
            <w:vAlign w:val="center"/>
          </w:tcPr>
          <w:p w14:paraId="3120F14B" w14:textId="77777777" w:rsidR="00FB37C3" w:rsidRDefault="00524F33">
            <w:pPr>
              <w:rPr>
                <w:b/>
              </w:rPr>
            </w:pPr>
            <w:r>
              <w:rPr>
                <w:b/>
              </w:rPr>
              <w:t>Jméno</w:t>
            </w:r>
          </w:p>
        </w:tc>
        <w:tc>
          <w:tcPr>
            <w:tcW w:w="3048" w:type="dxa"/>
            <w:vAlign w:val="center"/>
          </w:tcPr>
          <w:p w14:paraId="57D5A07D" w14:textId="77777777" w:rsidR="00FB37C3" w:rsidRDefault="00524F33">
            <w:pPr>
              <w:rPr>
                <w:b/>
              </w:rPr>
            </w:pPr>
            <w:r>
              <w:rPr>
                <w:b/>
              </w:rPr>
              <w:t>Podpis/Mail</w:t>
            </w:r>
            <w:r>
              <w:rPr>
                <w:rStyle w:val="Odkaznavysvtlivky"/>
                <w:b/>
              </w:rPr>
              <w:endnoteReference w:id="23"/>
            </w:r>
          </w:p>
        </w:tc>
      </w:tr>
      <w:tr w:rsidR="00FB37C3" w14:paraId="1C6C79DD" w14:textId="77777777">
        <w:trPr>
          <w:trHeight w:val="796"/>
        </w:trPr>
        <w:tc>
          <w:tcPr>
            <w:tcW w:w="3332" w:type="dxa"/>
            <w:vAlign w:val="center"/>
          </w:tcPr>
          <w:p w14:paraId="33ECC566" w14:textId="77777777" w:rsidR="00FB37C3" w:rsidRDefault="00524F33">
            <w:r>
              <w:t>Bezpečnostní garant</w:t>
            </w:r>
          </w:p>
        </w:tc>
        <w:tc>
          <w:tcPr>
            <w:tcW w:w="3047" w:type="dxa"/>
            <w:vAlign w:val="center"/>
          </w:tcPr>
          <w:p w14:paraId="1D5D964D" w14:textId="77777777" w:rsidR="00FB37C3" w:rsidRDefault="00524F33">
            <w:r>
              <w:t>Karel Štefl</w:t>
            </w:r>
          </w:p>
        </w:tc>
        <w:tc>
          <w:tcPr>
            <w:tcW w:w="3048" w:type="dxa"/>
            <w:vAlign w:val="center"/>
          </w:tcPr>
          <w:p w14:paraId="2A5BBCF3" w14:textId="77777777" w:rsidR="00FB37C3" w:rsidRDefault="00FB37C3"/>
        </w:tc>
      </w:tr>
      <w:tr w:rsidR="00FB37C3" w14:paraId="35182CAD" w14:textId="77777777">
        <w:trPr>
          <w:trHeight w:val="796"/>
        </w:trPr>
        <w:tc>
          <w:tcPr>
            <w:tcW w:w="3332" w:type="dxa"/>
            <w:vAlign w:val="center"/>
          </w:tcPr>
          <w:p w14:paraId="088BE6FC" w14:textId="77777777" w:rsidR="00FB37C3" w:rsidRDefault="00524F33">
            <w:r>
              <w:t>Provozní garant</w:t>
            </w:r>
          </w:p>
        </w:tc>
        <w:tc>
          <w:tcPr>
            <w:tcW w:w="3047" w:type="dxa"/>
            <w:vAlign w:val="center"/>
          </w:tcPr>
          <w:p w14:paraId="7A2900E6" w14:textId="77777777" w:rsidR="00FB37C3" w:rsidRDefault="00524F33">
            <w:r>
              <w:t>Aleš Prošek</w:t>
            </w:r>
          </w:p>
        </w:tc>
        <w:tc>
          <w:tcPr>
            <w:tcW w:w="3048" w:type="dxa"/>
            <w:vAlign w:val="center"/>
          </w:tcPr>
          <w:p w14:paraId="12146FF8" w14:textId="77777777" w:rsidR="00FB37C3" w:rsidRDefault="00FB37C3"/>
        </w:tc>
      </w:tr>
      <w:tr w:rsidR="00FB37C3" w14:paraId="6735D493" w14:textId="77777777">
        <w:trPr>
          <w:trHeight w:val="796"/>
        </w:trPr>
        <w:tc>
          <w:tcPr>
            <w:tcW w:w="3332" w:type="dxa"/>
            <w:vAlign w:val="center"/>
          </w:tcPr>
          <w:p w14:paraId="7B76A96F" w14:textId="77777777" w:rsidR="00FB37C3" w:rsidRDefault="00524F33">
            <w:r>
              <w:t>Architekt</w:t>
            </w:r>
          </w:p>
        </w:tc>
        <w:tc>
          <w:tcPr>
            <w:tcW w:w="3047" w:type="dxa"/>
            <w:vAlign w:val="center"/>
          </w:tcPr>
          <w:p w14:paraId="124EF732" w14:textId="77777777" w:rsidR="00FB37C3" w:rsidRDefault="00524F33">
            <w:r>
              <w:t>-----------------------------------</w:t>
            </w:r>
          </w:p>
        </w:tc>
        <w:tc>
          <w:tcPr>
            <w:tcW w:w="3048" w:type="dxa"/>
            <w:vAlign w:val="center"/>
          </w:tcPr>
          <w:p w14:paraId="7A6DF3FB" w14:textId="77777777" w:rsidR="00FB37C3" w:rsidRDefault="00FB37C3"/>
        </w:tc>
      </w:tr>
    </w:tbl>
    <w:p w14:paraId="1728F6ED" w14:textId="77777777" w:rsidR="00FB37C3" w:rsidRDefault="00524F33">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1995AEAD" w14:textId="77777777" w:rsidR="00FB37C3" w:rsidRDefault="00FB37C3"/>
    <w:p w14:paraId="1E5AEEC1" w14:textId="77777777" w:rsidR="00FB37C3" w:rsidRDefault="00FB37C3">
      <w:pPr>
        <w:rPr>
          <w:szCs w:val="22"/>
        </w:rPr>
      </w:pPr>
    </w:p>
    <w:p w14:paraId="218615AB" w14:textId="77777777" w:rsidR="00FB37C3" w:rsidRDefault="00FB37C3">
      <w:pPr>
        <w:rPr>
          <w:szCs w:val="22"/>
        </w:rPr>
      </w:pPr>
    </w:p>
    <w:p w14:paraId="2FF9F366" w14:textId="77777777" w:rsidR="00FB37C3" w:rsidRDefault="00FB37C3">
      <w:pPr>
        <w:rPr>
          <w:szCs w:val="22"/>
        </w:rPr>
      </w:pPr>
    </w:p>
    <w:p w14:paraId="22FB6553" w14:textId="77777777" w:rsidR="00FB37C3" w:rsidRDefault="00FB37C3">
      <w:pPr>
        <w:rPr>
          <w:szCs w:val="22"/>
        </w:rPr>
      </w:pPr>
    </w:p>
    <w:p w14:paraId="216AEFC1" w14:textId="77777777" w:rsidR="00FB37C3" w:rsidRDefault="00FB37C3">
      <w:pPr>
        <w:rPr>
          <w:szCs w:val="22"/>
        </w:rPr>
      </w:pPr>
    </w:p>
    <w:p w14:paraId="1E7C8759" w14:textId="77777777" w:rsidR="00FB37C3" w:rsidRDefault="00FB37C3">
      <w:pPr>
        <w:rPr>
          <w:szCs w:val="22"/>
        </w:rPr>
      </w:pPr>
    </w:p>
    <w:p w14:paraId="2A6118B5" w14:textId="77777777" w:rsidR="00FB37C3" w:rsidRDefault="00FB37C3">
      <w:pPr>
        <w:rPr>
          <w:szCs w:val="22"/>
        </w:rPr>
      </w:pPr>
    </w:p>
    <w:p w14:paraId="69FD9425" w14:textId="77777777" w:rsidR="00FB37C3" w:rsidRDefault="00FB37C3">
      <w:pPr>
        <w:rPr>
          <w:szCs w:val="22"/>
        </w:rPr>
      </w:pPr>
    </w:p>
    <w:p w14:paraId="402938B7" w14:textId="77777777" w:rsidR="00FB37C3" w:rsidRDefault="00FB37C3">
      <w:pPr>
        <w:rPr>
          <w:szCs w:val="22"/>
        </w:rPr>
      </w:pPr>
    </w:p>
    <w:p w14:paraId="0871A631" w14:textId="77777777" w:rsidR="00FB37C3" w:rsidRDefault="00FB37C3">
      <w:pPr>
        <w:rPr>
          <w:szCs w:val="22"/>
        </w:rPr>
      </w:pPr>
    </w:p>
    <w:p w14:paraId="0B0153E3" w14:textId="77777777" w:rsidR="00FB37C3" w:rsidRDefault="00FB37C3">
      <w:pPr>
        <w:rPr>
          <w:szCs w:val="22"/>
        </w:rPr>
      </w:pPr>
    </w:p>
    <w:p w14:paraId="4CFBD3C7" w14:textId="77777777" w:rsidR="00FB37C3" w:rsidRDefault="00FB37C3">
      <w:pPr>
        <w:rPr>
          <w:szCs w:val="22"/>
        </w:rPr>
      </w:pPr>
    </w:p>
    <w:p w14:paraId="73F8487D" w14:textId="77777777" w:rsidR="00FB37C3" w:rsidRDefault="00524F33">
      <w:pPr>
        <w:pStyle w:val="Nadpis1"/>
        <w:numPr>
          <w:ilvl w:val="0"/>
          <w:numId w:val="21"/>
        </w:numPr>
        <w:ind w:left="284" w:hanging="284"/>
        <w:rPr>
          <w:szCs w:val="22"/>
        </w:rPr>
      </w:pPr>
      <w:r>
        <w:rPr>
          <w:szCs w:val="22"/>
        </w:rPr>
        <w:lastRenderedPageBreak/>
        <w:t>Schválení</w:t>
      </w:r>
    </w:p>
    <w:p w14:paraId="1701E364" w14:textId="77777777" w:rsidR="00FB37C3" w:rsidRDefault="00524F33">
      <w:r>
        <w:t>Svým podpisem potvrzuje požadavek na realizaci změny:</w:t>
      </w:r>
    </w:p>
    <w:tbl>
      <w:tblPr>
        <w:tblStyle w:val="Mkatabulky"/>
        <w:tblW w:w="9314" w:type="dxa"/>
        <w:tblLook w:val="04A0" w:firstRow="1" w:lastRow="0" w:firstColumn="1" w:lastColumn="0" w:noHBand="0" w:noVBand="1"/>
      </w:tblPr>
      <w:tblGrid>
        <w:gridCol w:w="3293"/>
        <w:gridCol w:w="3010"/>
        <w:gridCol w:w="3011"/>
      </w:tblGrid>
      <w:tr w:rsidR="00FB37C3" w14:paraId="11B0C6C5" w14:textId="77777777">
        <w:trPr>
          <w:trHeight w:val="735"/>
        </w:trPr>
        <w:tc>
          <w:tcPr>
            <w:tcW w:w="3293" w:type="dxa"/>
            <w:vAlign w:val="center"/>
          </w:tcPr>
          <w:p w14:paraId="3E7D3018" w14:textId="77777777" w:rsidR="00FB37C3" w:rsidRDefault="00524F33">
            <w:pPr>
              <w:rPr>
                <w:b/>
              </w:rPr>
            </w:pPr>
            <w:r>
              <w:rPr>
                <w:b/>
              </w:rPr>
              <w:t>Role</w:t>
            </w:r>
          </w:p>
        </w:tc>
        <w:tc>
          <w:tcPr>
            <w:tcW w:w="3010" w:type="dxa"/>
            <w:vAlign w:val="center"/>
          </w:tcPr>
          <w:p w14:paraId="63AAEE78" w14:textId="77777777" w:rsidR="00FB37C3" w:rsidRDefault="00524F33">
            <w:pPr>
              <w:rPr>
                <w:b/>
              </w:rPr>
            </w:pPr>
            <w:r>
              <w:rPr>
                <w:b/>
              </w:rPr>
              <w:t>Jméno</w:t>
            </w:r>
          </w:p>
        </w:tc>
        <w:tc>
          <w:tcPr>
            <w:tcW w:w="3011" w:type="dxa"/>
            <w:vAlign w:val="center"/>
          </w:tcPr>
          <w:p w14:paraId="2F8B650F" w14:textId="77777777" w:rsidR="00FB37C3" w:rsidRDefault="00524F33">
            <w:pPr>
              <w:rPr>
                <w:b/>
              </w:rPr>
            </w:pPr>
            <w:r>
              <w:rPr>
                <w:b/>
              </w:rPr>
              <w:t>Podpis</w:t>
            </w:r>
          </w:p>
        </w:tc>
      </w:tr>
      <w:tr w:rsidR="00FB37C3" w14:paraId="101B4AEA" w14:textId="77777777">
        <w:trPr>
          <w:trHeight w:val="1004"/>
        </w:trPr>
        <w:tc>
          <w:tcPr>
            <w:tcW w:w="3293" w:type="dxa"/>
            <w:vAlign w:val="center"/>
          </w:tcPr>
          <w:p w14:paraId="45C630A2" w14:textId="77777777" w:rsidR="00FB37C3" w:rsidRDefault="00524F33">
            <w:r>
              <w:t>Žadatel/ Věcný garant</w:t>
            </w:r>
          </w:p>
        </w:tc>
        <w:tc>
          <w:tcPr>
            <w:tcW w:w="3010" w:type="dxa"/>
            <w:vAlign w:val="center"/>
          </w:tcPr>
          <w:p w14:paraId="5F44921D" w14:textId="77777777" w:rsidR="00FB37C3" w:rsidRDefault="00524F33">
            <w:r>
              <w:t>Josef Miškovský (kap 3.2.)</w:t>
            </w:r>
          </w:p>
          <w:p w14:paraId="64A64583" w14:textId="77777777" w:rsidR="00FB37C3" w:rsidRDefault="00FB37C3"/>
        </w:tc>
        <w:tc>
          <w:tcPr>
            <w:tcW w:w="3011" w:type="dxa"/>
            <w:vAlign w:val="center"/>
          </w:tcPr>
          <w:p w14:paraId="59C5B0C5" w14:textId="77777777" w:rsidR="00FB37C3" w:rsidRDefault="00FB37C3"/>
        </w:tc>
      </w:tr>
      <w:tr w:rsidR="00FB37C3" w14:paraId="16E09778" w14:textId="77777777">
        <w:trPr>
          <w:trHeight w:val="1004"/>
        </w:trPr>
        <w:tc>
          <w:tcPr>
            <w:tcW w:w="3293" w:type="dxa"/>
            <w:vAlign w:val="center"/>
          </w:tcPr>
          <w:p w14:paraId="0215A237" w14:textId="77777777" w:rsidR="00FB37C3" w:rsidRDefault="00524F33">
            <w:r>
              <w:t>Žadatel/ Věcný garant</w:t>
            </w:r>
          </w:p>
        </w:tc>
        <w:tc>
          <w:tcPr>
            <w:tcW w:w="3010" w:type="dxa"/>
            <w:vAlign w:val="center"/>
          </w:tcPr>
          <w:p w14:paraId="12FCDC18" w14:textId="77777777" w:rsidR="00FB37C3" w:rsidRDefault="00524F33">
            <w:r>
              <w:t>Jakub Šuma (kap 3.1)</w:t>
            </w:r>
          </w:p>
        </w:tc>
        <w:tc>
          <w:tcPr>
            <w:tcW w:w="3011" w:type="dxa"/>
            <w:vAlign w:val="center"/>
          </w:tcPr>
          <w:p w14:paraId="09943C79" w14:textId="77777777" w:rsidR="00FB37C3" w:rsidRDefault="00FB37C3"/>
        </w:tc>
      </w:tr>
      <w:tr w:rsidR="00FB37C3" w14:paraId="0A7BDF52" w14:textId="77777777">
        <w:trPr>
          <w:trHeight w:val="1004"/>
        </w:trPr>
        <w:tc>
          <w:tcPr>
            <w:tcW w:w="3293" w:type="dxa"/>
            <w:vAlign w:val="center"/>
          </w:tcPr>
          <w:p w14:paraId="411FA232" w14:textId="77777777" w:rsidR="00FB37C3" w:rsidRDefault="00524F33">
            <w:r>
              <w:t>Koordinátor změny</w:t>
            </w:r>
          </w:p>
        </w:tc>
        <w:tc>
          <w:tcPr>
            <w:tcW w:w="3010" w:type="dxa"/>
            <w:vAlign w:val="center"/>
          </w:tcPr>
          <w:p w14:paraId="759E3C91" w14:textId="77777777" w:rsidR="00FB37C3" w:rsidRDefault="00524F33">
            <w:r>
              <w:t>Jiří Bukovský</w:t>
            </w:r>
          </w:p>
        </w:tc>
        <w:tc>
          <w:tcPr>
            <w:tcW w:w="3011" w:type="dxa"/>
            <w:vAlign w:val="center"/>
          </w:tcPr>
          <w:p w14:paraId="52866FCD" w14:textId="77777777" w:rsidR="00FB37C3" w:rsidRDefault="00FB37C3"/>
        </w:tc>
      </w:tr>
      <w:tr w:rsidR="00FB37C3" w14:paraId="487A677E" w14:textId="77777777">
        <w:trPr>
          <w:trHeight w:val="1004"/>
        </w:trPr>
        <w:tc>
          <w:tcPr>
            <w:tcW w:w="3293" w:type="dxa"/>
            <w:vAlign w:val="center"/>
          </w:tcPr>
          <w:p w14:paraId="4D330A14" w14:textId="77777777" w:rsidR="00FB37C3" w:rsidRDefault="00524F33">
            <w:r>
              <w:rPr>
                <w:szCs w:val="22"/>
              </w:rPr>
              <w:t>Oprávněná osoba ve věcech ad hoc služeb</w:t>
            </w:r>
          </w:p>
        </w:tc>
        <w:tc>
          <w:tcPr>
            <w:tcW w:w="3010" w:type="dxa"/>
            <w:vAlign w:val="center"/>
          </w:tcPr>
          <w:p w14:paraId="3A16916F" w14:textId="77777777" w:rsidR="00FB37C3" w:rsidRDefault="00524F33">
            <w:r>
              <w:t>Vladimír Velas</w:t>
            </w:r>
          </w:p>
        </w:tc>
        <w:tc>
          <w:tcPr>
            <w:tcW w:w="3011" w:type="dxa"/>
            <w:vAlign w:val="center"/>
          </w:tcPr>
          <w:p w14:paraId="0ED625F2" w14:textId="77777777" w:rsidR="00FB37C3" w:rsidRDefault="00FB37C3"/>
        </w:tc>
      </w:tr>
      <w:tr w:rsidR="00FB37C3" w14:paraId="4E84E6C8" w14:textId="77777777">
        <w:trPr>
          <w:trHeight w:val="1004"/>
        </w:trPr>
        <w:tc>
          <w:tcPr>
            <w:tcW w:w="3293" w:type="dxa"/>
            <w:vAlign w:val="center"/>
          </w:tcPr>
          <w:p w14:paraId="1AE1178E" w14:textId="77777777" w:rsidR="00FB37C3" w:rsidRDefault="00524F33">
            <w:r>
              <w:rPr>
                <w:szCs w:val="22"/>
              </w:rPr>
              <w:t>Ředitel odboru IT</w:t>
            </w:r>
          </w:p>
        </w:tc>
        <w:tc>
          <w:tcPr>
            <w:tcW w:w="3010" w:type="dxa"/>
          </w:tcPr>
          <w:p w14:paraId="485160B4" w14:textId="77777777" w:rsidR="00FB37C3" w:rsidRDefault="00FB37C3"/>
          <w:p w14:paraId="74F7A31E" w14:textId="77777777" w:rsidR="00FB37C3" w:rsidRDefault="00524F33">
            <w:r>
              <w:t xml:space="preserve">Miroslav Rychtařík </w:t>
            </w:r>
          </w:p>
        </w:tc>
        <w:tc>
          <w:tcPr>
            <w:tcW w:w="3011" w:type="dxa"/>
            <w:vAlign w:val="center"/>
          </w:tcPr>
          <w:p w14:paraId="5B39ABE9" w14:textId="77777777" w:rsidR="00FB37C3" w:rsidRDefault="00FB37C3"/>
        </w:tc>
      </w:tr>
    </w:tbl>
    <w:p w14:paraId="5B965807" w14:textId="77777777" w:rsidR="00FB37C3" w:rsidRDefault="00FB37C3">
      <w:pPr>
        <w:spacing w:before="60"/>
        <w:rPr>
          <w:sz w:val="16"/>
          <w:szCs w:val="16"/>
        </w:rPr>
      </w:pPr>
    </w:p>
    <w:p w14:paraId="31BBE86C" w14:textId="77777777" w:rsidR="00FB37C3" w:rsidRDefault="00FB37C3">
      <w:pPr>
        <w:spacing w:before="60"/>
        <w:rPr>
          <w:sz w:val="16"/>
          <w:szCs w:val="16"/>
        </w:rPr>
      </w:pPr>
    </w:p>
    <w:p w14:paraId="10D055F2" w14:textId="77777777" w:rsidR="00FB37C3" w:rsidRDefault="00FB37C3">
      <w:pPr>
        <w:spacing w:before="60"/>
        <w:rPr>
          <w:szCs w:val="22"/>
        </w:rPr>
        <w:sectPr w:rsidR="00FB37C3">
          <w:footerReference w:type="default" r:id="rId18"/>
          <w:pgSz w:w="11906" w:h="16838"/>
          <w:pgMar w:top="1560" w:right="1418" w:bottom="1134" w:left="992" w:header="567" w:footer="567" w:gutter="0"/>
          <w:pgNumType w:start="1"/>
          <w:cols w:space="708"/>
          <w:docGrid w:linePitch="360"/>
        </w:sectPr>
      </w:pPr>
    </w:p>
    <w:p w14:paraId="237DEF2C" w14:textId="77777777" w:rsidR="00FB37C3" w:rsidRDefault="00FB37C3"/>
    <w:p w14:paraId="314D1EB0" w14:textId="77777777" w:rsidR="00FB37C3" w:rsidRDefault="00524F33">
      <w:pPr>
        <w:pStyle w:val="Nadpis1"/>
        <w:ind w:left="142" w:firstLine="0"/>
      </w:pPr>
      <w:r>
        <w:t>Vysvětlivky</w:t>
      </w:r>
    </w:p>
    <w:p w14:paraId="769F0626" w14:textId="77777777" w:rsidR="00FB37C3" w:rsidRDefault="00FB37C3"/>
    <w:p w14:paraId="4DBBD332" w14:textId="77777777" w:rsidR="00FB37C3" w:rsidRDefault="00FB37C3">
      <w:pPr>
        <w:rPr>
          <w:szCs w:val="22"/>
        </w:rPr>
      </w:pPr>
    </w:p>
    <w:sectPr w:rsidR="00FB37C3">
      <w:headerReference w:type="even" r:id="rId19"/>
      <w:headerReference w:type="default" r:id="rId20"/>
      <w:footerReference w:type="default" r:id="rId21"/>
      <w:headerReference w:type="first" r:id="rId2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A34BC" w14:textId="77777777" w:rsidR="00E4045B" w:rsidRDefault="00E4045B">
      <w:r>
        <w:separator/>
      </w:r>
    </w:p>
  </w:endnote>
  <w:endnote w:type="continuationSeparator" w:id="0">
    <w:p w14:paraId="470359F2" w14:textId="77777777" w:rsidR="00E4045B" w:rsidRDefault="00E4045B">
      <w:r>
        <w:continuationSeparator/>
      </w:r>
    </w:p>
  </w:endnote>
  <w:endnote w:id="1">
    <w:p w14:paraId="71CB6AED" w14:textId="77777777" w:rsidR="00FB37C3" w:rsidRDefault="00524F33">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Formulář </w:t>
      </w:r>
      <w:proofErr w:type="spellStart"/>
      <w:r>
        <w:rPr>
          <w:rStyle w:val="Odkaznavysvtlivky"/>
          <w:rFonts w:cs="Arial"/>
          <w:sz w:val="18"/>
          <w:szCs w:val="18"/>
        </w:rPr>
        <w:t>RfC</w:t>
      </w:r>
      <w:proofErr w:type="spellEnd"/>
      <w:r>
        <w:rPr>
          <w:rStyle w:val="Odkaznavysvtlivky"/>
          <w:rFonts w:cs="Arial"/>
          <w:sz w:val="18"/>
          <w:szCs w:val="18"/>
        </w:rPr>
        <w:t xml:space="preserve"> je tvořen t</w:t>
      </w:r>
      <w:r>
        <w:rPr>
          <w:rFonts w:cs="Arial"/>
          <w:sz w:val="18"/>
          <w:szCs w:val="18"/>
        </w:rPr>
        <w:t>řemi</w:t>
      </w:r>
      <w:r>
        <w:rPr>
          <w:rStyle w:val="Odkaznavysvtlivky"/>
          <w:rFonts w:cs="Arial"/>
          <w:sz w:val="18"/>
          <w:szCs w:val="18"/>
        </w:rPr>
        <w:t xml:space="preserve"> částmi, A - Věcné zadání, </w:t>
      </w:r>
      <w:r>
        <w:rPr>
          <w:rFonts w:cs="Arial"/>
          <w:sz w:val="18"/>
          <w:szCs w:val="18"/>
        </w:rPr>
        <w:t>B</w:t>
      </w:r>
      <w:r>
        <w:rPr>
          <w:rStyle w:val="Odkaznavysvtlivky"/>
          <w:rFonts w:cs="Arial"/>
          <w:sz w:val="18"/>
          <w:szCs w:val="18"/>
        </w:rPr>
        <w:t xml:space="preserve"> – Nabídka </w:t>
      </w:r>
      <w:r>
        <w:rPr>
          <w:rFonts w:cs="Arial"/>
          <w:sz w:val="18"/>
          <w:szCs w:val="18"/>
        </w:rPr>
        <w:t>řešení,</w:t>
      </w:r>
      <w:r>
        <w:rPr>
          <w:rStyle w:val="Odkaznavysvtlivky"/>
          <w:rFonts w:cs="Arial"/>
          <w:sz w:val="18"/>
          <w:szCs w:val="18"/>
        </w:rPr>
        <w:t xml:space="preserve"> </w:t>
      </w:r>
      <w:r>
        <w:rPr>
          <w:rFonts w:cs="Arial"/>
          <w:sz w:val="18"/>
          <w:szCs w:val="18"/>
        </w:rPr>
        <w:t>C</w:t>
      </w:r>
      <w:r>
        <w:rPr>
          <w:rStyle w:val="Odkaznavysvtlivky"/>
          <w:rFonts w:cs="Arial"/>
          <w:sz w:val="18"/>
          <w:szCs w:val="18"/>
        </w:rPr>
        <w:t xml:space="preserve"> - Potvrzení realizace požadavku. První část </w:t>
      </w:r>
      <w:r>
        <w:rPr>
          <w:rFonts w:cs="Arial"/>
          <w:sz w:val="18"/>
          <w:szCs w:val="18"/>
        </w:rPr>
        <w:t xml:space="preserve">(Věcné zadání) </w:t>
      </w:r>
      <w:r>
        <w:rPr>
          <w:rStyle w:val="Odkaznavysvtlivky"/>
          <w:rFonts w:cs="Arial"/>
          <w:sz w:val="18"/>
          <w:szCs w:val="18"/>
        </w:rPr>
        <w:t>je předložena poskytovateli/dodavateli jako pobídka k předložení nabídky řešení. Druh</w:t>
      </w:r>
      <w:r>
        <w:rPr>
          <w:rFonts w:cs="Arial"/>
          <w:sz w:val="18"/>
          <w:szCs w:val="18"/>
        </w:rPr>
        <w:t>ou</w:t>
      </w:r>
      <w:r>
        <w:rPr>
          <w:rStyle w:val="Odkaznavysvtlivky"/>
          <w:rFonts w:cs="Arial"/>
          <w:sz w:val="18"/>
          <w:szCs w:val="18"/>
        </w:rPr>
        <w:t xml:space="preserve"> část, tj. část B použije dodavatel řešení k vypracování </w:t>
      </w:r>
      <w:r>
        <w:rPr>
          <w:rFonts w:cs="Arial"/>
          <w:sz w:val="18"/>
          <w:szCs w:val="18"/>
        </w:rPr>
        <w:t xml:space="preserve">nabídky, kterou </w:t>
      </w:r>
      <w:proofErr w:type="gramStart"/>
      <w:r>
        <w:rPr>
          <w:rFonts w:cs="Arial"/>
          <w:sz w:val="18"/>
          <w:szCs w:val="18"/>
        </w:rPr>
        <w:t>předloží</w:t>
      </w:r>
      <w:proofErr w:type="gramEnd"/>
      <w:r>
        <w:rPr>
          <w:rFonts w:cs="Arial"/>
          <w:sz w:val="18"/>
          <w:szCs w:val="18"/>
        </w:rPr>
        <w:t xml:space="preserve"> </w:t>
      </w:r>
      <w:proofErr w:type="spellStart"/>
      <w:r>
        <w:rPr>
          <w:rFonts w:cs="Arial"/>
          <w:sz w:val="18"/>
          <w:szCs w:val="18"/>
        </w:rPr>
        <w:t>MZe</w:t>
      </w:r>
      <w:proofErr w:type="spellEnd"/>
      <w:r>
        <w:rPr>
          <w:rFonts w:cs="Arial"/>
          <w:sz w:val="18"/>
          <w:szCs w:val="18"/>
        </w:rPr>
        <w:t>.</w:t>
      </w:r>
      <w:r>
        <w:rPr>
          <w:rStyle w:val="Odkaznavysvtlivky"/>
          <w:rFonts w:cs="Arial"/>
          <w:sz w:val="18"/>
          <w:szCs w:val="18"/>
        </w:rPr>
        <w:t xml:space="preserve"> Třetí část (Potvrzení realizace požadavku) se po vyplnění</w:t>
      </w:r>
      <w:r>
        <w:rPr>
          <w:rFonts w:cs="Arial"/>
          <w:sz w:val="18"/>
          <w:szCs w:val="18"/>
        </w:rPr>
        <w:t xml:space="preserve"> </w:t>
      </w:r>
      <w:r>
        <w:rPr>
          <w:rStyle w:val="Odkaznavysvtlivky"/>
          <w:rFonts w:cs="Arial"/>
          <w:sz w:val="18"/>
          <w:szCs w:val="18"/>
        </w:rP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23D207F4" w14:textId="77777777" w:rsidR="00FB37C3" w:rsidRDefault="00524F33">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4B87D543" w14:textId="77777777" w:rsidR="00FB37C3" w:rsidRDefault="00524F33">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350D38F7" w14:textId="77777777" w:rsidR="00FB37C3" w:rsidRDefault="00524F33">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w:t>
      </w:r>
      <w:proofErr w:type="gramStart"/>
      <w:r>
        <w:rPr>
          <w:rFonts w:cs="Arial"/>
          <w:sz w:val="18"/>
          <w:szCs w:val="18"/>
        </w:rPr>
        <w:t>slouží</w:t>
      </w:r>
      <w:proofErr w:type="gramEnd"/>
      <w:r>
        <w:rPr>
          <w:rFonts w:cs="Arial"/>
          <w:sz w:val="18"/>
          <w:szCs w:val="18"/>
        </w:rPr>
        <w:t>.</w:t>
      </w:r>
    </w:p>
  </w:endnote>
  <w:endnote w:id="5">
    <w:p w14:paraId="574F3C76" w14:textId="77777777" w:rsidR="00FB37C3" w:rsidRDefault="00524F33">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15CF67D1" w14:textId="77777777" w:rsidR="00FB37C3" w:rsidRDefault="00524F33">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50CE7472" w14:textId="77777777" w:rsidR="00FB37C3" w:rsidRDefault="00524F33">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1B562A1C" w14:textId="77777777" w:rsidR="00FB37C3" w:rsidRDefault="00524F33">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9">
    <w:p w14:paraId="539A2ED7" w14:textId="77777777" w:rsidR="00FB37C3" w:rsidRDefault="00524F33">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5D03D08F" w14:textId="77777777" w:rsidR="00FB37C3" w:rsidRDefault="00524F33">
      <w:pPr>
        <w:pStyle w:val="Textvysvtlivek"/>
      </w:pPr>
      <w:r>
        <w:rPr>
          <w:rStyle w:val="Odkaznavysvtlivky"/>
        </w:rPr>
        <w:endnoteRef/>
      </w:r>
      <w:r>
        <w:t xml:space="preserve"> </w:t>
      </w:r>
      <w:r>
        <w:rPr>
          <w:sz w:val="18"/>
          <w:szCs w:val="18"/>
        </w:rPr>
        <w:t xml:space="preserve">Garant odpovídá za správnost a úplnost dodané dokumentace a zajišťuje její akceptaci. Např. Provozní dokumentaci posuzuje Oddělení kybernetické bezpečnosti (OKB) a Oddělení provozu a podpory </w:t>
      </w:r>
      <w:proofErr w:type="spellStart"/>
      <w:r>
        <w:rPr>
          <w:sz w:val="18"/>
          <w:szCs w:val="18"/>
        </w:rPr>
        <w:t>technologíí</w:t>
      </w:r>
      <w:proofErr w:type="spellEnd"/>
      <w:r>
        <w:rPr>
          <w:sz w:val="18"/>
          <w:szCs w:val="18"/>
        </w:rPr>
        <w:t xml:space="preserve"> (OPPT).</w:t>
      </w:r>
    </w:p>
  </w:endnote>
  <w:endnote w:id="11">
    <w:p w14:paraId="7664F1B6" w14:textId="77777777" w:rsidR="00FB37C3" w:rsidRDefault="00524F33">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1999C550" w14:textId="77777777" w:rsidR="00FB37C3" w:rsidRDefault="00524F33">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3B333AA5" w14:textId="77777777" w:rsidR="00FB37C3" w:rsidRDefault="00524F33">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375DA8B4" w14:textId="77777777" w:rsidR="00FB37C3" w:rsidRDefault="00524F33">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5">
    <w:p w14:paraId="1F1DD649" w14:textId="77777777" w:rsidR="00FB37C3" w:rsidRDefault="00524F33">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56B280A4" w14:textId="77777777" w:rsidR="00FB37C3" w:rsidRDefault="00524F33">
      <w:pPr>
        <w:pStyle w:val="Textvysvtlivek"/>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17">
    <w:p w14:paraId="18FDF06B" w14:textId="77777777" w:rsidR="00FB37C3" w:rsidRDefault="00524F33">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60FCEE5E" w14:textId="77777777" w:rsidR="00FB37C3" w:rsidRDefault="00524F33">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62518083" w14:textId="77777777" w:rsidR="00FB37C3" w:rsidRDefault="00524F33">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6BBBFECC" w14:textId="77777777" w:rsidR="00FB37C3" w:rsidRDefault="00524F33">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21">
    <w:p w14:paraId="262AD6D1" w14:textId="77777777" w:rsidR="00FB37C3" w:rsidRDefault="00524F33">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74E3F6C1" w14:textId="77777777" w:rsidR="00464F87" w:rsidRDefault="00464F87" w:rsidP="00464F87">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455E0DBE" w14:textId="77777777" w:rsidR="00FB37C3" w:rsidRDefault="00524F33">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3121" w14:textId="527BB19A" w:rsidR="00FB37C3" w:rsidRDefault="00524F33">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8</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sidR="00C872CB">
      <w:rPr>
        <w:sz w:val="16"/>
        <w:szCs w:val="16"/>
      </w:rPr>
      <w:fldChar w:fldCharType="separate"/>
    </w:r>
    <w:r w:rsidR="00D350F7">
      <w:rPr>
        <w:noProof/>
        <w:sz w:val="16"/>
        <w:szCs w:val="16"/>
      </w:rPr>
      <w:t>5</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5342A" w14:textId="73A98817" w:rsidR="00FB37C3" w:rsidRDefault="00524F33">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sidR="00C872CB">
      <w:rPr>
        <w:sz w:val="16"/>
        <w:szCs w:val="16"/>
      </w:rPr>
      <w:fldChar w:fldCharType="separate"/>
    </w:r>
    <w:r w:rsidR="00D350F7">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0364" w14:textId="0B3319A5" w:rsidR="00FB37C3" w:rsidRDefault="00524F33">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sidR="00C872CB">
      <w:rPr>
        <w:sz w:val="16"/>
        <w:szCs w:val="16"/>
      </w:rPr>
      <w:fldChar w:fldCharType="separate"/>
    </w:r>
    <w:r w:rsidR="00D350F7">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8E8A" w14:textId="2A67F7CD" w:rsidR="00FB37C3" w:rsidRDefault="00D350F7">
    <w:pPr>
      <w:pStyle w:val="Zpat"/>
    </w:pPr>
    <w:r>
      <w:fldChar w:fldCharType="begin"/>
    </w:r>
    <w:r>
      <w:instrText xml:space="preserve"> DOCVARIABLE  dms_cj  \* MERGEFORMAT </w:instrText>
    </w:r>
    <w:r>
      <w:fldChar w:fldCharType="separate"/>
    </w:r>
    <w:r w:rsidR="00620955" w:rsidRPr="00620955">
      <w:rPr>
        <w:bCs/>
      </w:rPr>
      <w:t>MZE-55102/2023-12122</w:t>
    </w:r>
    <w:r>
      <w:rPr>
        <w:bCs/>
      </w:rPr>
      <w:fldChar w:fldCharType="end"/>
    </w:r>
    <w:r w:rsidR="00524F33">
      <w:tab/>
    </w:r>
    <w:r w:rsidR="00524F33">
      <w:fldChar w:fldCharType="begin"/>
    </w:r>
    <w:r w:rsidR="00524F33">
      <w:instrText>PAGE   \* MERGEFORMAT</w:instrText>
    </w:r>
    <w:r w:rsidR="00524F33">
      <w:fldChar w:fldCharType="separate"/>
    </w:r>
    <w:r w:rsidR="00524F33">
      <w:t>2</w:t>
    </w:r>
    <w:r w:rsidR="00524F33">
      <w:fldChar w:fldCharType="end"/>
    </w:r>
  </w:p>
  <w:p w14:paraId="50650C70" w14:textId="77777777" w:rsidR="00FB37C3" w:rsidRDefault="00FB37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24D07" w14:textId="77777777" w:rsidR="00E4045B" w:rsidRDefault="00E4045B">
      <w:r>
        <w:separator/>
      </w:r>
    </w:p>
  </w:footnote>
  <w:footnote w:type="continuationSeparator" w:id="0">
    <w:p w14:paraId="56D93DDD" w14:textId="77777777" w:rsidR="00E4045B" w:rsidRDefault="00E4045B">
      <w:r>
        <w:continuationSeparator/>
      </w:r>
    </w:p>
  </w:footnote>
  <w:footnote w:id="1">
    <w:p w14:paraId="6D83562C" w14:textId="77777777" w:rsidR="00FB37C3" w:rsidRDefault="00524F33">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628DCEB1" w14:textId="77777777" w:rsidR="00FB37C3" w:rsidRDefault="00524F33">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3">
    <w:p w14:paraId="753F4E1D" w14:textId="77777777" w:rsidR="00FB37C3" w:rsidRDefault="00524F33">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18A4AB5E" w14:textId="77777777" w:rsidR="00FB37C3" w:rsidRDefault="00524F33">
      <w:r>
        <w:rPr>
          <w:rStyle w:val="Znakapoznpodarou"/>
        </w:rPr>
        <w:footnoteRef/>
      </w:r>
      <w:r>
        <w:rPr>
          <w:sz w:val="16"/>
          <w:szCs w:val="16"/>
        </w:rPr>
        <w:t xml:space="preserve"> Potvrzení realizace příslušných opatření/změn </w:t>
      </w:r>
      <w:proofErr w:type="gramStart"/>
      <w:r>
        <w:rPr>
          <w:sz w:val="16"/>
          <w:szCs w:val="16"/>
        </w:rPr>
        <w:t>vyznačí</w:t>
      </w:r>
      <w:proofErr w:type="gramEnd"/>
      <w:r>
        <w:rPr>
          <w:sz w:val="16"/>
          <w:szCs w:val="16"/>
        </w:rPr>
        <w:t xml:space="preserve">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629E" w14:textId="77777777" w:rsidR="00FB37C3" w:rsidRDefault="00D350F7">
    <w:r>
      <w:pict w14:anchorId="77C06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424a459-5134-472e-b48a-6eff53a8fba0" o:spid="_x0000_s1029"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537B" w14:textId="77777777" w:rsidR="00FB37C3" w:rsidRDefault="00D350F7">
    <w:pPr>
      <w:pStyle w:val="Zhlav"/>
      <w:pBdr>
        <w:bottom w:val="single" w:sz="18" w:space="1" w:color="B2BC00"/>
      </w:pBdr>
      <w:tabs>
        <w:tab w:val="clear" w:pos="9072"/>
        <w:tab w:val="left" w:pos="3993"/>
        <w:tab w:val="left" w:pos="6260"/>
        <w:tab w:val="right" w:pos="9923"/>
      </w:tabs>
      <w:ind w:right="-427"/>
    </w:pPr>
    <w:r>
      <w:pict w14:anchorId="2B72A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f8090f8-60e4-4dca-a662-e4f5df25c634" o:spid="_x0000_s1028"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524F33">
      <w:tab/>
    </w:r>
    <w:r w:rsidR="00524F33">
      <w:tab/>
    </w:r>
    <w:r w:rsidR="00524F33">
      <w:tab/>
    </w:r>
    <w:r w:rsidR="00524F33">
      <w:tab/>
    </w:r>
    <w:r w:rsidR="00524F33">
      <w:rPr>
        <w:noProof/>
        <w:lang w:eastAsia="cs-CZ"/>
      </w:rPr>
      <w:drawing>
        <wp:inline distT="0" distB="0" distL="0" distR="0" wp14:anchorId="67A769E6" wp14:editId="1C968934">
          <wp:extent cx="885825" cy="419100"/>
          <wp:effectExtent l="0" t="0" r="9525" b="0"/>
          <wp:docPr id="4" name="Obrázek 185187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6826" w14:textId="77777777" w:rsidR="00FB37C3" w:rsidRDefault="00D350F7">
    <w:r>
      <w:pict w14:anchorId="561A5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aaa8198-7a71-489f-a14c-bad7ee7831b5" o:spid="_x0000_s1030"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6DE2" w14:textId="77777777" w:rsidR="00FB37C3" w:rsidRDefault="00D350F7">
    <w:r>
      <w:pict w14:anchorId="4AC4E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b80a0758-f885-4fbf-a511-423de401df15" o:spid="_x0000_s1026"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D9DD" w14:textId="77777777" w:rsidR="00FB37C3" w:rsidRDefault="00D350F7">
    <w:r>
      <w:pict w14:anchorId="7EAE1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749d9ec-e1a4-44ef-8d1b-c0e847309fdd" o:spid="_x0000_s1025"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41FF7" w14:textId="77777777" w:rsidR="00FB37C3" w:rsidRDefault="00D350F7">
    <w:r>
      <w:pict w14:anchorId="77A0C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a7b88d7-191b-451b-8693-b68c0a630e68" o:spid="_x0000_s1027"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E01"/>
    <w:multiLevelType w:val="multilevel"/>
    <w:tmpl w:val="7A34B55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C0F4386"/>
    <w:multiLevelType w:val="multilevel"/>
    <w:tmpl w:val="FCFC1338"/>
    <w:lvl w:ilvl="0">
      <w:start w:val="3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D557D"/>
    <w:multiLevelType w:val="multilevel"/>
    <w:tmpl w:val="EA46433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D7291D"/>
    <w:multiLevelType w:val="multilevel"/>
    <w:tmpl w:val="8F4837CC"/>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271008"/>
    <w:multiLevelType w:val="multilevel"/>
    <w:tmpl w:val="205A7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B7234"/>
    <w:multiLevelType w:val="multilevel"/>
    <w:tmpl w:val="587047E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96269F"/>
    <w:multiLevelType w:val="multilevel"/>
    <w:tmpl w:val="178A7FB6"/>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AA7C5B"/>
    <w:multiLevelType w:val="multilevel"/>
    <w:tmpl w:val="90EC44C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1E4FED"/>
    <w:multiLevelType w:val="multilevel"/>
    <w:tmpl w:val="32042F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2C6FCD"/>
    <w:multiLevelType w:val="multilevel"/>
    <w:tmpl w:val="26F4CDD8"/>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lneksmlouvy"/>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80E2C1E"/>
    <w:multiLevelType w:val="multilevel"/>
    <w:tmpl w:val="B8C84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A6525C"/>
    <w:multiLevelType w:val="multilevel"/>
    <w:tmpl w:val="8098CE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5C7482"/>
    <w:multiLevelType w:val="multilevel"/>
    <w:tmpl w:val="0B341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C60C3E"/>
    <w:multiLevelType w:val="multilevel"/>
    <w:tmpl w:val="76506B2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3D72F0"/>
    <w:multiLevelType w:val="multilevel"/>
    <w:tmpl w:val="C09CB0E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00267C"/>
    <w:multiLevelType w:val="multilevel"/>
    <w:tmpl w:val="34528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521209"/>
    <w:multiLevelType w:val="multilevel"/>
    <w:tmpl w:val="EF18F1A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965966"/>
    <w:multiLevelType w:val="multilevel"/>
    <w:tmpl w:val="4B9C16E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808740793">
    <w:abstractNumId w:val="0"/>
  </w:num>
  <w:num w:numId="2" w16cid:durableId="740912491">
    <w:abstractNumId w:val="1"/>
  </w:num>
  <w:num w:numId="3" w16cid:durableId="1779644622">
    <w:abstractNumId w:val="2"/>
  </w:num>
  <w:num w:numId="4" w16cid:durableId="1784694303">
    <w:abstractNumId w:val="3"/>
  </w:num>
  <w:num w:numId="5" w16cid:durableId="2010474717">
    <w:abstractNumId w:val="4"/>
  </w:num>
  <w:num w:numId="6" w16cid:durableId="782041545">
    <w:abstractNumId w:val="5"/>
  </w:num>
  <w:num w:numId="7" w16cid:durableId="1377586897">
    <w:abstractNumId w:val="6"/>
  </w:num>
  <w:num w:numId="8" w16cid:durableId="652181229">
    <w:abstractNumId w:val="7"/>
  </w:num>
  <w:num w:numId="9" w16cid:durableId="739325660">
    <w:abstractNumId w:val="8"/>
  </w:num>
  <w:num w:numId="10" w16cid:durableId="1268853635">
    <w:abstractNumId w:val="9"/>
  </w:num>
  <w:num w:numId="11" w16cid:durableId="613051074">
    <w:abstractNumId w:val="10"/>
  </w:num>
  <w:num w:numId="12" w16cid:durableId="1508516444">
    <w:abstractNumId w:val="11"/>
  </w:num>
  <w:num w:numId="13" w16cid:durableId="1913158093">
    <w:abstractNumId w:val="12"/>
  </w:num>
  <w:num w:numId="14" w16cid:durableId="1125469299">
    <w:abstractNumId w:val="13"/>
  </w:num>
  <w:num w:numId="15" w16cid:durableId="1414666150">
    <w:abstractNumId w:val="14"/>
  </w:num>
  <w:num w:numId="16" w16cid:durableId="1788306937">
    <w:abstractNumId w:val="15"/>
  </w:num>
  <w:num w:numId="17" w16cid:durableId="863518879">
    <w:abstractNumId w:val="16"/>
  </w:num>
  <w:num w:numId="18" w16cid:durableId="1780903602">
    <w:abstractNumId w:val="17"/>
  </w:num>
  <w:num w:numId="19" w16cid:durableId="453987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51529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6208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55"/>
    <o:shapelayout v:ext="edit">
      <o:idmap v:ext="edit" data="1"/>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6745049"/>
    <w:docVar w:name="dms_carovy_kod_cj" w:val="MZE-55102/2023-12122"/>
    <w:docVar w:name="dms_cj" w:val="MZE-55102/2023-12122"/>
    <w:docVar w:name="dms_cj_skn" w:val=" "/>
    <w:docVar w:name="dms_datum" w:val="19. 9. 2023"/>
    <w:docVar w:name="dms_datum_textem" w:val="19. září 2023"/>
    <w:docVar w:name="dms_datum_vzniku" w:val="19. 9. 2023 16:30:27"/>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6738-RFC-PRAISIII-HR-001-LPIS - Implementace služby LPI_GEO02A pro SWK2"/>
    <w:docVar w:name="dms_VNVSpravce" w:val=" "/>
    <w:docVar w:name="dms_zpracoval_jmeno" w:val="David Neužil"/>
    <w:docVar w:name="dms_zpracoval_mail" w:val="David.Neuzil@mze.cz"/>
    <w:docVar w:name="dms_zpracoval_telefon" w:val="221812012"/>
  </w:docVars>
  <w:rsids>
    <w:rsidRoot w:val="00FB37C3"/>
    <w:rsid w:val="00110EF1"/>
    <w:rsid w:val="001E15E5"/>
    <w:rsid w:val="0025025D"/>
    <w:rsid w:val="002707C7"/>
    <w:rsid w:val="00464F87"/>
    <w:rsid w:val="00524F33"/>
    <w:rsid w:val="005F4CF6"/>
    <w:rsid w:val="00620955"/>
    <w:rsid w:val="00643CC9"/>
    <w:rsid w:val="00913588"/>
    <w:rsid w:val="00A05D4C"/>
    <w:rsid w:val="00A43AF7"/>
    <w:rsid w:val="00AC34BD"/>
    <w:rsid w:val="00C872CB"/>
    <w:rsid w:val="00CF4E3A"/>
    <w:rsid w:val="00D114BB"/>
    <w:rsid w:val="00D350F7"/>
    <w:rsid w:val="00E3568C"/>
    <w:rsid w:val="00E4045B"/>
    <w:rsid w:val="00F779EB"/>
    <w:rsid w:val="00FB37C3"/>
    <w:rsid w:val="00FE15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5"/>
    <o:shapelayout v:ext="edit">
      <o:idmap v:ext="edit" data="2,3"/>
    </o:shapelayout>
  </w:shapeDefaults>
  <w:decimalSymbol w:val=","/>
  <w:listSeparator w:val=";"/>
  <w14:docId w14:val="3EEAA428"/>
  <w15:docId w15:val="{33332A8E-FA87-40A6-9441-56FF8328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7"/>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tabs>
        <w:tab w:val="num" w:pos="1474"/>
      </w:tabs>
      <w:spacing w:after="120" w:line="280" w:lineRule="exact"/>
      <w:ind w:left="1474" w:hanging="737"/>
    </w:pPr>
    <w:rPr>
      <w:rFonts w:eastAsia="Times New Roman" w:cs="Times New Roman"/>
    </w:rPr>
  </w:style>
  <w:style w:type="paragraph" w:customStyle="1" w:styleId="RLlneksmlouvy">
    <w:name w:val="RL Článek smlouvy"/>
    <w:basedOn w:val="Normln"/>
    <w:next w:val="RLTextlnkuslovan"/>
    <w:pPr>
      <w:keepNext/>
      <w:numPr>
        <w:ilvl w:val="1"/>
        <w:numId w:val="10"/>
      </w:numPr>
      <w:tabs>
        <w:tab w:val="clear" w:pos="1474"/>
        <w:tab w:val="num" w:pos="737"/>
      </w:tabs>
      <w:suppressAutoHyphens/>
      <w:spacing w:before="360" w:after="120" w:line="280" w:lineRule="exact"/>
      <w:ind w:left="737"/>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paragraph" w:customStyle="1" w:styleId="xmsonormal">
    <w:name w:val="x_msonormal"/>
    <w:basedOn w:val="Normln"/>
    <w:pPr>
      <w:jc w:val="left"/>
    </w:pPr>
    <w:rPr>
      <w:rFonts w:ascii="Calibri" w:eastAsiaTheme="minorHAnsi" w:hAnsi="Calibri" w:cs="Calibri"/>
      <w:szCs w:val="22"/>
      <w:lang w:eastAsia="cs-CZ"/>
    </w:rPr>
  </w:style>
  <w:style w:type="character" w:customStyle="1" w:styleId="ui-provider">
    <w:name w:val="ui-provider"/>
    <w:basedOn w:val="Standardnpsmoodstavce"/>
  </w:style>
  <w:style w:type="paragraph" w:customStyle="1" w:styleId="msonormal0">
    <w:name w:val="msonormal"/>
    <w:basedOn w:val="Normln"/>
    <w:pPr>
      <w:spacing w:before="100" w:beforeAutospacing="1" w:after="100" w:afterAutospacing="1"/>
      <w:jc w:val="left"/>
    </w:pPr>
    <w:rPr>
      <w:rFonts w:ascii="Times New Roman" w:eastAsia="Times New Roman" w:hAnsi="Times New Roman" w:cs="Times New Roman"/>
      <w:sz w:val="24"/>
      <w:lang w:eastAsia="cs-CZ"/>
    </w:rPr>
  </w:style>
  <w:style w:type="paragraph" w:customStyle="1" w:styleId="xl63">
    <w:name w:val="xl63"/>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lang w:eastAsia="cs-CZ"/>
    </w:rPr>
  </w:style>
  <w:style w:type="paragraph" w:customStyle="1" w:styleId="xl64">
    <w:name w:val="xl64"/>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65">
    <w:name w:val="xl65"/>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66">
    <w:name w:val="xl66"/>
    <w:basedOn w:val="Normln"/>
    <w:pPr>
      <w:spacing w:before="100" w:beforeAutospacing="1" w:after="100" w:afterAutospacing="1"/>
      <w:jc w:val="left"/>
    </w:pPr>
    <w:rPr>
      <w:rFonts w:ascii="Times New Roman" w:eastAsia="Times New Roman" w:hAnsi="Times New Roman" w:cs="Times New Roman"/>
      <w:sz w:val="24"/>
      <w:lang w:eastAsia="cs-CZ"/>
    </w:rPr>
  </w:style>
  <w:style w:type="paragraph" w:customStyle="1" w:styleId="xl67">
    <w:name w:val="xl67"/>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Times New Roman"/>
      <w:b/>
      <w:bCs/>
      <w:sz w:val="24"/>
      <w:lang w:eastAsia="cs-CZ"/>
    </w:rPr>
  </w:style>
  <w:style w:type="paragraph" w:customStyle="1" w:styleId="xl68">
    <w:name w:val="xl68"/>
    <w:basedOn w:val="Normln"/>
    <w:pPr>
      <w:pBdr>
        <w:lef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69">
    <w:name w:val="xl69"/>
    <w:basedOn w:val="Normln"/>
    <w:pPr>
      <w:spacing w:before="100" w:beforeAutospacing="1" w:after="100" w:afterAutospacing="1"/>
      <w:jc w:val="left"/>
      <w:textAlignment w:val="top"/>
    </w:pPr>
    <w:rPr>
      <w:rFonts w:eastAsia="Times New Roman"/>
      <w:sz w:val="24"/>
      <w:lang w:eastAsia="cs-CZ"/>
    </w:rPr>
  </w:style>
  <w:style w:type="paragraph" w:customStyle="1" w:styleId="xl70">
    <w:name w:val="xl70"/>
    <w:basedOn w:val="Normln"/>
    <w:pPr>
      <w:pBdr>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71">
    <w:name w:val="xl71"/>
    <w:basedOn w:val="Normln"/>
    <w:pPr>
      <w:pBdr>
        <w:top w:val="single" w:sz="4" w:space="0" w:color="000000"/>
        <w:left w:val="single" w:sz="4" w:space="0" w:color="000000"/>
        <w:bottom w:val="single" w:sz="4" w:space="0" w:color="000000"/>
        <w:right w:val="single" w:sz="4" w:space="0" w:color="000000"/>
      </w:pBdr>
      <w:shd w:val="clear" w:color="000000" w:fill="A6A6A6"/>
      <w:spacing w:before="100" w:beforeAutospacing="1" w:after="100" w:afterAutospacing="1"/>
      <w:jc w:val="left"/>
      <w:textAlignment w:val="top"/>
    </w:pPr>
    <w:rPr>
      <w:rFonts w:eastAsia="Times New Roman"/>
      <w:sz w:val="24"/>
      <w:lang w:eastAsia="cs-CZ"/>
    </w:rPr>
  </w:style>
  <w:style w:type="paragraph" w:customStyle="1" w:styleId="xl72">
    <w:name w:val="xl72"/>
    <w:basedOn w:val="Normln"/>
    <w:pPr>
      <w:pBdr>
        <w:top w:val="single" w:sz="4" w:space="0" w:color="000000"/>
        <w:left w:val="single" w:sz="4" w:space="0" w:color="000000"/>
        <w:bottom w:val="single" w:sz="4" w:space="0" w:color="000000"/>
        <w:right w:val="single" w:sz="4" w:space="0" w:color="000000"/>
      </w:pBdr>
      <w:shd w:val="clear" w:color="000000" w:fill="A6A6A6"/>
      <w:spacing w:before="100" w:beforeAutospacing="1" w:after="100" w:afterAutospacing="1"/>
      <w:jc w:val="left"/>
      <w:textAlignment w:val="top"/>
    </w:pPr>
    <w:rPr>
      <w:rFonts w:eastAsia="Times New Roman"/>
      <w:sz w:val="24"/>
      <w:lang w:eastAsia="cs-CZ"/>
    </w:rPr>
  </w:style>
  <w:style w:type="paragraph" w:customStyle="1" w:styleId="xl73">
    <w:name w:val="xl73"/>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color w:val="FF0000"/>
      <w:sz w:val="24"/>
      <w:lang w:eastAsia="cs-CZ"/>
    </w:rPr>
  </w:style>
  <w:style w:type="paragraph" w:customStyle="1" w:styleId="xl74">
    <w:name w:val="xl74"/>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color w:val="FF0000"/>
      <w:sz w:val="24"/>
      <w:lang w:eastAsia="cs-CZ"/>
    </w:rPr>
  </w:style>
  <w:style w:type="paragraph" w:customStyle="1" w:styleId="xl75">
    <w:name w:val="xl75"/>
    <w:basedOn w:val="Normln"/>
    <w:pPr>
      <w:spacing w:before="100" w:beforeAutospacing="1" w:after="100" w:afterAutospacing="1"/>
      <w:jc w:val="left"/>
    </w:pPr>
    <w:rPr>
      <w:rFonts w:eastAsia="Times New Roman"/>
      <w:color w:val="FF0000"/>
      <w:sz w:val="24"/>
      <w:lang w:eastAsia="cs-CZ"/>
    </w:rPr>
  </w:style>
  <w:style w:type="paragraph" w:customStyle="1" w:styleId="xl76">
    <w:name w:val="xl76"/>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77">
    <w:name w:val="xl77"/>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78">
    <w:name w:val="xl78"/>
    <w:basedOn w:val="Normln"/>
    <w:pPr>
      <w:shd w:val="clear" w:color="000000" w:fill="FFFF00"/>
      <w:spacing w:before="100" w:beforeAutospacing="1" w:after="100" w:afterAutospacing="1"/>
      <w:jc w:val="left"/>
    </w:pPr>
    <w:rPr>
      <w:rFonts w:eastAsia="Times New Roman"/>
      <w:color w:val="FF0000"/>
      <w:sz w:val="24"/>
      <w:lang w:eastAsia="cs-CZ"/>
    </w:rPr>
  </w:style>
  <w:style w:type="paragraph" w:customStyle="1" w:styleId="xl79">
    <w:name w:val="xl79"/>
    <w:basedOn w:val="Normln"/>
    <w:pPr>
      <w:pBdr>
        <w:top w:val="single" w:sz="4" w:space="0" w:color="000000"/>
        <w:left w:val="single" w:sz="4" w:space="0" w:color="000000"/>
        <w:bottom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80">
    <w:name w:val="xl80"/>
    <w:basedOn w:val="Normln"/>
    <w:pPr>
      <w:pBdr>
        <w:top w:val="single" w:sz="4" w:space="0" w:color="000000"/>
        <w:bottom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81">
    <w:name w:val="xl81"/>
    <w:basedOn w:val="Normln"/>
    <w:pPr>
      <w:pBdr>
        <w:top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82">
    <w:name w:val="xl82"/>
    <w:basedOn w:val="Normln"/>
    <w:pPr>
      <w:pBdr>
        <w:lef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3">
    <w:name w:val="xl83"/>
    <w:basedOn w:val="Normln"/>
    <w:pPr>
      <w:spacing w:before="100" w:beforeAutospacing="1" w:after="100" w:afterAutospacing="1"/>
      <w:jc w:val="left"/>
      <w:textAlignment w:val="top"/>
    </w:pPr>
    <w:rPr>
      <w:rFonts w:eastAsia="Times New Roman"/>
      <w:sz w:val="24"/>
      <w:lang w:eastAsia="cs-CZ"/>
    </w:rPr>
  </w:style>
  <w:style w:type="paragraph" w:customStyle="1" w:styleId="xl84">
    <w:name w:val="xl84"/>
    <w:basedOn w:val="Normln"/>
    <w:pPr>
      <w:pBdr>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5">
    <w:name w:val="xl85"/>
    <w:basedOn w:val="Normln"/>
    <w:pPr>
      <w:spacing w:before="100" w:beforeAutospacing="1" w:after="100" w:afterAutospacing="1"/>
      <w:jc w:val="left"/>
    </w:pPr>
    <w:rPr>
      <w:rFonts w:eastAsia="Times New Roman"/>
      <w:sz w:val="24"/>
      <w:lang w:eastAsia="cs-CZ"/>
    </w:rPr>
  </w:style>
  <w:style w:type="paragraph" w:customStyle="1" w:styleId="xl86">
    <w:name w:val="xl86"/>
    <w:basedOn w:val="Normln"/>
    <w:pPr>
      <w:pBdr>
        <w:top w:val="single" w:sz="4" w:space="0" w:color="000000"/>
        <w:lef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7">
    <w:name w:val="xl87"/>
    <w:basedOn w:val="Normln"/>
    <w:pPr>
      <w:pBdr>
        <w:top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8">
    <w:name w:val="xl88"/>
    <w:basedOn w:val="Normln"/>
    <w:pPr>
      <w:pBdr>
        <w:top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9">
    <w:name w:val="xl89"/>
    <w:basedOn w:val="Normln"/>
    <w:pPr>
      <w:pBdr>
        <w:left w:val="single" w:sz="4" w:space="0" w:color="000000"/>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0">
    <w:name w:val="xl90"/>
    <w:basedOn w:val="Normln"/>
    <w:pPr>
      <w:pBdr>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1">
    <w:name w:val="xl91"/>
    <w:basedOn w:val="Normln"/>
    <w:pPr>
      <w:pBdr>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2">
    <w:name w:val="xl92"/>
    <w:basedOn w:val="Normln"/>
    <w:pPr>
      <w:pBdr>
        <w:top w:val="single" w:sz="4" w:space="0" w:color="000000"/>
        <w:left w:val="single" w:sz="4" w:space="0" w:color="000000"/>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3">
    <w:name w:val="xl93"/>
    <w:basedOn w:val="Normln"/>
    <w:pPr>
      <w:pBdr>
        <w:top w:val="single" w:sz="4" w:space="0" w:color="000000"/>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4">
    <w:name w:val="xl94"/>
    <w:basedOn w:val="Normln"/>
    <w:pPr>
      <w:pBdr>
        <w:top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5">
    <w:name w:val="xl95"/>
    <w:basedOn w:val="Normln"/>
    <w:pPr>
      <w:shd w:val="clear" w:color="000000" w:fill="A6A6A6"/>
      <w:spacing w:before="100" w:beforeAutospacing="1" w:after="100" w:afterAutospacing="1"/>
      <w:jc w:val="left"/>
    </w:pPr>
    <w:rPr>
      <w:rFonts w:eastAsia="Times New Roman"/>
      <w:sz w:val="24"/>
      <w:lang w:eastAsia="cs-CZ"/>
    </w:rPr>
  </w:style>
  <w:style w:type="paragraph" w:customStyle="1" w:styleId="xl96">
    <w:name w:val="xl96"/>
    <w:basedOn w:val="Normln"/>
    <w:pPr>
      <w:shd w:val="clear" w:color="000000" w:fill="A6A6A6"/>
      <w:spacing w:before="100" w:beforeAutospacing="1" w:after="100" w:afterAutospacing="1"/>
      <w:jc w:val="left"/>
    </w:pPr>
    <w:rPr>
      <w:rFonts w:ascii="Times New Roman" w:eastAsia="Times New Roman" w:hAnsi="Times New Roman" w:cs="Times New Roman"/>
      <w:sz w:val="24"/>
      <w:lang w:eastAsia="cs-CZ"/>
    </w:rPr>
  </w:style>
  <w:style w:type="paragraph" w:customStyle="1" w:styleId="xl97">
    <w:name w:val="xl97"/>
    <w:basedOn w:val="Normln"/>
    <w:pPr>
      <w:pBdr>
        <w:left w:val="single" w:sz="4" w:space="0" w:color="000000"/>
      </w:pBdr>
      <w:spacing w:before="100" w:beforeAutospacing="1" w:after="100" w:afterAutospacing="1"/>
      <w:jc w:val="left"/>
      <w:textAlignment w:val="top"/>
    </w:pPr>
    <w:rPr>
      <w:rFonts w:eastAsia="Times New Roman"/>
      <w:color w:val="FF0000"/>
      <w:sz w:val="24"/>
      <w:lang w:eastAsia="cs-CZ"/>
    </w:rPr>
  </w:style>
  <w:style w:type="paragraph" w:customStyle="1" w:styleId="xl98">
    <w:name w:val="xl98"/>
    <w:basedOn w:val="Normln"/>
    <w:pPr>
      <w:spacing w:before="100" w:beforeAutospacing="1" w:after="100" w:afterAutospacing="1"/>
      <w:jc w:val="left"/>
      <w:textAlignment w:val="top"/>
    </w:pPr>
    <w:rPr>
      <w:rFonts w:eastAsia="Times New Roman"/>
      <w:color w:val="FF0000"/>
      <w:sz w:val="24"/>
      <w:lang w:eastAsia="cs-CZ"/>
    </w:rPr>
  </w:style>
  <w:style w:type="paragraph" w:customStyle="1" w:styleId="xl99">
    <w:name w:val="xl99"/>
    <w:basedOn w:val="Normln"/>
    <w:pPr>
      <w:pBdr>
        <w:right w:val="single" w:sz="4" w:space="0" w:color="000000"/>
      </w:pBdr>
      <w:spacing w:before="100" w:beforeAutospacing="1" w:after="100" w:afterAutospacing="1"/>
      <w:jc w:val="left"/>
      <w:textAlignment w:val="top"/>
    </w:pPr>
    <w:rPr>
      <w:rFonts w:eastAsia="Times New Roman"/>
      <w:color w:val="FF0000"/>
      <w:sz w:val="24"/>
      <w:lang w:eastAsia="cs-CZ"/>
    </w:rPr>
  </w:style>
  <w:style w:type="paragraph" w:customStyle="1" w:styleId="Default">
    <w:name w:val="Default"/>
    <w:pPr>
      <w:autoSpaceDE w:val="0"/>
      <w:autoSpaceDN w:val="0"/>
      <w:adjustRightInd w:val="0"/>
    </w:pPr>
    <w:rPr>
      <w:rFonts w:ascii="Calibri"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45125">
      <w:bodyDiv w:val="1"/>
      <w:marLeft w:val="0"/>
      <w:marRight w:val="0"/>
      <w:marTop w:val="0"/>
      <w:marBottom w:val="0"/>
      <w:divBdr>
        <w:top w:val="none" w:sz="0" w:space="0" w:color="auto"/>
        <w:left w:val="none" w:sz="0" w:space="0" w:color="auto"/>
        <w:bottom w:val="none" w:sz="0" w:space="0" w:color="auto"/>
        <w:right w:val="none" w:sz="0" w:space="0" w:color="auto"/>
      </w:divBdr>
    </w:div>
    <w:div w:id="1577201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package" Target="embeddings/Microsoft_Word_Document.docx"/><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mailto:Pavel.Filek@o2its.cz"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mailto:Jiri.Bukovsky@mze.cz" TargetMode="External"/><Relationship Id="rId14" Type="http://schemas.openxmlformats.org/officeDocument/2006/relationships/header" Target="header3.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2161</Words>
  <Characters>12754</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2023-10-16T08:41:00Z</cp:lastPrinted>
  <dcterms:created xsi:type="dcterms:W3CDTF">2023-10-19T08:23:00Z</dcterms:created>
  <dcterms:modified xsi:type="dcterms:W3CDTF">2023-10-19T08:23:00Z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2023-10-19T08:19:34Z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c7a4977e-a957-425e-b9fb-261e3087cc21</vt:lpwstr>
  </property>
  <property fmtid="{D5CDD505-2E9C-101B-9397-08002B2CF9AE}" pid="8" name="MSIP_Label_8d01bb0b-c2f5-4fc4-bac5-774fe7d62679_ContentBits">
    <vt:lpwstr>0</vt:lpwstr>
  </property>
</Properties>
</file>