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B35" w14:textId="5C1450C4" w:rsidR="00D651B2" w:rsidRDefault="00D651B2" w:rsidP="005418F0">
      <w:pPr>
        <w:pStyle w:val="Nadpis10"/>
      </w:pPr>
      <w:r>
        <w:t>Smlouva o poskytnutí služeb</w:t>
      </w:r>
    </w:p>
    <w:p w14:paraId="66449D69" w14:textId="77777777" w:rsidR="000773AE" w:rsidRDefault="00D651B2" w:rsidP="00D651B2">
      <w:pPr>
        <w:jc w:val="center"/>
      </w:pPr>
      <w:r>
        <w:t>uzavřená v souladu s</w:t>
      </w:r>
      <w:r w:rsidR="000773AE">
        <w:t xml:space="preserve"> ustanovením </w:t>
      </w:r>
      <w:r>
        <w:t xml:space="preserve">§ 1746 odst. 2 zákona č. 89/2012 Sb., občanský zákoník, </w:t>
      </w:r>
    </w:p>
    <w:p w14:paraId="0479C2D4" w14:textId="65FE425B" w:rsidR="00D651B2" w:rsidRPr="00CB5EAF" w:rsidRDefault="00D651B2" w:rsidP="00D651B2">
      <w:pPr>
        <w:jc w:val="center"/>
      </w:pPr>
      <w:r w:rsidRPr="00BC1B47">
        <w:t>ve znění pozdějších předpisů</w:t>
      </w:r>
      <w:r>
        <w:t xml:space="preserve"> (dále jen „</w:t>
      </w:r>
      <w:r w:rsidRPr="00D651B2">
        <w:rPr>
          <w:b/>
        </w:rPr>
        <w:t>OZ</w:t>
      </w:r>
      <w:r>
        <w:t>“)</w:t>
      </w:r>
    </w:p>
    <w:p w14:paraId="4E33F8EF" w14:textId="77777777" w:rsidR="00D651B2" w:rsidRDefault="00D651B2" w:rsidP="00D651B2">
      <w:pPr>
        <w:jc w:val="center"/>
      </w:pPr>
    </w:p>
    <w:p w14:paraId="044E8A68" w14:textId="4634BB38" w:rsidR="00D651B2" w:rsidRDefault="00D651B2" w:rsidP="00F06813">
      <w:pPr>
        <w:jc w:val="center"/>
      </w:pPr>
      <w:r>
        <w:t>mezi smluvními stranami</w:t>
      </w:r>
    </w:p>
    <w:p w14:paraId="54205980" w14:textId="77777777" w:rsidR="00D651B2" w:rsidRDefault="00D651B2" w:rsidP="00D651B2"/>
    <w:p w14:paraId="7816534C" w14:textId="77777777" w:rsidR="00D651B2" w:rsidRPr="00866765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</w:p>
    <w:p w14:paraId="0B86759C" w14:textId="77777777" w:rsidR="00D651B2" w:rsidRDefault="00D651B2" w:rsidP="00D651B2">
      <w:r>
        <w:t xml:space="preserve">IČO: </w:t>
      </w:r>
      <w:r w:rsidRPr="00F42A65">
        <w:t>25379631</w:t>
      </w:r>
    </w:p>
    <w:p w14:paraId="405AA3D5" w14:textId="77777777" w:rsidR="00D651B2" w:rsidRDefault="00D651B2" w:rsidP="00D651B2">
      <w:r>
        <w:t>se sídlem Technologická 372/2, Pustkovec, 708 00 Ostrava</w:t>
      </w:r>
    </w:p>
    <w:p w14:paraId="704C0B20" w14:textId="77777777" w:rsidR="00D651B2" w:rsidRDefault="00D651B2" w:rsidP="00D651B2">
      <w:r>
        <w:t>společnost zapsaná v obchodním rejstříku vedeném Krajským soudem v Ostravě oddíl B vložka 1686</w:t>
      </w:r>
    </w:p>
    <w:p w14:paraId="3053C848" w14:textId="77777777" w:rsidR="00D651B2" w:rsidRDefault="00D651B2" w:rsidP="00D651B2">
      <w:r>
        <w:t xml:space="preserve">zastoupena předsedou představenstva Mgr. Pavlem Csankem  </w:t>
      </w:r>
    </w:p>
    <w:p w14:paraId="1971BCFA" w14:textId="77777777" w:rsidR="00C1071D" w:rsidRDefault="00C1071D" w:rsidP="00D651B2"/>
    <w:p w14:paraId="6F5E0F46" w14:textId="42FFCF27" w:rsidR="00C1071D" w:rsidRPr="004D0A63" w:rsidRDefault="00C1071D" w:rsidP="00C1071D">
      <w:pPr>
        <w:rPr>
          <w:b/>
          <w:bCs/>
        </w:rPr>
      </w:pPr>
      <w:r>
        <w:t xml:space="preserve">e-mail: </w:t>
      </w:r>
      <w:r w:rsidR="0090501F">
        <w:t>XXXXXXXXXX</w:t>
      </w:r>
    </w:p>
    <w:p w14:paraId="000EC0B6" w14:textId="48DE38F2" w:rsidR="00C1071D" w:rsidRPr="004D0A63" w:rsidRDefault="00C1071D" w:rsidP="00C1071D">
      <w:pPr>
        <w:rPr>
          <w:b/>
          <w:bCs/>
        </w:rPr>
      </w:pPr>
      <w:r>
        <w:t xml:space="preserve">bankovní spojení: </w:t>
      </w:r>
      <w:r w:rsidR="0090501F">
        <w:t>XXXXXXXX</w:t>
      </w:r>
    </w:p>
    <w:p w14:paraId="19373D2A" w14:textId="77777777" w:rsidR="00D651B2" w:rsidRDefault="00D651B2" w:rsidP="00D651B2"/>
    <w:p w14:paraId="773220E9" w14:textId="77777777" w:rsidR="00D651B2" w:rsidRDefault="00D651B2" w:rsidP="00D651B2">
      <w:r>
        <w:t xml:space="preserve">na straně jedné jako objednatel </w:t>
      </w:r>
      <w:r w:rsidR="00A7573A">
        <w:t>služeb</w:t>
      </w:r>
    </w:p>
    <w:p w14:paraId="592594BC" w14:textId="77777777" w:rsidR="00D651B2" w:rsidRDefault="00D651B2" w:rsidP="00D651B2">
      <w:r>
        <w:t>(dále jen „</w:t>
      </w:r>
      <w:r w:rsidR="00A7573A">
        <w:rPr>
          <w:b/>
        </w:rPr>
        <w:t>MSIC</w:t>
      </w:r>
      <w:r>
        <w:t xml:space="preserve">“) </w:t>
      </w:r>
    </w:p>
    <w:p w14:paraId="11C7E783" w14:textId="77777777" w:rsidR="00D651B2" w:rsidRDefault="00D651B2" w:rsidP="00D651B2"/>
    <w:p w14:paraId="3D093FB1" w14:textId="77777777" w:rsidR="00D651B2" w:rsidRDefault="00D651B2" w:rsidP="00D651B2">
      <w:pPr>
        <w:jc w:val="center"/>
        <w:rPr>
          <w:b/>
        </w:rPr>
      </w:pPr>
      <w:r>
        <w:rPr>
          <w:b/>
        </w:rPr>
        <w:t>a</w:t>
      </w:r>
    </w:p>
    <w:p w14:paraId="26DD3E7F" w14:textId="77777777" w:rsidR="00D651B2" w:rsidRPr="000773AE" w:rsidRDefault="00D651B2" w:rsidP="00D651B2">
      <w:pPr>
        <w:rPr>
          <w:b/>
          <w:bCs/>
        </w:rPr>
      </w:pPr>
    </w:p>
    <w:p w14:paraId="19AA8A96" w14:textId="46A77264" w:rsidR="000773AE" w:rsidRPr="004D0A63" w:rsidRDefault="00C564BC" w:rsidP="000773AE">
      <w:pPr>
        <w:rPr>
          <w:b/>
          <w:bCs/>
        </w:rPr>
      </w:pPr>
      <w:r>
        <w:rPr>
          <w:b/>
          <w:bCs/>
        </w:rPr>
        <w:t>Moravskoslezský pakt zaměstnanosti, z.s.</w:t>
      </w:r>
    </w:p>
    <w:p w14:paraId="039D470F" w14:textId="672E3819" w:rsidR="007F560D" w:rsidRPr="007F560D" w:rsidRDefault="000773AE" w:rsidP="007F560D">
      <w:r>
        <w:t xml:space="preserve">IČO: </w:t>
      </w:r>
      <w:r w:rsidR="00C564BC">
        <w:t>07864507</w:t>
      </w:r>
    </w:p>
    <w:p w14:paraId="3D7238C7" w14:textId="6C058409" w:rsidR="007F560D" w:rsidRPr="007F560D" w:rsidRDefault="000773AE" w:rsidP="007F560D">
      <w:r>
        <w:t xml:space="preserve">se sídlem </w:t>
      </w:r>
      <w:r w:rsidR="00C564BC">
        <w:t>Varenská 1414/1, 709 00 Ostrava</w:t>
      </w:r>
    </w:p>
    <w:p w14:paraId="24047591" w14:textId="455E8FB0" w:rsidR="007F560D" w:rsidRPr="007F560D" w:rsidRDefault="000773AE" w:rsidP="007F560D">
      <w:r>
        <w:t xml:space="preserve">společnost zapsaná v obchodním rejstříku vedeném </w:t>
      </w:r>
      <w:r w:rsidR="00C564BC">
        <w:t>Krajským soudem v Ostravě</w:t>
      </w:r>
      <w:r w:rsidR="007F560D">
        <w:t xml:space="preserve"> </w:t>
      </w:r>
      <w:r>
        <w:t xml:space="preserve">oddíl </w:t>
      </w:r>
      <w:r w:rsidR="00C564BC">
        <w:t>L</w:t>
      </w:r>
      <w:r>
        <w:t xml:space="preserve">vložka </w:t>
      </w:r>
      <w:r w:rsidR="00C564BC">
        <w:t>18431</w:t>
      </w:r>
    </w:p>
    <w:p w14:paraId="2EC92DB5" w14:textId="37A7A57B" w:rsidR="007F560D" w:rsidRPr="007F560D" w:rsidRDefault="000773AE" w:rsidP="007F560D">
      <w:r>
        <w:t xml:space="preserve">zastoupena </w:t>
      </w:r>
      <w:r w:rsidR="00C564BC">
        <w:t>ředitelem Mgr. Martinem Navrátilem, Ph.D.</w:t>
      </w:r>
    </w:p>
    <w:p w14:paraId="13355923" w14:textId="77777777" w:rsidR="00D651B2" w:rsidRDefault="00D651B2" w:rsidP="00D651B2"/>
    <w:p w14:paraId="2330D1D0" w14:textId="19534320" w:rsidR="00C1071D" w:rsidRPr="004D0A63" w:rsidRDefault="00C1071D" w:rsidP="00C1071D">
      <w:pPr>
        <w:rPr>
          <w:b/>
          <w:bCs/>
        </w:rPr>
      </w:pPr>
      <w:r>
        <w:t xml:space="preserve">e-mail: </w:t>
      </w:r>
      <w:r w:rsidR="00F32288">
        <w:t>XXXXXX</w:t>
      </w:r>
    </w:p>
    <w:p w14:paraId="22EDECB6" w14:textId="0F21DB16" w:rsidR="00C1071D" w:rsidRPr="004D0A63" w:rsidRDefault="00C1071D" w:rsidP="00C1071D">
      <w:pPr>
        <w:rPr>
          <w:b/>
          <w:bCs/>
        </w:rPr>
      </w:pPr>
      <w:r>
        <w:t xml:space="preserve">bankovní spojení: </w:t>
      </w:r>
      <w:r w:rsidR="00F32288">
        <w:t>XXXXXXXXX</w:t>
      </w:r>
    </w:p>
    <w:p w14:paraId="0CBF551C" w14:textId="77777777" w:rsidR="00C1071D" w:rsidRDefault="00C1071D" w:rsidP="00D651B2"/>
    <w:p w14:paraId="00A94D30" w14:textId="77777777" w:rsidR="00D651B2" w:rsidRDefault="00D651B2" w:rsidP="00D651B2">
      <w:r>
        <w:t xml:space="preserve">na straně druhé jako </w:t>
      </w:r>
      <w:r w:rsidR="00A7573A">
        <w:t xml:space="preserve">poskytovatel služeb  </w:t>
      </w:r>
    </w:p>
    <w:p w14:paraId="7A02EA20" w14:textId="77777777" w:rsidR="00D651B2" w:rsidRDefault="00D651B2" w:rsidP="00D651B2">
      <w:r>
        <w:t>(dále jen „</w:t>
      </w:r>
      <w:r w:rsidR="00A7573A">
        <w:rPr>
          <w:b/>
        </w:rPr>
        <w:t>Expert</w:t>
      </w:r>
      <w:r>
        <w:t xml:space="preserve">“) </w:t>
      </w:r>
    </w:p>
    <w:p w14:paraId="5CDCB699" w14:textId="77777777" w:rsidR="00D651B2" w:rsidRPr="00303D6F" w:rsidRDefault="00D651B2" w:rsidP="00D651B2">
      <w:pPr>
        <w:rPr>
          <w:b/>
        </w:rPr>
      </w:pPr>
    </w:p>
    <w:p w14:paraId="1A560365" w14:textId="369435B5" w:rsidR="00D651B2" w:rsidRPr="00886AFD" w:rsidRDefault="00D651B2" w:rsidP="00D651B2">
      <w:r>
        <w:t>(</w:t>
      </w:r>
      <w:r w:rsidR="00A7573A">
        <w:t>MSIC</w:t>
      </w:r>
      <w:r w:rsidRPr="00886AFD">
        <w:t xml:space="preserve"> a </w:t>
      </w:r>
      <w:r w:rsidR="00A7573A">
        <w:t>Expert</w:t>
      </w:r>
      <w:r>
        <w:t xml:space="preserve"> dále v této </w:t>
      </w:r>
      <w:r w:rsidR="009B26AE">
        <w:t>smlouvě</w:t>
      </w:r>
      <w:r>
        <w:t xml:space="preserve"> společně jako „</w:t>
      </w:r>
      <w:r w:rsidRPr="00886AFD">
        <w:rPr>
          <w:b/>
        </w:rPr>
        <w:t>Smluvní strany</w:t>
      </w:r>
      <w:r>
        <w:t>“</w:t>
      </w:r>
      <w:r w:rsidR="009B26AE">
        <w:t xml:space="preserve"> či „</w:t>
      </w:r>
      <w:r w:rsidR="009B26AE" w:rsidRPr="009B26AE">
        <w:rPr>
          <w:b/>
          <w:bCs/>
        </w:rPr>
        <w:t>Strany</w:t>
      </w:r>
      <w:r w:rsidR="009B26AE">
        <w:t>“</w:t>
      </w:r>
      <w:r>
        <w:t>)</w:t>
      </w:r>
    </w:p>
    <w:p w14:paraId="70CCFE2C" w14:textId="74A67348" w:rsidR="00D651B2" w:rsidRDefault="00D651B2" w:rsidP="005418F0">
      <w:pPr>
        <w:pStyle w:val="Nadpis10"/>
      </w:pPr>
    </w:p>
    <w:p w14:paraId="033FDEF1" w14:textId="77777777" w:rsidR="00D651B2" w:rsidRDefault="00D651B2" w:rsidP="00A7573A">
      <w:r>
        <w:t>Smluvní strany uzavírají</w:t>
      </w:r>
      <w:r w:rsidRPr="00886AFD">
        <w:t xml:space="preserve"> </w:t>
      </w:r>
      <w:r>
        <w:t xml:space="preserve">níže uvedeného dne, měsíce a roku tuto </w:t>
      </w:r>
      <w:r w:rsidR="00A7573A">
        <w:t xml:space="preserve">smlouvu o poskytnutí služeb </w:t>
      </w:r>
      <w:r>
        <w:t>v následujícím znění:</w:t>
      </w:r>
    </w:p>
    <w:p w14:paraId="445867E4" w14:textId="77777777" w:rsidR="00D651B2" w:rsidRPr="00886AFD" w:rsidRDefault="00D651B2" w:rsidP="00D651B2">
      <w:pPr>
        <w:jc w:val="center"/>
      </w:pPr>
    </w:p>
    <w:p w14:paraId="0E967358" w14:textId="77777777" w:rsidR="00D651B2" w:rsidRPr="00886AFD" w:rsidRDefault="00D651B2" w:rsidP="00D651B2"/>
    <w:p w14:paraId="3CD3B576" w14:textId="77777777" w:rsidR="00D651B2" w:rsidRDefault="00D651B2" w:rsidP="00612B94">
      <w:pPr>
        <w:pStyle w:val="Nadpis2"/>
      </w:pPr>
      <w:r>
        <w:t>úvodní ujednání, smysl a účel smlouvy</w:t>
      </w:r>
    </w:p>
    <w:p w14:paraId="402BA8F1" w14:textId="0C54A861" w:rsidR="004057E4" w:rsidRDefault="004057E4" w:rsidP="00B416AF">
      <w:pPr>
        <w:pStyle w:val="textodstavce"/>
        <w:rPr>
          <w:rFonts w:eastAsiaTheme="minorHAnsi"/>
          <w:lang w:eastAsia="en-US"/>
        </w:rPr>
      </w:pPr>
      <w:r w:rsidRPr="00DB74F4">
        <w:rPr>
          <w:rFonts w:eastAsiaTheme="minorHAnsi"/>
          <w:lang w:eastAsia="en-US"/>
        </w:rPr>
        <w:t xml:space="preserve">Smluvní strany prohlašují, že smyslem a účelem této Smlouvy je </w:t>
      </w:r>
      <w:r w:rsidR="001275D7">
        <w:rPr>
          <w:rFonts w:eastAsiaTheme="minorHAnsi"/>
          <w:lang w:eastAsia="en-US"/>
        </w:rPr>
        <w:t>úprava vzájemných práv a povinností v rámci vzájemné</w:t>
      </w:r>
      <w:r w:rsidRPr="00DB74F4">
        <w:rPr>
          <w:rFonts w:eastAsiaTheme="minorHAnsi"/>
          <w:lang w:eastAsia="en-US"/>
        </w:rPr>
        <w:t xml:space="preserve"> spolupráce mezi MSIC</w:t>
      </w:r>
      <w:r w:rsidR="001275D7">
        <w:rPr>
          <w:rFonts w:eastAsiaTheme="minorHAnsi"/>
          <w:lang w:eastAsia="en-US"/>
        </w:rPr>
        <w:t xml:space="preserve"> a Expertem</w:t>
      </w:r>
      <w:r>
        <w:rPr>
          <w:rFonts w:eastAsiaTheme="minorHAnsi"/>
          <w:lang w:eastAsia="en-US"/>
        </w:rPr>
        <w:t>, a to</w:t>
      </w:r>
      <w:r w:rsidRPr="00DB74F4">
        <w:rPr>
          <w:rFonts w:eastAsiaTheme="minorHAnsi"/>
          <w:lang w:eastAsia="en-US"/>
        </w:rPr>
        <w:t xml:space="preserve"> s cílem realizace vzdělávacích aktivit </w:t>
      </w:r>
      <w:r>
        <w:rPr>
          <w:rFonts w:eastAsiaTheme="minorHAnsi"/>
          <w:lang w:eastAsia="en-US"/>
        </w:rPr>
        <w:t xml:space="preserve">týkajících se </w:t>
      </w:r>
      <w:r w:rsidRPr="00DB74F4">
        <w:rPr>
          <w:rFonts w:eastAsiaTheme="minorHAnsi"/>
          <w:lang w:eastAsia="en-US"/>
        </w:rPr>
        <w:t xml:space="preserve">vzdělávání pracovníků </w:t>
      </w:r>
      <w:r>
        <w:rPr>
          <w:rFonts w:eastAsiaTheme="minorHAnsi"/>
          <w:lang w:eastAsia="en-US"/>
        </w:rPr>
        <w:t>mateřských škol, základních škol a středních škol</w:t>
      </w:r>
      <w:r w:rsidRPr="00DB74F4">
        <w:rPr>
          <w:rFonts w:eastAsiaTheme="minorHAnsi"/>
          <w:lang w:eastAsia="en-US"/>
        </w:rPr>
        <w:t xml:space="preserve"> v rámci rozvoje inovativního prostředí ve školách</w:t>
      </w:r>
      <w:r>
        <w:rPr>
          <w:rFonts w:eastAsiaTheme="minorHAnsi"/>
          <w:lang w:eastAsia="en-US"/>
        </w:rPr>
        <w:t xml:space="preserve"> (dále jen „</w:t>
      </w:r>
      <w:r w:rsidRPr="00DB74F4">
        <w:rPr>
          <w:rFonts w:eastAsiaTheme="minorHAnsi"/>
          <w:b/>
          <w:bCs/>
          <w:lang w:eastAsia="en-US"/>
        </w:rPr>
        <w:t>Vzdělávací aktivity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 xml:space="preserve">. </w:t>
      </w:r>
    </w:p>
    <w:p w14:paraId="2061DF95" w14:textId="31FD1568" w:rsidR="001275D7" w:rsidRDefault="004057E4" w:rsidP="00B416AF">
      <w:pPr>
        <w:pStyle w:val="textodstavc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Smluvní strany berou na vědomí, že </w:t>
      </w:r>
      <w:r w:rsidRPr="00DB74F4">
        <w:rPr>
          <w:rFonts w:eastAsiaTheme="minorHAnsi"/>
          <w:lang w:eastAsia="en-US"/>
        </w:rPr>
        <w:t>Vzdělávací aktivity jsou realizovány v rámci projektu Smart Akcelerátor MSK, reg</w:t>
      </w:r>
      <w:r>
        <w:rPr>
          <w:rFonts w:eastAsiaTheme="minorHAnsi"/>
          <w:lang w:eastAsia="en-US"/>
        </w:rPr>
        <w:t>istrační</w:t>
      </w:r>
      <w:r w:rsidRPr="00DB74F4">
        <w:rPr>
          <w:rFonts w:eastAsiaTheme="minorHAnsi"/>
          <w:lang w:eastAsia="en-US"/>
        </w:rPr>
        <w:t xml:space="preserve"> č</w:t>
      </w:r>
      <w:r>
        <w:rPr>
          <w:rFonts w:eastAsiaTheme="minorHAnsi"/>
          <w:lang w:eastAsia="en-US"/>
        </w:rPr>
        <w:t>íslo</w:t>
      </w:r>
      <w:r w:rsidRPr="00DB74F4">
        <w:rPr>
          <w:rFonts w:eastAsiaTheme="minorHAnsi"/>
          <w:lang w:eastAsia="en-US"/>
        </w:rPr>
        <w:t xml:space="preserve"> </w:t>
      </w:r>
      <w:r w:rsidR="00FD5A0F">
        <w:t>CZ.02.01.02/00/22_009/0008169</w:t>
      </w:r>
      <w:r w:rsidRPr="00DB74F4">
        <w:rPr>
          <w:rStyle w:val="normaltextrun"/>
          <w:rFonts w:ascii="Calibri" w:hAnsi="Calibri" w:cs="Calibri"/>
          <w:szCs w:val="22"/>
        </w:rPr>
        <w:t xml:space="preserve">, a to </w:t>
      </w:r>
      <w:r w:rsidRPr="00DB74F4">
        <w:rPr>
          <w:rFonts w:eastAsiaTheme="minorHAnsi"/>
          <w:lang w:eastAsia="en-US"/>
        </w:rPr>
        <w:t>v období od 1.9.2023 do 30.6.2026</w:t>
      </w:r>
      <w:r>
        <w:rPr>
          <w:rFonts w:eastAsiaTheme="minorHAnsi"/>
          <w:lang w:eastAsia="en-US"/>
        </w:rPr>
        <w:t xml:space="preserve"> (dále jen „</w:t>
      </w:r>
      <w:r w:rsidRPr="00DB74F4">
        <w:rPr>
          <w:rFonts w:eastAsiaTheme="minorHAnsi"/>
          <w:b/>
          <w:bCs/>
          <w:lang w:eastAsia="en-US"/>
        </w:rPr>
        <w:t>Projekt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1275D7">
        <w:rPr>
          <w:rFonts w:eastAsiaTheme="minorHAnsi"/>
          <w:lang w:eastAsia="en-US"/>
        </w:rPr>
        <w:t xml:space="preserve">Smluvní strany se dohodly, že Expert bude na základě této smlouvy poskytovat Vzdělávající aktivity na školách vybraných ze strany společnosti MSIC. </w:t>
      </w:r>
    </w:p>
    <w:p w14:paraId="09CD8137" w14:textId="70AE6781" w:rsidR="004057E4" w:rsidRDefault="004057E4" w:rsidP="00B416AF">
      <w:pPr>
        <w:pStyle w:val="textodstavce"/>
        <w:rPr>
          <w:rFonts w:eastAsiaTheme="minorHAnsi"/>
          <w:lang w:eastAsia="en-US"/>
        </w:rPr>
      </w:pPr>
      <w:bookmarkStart w:id="0" w:name="_Ref142998982"/>
      <w:r>
        <w:rPr>
          <w:rFonts w:eastAsiaTheme="minorHAnsi"/>
          <w:lang w:eastAsia="en-US"/>
        </w:rPr>
        <w:t xml:space="preserve">V této souvislosti Smluvní strany berou na vědomí, že Vzdělávací aktivity budou hrazeny z dotačních prostředků poskytnutých </w:t>
      </w:r>
      <w:r w:rsidR="001275D7">
        <w:rPr>
          <w:rFonts w:eastAsiaTheme="minorHAnsi"/>
          <w:lang w:eastAsia="en-US"/>
        </w:rPr>
        <w:t xml:space="preserve">společnosti </w:t>
      </w:r>
      <w:r>
        <w:rPr>
          <w:rFonts w:eastAsiaTheme="minorHAnsi"/>
          <w:lang w:eastAsia="en-US"/>
        </w:rPr>
        <w:t>MSIC ze strany Moravskoslezského kraje v rámci Projektu (dále jen „</w:t>
      </w:r>
      <w:r w:rsidRPr="00DB74F4">
        <w:rPr>
          <w:rFonts w:eastAsiaTheme="minorHAnsi"/>
          <w:b/>
          <w:bCs/>
          <w:lang w:eastAsia="en-US"/>
        </w:rPr>
        <w:t>Dotace</w:t>
      </w:r>
      <w:r>
        <w:rPr>
          <w:rFonts w:eastAsiaTheme="minorHAnsi"/>
          <w:lang w:eastAsia="en-US"/>
        </w:rPr>
        <w:t>“).</w:t>
      </w:r>
      <w:bookmarkEnd w:id="0"/>
      <w:r>
        <w:rPr>
          <w:rFonts w:eastAsiaTheme="minorHAnsi"/>
          <w:lang w:eastAsia="en-US"/>
        </w:rPr>
        <w:t xml:space="preserve"> </w:t>
      </w:r>
    </w:p>
    <w:p w14:paraId="2BE2C9E3" w14:textId="22E2CFA9" w:rsidR="004057E4" w:rsidRPr="00DB74F4" w:rsidRDefault="004057E4" w:rsidP="00B416AF">
      <w:pPr>
        <w:pStyle w:val="textodstavce"/>
        <w:rPr>
          <w:rFonts w:eastAsiaTheme="minorEastAsia"/>
          <w:lang w:eastAsia="en-US"/>
        </w:rPr>
      </w:pPr>
      <w:bookmarkStart w:id="1" w:name="_Ref142998983"/>
      <w:r w:rsidRPr="702112F4">
        <w:rPr>
          <w:rFonts w:eastAsiaTheme="minorEastAsia"/>
          <w:lang w:eastAsia="en-US"/>
        </w:rPr>
        <w:t xml:space="preserve">Smluvní strany dále prohlašují, že o žádosti na poskytnutí finančních prostředků ve prospěch MSIC z Dotace ještě nebylo pravomocně rozhodnuto, když očekávaný termín vydání rozhodnutí, </w:t>
      </w:r>
      <w:r w:rsidRPr="702112F4">
        <w:rPr>
          <w:rFonts w:eastAsiaTheme="minorEastAsia"/>
          <w:lang w:eastAsia="en-US"/>
        </w:rPr>
        <w:lastRenderedPageBreak/>
        <w:t xml:space="preserve">zda budou finanční prostředky MSIC na Vzdělávací aktivity </w:t>
      </w:r>
      <w:r w:rsidR="001275D7" w:rsidRPr="702112F4">
        <w:rPr>
          <w:rFonts w:eastAsiaTheme="minorEastAsia"/>
          <w:lang w:eastAsia="en-US"/>
        </w:rPr>
        <w:t>poskytnuty</w:t>
      </w:r>
      <w:r w:rsidR="00661685" w:rsidRPr="702112F4">
        <w:rPr>
          <w:rFonts w:eastAsiaTheme="minorEastAsia"/>
          <w:lang w:eastAsia="en-US"/>
        </w:rPr>
        <w:t>,</w:t>
      </w:r>
      <w:r w:rsidR="001275D7" w:rsidRPr="702112F4">
        <w:rPr>
          <w:rFonts w:eastAsiaTheme="minorEastAsia"/>
          <w:lang w:eastAsia="en-US"/>
        </w:rPr>
        <w:t xml:space="preserve"> </w:t>
      </w:r>
      <w:r w:rsidRPr="702112F4">
        <w:rPr>
          <w:rFonts w:eastAsiaTheme="minorEastAsia"/>
          <w:lang w:eastAsia="en-US"/>
        </w:rPr>
        <w:t>je nejpozději do 31.</w:t>
      </w:r>
      <w:r w:rsidR="00F862D1">
        <w:rPr>
          <w:rFonts w:eastAsiaTheme="minorEastAsia"/>
          <w:lang w:eastAsia="en-US"/>
        </w:rPr>
        <w:t xml:space="preserve"> 3.2024</w:t>
      </w:r>
      <w:r w:rsidRPr="702112F4">
        <w:rPr>
          <w:rFonts w:eastAsiaTheme="minorEastAsia"/>
          <w:lang w:eastAsia="en-US"/>
        </w:rPr>
        <w:t>. V této souvislosti se Smluvní strany dohodly, že nebude-li Dotace</w:t>
      </w:r>
      <w:r w:rsidR="001275D7" w:rsidRPr="702112F4">
        <w:rPr>
          <w:rFonts w:eastAsiaTheme="minorEastAsia"/>
          <w:lang w:eastAsia="en-US"/>
        </w:rPr>
        <w:t xml:space="preserve"> v plné výši</w:t>
      </w:r>
      <w:r w:rsidRPr="702112F4">
        <w:rPr>
          <w:rFonts w:eastAsiaTheme="minorEastAsia"/>
          <w:lang w:eastAsia="en-US"/>
        </w:rPr>
        <w:t xml:space="preserve"> společnosti MSIC poskytnuta, je společnost MSIC oprávněna od této smlouvy odstoupit.</w:t>
      </w:r>
      <w:bookmarkEnd w:id="1"/>
      <w:r w:rsidRPr="702112F4">
        <w:rPr>
          <w:rFonts w:eastAsiaTheme="minorEastAsia"/>
          <w:lang w:eastAsia="en-US"/>
        </w:rPr>
        <w:t xml:space="preserve">  </w:t>
      </w:r>
    </w:p>
    <w:p w14:paraId="33488153" w14:textId="301B68A6" w:rsidR="004057E4" w:rsidRPr="00B85604" w:rsidRDefault="004057E4" w:rsidP="00B416AF">
      <w:pPr>
        <w:pStyle w:val="textodstavce"/>
        <w:rPr>
          <w:rFonts w:eastAsiaTheme="minorHAnsi"/>
          <w:lang w:eastAsia="en-US"/>
        </w:rPr>
      </w:pPr>
      <w:r w:rsidRPr="00B85604">
        <w:rPr>
          <w:rFonts w:eastAsiaTheme="minorHAnsi"/>
          <w:lang w:eastAsia="en-US"/>
        </w:rPr>
        <w:t xml:space="preserve">Smluvní strany prohlašují, že cílem Vzdělávacích aktivit je vzdělávat vedoucí pracovníky a odborné pozice mateřských, základních a středních škol, zvyšovat kompetence pedagogických pracovníků škol a také zástupců veřejné správy a samosprávy (zřizovatelů škol), kteří mohou významně podpořit rozvoj inovačního prostředí v Moravskoslezském kraji. Výstupem realizace </w:t>
      </w:r>
      <w:r>
        <w:rPr>
          <w:rFonts w:eastAsiaTheme="minorHAnsi"/>
          <w:lang w:eastAsia="en-US"/>
        </w:rPr>
        <w:t>V</w:t>
      </w:r>
      <w:r w:rsidRPr="00B85604">
        <w:rPr>
          <w:rFonts w:eastAsiaTheme="minorHAnsi"/>
          <w:lang w:eastAsia="en-US"/>
        </w:rPr>
        <w:t>zdělávací</w:t>
      </w:r>
      <w:r>
        <w:rPr>
          <w:rFonts w:eastAsiaTheme="minorHAnsi"/>
          <w:lang w:eastAsia="en-US"/>
        </w:rPr>
        <w:t>ch</w:t>
      </w:r>
      <w:r w:rsidRPr="00B85604">
        <w:rPr>
          <w:rFonts w:eastAsiaTheme="minorHAnsi"/>
          <w:lang w:eastAsia="en-US"/>
        </w:rPr>
        <w:t xml:space="preserve"> aktivi</w:t>
      </w:r>
      <w:r>
        <w:rPr>
          <w:rFonts w:eastAsiaTheme="minorHAnsi"/>
          <w:lang w:eastAsia="en-US"/>
        </w:rPr>
        <w:t>t</w:t>
      </w:r>
      <w:r w:rsidRPr="00B85604">
        <w:rPr>
          <w:rFonts w:eastAsiaTheme="minorHAnsi"/>
          <w:lang w:eastAsia="en-US"/>
        </w:rPr>
        <w:t xml:space="preserve"> bude propojený a živý systém práce škol na jednotlivých vzdělávacích úrovních, podpora inovačně motivujícího klima škol, implementace inovativních metod vzdělávání a inovací v oblasti pedagogické i nepedagogické práce</w:t>
      </w:r>
      <w:r w:rsidR="00410569">
        <w:rPr>
          <w:rFonts w:eastAsiaTheme="minorHAnsi"/>
          <w:lang w:eastAsia="en-US"/>
        </w:rPr>
        <w:t xml:space="preserve"> (dále jen jako „</w:t>
      </w:r>
      <w:r w:rsidR="00410569" w:rsidRPr="00410569">
        <w:rPr>
          <w:rFonts w:eastAsiaTheme="minorHAnsi"/>
          <w:b/>
          <w:bCs/>
          <w:lang w:eastAsia="en-US"/>
        </w:rPr>
        <w:t>Cíl vzdělávacích aktivit</w:t>
      </w:r>
      <w:r w:rsidR="00410569">
        <w:rPr>
          <w:rFonts w:eastAsiaTheme="minorHAnsi"/>
          <w:lang w:eastAsia="en-US"/>
        </w:rPr>
        <w:t>“)</w:t>
      </w:r>
      <w:r w:rsidRPr="00B85604">
        <w:rPr>
          <w:rFonts w:eastAsiaTheme="minorHAnsi"/>
          <w:lang w:eastAsia="en-US"/>
        </w:rPr>
        <w:t xml:space="preserve">. </w:t>
      </w:r>
    </w:p>
    <w:p w14:paraId="1C40ADA3" w14:textId="756EDB3D" w:rsidR="00A7573A" w:rsidRDefault="00410569" w:rsidP="00B416AF">
      <w:pPr>
        <w:pStyle w:val="textodstavce"/>
      </w:pPr>
      <w:r>
        <w:t>S ohledem na výše uvedené tak smluvní strany prohlašují, že t</w:t>
      </w:r>
      <w:r w:rsidR="00F0237F">
        <w:t>outo smlouvou hodlají upravit vzájemná práva a povinnosti při poskytování služeb Expertem</w:t>
      </w:r>
      <w:r w:rsidR="00104CBF">
        <w:t xml:space="preserve">, a </w:t>
      </w:r>
      <w:r>
        <w:t xml:space="preserve">to </w:t>
      </w:r>
      <w:r w:rsidR="00104CBF">
        <w:t xml:space="preserve">v rámci činností </w:t>
      </w:r>
      <w:r>
        <w:t xml:space="preserve">výše uvedených, tak aby mohlo dojít k naplnění Cílů vzdělávacích aktivit. </w:t>
      </w:r>
      <w:r w:rsidR="00D84800">
        <w:t xml:space="preserve">V této souvislosti Expert prohlašuje, že je vhodnou a způsobilou osobou s odbornými znalostmi, které mu umožní poskytnout </w:t>
      </w:r>
      <w:r w:rsidR="004E0236">
        <w:t xml:space="preserve">Vzdělávací aktivity vybraným školám či jiným subjektům </w:t>
      </w:r>
      <w:r w:rsidR="00243012">
        <w:t>zvoleným</w:t>
      </w:r>
      <w:r w:rsidR="004E0236">
        <w:t xml:space="preserve"> společností MSIC </w:t>
      </w:r>
      <w:r w:rsidR="00D84800">
        <w:t>řádné a včasně</w:t>
      </w:r>
      <w:r w:rsidR="00F0237F">
        <w:t>.</w:t>
      </w:r>
      <w:r w:rsidR="004E0236">
        <w:t xml:space="preserve"> </w:t>
      </w:r>
    </w:p>
    <w:p w14:paraId="7851FF02" w14:textId="77777777" w:rsidR="00D651B2" w:rsidRDefault="00D651B2" w:rsidP="00B416AF">
      <w:pPr>
        <w:pStyle w:val="textodstavce"/>
        <w:numPr>
          <w:ilvl w:val="0"/>
          <w:numId w:val="0"/>
        </w:numPr>
        <w:ind w:left="1134"/>
      </w:pPr>
    </w:p>
    <w:p w14:paraId="7CB0E3CA" w14:textId="77777777" w:rsidR="00D651B2" w:rsidRDefault="00D651B2" w:rsidP="00612B94">
      <w:pPr>
        <w:pStyle w:val="Nadpis2"/>
      </w:pPr>
      <w:r>
        <w:t>předmět smlouvy</w:t>
      </w:r>
    </w:p>
    <w:p w14:paraId="61A1068C" w14:textId="5EBADE98" w:rsidR="001C50BA" w:rsidRDefault="00F0237F" w:rsidP="00B416AF">
      <w:pPr>
        <w:pStyle w:val="textodstavce"/>
      </w:pPr>
      <w:bookmarkStart w:id="2" w:name="_Ref142997559"/>
      <w:bookmarkStart w:id="3" w:name="_Ref54607616"/>
      <w:r>
        <w:t xml:space="preserve">Expert se zavazuje poskytnout ve prospěch </w:t>
      </w:r>
      <w:r w:rsidR="00C60A3A">
        <w:t>MSIC</w:t>
      </w:r>
      <w:r w:rsidR="00021FA2">
        <w:t xml:space="preserve"> </w:t>
      </w:r>
      <w:r>
        <w:t>služb</w:t>
      </w:r>
      <w:r w:rsidR="00021FA2">
        <w:t>y</w:t>
      </w:r>
      <w:r>
        <w:t xml:space="preserve"> </w:t>
      </w:r>
      <w:r w:rsidR="001C50BA">
        <w:t>spočívající v realizac</w:t>
      </w:r>
      <w:r w:rsidR="00FD5A0F">
        <w:t>i</w:t>
      </w:r>
      <w:r w:rsidR="001C50BA">
        <w:t xml:space="preserve"> Vzdělávacích aktivit, jakož i </w:t>
      </w:r>
      <w:r>
        <w:t>v</w:t>
      </w:r>
      <w:r w:rsidR="001C50BA">
        <w:t xml:space="preserve"> dalších </w:t>
      </w:r>
      <w:r>
        <w:t>oblast</w:t>
      </w:r>
      <w:r w:rsidR="001C50BA">
        <w:t>ech</w:t>
      </w:r>
      <w:r>
        <w:t xml:space="preserve"> uveden</w:t>
      </w:r>
      <w:r w:rsidR="00C117AA">
        <w:t>ých</w:t>
      </w:r>
      <w:r>
        <w:t xml:space="preserve"> v této smlouvě</w:t>
      </w:r>
      <w:r w:rsidR="0056202D">
        <w:t xml:space="preserve"> (dále jen „</w:t>
      </w:r>
      <w:r w:rsidR="0056202D" w:rsidRPr="0056202D">
        <w:rPr>
          <w:b/>
        </w:rPr>
        <w:t>Služby</w:t>
      </w:r>
      <w:r w:rsidR="0056202D">
        <w:t>“)</w:t>
      </w:r>
      <w:r>
        <w:t xml:space="preserve">, a to </w:t>
      </w:r>
      <w:r w:rsidR="005707CC">
        <w:t xml:space="preserve">zejména </w:t>
      </w:r>
      <w:r>
        <w:t xml:space="preserve">formou </w:t>
      </w:r>
      <w:r w:rsidR="001C50BA">
        <w:t>přípravy, zajištění a samotné realizace Vzdělávacích aktivit u vybraných škol, resp. pracovníků mateřských, základních a středních škol v</w:t>
      </w:r>
      <w:r w:rsidR="00484D0B">
        <w:t> </w:t>
      </w:r>
      <w:r w:rsidR="001C50BA">
        <w:t>oblas</w:t>
      </w:r>
      <w:r w:rsidR="00484D0B">
        <w:t xml:space="preserve">ti podpory </w:t>
      </w:r>
      <w:r w:rsidR="00860D89">
        <w:t>kariérového poradenství</w:t>
      </w:r>
      <w:r w:rsidR="00230FF0">
        <w:t xml:space="preserve"> </w:t>
      </w:r>
      <w:r w:rsidR="00484D0B">
        <w:t>(d</w:t>
      </w:r>
      <w:r w:rsidR="00BA54AF">
        <w:t>ále jen „</w:t>
      </w:r>
      <w:r w:rsidR="00BA54AF" w:rsidRPr="00BA54AF">
        <w:rPr>
          <w:b/>
          <w:bCs/>
        </w:rPr>
        <w:t>Školy</w:t>
      </w:r>
      <w:r w:rsidR="00BA54AF">
        <w:t>“)</w:t>
      </w:r>
      <w:r w:rsidR="001C50BA">
        <w:t>.</w:t>
      </w:r>
      <w:bookmarkEnd w:id="2"/>
      <w:r w:rsidR="001C50BA">
        <w:t xml:space="preserve"> </w:t>
      </w:r>
      <w:r w:rsidR="003C1F5E">
        <w:t xml:space="preserve">Smluvní strany berou na vědomí, že konkrétní Školy, ve prospěch kterých bude Expert zajišťovat Služby, budou vybrány výlučně ze strany MSIC. </w:t>
      </w:r>
    </w:p>
    <w:p w14:paraId="0FD8FF1A" w14:textId="6258448D" w:rsidR="00BA54AF" w:rsidRDefault="00BA54AF" w:rsidP="00B416AF">
      <w:pPr>
        <w:pStyle w:val="textodstavce"/>
      </w:pPr>
      <w:bookmarkStart w:id="4" w:name="_Ref142997563"/>
      <w:r>
        <w:t xml:space="preserve">Smluvní strany se dohodly, že součástí Služeb bude zejména </w:t>
      </w:r>
      <w:r w:rsidR="00FF7767">
        <w:t>osobní účast</w:t>
      </w:r>
      <w:r>
        <w:t xml:space="preserve"> Experta</w:t>
      </w:r>
      <w:r w:rsidR="00FF7767">
        <w:t xml:space="preserve"> </w:t>
      </w:r>
      <w:r>
        <w:t xml:space="preserve">při poskytování Vzdělávacích aktivit ve Školách, </w:t>
      </w:r>
      <w:r w:rsidR="005707CC">
        <w:t>předávání znalostí a zkušeností</w:t>
      </w:r>
      <w:r>
        <w:t xml:space="preserve"> pracovníkům Škol, </w:t>
      </w:r>
      <w:r w:rsidR="002F24B7">
        <w:t xml:space="preserve">vzájemné konzultace mezi Expertem a MSIC týkající se Vzdělávacích aktivit, </w:t>
      </w:r>
      <w:r>
        <w:t xml:space="preserve">a dále pak jakékoliv další činnosti směřující k naplnění Cíle vzdělávacích aktivit, </w:t>
      </w:r>
      <w:r w:rsidRPr="00905F84">
        <w:rPr>
          <w:b/>
          <w:bCs/>
        </w:rPr>
        <w:t>zejména pak tyto činnosti</w:t>
      </w:r>
      <w:r>
        <w:t>:</w:t>
      </w:r>
      <w:bookmarkEnd w:id="4"/>
      <w:r>
        <w:t xml:space="preserve"> </w:t>
      </w:r>
    </w:p>
    <w:bookmarkEnd w:id="3"/>
    <w:p w14:paraId="15C79D1C" w14:textId="296431B2" w:rsidR="00905F84" w:rsidRPr="00432350" w:rsidRDefault="00905F84" w:rsidP="00B416AF">
      <w:pPr>
        <w:pStyle w:val="odrky"/>
      </w:pPr>
      <w:r>
        <w:t xml:space="preserve">Tvorba a evaluace vzdělávacího obsahu a </w:t>
      </w:r>
      <w:r w:rsidRPr="00432350">
        <w:t xml:space="preserve">harmonogramu </w:t>
      </w:r>
      <w:r>
        <w:t xml:space="preserve">vzdělávacích </w:t>
      </w:r>
      <w:r w:rsidRPr="00432350">
        <w:t xml:space="preserve">aktivit </w:t>
      </w:r>
      <w:r>
        <w:t>pro pracovníky škol v</w:t>
      </w:r>
      <w:r w:rsidR="00484D0B">
        <w:t> </w:t>
      </w:r>
      <w:r>
        <w:t>oblasti</w:t>
      </w:r>
      <w:r w:rsidR="00484D0B">
        <w:t xml:space="preserve"> podpory </w:t>
      </w:r>
      <w:r w:rsidR="00860D89">
        <w:t>kariérového poradenství</w:t>
      </w:r>
      <w:r w:rsidR="00AA46BB">
        <w:t xml:space="preserve"> od data podpisu smlouvy (nejpozději však od 25</w:t>
      </w:r>
      <w:r w:rsidRPr="00905F84">
        <w:t>.</w:t>
      </w:r>
      <w:r>
        <w:t>0</w:t>
      </w:r>
      <w:r w:rsidRPr="00905F84">
        <w:t xml:space="preserve">9.2023 </w:t>
      </w:r>
      <w:r w:rsidR="00AA46BB">
        <w:t xml:space="preserve">do </w:t>
      </w:r>
      <w:r w:rsidRPr="00905F84">
        <w:t>30.</w:t>
      </w:r>
      <w:r>
        <w:t>0</w:t>
      </w:r>
      <w:r w:rsidRPr="00905F84">
        <w:t>6.2026</w:t>
      </w:r>
      <w:r w:rsidR="00AA46BB">
        <w:t>)</w:t>
      </w:r>
      <w:r>
        <w:t xml:space="preserve">; </w:t>
      </w:r>
      <w:r w:rsidRPr="00432350">
        <w:t xml:space="preserve"> </w:t>
      </w:r>
    </w:p>
    <w:p w14:paraId="25E30A99" w14:textId="7AAADC70" w:rsidR="00905F84" w:rsidRDefault="00905F84" w:rsidP="00B416AF">
      <w:pPr>
        <w:pStyle w:val="odrky"/>
      </w:pPr>
      <w:r w:rsidRPr="00432350">
        <w:t xml:space="preserve">Příprava </w:t>
      </w:r>
      <w:r>
        <w:t xml:space="preserve">vzdělávacích </w:t>
      </w:r>
      <w:r w:rsidRPr="00432350">
        <w:t xml:space="preserve">podkladů </w:t>
      </w:r>
      <w:r>
        <w:t>pro účastníky Vzdělávacích aktivit;</w:t>
      </w:r>
    </w:p>
    <w:p w14:paraId="121A57BE" w14:textId="68AB9213" w:rsidR="00905F84" w:rsidRPr="00432350" w:rsidRDefault="00905F84" w:rsidP="00B416AF">
      <w:pPr>
        <w:pStyle w:val="odrky"/>
      </w:pPr>
      <w:r>
        <w:t xml:space="preserve">Realizace jednotlivých Vzdělávacích aktivit pro pracovníky škol v oblasti kariérového poradenství; </w:t>
      </w:r>
    </w:p>
    <w:p w14:paraId="17A4C46E" w14:textId="0D0A6666" w:rsidR="00905F84" w:rsidRDefault="00905F84" w:rsidP="00B416AF">
      <w:pPr>
        <w:pStyle w:val="odrky"/>
      </w:pPr>
      <w:r>
        <w:t xml:space="preserve">Odborné personální zajištění jednotlivých Vzdělávacích aktivit; </w:t>
      </w:r>
    </w:p>
    <w:p w14:paraId="2710707A" w14:textId="41447785" w:rsidR="00905F84" w:rsidRPr="00905F84" w:rsidRDefault="00905F84" w:rsidP="00B416AF">
      <w:pPr>
        <w:pStyle w:val="odrky"/>
      </w:pPr>
      <w:r>
        <w:t xml:space="preserve">Evaluace a vyhodnocování úspěšnosti a dosahování cílů Vzdělávacích aktivit; </w:t>
      </w:r>
    </w:p>
    <w:p w14:paraId="3CB7BADB" w14:textId="41E7C728" w:rsidR="00905F84" w:rsidRPr="00905F84" w:rsidRDefault="00905F84" w:rsidP="00B416AF">
      <w:pPr>
        <w:pStyle w:val="odrky"/>
      </w:pPr>
      <w:r>
        <w:t xml:space="preserve">Spolupráce s nositeli dalších Vzdělávacích aktivit, koordinace plánované činnosti s ohledem na další Vzdělávací aktivity; </w:t>
      </w:r>
    </w:p>
    <w:p w14:paraId="6F8848C9" w14:textId="0544023B" w:rsidR="00905F84" w:rsidRPr="00915DEE" w:rsidRDefault="00905F84" w:rsidP="00B416AF">
      <w:pPr>
        <w:pStyle w:val="odrky"/>
      </w:pPr>
      <w:r w:rsidRPr="00915DEE">
        <w:t>Spolupráce s</w:t>
      </w:r>
      <w:r w:rsidR="00B35533">
        <w:t xml:space="preserve">e společností MSIC </w:t>
      </w:r>
      <w:r w:rsidRPr="00915DEE">
        <w:t xml:space="preserve">na publicitě realizovaných </w:t>
      </w:r>
      <w:r w:rsidR="000918F1">
        <w:t xml:space="preserve">Vzdělávacích </w:t>
      </w:r>
      <w:r w:rsidRPr="00915DEE">
        <w:t>aktivit</w:t>
      </w:r>
      <w:r w:rsidR="000918F1">
        <w:t xml:space="preserve">; </w:t>
      </w:r>
      <w:r w:rsidRPr="00915DEE">
        <w:t xml:space="preserve"> </w:t>
      </w:r>
    </w:p>
    <w:p w14:paraId="5A5D3011" w14:textId="6E966C34" w:rsidR="00905F84" w:rsidRPr="00915DEE" w:rsidRDefault="00905F84" w:rsidP="00B416AF">
      <w:pPr>
        <w:pStyle w:val="odrky"/>
      </w:pPr>
      <w:r w:rsidRPr="00915DEE">
        <w:t xml:space="preserve">Příprava podkladů </w:t>
      </w:r>
      <w:r>
        <w:t xml:space="preserve">pro výkaznictví a dokladovou dokumentaci realizovaných </w:t>
      </w:r>
      <w:r w:rsidR="00B35533">
        <w:t xml:space="preserve">Vzdělávacích </w:t>
      </w:r>
      <w:r>
        <w:t>aktivit</w:t>
      </w:r>
      <w:r w:rsidR="00B35533">
        <w:t>;</w:t>
      </w:r>
    </w:p>
    <w:p w14:paraId="4409EF7E" w14:textId="6D5FED87" w:rsidR="00905F84" w:rsidRPr="00905F84" w:rsidRDefault="00905F84" w:rsidP="00B416AF">
      <w:pPr>
        <w:pStyle w:val="odrky"/>
      </w:pPr>
      <w:r w:rsidRPr="00915DEE">
        <w:t>Pravidelné schůzky s</w:t>
      </w:r>
      <w:r w:rsidR="00B35533">
        <w:t xml:space="preserve">e společností MSIC dle požadavků a potřeby MSIC; </w:t>
      </w:r>
    </w:p>
    <w:p w14:paraId="67E4F13C" w14:textId="77777777" w:rsidR="00B35533" w:rsidRDefault="00905F84" w:rsidP="00B416AF">
      <w:pPr>
        <w:pStyle w:val="odrky"/>
      </w:pPr>
      <w:r w:rsidRPr="00915DEE">
        <w:t xml:space="preserve">Zajištění </w:t>
      </w:r>
      <w:r w:rsidR="00B35533">
        <w:t>samotné V</w:t>
      </w:r>
      <w:r w:rsidRPr="00915DEE">
        <w:t xml:space="preserve">zdělávací aktivity v místě a </w:t>
      </w:r>
      <w:r w:rsidR="00B35533">
        <w:t xml:space="preserve">osobní </w:t>
      </w:r>
      <w:r w:rsidRPr="00915DEE">
        <w:t xml:space="preserve">účast na </w:t>
      </w:r>
      <w:r w:rsidR="00B35533">
        <w:t>V</w:t>
      </w:r>
      <w:r w:rsidRPr="00915DEE">
        <w:t>zdělávací aktivitě</w:t>
      </w:r>
      <w:r w:rsidR="00B35533">
        <w:t>;</w:t>
      </w:r>
    </w:p>
    <w:p w14:paraId="582FD835" w14:textId="77777777" w:rsidR="00B35533" w:rsidRDefault="00B35533" w:rsidP="00B416AF">
      <w:pPr>
        <w:pStyle w:val="odrky"/>
      </w:pPr>
      <w:r>
        <w:t xml:space="preserve">Další činnosti související s výše uvedenými </w:t>
      </w:r>
    </w:p>
    <w:p w14:paraId="314B7C32" w14:textId="1A1707A3" w:rsidR="002734D5" w:rsidRDefault="00435D96" w:rsidP="00B416AF">
      <w:pPr>
        <w:pStyle w:val="textodstavce"/>
      </w:pPr>
      <w:bookmarkStart w:id="5" w:name="_Ref137456786"/>
      <w:bookmarkStart w:id="6" w:name="_Ref142997569"/>
      <w:r>
        <w:t xml:space="preserve">Smluvní strany se dohodly, že Služby dle této smlouvy budou Expertem poskytovány </w:t>
      </w:r>
      <w:r w:rsidR="00C24D21">
        <w:t xml:space="preserve">způsobem a dle představ </w:t>
      </w:r>
      <w:r>
        <w:t>společnosti MSIC, a to ve lhůtě a způsobem požadovaným ze strany společnosti MSIC.</w:t>
      </w:r>
      <w:bookmarkEnd w:id="5"/>
      <w:r>
        <w:t xml:space="preserve"> </w:t>
      </w:r>
      <w:r w:rsidR="00C24D21">
        <w:t xml:space="preserve">Smluvní strany se dohodly, že vzájemná komunikace včetně zadávání jednotlivých </w:t>
      </w:r>
      <w:r w:rsidR="00C24D21">
        <w:lastRenderedPageBreak/>
        <w:t>pokynů ze strany MSIC bude činěna písemně, e-mailově, ústě, telefonicky či jinou vhodnou formou.</w:t>
      </w:r>
      <w:bookmarkEnd w:id="6"/>
      <w:r w:rsidR="00383914">
        <w:t xml:space="preserve"> Smluvní strany se dále dohodly, že Expert je povinen spolupracovat s vybranými Školami, zejména pak poskytovat jim potřebnou součinnost a jinak reagovat na jejich dotazy, přání a připomínky. </w:t>
      </w:r>
    </w:p>
    <w:p w14:paraId="569757BD" w14:textId="77777777" w:rsidR="00D651B2" w:rsidRDefault="00D651B2" w:rsidP="00B416AF">
      <w:pPr>
        <w:pStyle w:val="textodstavce"/>
        <w:numPr>
          <w:ilvl w:val="0"/>
          <w:numId w:val="0"/>
        </w:numPr>
        <w:ind w:left="567"/>
      </w:pPr>
    </w:p>
    <w:p w14:paraId="5E0275C5" w14:textId="44899221" w:rsidR="00974697" w:rsidRDefault="00974697" w:rsidP="00612B94">
      <w:pPr>
        <w:pStyle w:val="Nadpis2"/>
      </w:pPr>
      <w:r>
        <w:t xml:space="preserve">práva a povinnosti smluvních stran </w:t>
      </w:r>
    </w:p>
    <w:p w14:paraId="43BA6912" w14:textId="6470EADA" w:rsidR="0056202D" w:rsidRDefault="0056202D" w:rsidP="00B416AF">
      <w:pPr>
        <w:pStyle w:val="textodstavce"/>
      </w:pPr>
      <w:bookmarkStart w:id="7" w:name="_Ref54607617"/>
      <w:r>
        <w:t xml:space="preserve">Expert </w:t>
      </w:r>
      <w:r w:rsidR="00974697">
        <w:t xml:space="preserve">se zavazuje přistupovat k plnění </w:t>
      </w:r>
      <w:r>
        <w:t>Služeb</w:t>
      </w:r>
      <w:r w:rsidR="00974697">
        <w:t xml:space="preserve"> poctivě a pečlivě podle svých</w:t>
      </w:r>
      <w:r w:rsidR="003A1852">
        <w:t xml:space="preserve"> odborných</w:t>
      </w:r>
      <w:r w:rsidR="00974697">
        <w:t xml:space="preserve"> schopností a s odbornou péčí.</w:t>
      </w:r>
      <w:bookmarkEnd w:id="7"/>
      <w:r>
        <w:t xml:space="preserve"> </w:t>
      </w:r>
    </w:p>
    <w:p w14:paraId="466FCB50" w14:textId="39A2646C" w:rsidR="00974697" w:rsidRDefault="0056202D" w:rsidP="00B416AF">
      <w:pPr>
        <w:pStyle w:val="textodstavce"/>
      </w:pPr>
      <w:bookmarkStart w:id="8" w:name="_Ref54607619"/>
      <w:r>
        <w:t>Expert se zavazuje poskytnout Služby osobně</w:t>
      </w:r>
      <w:r w:rsidR="003A1852">
        <w:t>, a to výlučně prostřednictvím vybrané osoby</w:t>
      </w:r>
      <w:r w:rsidR="00C24D21">
        <w:t xml:space="preserve"> předem odsouhlasené ze strany společnosti MSIC</w:t>
      </w:r>
      <w:r>
        <w:t xml:space="preserve">. Expert není oprávněn při poskytnutí Služeb využít jiné osoby, pokud se </w:t>
      </w:r>
      <w:r w:rsidR="00DB29D6">
        <w:t xml:space="preserve">společnost </w:t>
      </w:r>
      <w:r>
        <w:t xml:space="preserve">MSIC a Expert nedohodnou </w:t>
      </w:r>
      <w:r w:rsidR="003A1852">
        <w:t xml:space="preserve">v konkrétním případě </w:t>
      </w:r>
      <w:r>
        <w:t>jinak.</w:t>
      </w:r>
      <w:bookmarkEnd w:id="8"/>
      <w:r w:rsidR="00C24D21">
        <w:t xml:space="preserve"> Společnost MSIC si vyhrazuje právo výběru osob fakticky poskytující Služby či jinak spolupracující s Expertem při poskytování Služeb dle této smlouvy. </w:t>
      </w:r>
      <w:r>
        <w:t xml:space="preserve">  </w:t>
      </w:r>
    </w:p>
    <w:p w14:paraId="49D78FE8" w14:textId="11133F5D" w:rsidR="00974697" w:rsidRDefault="0056202D" w:rsidP="00B416AF">
      <w:pPr>
        <w:pStyle w:val="textodstavce"/>
      </w:pPr>
      <w:r>
        <w:t>MSIC</w:t>
      </w:r>
      <w:r w:rsidR="00974697">
        <w:t xml:space="preserve"> se zavazuje zaplatit </w:t>
      </w:r>
      <w:r>
        <w:t>Expertovi za poskytnuté Služby</w:t>
      </w:r>
      <w:r w:rsidR="00974697">
        <w:t xml:space="preserve"> odměnu podle čl. </w:t>
      </w:r>
      <w:r>
        <w:t xml:space="preserve">4. </w:t>
      </w:r>
      <w:r w:rsidR="00974697">
        <w:t xml:space="preserve">této smlouvy, sdělovat </w:t>
      </w:r>
      <w:r w:rsidR="00C05BD1">
        <w:t>expertovi</w:t>
      </w:r>
      <w:r w:rsidR="00974697">
        <w:t xml:space="preserve"> včas všechny skutečnosti potřebné k řádnému poskytnutí </w:t>
      </w:r>
      <w:r>
        <w:t>Služeb</w:t>
      </w:r>
      <w:r w:rsidR="00974697">
        <w:t>.</w:t>
      </w:r>
    </w:p>
    <w:p w14:paraId="5E1CB2FE" w14:textId="1394F00E" w:rsidR="00974697" w:rsidRDefault="0056202D" w:rsidP="00B416AF">
      <w:pPr>
        <w:pStyle w:val="textodstavce"/>
      </w:pPr>
      <w:bookmarkStart w:id="9" w:name="_Ref142997577"/>
      <w:r>
        <w:t>Smluvní</w:t>
      </w:r>
      <w:r w:rsidR="00974697">
        <w:t xml:space="preserve"> strany se zavazují poskytovat si při plnění této smlouvy potřebnou součinnost.</w:t>
      </w:r>
      <w:r w:rsidR="00006F14">
        <w:t xml:space="preserve"> V této souvislosti se smluvní strany dohodly, že Expert je povinen řídit se při poskytování Služeb pokyny udělenými ze strany MSIC, jakož i ve lhůtě bez zbytečného odkladu reagovat MSIC na případné dotazy či jiné požadavky.</w:t>
      </w:r>
      <w:bookmarkEnd w:id="9"/>
      <w:r w:rsidR="00006F14">
        <w:t xml:space="preserve"> </w:t>
      </w:r>
    </w:p>
    <w:p w14:paraId="6CB7E09D" w14:textId="31C4AA8C" w:rsidR="00974697" w:rsidRDefault="00006F14" w:rsidP="00B416AF">
      <w:pPr>
        <w:pStyle w:val="textodstavce"/>
      </w:pPr>
      <w:r>
        <w:t>Služby dle této smlouvy budou poskytnuty v místě odpovídající povaze konkrétních činností v rámci Služeb, zejména pak budou Vzdělávací aktivity zajišťovány v sídle či jiných prostorách jednotlivých Škol</w:t>
      </w:r>
      <w:r w:rsidR="00BA334C">
        <w:t>, jakož i v sídle MSIC</w:t>
      </w:r>
      <w:r w:rsidR="0006420D">
        <w:t xml:space="preserve">, kde budou realizovány vzájemné konzultace mezi MSIC a Expertem. </w:t>
      </w:r>
      <w:r>
        <w:t xml:space="preserve">  </w:t>
      </w:r>
    </w:p>
    <w:p w14:paraId="5928D43B" w14:textId="301CE3F1" w:rsidR="003A084B" w:rsidRDefault="003A084B" w:rsidP="00B416AF">
      <w:pPr>
        <w:pStyle w:val="textodstavce"/>
      </w:pPr>
      <w:r>
        <w:t xml:space="preserve">Dojde-li k porušení této smlouvy ze strany Experta, zejména poruší-li povinnost stanovenou v čl.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_Ref142997559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44307">
        <w:t>2.1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_Ref142997563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44307">
        <w:t>2.2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_Ref142997569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44307">
        <w:t>2.3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_Ref54607617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44307">
        <w:t>3.1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 nebo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_Ref142997577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44307">
        <w:t>3.4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 </w:t>
      </w:r>
      <w:r>
        <w:t xml:space="preserve">této smlouvy, </w:t>
      </w:r>
      <w:r w:rsidR="00632BE2">
        <w:t xml:space="preserve">je společnost MSIC oprávněna od této smlouvy jednostranně odstoupit. V uvedených případech </w:t>
      </w:r>
      <w:r>
        <w:t>je Expert</w:t>
      </w:r>
      <w:r w:rsidR="00632BE2">
        <w:t xml:space="preserve"> rovněž</w:t>
      </w:r>
      <w:r>
        <w:t xml:space="preserve"> povinen uhradit </w:t>
      </w:r>
      <w:r w:rsidR="00632BE2">
        <w:t xml:space="preserve">společnosti </w:t>
      </w:r>
      <w:r>
        <w:t xml:space="preserve">MSIC smluvní pokutu ve výši </w:t>
      </w:r>
      <w:r w:rsidR="0094425E">
        <w:t>5</w:t>
      </w:r>
      <w:r w:rsidR="00671E2A">
        <w:t>0</w:t>
      </w:r>
      <w:r>
        <w:t xml:space="preserve">.000,- Kč. Uhrazení smluvní pokuty není dotčeno právo na náhradu škody, jež uvedeným porušením MSIC vznikne. </w:t>
      </w:r>
    </w:p>
    <w:p w14:paraId="55176ECC" w14:textId="77777777" w:rsidR="0056202D" w:rsidRDefault="0056202D" w:rsidP="00612B94">
      <w:pPr>
        <w:pStyle w:val="Nadpis2"/>
        <w:numPr>
          <w:ilvl w:val="0"/>
          <w:numId w:val="0"/>
        </w:numPr>
        <w:ind w:left="567"/>
      </w:pPr>
    </w:p>
    <w:p w14:paraId="070DE387" w14:textId="2862EE2F" w:rsidR="00D651B2" w:rsidRDefault="0056202D" w:rsidP="00612B94">
      <w:pPr>
        <w:pStyle w:val="Nadpis2"/>
      </w:pPr>
      <w:r>
        <w:t xml:space="preserve">cena za služby a platební podmínky </w:t>
      </w:r>
    </w:p>
    <w:p w14:paraId="6DD71C4A" w14:textId="5DAB0DDF" w:rsidR="00E05049" w:rsidRDefault="0056202D" w:rsidP="00B416AF">
      <w:pPr>
        <w:pStyle w:val="textodstavce"/>
      </w:pPr>
      <w:r>
        <w:t xml:space="preserve">Smluvní strany se </w:t>
      </w:r>
      <w:r w:rsidRPr="00FF7581">
        <w:t xml:space="preserve">dohodly, že za Služby poskytnuté Expertem zaplatí MSIC </w:t>
      </w:r>
      <w:r w:rsidR="00FF7581">
        <w:t xml:space="preserve">sjednanou </w:t>
      </w:r>
      <w:r w:rsidR="00FF7581" w:rsidRPr="00FC0840">
        <w:rPr>
          <w:b/>
          <w:bCs/>
        </w:rPr>
        <w:t xml:space="preserve">částku </w:t>
      </w:r>
      <w:r w:rsidRPr="00FC0840">
        <w:rPr>
          <w:b/>
          <w:bCs/>
        </w:rPr>
        <w:t xml:space="preserve">ve výši </w:t>
      </w:r>
      <w:r w:rsidR="00C564BC">
        <w:rPr>
          <w:b/>
          <w:bCs/>
        </w:rPr>
        <w:t>450.000</w:t>
      </w:r>
      <w:r w:rsidR="001A58D7">
        <w:rPr>
          <w:b/>
          <w:bCs/>
        </w:rPr>
        <w:t>,-</w:t>
      </w:r>
      <w:r w:rsidRPr="00FC0840">
        <w:rPr>
          <w:b/>
          <w:bCs/>
        </w:rPr>
        <w:t>Kč</w:t>
      </w:r>
      <w:r w:rsidR="00FC0840">
        <w:t xml:space="preserve"> </w:t>
      </w:r>
      <w:r w:rsidR="00B416AF">
        <w:t xml:space="preserve">včetně DPH </w:t>
      </w:r>
      <w:r w:rsidR="00FC0840">
        <w:t>(dále jen „</w:t>
      </w:r>
      <w:r w:rsidR="00FC0840" w:rsidRPr="00FC0840">
        <w:rPr>
          <w:b/>
          <w:bCs/>
        </w:rPr>
        <w:t>Odměna</w:t>
      </w:r>
      <w:r w:rsidR="00FC0840">
        <w:t>“)</w:t>
      </w:r>
      <w:r w:rsidR="00B416AF">
        <w:t>, dle nabídkové ceny včetně DPH</w:t>
      </w:r>
      <w:r w:rsidR="00B44ACF">
        <w:t xml:space="preserve"> v rámci </w:t>
      </w:r>
      <w:r w:rsidR="00CB6BAE" w:rsidRPr="00CB6BAE">
        <w:t>Zakázk</w:t>
      </w:r>
      <w:r w:rsidR="00CB6BAE">
        <w:t>y</w:t>
      </w:r>
      <w:r w:rsidR="00CB6BAE" w:rsidRPr="00CB6BAE">
        <w:t xml:space="preserve"> malého rozsahu - Vzdělávání pracovníků MŠ, ZŠ a SŠ v rámci rozvoje inovativního prostředí ve školách v oblasti </w:t>
      </w:r>
      <w:r w:rsidR="00860D89">
        <w:t>kariérového poradenství</w:t>
      </w:r>
      <w:r w:rsidR="00CB6BAE" w:rsidRPr="00CB6BAE">
        <w:t>“</w:t>
      </w:r>
      <w:r w:rsidR="009E6795">
        <w:t>.</w:t>
      </w:r>
      <w:r w:rsidR="00C32D3E">
        <w:t xml:space="preserve"> </w:t>
      </w:r>
    </w:p>
    <w:p w14:paraId="6C0B3D19" w14:textId="34FCE57D" w:rsidR="0056202D" w:rsidRDefault="00C32D3E" w:rsidP="00E05049">
      <w:pPr>
        <w:pStyle w:val="textodstavce"/>
      </w:pPr>
      <w:r>
        <w:t>V případě víceprací objednaných MSIC</w:t>
      </w:r>
      <w:r w:rsidR="00A115F8">
        <w:t xml:space="preserve">, zaplatí </w:t>
      </w:r>
      <w:r w:rsidR="006A306D">
        <w:t>O</w:t>
      </w:r>
      <w:r w:rsidR="00A115F8">
        <w:t xml:space="preserve">bjednatel Expertovi </w:t>
      </w:r>
      <w:r w:rsidR="00A115F8" w:rsidRPr="00350D11">
        <w:rPr>
          <w:b/>
          <w:bCs/>
        </w:rPr>
        <w:t xml:space="preserve">částku ve výši </w:t>
      </w:r>
      <w:r w:rsidR="001A58D7">
        <w:rPr>
          <w:b/>
          <w:bCs/>
        </w:rPr>
        <w:t>1.500,-</w:t>
      </w:r>
      <w:r w:rsidR="00350D11" w:rsidRPr="00350D11">
        <w:rPr>
          <w:b/>
          <w:bCs/>
        </w:rPr>
        <w:t xml:space="preserve"> Kč</w:t>
      </w:r>
      <w:r w:rsidR="00350D11">
        <w:t xml:space="preserve"> včetně DPH</w:t>
      </w:r>
      <w:r w:rsidR="00E05049">
        <w:t xml:space="preserve"> nabídkové ceny včetně DPH v rámci </w:t>
      </w:r>
      <w:r w:rsidR="00E05049" w:rsidRPr="00CB6BAE">
        <w:t>Zakázk</w:t>
      </w:r>
      <w:r w:rsidR="00E05049">
        <w:t>y</w:t>
      </w:r>
      <w:r w:rsidR="00E05049" w:rsidRPr="00CB6BAE">
        <w:t xml:space="preserve"> malého rozsahu - Vzdělávání pracovníků MŠ, ZŠ a SŠ v rámci rozvoje inovativního prostředí ve školách v oblasti </w:t>
      </w:r>
      <w:r w:rsidR="00860D89">
        <w:t>kariérového poradenství</w:t>
      </w:r>
      <w:r w:rsidR="00E05049" w:rsidRPr="00CB6BAE">
        <w:t>“</w:t>
      </w:r>
      <w:r w:rsidR="00E05049">
        <w:t xml:space="preserve">. </w:t>
      </w:r>
      <w:r w:rsidR="009E6795">
        <w:t xml:space="preserve"> </w:t>
      </w:r>
    </w:p>
    <w:p w14:paraId="13640C9B" w14:textId="1E061FBE" w:rsidR="003F030D" w:rsidRDefault="003F030D" w:rsidP="00B416AF">
      <w:pPr>
        <w:pStyle w:val="textodstavce"/>
      </w:pPr>
      <w:bookmarkStart w:id="10" w:name="_Ref142999068"/>
      <w:r>
        <w:t>Smluvní strany se dále dohodly, že maximální výše odměny dle této smlouvy nesmí být vyšší než 4</w:t>
      </w:r>
      <w:r w:rsidR="00413A19">
        <w:t>5</w:t>
      </w:r>
      <w:r>
        <w:t xml:space="preserve">0.000,- Kč </w:t>
      </w:r>
      <w:r w:rsidR="00413A19">
        <w:t>včetně</w:t>
      </w:r>
      <w:r>
        <w:t xml:space="preserve"> DPH</w:t>
      </w:r>
      <w:r w:rsidR="005329EB">
        <w:t xml:space="preserve"> (dále jen „</w:t>
      </w:r>
      <w:r w:rsidR="005329EB" w:rsidRPr="005329EB">
        <w:rPr>
          <w:b/>
          <w:bCs/>
        </w:rPr>
        <w:t>Maximální výše</w:t>
      </w:r>
      <w:r w:rsidR="005329EB">
        <w:t>“)</w:t>
      </w:r>
      <w:r>
        <w:t xml:space="preserve">. V případě překročení této výše je Expert povinen předem informovat MSIC o možnosti uvedeného překročení této částky a neposkytovat další Služby, nesdělí-li společnost MSIC jiný pokyn Expertovi. Poruší-li Expert uvedenou informační povinnost, pak nemá právo na úhradu jakéhokoliv finančního plnění přesahující </w:t>
      </w:r>
      <w:r w:rsidR="0020535F">
        <w:t>M</w:t>
      </w:r>
      <w:r>
        <w:t>aximální výši odměny.</w:t>
      </w:r>
      <w:bookmarkEnd w:id="10"/>
      <w:r>
        <w:t xml:space="preserve"> </w:t>
      </w:r>
    </w:p>
    <w:p w14:paraId="17D86B8E" w14:textId="1CE835C8" w:rsidR="00FF7581" w:rsidRDefault="00FF7581" w:rsidP="00B416AF">
      <w:pPr>
        <w:pStyle w:val="textodstavce"/>
      </w:pPr>
      <w:r w:rsidRPr="008F4C1D">
        <w:t xml:space="preserve">O skutečně provedené práci je </w:t>
      </w:r>
      <w:r>
        <w:t>Expert</w:t>
      </w:r>
      <w:r w:rsidRPr="008F4C1D">
        <w:t xml:space="preserve"> povinen vést evidenci představující výkaz </w:t>
      </w:r>
      <w:r>
        <w:t>Služeb</w:t>
      </w:r>
      <w:r w:rsidRPr="008F4C1D">
        <w:t>, a to vždy za daný kalendářní měsíc (dále jen „</w:t>
      </w:r>
      <w:r w:rsidRPr="00FA6507">
        <w:rPr>
          <w:b/>
          <w:bCs/>
        </w:rPr>
        <w:t>Výkaz</w:t>
      </w:r>
      <w:r w:rsidRPr="008F4C1D">
        <w:t>“). Skutečnosti v něm uvedené musí být pravdivé a odpovídat zadan</w:t>
      </w:r>
      <w:r w:rsidR="00632BE2">
        <w:t>ým</w:t>
      </w:r>
      <w:r w:rsidRPr="008F4C1D">
        <w:t xml:space="preserve"> a </w:t>
      </w:r>
      <w:r>
        <w:t>Expertem</w:t>
      </w:r>
      <w:r w:rsidRPr="008F4C1D">
        <w:t xml:space="preserve"> vykonan</w:t>
      </w:r>
      <w:r>
        <w:t>ý</w:t>
      </w:r>
      <w:r w:rsidR="00632BE2">
        <w:t>m</w:t>
      </w:r>
      <w:r>
        <w:t xml:space="preserve"> Služb</w:t>
      </w:r>
      <w:r w:rsidR="00632BE2">
        <w:t>ám</w:t>
      </w:r>
      <w:r w:rsidRPr="008F4C1D">
        <w:t xml:space="preserve">. Tento Výkaz práce bude </w:t>
      </w:r>
      <w:r>
        <w:t>společnosti MSIC</w:t>
      </w:r>
      <w:r w:rsidRPr="008F4C1D">
        <w:t xml:space="preserve"> odevzdán či jinak zpřístupněn nejpozději do </w:t>
      </w:r>
      <w:r w:rsidR="00632BE2">
        <w:t>pátého (5)</w:t>
      </w:r>
      <w:r w:rsidRPr="008F4C1D">
        <w:t xml:space="preserve"> dne v měsíci následujícím po měsíci, za který je rozsah práce evidován.  </w:t>
      </w:r>
    </w:p>
    <w:p w14:paraId="33B5A975" w14:textId="6EFFF2A0" w:rsidR="00A953D1" w:rsidRDefault="00A953D1" w:rsidP="00B416AF">
      <w:pPr>
        <w:pStyle w:val="textodstavce"/>
      </w:pPr>
      <w:r w:rsidRPr="008F4C1D">
        <w:lastRenderedPageBreak/>
        <w:t xml:space="preserve">Nebude-li provedená </w:t>
      </w:r>
      <w:r>
        <w:t>Služb</w:t>
      </w:r>
      <w:r w:rsidR="00AA1711">
        <w:t>a</w:t>
      </w:r>
      <w:r w:rsidRPr="008F4C1D">
        <w:t xml:space="preserve"> odpovídat zadání</w:t>
      </w:r>
      <w:r w:rsidR="009C328B">
        <w:t xml:space="preserve"> či nebud</w:t>
      </w:r>
      <w:r w:rsidR="00183428">
        <w:t>e</w:t>
      </w:r>
      <w:r w:rsidR="009C328B">
        <w:t>-li poskytnut</w:t>
      </w:r>
      <w:r w:rsidR="00183428">
        <w:t>a</w:t>
      </w:r>
      <w:r w:rsidR="009C328B">
        <w:t xml:space="preserve"> v odpovídající kvalitě</w:t>
      </w:r>
      <w:r w:rsidRPr="008F4C1D">
        <w:t xml:space="preserve">, může </w:t>
      </w:r>
      <w:r>
        <w:t>společnost MSIC</w:t>
      </w:r>
      <w:r w:rsidRPr="008F4C1D">
        <w:t xml:space="preserve"> </w:t>
      </w:r>
      <w:r w:rsidR="00F91CFC">
        <w:t>O</w:t>
      </w:r>
      <w:r w:rsidRPr="008F4C1D">
        <w:t xml:space="preserve">dměnu přiměřeně snížit. </w:t>
      </w:r>
      <w:r>
        <w:t>Společnost MSIC</w:t>
      </w:r>
      <w:r w:rsidRPr="008F4C1D">
        <w:t xml:space="preserve"> je oprávněn</w:t>
      </w:r>
      <w:r>
        <w:t>a</w:t>
      </w:r>
      <w:r w:rsidRPr="008F4C1D">
        <w:t xml:space="preserve"> rovněž snížit </w:t>
      </w:r>
      <w:r w:rsidR="00183428">
        <w:t>O</w:t>
      </w:r>
      <w:r w:rsidR="00F05889">
        <w:t>dměnu</w:t>
      </w:r>
      <w:r w:rsidRPr="008F4C1D">
        <w:t>, nebude-li tento</w:t>
      </w:r>
      <w:r w:rsidR="00AA1711">
        <w:t xml:space="preserve"> rozsah</w:t>
      </w:r>
      <w:r w:rsidRPr="008F4C1D">
        <w:t xml:space="preserve"> odpovídat obvyklé časové náročnosti přiděleného úkolu</w:t>
      </w:r>
      <w:r>
        <w:t xml:space="preserve"> či bude-li z jiných skutečností zřejmé, že tento rozsah </w:t>
      </w:r>
      <w:r w:rsidR="00C60FBE">
        <w:t>neodpovídá</w:t>
      </w:r>
      <w:r>
        <w:t xml:space="preserve"> skutečnému času vynaloženému ze strany Experta. </w:t>
      </w:r>
    </w:p>
    <w:p w14:paraId="2D661408" w14:textId="36EE300C" w:rsidR="0056202D" w:rsidRDefault="00F91CFC" w:rsidP="00B416AF">
      <w:pPr>
        <w:pStyle w:val="textodstavce"/>
      </w:pPr>
      <w:r>
        <w:t>Odměna</w:t>
      </w:r>
      <w:r w:rsidR="005B7447">
        <w:t xml:space="preserve"> za Služby dle tohoto článku je úplná, pevná a konečná a</w:t>
      </w:r>
      <w:r w:rsidR="0056202D">
        <w:t xml:space="preserve"> zahrnuje vešker</w:t>
      </w:r>
      <w:r w:rsidR="00F72AB4">
        <w:t>é</w:t>
      </w:r>
      <w:r w:rsidR="005B7447">
        <w:t xml:space="preserve"> </w:t>
      </w:r>
      <w:r w:rsidR="0056202D">
        <w:t>vedlejší</w:t>
      </w:r>
      <w:r w:rsidR="005B7447">
        <w:t xml:space="preserve"> a hotové</w:t>
      </w:r>
      <w:r w:rsidR="0056202D">
        <w:t xml:space="preserve"> výdaje</w:t>
      </w:r>
      <w:r w:rsidR="005B7447">
        <w:t xml:space="preserve"> Experta</w:t>
      </w:r>
      <w:r w:rsidR="0056202D">
        <w:t xml:space="preserve"> a</w:t>
      </w:r>
      <w:r w:rsidR="005B7447">
        <w:t xml:space="preserve"> rovněž</w:t>
      </w:r>
      <w:r w:rsidR="0056202D">
        <w:t xml:space="preserve"> případné další náklady</w:t>
      </w:r>
      <w:r w:rsidR="005B7447">
        <w:t xml:space="preserve"> související s poskytováním Služeb</w:t>
      </w:r>
      <w:r w:rsidR="0056202D">
        <w:t>.</w:t>
      </w:r>
      <w:r w:rsidR="009C328B">
        <w:t xml:space="preserve"> Expertovi tedy dále nenáleží žádná náhrada cestovních či jiných výdajů souvisejících s poskytováním Služeb</w:t>
      </w:r>
      <w:r w:rsidR="00FC3C16">
        <w:t>, neboť tato je již zahrnuta v Odměně</w:t>
      </w:r>
      <w:r w:rsidR="009C328B">
        <w:t xml:space="preserve">. </w:t>
      </w:r>
    </w:p>
    <w:p w14:paraId="362EEC95" w14:textId="53E9B923" w:rsidR="0056202D" w:rsidRDefault="00FC0840" w:rsidP="00B416AF">
      <w:pPr>
        <w:pStyle w:val="textodstavce"/>
      </w:pPr>
      <w:r>
        <w:t>Smluvní strany se dohodly, že Odměna bude Expertovi hrazena</w:t>
      </w:r>
      <w:r w:rsidR="0056202D">
        <w:t xml:space="preserve"> </w:t>
      </w:r>
      <w:r w:rsidR="003E1827">
        <w:t xml:space="preserve">měsíčně </w:t>
      </w:r>
      <w:r w:rsidR="000F2A05">
        <w:t>ve výši 1/34</w:t>
      </w:r>
      <w:r w:rsidR="001909B9">
        <w:t xml:space="preserve"> </w:t>
      </w:r>
      <w:r w:rsidR="009F6EFD">
        <w:t xml:space="preserve">částky dle </w:t>
      </w:r>
      <w:r w:rsidR="00281FD1">
        <w:t xml:space="preserve">čl. 4 odst. 4.1 </w:t>
      </w:r>
      <w:r w:rsidR="003E1827">
        <w:t xml:space="preserve">v daném kalendářním měsíci, a to </w:t>
      </w:r>
      <w:r w:rsidR="0056202D">
        <w:t xml:space="preserve">na bankovní účet </w:t>
      </w:r>
      <w:r w:rsidR="005B7447">
        <w:t>Experta</w:t>
      </w:r>
      <w:r w:rsidR="003E1827">
        <w:t xml:space="preserve"> uvedený v záhlaví této smlouvy či jinak sdělený Expertem, zejména na příslušné faktuře</w:t>
      </w:r>
      <w:r w:rsidR="00FF7581">
        <w:t xml:space="preserve">, a to </w:t>
      </w:r>
      <w:r>
        <w:t xml:space="preserve">nejpozději do 30 kalendářních dnů od dne </w:t>
      </w:r>
      <w:r w:rsidR="003E1827">
        <w:t xml:space="preserve">doručení příslušné faktury – daňového dokladu společnosti MSIC. </w:t>
      </w:r>
    </w:p>
    <w:p w14:paraId="49250995" w14:textId="4D151929" w:rsidR="008B4588" w:rsidRDefault="004A0EE0" w:rsidP="00B416AF">
      <w:pPr>
        <w:pStyle w:val="textodstavce"/>
      </w:pPr>
      <w:r>
        <w:t xml:space="preserve">Za řádně dokončené poskytnutí Služeb vystaví Expert společnosti MSIC fakturu - daňový doklad, která bude splňovat veškeré náležitosti daňového dokladu dle Zákona o DPH v platném znění a tuto fakturu doručí </w:t>
      </w:r>
      <w:r w:rsidR="00A25917">
        <w:t>společnosti MSIC</w:t>
      </w:r>
      <w:r>
        <w:t>.</w:t>
      </w:r>
      <w:r w:rsidR="003F030D">
        <w:t xml:space="preserve"> Smluvní strany dohodly, že Expert vystaví fakturu – daňový doklad k úhradě Odměny nejpozději ve lhůtě do 1 měsíce ode dne uplynutí měsíce, za který má být Odměna hrazena.</w:t>
      </w:r>
    </w:p>
    <w:p w14:paraId="7ED63FC2" w14:textId="015586E7" w:rsidR="008B4588" w:rsidRDefault="008B4588" w:rsidP="00B416AF">
      <w:pPr>
        <w:pStyle w:val="textodstavce"/>
      </w:pPr>
      <w:r w:rsidRPr="008B4588">
        <w:t>Faktura vystavená na základě této smlouvy musí splňovat náležitosti daňového dokladu a obsahovat tyto údaje:</w:t>
      </w:r>
    </w:p>
    <w:p w14:paraId="7C58F41A" w14:textId="0C09E3DB" w:rsidR="008B4588" w:rsidRPr="008B4588" w:rsidRDefault="008B4588" w:rsidP="00B416AF">
      <w:pPr>
        <w:pStyle w:val="odrky"/>
      </w:pPr>
      <w:r w:rsidRPr="008B4588">
        <w:t xml:space="preserve">označení </w:t>
      </w:r>
      <w:r>
        <w:t>MSIC</w:t>
      </w:r>
      <w:r w:rsidRPr="008B4588">
        <w:t xml:space="preserve"> a </w:t>
      </w:r>
      <w:r>
        <w:t>Experta</w:t>
      </w:r>
      <w:r w:rsidRPr="008B4588">
        <w:t>, jejich sídlo, IČ;</w:t>
      </w:r>
    </w:p>
    <w:p w14:paraId="7B9988BF" w14:textId="77777777" w:rsidR="008B4588" w:rsidRPr="008B4588" w:rsidRDefault="008B4588" w:rsidP="00B416AF">
      <w:pPr>
        <w:pStyle w:val="odrky"/>
      </w:pPr>
      <w:r w:rsidRPr="008B4588">
        <w:t>číslo smlouvy nebo objednávky;</w:t>
      </w:r>
    </w:p>
    <w:p w14:paraId="4C1FF89A" w14:textId="77777777" w:rsidR="008B4588" w:rsidRPr="008B4588" w:rsidRDefault="008B4588" w:rsidP="00B416AF">
      <w:pPr>
        <w:pStyle w:val="odrky"/>
      </w:pPr>
      <w:r w:rsidRPr="008B4588">
        <w:t>číslo faktury;</w:t>
      </w:r>
    </w:p>
    <w:p w14:paraId="01911779" w14:textId="77777777" w:rsidR="008B4588" w:rsidRPr="008B4588" w:rsidRDefault="008B4588" w:rsidP="00B416AF">
      <w:pPr>
        <w:pStyle w:val="odrky"/>
      </w:pPr>
      <w:r w:rsidRPr="008B4588">
        <w:t>den odeslání a den splatnosti faktury;</w:t>
      </w:r>
    </w:p>
    <w:p w14:paraId="363E232C" w14:textId="77777777" w:rsidR="008B4588" w:rsidRPr="008B4588" w:rsidRDefault="008B4588" w:rsidP="00B416AF">
      <w:pPr>
        <w:pStyle w:val="odrky"/>
      </w:pPr>
      <w:r w:rsidRPr="008B4588">
        <w:t>datum zdanitelného plnění;</w:t>
      </w:r>
    </w:p>
    <w:p w14:paraId="08D81AE4" w14:textId="77777777" w:rsidR="008B4588" w:rsidRPr="008B4588" w:rsidRDefault="008B4588" w:rsidP="00B416AF">
      <w:pPr>
        <w:pStyle w:val="odrky"/>
      </w:pPr>
      <w:r w:rsidRPr="008B4588">
        <w:t>označení peněžního ústavu a číslo účtu, na který se má platit;</w:t>
      </w:r>
    </w:p>
    <w:p w14:paraId="658C5BD7" w14:textId="77777777" w:rsidR="008B4588" w:rsidRPr="008B4588" w:rsidRDefault="008B4588" w:rsidP="00B416AF">
      <w:pPr>
        <w:pStyle w:val="odrky"/>
      </w:pPr>
      <w:r w:rsidRPr="008B4588">
        <w:t>fakturovanou částku s vyčíslením případného DPH;</w:t>
      </w:r>
    </w:p>
    <w:p w14:paraId="08D22EE8" w14:textId="77777777" w:rsidR="00D17875" w:rsidRDefault="008B4588" w:rsidP="00B416AF">
      <w:pPr>
        <w:pStyle w:val="odrky"/>
      </w:pPr>
      <w:r w:rsidRPr="008B4588">
        <w:t xml:space="preserve">stručný popis </w:t>
      </w:r>
      <w:r>
        <w:t>poskytnutých Služeb či jiná identifikace poskytnutého plnění</w:t>
      </w:r>
      <w:r w:rsidR="003F030D">
        <w:t>, jakož i další náležitosti vyžadované v rámci Projektu pro řádné proplacení Odměny z Dotace</w:t>
      </w:r>
      <w:r>
        <w:t>;</w:t>
      </w:r>
    </w:p>
    <w:p w14:paraId="54AC3E17" w14:textId="3F64DB25" w:rsidR="008B4588" w:rsidRPr="008B4588" w:rsidRDefault="00CA22C3" w:rsidP="00B416AF">
      <w:pPr>
        <w:pStyle w:val="odrky"/>
      </w:pPr>
      <w:r w:rsidRPr="00CA22C3">
        <w:t xml:space="preserve">název a registrační číslo projektu – „Smart </w:t>
      </w:r>
      <w:r>
        <w:t>Akcelerátor MSK</w:t>
      </w:r>
      <w:r w:rsidRPr="00CA22C3">
        <w:t>“, reg. č.</w:t>
      </w:r>
      <w:r w:rsidR="008B4588">
        <w:t xml:space="preserve"> </w:t>
      </w:r>
      <w:r w:rsidR="008B4588" w:rsidRPr="008B4588">
        <w:t xml:space="preserve"> </w:t>
      </w:r>
      <w:r w:rsidR="00A71535" w:rsidRPr="00A71535">
        <w:t>CZ.02.01.02/00/22_009/0008169</w:t>
      </w:r>
      <w:r w:rsidR="00A71535">
        <w:t>;</w:t>
      </w:r>
    </w:p>
    <w:p w14:paraId="6ED6E347" w14:textId="31FDD765" w:rsidR="008B4588" w:rsidRPr="008B4588" w:rsidRDefault="008B4588" w:rsidP="00B416AF">
      <w:pPr>
        <w:pStyle w:val="odrky"/>
      </w:pPr>
      <w:r w:rsidRPr="008B4588">
        <w:t xml:space="preserve">razítko a podpis </w:t>
      </w:r>
      <w:r w:rsidR="008D26D9">
        <w:t>Experta</w:t>
      </w:r>
      <w:r w:rsidRPr="008B4588">
        <w:t xml:space="preserve">. </w:t>
      </w:r>
    </w:p>
    <w:p w14:paraId="24094BD3" w14:textId="6CE80A83" w:rsidR="004B24FA" w:rsidRDefault="00612B94" w:rsidP="00B416AF">
      <w:pPr>
        <w:pStyle w:val="textodstavce"/>
      </w:pPr>
      <w:r w:rsidRPr="004B24FA">
        <w:t xml:space="preserve">Nebude-li faktura obsahovat stanovené náležitosti, nebo v ní nebudou správně uvedené údaje, je </w:t>
      </w:r>
      <w:r w:rsidR="00C86A99">
        <w:t>společnost MSIC</w:t>
      </w:r>
      <w:r w:rsidRPr="004B24FA">
        <w:t xml:space="preserve"> oprávněn</w:t>
      </w:r>
      <w:r w:rsidR="00C86A99">
        <w:t>a</w:t>
      </w:r>
      <w:r w:rsidRPr="004B24FA">
        <w:t xml:space="preserve"> vrátit ji ve lhůtě </w:t>
      </w:r>
      <w:r w:rsidR="003F030D">
        <w:t>patnácti</w:t>
      </w:r>
      <w:r w:rsidRPr="004B24FA">
        <w:t xml:space="preserve"> (1</w:t>
      </w:r>
      <w:r w:rsidR="003F030D">
        <w:t>5</w:t>
      </w:r>
      <w:r w:rsidRPr="004B24FA">
        <w:t xml:space="preserve">) dnů od jejího obdržení </w:t>
      </w:r>
      <w:r w:rsidR="00C86A99">
        <w:t>Expertovi</w:t>
      </w:r>
      <w:r w:rsidRPr="004B24FA">
        <w:t xml:space="preserve"> s uvedením chybějících náležitostí nebo nesprávných údajů. V takovém případě se přeruší doba splatnosti a nová lhůta splatnosti počne běžet doručením opravené faktury </w:t>
      </w:r>
      <w:r w:rsidR="00C86A99">
        <w:t>Expertovi</w:t>
      </w:r>
      <w:r w:rsidRPr="004B24FA">
        <w:t>.</w:t>
      </w:r>
    </w:p>
    <w:p w14:paraId="1CA01F3C" w14:textId="3FBB54B3" w:rsidR="00612B94" w:rsidRPr="004B24FA" w:rsidRDefault="004B24FA" w:rsidP="00B416AF">
      <w:pPr>
        <w:pStyle w:val="textodstavce"/>
      </w:pPr>
      <w:r w:rsidRPr="004B24FA">
        <w:t xml:space="preserve">Smluvní strany se dále dohodly, že </w:t>
      </w:r>
      <w:r w:rsidR="007A661A">
        <w:t xml:space="preserve">společnost </w:t>
      </w:r>
      <w:r w:rsidR="00A015CE">
        <w:t>MSIC</w:t>
      </w:r>
      <w:r w:rsidRPr="004B24FA">
        <w:t xml:space="preserve"> je oprávněn</w:t>
      </w:r>
      <w:r w:rsidR="007A661A">
        <w:t>a</w:t>
      </w:r>
      <w:r w:rsidRPr="004B24FA">
        <w:t xml:space="preserve"> neuhradit jakoukoliv část </w:t>
      </w:r>
      <w:r w:rsidR="00A015CE">
        <w:t xml:space="preserve">sjednané </w:t>
      </w:r>
      <w:r w:rsidRPr="004B24FA">
        <w:t xml:space="preserve">ceny ve lhůtách splatnosti uvedených v této smlouvě, pokud ze strany </w:t>
      </w:r>
      <w:r w:rsidR="00A015CE">
        <w:t>Experta</w:t>
      </w:r>
      <w:r w:rsidRPr="004B24FA">
        <w:t xml:space="preserve"> nedojde k řádnému </w:t>
      </w:r>
      <w:r w:rsidR="00A015CE">
        <w:t>poskytnutí Služeb</w:t>
      </w:r>
      <w:r w:rsidRPr="004B24FA">
        <w:t xml:space="preserve"> dle této smlouvy, či </w:t>
      </w:r>
      <w:r w:rsidR="00760B7F">
        <w:t>Služby</w:t>
      </w:r>
      <w:r w:rsidRPr="004B24FA">
        <w:t xml:space="preserve"> nebud</w:t>
      </w:r>
      <w:r w:rsidR="00760B7F">
        <w:t>ou</w:t>
      </w:r>
      <w:r w:rsidRPr="004B24FA">
        <w:t xml:space="preserve"> prováděn</w:t>
      </w:r>
      <w:r w:rsidR="00851391">
        <w:t>y</w:t>
      </w:r>
      <w:r w:rsidRPr="004B24FA">
        <w:t xml:space="preserve"> dle oprávněných požadavků </w:t>
      </w:r>
      <w:r w:rsidR="00851391">
        <w:t>MSIC</w:t>
      </w:r>
      <w:r w:rsidRPr="004B24FA">
        <w:t xml:space="preserve"> nebo pokud </w:t>
      </w:r>
      <w:r w:rsidR="00851391">
        <w:t>Expert</w:t>
      </w:r>
      <w:r w:rsidRPr="004B24FA">
        <w:t xml:space="preserve"> odstraní vadu či jakýkoliv jiný nedostatek, na který byl </w:t>
      </w:r>
      <w:r w:rsidR="00851391">
        <w:t>společností MSIC</w:t>
      </w:r>
      <w:r w:rsidRPr="004B24FA">
        <w:t xml:space="preserve"> řádně upozorněn v průběhu </w:t>
      </w:r>
      <w:r w:rsidR="00851391">
        <w:t>poskytování Služeb</w:t>
      </w:r>
      <w:r w:rsidRPr="004B24FA">
        <w:t xml:space="preserve">. V takovém případě je </w:t>
      </w:r>
      <w:r w:rsidR="00F4798C">
        <w:t>společnost MSIC</w:t>
      </w:r>
      <w:r w:rsidRPr="004B24FA">
        <w:t xml:space="preserve"> </w:t>
      </w:r>
      <w:r w:rsidR="00F4798C">
        <w:t xml:space="preserve">rovněž </w:t>
      </w:r>
      <w:r w:rsidRPr="004B24FA">
        <w:t>oprávněn</w:t>
      </w:r>
      <w:r w:rsidR="00F4798C">
        <w:t>a</w:t>
      </w:r>
      <w:r w:rsidRPr="004B24FA">
        <w:t xml:space="preserve"> odstoupit od této smlouvy z důvodu neplnění povinností </w:t>
      </w:r>
      <w:r w:rsidR="00F4798C">
        <w:t>Experta, či z jiných důvodů uvedených v předchozí větě</w:t>
      </w:r>
      <w:r w:rsidRPr="004B24FA">
        <w:t xml:space="preserve">.   </w:t>
      </w:r>
    </w:p>
    <w:p w14:paraId="74B5CD17" w14:textId="77777777" w:rsidR="00F72AB4" w:rsidRDefault="00F72AB4" w:rsidP="00B416AF">
      <w:pPr>
        <w:pStyle w:val="textodstavce"/>
        <w:numPr>
          <w:ilvl w:val="0"/>
          <w:numId w:val="0"/>
        </w:numPr>
        <w:ind w:left="567"/>
      </w:pPr>
    </w:p>
    <w:p w14:paraId="386F22A0" w14:textId="77777777" w:rsidR="00115DC6" w:rsidRPr="00715918" w:rsidRDefault="00115DC6" w:rsidP="00B416AF">
      <w:pPr>
        <w:pStyle w:val="textodstavce"/>
        <w:numPr>
          <w:ilvl w:val="0"/>
          <w:numId w:val="0"/>
        </w:numPr>
        <w:ind w:left="567"/>
      </w:pPr>
    </w:p>
    <w:p w14:paraId="0C67B672" w14:textId="5E4D87D9" w:rsidR="00D651B2" w:rsidRDefault="005B7447" w:rsidP="00612B94">
      <w:pPr>
        <w:pStyle w:val="Nadpis2"/>
      </w:pPr>
      <w:r>
        <w:t xml:space="preserve">doba trvání smlouvy </w:t>
      </w:r>
    </w:p>
    <w:p w14:paraId="13C2AB66" w14:textId="0F79D4D2" w:rsidR="00F72AB4" w:rsidRDefault="00A40CC9" w:rsidP="00B416AF">
      <w:pPr>
        <w:pStyle w:val="textodstavce"/>
      </w:pPr>
      <w:r w:rsidRPr="00A40CC9">
        <w:lastRenderedPageBreak/>
        <w:t>Tato smlouva je účinná dnem podpisu oběma Smluvními stranami a je uzavřena na dobu určitou</w:t>
      </w:r>
      <w:r w:rsidR="00FF7581">
        <w:t xml:space="preserve">, a to </w:t>
      </w:r>
      <w:r w:rsidR="005329EB">
        <w:t xml:space="preserve">na </w:t>
      </w:r>
      <w:r w:rsidR="005329EB" w:rsidRPr="005329EB">
        <w:rPr>
          <w:b/>
          <w:bCs/>
        </w:rPr>
        <w:t xml:space="preserve">dobu od 01.09.2023 </w:t>
      </w:r>
      <w:r w:rsidR="00FF7581" w:rsidRPr="005329EB">
        <w:rPr>
          <w:b/>
          <w:bCs/>
        </w:rPr>
        <w:t>do 3</w:t>
      </w:r>
      <w:r w:rsidR="00B434B4" w:rsidRPr="005329EB">
        <w:rPr>
          <w:b/>
          <w:bCs/>
        </w:rPr>
        <w:t>0</w:t>
      </w:r>
      <w:r w:rsidR="00FF7581" w:rsidRPr="005329EB">
        <w:rPr>
          <w:b/>
          <w:bCs/>
        </w:rPr>
        <w:t>.</w:t>
      </w:r>
      <w:r w:rsidR="005329EB">
        <w:rPr>
          <w:b/>
          <w:bCs/>
        </w:rPr>
        <w:t>06</w:t>
      </w:r>
      <w:r w:rsidR="00FF7581" w:rsidRPr="005329EB">
        <w:rPr>
          <w:b/>
          <w:bCs/>
        </w:rPr>
        <w:t>.</w:t>
      </w:r>
      <w:r w:rsidR="00FF7581" w:rsidRPr="00FF7581">
        <w:rPr>
          <w:b/>
          <w:bCs/>
        </w:rPr>
        <w:t>202</w:t>
      </w:r>
      <w:r w:rsidR="005329EB">
        <w:rPr>
          <w:b/>
          <w:bCs/>
        </w:rPr>
        <w:t>6</w:t>
      </w:r>
      <w:r w:rsidRPr="00A40CC9">
        <w:t>.</w:t>
      </w:r>
    </w:p>
    <w:p w14:paraId="2008207D" w14:textId="0CC9D3B4" w:rsidR="00C46EEB" w:rsidRDefault="00C46EEB" w:rsidP="00B416AF">
      <w:pPr>
        <w:pStyle w:val="textodstavce"/>
      </w:pPr>
      <w:r>
        <w:t>Tato smlouva může být ukončena rovněž:</w:t>
      </w:r>
    </w:p>
    <w:p w14:paraId="35CB6374" w14:textId="1539A8EE" w:rsidR="00C46EEB" w:rsidRDefault="00C46EEB" w:rsidP="00B416AF">
      <w:pPr>
        <w:pStyle w:val="odrky"/>
      </w:pPr>
      <w:r>
        <w:t xml:space="preserve">dohodou Smluvních stran; </w:t>
      </w:r>
    </w:p>
    <w:p w14:paraId="601280D6" w14:textId="2C276A00" w:rsidR="00C46EEB" w:rsidRDefault="00C46EEB" w:rsidP="00B416AF">
      <w:pPr>
        <w:pStyle w:val="odrky"/>
      </w:pPr>
      <w:r>
        <w:t xml:space="preserve">odstoupením od této smlouvy pro její podstatné porušení některou ze Smluvních stran; </w:t>
      </w:r>
    </w:p>
    <w:p w14:paraId="7F1A5085" w14:textId="386CB280" w:rsidR="00C46EEB" w:rsidRDefault="00C46EEB" w:rsidP="00B416AF">
      <w:pPr>
        <w:pStyle w:val="odrky"/>
      </w:pPr>
      <w:r>
        <w:t>výpovědí</w:t>
      </w:r>
      <w:r w:rsidR="005329EB">
        <w:t xml:space="preserve"> podanou ze strany společnosti</w:t>
      </w:r>
      <w:r>
        <w:t xml:space="preserve"> MSIC, a to s </w:t>
      </w:r>
      <w:r w:rsidR="002758CC">
        <w:t>jedno</w:t>
      </w:r>
      <w:r>
        <w:t xml:space="preserve"> měsíční </w:t>
      </w:r>
      <w:r w:rsidRPr="000773AE">
        <w:t xml:space="preserve">výpovědní dobou, která počíná běžet od prvního dne měsíce následujícího po měsíci, ve kterém dojde k doručení výpovědi </w:t>
      </w:r>
      <w:r>
        <w:t>Expertovi.</w:t>
      </w:r>
    </w:p>
    <w:p w14:paraId="0EFCA452" w14:textId="7A6E3A8C" w:rsidR="005329EB" w:rsidRPr="005329EB" w:rsidRDefault="005329EB" w:rsidP="00B416AF">
      <w:pPr>
        <w:pStyle w:val="odrky"/>
      </w:pPr>
      <w:r>
        <w:t>výpovědí podanou ze strany společnosti MSIC, a to bez výpovědní doby v</w:t>
      </w:r>
      <w:r w:rsidR="00B94A0F">
        <w:t> těchto případech:</w:t>
      </w:r>
      <w:r>
        <w:t xml:space="preserve"> (1) společnosti MSIC nebude poskytnuta Dotace v souladu s 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_Ref142998982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444307">
        <w:t>1.3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="00B94A0F">
        <w:t>nebo</w:t>
      </w:r>
      <w:r>
        <w:t xml:space="preserve"> </w:t>
      </w:r>
      <w:r w:rsidR="00B94A0F">
        <w:t xml:space="preserve">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_Ref142998983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444307">
        <w:t>1.4</w:t>
      </w:r>
      <w:r>
        <w:rPr>
          <w:color w:val="2B579A"/>
          <w:shd w:val="clear" w:color="auto" w:fill="E6E6E6"/>
        </w:rPr>
        <w:fldChar w:fldCharType="end"/>
      </w:r>
      <w:r>
        <w:t xml:space="preserve"> této smlouvy, (2) Odměna Experta dle této smlouvy dosáhne Maximální výše v souladu s 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_Ref142999068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444307">
        <w:t>4.3</w:t>
      </w:r>
      <w:r>
        <w:rPr>
          <w:color w:val="2B579A"/>
          <w:shd w:val="clear" w:color="auto" w:fill="E6E6E6"/>
        </w:rPr>
        <w:fldChar w:fldCharType="end"/>
      </w:r>
      <w:r>
        <w:t xml:space="preserve"> této smlouvy</w:t>
      </w:r>
      <w:r w:rsidR="00B94A0F">
        <w:t xml:space="preserve">, (3) Expert nebude poskytovat Služby dle této smlouvy řádně a včas. </w:t>
      </w:r>
    </w:p>
    <w:p w14:paraId="6BFC0B63" w14:textId="77777777" w:rsidR="00F72AB4" w:rsidRDefault="00F72AB4" w:rsidP="00B416AF">
      <w:pPr>
        <w:pStyle w:val="textodstavce"/>
        <w:numPr>
          <w:ilvl w:val="0"/>
          <w:numId w:val="0"/>
        </w:numPr>
      </w:pPr>
    </w:p>
    <w:p w14:paraId="0E88ABEB" w14:textId="093A997E" w:rsidR="0044336E" w:rsidRDefault="0044336E" w:rsidP="00612B94">
      <w:pPr>
        <w:pStyle w:val="Nadpis2"/>
      </w:pPr>
      <w:r>
        <w:t>další práva a povinnosti smluvních stran</w:t>
      </w:r>
    </w:p>
    <w:p w14:paraId="0335C0AA" w14:textId="07FB1A74" w:rsidR="0044336E" w:rsidRDefault="0044336E" w:rsidP="00B416AF">
      <w:pPr>
        <w:pStyle w:val="textodstavce"/>
      </w:pPr>
      <w:r>
        <w:t xml:space="preserve">Smluvní strany se dále dohodly, že Expert je povinen poskytnout společnosti MSIC veškerou potřebnou součinnost tak, aby došlo ke splnění všech podmínek v rámci Projektu a byla společnosti MSIC poskytnuta Dotace v požadovaném rozsahu. Nebude-li Dotace společnosti MSIC poskytnuta v požadované výši v důsledků jednání či opomenutí Experta, pak nemá právo Expert právo na úhradu jakékoliv odměny dle této smlouvy. </w:t>
      </w:r>
    </w:p>
    <w:p w14:paraId="6585669A" w14:textId="74D61616" w:rsidR="0044336E" w:rsidRDefault="0049194C" w:rsidP="00B416AF">
      <w:pPr>
        <w:pStyle w:val="textodstavce"/>
      </w:pPr>
      <w:r>
        <w:t>Expert</w:t>
      </w:r>
      <w:r w:rsidR="0044336E" w:rsidRPr="00356FD6">
        <w:t xml:space="preserve"> odpovídá za škodu </w:t>
      </w:r>
      <w:r w:rsidR="0044336E">
        <w:t xml:space="preserve">úmyslně </w:t>
      </w:r>
      <w:r>
        <w:t xml:space="preserve">či nedbalostně </w:t>
      </w:r>
      <w:r w:rsidR="0044336E" w:rsidRPr="00356FD6">
        <w:t xml:space="preserve">vzniklou </w:t>
      </w:r>
      <w:r>
        <w:t xml:space="preserve">Školám, jakož i jiným </w:t>
      </w:r>
      <w:r w:rsidR="0044336E" w:rsidRPr="00356FD6">
        <w:t xml:space="preserve">třetím osobám, která vznikne porušením jeho povinností vyplývajících z této </w:t>
      </w:r>
      <w:r w:rsidR="0044336E">
        <w:t>S</w:t>
      </w:r>
      <w:r w:rsidR="0044336E" w:rsidRPr="00356FD6">
        <w:t>mlouvy, jakož i z ustanovení obecně závazných právních předpisů.</w:t>
      </w:r>
      <w:r w:rsidR="0044336E">
        <w:t xml:space="preserve"> </w:t>
      </w:r>
    </w:p>
    <w:p w14:paraId="27109083" w14:textId="77777777" w:rsidR="00DC42B0" w:rsidRDefault="00B9458D" w:rsidP="00B416AF">
      <w:pPr>
        <w:pStyle w:val="textodstavce"/>
      </w:pPr>
      <w:r>
        <w:t>Společnost MSIC</w:t>
      </w:r>
      <w:r w:rsidR="0044336E" w:rsidRPr="00D31DC3">
        <w:t xml:space="preserve"> neodpovídá za škodu vzniklou konáním nebo opomenutím </w:t>
      </w:r>
      <w:r>
        <w:t>Experta</w:t>
      </w:r>
      <w:r w:rsidR="0044336E" w:rsidRPr="00D31DC3">
        <w:t xml:space="preserve"> nebo jiné</w:t>
      </w:r>
      <w:r>
        <w:t xml:space="preserve"> spolupracující osoby s Expertem</w:t>
      </w:r>
      <w:r w:rsidR="0044336E" w:rsidRPr="00D31DC3">
        <w:t xml:space="preserve">. </w:t>
      </w:r>
      <w:r w:rsidR="0044336E">
        <w:t xml:space="preserve">V této souvislosti se Smluvní strany dohodly, že </w:t>
      </w:r>
      <w:r>
        <w:t>Expert</w:t>
      </w:r>
      <w:r w:rsidR="0044336E">
        <w:t xml:space="preserve"> je povinen zprostit </w:t>
      </w:r>
      <w:r>
        <w:t>MSIC</w:t>
      </w:r>
      <w:r w:rsidR="0044336E">
        <w:t xml:space="preserve"> jakékoliv povinnosti vyplývající z porušení této Smlouvy ze strany </w:t>
      </w:r>
      <w:r>
        <w:t>Experta</w:t>
      </w:r>
      <w:r w:rsidR="0044336E">
        <w:t xml:space="preserve">, která by byla ze strany třetí osoby po </w:t>
      </w:r>
      <w:r>
        <w:t>společnosti MSIC</w:t>
      </w:r>
      <w:r w:rsidR="0044336E">
        <w:t xml:space="preserve"> uplatňována. Uvedené je </w:t>
      </w:r>
      <w:r>
        <w:t>Expert</w:t>
      </w:r>
      <w:r w:rsidR="0044336E">
        <w:t xml:space="preserve"> povinen učinit nejpozději ve lhůtě do 15 kalendářních dnů ode dne doručení výzvy </w:t>
      </w:r>
      <w:r>
        <w:t>společnosti MSIC</w:t>
      </w:r>
      <w:r w:rsidR="0044336E">
        <w:t xml:space="preserve"> ke splnění této povinnosti. </w:t>
      </w:r>
    </w:p>
    <w:p w14:paraId="0E767F85" w14:textId="77777777" w:rsidR="00DC42B0" w:rsidRPr="00DC42B0" w:rsidRDefault="00DC42B0" w:rsidP="00B416AF">
      <w:pPr>
        <w:pStyle w:val="textodstavce"/>
        <w:rPr>
          <w:rFonts w:eastAsia="Tahoma" w:cs="Tahoma"/>
        </w:rPr>
      </w:pPr>
      <w:r>
        <w:t>Smluvní strany prohlašují, že považují obsah t</w:t>
      </w:r>
      <w:r w:rsidRPr="00DC42B0">
        <w:rPr>
          <w:lang w:val="fr-FR"/>
        </w:rPr>
        <w:t>é</w:t>
      </w:r>
      <w:r>
        <w:t>to Smlouvy, jakož i vešker</w:t>
      </w:r>
      <w:r w:rsidRPr="00DC42B0">
        <w:rPr>
          <w:lang w:val="fr-FR"/>
        </w:rPr>
        <w:t xml:space="preserve">é </w:t>
      </w:r>
      <w:r>
        <w:t>informace, jež vejdou ve známost smluvních stran při plnění t</w:t>
      </w:r>
      <w:r w:rsidRPr="00DC42B0">
        <w:rPr>
          <w:lang w:val="fr-FR"/>
        </w:rPr>
        <w:t>é</w:t>
      </w:r>
      <w:r>
        <w:t>to Smlouvy a/nebo v souvislosti s ní, za důvěrn</w:t>
      </w:r>
      <w:r w:rsidRPr="00DC42B0">
        <w:rPr>
          <w:lang w:val="fr-FR"/>
        </w:rPr>
        <w:t>é</w:t>
      </w:r>
      <w:r>
        <w:t>, s výjimkou informací obecně známý</w:t>
      </w:r>
      <w:r w:rsidRPr="00DC42B0">
        <w:rPr>
          <w:lang w:val="de-DE"/>
        </w:rPr>
        <w:t xml:space="preserve">ch </w:t>
      </w:r>
      <w:r>
        <w:t>či plnění zákonné</w:t>
      </w:r>
      <w:r w:rsidRPr="00DE12D6">
        <w:t xml:space="preserve"> </w:t>
      </w:r>
      <w:r>
        <w:t>povinnosti.</w:t>
      </w:r>
    </w:p>
    <w:p w14:paraId="3F8BC03B" w14:textId="70500592" w:rsidR="00DC42B0" w:rsidRPr="00DB7635" w:rsidRDefault="00DC42B0" w:rsidP="00B416AF">
      <w:pPr>
        <w:pStyle w:val="textodstavce"/>
        <w:rPr>
          <w:rFonts w:eastAsia="Tahoma" w:cs="Tahoma"/>
        </w:rPr>
      </w:pPr>
      <w:r>
        <w:t xml:space="preserve">Expert se zavazuje zachovávat mlčenlivost o všech důvěrných informacích. Expert není oprávněn sdělovat </w:t>
      </w:r>
      <w:r w:rsidR="00DB7635">
        <w:t>důvěrné</w:t>
      </w:r>
      <w:r w:rsidRPr="00DC42B0">
        <w:rPr>
          <w:lang w:val="fr-FR"/>
        </w:rPr>
        <w:t xml:space="preserve"> </w:t>
      </w:r>
      <w:r>
        <w:t>informace třetím osobám bez předchozího písemn</w:t>
      </w:r>
      <w:r w:rsidRPr="00DC42B0">
        <w:rPr>
          <w:lang w:val="fr-FR"/>
        </w:rPr>
        <w:t>é</w:t>
      </w:r>
      <w:r>
        <w:t>ho souhlasu MSIC.</w:t>
      </w:r>
      <w:r w:rsidR="00DB7635">
        <w:rPr>
          <w:rFonts w:eastAsia="Tahoma" w:cs="Tahoma"/>
        </w:rPr>
        <w:t xml:space="preserve"> </w:t>
      </w:r>
      <w:r w:rsidR="00DB7635">
        <w:t>Expert</w:t>
      </w:r>
      <w:r>
        <w:t xml:space="preserve"> se zavazuje zachovávat mlčenlivost o všech skutečnostech a informacích, jež mu MSIC</w:t>
      </w:r>
      <w:r w:rsidR="00DB7635">
        <w:t xml:space="preserve"> či Školy</w:t>
      </w:r>
      <w:r>
        <w:t xml:space="preserve"> poskytn</w:t>
      </w:r>
      <w:r w:rsidR="00DB7635">
        <w:t>ou</w:t>
      </w:r>
      <w:r>
        <w:t xml:space="preserve">.  </w:t>
      </w:r>
    </w:p>
    <w:p w14:paraId="3AA881AC" w14:textId="77777777" w:rsidR="0044336E" w:rsidRPr="0044336E" w:rsidRDefault="0044336E" w:rsidP="00B416AF">
      <w:pPr>
        <w:pStyle w:val="textodstavce"/>
        <w:numPr>
          <w:ilvl w:val="0"/>
          <w:numId w:val="0"/>
        </w:numPr>
        <w:ind w:left="567"/>
      </w:pPr>
    </w:p>
    <w:p w14:paraId="3C320189" w14:textId="78CDE9A1" w:rsidR="00D651B2" w:rsidRDefault="00D651B2" w:rsidP="00612B94">
      <w:pPr>
        <w:pStyle w:val="Nadpis2"/>
      </w:pPr>
      <w:r>
        <w:t>závěrečná ujednání</w:t>
      </w:r>
    </w:p>
    <w:p w14:paraId="7012A732" w14:textId="5E269D87" w:rsidR="002C4C74" w:rsidRDefault="002C4C74" w:rsidP="00B416AF">
      <w:pPr>
        <w:pStyle w:val="textodstavce"/>
      </w:pPr>
      <w:r>
        <w:t>Tato smlouva může být měněna nebo doplňována pouze písemnými číslovanými dodatky podepsanými oběma Smluvními stranami.</w:t>
      </w:r>
    </w:p>
    <w:p w14:paraId="2A29AB94" w14:textId="77777777" w:rsidR="007C1537" w:rsidRDefault="002C4C74" w:rsidP="00B416AF">
      <w:pPr>
        <w:pStyle w:val="textodstavce"/>
      </w:pPr>
      <w:r>
        <w:t xml:space="preserve">Tato smlouva se vyhotovuje ve </w:t>
      </w:r>
      <w:r w:rsidRPr="007C1537">
        <w:rPr>
          <w:b/>
        </w:rPr>
        <w:t>dvou stejnopisech</w:t>
      </w:r>
      <w:r>
        <w:t xml:space="preserve">, z nichž jeden obdrží </w:t>
      </w:r>
      <w:r w:rsidR="007C1537">
        <w:t>MSIC</w:t>
      </w:r>
      <w:r>
        <w:t xml:space="preserve"> a jeden </w:t>
      </w:r>
      <w:r w:rsidR="007C1537">
        <w:t>Expert</w:t>
      </w:r>
      <w:r>
        <w:t xml:space="preserve"> při podpisu této smlouvy.</w:t>
      </w:r>
    </w:p>
    <w:p w14:paraId="034EE582" w14:textId="7F49D510" w:rsidR="00F72AB4" w:rsidRDefault="007C1537" w:rsidP="00B416AF">
      <w:pPr>
        <w:pStyle w:val="textodstavce"/>
      </w:pPr>
      <w:r w:rsidRPr="007C1537">
        <w:t>Smluvní strany berou na vědomí, že tato smlouva včetně všech dodatků</w:t>
      </w:r>
      <w:r>
        <w:t xml:space="preserve"> může</w:t>
      </w:r>
      <w:r w:rsidRPr="007C1537">
        <w:t xml:space="preserve"> podléh</w:t>
      </w:r>
      <w:r>
        <w:t>at</w:t>
      </w:r>
      <w:r w:rsidRPr="007C1537">
        <w:t xml:space="preserve"> podmínkám a omezením dle zákona č. 340/2015 Sb., o zvláštních podmínkách účinnosti některých smluv, uveřejňování těchto smluv a o registru smluv</w:t>
      </w:r>
      <w:r>
        <w:t>, ve znění pozdějších předpisů</w:t>
      </w:r>
      <w:r w:rsidRPr="007C1537">
        <w:t xml:space="preserve"> (dále jen „</w:t>
      </w:r>
      <w:r w:rsidRPr="007C1537">
        <w:rPr>
          <w:b/>
        </w:rPr>
        <w:t>zákon o registru smluv</w:t>
      </w:r>
      <w:r w:rsidRPr="007C1537">
        <w:t>“)</w:t>
      </w:r>
      <w:r>
        <w:t xml:space="preserve">. </w:t>
      </w:r>
      <w:r w:rsidRPr="007C1537">
        <w:t>Smluvní strany se dohodly, že</w:t>
      </w:r>
      <w:r>
        <w:t xml:space="preserve"> pakliže tato smlouva podléhá podmínkám k uveřejnění, MSIC</w:t>
      </w:r>
      <w:r w:rsidRPr="007C1537">
        <w:t xml:space="preserve"> zašle tuto smlouvu Ministerstvu vnitra k uveřejnění prostřednictvím registru smluv bez zbytečného odkladu, nejpozději však do 5 dnů od uzavření </w:t>
      </w:r>
      <w:r w:rsidRPr="007C1537">
        <w:lastRenderedPageBreak/>
        <w:t xml:space="preserve">této smlouvy. Tím není dotčeno oprávnění </w:t>
      </w:r>
      <w:r w:rsidR="00F72AB4">
        <w:t>Experta</w:t>
      </w:r>
      <w:r w:rsidRPr="007C1537">
        <w:t xml:space="preserve"> zaslat tuto smlouvu k uveřejnění Ministerstvu vnitra prostřednictvím registru smluv nezávisle na výše uvedeném ujednání, a to zejména v případě, že </w:t>
      </w:r>
      <w:r w:rsidR="00F72AB4">
        <w:t>MSIC</w:t>
      </w:r>
      <w:r w:rsidRPr="007C1537">
        <w:t xml:space="preserve"> bude v prodlení se splněním výše uvedené povinnosti</w:t>
      </w:r>
      <w:r w:rsidR="00F72AB4">
        <w:t>. MSIC</w:t>
      </w:r>
      <w:r w:rsidR="00F72AB4" w:rsidRPr="007C1537">
        <w:t xml:space="preserve"> </w:t>
      </w:r>
      <w:r w:rsidR="00F72AB4">
        <w:t>ne</w:t>
      </w:r>
      <w:r w:rsidR="00F72AB4" w:rsidRPr="007C1537">
        <w:t xml:space="preserve">odpovídá </w:t>
      </w:r>
      <w:r w:rsidR="00F72AB4">
        <w:t>Expertovi</w:t>
      </w:r>
      <w:r w:rsidR="00F72AB4" w:rsidRPr="007C1537">
        <w:t xml:space="preserve"> za škody, které mu v důsledku porušení povinnosti</w:t>
      </w:r>
      <w:r w:rsidR="00F72AB4">
        <w:t xml:space="preserve"> MSIC</w:t>
      </w:r>
      <w:r w:rsidR="00F72AB4" w:rsidRPr="007C1537">
        <w:t xml:space="preserve"> dle tohoto odstavce vzniknou.</w:t>
      </w:r>
    </w:p>
    <w:p w14:paraId="56BE4410" w14:textId="7269DC9A" w:rsidR="00F72AB4" w:rsidRDefault="00F72AB4" w:rsidP="00B416AF">
      <w:pPr>
        <w:pStyle w:val="textodstavce"/>
      </w:pPr>
      <w:r w:rsidRPr="00F72AB4">
        <w:t>Pro případ, že</w:t>
      </w:r>
      <w:r>
        <w:t xml:space="preserve"> některé</w:t>
      </w:r>
      <w:r w:rsidRPr="00F72AB4">
        <w:t xml:space="preserve"> ustanovení smlouvy oddělené od ostatního obsahu se stane neúčinným nebo neplatným, </w:t>
      </w:r>
      <w:r>
        <w:t>S</w:t>
      </w:r>
      <w:r w:rsidRPr="00F72AB4">
        <w:t>mluvní strany se zavazují bez zbytečného odkladu nahradit takové ustanovení novým. Případná neplatnost některého z takových ustanovení smlouvy nemá mít za následek neplatnost ostatních ustanovení.</w:t>
      </w:r>
    </w:p>
    <w:p w14:paraId="7E2444A4" w14:textId="77777777" w:rsidR="00D651B2" w:rsidRDefault="00D651B2" w:rsidP="00D651B2"/>
    <w:p w14:paraId="702B87EB" w14:textId="77777777" w:rsidR="00112764" w:rsidRDefault="00112764" w:rsidP="00D651B2"/>
    <w:p w14:paraId="506A514C" w14:textId="77777777" w:rsidR="00D651B2" w:rsidRPr="00E535A6" w:rsidRDefault="00D651B2" w:rsidP="00D651B2">
      <w:r>
        <w:t>V Ostravě dne ____________</w:t>
      </w:r>
      <w:r>
        <w:tab/>
      </w:r>
      <w:r>
        <w:tab/>
      </w:r>
      <w:r>
        <w:tab/>
      </w:r>
      <w:r>
        <w:tab/>
        <w:t>V Ostravě dne ____________</w:t>
      </w:r>
    </w:p>
    <w:p w14:paraId="1B71D8C3" w14:textId="77777777" w:rsidR="00D651B2" w:rsidRDefault="00D651B2" w:rsidP="00D651B2">
      <w:pPr>
        <w:rPr>
          <w:b/>
        </w:rPr>
      </w:pPr>
    </w:p>
    <w:p w14:paraId="11D11157" w14:textId="77777777" w:rsidR="00112764" w:rsidRDefault="00112764" w:rsidP="00D651B2">
      <w:pPr>
        <w:rPr>
          <w:b/>
        </w:rPr>
      </w:pPr>
    </w:p>
    <w:p w14:paraId="4EFF2D33" w14:textId="77777777" w:rsidR="00112764" w:rsidRDefault="00112764" w:rsidP="00D651B2">
      <w:pPr>
        <w:rPr>
          <w:b/>
        </w:rPr>
      </w:pPr>
    </w:p>
    <w:p w14:paraId="79958009" w14:textId="0C411CD9" w:rsidR="00D651B2" w:rsidRPr="00FF21D3" w:rsidRDefault="007C1537" w:rsidP="00D651B2">
      <w:r>
        <w:t>MSIC</w:t>
      </w:r>
      <w:r w:rsidR="00D651B2" w:rsidRPr="00FF21D3">
        <w:t>:</w:t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>
        <w:tab/>
      </w:r>
      <w:r>
        <w:tab/>
        <w:t>Expert</w:t>
      </w:r>
      <w:r w:rsidR="00D651B2" w:rsidRPr="00FF21D3">
        <w:t>:</w:t>
      </w:r>
    </w:p>
    <w:p w14:paraId="775DD93E" w14:textId="77777777" w:rsidR="00D651B2" w:rsidRDefault="00D651B2" w:rsidP="00D651B2"/>
    <w:p w14:paraId="2B866448" w14:textId="77777777" w:rsidR="00D651B2" w:rsidRDefault="00D651B2" w:rsidP="00D651B2"/>
    <w:p w14:paraId="6D6BC4F1" w14:textId="77777777" w:rsidR="00162B28" w:rsidRDefault="00162B28" w:rsidP="00D651B2"/>
    <w:p w14:paraId="791C47D3" w14:textId="77777777" w:rsidR="00162B28" w:rsidRDefault="00162B28" w:rsidP="00D651B2"/>
    <w:p w14:paraId="5DC1F239" w14:textId="77777777" w:rsidR="00D651B2" w:rsidRDefault="00D651B2" w:rsidP="00D651B2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74766D44" w14:textId="236307ED" w:rsidR="00D651B2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  <w:r>
        <w:rPr>
          <w:b/>
        </w:rPr>
        <w:tab/>
      </w:r>
      <w:r w:rsidR="001A58D7">
        <w:rPr>
          <w:b/>
        </w:rPr>
        <w:t>Moravskoslezský pakt zaměstnanosti, z.s.</w:t>
      </w:r>
    </w:p>
    <w:p w14:paraId="23A09028" w14:textId="5C9CCDA9" w:rsidR="00D651B2" w:rsidRDefault="00D651B2" w:rsidP="00F72AB4">
      <w:r>
        <w:t xml:space="preserve">Mgr. Pavel Csank, předseda představenstva </w:t>
      </w:r>
      <w:r w:rsidR="00112764">
        <w:tab/>
      </w:r>
      <w:r w:rsidR="00112764">
        <w:tab/>
      </w:r>
      <w:r w:rsidR="001A58D7">
        <w:t>Mgr. Martin Navrátil, Ph.D., ředitel</w:t>
      </w:r>
      <w:r w:rsidR="00112764">
        <w:t xml:space="preserve"> </w:t>
      </w:r>
    </w:p>
    <w:sectPr w:rsidR="00D651B2" w:rsidSect="00F72AB4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858E" w14:textId="77777777" w:rsidR="00622BB1" w:rsidRDefault="00622BB1">
      <w:r>
        <w:separator/>
      </w:r>
    </w:p>
  </w:endnote>
  <w:endnote w:type="continuationSeparator" w:id="0">
    <w:p w14:paraId="0854F18C" w14:textId="77777777" w:rsidR="00622BB1" w:rsidRDefault="00622BB1">
      <w:r>
        <w:continuationSeparator/>
      </w:r>
    </w:p>
  </w:endnote>
  <w:endnote w:type="continuationNotice" w:id="1">
    <w:p w14:paraId="07F5CAD4" w14:textId="77777777" w:rsidR="00622BB1" w:rsidRDefault="00622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065147"/>
      <w:docPartObj>
        <w:docPartGallery w:val="Page Numbers (Bottom of Page)"/>
        <w:docPartUnique/>
      </w:docPartObj>
    </w:sdtPr>
    <w:sdtContent>
      <w:p w14:paraId="170C191C" w14:textId="55B4472B" w:rsidR="007E78FA" w:rsidRDefault="00D32F38">
        <w:pPr>
          <w:pStyle w:val="Zpa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62BF40E" w14:textId="44CEEE19" w:rsidR="007E78FA" w:rsidRDefault="0068233F" w:rsidP="00661685">
    <w:pPr>
      <w:pStyle w:val="Zpat"/>
      <w:tabs>
        <w:tab w:val="clear" w:pos="9072"/>
        <w:tab w:val="left" w:pos="6210"/>
      </w:tabs>
      <w:jc w:val="lef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4F656FB" wp14:editId="3CACCF62">
          <wp:simplePos x="0" y="0"/>
          <wp:positionH relativeFrom="margin">
            <wp:posOffset>276225</wp:posOffset>
          </wp:positionH>
          <wp:positionV relativeFrom="paragraph">
            <wp:posOffset>5080</wp:posOffset>
          </wp:positionV>
          <wp:extent cx="3235325" cy="461010"/>
          <wp:effectExtent l="0" t="0" r="3175" b="0"/>
          <wp:wrapNone/>
          <wp:docPr id="1024684952" name="Obrázek 102468495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84952" name="Obrázek 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639C087" wp14:editId="16DB3A05">
          <wp:simplePos x="0" y="0"/>
          <wp:positionH relativeFrom="margin">
            <wp:posOffset>4322445</wp:posOffset>
          </wp:positionH>
          <wp:positionV relativeFrom="paragraph">
            <wp:posOffset>20955</wp:posOffset>
          </wp:positionV>
          <wp:extent cx="1066800" cy="317117"/>
          <wp:effectExtent l="0" t="0" r="0" b="6985"/>
          <wp:wrapNone/>
          <wp:docPr id="1788416184" name="Obrázek 1788416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1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685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7288" w14:textId="77777777" w:rsidR="00622BB1" w:rsidRDefault="00622BB1">
      <w:r>
        <w:separator/>
      </w:r>
    </w:p>
  </w:footnote>
  <w:footnote w:type="continuationSeparator" w:id="0">
    <w:p w14:paraId="3355A48F" w14:textId="77777777" w:rsidR="00622BB1" w:rsidRDefault="00622BB1">
      <w:r>
        <w:continuationSeparator/>
      </w:r>
    </w:p>
  </w:footnote>
  <w:footnote w:type="continuationNotice" w:id="1">
    <w:p w14:paraId="6EC30559" w14:textId="77777777" w:rsidR="00622BB1" w:rsidRDefault="00622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28F"/>
    <w:multiLevelType w:val="hybridMultilevel"/>
    <w:tmpl w:val="7D7A2EF2"/>
    <w:lvl w:ilvl="0" w:tplc="C3A056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9F1D43"/>
    <w:multiLevelType w:val="hybridMultilevel"/>
    <w:tmpl w:val="7046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837"/>
    <w:multiLevelType w:val="hybridMultilevel"/>
    <w:tmpl w:val="02163EDA"/>
    <w:lvl w:ilvl="0" w:tplc="48BE25EA">
      <w:start w:val="3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2012E"/>
    <w:multiLevelType w:val="multilevel"/>
    <w:tmpl w:val="CEECD9C4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drky"/>
      <w:lvlText w:val="%3)"/>
      <w:lvlJc w:val="left"/>
      <w:pPr>
        <w:ind w:left="1494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B8EE0F42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5B5067"/>
    <w:multiLevelType w:val="multilevel"/>
    <w:tmpl w:val="A5AC1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39963">
    <w:abstractNumId w:val="3"/>
  </w:num>
  <w:num w:numId="2" w16cid:durableId="1160580824">
    <w:abstractNumId w:val="0"/>
  </w:num>
  <w:num w:numId="3" w16cid:durableId="690689114">
    <w:abstractNumId w:val="6"/>
  </w:num>
  <w:num w:numId="4" w16cid:durableId="2126193509">
    <w:abstractNumId w:val="7"/>
  </w:num>
  <w:num w:numId="5" w16cid:durableId="364253200">
    <w:abstractNumId w:val="2"/>
  </w:num>
  <w:num w:numId="6" w16cid:durableId="1670674281">
    <w:abstractNumId w:val="3"/>
  </w:num>
  <w:num w:numId="7" w16cid:durableId="158430044">
    <w:abstractNumId w:val="3"/>
  </w:num>
  <w:num w:numId="8" w16cid:durableId="1899126756">
    <w:abstractNumId w:val="5"/>
  </w:num>
  <w:num w:numId="9" w16cid:durableId="600186246">
    <w:abstractNumId w:val="1"/>
  </w:num>
  <w:num w:numId="10" w16cid:durableId="1626229257">
    <w:abstractNumId w:val="3"/>
  </w:num>
  <w:num w:numId="11" w16cid:durableId="481970837">
    <w:abstractNumId w:val="3"/>
  </w:num>
  <w:num w:numId="12" w16cid:durableId="900482422">
    <w:abstractNumId w:val="3"/>
  </w:num>
  <w:num w:numId="13" w16cid:durableId="65726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2"/>
    <w:rsid w:val="0000378D"/>
    <w:rsid w:val="000065AC"/>
    <w:rsid w:val="00006F14"/>
    <w:rsid w:val="00021FA2"/>
    <w:rsid w:val="00034320"/>
    <w:rsid w:val="0004640C"/>
    <w:rsid w:val="00056568"/>
    <w:rsid w:val="0006420D"/>
    <w:rsid w:val="000773AE"/>
    <w:rsid w:val="0008451F"/>
    <w:rsid w:val="000918F1"/>
    <w:rsid w:val="00097720"/>
    <w:rsid w:val="000A3B7D"/>
    <w:rsid w:val="000B6C2E"/>
    <w:rsid w:val="000D2C28"/>
    <w:rsid w:val="000D6CE3"/>
    <w:rsid w:val="000F2A05"/>
    <w:rsid w:val="00104CBF"/>
    <w:rsid w:val="00107936"/>
    <w:rsid w:val="00112764"/>
    <w:rsid w:val="00115DC6"/>
    <w:rsid w:val="00117DAA"/>
    <w:rsid w:val="001275D7"/>
    <w:rsid w:val="0014624F"/>
    <w:rsid w:val="00162B28"/>
    <w:rsid w:val="00172F6A"/>
    <w:rsid w:val="00183428"/>
    <w:rsid w:val="0018596F"/>
    <w:rsid w:val="001909B9"/>
    <w:rsid w:val="00194149"/>
    <w:rsid w:val="001A1E4D"/>
    <w:rsid w:val="001A58D7"/>
    <w:rsid w:val="001C4916"/>
    <w:rsid w:val="001C50BA"/>
    <w:rsid w:val="0020535F"/>
    <w:rsid w:val="002129CD"/>
    <w:rsid w:val="002247B8"/>
    <w:rsid w:val="00230FF0"/>
    <w:rsid w:val="00243012"/>
    <w:rsid w:val="002454A8"/>
    <w:rsid w:val="00246B62"/>
    <w:rsid w:val="00267C48"/>
    <w:rsid w:val="002734D5"/>
    <w:rsid w:val="002758CC"/>
    <w:rsid w:val="00281FD1"/>
    <w:rsid w:val="002C147E"/>
    <w:rsid w:val="002C3221"/>
    <w:rsid w:val="002C4B64"/>
    <w:rsid w:val="002C4C74"/>
    <w:rsid w:val="002E5DC7"/>
    <w:rsid w:val="002F24B7"/>
    <w:rsid w:val="002F501A"/>
    <w:rsid w:val="00307FF0"/>
    <w:rsid w:val="00342C8B"/>
    <w:rsid w:val="00345190"/>
    <w:rsid w:val="00350D11"/>
    <w:rsid w:val="00370B6E"/>
    <w:rsid w:val="00383914"/>
    <w:rsid w:val="003A084B"/>
    <w:rsid w:val="003A1852"/>
    <w:rsid w:val="003C1F5E"/>
    <w:rsid w:val="003E1827"/>
    <w:rsid w:val="003E4989"/>
    <w:rsid w:val="003F030D"/>
    <w:rsid w:val="004057E4"/>
    <w:rsid w:val="00410569"/>
    <w:rsid w:val="00413A19"/>
    <w:rsid w:val="00434ADD"/>
    <w:rsid w:val="00435D96"/>
    <w:rsid w:val="0044336E"/>
    <w:rsid w:val="00444307"/>
    <w:rsid w:val="004513B5"/>
    <w:rsid w:val="00465FC0"/>
    <w:rsid w:val="00484D0B"/>
    <w:rsid w:val="0049194C"/>
    <w:rsid w:val="00495C0B"/>
    <w:rsid w:val="004A0EE0"/>
    <w:rsid w:val="004B24FA"/>
    <w:rsid w:val="004B2E67"/>
    <w:rsid w:val="004D0A63"/>
    <w:rsid w:val="004E0236"/>
    <w:rsid w:val="00507A9B"/>
    <w:rsid w:val="0052631B"/>
    <w:rsid w:val="0052730E"/>
    <w:rsid w:val="005319C5"/>
    <w:rsid w:val="005329EB"/>
    <w:rsid w:val="005418F0"/>
    <w:rsid w:val="0054711F"/>
    <w:rsid w:val="00554801"/>
    <w:rsid w:val="0056202D"/>
    <w:rsid w:val="005707CC"/>
    <w:rsid w:val="00590317"/>
    <w:rsid w:val="005B7447"/>
    <w:rsid w:val="005D73C1"/>
    <w:rsid w:val="006033ED"/>
    <w:rsid w:val="00612B94"/>
    <w:rsid w:val="00622BB1"/>
    <w:rsid w:val="00632BE2"/>
    <w:rsid w:val="00641891"/>
    <w:rsid w:val="00661685"/>
    <w:rsid w:val="00671E2A"/>
    <w:rsid w:val="0068233F"/>
    <w:rsid w:val="00694E62"/>
    <w:rsid w:val="006A306D"/>
    <w:rsid w:val="006E0FCC"/>
    <w:rsid w:val="006E763E"/>
    <w:rsid w:val="00725979"/>
    <w:rsid w:val="00760B7F"/>
    <w:rsid w:val="00764367"/>
    <w:rsid w:val="007A4965"/>
    <w:rsid w:val="007A661A"/>
    <w:rsid w:val="007C03AC"/>
    <w:rsid w:val="007C1537"/>
    <w:rsid w:val="007C567C"/>
    <w:rsid w:val="007D301D"/>
    <w:rsid w:val="007D3DE4"/>
    <w:rsid w:val="007E5329"/>
    <w:rsid w:val="007E78FA"/>
    <w:rsid w:val="007F560D"/>
    <w:rsid w:val="007F7546"/>
    <w:rsid w:val="00832539"/>
    <w:rsid w:val="008327F3"/>
    <w:rsid w:val="00837855"/>
    <w:rsid w:val="00845512"/>
    <w:rsid w:val="00851391"/>
    <w:rsid w:val="00860D89"/>
    <w:rsid w:val="0086602A"/>
    <w:rsid w:val="0086658D"/>
    <w:rsid w:val="00887E88"/>
    <w:rsid w:val="008B4588"/>
    <w:rsid w:val="008C2DA6"/>
    <w:rsid w:val="008D26D9"/>
    <w:rsid w:val="008D50E9"/>
    <w:rsid w:val="008F4265"/>
    <w:rsid w:val="008F68D8"/>
    <w:rsid w:val="009001FC"/>
    <w:rsid w:val="0090501F"/>
    <w:rsid w:val="00905F84"/>
    <w:rsid w:val="00936336"/>
    <w:rsid w:val="0094425E"/>
    <w:rsid w:val="00974697"/>
    <w:rsid w:val="009A65F7"/>
    <w:rsid w:val="009B26AE"/>
    <w:rsid w:val="009C0431"/>
    <w:rsid w:val="009C328B"/>
    <w:rsid w:val="009E6795"/>
    <w:rsid w:val="009F6EFD"/>
    <w:rsid w:val="00A015CE"/>
    <w:rsid w:val="00A028F6"/>
    <w:rsid w:val="00A0647C"/>
    <w:rsid w:val="00A115F8"/>
    <w:rsid w:val="00A149E6"/>
    <w:rsid w:val="00A25917"/>
    <w:rsid w:val="00A40CC9"/>
    <w:rsid w:val="00A41B2E"/>
    <w:rsid w:val="00A44609"/>
    <w:rsid w:val="00A61818"/>
    <w:rsid w:val="00A657FA"/>
    <w:rsid w:val="00A71535"/>
    <w:rsid w:val="00A7573A"/>
    <w:rsid w:val="00A92CE9"/>
    <w:rsid w:val="00A953D1"/>
    <w:rsid w:val="00AA1711"/>
    <w:rsid w:val="00AA46BB"/>
    <w:rsid w:val="00B04A0E"/>
    <w:rsid w:val="00B06052"/>
    <w:rsid w:val="00B35533"/>
    <w:rsid w:val="00B416AF"/>
    <w:rsid w:val="00B434B4"/>
    <w:rsid w:val="00B44ACF"/>
    <w:rsid w:val="00B459F3"/>
    <w:rsid w:val="00B55C1E"/>
    <w:rsid w:val="00B9458D"/>
    <w:rsid w:val="00B94A0F"/>
    <w:rsid w:val="00BA2B36"/>
    <w:rsid w:val="00BA334C"/>
    <w:rsid w:val="00BA3C71"/>
    <w:rsid w:val="00BA54AF"/>
    <w:rsid w:val="00C05BD1"/>
    <w:rsid w:val="00C10533"/>
    <w:rsid w:val="00C1071D"/>
    <w:rsid w:val="00C117AA"/>
    <w:rsid w:val="00C176FB"/>
    <w:rsid w:val="00C24D21"/>
    <w:rsid w:val="00C32D3E"/>
    <w:rsid w:val="00C46EEB"/>
    <w:rsid w:val="00C564BC"/>
    <w:rsid w:val="00C60A3A"/>
    <w:rsid w:val="00C60FBE"/>
    <w:rsid w:val="00C77437"/>
    <w:rsid w:val="00C86A99"/>
    <w:rsid w:val="00CA22C3"/>
    <w:rsid w:val="00CB6BAE"/>
    <w:rsid w:val="00CC2DCE"/>
    <w:rsid w:val="00CF0B7F"/>
    <w:rsid w:val="00D12D06"/>
    <w:rsid w:val="00D17875"/>
    <w:rsid w:val="00D21723"/>
    <w:rsid w:val="00D24A5F"/>
    <w:rsid w:val="00D26499"/>
    <w:rsid w:val="00D26F4A"/>
    <w:rsid w:val="00D32F38"/>
    <w:rsid w:val="00D36365"/>
    <w:rsid w:val="00D56400"/>
    <w:rsid w:val="00D651B2"/>
    <w:rsid w:val="00D7057C"/>
    <w:rsid w:val="00D84800"/>
    <w:rsid w:val="00D86F9F"/>
    <w:rsid w:val="00D91BAC"/>
    <w:rsid w:val="00D978EA"/>
    <w:rsid w:val="00DA48F1"/>
    <w:rsid w:val="00DB29D6"/>
    <w:rsid w:val="00DB43F8"/>
    <w:rsid w:val="00DB7635"/>
    <w:rsid w:val="00DC0527"/>
    <w:rsid w:val="00DC42B0"/>
    <w:rsid w:val="00DE796B"/>
    <w:rsid w:val="00E05049"/>
    <w:rsid w:val="00E77B07"/>
    <w:rsid w:val="00EA5157"/>
    <w:rsid w:val="00EB258B"/>
    <w:rsid w:val="00EB55D5"/>
    <w:rsid w:val="00EB790E"/>
    <w:rsid w:val="00EE2488"/>
    <w:rsid w:val="00EF3FF9"/>
    <w:rsid w:val="00F0237F"/>
    <w:rsid w:val="00F05889"/>
    <w:rsid w:val="00F06813"/>
    <w:rsid w:val="00F12574"/>
    <w:rsid w:val="00F32288"/>
    <w:rsid w:val="00F4798C"/>
    <w:rsid w:val="00F65734"/>
    <w:rsid w:val="00F7142F"/>
    <w:rsid w:val="00F72AB4"/>
    <w:rsid w:val="00F862D1"/>
    <w:rsid w:val="00F90C6E"/>
    <w:rsid w:val="00F91CFC"/>
    <w:rsid w:val="00F92CE4"/>
    <w:rsid w:val="00FB2478"/>
    <w:rsid w:val="00FC0840"/>
    <w:rsid w:val="00FC3C16"/>
    <w:rsid w:val="00FD5A0F"/>
    <w:rsid w:val="00FF7581"/>
    <w:rsid w:val="00FF7767"/>
    <w:rsid w:val="33DD4796"/>
    <w:rsid w:val="40ADF00F"/>
    <w:rsid w:val="4A09485D"/>
    <w:rsid w:val="702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789E"/>
  <w15:chartTrackingRefBased/>
  <w15:docId w15:val="{0C033133-7B8A-416E-9845-4D75A7E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651B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7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FF7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_Nadpis 1"/>
    <w:basedOn w:val="Normln"/>
    <w:next w:val="Normln"/>
    <w:autoRedefine/>
    <w:qFormat/>
    <w:rsid w:val="005418F0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612B94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AA46BB"/>
    <w:pPr>
      <w:numPr>
        <w:ilvl w:val="2"/>
      </w:numPr>
    </w:pPr>
  </w:style>
  <w:style w:type="paragraph" w:customStyle="1" w:styleId="textodstavce">
    <w:name w:val="_text odstavce"/>
    <w:basedOn w:val="Normln"/>
    <w:autoRedefine/>
    <w:qFormat/>
    <w:rsid w:val="00B416AF"/>
    <w:pPr>
      <w:numPr>
        <w:ilvl w:val="1"/>
        <w:numId w:val="1"/>
      </w:numPr>
      <w:spacing w:before="120" w:after="120"/>
      <w:ind w:left="567"/>
    </w:pPr>
  </w:style>
  <w:style w:type="paragraph" w:styleId="Zpat">
    <w:name w:val="footer"/>
    <w:basedOn w:val="Normln"/>
    <w:link w:val="ZpatChar"/>
    <w:uiPriority w:val="99"/>
    <w:unhideWhenUsed/>
    <w:rsid w:val="00D6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1B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1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2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C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C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C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8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773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773AE"/>
    <w:rPr>
      <w:b/>
      <w:bCs/>
    </w:rPr>
  </w:style>
  <w:style w:type="character" w:customStyle="1" w:styleId="nowrap">
    <w:name w:val="nowrap"/>
    <w:basedOn w:val="Standardnpsmoodstavce"/>
    <w:rsid w:val="000773AE"/>
  </w:style>
  <w:style w:type="paragraph" w:customStyle="1" w:styleId="Nadpis11">
    <w:name w:val="Nadpis 11"/>
    <w:basedOn w:val="Nadpis1"/>
    <w:next w:val="Clanek11"/>
    <w:rsid w:val="00FF7581"/>
    <w:pPr>
      <w:keepNext w:val="0"/>
      <w:keepLines w:val="0"/>
      <w:widowControl w:val="0"/>
      <w:numPr>
        <w:numId w:val="3"/>
      </w:numPr>
      <w:tabs>
        <w:tab w:val="clear" w:pos="567"/>
      </w:tabs>
      <w:spacing w:after="80"/>
    </w:pPr>
    <w:rPr>
      <w:rFonts w:ascii="Times New Roman" w:eastAsia="Times New Roman" w:hAnsi="Times New Roman" w:cs="Times New Roman"/>
      <w:b/>
      <w:bCs/>
      <w:caps/>
      <w:color w:val="auto"/>
      <w:kern w:val="32"/>
      <w:sz w:val="22"/>
      <w:lang w:eastAsia="x-none"/>
    </w:rPr>
  </w:style>
  <w:style w:type="paragraph" w:customStyle="1" w:styleId="Clanek11">
    <w:name w:val="Clanek 1.1"/>
    <w:basedOn w:val="Nadpis20"/>
    <w:rsid w:val="00FF7581"/>
    <w:pPr>
      <w:keepNext w:val="0"/>
      <w:keepLines w:val="0"/>
      <w:widowControl w:val="0"/>
      <w:numPr>
        <w:ilvl w:val="1"/>
        <w:numId w:val="3"/>
      </w:numPr>
      <w:tabs>
        <w:tab w:val="clear" w:pos="567"/>
      </w:tabs>
      <w:spacing w:before="80" w:after="80"/>
      <w:ind w:left="1134"/>
    </w:pPr>
    <w:rPr>
      <w:rFonts w:ascii="Times New Roman" w:eastAsia="Times New Roman" w:hAnsi="Times New Roman" w:cs="Times New Roman"/>
      <w:bCs/>
      <w:iCs/>
      <w:color w:val="auto"/>
      <w:sz w:val="22"/>
      <w:szCs w:val="22"/>
      <w:lang w:val="x-none" w:eastAsia="x-none"/>
    </w:rPr>
  </w:style>
  <w:style w:type="paragraph" w:customStyle="1" w:styleId="Claneka">
    <w:name w:val="Clanek (a)"/>
    <w:basedOn w:val="Normln"/>
    <w:rsid w:val="00FF7581"/>
    <w:pPr>
      <w:keepNext/>
      <w:widowControl w:val="0"/>
      <w:numPr>
        <w:ilvl w:val="2"/>
        <w:numId w:val="3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rsid w:val="00FF7581"/>
    <w:pPr>
      <w:keepNext/>
      <w:numPr>
        <w:ilvl w:val="3"/>
        <w:numId w:val="3"/>
      </w:numPr>
      <w:spacing w:before="120" w:after="120"/>
    </w:pPr>
    <w:rPr>
      <w:color w:val="000000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F7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FF7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Zkladntextodsazendal4">
    <w:name w:val="Základní text odsazený (další 4"/>
    <w:rsid w:val="008B4588"/>
    <w:pPr>
      <w:widowControl w:val="0"/>
      <w:tabs>
        <w:tab w:val="left" w:pos="227"/>
      </w:tabs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Standard">
    <w:name w:val="Standard"/>
    <w:basedOn w:val="Normln"/>
    <w:uiPriority w:val="99"/>
    <w:rsid w:val="004057E4"/>
    <w:pPr>
      <w:overflowPunct w:val="0"/>
      <w:autoSpaceDE w:val="0"/>
      <w:autoSpaceDN w:val="0"/>
      <w:adjustRightInd w:val="0"/>
      <w:spacing w:after="240"/>
      <w:ind w:left="720" w:hanging="720"/>
    </w:pPr>
    <w:rPr>
      <w:sz w:val="24"/>
    </w:rPr>
  </w:style>
  <w:style w:type="character" w:customStyle="1" w:styleId="normaltextrun">
    <w:name w:val="normaltextrun"/>
    <w:basedOn w:val="Standardnpsmoodstavce"/>
    <w:rsid w:val="004057E4"/>
  </w:style>
  <w:style w:type="paragraph" w:customStyle="1" w:styleId="Import5">
    <w:name w:val="Import 5"/>
    <w:basedOn w:val="Normln"/>
    <w:rsid w:val="0044336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  <w:jc w:val="left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uiPriority w:val="99"/>
    <w:unhideWhenUsed/>
    <w:rsid w:val="0066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685"/>
    <w:rPr>
      <w:rFonts w:ascii="Times New Roman" w:eastAsia="Times New Roman" w:hAnsi="Times New Roman" w:cs="Times New Roman"/>
      <w:szCs w:val="20"/>
      <w:lang w:eastAsia="cs-CZ"/>
    </w:rPr>
  </w:style>
  <w:style w:type="character" w:styleId="Zmnka">
    <w:name w:val="Mention"/>
    <w:basedOn w:val="Standardnpsmoodstavce"/>
    <w:uiPriority w:val="99"/>
    <w:unhideWhenUsed/>
    <w:rsid w:val="006E0F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D6FF92548004E9BB783AB9B71E63A" ma:contentTypeVersion="17" ma:contentTypeDescription="Vytvoří nový dokument" ma:contentTypeScope="" ma:versionID="027962ac9b2183684a6fb5e9859548c7">
  <xsd:schema xmlns:xsd="http://www.w3.org/2001/XMLSchema" xmlns:xs="http://www.w3.org/2001/XMLSchema" xmlns:p="http://schemas.microsoft.com/office/2006/metadata/properties" xmlns:ns2="3e2834e7-22d2-4cfd-8744-71a6159182f9" xmlns:ns3="f6264011-a643-4e96-9477-e465455cac7c" targetNamespace="http://schemas.microsoft.com/office/2006/metadata/properties" ma:root="true" ma:fieldsID="a506047192be6b682dd33b29cddf08ba" ns2:_="" ns3:_="">
    <xsd:import namespace="3e2834e7-22d2-4cfd-8744-71a6159182f9"/>
    <xsd:import namespace="f6264011-a643-4e96-9477-e465455ca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34e7-22d2-4cfd-8744-71a61591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64011-a643-4e96-9477-e465455c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6a13c-a7f1-4a59-8d44-29c1891c8dac}" ma:internalName="TaxCatchAll" ma:showField="CatchAllData" ma:web="f6264011-a643-4e96-9477-e465455ca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834e7-22d2-4cfd-8744-71a6159182f9">
      <Terms xmlns="http://schemas.microsoft.com/office/infopath/2007/PartnerControls"/>
    </lcf76f155ced4ddcb4097134ff3c332f>
    <TaxCatchAll xmlns="f6264011-a643-4e96-9477-e465455cac7c" xsi:nil="true"/>
  </documentManagement>
</p:properties>
</file>

<file path=customXml/itemProps1.xml><?xml version="1.0" encoding="utf-8"?>
<ds:datastoreItem xmlns:ds="http://schemas.openxmlformats.org/officeDocument/2006/customXml" ds:itemID="{9584A96A-32C3-4B03-B1F9-0BFBF629D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2953F-F0DA-43FE-99EC-C2377B2072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34DFD-C6F7-4D63-A618-FE50CAB1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34e7-22d2-4cfd-8744-71a6159182f9"/>
    <ds:schemaRef ds:uri="f6264011-a643-4e96-9477-e465455ca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93626-2EEB-4448-982A-6B2AC212D825}">
  <ds:schemaRefs>
    <ds:schemaRef ds:uri="http://schemas.microsoft.com/office/2006/metadata/properties"/>
    <ds:schemaRef ds:uri="http://schemas.microsoft.com/office/infopath/2007/PartnerControls"/>
    <ds:schemaRef ds:uri="3e2834e7-22d2-4cfd-8744-71a6159182f9"/>
    <ds:schemaRef ds:uri="f6264011-a643-4e96-9477-e465455ca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2477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Olga Palová</cp:lastModifiedBy>
  <cp:revision>7</cp:revision>
  <cp:lastPrinted>2023-08-29T19:43:00Z</cp:lastPrinted>
  <dcterms:created xsi:type="dcterms:W3CDTF">2023-09-27T09:31:00Z</dcterms:created>
  <dcterms:modified xsi:type="dcterms:W3CDTF">2023-10-07T15:47:00Z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0x010100522D6FF92548004E9BB783AB9B71E63A</vt:lpwstr>
  </property>
  <property fmtid="{D5CDD505-2E9C-101B-9397-08002B2CF9AE}" pid="3" name="MediaServiceImageTags">
    <vt:lpwstr/>
  </property>
</Properties>
</file>