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24731" w14:paraId="23EB9D52" w14:textId="77777777">
        <w:trPr>
          <w:cantSplit/>
        </w:trPr>
        <w:tc>
          <w:tcPr>
            <w:tcW w:w="187" w:type="dxa"/>
          </w:tcPr>
          <w:p w14:paraId="5CF91CB2" w14:textId="77777777" w:rsidR="00F24731" w:rsidRDefault="00F247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BCEBD4B" w14:textId="77777777" w:rsidR="00F24731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C3FDABD" wp14:editId="78B74D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540BDEA" w14:textId="77777777" w:rsidR="00F24731" w:rsidRDefault="00F24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FC2816A" w14:textId="77777777" w:rsidR="00F24731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*S00BX02955HK*</w:t>
            </w:r>
          </w:p>
        </w:tc>
      </w:tr>
      <w:tr w:rsidR="00F24731" w14:paraId="4D4BE5FD" w14:textId="77777777">
        <w:trPr>
          <w:cantSplit/>
        </w:trPr>
        <w:tc>
          <w:tcPr>
            <w:tcW w:w="187" w:type="dxa"/>
          </w:tcPr>
          <w:p w14:paraId="20FF1627" w14:textId="77777777" w:rsidR="00F24731" w:rsidRDefault="00F247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50194F4" w14:textId="77777777" w:rsidR="00F24731" w:rsidRDefault="00F24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8BC5D15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24731" w14:paraId="7BA155E8" w14:textId="77777777">
        <w:trPr>
          <w:cantSplit/>
        </w:trPr>
        <w:tc>
          <w:tcPr>
            <w:tcW w:w="2150" w:type="dxa"/>
            <w:gridSpan w:val="4"/>
          </w:tcPr>
          <w:p w14:paraId="73C3024F" w14:textId="77777777" w:rsidR="00F24731" w:rsidRDefault="00F2473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B3C8404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24731" w14:paraId="28F60F47" w14:textId="77777777">
        <w:trPr>
          <w:cantSplit/>
        </w:trPr>
        <w:tc>
          <w:tcPr>
            <w:tcW w:w="9352" w:type="dxa"/>
            <w:gridSpan w:val="8"/>
          </w:tcPr>
          <w:p w14:paraId="776997EB" w14:textId="77777777" w:rsidR="00F24731" w:rsidRDefault="00F24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4731" w14:paraId="71D0117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2B4E8D8" w14:textId="77777777" w:rsidR="00F24731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15555F8" w14:textId="77777777" w:rsidR="00F24731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24731" w14:paraId="449A610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63A00AE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A38EAF5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Tomáš Kubelka</w:t>
            </w:r>
          </w:p>
        </w:tc>
      </w:tr>
      <w:tr w:rsidR="00F24731" w14:paraId="06B682F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188B024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23DA3F2E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Javorné</w:t>
            </w:r>
            <w:proofErr w:type="spellEnd"/>
            <w:r>
              <w:rPr>
                <w:rFonts w:ascii="Calibri" w:hAnsi="Calibri"/>
                <w:sz w:val="21"/>
              </w:rPr>
              <w:t xml:space="preserve"> 17</w:t>
            </w:r>
          </w:p>
        </w:tc>
      </w:tr>
      <w:tr w:rsidR="00F24731" w14:paraId="278BB8A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2CBA4A9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7978BA30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53825 Horní Bradlo</w:t>
            </w:r>
          </w:p>
        </w:tc>
      </w:tr>
      <w:tr w:rsidR="00F24731" w14:paraId="581A1FF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636AF43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6AEE6EB6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88065332</w:t>
            </w:r>
          </w:p>
        </w:tc>
      </w:tr>
      <w:tr w:rsidR="00F24731" w14:paraId="2CFE767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D4A586B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82EF875" w14:textId="21BDDC82" w:rsidR="00F24731" w:rsidRDefault="00F2473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F24731" w14:paraId="51C214C6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3912DA5E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235011A8" w14:textId="77777777" w:rsidR="00F24731" w:rsidRDefault="00F24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4731" w14:paraId="039572D0" w14:textId="77777777">
        <w:trPr>
          <w:cantSplit/>
        </w:trPr>
        <w:tc>
          <w:tcPr>
            <w:tcW w:w="5237" w:type="dxa"/>
            <w:gridSpan w:val="6"/>
          </w:tcPr>
          <w:p w14:paraId="1DA3D95B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31D64157" w14:textId="77777777" w:rsidR="00F24731" w:rsidRDefault="00F247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4731" w14:paraId="2F09484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7623EA0" w14:textId="77777777" w:rsidR="00F24731" w:rsidRDefault="00F24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4731" w14:paraId="74F6EC9C" w14:textId="77777777">
        <w:trPr>
          <w:cantSplit/>
        </w:trPr>
        <w:tc>
          <w:tcPr>
            <w:tcW w:w="9352" w:type="dxa"/>
            <w:gridSpan w:val="8"/>
          </w:tcPr>
          <w:p w14:paraId="1226C8ED" w14:textId="77777777" w:rsidR="00F24731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OBJ414/00181/23</w:t>
            </w:r>
          </w:p>
        </w:tc>
      </w:tr>
      <w:tr w:rsidR="00F24731" w14:paraId="1042974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E00592" w14:textId="77777777" w:rsidR="00F24731" w:rsidRDefault="00F24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4731" w14:paraId="77075CE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5B1F4C0" w14:textId="77777777" w:rsidR="00F24731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24731" w14:paraId="210FE87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0845DD0" w14:textId="77777777" w:rsidR="00F24731" w:rsidRDefault="00F24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4731" w14:paraId="60337891" w14:textId="77777777">
        <w:trPr>
          <w:cantSplit/>
        </w:trPr>
        <w:tc>
          <w:tcPr>
            <w:tcW w:w="9352" w:type="dxa"/>
            <w:gridSpan w:val="8"/>
          </w:tcPr>
          <w:p w14:paraId="7A566A28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celoroční objednávka na zajištění fotomateriálu pro Radniční zpravodaj a zajištění fotodokumentace z významných akcí konaných městem Pardubice a významných akcí na území města Pardubic v roce 2023 ve výši maximálně do </w:t>
            </w:r>
            <w:proofErr w:type="gramStart"/>
            <w:r>
              <w:rPr>
                <w:rFonts w:ascii="Calibri" w:hAnsi="Calibri"/>
                <w:sz w:val="21"/>
              </w:rPr>
              <w:t>195.000,-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 Prosíme o úhradu na faktury. Děkujeme</w:t>
            </w:r>
            <w:r>
              <w:rPr>
                <w:rFonts w:ascii="Calibri" w:hAnsi="Calibri"/>
                <w:sz w:val="21"/>
              </w:rPr>
              <w:br/>
              <w:t>Tato objednávka nahrazuje objednávku č. OBJ414/00001/23 ze dne 13.12.2022.</w:t>
            </w:r>
          </w:p>
        </w:tc>
      </w:tr>
      <w:tr w:rsidR="00F24731" w14:paraId="289E1625" w14:textId="77777777">
        <w:trPr>
          <w:cantSplit/>
        </w:trPr>
        <w:tc>
          <w:tcPr>
            <w:tcW w:w="9352" w:type="dxa"/>
            <w:gridSpan w:val="8"/>
          </w:tcPr>
          <w:p w14:paraId="31A52C37" w14:textId="77777777" w:rsidR="00F24731" w:rsidRDefault="00F247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24731" w14:paraId="351364FD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3C44CF3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CC8F95E" w14:textId="1DD24B9C" w:rsidR="00F24731" w:rsidRDefault="00F139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Rok 2023</w:t>
            </w:r>
          </w:p>
        </w:tc>
      </w:tr>
      <w:tr w:rsidR="00F24731" w14:paraId="1EFADC8B" w14:textId="77777777">
        <w:trPr>
          <w:cantSplit/>
        </w:trPr>
        <w:tc>
          <w:tcPr>
            <w:tcW w:w="1122" w:type="dxa"/>
            <w:gridSpan w:val="2"/>
          </w:tcPr>
          <w:p w14:paraId="44160F95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6398117" w14:textId="77777777" w:rsidR="00F13913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F13913">
              <w:rPr>
                <w:rFonts w:ascii="Calibri" w:hAnsi="Calibri"/>
                <w:sz w:val="17"/>
                <w:szCs w:val="17"/>
              </w:rPr>
              <w:t>Na faktuře uvádějte vždy číslo objednávky.</w:t>
            </w:r>
          </w:p>
          <w:p w14:paraId="1D60A085" w14:textId="56E5FEDE" w:rsidR="00F24731" w:rsidRPr="00F13913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F13913">
              <w:rPr>
                <w:rFonts w:ascii="Calibri" w:hAnsi="Calibri"/>
                <w:sz w:val="17"/>
                <w:szCs w:val="17"/>
              </w:rPr>
              <w:t>Faktury zasílejte pokud možno elektronicky do datové schránky města ID: ukzbx4z nebo na e-mail: posta@mmp.cz.</w:t>
            </w:r>
            <w:r w:rsidRPr="00F13913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F13913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F13913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F13913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F13913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  <w:r w:rsidRPr="00F13913">
              <w:rPr>
                <w:rFonts w:ascii="Calibri" w:hAnsi="Calibri"/>
                <w:sz w:val="17"/>
                <w:szCs w:val="17"/>
              </w:rPr>
              <w:br/>
            </w:r>
            <w:r w:rsidR="00F13913">
              <w:rPr>
                <w:rFonts w:ascii="Calibri" w:hAnsi="Calibri"/>
                <w:sz w:val="17"/>
                <w:szCs w:val="17"/>
              </w:rPr>
              <w:t>S</w:t>
            </w:r>
            <w:r w:rsidRPr="00F13913">
              <w:rPr>
                <w:rFonts w:ascii="Calibri" w:hAnsi="Calibri"/>
                <w:sz w:val="17"/>
                <w:szCs w:val="17"/>
              </w:rPr>
              <w:t xml:space="preserve">chváleno Radou města Pardubic dne </w:t>
            </w:r>
            <w:r w:rsidR="00F13913">
              <w:rPr>
                <w:rFonts w:ascii="Calibri" w:hAnsi="Calibri"/>
                <w:sz w:val="17"/>
                <w:szCs w:val="17"/>
              </w:rPr>
              <w:t xml:space="preserve">26.9.2023, </w:t>
            </w:r>
            <w:r w:rsidRPr="00F13913">
              <w:rPr>
                <w:rFonts w:ascii="Calibri" w:hAnsi="Calibri"/>
                <w:sz w:val="17"/>
                <w:szCs w:val="17"/>
              </w:rPr>
              <w:t xml:space="preserve">č. </w:t>
            </w:r>
            <w:proofErr w:type="spellStart"/>
            <w:r w:rsidRPr="00F13913">
              <w:rPr>
                <w:rFonts w:ascii="Calibri" w:hAnsi="Calibri"/>
                <w:sz w:val="17"/>
                <w:szCs w:val="17"/>
              </w:rPr>
              <w:t>usn</w:t>
            </w:r>
            <w:proofErr w:type="spellEnd"/>
            <w:r w:rsidRPr="00F13913">
              <w:rPr>
                <w:rFonts w:ascii="Calibri" w:hAnsi="Calibri"/>
                <w:sz w:val="17"/>
                <w:szCs w:val="17"/>
              </w:rPr>
              <w:t>.</w:t>
            </w:r>
            <w:r w:rsidR="00F13913">
              <w:rPr>
                <w:rFonts w:ascii="Calibri" w:hAnsi="Calibri"/>
                <w:sz w:val="17"/>
                <w:szCs w:val="17"/>
              </w:rPr>
              <w:t xml:space="preserve"> R/2076/2023</w:t>
            </w:r>
            <w:r w:rsidRPr="00F13913">
              <w:rPr>
                <w:rFonts w:ascii="Calibri" w:hAnsi="Calibri"/>
                <w:sz w:val="17"/>
                <w:szCs w:val="17"/>
              </w:rPr>
              <w:t>.</w:t>
            </w:r>
          </w:p>
        </w:tc>
      </w:tr>
      <w:tr w:rsidR="00F24731" w14:paraId="1F703F3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8EB8C40" w14:textId="77777777" w:rsidR="00F24731" w:rsidRDefault="00F24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4731" w14:paraId="3431892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03674F4" w14:textId="77777777" w:rsidR="00F24731" w:rsidRDefault="00F24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4731" w14:paraId="5BABDDC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B67BF89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62BDC37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04.10.2023</w:t>
            </w:r>
          </w:p>
        </w:tc>
      </w:tr>
      <w:tr w:rsidR="00F24731" w14:paraId="6EA9764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B6722A8" w14:textId="77777777" w:rsidR="00F24731" w:rsidRDefault="00F24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4731" w14:paraId="19646BA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62C37C5" w14:textId="77777777" w:rsidR="00F24731" w:rsidRDefault="00F24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4731" w14:paraId="6B3C5340" w14:textId="77777777">
        <w:trPr>
          <w:cantSplit/>
        </w:trPr>
        <w:tc>
          <w:tcPr>
            <w:tcW w:w="9352" w:type="dxa"/>
            <w:gridSpan w:val="8"/>
          </w:tcPr>
          <w:p w14:paraId="3C823BC9" w14:textId="77777777" w:rsidR="00F24731" w:rsidRDefault="00F247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24731" w14:paraId="7EDBDB01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452B82A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46FC4BF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24731" w14:paraId="318DDC6D" w14:textId="77777777">
        <w:trPr>
          <w:cantSplit/>
        </w:trPr>
        <w:tc>
          <w:tcPr>
            <w:tcW w:w="9352" w:type="dxa"/>
            <w:gridSpan w:val="8"/>
          </w:tcPr>
          <w:p w14:paraId="536DACE0" w14:textId="77777777" w:rsidR="00F24731" w:rsidRDefault="00F247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24731" w14:paraId="0F6021CE" w14:textId="77777777">
        <w:trPr>
          <w:cantSplit/>
        </w:trPr>
        <w:tc>
          <w:tcPr>
            <w:tcW w:w="9352" w:type="dxa"/>
            <w:gridSpan w:val="8"/>
          </w:tcPr>
          <w:p w14:paraId="2A4E0D47" w14:textId="77777777" w:rsidR="00F24731" w:rsidRDefault="00F247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24731" w14:paraId="1D1C0E7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5FD9A79" w14:textId="30C0B4A2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 w:rsidR="00F13913">
              <w:rPr>
                <w:rFonts w:ascii="Calibri" w:hAnsi="Calibri"/>
                <w:sz w:val="21"/>
              </w:rPr>
              <w:t>Tušlová Alexandra</w:t>
            </w:r>
          </w:p>
        </w:tc>
      </w:tr>
      <w:tr w:rsidR="00F24731" w14:paraId="0675164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863C478" w14:textId="18B40EFE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</w:t>
            </w:r>
            <w:r w:rsidR="00F13913">
              <w:rPr>
                <w:rFonts w:ascii="Calibri" w:hAnsi="Calibri"/>
                <w:sz w:val="21"/>
              </w:rPr>
              <w:t>07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F13913">
              <w:rPr>
                <w:rFonts w:ascii="Calibri" w:hAnsi="Calibri"/>
                <w:sz w:val="21"/>
              </w:rPr>
              <w:t>alexandra</w:t>
            </w:r>
            <w:r>
              <w:rPr>
                <w:rFonts w:ascii="Calibri" w:hAnsi="Calibri"/>
                <w:sz w:val="21"/>
              </w:rPr>
              <w:t>.</w:t>
            </w:r>
            <w:r w:rsidR="00F13913">
              <w:rPr>
                <w:rFonts w:ascii="Calibri" w:hAnsi="Calibri"/>
                <w:sz w:val="21"/>
              </w:rPr>
              <w:t>tuslova</w:t>
            </w:r>
            <w:r>
              <w:rPr>
                <w:rFonts w:ascii="Calibri" w:hAnsi="Calibri"/>
                <w:sz w:val="21"/>
              </w:rPr>
              <w:t>k@mmp.cz</w:t>
            </w:r>
          </w:p>
        </w:tc>
      </w:tr>
      <w:tr w:rsidR="00F24731" w14:paraId="2D89A355" w14:textId="77777777">
        <w:trPr>
          <w:cantSplit/>
        </w:trPr>
        <w:tc>
          <w:tcPr>
            <w:tcW w:w="9352" w:type="dxa"/>
            <w:gridSpan w:val="8"/>
          </w:tcPr>
          <w:p w14:paraId="54E342E1" w14:textId="77777777" w:rsidR="00F24731" w:rsidRDefault="00F247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24731" w14:paraId="377C876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59228FD" w14:textId="77777777" w:rsidR="00F2473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144BB572" w14:textId="3485002B" w:rsidR="00B76DDA" w:rsidRPr="00B76DDA" w:rsidRDefault="00B76DD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B76DDA">
              <w:rPr>
                <w:rFonts w:ascii="Calibri" w:hAnsi="Calibri"/>
                <w:sz w:val="17"/>
                <w:szCs w:val="17"/>
              </w:rPr>
              <w:t>4.10.2023, Tomáš Kubelka</w:t>
            </w:r>
          </w:p>
        </w:tc>
      </w:tr>
      <w:tr w:rsidR="00F24731" w14:paraId="76727E7F" w14:textId="77777777">
        <w:trPr>
          <w:cantSplit/>
        </w:trPr>
        <w:tc>
          <w:tcPr>
            <w:tcW w:w="9352" w:type="dxa"/>
            <w:gridSpan w:val="8"/>
          </w:tcPr>
          <w:p w14:paraId="3F63E5C5" w14:textId="77777777" w:rsidR="00F24731" w:rsidRDefault="00F2473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16BB65D" w14:textId="77777777" w:rsidR="00612F54" w:rsidRDefault="00612F54"/>
    <w:sectPr w:rsidR="00612F5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31"/>
    <w:rsid w:val="00612F54"/>
    <w:rsid w:val="00B76DDA"/>
    <w:rsid w:val="00F13913"/>
    <w:rsid w:val="00F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DEED"/>
  <w15:docId w15:val="{609429DB-AFF8-4A85-8F4A-DEE214DA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3</cp:revision>
  <cp:lastPrinted>2023-10-04T06:00:00Z</cp:lastPrinted>
  <dcterms:created xsi:type="dcterms:W3CDTF">2023-10-04T06:00:00Z</dcterms:created>
  <dcterms:modified xsi:type="dcterms:W3CDTF">2023-10-04T11:55:00Z</dcterms:modified>
</cp:coreProperties>
</file>