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A2" w:rsidRDefault="002A09A2" w:rsidP="002A09A2">
      <w:pPr>
        <w:autoSpaceDE w:val="0"/>
        <w:autoSpaceDN w:val="0"/>
        <w:adjustRightInd w:val="0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Oceněný soupis prací změn závazku ze dne 29.8.2023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bookmarkStart w:id="0" w:name="_GoBack"/>
      <w:bookmarkEnd w:id="0"/>
      <w:r>
        <w:rPr>
          <w:rFonts w:ascii="CIDFont+F1" w:hAnsi="CIDFont+F1" w:cs="CIDFont+F1"/>
          <w:sz w:val="21"/>
          <w:szCs w:val="21"/>
        </w:rPr>
        <w:t>REKAPITULACE STAVBY-VÍCEPRÁCE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Stavba: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KSO: CC-CZ: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Místo: Datum: 29.08.2023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Zadavatel: Povodí Ohře </w:t>
      </w:r>
      <w:proofErr w:type="spellStart"/>
      <w:r>
        <w:rPr>
          <w:rFonts w:ascii="CIDFont+F2" w:hAnsi="CIDFont+F2" w:cs="CIDFont+F2"/>
          <w:sz w:val="15"/>
          <w:szCs w:val="15"/>
        </w:rPr>
        <w:t>s.p</w:t>
      </w:r>
      <w:proofErr w:type="spellEnd"/>
      <w:r>
        <w:rPr>
          <w:rFonts w:ascii="CIDFont+F2" w:hAnsi="CIDFont+F2" w:cs="CIDFont+F2"/>
          <w:sz w:val="15"/>
          <w:szCs w:val="15"/>
        </w:rPr>
        <w:t>. 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Zhotovitel: NOPESTAV s.r.o. IČ: 4952049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 CZ04952049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Projektant: 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Zpracovatel: 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Poznámka: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Náklady z rozpočtů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Ostatní náklady ze souhrnného listu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bez DPH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DPH základní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snížená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Cena s DPH v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Projektant Zpracovatel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Datum a podpis: Razítko Datum a podpis: Razítko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Objednavatel Zhotovitel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Datum a podpis: Razítko Datum a podpis: Razítko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Sazba daně Základ daně Výše daně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proofErr w:type="gramStart"/>
      <w:r>
        <w:rPr>
          <w:rFonts w:ascii="CIDFont+F2" w:hAnsi="CIDFont+F2" w:cs="CIDFont+F2"/>
          <w:sz w:val="15"/>
          <w:szCs w:val="15"/>
        </w:rPr>
        <w:t>21,00%</w:t>
      </w:r>
      <w:proofErr w:type="gramEnd"/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5"/>
          <w:szCs w:val="15"/>
        </w:rPr>
        <w:t>105 570,00 22 169,70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proofErr w:type="gramStart"/>
      <w:r>
        <w:rPr>
          <w:rFonts w:ascii="CIDFont+F2" w:hAnsi="CIDFont+F2" w:cs="CIDFont+F2"/>
          <w:sz w:val="15"/>
          <w:szCs w:val="15"/>
        </w:rPr>
        <w:t>15,00%</w:t>
      </w:r>
      <w:proofErr w:type="gramEnd"/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5"/>
          <w:szCs w:val="15"/>
        </w:rPr>
        <w:t>0,00 0,00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CZK 127 739,70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105 570,00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207 710 VŘ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Bystřice (</w:t>
      </w:r>
      <w:proofErr w:type="gramStart"/>
      <w:r>
        <w:rPr>
          <w:rFonts w:ascii="CIDFont+F1" w:hAnsi="CIDFont+F1" w:cs="CIDFont+F1"/>
          <w:sz w:val="17"/>
          <w:szCs w:val="17"/>
        </w:rPr>
        <w:t>Teplice - Humboldtovy</w:t>
      </w:r>
      <w:proofErr w:type="gramEnd"/>
      <w:r>
        <w:rPr>
          <w:rFonts w:ascii="CIDFont+F1" w:hAnsi="CIDFont+F1" w:cs="CIDFont+F1"/>
          <w:sz w:val="17"/>
          <w:szCs w:val="17"/>
        </w:rPr>
        <w:t xml:space="preserve"> sady) - kaverna ve dně - havárie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105 570,00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Strana 1 z 2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KRYCÍ LIST SOUPISU VÍCEPRACÍ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KSO: CC-CZ: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29.08.2023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IČ: 4952049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 CZ04952049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Projektant: 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Zpracovatel: 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Poznámka: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Náklady z rozpočtu 105 570,00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18"/>
          <w:szCs w:val="18"/>
        </w:rPr>
        <w:t xml:space="preserve">Cena bez DPH </w:t>
      </w:r>
      <w:r>
        <w:rPr>
          <w:rFonts w:ascii="CIDFont+F1" w:hAnsi="CIDFont+F1" w:cs="CIDFont+F1"/>
          <w:sz w:val="21"/>
          <w:szCs w:val="21"/>
        </w:rPr>
        <w:t>105 570,00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Základ daně Sazba daně Výše daně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DPH </w:t>
      </w:r>
      <w:r>
        <w:rPr>
          <w:rFonts w:ascii="CIDFont+F2" w:hAnsi="CIDFont+F2" w:cs="CIDFont+F2"/>
          <w:sz w:val="18"/>
          <w:szCs w:val="18"/>
        </w:rPr>
        <w:t xml:space="preserve">základní 105 570,00 </w:t>
      </w:r>
      <w:proofErr w:type="gramStart"/>
      <w:r>
        <w:rPr>
          <w:rFonts w:ascii="CIDFont+F2" w:hAnsi="CIDFont+F2" w:cs="CIDFont+F2"/>
          <w:sz w:val="18"/>
          <w:szCs w:val="18"/>
        </w:rPr>
        <w:t>21,00%</w:t>
      </w:r>
      <w:proofErr w:type="gramEnd"/>
      <w:r>
        <w:rPr>
          <w:rFonts w:ascii="CIDFont+F2" w:hAnsi="CIDFont+F2" w:cs="CIDFont+F2"/>
          <w:sz w:val="18"/>
          <w:szCs w:val="18"/>
        </w:rPr>
        <w:t xml:space="preserve"> 22 169,70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snížená 0,00 </w:t>
      </w:r>
      <w:proofErr w:type="gramStart"/>
      <w:r>
        <w:rPr>
          <w:rFonts w:ascii="CIDFont+F2" w:hAnsi="CIDFont+F2" w:cs="CIDFont+F2"/>
          <w:sz w:val="18"/>
          <w:szCs w:val="18"/>
        </w:rPr>
        <w:t>15,00%</w:t>
      </w:r>
      <w:proofErr w:type="gramEnd"/>
      <w:r>
        <w:rPr>
          <w:rFonts w:ascii="CIDFont+F2" w:hAnsi="CIDFont+F2" w:cs="CIDFont+F2"/>
          <w:sz w:val="18"/>
          <w:szCs w:val="18"/>
        </w:rPr>
        <w:t xml:space="preserve"> 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Cena s DPH v CZK 127 739,70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Projektant Zpracovatel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Objednavatel Zhotovitel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Bystřice (</w:t>
      </w:r>
      <w:proofErr w:type="gramStart"/>
      <w:r>
        <w:rPr>
          <w:rFonts w:ascii="CIDFont+F2" w:hAnsi="CIDFont+F2" w:cs="CIDFont+F2"/>
          <w:sz w:val="18"/>
          <w:szCs w:val="18"/>
        </w:rPr>
        <w:t>Teplice - Humboldtovy</w:t>
      </w:r>
      <w:proofErr w:type="gramEnd"/>
      <w:r>
        <w:rPr>
          <w:rFonts w:ascii="CIDFont+F2" w:hAnsi="CIDFont+F2" w:cs="CIDFont+F2"/>
          <w:sz w:val="18"/>
          <w:szCs w:val="18"/>
        </w:rPr>
        <w:t xml:space="preserve"> sady) - kaverna ve dně - havárie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01 - oprava kaverny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 z 3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REKAPITULACE ČLENĚNÍ SOUPISU VÍCEPRACÍ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29.08.2023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Projektant: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lastRenderedPageBreak/>
        <w:t>Zhotovitel: Zpracovatel: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Kód </w:t>
      </w:r>
      <w:proofErr w:type="gramStart"/>
      <w:r>
        <w:rPr>
          <w:rFonts w:ascii="CIDFont+F2" w:hAnsi="CIDFont+F2" w:cs="CIDFont+F2"/>
          <w:sz w:val="16"/>
          <w:szCs w:val="16"/>
        </w:rPr>
        <w:t>dílu - Popis</w:t>
      </w:r>
      <w:proofErr w:type="gramEnd"/>
      <w:r>
        <w:rPr>
          <w:rFonts w:ascii="CIDFont+F2" w:hAnsi="CIDFont+F2" w:cs="CIDFont+F2"/>
          <w:sz w:val="16"/>
          <w:szCs w:val="16"/>
        </w:rPr>
        <w:t xml:space="preserve"> Cena celkem [CZK]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1) Náklady ze soupisu prací 105 570,00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1 - Zemní práce 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96 - Bourání konstrukcí 38 812,50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997 - Přesun sutě 66 757,50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2) Ostatní náklady 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Celkové náklady za stavbu 1) + 2) 105 570,00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01 - oprava kaverny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Bystřice (</w:t>
      </w:r>
      <w:proofErr w:type="gramStart"/>
      <w:r>
        <w:rPr>
          <w:rFonts w:ascii="CIDFont+F2" w:hAnsi="CIDFont+F2" w:cs="CIDFont+F2"/>
          <w:sz w:val="18"/>
          <w:szCs w:val="18"/>
        </w:rPr>
        <w:t>Teplice - Humboldtovy</w:t>
      </w:r>
      <w:proofErr w:type="gramEnd"/>
      <w:r>
        <w:rPr>
          <w:rFonts w:ascii="CIDFont+F2" w:hAnsi="CIDFont+F2" w:cs="CIDFont+F2"/>
          <w:sz w:val="18"/>
          <w:szCs w:val="18"/>
        </w:rPr>
        <w:t xml:space="preserve"> sady) - kaverna ve dně - havárie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 z 3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SOUPIS PROVEDENÝCH VÍCEPRACÍ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29.08.2023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Projektant: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Zpracovatel: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6"/>
          <w:szCs w:val="16"/>
        </w:rPr>
        <w:t>J.cena</w:t>
      </w:r>
      <w:proofErr w:type="spellEnd"/>
      <w:proofErr w:type="gramEnd"/>
      <w:r>
        <w:rPr>
          <w:rFonts w:ascii="CIDFont+F2" w:hAnsi="CIDFont+F2" w:cs="CIDFont+F2"/>
          <w:sz w:val="16"/>
          <w:szCs w:val="16"/>
        </w:rPr>
        <w:t xml:space="preserve"> [CZK] Cena celkem [CZK]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Náklady soupisu celkem 105 570,00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23 K 961031411 Bourání základů cihelných na MC M3 15,525 2 500,00 38 812,50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Bourání základů cihelných na MC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B23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 ""odstranění nepevných zbytků cihelné dlažby a stávajících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betonů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 xml:space="preserve">C23 24,975-2,45-3-4(stávající </w:t>
      </w:r>
      <w:proofErr w:type="gramStart"/>
      <w:r>
        <w:rPr>
          <w:rFonts w:ascii="CIDFont+F2" w:hAnsi="CIDFont+F2" w:cs="CIDFont+F2"/>
          <w:sz w:val="14"/>
          <w:szCs w:val="14"/>
        </w:rPr>
        <w:t>kaverna)=</w:t>
      </w:r>
      <w:proofErr w:type="gramEnd"/>
      <w:r>
        <w:rPr>
          <w:rFonts w:ascii="CIDFont+F2" w:hAnsi="CIDFont+F2" w:cs="CIDFont+F2"/>
          <w:sz w:val="14"/>
          <w:szCs w:val="14"/>
        </w:rPr>
        <w:t>15,525m3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A23 3 3,000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997 Přesun sutě 66 757,50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25 K 9970132R1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proofErr w:type="spellStart"/>
      <w:r>
        <w:rPr>
          <w:rFonts w:ascii="CIDFont+F2" w:hAnsi="CIDFont+F2" w:cs="CIDFont+F2"/>
          <w:sz w:val="16"/>
          <w:szCs w:val="16"/>
        </w:rPr>
        <w:t>Vnitrostaveništní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doprava suti v do 6 m a vodorovně do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proofErr w:type="gramStart"/>
      <w:r>
        <w:rPr>
          <w:rFonts w:ascii="CIDFont+F2" w:hAnsi="CIDFont+F2" w:cs="CIDFont+F2"/>
          <w:sz w:val="16"/>
          <w:szCs w:val="16"/>
        </w:rPr>
        <w:t>100m</w:t>
      </w:r>
      <w:proofErr w:type="gramEnd"/>
      <w:r>
        <w:rPr>
          <w:rFonts w:ascii="CIDFont+F2" w:hAnsi="CIDFont+F2" w:cs="CIDFont+F2"/>
          <w:sz w:val="16"/>
          <w:szCs w:val="16"/>
        </w:rPr>
        <w:t xml:space="preserve"> ručně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 31,050 950,00 29 497,50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</w:t>
      </w:r>
      <w:proofErr w:type="spellStart"/>
      <w:r>
        <w:rPr>
          <w:rFonts w:ascii="CIDFont+F2" w:hAnsi="CIDFont+F2" w:cs="CIDFont+F2"/>
          <w:sz w:val="12"/>
          <w:szCs w:val="12"/>
        </w:rPr>
        <w:t>Vnitrostaveništní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doprava suti v do 6 m a vodorovně do </w:t>
      </w:r>
      <w:proofErr w:type="gramStart"/>
      <w:r>
        <w:rPr>
          <w:rFonts w:ascii="CIDFont+F2" w:hAnsi="CIDFont+F2" w:cs="CIDFont+F2"/>
          <w:sz w:val="12"/>
          <w:szCs w:val="12"/>
        </w:rPr>
        <w:t>100m</w:t>
      </w:r>
      <w:proofErr w:type="gramEnd"/>
      <w:r>
        <w:rPr>
          <w:rFonts w:ascii="CIDFont+F2" w:hAnsi="CIDFont+F2" w:cs="CIDFont+F2"/>
          <w:sz w:val="12"/>
          <w:szCs w:val="12"/>
        </w:rPr>
        <w:t xml:space="preserve"> ručně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26 K 9970000R1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Odvoz vybourané suti (cihly, kámen) na skládku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proofErr w:type="spellStart"/>
      <w:proofErr w:type="gramStart"/>
      <w:r>
        <w:rPr>
          <w:rFonts w:ascii="CIDFont+F2" w:hAnsi="CIDFont+F2" w:cs="CIDFont+F2"/>
          <w:sz w:val="16"/>
          <w:szCs w:val="16"/>
        </w:rPr>
        <w:t>vč.poplatku</w:t>
      </w:r>
      <w:proofErr w:type="spellEnd"/>
      <w:proofErr w:type="gramEnd"/>
      <w:r>
        <w:rPr>
          <w:rFonts w:ascii="CIDFont+F2" w:hAnsi="CIDFont+F2" w:cs="CIDFont+F2"/>
          <w:sz w:val="16"/>
          <w:szCs w:val="16"/>
        </w:rPr>
        <w:t xml:space="preserve"> dle platné legislativy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 31,050 1 200,00 37 260,00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Odvoz vybourané suti (cihly, kámen) na skládku </w:t>
      </w:r>
      <w:proofErr w:type="spellStart"/>
      <w:proofErr w:type="gramStart"/>
      <w:r>
        <w:rPr>
          <w:rFonts w:ascii="CIDFont+F2" w:hAnsi="CIDFont+F2" w:cs="CIDFont+F2"/>
          <w:sz w:val="12"/>
          <w:szCs w:val="12"/>
        </w:rPr>
        <w:t>vč.poplatku</w:t>
      </w:r>
      <w:proofErr w:type="spellEnd"/>
      <w:proofErr w:type="gramEnd"/>
      <w:r>
        <w:rPr>
          <w:rFonts w:ascii="CIDFont+F2" w:hAnsi="CIDFont+F2" w:cs="CIDFont+F2"/>
          <w:sz w:val="12"/>
          <w:szCs w:val="12"/>
        </w:rPr>
        <w:t xml:space="preserve"> dle platné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legislativy:(cihly a beton </w:t>
      </w:r>
      <w:proofErr w:type="gramStart"/>
      <w:r>
        <w:rPr>
          <w:rFonts w:ascii="CIDFont+F2" w:hAnsi="CIDFont+F2" w:cs="CIDFont+F2"/>
          <w:sz w:val="12"/>
          <w:szCs w:val="12"/>
        </w:rPr>
        <w:t>1,+</w:t>
      </w:r>
      <w:proofErr w:type="gramEnd"/>
      <w:r>
        <w:rPr>
          <w:rFonts w:ascii="CIDFont+F2" w:hAnsi="CIDFont+F2" w:cs="CIDFont+F2"/>
          <w:sz w:val="12"/>
          <w:szCs w:val="12"/>
        </w:rPr>
        <w:t>2,2/2=2t)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 xml:space="preserve">A25 </w:t>
      </w:r>
      <w:r>
        <w:rPr>
          <w:rFonts w:ascii="CIDFont+F2" w:hAnsi="CIDFont+F2" w:cs="CIDFont+F2"/>
          <w:sz w:val="21"/>
          <w:szCs w:val="21"/>
        </w:rPr>
        <w:t xml:space="preserve">998 </w:t>
      </w:r>
      <w:r>
        <w:rPr>
          <w:rFonts w:ascii="CIDFont+F2" w:hAnsi="CIDFont+F2" w:cs="CIDFont+F2"/>
          <w:sz w:val="14"/>
          <w:szCs w:val="14"/>
        </w:rPr>
        <w:t>1</w:t>
      </w:r>
      <w:r>
        <w:rPr>
          <w:rFonts w:ascii="CIDFont+F2" w:hAnsi="CIDFont+F2" w:cs="CIDFont+F2"/>
          <w:sz w:val="21"/>
          <w:szCs w:val="21"/>
        </w:rPr>
        <w:t>P</w:t>
      </w:r>
      <w:r>
        <w:rPr>
          <w:rFonts w:ascii="CIDFont+F2" w:hAnsi="CIDFont+F2" w:cs="CIDFont+F2"/>
          <w:sz w:val="14"/>
          <w:szCs w:val="14"/>
        </w:rPr>
        <w:t>4</w:t>
      </w:r>
      <w:r>
        <w:rPr>
          <w:rFonts w:ascii="CIDFont+F2" w:hAnsi="CIDFont+F2" w:cs="CIDFont+F2"/>
          <w:sz w:val="21"/>
          <w:szCs w:val="21"/>
        </w:rPr>
        <w:t>ř</w:t>
      </w:r>
      <w:r>
        <w:rPr>
          <w:rFonts w:ascii="CIDFont+F2" w:hAnsi="CIDFont+F2" w:cs="CIDFont+F2"/>
          <w:sz w:val="14"/>
          <w:szCs w:val="14"/>
        </w:rPr>
        <w:t>,5</w:t>
      </w:r>
      <w:r>
        <w:rPr>
          <w:rFonts w:ascii="CIDFont+F2" w:hAnsi="CIDFont+F2" w:cs="CIDFont+F2"/>
          <w:sz w:val="21"/>
          <w:szCs w:val="21"/>
        </w:rPr>
        <w:t>e</w:t>
      </w:r>
      <w:r>
        <w:rPr>
          <w:rFonts w:ascii="CIDFont+F2" w:hAnsi="CIDFont+F2" w:cs="CIDFont+F2"/>
          <w:sz w:val="14"/>
          <w:szCs w:val="14"/>
        </w:rPr>
        <w:t>2</w:t>
      </w:r>
      <w:r>
        <w:rPr>
          <w:rFonts w:ascii="CIDFont+F2" w:hAnsi="CIDFont+F2" w:cs="CIDFont+F2"/>
          <w:sz w:val="21"/>
          <w:szCs w:val="21"/>
        </w:rPr>
        <w:t>s</w:t>
      </w:r>
      <w:r>
        <w:rPr>
          <w:rFonts w:ascii="CIDFont+F2" w:hAnsi="CIDFont+F2" w:cs="CIDFont+F2"/>
          <w:sz w:val="14"/>
          <w:szCs w:val="14"/>
        </w:rPr>
        <w:t>5*</w:t>
      </w:r>
      <w:r>
        <w:rPr>
          <w:rFonts w:ascii="CIDFont+F2" w:hAnsi="CIDFont+F2" w:cs="CIDFont+F2"/>
          <w:sz w:val="21"/>
          <w:szCs w:val="21"/>
        </w:rPr>
        <w:t>u</w:t>
      </w:r>
      <w:r>
        <w:rPr>
          <w:rFonts w:ascii="CIDFont+F2" w:hAnsi="CIDFont+F2" w:cs="CIDFont+F2"/>
          <w:sz w:val="14"/>
          <w:szCs w:val="14"/>
        </w:rPr>
        <w:t>2</w:t>
      </w:r>
      <w:r>
        <w:rPr>
          <w:rFonts w:ascii="CIDFont+F2" w:hAnsi="CIDFont+F2" w:cs="CIDFont+F2"/>
          <w:sz w:val="21"/>
          <w:szCs w:val="21"/>
        </w:rPr>
        <w:t>n</w:t>
      </w:r>
      <w:r>
        <w:rPr>
          <w:rFonts w:ascii="CIDFont+F2" w:hAnsi="CIDFont+F2" w:cs="CIDFont+F2"/>
          <w:sz w:val="14"/>
          <w:szCs w:val="14"/>
        </w:rPr>
        <w:t xml:space="preserve">=2 </w:t>
      </w:r>
      <w:proofErr w:type="gramStart"/>
      <w:r>
        <w:rPr>
          <w:rFonts w:ascii="CIDFont+F2" w:hAnsi="CIDFont+F2" w:cs="CIDFont+F2"/>
          <w:sz w:val="14"/>
          <w:szCs w:val="14"/>
        </w:rPr>
        <w:t>9</w:t>
      </w:r>
      <w:r>
        <w:rPr>
          <w:rFonts w:ascii="CIDFont+F2" w:hAnsi="CIDFont+F2" w:cs="CIDFont+F2"/>
          <w:sz w:val="21"/>
          <w:szCs w:val="21"/>
        </w:rPr>
        <w:t>h</w:t>
      </w:r>
      <w:proofErr w:type="gramEnd"/>
      <w:r>
        <w:rPr>
          <w:rFonts w:ascii="CIDFont+F2" w:hAnsi="CIDFont+F2" w:cs="CIDFont+F2"/>
          <w:sz w:val="14"/>
          <w:szCs w:val="14"/>
        </w:rPr>
        <w:t>,0</w:t>
      </w:r>
      <w:r>
        <w:rPr>
          <w:rFonts w:ascii="CIDFont+F2" w:hAnsi="CIDFont+F2" w:cs="CIDFont+F2"/>
          <w:sz w:val="21"/>
          <w:szCs w:val="21"/>
        </w:rPr>
        <w:t>m</w:t>
      </w:r>
      <w:r>
        <w:rPr>
          <w:rFonts w:ascii="CIDFont+F2" w:hAnsi="CIDFont+F2" w:cs="CIDFont+F2"/>
          <w:sz w:val="14"/>
          <w:szCs w:val="14"/>
        </w:rPr>
        <w:t>5t</w:t>
      </w:r>
      <w:r>
        <w:rPr>
          <w:rFonts w:ascii="CIDFont+F2" w:hAnsi="CIDFont+F2" w:cs="CIDFont+F2"/>
          <w:sz w:val="21"/>
          <w:szCs w:val="21"/>
        </w:rPr>
        <w:t xml:space="preserve">ot </w:t>
      </w:r>
      <w:r>
        <w:rPr>
          <w:rFonts w:ascii="CIDFont+F2" w:hAnsi="CIDFont+F2" w:cs="CIDFont+F2"/>
          <w:sz w:val="14"/>
          <w:szCs w:val="14"/>
        </w:rPr>
        <w:t xml:space="preserve">5,940 </w:t>
      </w:r>
      <w:r>
        <w:rPr>
          <w:rFonts w:ascii="CIDFont+F2" w:hAnsi="CIDFont+F2" w:cs="CIDFont+F2"/>
          <w:sz w:val="21"/>
          <w:szCs w:val="21"/>
        </w:rPr>
        <w:t>0,00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Bystřice (</w:t>
      </w:r>
      <w:proofErr w:type="gramStart"/>
      <w:r>
        <w:rPr>
          <w:rFonts w:ascii="CIDFont+F2" w:hAnsi="CIDFont+F2" w:cs="CIDFont+F2"/>
          <w:sz w:val="18"/>
          <w:szCs w:val="18"/>
        </w:rPr>
        <w:t>Teplice - Humboldtovy</w:t>
      </w:r>
      <w:proofErr w:type="gramEnd"/>
      <w:r>
        <w:rPr>
          <w:rFonts w:ascii="CIDFont+F2" w:hAnsi="CIDFont+F2" w:cs="CIDFont+F2"/>
          <w:sz w:val="18"/>
          <w:szCs w:val="18"/>
        </w:rPr>
        <w:t xml:space="preserve"> sady) - kaverna ve dně - havárie</w:t>
      </w:r>
    </w:p>
    <w:p w:rsidR="002A09A2" w:rsidRDefault="002A09A2" w:rsidP="002A09A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01 - oprava kaverny</w:t>
      </w:r>
    </w:p>
    <w:p w:rsidR="00A9204E" w:rsidRPr="00722EFA" w:rsidRDefault="002A09A2" w:rsidP="002A09A2">
      <w:r>
        <w:rPr>
          <w:rFonts w:ascii="CIDFont+F2" w:hAnsi="CIDFont+F2" w:cs="CIDFont+F2"/>
          <w:sz w:val="14"/>
          <w:szCs w:val="14"/>
        </w:rPr>
        <w:t>Strana 3 z 3</w:t>
      </w:r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880" w:rsidRDefault="00854880" w:rsidP="005F4E53">
      <w:r>
        <w:separator/>
      </w:r>
    </w:p>
  </w:endnote>
  <w:endnote w:type="continuationSeparator" w:id="0">
    <w:p w:rsidR="00854880" w:rsidRDefault="00854880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880" w:rsidRDefault="00854880" w:rsidP="005F4E53">
      <w:r>
        <w:separator/>
      </w:r>
    </w:p>
  </w:footnote>
  <w:footnote w:type="continuationSeparator" w:id="0">
    <w:p w:rsidR="00854880" w:rsidRDefault="00854880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09A2"/>
    <w:rsid w:val="002A4238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569A"/>
    <w:rsid w:val="00854880"/>
    <w:rsid w:val="00927965"/>
    <w:rsid w:val="0097356C"/>
    <w:rsid w:val="00A9204E"/>
    <w:rsid w:val="00AD2871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413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2023-09-04T08:15:00Z</dcterms:modified>
</cp:coreProperties>
</file>