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CF02" w14:textId="59C840AF" w:rsidR="00267AE8" w:rsidRPr="007F6131" w:rsidRDefault="00897D77" w:rsidP="002B07E6">
      <w:pPr>
        <w:pStyle w:val="Nzev"/>
        <w:spacing w:after="60"/>
        <w:jc w:val="right"/>
        <w:rPr>
          <w:rFonts w:asciiTheme="minorHAnsi" w:hAnsiTheme="minorHAnsi" w:cs="Arial"/>
          <w:b w:val="0"/>
          <w:sz w:val="20"/>
        </w:rPr>
      </w:pPr>
      <w:r w:rsidRPr="007F6131">
        <w:rPr>
          <w:rFonts w:asciiTheme="minorHAnsi" w:hAnsiTheme="minorHAnsi" w:cs="Arial"/>
          <w:b w:val="0"/>
          <w:sz w:val="20"/>
        </w:rPr>
        <w:t xml:space="preserve">č.j.:  </w:t>
      </w:r>
      <w:r w:rsidR="00E71F23" w:rsidRPr="00E71F23">
        <w:rPr>
          <w:rFonts w:asciiTheme="minorHAnsi" w:hAnsiTheme="minorHAnsi" w:cs="Arial"/>
          <w:b w:val="0"/>
          <w:sz w:val="20"/>
        </w:rPr>
        <w:t>NPU-430/</w:t>
      </w:r>
      <w:r w:rsidR="008C7564" w:rsidRPr="008C7564">
        <w:rPr>
          <w:rFonts w:asciiTheme="minorHAnsi" w:hAnsiTheme="minorHAnsi" w:cs="Arial"/>
          <w:b w:val="0"/>
          <w:sz w:val="20"/>
        </w:rPr>
        <w:t>71268</w:t>
      </w:r>
      <w:r w:rsidR="00E71F23" w:rsidRPr="00E71F23">
        <w:rPr>
          <w:rFonts w:asciiTheme="minorHAnsi" w:hAnsiTheme="minorHAnsi" w:cs="Arial"/>
          <w:b w:val="0"/>
          <w:sz w:val="20"/>
        </w:rPr>
        <w:t>/202</w:t>
      </w:r>
      <w:r w:rsidR="00BF3873">
        <w:rPr>
          <w:rFonts w:asciiTheme="minorHAnsi" w:hAnsiTheme="minorHAnsi" w:cs="Arial"/>
          <w:b w:val="0"/>
          <w:sz w:val="20"/>
        </w:rPr>
        <w:t>3</w:t>
      </w:r>
    </w:p>
    <w:p w14:paraId="0586DD04" w14:textId="1C13AD1F" w:rsidR="00BF3873" w:rsidRPr="005A0A2A" w:rsidRDefault="00BF3873" w:rsidP="00BF3873">
      <w:pPr>
        <w:pStyle w:val="Nzev"/>
        <w:tabs>
          <w:tab w:val="left" w:pos="284"/>
        </w:tabs>
        <w:spacing w:after="60"/>
        <w:rPr>
          <w:rFonts w:asciiTheme="minorHAnsi" w:hAnsiTheme="minorHAnsi" w:cstheme="minorHAnsi"/>
          <w:sz w:val="28"/>
          <w:szCs w:val="28"/>
        </w:rPr>
      </w:pPr>
      <w:r w:rsidRPr="005A0A2A">
        <w:rPr>
          <w:rFonts w:asciiTheme="minorHAnsi" w:hAnsiTheme="minorHAnsi" w:cstheme="minorHAnsi"/>
          <w:sz w:val="28"/>
          <w:szCs w:val="28"/>
        </w:rPr>
        <w:t>Dohoda o narovnání</w:t>
      </w:r>
    </w:p>
    <w:p w14:paraId="2F3CCF05" w14:textId="0561F464" w:rsidR="00601E77" w:rsidRPr="005A0A2A" w:rsidRDefault="00BF3873" w:rsidP="00BF3873">
      <w:pPr>
        <w:pStyle w:val="Nzev"/>
        <w:tabs>
          <w:tab w:val="clear" w:pos="567"/>
          <w:tab w:val="left" w:pos="284"/>
        </w:tabs>
        <w:spacing w:after="60"/>
        <w:rPr>
          <w:rFonts w:asciiTheme="minorHAnsi" w:hAnsiTheme="minorHAnsi" w:cstheme="minorHAnsi"/>
          <w:sz w:val="24"/>
          <w:szCs w:val="24"/>
        </w:rPr>
      </w:pPr>
      <w:r w:rsidRPr="005A0A2A">
        <w:rPr>
          <w:rFonts w:asciiTheme="minorHAnsi" w:hAnsiTheme="minorHAnsi" w:cstheme="minorHAnsi"/>
          <w:sz w:val="28"/>
          <w:szCs w:val="28"/>
        </w:rPr>
        <w:t>k Dodatku č. 1</w:t>
      </w:r>
      <w:r w:rsidR="009323AD" w:rsidRPr="005A0A2A">
        <w:rPr>
          <w:rFonts w:asciiTheme="minorHAnsi" w:hAnsiTheme="minorHAnsi" w:cstheme="minorHAnsi"/>
          <w:sz w:val="28"/>
          <w:szCs w:val="28"/>
        </w:rPr>
        <w:t xml:space="preserve"> Smlouv</w:t>
      </w:r>
      <w:r w:rsidRPr="005A0A2A">
        <w:rPr>
          <w:rFonts w:asciiTheme="minorHAnsi" w:hAnsiTheme="minorHAnsi" w:cstheme="minorHAnsi"/>
          <w:sz w:val="28"/>
          <w:szCs w:val="28"/>
        </w:rPr>
        <w:t>y</w:t>
      </w:r>
      <w:r w:rsidR="009323AD" w:rsidRPr="005A0A2A">
        <w:rPr>
          <w:rFonts w:asciiTheme="minorHAnsi" w:hAnsiTheme="minorHAnsi" w:cstheme="minorHAnsi"/>
          <w:sz w:val="28"/>
          <w:szCs w:val="28"/>
        </w:rPr>
        <w:t xml:space="preserve"> o dílo č.</w:t>
      </w:r>
      <w:r w:rsidR="00601E77" w:rsidRPr="005A0A2A">
        <w:rPr>
          <w:rFonts w:asciiTheme="minorHAnsi" w:hAnsiTheme="minorHAnsi" w:cstheme="minorHAnsi"/>
          <w:sz w:val="24"/>
          <w:szCs w:val="24"/>
        </w:rPr>
        <w:t xml:space="preserve"> </w:t>
      </w:r>
      <w:r w:rsidR="00DB1D4D" w:rsidRPr="005A0A2A">
        <w:rPr>
          <w:rFonts w:asciiTheme="minorHAnsi" w:hAnsiTheme="minorHAnsi" w:cstheme="minorHAnsi"/>
          <w:sz w:val="24"/>
          <w:szCs w:val="24"/>
        </w:rPr>
        <w:t>3016H12</w:t>
      </w:r>
      <w:r w:rsidR="00407422" w:rsidRPr="005A0A2A">
        <w:rPr>
          <w:rFonts w:asciiTheme="minorHAnsi" w:hAnsiTheme="minorHAnsi" w:cstheme="minorHAnsi"/>
          <w:sz w:val="24"/>
          <w:szCs w:val="24"/>
        </w:rPr>
        <w:t>2</w:t>
      </w:r>
      <w:r w:rsidR="00DB1D4D" w:rsidRPr="005A0A2A">
        <w:rPr>
          <w:rFonts w:asciiTheme="minorHAnsi" w:hAnsiTheme="minorHAnsi" w:cstheme="minorHAnsi"/>
          <w:sz w:val="24"/>
          <w:szCs w:val="24"/>
        </w:rPr>
        <w:t>00</w:t>
      </w:r>
      <w:r w:rsidR="00F3459E" w:rsidRPr="005A0A2A">
        <w:rPr>
          <w:rFonts w:asciiTheme="minorHAnsi" w:hAnsiTheme="minorHAnsi" w:cstheme="minorHAnsi"/>
          <w:sz w:val="24"/>
          <w:szCs w:val="24"/>
        </w:rPr>
        <w:t>05</w:t>
      </w:r>
    </w:p>
    <w:p w14:paraId="1C3DC81A" w14:textId="77777777" w:rsidR="009323AD" w:rsidRPr="009323AD" w:rsidRDefault="009323AD" w:rsidP="009323AD">
      <w:pPr>
        <w:pStyle w:val="Podnadpis"/>
      </w:pPr>
    </w:p>
    <w:p w14:paraId="2F3CCF06" w14:textId="77777777" w:rsidR="00601E77" w:rsidRPr="00EE02F5" w:rsidRDefault="00601E77" w:rsidP="002B07E6">
      <w:pPr>
        <w:pStyle w:val="Zkladntext"/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 w:rsidRPr="00EE02F5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2F3CCF07" w14:textId="77777777" w:rsidR="00601E77" w:rsidRPr="00EE02F5" w:rsidRDefault="00601E77" w:rsidP="002B07E6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EE02F5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EE02F5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14:paraId="2F3CCF08" w14:textId="77777777" w:rsidR="00736B9B" w:rsidRPr="00EE02F5" w:rsidRDefault="00736B9B" w:rsidP="002B07E6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IČO:</w:t>
      </w:r>
      <w:r w:rsidRPr="00EE02F5">
        <w:rPr>
          <w:rFonts w:ascii="Calibri" w:hAnsi="Calibri"/>
          <w:sz w:val="22"/>
          <w:szCs w:val="22"/>
          <w:lang w:eastAsia="cs-CZ"/>
        </w:rPr>
        <w:tab/>
        <w:t>75032333</w:t>
      </w:r>
    </w:p>
    <w:p w14:paraId="2F3CCF09" w14:textId="77777777" w:rsidR="00736B9B" w:rsidRPr="00EE02F5" w:rsidRDefault="00736B9B" w:rsidP="002B07E6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DIČ:</w:t>
      </w:r>
      <w:r w:rsidRPr="00EE02F5">
        <w:rPr>
          <w:rFonts w:ascii="Calibri" w:hAnsi="Calibri"/>
          <w:sz w:val="22"/>
          <w:szCs w:val="22"/>
          <w:lang w:eastAsia="cs-CZ"/>
        </w:rPr>
        <w:tab/>
        <w:t>CZ75032333</w:t>
      </w:r>
    </w:p>
    <w:p w14:paraId="2F3CCF0A" w14:textId="77777777" w:rsidR="00736B9B" w:rsidRPr="00EE02F5" w:rsidRDefault="00736B9B" w:rsidP="002B07E6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Se sídlem:</w:t>
      </w:r>
      <w:r w:rsidRPr="00EE02F5">
        <w:rPr>
          <w:rFonts w:ascii="Calibri" w:hAnsi="Calibri"/>
          <w:sz w:val="22"/>
          <w:szCs w:val="22"/>
          <w:lang w:eastAsia="cs-CZ"/>
        </w:rPr>
        <w:tab/>
        <w:t xml:space="preserve">Valdštejnské nám. 3/162, </w:t>
      </w:r>
      <w:r w:rsidR="004C4D4A">
        <w:rPr>
          <w:rFonts w:ascii="Calibri" w:hAnsi="Calibri"/>
          <w:sz w:val="22"/>
          <w:szCs w:val="22"/>
          <w:lang w:eastAsia="cs-CZ"/>
        </w:rPr>
        <w:t>118 01</w:t>
      </w:r>
      <w:r w:rsidRPr="00EE02F5">
        <w:rPr>
          <w:rFonts w:ascii="Calibri" w:hAnsi="Calibri"/>
          <w:sz w:val="22"/>
          <w:szCs w:val="22"/>
          <w:lang w:eastAsia="cs-CZ"/>
        </w:rPr>
        <w:t xml:space="preserve"> Praha 1 – Malá Strana</w:t>
      </w:r>
    </w:p>
    <w:p w14:paraId="2F3CCF0B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zastoupený:</w:t>
      </w:r>
      <w:r w:rsidRPr="00EE02F5">
        <w:rPr>
          <w:rFonts w:ascii="Calibri" w:hAnsi="Calibri"/>
          <w:sz w:val="22"/>
          <w:szCs w:val="22"/>
          <w:lang w:eastAsia="cs-CZ"/>
        </w:rPr>
        <w:tab/>
        <w:t>Mgr. Petrem Pavelcem, Ph.D., ředitelem Územní památkové správy</w:t>
      </w:r>
      <w:r w:rsidR="00FD3F19" w:rsidRPr="00EE02F5">
        <w:rPr>
          <w:rFonts w:ascii="Calibri" w:hAnsi="Calibri"/>
          <w:sz w:val="22"/>
          <w:szCs w:val="22"/>
          <w:lang w:eastAsia="cs-CZ"/>
        </w:rPr>
        <w:t xml:space="preserve"> </w:t>
      </w:r>
    </w:p>
    <w:p w14:paraId="2F3CCF0C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 xml:space="preserve">v Českých Budějovicích </w:t>
      </w:r>
    </w:p>
    <w:p w14:paraId="2F3CCF0D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Doručovací adresa:</w:t>
      </w:r>
    </w:p>
    <w:p w14:paraId="2F3CCF0E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>Národní památkový ústav, územní památková správa v Českých Budějovicích</w:t>
      </w:r>
    </w:p>
    <w:p w14:paraId="2F3CCF0F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>nám. Přemysla Otakara II. 34</w:t>
      </w:r>
    </w:p>
    <w:p w14:paraId="2F3CCF10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>370 21 České Budějovice</w:t>
      </w:r>
    </w:p>
    <w:p w14:paraId="2F3CCF12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 xml:space="preserve">Bankovní </w:t>
      </w:r>
      <w:proofErr w:type="gramStart"/>
      <w:r w:rsidRPr="00EE02F5">
        <w:rPr>
          <w:rFonts w:ascii="Calibri" w:hAnsi="Calibri"/>
          <w:sz w:val="22"/>
          <w:szCs w:val="22"/>
          <w:lang w:eastAsia="cs-CZ"/>
        </w:rPr>
        <w:t xml:space="preserve">spojení:  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proofErr w:type="gramEnd"/>
      <w:r w:rsidRPr="00EE02F5">
        <w:rPr>
          <w:rFonts w:ascii="Calibri" w:hAnsi="Calibri"/>
          <w:sz w:val="22"/>
          <w:szCs w:val="22"/>
          <w:lang w:eastAsia="cs-CZ"/>
        </w:rPr>
        <w:t>ČNB, č. účtu: 300003-60039011/0710</w:t>
      </w:r>
    </w:p>
    <w:p w14:paraId="2F3CCF13" w14:textId="77777777" w:rsidR="00500857" w:rsidRPr="00EE02F5" w:rsidRDefault="00500857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Datová schránka:</w:t>
      </w:r>
      <w:r w:rsidRPr="00EE02F5">
        <w:rPr>
          <w:rFonts w:ascii="Calibri" w:hAnsi="Calibri"/>
          <w:sz w:val="22"/>
          <w:szCs w:val="22"/>
          <w:lang w:eastAsia="cs-CZ"/>
        </w:rPr>
        <w:tab/>
        <w:t>2cy8h6t</w:t>
      </w:r>
    </w:p>
    <w:p w14:paraId="2F3CCF14" w14:textId="77777777" w:rsidR="00601E77" w:rsidRPr="00EE02F5" w:rsidRDefault="00601E77" w:rsidP="00A719E6">
      <w:pPr>
        <w:pStyle w:val="Nadpis6"/>
        <w:tabs>
          <w:tab w:val="clear" w:pos="4536"/>
          <w:tab w:val="left" w:pos="4678"/>
        </w:tabs>
        <w:rPr>
          <w:rFonts w:asciiTheme="minorHAnsi" w:hAnsiTheme="minorHAnsi"/>
          <w:b w:val="0"/>
          <w:sz w:val="22"/>
          <w:szCs w:val="22"/>
        </w:rPr>
      </w:pPr>
      <w:r w:rsidRPr="00EE02F5">
        <w:rPr>
          <w:rFonts w:asciiTheme="minorHAnsi" w:hAnsiTheme="minorHAnsi"/>
          <w:b w:val="0"/>
          <w:sz w:val="22"/>
          <w:szCs w:val="22"/>
        </w:rPr>
        <w:t>Osoby oprávněné k jednání ve věcech smluvních:</w:t>
      </w:r>
      <w:r w:rsidRPr="00EE02F5">
        <w:rPr>
          <w:rFonts w:asciiTheme="minorHAnsi" w:hAnsiTheme="minorHAnsi"/>
          <w:b w:val="0"/>
          <w:sz w:val="22"/>
          <w:szCs w:val="22"/>
        </w:rPr>
        <w:tab/>
        <w:t>Mgr. Petr Pavelec,</w:t>
      </w:r>
      <w:r w:rsidR="002E5461" w:rsidRPr="00EE02F5">
        <w:rPr>
          <w:rFonts w:asciiTheme="minorHAnsi" w:hAnsiTheme="minorHAnsi"/>
          <w:b w:val="0"/>
          <w:sz w:val="22"/>
          <w:szCs w:val="22"/>
        </w:rPr>
        <w:t xml:space="preserve"> Ph.D., </w:t>
      </w:r>
      <w:r w:rsidRPr="00EE02F5">
        <w:rPr>
          <w:rFonts w:asciiTheme="minorHAnsi" w:hAnsiTheme="minorHAnsi"/>
          <w:b w:val="0"/>
          <w:sz w:val="22"/>
          <w:szCs w:val="22"/>
        </w:rPr>
        <w:t xml:space="preserve">ředitel </w:t>
      </w:r>
    </w:p>
    <w:p w14:paraId="2F3CCF15" w14:textId="5861F28C" w:rsidR="00897D77" w:rsidRPr="007B1826" w:rsidRDefault="00601E77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  <w:r w:rsidRPr="00EE02F5">
        <w:rPr>
          <w:rFonts w:asciiTheme="minorHAnsi" w:hAnsiTheme="minorHAnsi" w:cs="Arial"/>
          <w:iCs/>
          <w:sz w:val="22"/>
          <w:szCs w:val="22"/>
        </w:rPr>
        <w:t>Osoby oprávněné k jednání ve věcech technických:</w:t>
      </w:r>
      <w:r w:rsidRPr="00EE02F5">
        <w:rPr>
          <w:rFonts w:asciiTheme="minorHAnsi" w:hAnsiTheme="minorHAnsi" w:cs="Arial"/>
          <w:iCs/>
          <w:sz w:val="22"/>
          <w:szCs w:val="22"/>
        </w:rPr>
        <w:tab/>
      </w:r>
      <w:r w:rsidR="00D12F13">
        <w:rPr>
          <w:rFonts w:asciiTheme="minorHAnsi" w:hAnsiTheme="minorHAnsi" w:cs="Arial"/>
          <w:iCs/>
          <w:sz w:val="22"/>
          <w:szCs w:val="22"/>
        </w:rPr>
        <w:t>XXXXXXXXXXX</w:t>
      </w:r>
      <w:r w:rsidR="00897D77" w:rsidRPr="007B1826">
        <w:rPr>
          <w:rFonts w:asciiTheme="minorHAnsi" w:hAnsiTheme="minorHAnsi" w:cs="Arial"/>
          <w:iCs/>
          <w:sz w:val="22"/>
          <w:szCs w:val="22"/>
        </w:rPr>
        <w:t>, projektový manažer</w:t>
      </w:r>
    </w:p>
    <w:p w14:paraId="2F3CCF16" w14:textId="0E89C0F4" w:rsidR="00601E77" w:rsidRPr="007B1826" w:rsidRDefault="006964B8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  <w:r w:rsidRPr="007B1826">
        <w:rPr>
          <w:rFonts w:asciiTheme="minorHAnsi" w:hAnsiTheme="minorHAnsi" w:cs="Arial"/>
          <w:iCs/>
          <w:sz w:val="22"/>
          <w:szCs w:val="22"/>
        </w:rPr>
        <w:t>Osoby oprávněné k jednání ve věcech provozních:</w:t>
      </w:r>
      <w:r w:rsidRPr="007B1826">
        <w:rPr>
          <w:rFonts w:asciiTheme="minorHAnsi" w:hAnsiTheme="minorHAnsi" w:cs="Arial"/>
          <w:iCs/>
          <w:sz w:val="22"/>
          <w:szCs w:val="22"/>
        </w:rPr>
        <w:tab/>
      </w:r>
      <w:r w:rsidR="00D12F13">
        <w:rPr>
          <w:rFonts w:asciiTheme="minorHAnsi" w:hAnsiTheme="minorHAnsi" w:cs="Arial"/>
          <w:iCs/>
          <w:sz w:val="22"/>
          <w:szCs w:val="22"/>
        </w:rPr>
        <w:t>XXXXXXXXXXX</w:t>
      </w:r>
      <w:r w:rsidRPr="007B1826">
        <w:rPr>
          <w:rFonts w:asciiTheme="minorHAnsi" w:hAnsiTheme="minorHAnsi" w:cs="Arial"/>
          <w:iCs/>
          <w:sz w:val="22"/>
          <w:szCs w:val="22"/>
        </w:rPr>
        <w:t>, kastelán</w:t>
      </w:r>
    </w:p>
    <w:p w14:paraId="2F3CCF17" w14:textId="7284C61C" w:rsidR="006D10E3" w:rsidRPr="007B1826" w:rsidRDefault="006D10E3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ind w:left="4678" w:hanging="4678"/>
        <w:rPr>
          <w:rFonts w:asciiTheme="minorHAnsi" w:hAnsiTheme="minorHAnsi" w:cs="Arial"/>
          <w:iCs/>
          <w:sz w:val="22"/>
          <w:szCs w:val="22"/>
        </w:rPr>
      </w:pPr>
      <w:r w:rsidRPr="007B1826">
        <w:rPr>
          <w:rFonts w:asciiTheme="minorHAnsi" w:hAnsiTheme="minorHAnsi" w:cs="Arial"/>
          <w:iCs/>
          <w:sz w:val="22"/>
          <w:szCs w:val="22"/>
        </w:rPr>
        <w:t>Osoby oprávněné k jednání ve věcech odborných:</w:t>
      </w:r>
      <w:r w:rsidRPr="007B1826">
        <w:rPr>
          <w:rFonts w:asciiTheme="minorHAnsi" w:hAnsiTheme="minorHAnsi" w:cs="Arial"/>
          <w:iCs/>
          <w:sz w:val="22"/>
          <w:szCs w:val="22"/>
        </w:rPr>
        <w:tab/>
      </w:r>
      <w:r w:rsidR="00D12F13">
        <w:rPr>
          <w:rFonts w:asciiTheme="minorHAnsi" w:hAnsiTheme="minorHAnsi" w:cs="Arial"/>
          <w:iCs/>
          <w:sz w:val="22"/>
          <w:szCs w:val="22"/>
        </w:rPr>
        <w:t>XXXXXXXX</w:t>
      </w:r>
      <w:r w:rsidR="00D12F13">
        <w:rPr>
          <w:rFonts w:asciiTheme="minorHAnsi" w:hAnsiTheme="minorHAnsi" w:cs="Arial"/>
          <w:iCs/>
          <w:sz w:val="22"/>
          <w:szCs w:val="22"/>
        </w:rPr>
        <w:t>X</w:t>
      </w:r>
      <w:r w:rsidR="00D12F13">
        <w:rPr>
          <w:rFonts w:asciiTheme="minorHAnsi" w:hAnsiTheme="minorHAnsi" w:cs="Arial"/>
          <w:iCs/>
          <w:sz w:val="22"/>
          <w:szCs w:val="22"/>
        </w:rPr>
        <w:t>XXX</w:t>
      </w:r>
      <w:r w:rsidR="00793D52" w:rsidRPr="007B1826">
        <w:rPr>
          <w:rFonts w:asciiTheme="minorHAnsi" w:hAnsiTheme="minorHAnsi" w:cs="Arial"/>
          <w:iCs/>
          <w:sz w:val="22"/>
          <w:szCs w:val="22"/>
        </w:rPr>
        <w:t xml:space="preserve">, koordinátor </w:t>
      </w:r>
      <w:r w:rsidR="00A719E6" w:rsidRPr="007B1826">
        <w:rPr>
          <w:rFonts w:asciiTheme="minorHAnsi" w:hAnsiTheme="minorHAnsi" w:cs="Arial"/>
          <w:iCs/>
          <w:sz w:val="22"/>
          <w:szCs w:val="22"/>
        </w:rPr>
        <w:t>interiérových instalací</w:t>
      </w:r>
    </w:p>
    <w:p w14:paraId="2F3CCF18" w14:textId="77777777" w:rsidR="00EE02F5" w:rsidRPr="00D875BC" w:rsidRDefault="00EE02F5" w:rsidP="00EE02F5">
      <w:pPr>
        <w:jc w:val="both"/>
        <w:rPr>
          <w:rFonts w:asciiTheme="minorHAnsi" w:hAnsiTheme="minorHAnsi" w:cs="Arial"/>
          <w:sz w:val="22"/>
          <w:szCs w:val="22"/>
        </w:rPr>
      </w:pPr>
      <w:r w:rsidRPr="00D875BC">
        <w:rPr>
          <w:rFonts w:asciiTheme="minorHAnsi" w:hAnsiTheme="minorHAnsi" w:cs="Arial"/>
          <w:sz w:val="22"/>
          <w:szCs w:val="22"/>
        </w:rPr>
        <w:t>(dále jen „objednatel“)</w:t>
      </w:r>
    </w:p>
    <w:p w14:paraId="2F3CCF19" w14:textId="77777777" w:rsidR="00FD247D" w:rsidRPr="00EE02F5" w:rsidRDefault="00FD247D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</w:p>
    <w:p w14:paraId="2F3CCF1A" w14:textId="77777777" w:rsidR="00601E77" w:rsidRPr="00EE02F5" w:rsidRDefault="00FF6DA5" w:rsidP="002B07E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2F5">
        <w:rPr>
          <w:rFonts w:asciiTheme="minorHAnsi" w:hAnsiTheme="minorHAnsi" w:cs="Arial"/>
          <w:b/>
          <w:sz w:val="22"/>
          <w:szCs w:val="22"/>
        </w:rPr>
        <w:t>a</w:t>
      </w:r>
    </w:p>
    <w:p w14:paraId="2F3CCF1B" w14:textId="77777777" w:rsidR="00601E77" w:rsidRPr="00EE02F5" w:rsidRDefault="00601E77" w:rsidP="002B07E6">
      <w:pPr>
        <w:pStyle w:val="Podnadpis"/>
        <w:jc w:val="left"/>
        <w:rPr>
          <w:rFonts w:asciiTheme="minorHAnsi" w:hAnsiTheme="minorHAnsi"/>
          <w:b w:val="0"/>
          <w:bCs/>
          <w:sz w:val="22"/>
          <w:szCs w:val="22"/>
          <w:u w:val="none"/>
        </w:rPr>
      </w:pPr>
    </w:p>
    <w:p w14:paraId="20CCFE8D" w14:textId="77777777" w:rsidR="00C86915" w:rsidRDefault="00C86915" w:rsidP="002B07E6">
      <w:pPr>
        <w:tabs>
          <w:tab w:val="left" w:pos="1904"/>
          <w:tab w:val="left" w:pos="1985"/>
        </w:tabs>
        <w:autoSpaceDE w:val="0"/>
        <w:autoSpaceDN w:val="0"/>
        <w:adjustRightInd w:val="0"/>
        <w:rPr>
          <w:rStyle w:val="Siln"/>
          <w:rFonts w:asciiTheme="minorHAnsi" w:hAnsiTheme="minorHAnsi" w:cs="Arial"/>
          <w:sz w:val="22"/>
          <w:szCs w:val="22"/>
        </w:rPr>
      </w:pPr>
      <w:r w:rsidRPr="00C86915">
        <w:rPr>
          <w:rStyle w:val="Siln"/>
          <w:rFonts w:asciiTheme="minorHAnsi" w:hAnsiTheme="minorHAnsi" w:cs="Arial"/>
          <w:sz w:val="22"/>
          <w:szCs w:val="22"/>
        </w:rPr>
        <w:t>STYLDEKOR s.r.o.</w:t>
      </w:r>
    </w:p>
    <w:p w14:paraId="2F3CCF1D" w14:textId="39730ECA" w:rsidR="00FD3F19" w:rsidRPr="00EE02F5" w:rsidRDefault="00FD3F19" w:rsidP="002B07E6">
      <w:pPr>
        <w:tabs>
          <w:tab w:val="left" w:pos="1904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IČO:</w:t>
      </w:r>
      <w:r w:rsidR="00D668E1"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24820687</w:t>
      </w:r>
    </w:p>
    <w:p w14:paraId="2F3CCF1E" w14:textId="15CB7A5E" w:rsidR="00FD3F19" w:rsidRPr="00EE02F5" w:rsidRDefault="00FD3F19" w:rsidP="002B07E6">
      <w:pPr>
        <w:tabs>
          <w:tab w:val="left" w:pos="1890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DIČ: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CZ24820687</w:t>
      </w:r>
    </w:p>
    <w:p w14:paraId="2F3CCF1F" w14:textId="498E4427" w:rsidR="00736B9B" w:rsidRPr="00EE02F5" w:rsidRDefault="00736B9B" w:rsidP="002B07E6">
      <w:pPr>
        <w:tabs>
          <w:tab w:val="left" w:pos="1918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se sídlem:</w:t>
      </w:r>
      <w:r w:rsidR="00FD3F19"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Doksy, 5. května 437, PSČ 472 01</w:t>
      </w:r>
    </w:p>
    <w:p w14:paraId="2F3CCF20" w14:textId="271A214C" w:rsidR="00736B9B" w:rsidRPr="00EE02F5" w:rsidRDefault="00736B9B" w:rsidP="002B07E6">
      <w:pPr>
        <w:tabs>
          <w:tab w:val="left" w:pos="1918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zastoupený:</w:t>
      </w:r>
      <w:r w:rsidR="00FD3F19" w:rsidRPr="00EE02F5">
        <w:rPr>
          <w:rFonts w:ascii="Calibri" w:hAnsi="Calibri"/>
          <w:sz w:val="22"/>
          <w:szCs w:val="22"/>
          <w:lang w:eastAsia="cs-CZ"/>
        </w:rPr>
        <w:tab/>
      </w:r>
      <w:r w:rsidR="00D12F13">
        <w:rPr>
          <w:rFonts w:asciiTheme="minorHAnsi" w:hAnsiTheme="minorHAnsi" w:cs="Arial"/>
          <w:iCs/>
          <w:sz w:val="22"/>
          <w:szCs w:val="22"/>
        </w:rPr>
        <w:t>XXXXXXXXXXX</w:t>
      </w:r>
    </w:p>
    <w:p w14:paraId="2F3CCF21" w14:textId="5EE3A957" w:rsidR="00736B9B" w:rsidRPr="00EE02F5" w:rsidRDefault="00736B9B" w:rsidP="002B07E6">
      <w:pPr>
        <w:tabs>
          <w:tab w:val="left" w:pos="1890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proofErr w:type="spellStart"/>
      <w:r w:rsidRPr="00EE02F5">
        <w:rPr>
          <w:rFonts w:ascii="Calibri" w:hAnsi="Calibri"/>
          <w:sz w:val="22"/>
          <w:szCs w:val="22"/>
          <w:lang w:eastAsia="cs-CZ"/>
        </w:rPr>
        <w:t>telef</w:t>
      </w:r>
      <w:proofErr w:type="spellEnd"/>
      <w:r w:rsidRPr="00EE02F5">
        <w:rPr>
          <w:rFonts w:ascii="Calibri" w:hAnsi="Calibri"/>
          <w:sz w:val="22"/>
          <w:szCs w:val="22"/>
          <w:lang w:eastAsia="cs-CZ"/>
        </w:rPr>
        <w:t>. spojení, mail:</w:t>
      </w:r>
      <w:r w:rsidR="00FD3F19" w:rsidRPr="00EE02F5">
        <w:rPr>
          <w:rFonts w:ascii="Calibri" w:hAnsi="Calibri"/>
          <w:sz w:val="22"/>
          <w:szCs w:val="22"/>
          <w:lang w:eastAsia="cs-CZ"/>
        </w:rPr>
        <w:tab/>
      </w:r>
      <w:r w:rsidR="00D12F13">
        <w:rPr>
          <w:rFonts w:asciiTheme="minorHAnsi" w:hAnsiTheme="minorHAnsi" w:cs="Arial"/>
          <w:iCs/>
          <w:sz w:val="22"/>
          <w:szCs w:val="22"/>
        </w:rPr>
        <w:t>XXXXXXXXXXX</w:t>
      </w:r>
      <w:r w:rsidR="00C86915" w:rsidRPr="00C86915">
        <w:rPr>
          <w:rFonts w:ascii="Calibri" w:hAnsi="Calibri"/>
          <w:sz w:val="22"/>
          <w:szCs w:val="22"/>
          <w:lang w:eastAsia="cs-CZ"/>
        </w:rPr>
        <w:t xml:space="preserve">, </w:t>
      </w:r>
      <w:r w:rsidR="00D12F13">
        <w:rPr>
          <w:rFonts w:asciiTheme="minorHAnsi" w:hAnsiTheme="minorHAnsi" w:cs="Arial"/>
          <w:iCs/>
          <w:sz w:val="22"/>
          <w:szCs w:val="22"/>
        </w:rPr>
        <w:t>XXXXXXXXXXX</w:t>
      </w:r>
    </w:p>
    <w:p w14:paraId="2F3CCF22" w14:textId="77777777" w:rsidR="00D668E1" w:rsidRPr="00EE02F5" w:rsidRDefault="00D668E1" w:rsidP="002B07E6">
      <w:pPr>
        <w:pStyle w:val="Zkladntext"/>
        <w:rPr>
          <w:rFonts w:ascii="Calibri" w:hAnsi="Calibri"/>
          <w:sz w:val="22"/>
          <w:szCs w:val="22"/>
          <w:lang w:eastAsia="cs-CZ"/>
        </w:rPr>
      </w:pPr>
    </w:p>
    <w:p w14:paraId="2F3CCF23" w14:textId="661CC152" w:rsidR="00583EC6" w:rsidRPr="00EE02F5" w:rsidRDefault="00583EC6" w:rsidP="002B07E6">
      <w:pPr>
        <w:pStyle w:val="Zkladntext"/>
        <w:rPr>
          <w:rFonts w:asciiTheme="minorHAnsi" w:hAnsiTheme="minorHAnsi" w:cs="Arial"/>
          <w:sz w:val="22"/>
          <w:szCs w:val="22"/>
          <w:shd w:val="clear" w:color="auto" w:fill="C0C0C0"/>
        </w:rPr>
      </w:pPr>
      <w:r w:rsidRPr="00EE02F5">
        <w:rPr>
          <w:rFonts w:ascii="Calibri" w:hAnsi="Calibri"/>
          <w:sz w:val="22"/>
          <w:szCs w:val="22"/>
          <w:lang w:eastAsia="cs-CZ"/>
        </w:rPr>
        <w:t xml:space="preserve">Zapsaný v </w:t>
      </w:r>
      <w:r w:rsidR="002713E3" w:rsidRPr="00EE02F5">
        <w:rPr>
          <w:rFonts w:ascii="Calibri" w:hAnsi="Calibri"/>
          <w:sz w:val="22"/>
          <w:szCs w:val="22"/>
          <w:lang w:eastAsia="cs-CZ"/>
        </w:rPr>
        <w:t xml:space="preserve">obchodním rejstříku </w:t>
      </w:r>
      <w:proofErr w:type="spellStart"/>
      <w:r w:rsidR="00C86915" w:rsidRPr="00C86915">
        <w:rPr>
          <w:rFonts w:ascii="Calibri" w:hAnsi="Calibri"/>
          <w:sz w:val="22"/>
          <w:szCs w:val="22"/>
          <w:lang w:eastAsia="cs-CZ"/>
        </w:rPr>
        <w:t>sp</w:t>
      </w:r>
      <w:proofErr w:type="spellEnd"/>
      <w:r w:rsidR="00C86915" w:rsidRPr="00C86915">
        <w:rPr>
          <w:rFonts w:ascii="Calibri" w:hAnsi="Calibri"/>
          <w:sz w:val="22"/>
          <w:szCs w:val="22"/>
          <w:lang w:eastAsia="cs-CZ"/>
        </w:rPr>
        <w:t>. Zn: C 41499 vedená u Krajského soudu v Ústí nad Labem</w:t>
      </w:r>
    </w:p>
    <w:p w14:paraId="2F3CCF24" w14:textId="34DDC7F7" w:rsidR="00D1360E" w:rsidRPr="00EE02F5" w:rsidRDefault="00234889" w:rsidP="00D668E1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Bankovní spojení: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ČSOB</w:t>
      </w:r>
    </w:p>
    <w:p w14:paraId="2F3CCF25" w14:textId="4C9AD2D2" w:rsidR="00234889" w:rsidRPr="00EE02F5" w:rsidRDefault="00D1360E" w:rsidP="00D668E1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243498827/0300</w:t>
      </w:r>
    </w:p>
    <w:p w14:paraId="2F3CCF26" w14:textId="0503A812" w:rsidR="00234889" w:rsidRPr="00EE02F5" w:rsidRDefault="002713E3" w:rsidP="00D668E1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Theme="minorHAnsi" w:hAnsiTheme="minorHAnsi" w:cs="Arial"/>
          <w:sz w:val="22"/>
          <w:szCs w:val="22"/>
        </w:rPr>
        <w:t>Datová schránka:</w:t>
      </w:r>
      <w:r w:rsidR="00D668E1" w:rsidRPr="00EE02F5">
        <w:rPr>
          <w:rFonts w:asciiTheme="minorHAnsi" w:hAnsiTheme="minorHAnsi" w:cs="Arial"/>
          <w:sz w:val="22"/>
          <w:szCs w:val="22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psdy2ec</w:t>
      </w:r>
    </w:p>
    <w:p w14:paraId="2F3CCF27" w14:textId="22C0A1E5" w:rsidR="00601E77" w:rsidRPr="00EE02F5" w:rsidRDefault="00601E77" w:rsidP="00D668E1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E02F5">
        <w:rPr>
          <w:rFonts w:ascii="Calibri" w:hAnsi="Calibri"/>
          <w:iCs/>
          <w:sz w:val="22"/>
          <w:szCs w:val="22"/>
          <w:lang w:eastAsia="cs-CZ"/>
        </w:rPr>
        <w:t>Doručovací adresa:</w:t>
      </w:r>
      <w:r w:rsidR="00D668E1" w:rsidRPr="00EE02F5">
        <w:rPr>
          <w:rFonts w:ascii="Calibri" w:hAnsi="Calibri"/>
          <w:iCs/>
          <w:sz w:val="22"/>
          <w:szCs w:val="22"/>
          <w:lang w:eastAsia="cs-CZ"/>
        </w:rPr>
        <w:t xml:space="preserve"> </w:t>
      </w:r>
      <w:r w:rsidR="00D668E1" w:rsidRPr="00EE02F5">
        <w:rPr>
          <w:rFonts w:ascii="Calibri" w:hAnsi="Calibri"/>
          <w:iCs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Doksy, 5. května 437, PSČ 472 01</w:t>
      </w:r>
    </w:p>
    <w:p w14:paraId="2F3CCF28" w14:textId="77777777" w:rsidR="00601E77" w:rsidRPr="00EE02F5" w:rsidRDefault="00601E77" w:rsidP="002B07E6">
      <w:pPr>
        <w:rPr>
          <w:rFonts w:asciiTheme="minorHAnsi" w:hAnsiTheme="minorHAnsi" w:cs="Arial"/>
          <w:sz w:val="22"/>
          <w:szCs w:val="22"/>
        </w:rPr>
      </w:pPr>
    </w:p>
    <w:p w14:paraId="2F3CCF29" w14:textId="3695F6CA" w:rsidR="00EE02F5" w:rsidRPr="00615B81" w:rsidRDefault="00601E77" w:rsidP="00EE02F5">
      <w:pPr>
        <w:jc w:val="both"/>
        <w:rPr>
          <w:rFonts w:asciiTheme="minorHAnsi" w:hAnsiTheme="minorHAnsi" w:cs="Arial"/>
          <w:sz w:val="22"/>
          <w:szCs w:val="22"/>
        </w:rPr>
      </w:pPr>
      <w:r w:rsidRPr="00EE02F5">
        <w:rPr>
          <w:rFonts w:ascii="Calibri" w:hAnsi="Calibri"/>
          <w:sz w:val="22"/>
          <w:szCs w:val="22"/>
          <w:lang w:eastAsia="cs-CZ"/>
        </w:rPr>
        <w:t xml:space="preserve">Osoby oprávněné k jednání ve věcech smluvních: </w:t>
      </w:r>
      <w:r w:rsidR="00FF0374" w:rsidRPr="00EE02F5">
        <w:rPr>
          <w:rFonts w:ascii="Calibri" w:hAnsi="Calibri"/>
          <w:sz w:val="22"/>
          <w:szCs w:val="22"/>
          <w:lang w:eastAsia="cs-CZ"/>
        </w:rPr>
        <w:tab/>
      </w:r>
      <w:r w:rsidR="00D12F13">
        <w:rPr>
          <w:rFonts w:asciiTheme="minorHAnsi" w:hAnsiTheme="minorHAnsi" w:cs="Arial"/>
          <w:iCs/>
          <w:sz w:val="22"/>
          <w:szCs w:val="22"/>
        </w:rPr>
        <w:t>XXXXXXXXXXX</w:t>
      </w:r>
    </w:p>
    <w:p w14:paraId="2F3CCF2A" w14:textId="6D8A9BCB" w:rsidR="008D441A" w:rsidRPr="00EE02F5" w:rsidRDefault="00601E77" w:rsidP="00C67C31">
      <w:pPr>
        <w:tabs>
          <w:tab w:val="left" w:pos="4536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Osoby oprávněné k jednání ve věcech technických: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>
        <w:rPr>
          <w:rFonts w:ascii="Calibri" w:hAnsi="Calibri"/>
          <w:sz w:val="22"/>
          <w:szCs w:val="22"/>
          <w:lang w:eastAsia="cs-CZ"/>
        </w:rPr>
        <w:tab/>
      </w:r>
      <w:r w:rsidR="00D12F13">
        <w:rPr>
          <w:rFonts w:asciiTheme="minorHAnsi" w:hAnsiTheme="minorHAnsi" w:cs="Arial"/>
          <w:iCs/>
          <w:sz w:val="22"/>
          <w:szCs w:val="22"/>
        </w:rPr>
        <w:t>XXXXXXXXXXX</w:t>
      </w:r>
    </w:p>
    <w:p w14:paraId="2F3CCF2B" w14:textId="77777777" w:rsidR="00750AA8" w:rsidRDefault="00EE02F5" w:rsidP="008D441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15B81">
        <w:rPr>
          <w:rFonts w:asciiTheme="minorHAnsi" w:hAnsiTheme="minorHAnsi" w:cs="Arial"/>
          <w:sz w:val="22"/>
          <w:szCs w:val="22"/>
        </w:rPr>
        <w:t>(dále jen „zhotovitel“)</w:t>
      </w:r>
    </w:p>
    <w:p w14:paraId="2F3CCF2C" w14:textId="3C441C6A" w:rsidR="007016A9" w:rsidRPr="00645B7B" w:rsidRDefault="00750AA8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both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0"/>
          <w:szCs w:val="20"/>
        </w:rPr>
        <w:t>U</w:t>
      </w:r>
      <w:r w:rsidR="007016A9" w:rsidRPr="00845A0E">
        <w:rPr>
          <w:rFonts w:asciiTheme="minorHAnsi" w:hAnsiTheme="minorHAnsi" w:cs="Arial"/>
          <w:bCs/>
          <w:sz w:val="20"/>
          <w:szCs w:val="20"/>
        </w:rPr>
        <w:t>vedené smluvní strany uzavírají níže uvedeného dne, měsíce a roku v souladu se zákonem č. 89/2012 Sb., občanský zákoník, ve znění pozdějších předpisů</w:t>
      </w:r>
      <w:r w:rsidR="00897D77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BF3873">
        <w:rPr>
          <w:rFonts w:asciiTheme="minorHAnsi" w:hAnsiTheme="minorHAnsi" w:cs="Arial"/>
          <w:bCs/>
          <w:sz w:val="20"/>
          <w:szCs w:val="20"/>
        </w:rPr>
        <w:t>tuto</w:t>
      </w:r>
      <w:r w:rsidR="007016A9" w:rsidRPr="00845A0E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F3CCF2D" w14:textId="77777777" w:rsidR="00267E64" w:rsidRDefault="00267E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F3CCF2E" w14:textId="77777777" w:rsidR="000B465C" w:rsidRDefault="000B465C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4136212" w14:textId="77777777" w:rsidR="009323AD" w:rsidRDefault="009323AD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3CA1149" w14:textId="4709EB9B" w:rsidR="00BF3873" w:rsidRPr="005A0A2A" w:rsidRDefault="00BF3873" w:rsidP="00BF3873">
      <w:pPr>
        <w:pStyle w:val="Zkladntext"/>
        <w:spacing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0A2A">
        <w:rPr>
          <w:rFonts w:asciiTheme="minorHAnsi" w:hAnsiTheme="minorHAnsi" w:cstheme="minorHAnsi"/>
          <w:b/>
          <w:bCs/>
          <w:sz w:val="24"/>
          <w:szCs w:val="24"/>
        </w:rPr>
        <w:lastRenderedPageBreak/>
        <w:t>dohodu o narovnání</w:t>
      </w:r>
      <w:r w:rsidR="00206374">
        <w:rPr>
          <w:rFonts w:asciiTheme="minorHAnsi" w:hAnsiTheme="minorHAnsi" w:cstheme="minorHAnsi"/>
          <w:b/>
          <w:bCs/>
          <w:sz w:val="24"/>
          <w:szCs w:val="24"/>
        </w:rPr>
        <w:t xml:space="preserve"> a dohoda o vypořádání bezdůvodného obohacen</w:t>
      </w:r>
      <w:r w:rsidR="008C7564">
        <w:rPr>
          <w:rFonts w:asciiTheme="minorHAnsi" w:hAnsiTheme="minorHAnsi" w:cstheme="minorHAnsi"/>
          <w:b/>
          <w:bCs/>
          <w:sz w:val="24"/>
          <w:szCs w:val="24"/>
        </w:rPr>
        <w:t>í</w:t>
      </w:r>
    </w:p>
    <w:p w14:paraId="2F3CCF30" w14:textId="5A05FC87" w:rsidR="00EE02F5" w:rsidRPr="005A0A2A" w:rsidRDefault="00BF3873" w:rsidP="00BF3873">
      <w:pPr>
        <w:pStyle w:val="Zkladntext"/>
        <w:snapToGrid/>
        <w:spacing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0A2A">
        <w:rPr>
          <w:rFonts w:asciiTheme="minorHAnsi" w:hAnsiTheme="minorHAnsi" w:cstheme="minorHAnsi"/>
          <w:b/>
          <w:bCs/>
          <w:sz w:val="24"/>
          <w:szCs w:val="24"/>
        </w:rPr>
        <w:t>(dále jen „dohoda“)</w:t>
      </w:r>
    </w:p>
    <w:p w14:paraId="2F3CCF39" w14:textId="77777777" w:rsidR="006C167B" w:rsidRPr="00750AA8" w:rsidRDefault="006C167B" w:rsidP="002B07E6">
      <w:pPr>
        <w:pStyle w:val="Odstavecseseznamem"/>
        <w:spacing w:after="6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028A410" w14:textId="77777777" w:rsidR="00BF3873" w:rsidRPr="002E6742" w:rsidRDefault="00BF3873" w:rsidP="00BF38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t xml:space="preserve">I. </w:t>
      </w:r>
    </w:p>
    <w:p w14:paraId="222ABD53" w14:textId="77777777" w:rsidR="00BF3873" w:rsidRPr="002E6742" w:rsidRDefault="00BF3873" w:rsidP="00BF38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t>Úvodní ustanovení</w:t>
      </w:r>
    </w:p>
    <w:p w14:paraId="5CADE5E1" w14:textId="3E991E01" w:rsidR="00BF3873" w:rsidRPr="008C7564" w:rsidRDefault="00BF3873" w:rsidP="00962C3F">
      <w:pPr>
        <w:numPr>
          <w:ilvl w:val="0"/>
          <w:numId w:val="32"/>
        </w:numPr>
        <w:suppressAutoHyphens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 xml:space="preserve">Na základě smlouvy o dílo č. j. </w:t>
      </w:r>
      <w:r w:rsidRPr="002E6742">
        <w:rPr>
          <w:rFonts w:ascii="Calibri" w:hAnsi="Calibri" w:cs="Calibri"/>
          <w:sz w:val="20"/>
          <w:szCs w:val="20"/>
        </w:rPr>
        <w:t>NPU-430/</w:t>
      </w:r>
      <w:r w:rsidRPr="002E6742">
        <w:rPr>
          <w:rFonts w:asciiTheme="minorHAnsi" w:hAnsiTheme="minorHAnsi" w:cs="Arial"/>
          <w:sz w:val="20"/>
        </w:rPr>
        <w:t>23470</w:t>
      </w:r>
      <w:r w:rsidRPr="002E6742">
        <w:rPr>
          <w:rFonts w:ascii="Calibri" w:hAnsi="Calibri" w:cs="Calibri"/>
          <w:sz w:val="20"/>
          <w:szCs w:val="20"/>
        </w:rPr>
        <w:t>/2022</w:t>
      </w:r>
      <w:r w:rsidRPr="002E6742">
        <w:rPr>
          <w:rFonts w:ascii="Calibri" w:hAnsi="Calibri" w:cs="Arial"/>
          <w:sz w:val="22"/>
          <w:szCs w:val="22"/>
        </w:rPr>
        <w:t>, č</w:t>
      </w:r>
      <w:r w:rsidRPr="00BF3873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BF3873">
        <w:rPr>
          <w:rFonts w:ascii="Calibri" w:hAnsi="Calibri" w:cs="Arial"/>
          <w:sz w:val="22"/>
          <w:szCs w:val="22"/>
        </w:rPr>
        <w:t>sml</w:t>
      </w:r>
      <w:proofErr w:type="spellEnd"/>
      <w:r w:rsidRPr="00BF3873">
        <w:rPr>
          <w:rFonts w:ascii="Calibri" w:hAnsi="Calibri" w:cs="Arial"/>
          <w:sz w:val="22"/>
          <w:szCs w:val="22"/>
        </w:rPr>
        <w:t>.</w:t>
      </w:r>
      <w:r w:rsidRPr="00962C3F">
        <w:rPr>
          <w:rFonts w:ascii="Calibri" w:hAnsi="Calibri" w:cs="Arial"/>
          <w:sz w:val="22"/>
          <w:szCs w:val="22"/>
        </w:rPr>
        <w:t xml:space="preserve"> 3016H1220005 ze dne </w:t>
      </w:r>
      <w:r w:rsidR="00962C3F" w:rsidRPr="00962C3F">
        <w:rPr>
          <w:rFonts w:ascii="Calibri" w:hAnsi="Calibri" w:cs="Arial"/>
          <w:sz w:val="22"/>
          <w:szCs w:val="22"/>
        </w:rPr>
        <w:t>4</w:t>
      </w:r>
      <w:r w:rsidRPr="00962C3F">
        <w:rPr>
          <w:rFonts w:ascii="Calibri" w:hAnsi="Calibri" w:cs="Arial"/>
          <w:sz w:val="22"/>
          <w:szCs w:val="22"/>
        </w:rPr>
        <w:t xml:space="preserve">. </w:t>
      </w:r>
      <w:r w:rsidR="00962C3F" w:rsidRPr="00962C3F">
        <w:rPr>
          <w:rFonts w:ascii="Calibri" w:hAnsi="Calibri" w:cs="Arial"/>
          <w:sz w:val="22"/>
          <w:szCs w:val="22"/>
        </w:rPr>
        <w:t>4</w:t>
      </w:r>
      <w:r w:rsidRPr="00962C3F">
        <w:rPr>
          <w:rFonts w:ascii="Calibri" w:hAnsi="Calibri" w:cs="Arial"/>
          <w:sz w:val="22"/>
          <w:szCs w:val="22"/>
        </w:rPr>
        <w:t>. 2022 provádí zhotovitel pro objednatele dílo</w:t>
      </w:r>
      <w:r w:rsidRPr="00962C3F">
        <w:rPr>
          <w:rFonts w:ascii="Calibri" w:hAnsi="Calibri"/>
          <w:sz w:val="22"/>
        </w:rPr>
        <w:t xml:space="preserve"> spočívající </w:t>
      </w:r>
      <w:r w:rsidRPr="00962C3F">
        <w:rPr>
          <w:rFonts w:asciiTheme="minorHAnsi" w:hAnsiTheme="minorHAnsi" w:cstheme="minorHAnsi"/>
          <w:sz w:val="20"/>
          <w:szCs w:val="20"/>
        </w:rPr>
        <w:t>výrobě, dodání a instalaci zátěžových koberců do expozice muzea a na trasu A</w:t>
      </w:r>
      <w:r w:rsidRPr="00962C3F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962C3F">
        <w:rPr>
          <w:rFonts w:ascii="Calibri" w:hAnsi="Calibri"/>
          <w:sz w:val="22"/>
        </w:rPr>
        <w:t>které realizuje objednatel v rámci projektu realizovaného</w:t>
      </w:r>
      <w:r w:rsidRPr="00BF3873">
        <w:rPr>
          <w:rFonts w:ascii="Calibri" w:hAnsi="Calibri"/>
          <w:sz w:val="22"/>
        </w:rPr>
        <w:t xml:space="preserve"> za finanční podpory z Integrovaného regionálního operačního projektu (IROP), specifikovaného cíle 3.1 pod </w:t>
      </w:r>
      <w:proofErr w:type="spellStart"/>
      <w:r w:rsidRPr="00BF3873">
        <w:rPr>
          <w:rFonts w:ascii="Calibri" w:hAnsi="Calibri"/>
          <w:sz w:val="22"/>
        </w:rPr>
        <w:t>reg</w:t>
      </w:r>
      <w:proofErr w:type="spellEnd"/>
      <w:r w:rsidRPr="00BF3873">
        <w:rPr>
          <w:rFonts w:ascii="Calibri" w:hAnsi="Calibri"/>
          <w:sz w:val="22"/>
        </w:rPr>
        <w:t>. č. CZ.06.3.33/0.0/0.0/16_059/</w:t>
      </w:r>
      <w:r w:rsidRPr="008C7564">
        <w:rPr>
          <w:rFonts w:ascii="Calibri" w:hAnsi="Calibri"/>
          <w:sz w:val="22"/>
        </w:rPr>
        <w:t>0004497 „Státní zámek Telč – Růže Vysočiny“.</w:t>
      </w:r>
    </w:p>
    <w:p w14:paraId="1658C295" w14:textId="2BB03ABA" w:rsidR="00BF3873" w:rsidRPr="008C7564" w:rsidRDefault="00BF3873" w:rsidP="00962C3F">
      <w:pPr>
        <w:numPr>
          <w:ilvl w:val="0"/>
          <w:numId w:val="32"/>
        </w:numPr>
        <w:suppressAutoHyphens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C7564">
        <w:rPr>
          <w:rFonts w:ascii="Calibri" w:hAnsi="Calibri" w:cs="Calibri"/>
          <w:bCs/>
          <w:sz w:val="22"/>
          <w:szCs w:val="22"/>
        </w:rPr>
        <w:t xml:space="preserve">Po uzavření smlouvy zahájily smluvní strany vzájemná plnění podle smlouvy. Okolnosti, které nastaly po zahájení plnění podle smlouvy, zejména změna termínu dokončení a předání stavebního díla, nálezové situace, </w:t>
      </w:r>
      <w:r w:rsidR="00A47D24" w:rsidRPr="008C7564">
        <w:rPr>
          <w:rFonts w:ascii="Calibri" w:hAnsi="Calibri" w:cs="Calibri"/>
          <w:bCs/>
          <w:sz w:val="22"/>
          <w:szCs w:val="22"/>
        </w:rPr>
        <w:t xml:space="preserve">provádění dalších stavebních prací, </w:t>
      </w:r>
      <w:r w:rsidRPr="008C7564">
        <w:rPr>
          <w:rFonts w:ascii="Calibri" w:hAnsi="Calibri" w:cs="Calibri"/>
          <w:bCs/>
          <w:sz w:val="22"/>
          <w:szCs w:val="22"/>
        </w:rPr>
        <w:t xml:space="preserve">vedly smluvní strany k tomu, že byly nuceny uzavřít dne </w:t>
      </w:r>
      <w:r w:rsidR="00962C3F" w:rsidRPr="008C7564">
        <w:rPr>
          <w:rFonts w:ascii="Calibri" w:hAnsi="Calibri" w:cs="Calibri"/>
          <w:bCs/>
          <w:sz w:val="22"/>
          <w:szCs w:val="22"/>
        </w:rPr>
        <w:t>1</w:t>
      </w:r>
      <w:r w:rsidRPr="008C7564">
        <w:rPr>
          <w:rFonts w:ascii="Calibri" w:hAnsi="Calibri" w:cs="Calibri"/>
          <w:bCs/>
          <w:sz w:val="22"/>
          <w:szCs w:val="22"/>
        </w:rPr>
        <w:t xml:space="preserve">. </w:t>
      </w:r>
      <w:r w:rsidR="00962C3F" w:rsidRPr="008C7564">
        <w:rPr>
          <w:rFonts w:ascii="Calibri" w:hAnsi="Calibri" w:cs="Calibri"/>
          <w:bCs/>
          <w:sz w:val="22"/>
          <w:szCs w:val="22"/>
        </w:rPr>
        <w:t>12</w:t>
      </w:r>
      <w:r w:rsidRPr="008C7564">
        <w:rPr>
          <w:rFonts w:ascii="Calibri" w:hAnsi="Calibri" w:cs="Calibri"/>
          <w:bCs/>
          <w:sz w:val="22"/>
          <w:szCs w:val="22"/>
        </w:rPr>
        <w:t>. 2022 dodatek č. 1, č.j. NPU-430/10764</w:t>
      </w:r>
      <w:r w:rsidR="00962C3F" w:rsidRPr="008C7564">
        <w:rPr>
          <w:rFonts w:ascii="Calibri" w:hAnsi="Calibri" w:cs="Calibri"/>
          <w:bCs/>
          <w:sz w:val="22"/>
          <w:szCs w:val="22"/>
        </w:rPr>
        <w:t>1</w:t>
      </w:r>
      <w:r w:rsidRPr="008C7564">
        <w:rPr>
          <w:rFonts w:ascii="Calibri" w:hAnsi="Calibri" w:cs="Calibri"/>
          <w:bCs/>
          <w:sz w:val="22"/>
          <w:szCs w:val="22"/>
        </w:rPr>
        <w:t xml:space="preserve">/2022 k výše specifikované smlouvě, kterým v reakci na všechny uvedené skutečnosti musely změnit termín dokončení části díla </w:t>
      </w:r>
      <w:r w:rsidR="00A47D24" w:rsidRPr="008C7564">
        <w:rPr>
          <w:rFonts w:ascii="Calibri" w:hAnsi="Calibri" w:cs="Calibri"/>
          <w:bCs/>
          <w:sz w:val="22"/>
          <w:szCs w:val="22"/>
        </w:rPr>
        <w:t xml:space="preserve">pokládky koberců na trase A </w:t>
      </w:r>
      <w:proofErr w:type="spellStart"/>
      <w:r w:rsidR="00A47D24" w:rsidRPr="008C7564">
        <w:rPr>
          <w:rFonts w:ascii="Calibri" w:hAnsi="Calibri" w:cs="Calibri"/>
          <w:bCs/>
          <w:sz w:val="22"/>
          <w:szCs w:val="22"/>
        </w:rPr>
        <w:t>a</w:t>
      </w:r>
      <w:proofErr w:type="spellEnd"/>
      <w:r w:rsidR="00A47D24" w:rsidRPr="008C7564">
        <w:rPr>
          <w:rFonts w:ascii="Calibri" w:hAnsi="Calibri" w:cs="Calibri"/>
          <w:bCs/>
          <w:sz w:val="22"/>
          <w:szCs w:val="22"/>
        </w:rPr>
        <w:t xml:space="preserve"> víceprací v muzeu</w:t>
      </w:r>
      <w:r w:rsidRPr="008C7564">
        <w:rPr>
          <w:rFonts w:ascii="Calibri" w:hAnsi="Calibri" w:cs="Calibri"/>
          <w:bCs/>
          <w:sz w:val="22"/>
          <w:szCs w:val="22"/>
        </w:rPr>
        <w:t xml:space="preserve">.  </w:t>
      </w:r>
    </w:p>
    <w:p w14:paraId="662D796F" w14:textId="36BA2C6E" w:rsidR="00BF3873" w:rsidRPr="008C7564" w:rsidRDefault="00BF3873" w:rsidP="00962C3F">
      <w:pPr>
        <w:numPr>
          <w:ilvl w:val="0"/>
          <w:numId w:val="32"/>
        </w:numPr>
        <w:suppressAutoHyphens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C7564">
        <w:rPr>
          <w:rFonts w:ascii="Calibri" w:hAnsi="Calibri" w:cs="Calibri"/>
          <w:bCs/>
          <w:sz w:val="22"/>
          <w:szCs w:val="22"/>
        </w:rPr>
        <w:t xml:space="preserve">Zhotovitel pokračoval v přijímání požadavků na změnu </w:t>
      </w:r>
      <w:r w:rsidR="002E6742" w:rsidRPr="008C7564">
        <w:rPr>
          <w:rFonts w:ascii="Calibri" w:hAnsi="Calibri" w:cs="Calibri"/>
          <w:bCs/>
          <w:sz w:val="22"/>
          <w:szCs w:val="22"/>
        </w:rPr>
        <w:t>koberců</w:t>
      </w:r>
      <w:r w:rsidRPr="008C7564">
        <w:rPr>
          <w:rFonts w:ascii="Calibri" w:hAnsi="Calibri" w:cs="Calibri"/>
          <w:bCs/>
          <w:sz w:val="22"/>
          <w:szCs w:val="22"/>
        </w:rPr>
        <w:t xml:space="preserve"> </w:t>
      </w:r>
      <w:r w:rsidR="00A47D24" w:rsidRPr="008C7564">
        <w:rPr>
          <w:rFonts w:ascii="Calibri" w:hAnsi="Calibri" w:cs="Calibri"/>
          <w:bCs/>
          <w:sz w:val="22"/>
          <w:szCs w:val="22"/>
        </w:rPr>
        <w:t xml:space="preserve">v muzeu </w:t>
      </w:r>
      <w:r w:rsidRPr="008C7564">
        <w:rPr>
          <w:rFonts w:ascii="Calibri" w:hAnsi="Calibri" w:cs="Calibri"/>
          <w:bCs/>
          <w:sz w:val="22"/>
          <w:szCs w:val="22"/>
        </w:rPr>
        <w:t>podle požadavků</w:t>
      </w:r>
      <w:r w:rsidR="00A47D24" w:rsidRPr="008C7564">
        <w:rPr>
          <w:rFonts w:ascii="Calibri" w:hAnsi="Calibri" w:cs="Calibri"/>
          <w:bCs/>
          <w:sz w:val="22"/>
          <w:szCs w:val="22"/>
        </w:rPr>
        <w:t xml:space="preserve"> objednatele</w:t>
      </w:r>
      <w:r w:rsidRPr="008C7564">
        <w:rPr>
          <w:rFonts w:ascii="Calibri" w:hAnsi="Calibri" w:cs="Calibri"/>
          <w:bCs/>
          <w:sz w:val="22"/>
          <w:szCs w:val="22"/>
        </w:rPr>
        <w:t xml:space="preserve"> a vyčkával na výzvu k zahájení </w:t>
      </w:r>
      <w:r w:rsidR="002E6742" w:rsidRPr="008C7564">
        <w:rPr>
          <w:rFonts w:ascii="Calibri" w:hAnsi="Calibri" w:cs="Calibri"/>
          <w:bCs/>
          <w:sz w:val="22"/>
          <w:szCs w:val="22"/>
        </w:rPr>
        <w:t>pokládky koberců na trase A.</w:t>
      </w:r>
    </w:p>
    <w:p w14:paraId="79989713" w14:textId="401DCE19" w:rsidR="00BF3873" w:rsidRPr="008C7564" w:rsidRDefault="00BF3873" w:rsidP="00962C3F">
      <w:pPr>
        <w:numPr>
          <w:ilvl w:val="0"/>
          <w:numId w:val="32"/>
        </w:numPr>
        <w:suppressAutoHyphens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C7564">
        <w:rPr>
          <w:rFonts w:ascii="Calibri" w:hAnsi="Calibri" w:cs="Calibri"/>
          <w:bCs/>
          <w:sz w:val="22"/>
          <w:szCs w:val="22"/>
        </w:rPr>
        <w:t xml:space="preserve">Objednatel následně zjistil, že nebyla splněna </w:t>
      </w:r>
      <w:r w:rsidRPr="008C7564">
        <w:rPr>
          <w:rFonts w:ascii="Calibri" w:hAnsi="Calibri" w:cs="Arial"/>
          <w:sz w:val="22"/>
          <w:szCs w:val="22"/>
        </w:rPr>
        <w:t>podmínka uveřejnění dodatku</w:t>
      </w:r>
      <w:r w:rsidR="002E6742" w:rsidRPr="008C7564">
        <w:rPr>
          <w:rFonts w:ascii="Calibri" w:hAnsi="Calibri" w:cs="Arial"/>
          <w:sz w:val="22"/>
          <w:szCs w:val="22"/>
        </w:rPr>
        <w:t xml:space="preserve"> </w:t>
      </w:r>
      <w:r w:rsidRPr="008C7564">
        <w:rPr>
          <w:rFonts w:ascii="Calibri" w:hAnsi="Calibri" w:cs="Arial"/>
          <w:sz w:val="22"/>
          <w:szCs w:val="22"/>
        </w:rPr>
        <w:t xml:space="preserve">č. 1 ze dne </w:t>
      </w:r>
      <w:r w:rsidR="00962C3F" w:rsidRPr="008C7564">
        <w:rPr>
          <w:rFonts w:ascii="Calibri" w:hAnsi="Calibri" w:cs="Arial"/>
          <w:sz w:val="22"/>
          <w:szCs w:val="22"/>
        </w:rPr>
        <w:t>1</w:t>
      </w:r>
      <w:r w:rsidRPr="008C7564">
        <w:rPr>
          <w:rFonts w:ascii="Calibri" w:hAnsi="Calibri" w:cs="Arial"/>
          <w:sz w:val="22"/>
          <w:szCs w:val="22"/>
        </w:rPr>
        <w:t xml:space="preserve">. </w:t>
      </w:r>
      <w:r w:rsidR="00962C3F" w:rsidRPr="008C7564">
        <w:rPr>
          <w:rFonts w:ascii="Calibri" w:hAnsi="Calibri" w:cs="Arial"/>
          <w:sz w:val="22"/>
          <w:szCs w:val="22"/>
        </w:rPr>
        <w:t>12</w:t>
      </w:r>
      <w:r w:rsidRPr="008C7564">
        <w:rPr>
          <w:rFonts w:ascii="Calibri" w:hAnsi="Calibri" w:cs="Arial"/>
          <w:sz w:val="22"/>
          <w:szCs w:val="22"/>
        </w:rPr>
        <w:t>. 2022, postupem podle zákona č. 340/2015 Sb., o zvláštních podmínkách účinnosti některých smluv, uveřejňování těchto smluv a registru smluv (dále jen „ZRS“), ve znění pozdějších předpisů.  Z výše uvedeného důvodu došlo</w:t>
      </w:r>
      <w:r w:rsidR="00206374" w:rsidRPr="008C7564">
        <w:rPr>
          <w:rFonts w:ascii="Calibri" w:hAnsi="Calibri" w:cs="Arial"/>
          <w:sz w:val="22"/>
          <w:szCs w:val="22"/>
        </w:rPr>
        <w:t> ke zrušení</w:t>
      </w:r>
      <w:r w:rsidRPr="008C7564">
        <w:rPr>
          <w:rFonts w:ascii="Calibri" w:hAnsi="Calibri" w:cs="Arial"/>
          <w:sz w:val="22"/>
          <w:szCs w:val="22"/>
        </w:rPr>
        <w:t xml:space="preserve"> dodatku od počátku. </w:t>
      </w:r>
    </w:p>
    <w:p w14:paraId="7E2D9D49" w14:textId="32131FA1" w:rsidR="00206374" w:rsidRPr="002E6742" w:rsidRDefault="00206374" w:rsidP="00962C3F">
      <w:pPr>
        <w:numPr>
          <w:ilvl w:val="0"/>
          <w:numId w:val="32"/>
        </w:numPr>
        <w:suppressAutoHyphens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Vzájemná plnění poskytnutá ze zrušeného dodatku jsou bezdůvodným obohacením, protože bylo planěno z právního důvodu, který odpadl. </w:t>
      </w:r>
    </w:p>
    <w:p w14:paraId="6DE8A87D" w14:textId="77777777" w:rsidR="00BF3873" w:rsidRPr="002E6742" w:rsidRDefault="00BF3873" w:rsidP="00962C3F">
      <w:pPr>
        <w:ind w:left="284" w:hanging="284"/>
        <w:jc w:val="both"/>
        <w:rPr>
          <w:rFonts w:ascii="Calibri" w:hAnsi="Calibri" w:cs="Arial"/>
          <w:sz w:val="22"/>
          <w:szCs w:val="22"/>
        </w:rPr>
      </w:pPr>
    </w:p>
    <w:p w14:paraId="1104C819" w14:textId="77777777" w:rsidR="00BF3873" w:rsidRPr="002E6742" w:rsidRDefault="00BF3873" w:rsidP="00962C3F">
      <w:pPr>
        <w:ind w:left="284" w:hanging="284"/>
        <w:jc w:val="both"/>
        <w:rPr>
          <w:rFonts w:ascii="Calibri" w:hAnsi="Calibri" w:cs="Arial"/>
          <w:sz w:val="22"/>
          <w:szCs w:val="22"/>
        </w:rPr>
      </w:pPr>
    </w:p>
    <w:p w14:paraId="7F7D2891" w14:textId="77777777" w:rsidR="00BF3873" w:rsidRPr="002E6742" w:rsidRDefault="00BF3873" w:rsidP="00962C3F">
      <w:pPr>
        <w:ind w:left="284" w:hanging="284"/>
        <w:jc w:val="center"/>
        <w:rPr>
          <w:rFonts w:ascii="Calibri" w:hAnsi="Calibri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t>II.</w:t>
      </w:r>
    </w:p>
    <w:p w14:paraId="7F8A396F" w14:textId="77777777" w:rsidR="00BF3873" w:rsidRPr="002E6742" w:rsidRDefault="00BF3873" w:rsidP="00962C3F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t>Účel dohody</w:t>
      </w:r>
    </w:p>
    <w:p w14:paraId="74CA53C7" w14:textId="77777777" w:rsidR="00BF3873" w:rsidRPr="002E6742" w:rsidRDefault="00BF3873" w:rsidP="00962C3F">
      <w:pPr>
        <w:widowControl w:val="0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 xml:space="preserve">Na základě výše uvedených skutečností uzavírají smluvní strany tuto dohodu o vypořádání bezdůvodného obohacení a dále touto dohodou upravují podle § 1903 zákona č. 89/2012 Sb., občanský zákoník, ve znění pozdějších předpisů, všechna vzájemná práva a povinnosti. </w:t>
      </w:r>
    </w:p>
    <w:p w14:paraId="10FCEE42" w14:textId="77777777" w:rsidR="00BF3873" w:rsidRDefault="00BF3873" w:rsidP="00962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</w:p>
    <w:p w14:paraId="09EA5D68" w14:textId="77777777" w:rsidR="008C7564" w:rsidRPr="002E6742" w:rsidRDefault="008C7564" w:rsidP="00962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</w:p>
    <w:p w14:paraId="524D2248" w14:textId="77777777" w:rsidR="00BF3873" w:rsidRPr="002E6742" w:rsidRDefault="00BF3873" w:rsidP="00962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center"/>
        <w:rPr>
          <w:rFonts w:ascii="Calibri" w:hAnsi="Calibri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t>III.</w:t>
      </w:r>
    </w:p>
    <w:p w14:paraId="742908DB" w14:textId="77777777" w:rsidR="00BF3873" w:rsidRPr="002E6742" w:rsidRDefault="00BF3873" w:rsidP="00962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center"/>
        <w:rPr>
          <w:rFonts w:ascii="Calibri" w:hAnsi="Calibri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t>Práva a povinnosti smluvních stran</w:t>
      </w:r>
    </w:p>
    <w:p w14:paraId="6545BE8E" w14:textId="15556A06" w:rsidR="00BF3873" w:rsidRPr="002E6742" w:rsidRDefault="00BF3873" w:rsidP="00962C3F">
      <w:pPr>
        <w:widowControl w:val="0"/>
        <w:numPr>
          <w:ilvl w:val="0"/>
          <w:numId w:val="3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 xml:space="preserve">Smluvní strany </w:t>
      </w:r>
      <w:r w:rsidR="00DD175F">
        <w:rPr>
          <w:rFonts w:ascii="Calibri" w:hAnsi="Calibri" w:cs="Arial"/>
          <w:sz w:val="22"/>
          <w:szCs w:val="22"/>
        </w:rPr>
        <w:t>prohlašují, že v souladu s ujednáním zrušeného dodatku zahájil zhotovitel práce v místě trasy A</w:t>
      </w:r>
      <w:r w:rsidR="00A84D2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84D25">
        <w:rPr>
          <w:rFonts w:ascii="Calibri" w:hAnsi="Calibri" w:cs="Arial"/>
          <w:sz w:val="22"/>
          <w:szCs w:val="22"/>
        </w:rPr>
        <w:t>a</w:t>
      </w:r>
      <w:proofErr w:type="spellEnd"/>
      <w:r w:rsidR="00A84D25">
        <w:rPr>
          <w:rFonts w:ascii="Calibri" w:hAnsi="Calibri" w:cs="Arial"/>
          <w:sz w:val="22"/>
          <w:szCs w:val="22"/>
        </w:rPr>
        <w:t xml:space="preserve"> víceprací v muzeu</w:t>
      </w:r>
      <w:r w:rsidR="00DD175F">
        <w:rPr>
          <w:rFonts w:ascii="Calibri" w:hAnsi="Calibri" w:cs="Arial"/>
          <w:sz w:val="22"/>
          <w:szCs w:val="22"/>
        </w:rPr>
        <w:t xml:space="preserve">, na kterém objednatel přerušil </w:t>
      </w:r>
      <w:r w:rsidR="00A84D25">
        <w:rPr>
          <w:rFonts w:ascii="Calibri" w:hAnsi="Calibri" w:cs="Arial"/>
          <w:sz w:val="22"/>
          <w:szCs w:val="22"/>
        </w:rPr>
        <w:t xml:space="preserve">dle dodatku č. 1 </w:t>
      </w:r>
      <w:r w:rsidR="00DD175F">
        <w:rPr>
          <w:rFonts w:ascii="Calibri" w:hAnsi="Calibri" w:cs="Arial"/>
          <w:sz w:val="22"/>
          <w:szCs w:val="22"/>
        </w:rPr>
        <w:t>práce z důvodu dodatečných stavebních prací. Objednatel prohlašuje, že zhotovitel zahájil práce v souladu s dodatkem č. 1 a dílo dokončil ve lhůtě 30 dnů od zahájení prací.</w:t>
      </w:r>
      <w:r w:rsidR="00A84D25">
        <w:rPr>
          <w:rFonts w:ascii="Calibri" w:hAnsi="Calibri" w:cs="Arial"/>
          <w:sz w:val="22"/>
          <w:szCs w:val="22"/>
        </w:rPr>
        <w:t xml:space="preserve"> </w:t>
      </w:r>
    </w:p>
    <w:p w14:paraId="3FAC374F" w14:textId="77777777" w:rsidR="00BF3873" w:rsidRPr="002E6742" w:rsidRDefault="00BF3873" w:rsidP="00962C3F">
      <w:pPr>
        <w:widowControl w:val="0"/>
        <w:numPr>
          <w:ilvl w:val="0"/>
          <w:numId w:val="3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 xml:space="preserve">Smluvní strany prohlašují, že smlouva a dodatek č. 1 tvoří závaznou část smluvních ujednání této dohody. </w:t>
      </w:r>
    </w:p>
    <w:p w14:paraId="4CD2B6DA" w14:textId="77777777" w:rsidR="00BF3873" w:rsidRPr="002E6742" w:rsidRDefault="00BF3873" w:rsidP="00962C3F">
      <w:pPr>
        <w:widowControl w:val="0"/>
        <w:numPr>
          <w:ilvl w:val="0"/>
          <w:numId w:val="3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 xml:space="preserve">Smluvní strany se tímto výslovně dohodly, že nebudou požadovat ve smyslu </w:t>
      </w:r>
      <w:proofErr w:type="spellStart"/>
      <w:r w:rsidRPr="002E6742">
        <w:rPr>
          <w:rFonts w:ascii="Calibri" w:hAnsi="Calibri" w:cs="Arial"/>
          <w:sz w:val="22"/>
          <w:szCs w:val="22"/>
        </w:rPr>
        <w:t>ust</w:t>
      </w:r>
      <w:proofErr w:type="spellEnd"/>
      <w:r w:rsidRPr="002E6742">
        <w:rPr>
          <w:rFonts w:ascii="Calibri" w:hAnsi="Calibri" w:cs="Arial"/>
          <w:sz w:val="22"/>
          <w:szCs w:val="22"/>
        </w:rPr>
        <w:t xml:space="preserve">. § 2993 zák. č. 89/2012 Sb., občanský zákoník vrácení toho, co již každá ze stran podle zrušeného dodatku, ani nebudou ve smyslu </w:t>
      </w:r>
      <w:proofErr w:type="spellStart"/>
      <w:r w:rsidRPr="002E6742">
        <w:rPr>
          <w:rFonts w:ascii="Calibri" w:hAnsi="Calibri" w:cs="Arial"/>
          <w:sz w:val="22"/>
          <w:szCs w:val="22"/>
        </w:rPr>
        <w:t>ust</w:t>
      </w:r>
      <w:proofErr w:type="spellEnd"/>
      <w:r w:rsidRPr="002E6742">
        <w:rPr>
          <w:rFonts w:ascii="Calibri" w:hAnsi="Calibri" w:cs="Arial"/>
          <w:sz w:val="22"/>
          <w:szCs w:val="22"/>
        </w:rPr>
        <w:t>. § 2999 občanského zákoníku požadovat jakoukoliv peněžitou náhradu za poskytnutá plnění ze zrušené smlouvy.</w:t>
      </w:r>
    </w:p>
    <w:p w14:paraId="4ABDAB47" w14:textId="08D1245A" w:rsidR="00BF3873" w:rsidRPr="002E6742" w:rsidRDefault="00BF3873" w:rsidP="00962C3F">
      <w:pPr>
        <w:widowControl w:val="0"/>
        <w:numPr>
          <w:ilvl w:val="0"/>
          <w:numId w:val="30"/>
        </w:numPr>
        <w:tabs>
          <w:tab w:val="left" w:pos="567"/>
        </w:tabs>
        <w:suppressAutoHyphens w:val="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>Smluvní strany prohlašují, že přijímají plnění, která si vzájemně poskytly na základě zrušené</w:t>
      </w:r>
      <w:r w:rsidR="00A84D25">
        <w:rPr>
          <w:rFonts w:ascii="Calibri" w:hAnsi="Calibri" w:cs="Arial"/>
          <w:sz w:val="22"/>
          <w:szCs w:val="22"/>
        </w:rPr>
        <w:t>ho</w:t>
      </w:r>
      <w:r w:rsidRPr="002E6742">
        <w:rPr>
          <w:rFonts w:ascii="Calibri" w:hAnsi="Calibri" w:cs="Arial"/>
          <w:sz w:val="22"/>
          <w:szCs w:val="22"/>
        </w:rPr>
        <w:t xml:space="preserve"> </w:t>
      </w:r>
      <w:r w:rsidR="00A84D25">
        <w:rPr>
          <w:rFonts w:ascii="Calibri" w:hAnsi="Calibri" w:cs="Arial"/>
          <w:sz w:val="22"/>
          <w:szCs w:val="22"/>
        </w:rPr>
        <w:t>dodatku</w:t>
      </w:r>
      <w:r w:rsidRPr="002E6742">
        <w:rPr>
          <w:rFonts w:ascii="Calibri" w:hAnsi="Calibri" w:cs="Arial"/>
          <w:sz w:val="22"/>
          <w:szCs w:val="22"/>
        </w:rPr>
        <w:t xml:space="preserve">. Každá ze smluvních stran prohlašuje, že jednala v dobré víře a neobohatila se na úkor druhé smluvní strany.  </w:t>
      </w:r>
    </w:p>
    <w:p w14:paraId="390FB3EA" w14:textId="77777777" w:rsidR="00BF3873" w:rsidRPr="002E6742" w:rsidRDefault="00BF3873" w:rsidP="00962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center"/>
        <w:rPr>
          <w:rFonts w:ascii="Calibri" w:hAnsi="Calibri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lastRenderedPageBreak/>
        <w:t>IV.</w:t>
      </w:r>
    </w:p>
    <w:p w14:paraId="2A75E915" w14:textId="77777777" w:rsidR="00BF3873" w:rsidRPr="002E6742" w:rsidRDefault="00BF3873" w:rsidP="00962C3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center"/>
        <w:rPr>
          <w:rFonts w:ascii="Calibri" w:hAnsi="Calibri" w:cs="Arial"/>
          <w:b/>
          <w:sz w:val="22"/>
          <w:szCs w:val="22"/>
        </w:rPr>
      </w:pPr>
      <w:r w:rsidRPr="002E6742">
        <w:rPr>
          <w:rFonts w:ascii="Calibri" w:hAnsi="Calibri" w:cs="Arial"/>
          <w:b/>
          <w:sz w:val="22"/>
          <w:szCs w:val="22"/>
        </w:rPr>
        <w:t>Závěrečná ustanovení</w:t>
      </w:r>
    </w:p>
    <w:p w14:paraId="087B92A4" w14:textId="77777777" w:rsidR="00BF3873" w:rsidRPr="002E6742" w:rsidRDefault="00BF3873" w:rsidP="00962C3F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284" w:hanging="284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 xml:space="preserve">Tato dohoda byla sepsána ve třech vyhotoveních. Objednatel obdrží dvě vyhotovení, zhotovitel obdrží jedno vyhotovení. </w:t>
      </w:r>
    </w:p>
    <w:p w14:paraId="07B5400D" w14:textId="77777777" w:rsidR="00BF3873" w:rsidRPr="002E6742" w:rsidRDefault="00BF3873" w:rsidP="00962C3F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284" w:hanging="284"/>
        <w:rPr>
          <w:rFonts w:ascii="Calibri" w:hAnsi="Calibri"/>
          <w:sz w:val="22"/>
          <w:szCs w:val="22"/>
        </w:rPr>
      </w:pPr>
      <w:r w:rsidRPr="002E6742">
        <w:rPr>
          <w:rFonts w:ascii="Calibri" w:hAnsi="Calibri" w:cs="Calibri"/>
          <w:sz w:val="22"/>
          <w:szCs w:val="22"/>
        </w:rPr>
        <w:t xml:space="preserve">Tato dohoda nabývá platnosti a účinnosti dnem podpisu oběma smluvními stranami. Pokud tato dohoda podléhá povinnosti uveřejnění </w:t>
      </w:r>
      <w:r w:rsidRPr="002E6742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2E6742">
        <w:rPr>
          <w:rFonts w:ascii="Calibri" w:hAnsi="Calibri" w:cs="Calibri"/>
          <w:sz w:val="22"/>
          <w:szCs w:val="22"/>
        </w:rPr>
        <w:t>, nabude účinnosti dnem uveřejnění a její uveřejnění zajistí objednatel.</w:t>
      </w:r>
      <w:r w:rsidRPr="002E6742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4F66D51D" w14:textId="77777777" w:rsidR="00BF3873" w:rsidRPr="002E6742" w:rsidRDefault="00BF3873" w:rsidP="00962C3F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284" w:hanging="284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70AA1B0" w14:textId="77777777" w:rsidR="00BF3873" w:rsidRPr="002E6742" w:rsidRDefault="00BF3873" w:rsidP="00962C3F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284" w:hanging="284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 xml:space="preserve">Dohodu je možno měnit či doplňovat výhradně písemnými číslovanými dodatky. </w:t>
      </w:r>
    </w:p>
    <w:p w14:paraId="2DE9A2D9" w14:textId="77777777" w:rsidR="00BF3873" w:rsidRPr="002E6742" w:rsidRDefault="00BF3873" w:rsidP="00962C3F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284" w:hanging="284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>Smluvní strany prohlašují, že tuto dohodu uzavřely podle své pravé a svobodné vůle prosté omylů, nikoliv v tísni a že vzájemné plnění dle této smlouvy není v hrubém nepoměru. Dohoda je pro obě smluvní strany určitá a srozumitelná.</w:t>
      </w:r>
    </w:p>
    <w:p w14:paraId="7719245D" w14:textId="77777777" w:rsidR="00BF3873" w:rsidRPr="002E6742" w:rsidRDefault="00BF3873" w:rsidP="00962C3F">
      <w:pPr>
        <w:pStyle w:val="Zkladntext"/>
        <w:widowControl/>
        <w:numPr>
          <w:ilvl w:val="1"/>
          <w:numId w:val="3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284" w:hanging="284"/>
        <w:rPr>
          <w:rFonts w:ascii="Calibri" w:hAnsi="Calibri"/>
          <w:sz w:val="22"/>
          <w:szCs w:val="22"/>
        </w:rPr>
      </w:pPr>
      <w:r w:rsidRPr="002E6742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2E6742">
          <w:rPr>
            <w:rStyle w:val="Hypertextovodkaz"/>
            <w:rFonts w:ascii="Calibri" w:hAnsi="Calibri"/>
            <w:iCs/>
            <w:color w:val="auto"/>
            <w:sz w:val="22"/>
            <w:szCs w:val="22"/>
          </w:rPr>
          <w:t>www.npu.cz</w:t>
        </w:r>
      </w:hyperlink>
      <w:r w:rsidRPr="002E6742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1A94F335" w14:textId="77777777" w:rsidR="00BF3873" w:rsidRPr="002E6742" w:rsidRDefault="00BF3873" w:rsidP="00BF3873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5F42EFA0" w14:textId="77777777" w:rsidR="00BF3873" w:rsidRPr="002E6742" w:rsidRDefault="00BF3873" w:rsidP="00BF3873">
      <w:pPr>
        <w:widowControl w:val="0"/>
        <w:ind w:left="1276" w:hanging="850"/>
        <w:jc w:val="both"/>
        <w:rPr>
          <w:rFonts w:ascii="Calibri" w:hAnsi="Calibri"/>
          <w:iCs/>
          <w:sz w:val="22"/>
          <w:szCs w:val="22"/>
        </w:rPr>
      </w:pPr>
    </w:p>
    <w:p w14:paraId="25EFAFE2" w14:textId="77777777" w:rsidR="00BF3873" w:rsidRPr="002E6742" w:rsidRDefault="00BF3873" w:rsidP="00962C3F">
      <w:pPr>
        <w:widowControl w:val="0"/>
        <w:ind w:left="284" w:hanging="284"/>
        <w:jc w:val="both"/>
        <w:rPr>
          <w:rFonts w:ascii="Calibri" w:hAnsi="Calibri"/>
          <w:iCs/>
          <w:sz w:val="22"/>
          <w:szCs w:val="22"/>
        </w:rPr>
      </w:pPr>
      <w:r w:rsidRPr="002E6742">
        <w:rPr>
          <w:rFonts w:ascii="Calibri" w:hAnsi="Calibri"/>
          <w:iCs/>
          <w:sz w:val="22"/>
          <w:szCs w:val="22"/>
        </w:rPr>
        <w:t xml:space="preserve">Přílohy: </w:t>
      </w:r>
    </w:p>
    <w:p w14:paraId="773B3402" w14:textId="7DC19153" w:rsidR="00BF3873" w:rsidRPr="002E6742" w:rsidRDefault="00BF3873" w:rsidP="00962C3F">
      <w:pPr>
        <w:widowControl w:val="0"/>
        <w:numPr>
          <w:ilvl w:val="0"/>
          <w:numId w:val="33"/>
        </w:numPr>
        <w:suppressAutoHyphens w:val="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E6742">
        <w:rPr>
          <w:rFonts w:ascii="Calibri" w:hAnsi="Calibri"/>
          <w:iCs/>
          <w:sz w:val="22"/>
          <w:szCs w:val="22"/>
        </w:rPr>
        <w:t xml:space="preserve">Smlouva o dílo </w:t>
      </w:r>
      <w:r w:rsidRPr="002E6742">
        <w:rPr>
          <w:rFonts w:ascii="Calibri" w:hAnsi="Calibri" w:cs="Arial"/>
          <w:sz w:val="22"/>
          <w:szCs w:val="22"/>
        </w:rPr>
        <w:t xml:space="preserve">č. j. </w:t>
      </w:r>
      <w:r w:rsidR="002E6742" w:rsidRPr="002E6742">
        <w:rPr>
          <w:rFonts w:ascii="Calibri" w:hAnsi="Calibri" w:cs="Calibri"/>
          <w:sz w:val="20"/>
          <w:szCs w:val="20"/>
        </w:rPr>
        <w:t>NPU-430/</w:t>
      </w:r>
      <w:r w:rsidR="002E6742" w:rsidRPr="002E6742">
        <w:rPr>
          <w:rFonts w:asciiTheme="minorHAnsi" w:hAnsiTheme="minorHAnsi" w:cs="Arial"/>
          <w:sz w:val="20"/>
        </w:rPr>
        <w:t>23470</w:t>
      </w:r>
      <w:r w:rsidR="002E6742" w:rsidRPr="002E6742">
        <w:rPr>
          <w:rFonts w:ascii="Calibri" w:hAnsi="Calibri" w:cs="Calibri"/>
          <w:sz w:val="20"/>
          <w:szCs w:val="20"/>
        </w:rPr>
        <w:t>/2022</w:t>
      </w:r>
      <w:r w:rsidRPr="002E6742">
        <w:rPr>
          <w:rFonts w:ascii="Calibri" w:hAnsi="Calibri" w:cs="Arial"/>
          <w:sz w:val="22"/>
          <w:szCs w:val="22"/>
        </w:rPr>
        <w:t xml:space="preserve">, č. </w:t>
      </w:r>
      <w:proofErr w:type="spellStart"/>
      <w:r w:rsidRPr="002E6742">
        <w:rPr>
          <w:rFonts w:ascii="Calibri" w:hAnsi="Calibri" w:cs="Arial"/>
          <w:sz w:val="22"/>
          <w:szCs w:val="22"/>
        </w:rPr>
        <w:t>sml</w:t>
      </w:r>
      <w:proofErr w:type="spellEnd"/>
      <w:r w:rsidRPr="002E6742">
        <w:rPr>
          <w:rFonts w:ascii="Calibri" w:hAnsi="Calibri" w:cs="Arial"/>
          <w:sz w:val="22"/>
          <w:szCs w:val="22"/>
        </w:rPr>
        <w:t>. NPU 3016H12100</w:t>
      </w:r>
      <w:r w:rsidR="002E6742" w:rsidRPr="002E6742">
        <w:rPr>
          <w:rFonts w:ascii="Calibri" w:hAnsi="Calibri" w:cs="Arial"/>
          <w:sz w:val="22"/>
          <w:szCs w:val="22"/>
        </w:rPr>
        <w:t>05</w:t>
      </w:r>
      <w:r w:rsidRPr="002E6742">
        <w:rPr>
          <w:rFonts w:ascii="Calibri" w:hAnsi="Calibri" w:cs="Arial"/>
          <w:sz w:val="22"/>
          <w:szCs w:val="22"/>
        </w:rPr>
        <w:t xml:space="preserve"> </w:t>
      </w:r>
    </w:p>
    <w:p w14:paraId="354738CC" w14:textId="0173DF1E" w:rsidR="00BF3873" w:rsidRPr="00962C3F" w:rsidRDefault="00BF3873" w:rsidP="00962C3F">
      <w:pPr>
        <w:widowControl w:val="0"/>
        <w:numPr>
          <w:ilvl w:val="0"/>
          <w:numId w:val="33"/>
        </w:numPr>
        <w:suppressAutoHyphens w:val="0"/>
        <w:ind w:left="284" w:hanging="284"/>
        <w:jc w:val="both"/>
        <w:rPr>
          <w:rFonts w:ascii="Calibri" w:hAnsi="Calibri"/>
          <w:iCs/>
          <w:sz w:val="22"/>
          <w:szCs w:val="22"/>
        </w:rPr>
      </w:pPr>
      <w:r w:rsidRPr="002E6742">
        <w:rPr>
          <w:rFonts w:ascii="Calibri" w:hAnsi="Calibri" w:cs="Arial"/>
          <w:sz w:val="22"/>
          <w:szCs w:val="22"/>
        </w:rPr>
        <w:t xml:space="preserve">Dodatek č. 1 </w:t>
      </w:r>
      <w:proofErr w:type="spellStart"/>
      <w:r w:rsidRPr="002E6742">
        <w:rPr>
          <w:rFonts w:ascii="Calibri" w:hAnsi="Calibri" w:cs="Arial"/>
          <w:sz w:val="22"/>
          <w:szCs w:val="22"/>
        </w:rPr>
        <w:t>č.</w:t>
      </w:r>
      <w:r w:rsidRPr="00962C3F">
        <w:rPr>
          <w:rFonts w:ascii="Calibri" w:hAnsi="Calibri" w:cs="Arial"/>
          <w:sz w:val="22"/>
          <w:szCs w:val="22"/>
        </w:rPr>
        <w:t>j</w:t>
      </w:r>
      <w:proofErr w:type="spellEnd"/>
      <w:r w:rsidRPr="00962C3F">
        <w:rPr>
          <w:rFonts w:ascii="Calibri" w:hAnsi="Calibri" w:cs="Arial"/>
          <w:sz w:val="22"/>
          <w:szCs w:val="22"/>
        </w:rPr>
        <w:t xml:space="preserve"> NPU-430/10764</w:t>
      </w:r>
      <w:r w:rsidR="00962C3F" w:rsidRPr="00962C3F">
        <w:rPr>
          <w:rFonts w:ascii="Calibri" w:hAnsi="Calibri" w:cs="Arial"/>
          <w:sz w:val="22"/>
          <w:szCs w:val="22"/>
        </w:rPr>
        <w:t>1</w:t>
      </w:r>
      <w:r w:rsidRPr="00962C3F">
        <w:rPr>
          <w:rFonts w:ascii="Calibri" w:hAnsi="Calibri" w:cs="Arial"/>
          <w:sz w:val="22"/>
          <w:szCs w:val="22"/>
        </w:rPr>
        <w:t>/2022</w:t>
      </w:r>
    </w:p>
    <w:p w14:paraId="2F3CCFB5" w14:textId="77777777" w:rsidR="002A6E62" w:rsidRPr="00962C3F" w:rsidRDefault="002A6E62" w:rsidP="002B07E6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F3CCFB6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F3CCFB7" w14:textId="084307B6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  <w:t>V</w:t>
      </w:r>
      <w:r w:rsidR="00BA4BCB">
        <w:rPr>
          <w:rFonts w:asciiTheme="minorHAnsi" w:hAnsiTheme="minorHAnsi" w:cstheme="minorHAnsi"/>
          <w:sz w:val="20"/>
          <w:szCs w:val="20"/>
        </w:rPr>
        <w:t> </w:t>
      </w:r>
      <w:r w:rsidR="00E71F23" w:rsidRPr="00E71F23">
        <w:rPr>
          <w:rFonts w:asciiTheme="minorHAnsi" w:hAnsiTheme="minorHAnsi" w:cstheme="minorHAnsi"/>
          <w:sz w:val="20"/>
          <w:szCs w:val="20"/>
        </w:rPr>
        <w:t xml:space="preserve">Doksech </w:t>
      </w:r>
      <w:r w:rsidRPr="001002BD">
        <w:rPr>
          <w:rFonts w:asciiTheme="minorHAnsi" w:hAnsiTheme="minorHAnsi" w:cstheme="minorHAnsi"/>
          <w:sz w:val="20"/>
          <w:szCs w:val="20"/>
        </w:rPr>
        <w:t>dne</w:t>
      </w:r>
      <w:r w:rsidR="00174801">
        <w:rPr>
          <w:rFonts w:asciiTheme="minorHAnsi" w:hAnsiTheme="minorHAnsi" w:cstheme="minorHAnsi"/>
          <w:sz w:val="20"/>
          <w:szCs w:val="20"/>
        </w:rPr>
        <w:t xml:space="preserve"> 18. 8. 2023</w:t>
      </w:r>
      <w:r w:rsidRPr="001002BD">
        <w:rPr>
          <w:rFonts w:asciiTheme="minorHAnsi" w:hAnsiTheme="minorHAnsi" w:cstheme="minorHAnsi"/>
          <w:sz w:val="20"/>
          <w:szCs w:val="20"/>
        </w:rPr>
        <w:tab/>
        <w:t>V</w:t>
      </w:r>
      <w:r>
        <w:rPr>
          <w:rFonts w:asciiTheme="minorHAnsi" w:hAnsiTheme="minorHAnsi" w:cstheme="minorHAnsi"/>
          <w:sz w:val="20"/>
          <w:szCs w:val="20"/>
        </w:rPr>
        <w:t xml:space="preserve"> Českých Budějovicích </w:t>
      </w:r>
      <w:r w:rsidRPr="001002BD">
        <w:rPr>
          <w:rFonts w:asciiTheme="minorHAnsi" w:hAnsiTheme="minorHAnsi" w:cstheme="minorHAnsi"/>
          <w:sz w:val="20"/>
          <w:szCs w:val="20"/>
        </w:rPr>
        <w:t>dne</w:t>
      </w:r>
      <w:r w:rsidR="00174801">
        <w:rPr>
          <w:rFonts w:asciiTheme="minorHAnsi" w:hAnsiTheme="minorHAnsi" w:cstheme="minorHAnsi"/>
          <w:sz w:val="20"/>
          <w:szCs w:val="20"/>
        </w:rPr>
        <w:t xml:space="preserve"> 25. 8. 2023</w:t>
      </w:r>
    </w:p>
    <w:p w14:paraId="2F3CCFB8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9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A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  <w:t>Za zhotovitele:</w:t>
      </w:r>
      <w:r w:rsidRPr="001002BD">
        <w:rPr>
          <w:rFonts w:asciiTheme="minorHAnsi" w:hAnsiTheme="minorHAnsi" w:cstheme="minorHAnsi"/>
          <w:sz w:val="20"/>
          <w:szCs w:val="20"/>
        </w:rPr>
        <w:tab/>
        <w:t>Za objednatele:</w:t>
      </w:r>
      <w:r w:rsidRPr="001002BD">
        <w:rPr>
          <w:rFonts w:asciiTheme="minorHAnsi" w:hAnsiTheme="minorHAnsi" w:cstheme="minorHAnsi"/>
          <w:sz w:val="20"/>
          <w:szCs w:val="20"/>
        </w:rPr>
        <w:tab/>
      </w:r>
    </w:p>
    <w:p w14:paraId="2F3CCFBB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C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D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E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F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1002BD">
        <w:rPr>
          <w:rFonts w:asciiTheme="minorHAnsi" w:hAnsiTheme="minorHAnsi" w:cstheme="minorHAnsi"/>
          <w:sz w:val="20"/>
          <w:szCs w:val="20"/>
        </w:rPr>
        <w:t>___________________________</w:t>
      </w:r>
      <w:r w:rsidRPr="001002BD">
        <w:rPr>
          <w:rFonts w:asciiTheme="minorHAnsi" w:hAnsiTheme="minorHAnsi" w:cstheme="minorHAnsi"/>
          <w:sz w:val="20"/>
          <w:szCs w:val="20"/>
        </w:rPr>
        <w:tab/>
        <w:t>_____________________________</w:t>
      </w:r>
    </w:p>
    <w:p w14:paraId="2F3CCFC0" w14:textId="1A7E807A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</w:r>
      <w:r w:rsidR="00174801">
        <w:rPr>
          <w:rFonts w:asciiTheme="minorHAnsi" w:hAnsiTheme="minorHAnsi" w:cs="Arial"/>
          <w:iCs/>
          <w:sz w:val="22"/>
          <w:szCs w:val="22"/>
        </w:rPr>
        <w:t>XXXXXXXXXXX</w:t>
      </w:r>
      <w:r w:rsidRPr="001002BD">
        <w:rPr>
          <w:rFonts w:asciiTheme="minorHAnsi" w:hAnsiTheme="minorHAnsi" w:cstheme="minorHAnsi"/>
          <w:sz w:val="20"/>
          <w:szCs w:val="20"/>
        </w:rPr>
        <w:tab/>
        <w:t>Mgr. Petr Pavelec, Ph.D.</w:t>
      </w:r>
    </w:p>
    <w:p w14:paraId="2F3CCFC1" w14:textId="0A04601F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</w:r>
      <w:r w:rsidR="00E71F23" w:rsidRPr="00E71F23">
        <w:rPr>
          <w:rFonts w:asciiTheme="minorHAnsi" w:hAnsiTheme="minorHAnsi" w:cstheme="minorHAnsi"/>
          <w:sz w:val="20"/>
          <w:szCs w:val="20"/>
        </w:rPr>
        <w:t xml:space="preserve">Jednatelka společnosti </w:t>
      </w:r>
      <w:proofErr w:type="spellStart"/>
      <w:r w:rsidR="00E71F23" w:rsidRPr="00E71F23">
        <w:rPr>
          <w:rFonts w:asciiTheme="minorHAnsi" w:hAnsiTheme="minorHAnsi" w:cstheme="minorHAnsi"/>
          <w:sz w:val="20"/>
          <w:szCs w:val="20"/>
        </w:rPr>
        <w:t>Styldekor</w:t>
      </w:r>
      <w:proofErr w:type="spellEnd"/>
      <w:r w:rsidR="00E71F23" w:rsidRPr="00E71F23">
        <w:rPr>
          <w:rFonts w:asciiTheme="minorHAnsi" w:hAnsiTheme="minorHAnsi" w:cstheme="minorHAnsi"/>
          <w:sz w:val="20"/>
          <w:szCs w:val="20"/>
        </w:rPr>
        <w:t xml:space="preserve"> s.r.o.</w:t>
      </w:r>
      <w:r w:rsidRPr="001002BD">
        <w:rPr>
          <w:rFonts w:asciiTheme="minorHAnsi" w:hAnsiTheme="minorHAnsi" w:cstheme="minorHAnsi"/>
          <w:sz w:val="20"/>
          <w:szCs w:val="20"/>
        </w:rPr>
        <w:tab/>
        <w:t xml:space="preserve">ředitel NPÚ, ÚPS v Českých Budějovicích </w:t>
      </w:r>
    </w:p>
    <w:p w14:paraId="2F3CCFC2" w14:textId="77777777" w:rsidR="00601E77" w:rsidRPr="00543DA7" w:rsidRDefault="00601E77" w:rsidP="002B07E6">
      <w:pPr>
        <w:spacing w:after="60"/>
        <w:rPr>
          <w:sz w:val="18"/>
          <w:szCs w:val="18"/>
        </w:rPr>
      </w:pPr>
    </w:p>
    <w:p w14:paraId="2F3CCFC3" w14:textId="77777777" w:rsidR="005A5BA9" w:rsidRDefault="005A5BA9" w:rsidP="002B07E6">
      <w:pPr>
        <w:spacing w:after="60"/>
        <w:rPr>
          <w:noProof/>
          <w:lang w:eastAsia="cs-CZ"/>
        </w:rPr>
      </w:pPr>
    </w:p>
    <w:p w14:paraId="2F3CCFC4" w14:textId="77777777" w:rsidR="00543DA7" w:rsidRDefault="00543DA7" w:rsidP="002B07E6">
      <w:pPr>
        <w:spacing w:after="60"/>
        <w:rPr>
          <w:noProof/>
          <w:lang w:eastAsia="cs-CZ"/>
        </w:rPr>
      </w:pPr>
    </w:p>
    <w:p w14:paraId="2F3CCFCB" w14:textId="77777777" w:rsidR="00CB1554" w:rsidRPr="00724F15" w:rsidRDefault="00CB1554" w:rsidP="00CB1554">
      <w:pPr>
        <w:pStyle w:val="Odstavecseseznamem"/>
        <w:widowControl w:val="0"/>
        <w:tabs>
          <w:tab w:val="left" w:pos="567"/>
        </w:tabs>
        <w:spacing w:after="60"/>
        <w:ind w:left="720"/>
        <w:jc w:val="both"/>
        <w:rPr>
          <w:rFonts w:ascii="Arial" w:hAnsi="Arial" w:cs="Arial"/>
          <w:sz w:val="18"/>
          <w:szCs w:val="18"/>
        </w:rPr>
      </w:pPr>
    </w:p>
    <w:sectPr w:rsidR="00CB1554" w:rsidRPr="00724F15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C85A" w14:textId="77777777" w:rsidR="006D6368" w:rsidRDefault="006D6368">
      <w:r>
        <w:separator/>
      </w:r>
    </w:p>
  </w:endnote>
  <w:endnote w:type="continuationSeparator" w:id="0">
    <w:p w14:paraId="62D1FCAB" w14:textId="77777777" w:rsidR="006D6368" w:rsidRDefault="006D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FD3" w14:textId="77777777" w:rsidR="00041B94" w:rsidRDefault="0033743A">
    <w:pPr>
      <w:pStyle w:val="Zpat"/>
      <w:jc w:val="center"/>
    </w:pPr>
    <w:r>
      <w:fldChar w:fldCharType="begin"/>
    </w:r>
    <w:r w:rsidR="00041B94">
      <w:instrText xml:space="preserve"> PAGE </w:instrText>
    </w:r>
    <w:r>
      <w:fldChar w:fldCharType="separate"/>
    </w:r>
    <w:r w:rsidR="0025201C">
      <w:rPr>
        <w:noProof/>
      </w:rPr>
      <w:t>2</w:t>
    </w:r>
    <w:r>
      <w:rPr>
        <w:noProof/>
      </w:rPr>
      <w:fldChar w:fldCharType="end"/>
    </w:r>
  </w:p>
  <w:p w14:paraId="2F3CCFD4" w14:textId="77777777" w:rsidR="00041B94" w:rsidRDefault="00041B9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5BF6" w14:textId="77777777" w:rsidR="006D6368" w:rsidRDefault="006D6368">
      <w:r>
        <w:separator/>
      </w:r>
    </w:p>
  </w:footnote>
  <w:footnote w:type="continuationSeparator" w:id="0">
    <w:p w14:paraId="0D2458E0" w14:textId="77777777" w:rsidR="006D6368" w:rsidRDefault="006D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FD0" w14:textId="77777777" w:rsidR="00041B94" w:rsidRDefault="00041B94" w:rsidP="00267AE8">
    <w:pPr>
      <w:pStyle w:val="Zhlav"/>
    </w:pPr>
    <w:r>
      <w:rPr>
        <w:noProof/>
        <w:lang w:eastAsia="cs-CZ"/>
      </w:rPr>
      <w:drawing>
        <wp:inline distT="0" distB="0" distL="0" distR="0" wp14:anchorId="2F3CCFD5" wp14:editId="2F3CCFD6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55760E5"/>
    <w:multiLevelType w:val="multilevel"/>
    <w:tmpl w:val="FB34A5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770305E"/>
    <w:multiLevelType w:val="hybridMultilevel"/>
    <w:tmpl w:val="A738857A"/>
    <w:lvl w:ilvl="0" w:tplc="2F5C34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8" w15:restartNumberingAfterBreak="0">
    <w:nsid w:val="30CC35AC"/>
    <w:multiLevelType w:val="hybridMultilevel"/>
    <w:tmpl w:val="75DA9508"/>
    <w:lvl w:ilvl="0" w:tplc="31BA03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9E1228"/>
    <w:multiLevelType w:val="hybridMultilevel"/>
    <w:tmpl w:val="EDC8C7EA"/>
    <w:lvl w:ilvl="0" w:tplc="41C2FF4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3916C99"/>
    <w:multiLevelType w:val="hybridMultilevel"/>
    <w:tmpl w:val="3BF6C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C3AA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7C513BC"/>
    <w:multiLevelType w:val="hybridMultilevel"/>
    <w:tmpl w:val="998C1DF4"/>
    <w:lvl w:ilvl="0" w:tplc="04050017">
      <w:start w:val="1"/>
      <w:numFmt w:val="lowerLetter"/>
      <w:lvlText w:val="%1)"/>
      <w:lvlJc w:val="left"/>
      <w:pPr>
        <w:ind w:left="2472" w:hanging="360"/>
      </w:pPr>
    </w:lvl>
    <w:lvl w:ilvl="1" w:tplc="04050019" w:tentative="1">
      <w:start w:val="1"/>
      <w:numFmt w:val="lowerLetter"/>
      <w:lvlText w:val="%2."/>
      <w:lvlJc w:val="left"/>
      <w:pPr>
        <w:ind w:left="3192" w:hanging="360"/>
      </w:pPr>
    </w:lvl>
    <w:lvl w:ilvl="2" w:tplc="0405001B" w:tentative="1">
      <w:start w:val="1"/>
      <w:numFmt w:val="lowerRoman"/>
      <w:lvlText w:val="%3."/>
      <w:lvlJc w:val="right"/>
      <w:pPr>
        <w:ind w:left="3912" w:hanging="180"/>
      </w:pPr>
    </w:lvl>
    <w:lvl w:ilvl="3" w:tplc="0405000F" w:tentative="1">
      <w:start w:val="1"/>
      <w:numFmt w:val="decimal"/>
      <w:lvlText w:val="%4."/>
      <w:lvlJc w:val="left"/>
      <w:pPr>
        <w:ind w:left="4632" w:hanging="360"/>
      </w:pPr>
    </w:lvl>
    <w:lvl w:ilvl="4" w:tplc="04050019" w:tentative="1">
      <w:start w:val="1"/>
      <w:numFmt w:val="lowerLetter"/>
      <w:lvlText w:val="%5."/>
      <w:lvlJc w:val="left"/>
      <w:pPr>
        <w:ind w:left="5352" w:hanging="360"/>
      </w:pPr>
    </w:lvl>
    <w:lvl w:ilvl="5" w:tplc="0405001B" w:tentative="1">
      <w:start w:val="1"/>
      <w:numFmt w:val="lowerRoman"/>
      <w:lvlText w:val="%6."/>
      <w:lvlJc w:val="right"/>
      <w:pPr>
        <w:ind w:left="6072" w:hanging="180"/>
      </w:pPr>
    </w:lvl>
    <w:lvl w:ilvl="6" w:tplc="0405000F" w:tentative="1">
      <w:start w:val="1"/>
      <w:numFmt w:val="decimal"/>
      <w:lvlText w:val="%7."/>
      <w:lvlJc w:val="left"/>
      <w:pPr>
        <w:ind w:left="6792" w:hanging="360"/>
      </w:pPr>
    </w:lvl>
    <w:lvl w:ilvl="7" w:tplc="04050019" w:tentative="1">
      <w:start w:val="1"/>
      <w:numFmt w:val="lowerLetter"/>
      <w:lvlText w:val="%8."/>
      <w:lvlJc w:val="left"/>
      <w:pPr>
        <w:ind w:left="7512" w:hanging="360"/>
      </w:pPr>
    </w:lvl>
    <w:lvl w:ilvl="8" w:tplc="0405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4" w15:restartNumberingAfterBreak="0">
    <w:nsid w:val="4C720488"/>
    <w:multiLevelType w:val="hybridMultilevel"/>
    <w:tmpl w:val="8F6A7F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6" w15:restartNumberingAfterBreak="0">
    <w:nsid w:val="51087989"/>
    <w:multiLevelType w:val="hybridMultilevel"/>
    <w:tmpl w:val="1318FCB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8" w15:restartNumberingAfterBreak="0">
    <w:nsid w:val="556D6CE3"/>
    <w:multiLevelType w:val="hybridMultilevel"/>
    <w:tmpl w:val="2BA0FFC2"/>
    <w:lvl w:ilvl="0" w:tplc="4B6823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F3785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3CC4745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E76FE"/>
    <w:multiLevelType w:val="hybridMultilevel"/>
    <w:tmpl w:val="5EE4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616B66"/>
    <w:multiLevelType w:val="hybridMultilevel"/>
    <w:tmpl w:val="7CE6E31C"/>
    <w:lvl w:ilvl="0" w:tplc="309C558E">
      <w:start w:val="6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A0A569A"/>
    <w:multiLevelType w:val="multilevel"/>
    <w:tmpl w:val="6346FC3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6E2D080D"/>
    <w:multiLevelType w:val="hybridMultilevel"/>
    <w:tmpl w:val="AA3E888A"/>
    <w:lvl w:ilvl="0" w:tplc="36CA5DE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6FB53364"/>
    <w:multiLevelType w:val="hybridMultilevel"/>
    <w:tmpl w:val="7D3AB5CA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0B37C2"/>
    <w:multiLevelType w:val="hybridMultilevel"/>
    <w:tmpl w:val="AB3CC5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17791"/>
    <w:multiLevelType w:val="hybridMultilevel"/>
    <w:tmpl w:val="8F6A7F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902421"/>
    <w:multiLevelType w:val="hybridMultilevel"/>
    <w:tmpl w:val="1E0C0076"/>
    <w:lvl w:ilvl="0" w:tplc="DBA871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1"/>
  </w:num>
  <w:num w:numId="3">
    <w:abstractNumId w:val="41"/>
  </w:num>
  <w:num w:numId="4">
    <w:abstractNumId w:val="35"/>
  </w:num>
  <w:num w:numId="5">
    <w:abstractNumId w:val="40"/>
  </w:num>
  <w:num w:numId="6">
    <w:abstractNumId w:val="40"/>
    <w:lvlOverride w:ilvl="0">
      <w:startOverride w:val="1"/>
    </w:lvlOverride>
  </w:num>
  <w:num w:numId="7">
    <w:abstractNumId w:val="39"/>
  </w:num>
  <w:num w:numId="8">
    <w:abstractNumId w:val="32"/>
  </w:num>
  <w:num w:numId="9">
    <w:abstractNumId w:val="43"/>
  </w:num>
  <w:num w:numId="10">
    <w:abstractNumId w:val="28"/>
  </w:num>
  <w:num w:numId="11">
    <w:abstractNumId w:val="23"/>
  </w:num>
  <w:num w:numId="12">
    <w:abstractNumId w:val="26"/>
  </w:num>
  <w:num w:numId="13">
    <w:abstractNumId w:val="50"/>
  </w:num>
  <w:num w:numId="14">
    <w:abstractNumId w:val="34"/>
  </w:num>
  <w:num w:numId="15">
    <w:abstractNumId w:val="45"/>
  </w:num>
  <w:num w:numId="16">
    <w:abstractNumId w:val="30"/>
  </w:num>
  <w:num w:numId="17">
    <w:abstractNumId w:val="42"/>
  </w:num>
  <w:num w:numId="18">
    <w:abstractNumId w:val="44"/>
  </w:num>
  <w:num w:numId="19">
    <w:abstractNumId w:val="48"/>
  </w:num>
  <w:num w:numId="20">
    <w:abstractNumId w:val="46"/>
  </w:num>
  <w:num w:numId="21">
    <w:abstractNumId w:val="49"/>
  </w:num>
  <w:num w:numId="22">
    <w:abstractNumId w:val="33"/>
  </w:num>
  <w:num w:numId="23">
    <w:abstractNumId w:val="29"/>
  </w:num>
  <w:num w:numId="24">
    <w:abstractNumId w:val="40"/>
    <w:lvlOverride w:ilvl="0">
      <w:startOverride w:val="1"/>
    </w:lvlOverride>
  </w:num>
  <w:num w:numId="25">
    <w:abstractNumId w:val="40"/>
  </w:num>
  <w:num w:numId="26">
    <w:abstractNumId w:val="47"/>
  </w:num>
  <w:num w:numId="27">
    <w:abstractNumId w:val="36"/>
  </w:num>
  <w:num w:numId="28">
    <w:abstractNumId w:val="40"/>
    <w:lvlOverride w:ilvl="0">
      <w:startOverride w:val="1"/>
    </w:lvlOverride>
  </w:num>
  <w:num w:numId="29">
    <w:abstractNumId w:val="52"/>
  </w:num>
  <w:num w:numId="30">
    <w:abstractNumId w:val="51"/>
  </w:num>
  <w:num w:numId="31">
    <w:abstractNumId w:val="24"/>
  </w:num>
  <w:num w:numId="32">
    <w:abstractNumId w:val="38"/>
  </w:num>
  <w:num w:numId="33">
    <w:abstractNumId w:val="5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CF"/>
    <w:rsid w:val="0000390F"/>
    <w:rsid w:val="00006ED4"/>
    <w:rsid w:val="0000791C"/>
    <w:rsid w:val="000079BE"/>
    <w:rsid w:val="00011F04"/>
    <w:rsid w:val="00015188"/>
    <w:rsid w:val="00015CA8"/>
    <w:rsid w:val="00020235"/>
    <w:rsid w:val="00021584"/>
    <w:rsid w:val="00021D7C"/>
    <w:rsid w:val="00023149"/>
    <w:rsid w:val="00023448"/>
    <w:rsid w:val="0002379E"/>
    <w:rsid w:val="00023E01"/>
    <w:rsid w:val="0002699D"/>
    <w:rsid w:val="00027CF8"/>
    <w:rsid w:val="00027D15"/>
    <w:rsid w:val="000300C9"/>
    <w:rsid w:val="000305E9"/>
    <w:rsid w:val="00032B3D"/>
    <w:rsid w:val="00034961"/>
    <w:rsid w:val="00036BA2"/>
    <w:rsid w:val="00036BB2"/>
    <w:rsid w:val="00037F25"/>
    <w:rsid w:val="00040B39"/>
    <w:rsid w:val="00041B94"/>
    <w:rsid w:val="000423C5"/>
    <w:rsid w:val="00042BB4"/>
    <w:rsid w:val="00046589"/>
    <w:rsid w:val="0005306E"/>
    <w:rsid w:val="0005650E"/>
    <w:rsid w:val="0005662A"/>
    <w:rsid w:val="00057B27"/>
    <w:rsid w:val="00064FB4"/>
    <w:rsid w:val="00070482"/>
    <w:rsid w:val="00070D29"/>
    <w:rsid w:val="000711B2"/>
    <w:rsid w:val="00073364"/>
    <w:rsid w:val="000763F6"/>
    <w:rsid w:val="00081039"/>
    <w:rsid w:val="00081B5B"/>
    <w:rsid w:val="00082133"/>
    <w:rsid w:val="0008236B"/>
    <w:rsid w:val="00083092"/>
    <w:rsid w:val="000858EF"/>
    <w:rsid w:val="000918B2"/>
    <w:rsid w:val="000924B2"/>
    <w:rsid w:val="000A00B1"/>
    <w:rsid w:val="000A0953"/>
    <w:rsid w:val="000A58CB"/>
    <w:rsid w:val="000A6885"/>
    <w:rsid w:val="000A7B4E"/>
    <w:rsid w:val="000B00B5"/>
    <w:rsid w:val="000B2B09"/>
    <w:rsid w:val="000B2E0C"/>
    <w:rsid w:val="000B3992"/>
    <w:rsid w:val="000B3B12"/>
    <w:rsid w:val="000B465C"/>
    <w:rsid w:val="000B58F0"/>
    <w:rsid w:val="000B7494"/>
    <w:rsid w:val="000C0B60"/>
    <w:rsid w:val="000C1F7F"/>
    <w:rsid w:val="000C519B"/>
    <w:rsid w:val="000C55FE"/>
    <w:rsid w:val="000C6713"/>
    <w:rsid w:val="000C70B2"/>
    <w:rsid w:val="000D1E06"/>
    <w:rsid w:val="000D4CC7"/>
    <w:rsid w:val="000D659E"/>
    <w:rsid w:val="000E0170"/>
    <w:rsid w:val="000E12A5"/>
    <w:rsid w:val="000E1900"/>
    <w:rsid w:val="000E2C01"/>
    <w:rsid w:val="000F0137"/>
    <w:rsid w:val="000F05C7"/>
    <w:rsid w:val="000F2EB1"/>
    <w:rsid w:val="000F428C"/>
    <w:rsid w:val="000F4763"/>
    <w:rsid w:val="000F4820"/>
    <w:rsid w:val="000F6FCE"/>
    <w:rsid w:val="000F7185"/>
    <w:rsid w:val="001002BD"/>
    <w:rsid w:val="001007AC"/>
    <w:rsid w:val="00100D81"/>
    <w:rsid w:val="00102090"/>
    <w:rsid w:val="00102668"/>
    <w:rsid w:val="00104778"/>
    <w:rsid w:val="001074DB"/>
    <w:rsid w:val="001120D1"/>
    <w:rsid w:val="0011219F"/>
    <w:rsid w:val="001138C8"/>
    <w:rsid w:val="00113C17"/>
    <w:rsid w:val="001156E7"/>
    <w:rsid w:val="00115FDF"/>
    <w:rsid w:val="00120B03"/>
    <w:rsid w:val="001245D5"/>
    <w:rsid w:val="00124813"/>
    <w:rsid w:val="00127F49"/>
    <w:rsid w:val="00137479"/>
    <w:rsid w:val="0014070D"/>
    <w:rsid w:val="0014448B"/>
    <w:rsid w:val="00144DED"/>
    <w:rsid w:val="001457F3"/>
    <w:rsid w:val="001513DE"/>
    <w:rsid w:val="0015292B"/>
    <w:rsid w:val="00155461"/>
    <w:rsid w:val="0015682E"/>
    <w:rsid w:val="001568A1"/>
    <w:rsid w:val="0016119A"/>
    <w:rsid w:val="00161FB5"/>
    <w:rsid w:val="001663D5"/>
    <w:rsid w:val="00167DA7"/>
    <w:rsid w:val="001716A7"/>
    <w:rsid w:val="0017208B"/>
    <w:rsid w:val="00172225"/>
    <w:rsid w:val="001731D4"/>
    <w:rsid w:val="00174801"/>
    <w:rsid w:val="00175F04"/>
    <w:rsid w:val="00176ED0"/>
    <w:rsid w:val="00176F81"/>
    <w:rsid w:val="00180C2B"/>
    <w:rsid w:val="0018426F"/>
    <w:rsid w:val="001904AC"/>
    <w:rsid w:val="00192358"/>
    <w:rsid w:val="001924B2"/>
    <w:rsid w:val="00193DB5"/>
    <w:rsid w:val="00195D33"/>
    <w:rsid w:val="00195EC8"/>
    <w:rsid w:val="001A3333"/>
    <w:rsid w:val="001A41F0"/>
    <w:rsid w:val="001A487B"/>
    <w:rsid w:val="001A6421"/>
    <w:rsid w:val="001A69A2"/>
    <w:rsid w:val="001A6C3A"/>
    <w:rsid w:val="001A7245"/>
    <w:rsid w:val="001B16BD"/>
    <w:rsid w:val="001B2818"/>
    <w:rsid w:val="001B72CC"/>
    <w:rsid w:val="001C08B8"/>
    <w:rsid w:val="001C0C9D"/>
    <w:rsid w:val="001C1797"/>
    <w:rsid w:val="001C1D5F"/>
    <w:rsid w:val="001C2F11"/>
    <w:rsid w:val="001C488F"/>
    <w:rsid w:val="001C4CCF"/>
    <w:rsid w:val="001C5029"/>
    <w:rsid w:val="001C5543"/>
    <w:rsid w:val="001C57D3"/>
    <w:rsid w:val="001C57F7"/>
    <w:rsid w:val="001C5825"/>
    <w:rsid w:val="001C5BE1"/>
    <w:rsid w:val="001C5FE0"/>
    <w:rsid w:val="001C63C1"/>
    <w:rsid w:val="001C64BE"/>
    <w:rsid w:val="001C6BE1"/>
    <w:rsid w:val="001D094A"/>
    <w:rsid w:val="001D2946"/>
    <w:rsid w:val="001D2E8F"/>
    <w:rsid w:val="001D4BA2"/>
    <w:rsid w:val="001D5D88"/>
    <w:rsid w:val="001D6F99"/>
    <w:rsid w:val="001D75CB"/>
    <w:rsid w:val="001E24B2"/>
    <w:rsid w:val="001E3B87"/>
    <w:rsid w:val="001F0ABC"/>
    <w:rsid w:val="001F106F"/>
    <w:rsid w:val="001F10ED"/>
    <w:rsid w:val="001F18D5"/>
    <w:rsid w:val="00202079"/>
    <w:rsid w:val="0020226B"/>
    <w:rsid w:val="00204232"/>
    <w:rsid w:val="00204CE9"/>
    <w:rsid w:val="00206374"/>
    <w:rsid w:val="00206B80"/>
    <w:rsid w:val="002122A4"/>
    <w:rsid w:val="00213703"/>
    <w:rsid w:val="002158C1"/>
    <w:rsid w:val="002159AF"/>
    <w:rsid w:val="00215A0A"/>
    <w:rsid w:val="00215B7B"/>
    <w:rsid w:val="00220454"/>
    <w:rsid w:val="00220CB8"/>
    <w:rsid w:val="002210FB"/>
    <w:rsid w:val="00222AA6"/>
    <w:rsid w:val="00224ED3"/>
    <w:rsid w:val="002273C3"/>
    <w:rsid w:val="00232808"/>
    <w:rsid w:val="00232D76"/>
    <w:rsid w:val="00232DED"/>
    <w:rsid w:val="00234889"/>
    <w:rsid w:val="00235549"/>
    <w:rsid w:val="00235B8B"/>
    <w:rsid w:val="00235C1D"/>
    <w:rsid w:val="00241FB5"/>
    <w:rsid w:val="00242BE7"/>
    <w:rsid w:val="002447FB"/>
    <w:rsid w:val="00247B33"/>
    <w:rsid w:val="0025201C"/>
    <w:rsid w:val="0025290E"/>
    <w:rsid w:val="00253AA9"/>
    <w:rsid w:val="00253B5E"/>
    <w:rsid w:val="00253DA5"/>
    <w:rsid w:val="0025405B"/>
    <w:rsid w:val="00256156"/>
    <w:rsid w:val="00257438"/>
    <w:rsid w:val="0026026F"/>
    <w:rsid w:val="00262F1E"/>
    <w:rsid w:val="002636AF"/>
    <w:rsid w:val="00263AC5"/>
    <w:rsid w:val="00266666"/>
    <w:rsid w:val="00267AE8"/>
    <w:rsid w:val="00267E64"/>
    <w:rsid w:val="002713E3"/>
    <w:rsid w:val="0027211B"/>
    <w:rsid w:val="002726F7"/>
    <w:rsid w:val="00273715"/>
    <w:rsid w:val="002738C3"/>
    <w:rsid w:val="002759C1"/>
    <w:rsid w:val="00276B72"/>
    <w:rsid w:val="00281D39"/>
    <w:rsid w:val="002828C0"/>
    <w:rsid w:val="0028394B"/>
    <w:rsid w:val="002842C9"/>
    <w:rsid w:val="00285096"/>
    <w:rsid w:val="00285ECA"/>
    <w:rsid w:val="00290BCD"/>
    <w:rsid w:val="00293909"/>
    <w:rsid w:val="00294A67"/>
    <w:rsid w:val="00297B1A"/>
    <w:rsid w:val="002A2952"/>
    <w:rsid w:val="002A4021"/>
    <w:rsid w:val="002A514B"/>
    <w:rsid w:val="002A52C9"/>
    <w:rsid w:val="002A6E62"/>
    <w:rsid w:val="002B07E6"/>
    <w:rsid w:val="002B3AFD"/>
    <w:rsid w:val="002B549A"/>
    <w:rsid w:val="002B73AB"/>
    <w:rsid w:val="002B7CA9"/>
    <w:rsid w:val="002C2158"/>
    <w:rsid w:val="002C6C0B"/>
    <w:rsid w:val="002C70E3"/>
    <w:rsid w:val="002C7332"/>
    <w:rsid w:val="002D296B"/>
    <w:rsid w:val="002D2CAE"/>
    <w:rsid w:val="002D3FE4"/>
    <w:rsid w:val="002D4B48"/>
    <w:rsid w:val="002D4DE4"/>
    <w:rsid w:val="002D5F2B"/>
    <w:rsid w:val="002D7458"/>
    <w:rsid w:val="002D7DB4"/>
    <w:rsid w:val="002E0A23"/>
    <w:rsid w:val="002E2DF7"/>
    <w:rsid w:val="002E44E4"/>
    <w:rsid w:val="002E5461"/>
    <w:rsid w:val="002E576B"/>
    <w:rsid w:val="002E6742"/>
    <w:rsid w:val="002E6CA1"/>
    <w:rsid w:val="002F0A63"/>
    <w:rsid w:val="002F27FF"/>
    <w:rsid w:val="002F5F36"/>
    <w:rsid w:val="002F6ADB"/>
    <w:rsid w:val="002F7048"/>
    <w:rsid w:val="002F74C2"/>
    <w:rsid w:val="0030002A"/>
    <w:rsid w:val="00303C69"/>
    <w:rsid w:val="00306ED9"/>
    <w:rsid w:val="00310460"/>
    <w:rsid w:val="00311402"/>
    <w:rsid w:val="003139CE"/>
    <w:rsid w:val="00313D50"/>
    <w:rsid w:val="003168E4"/>
    <w:rsid w:val="003206E0"/>
    <w:rsid w:val="00325E6A"/>
    <w:rsid w:val="00336EE3"/>
    <w:rsid w:val="0033743A"/>
    <w:rsid w:val="0034124C"/>
    <w:rsid w:val="00342164"/>
    <w:rsid w:val="00347C79"/>
    <w:rsid w:val="00353358"/>
    <w:rsid w:val="003542FD"/>
    <w:rsid w:val="00357682"/>
    <w:rsid w:val="003603E6"/>
    <w:rsid w:val="00361817"/>
    <w:rsid w:val="00362502"/>
    <w:rsid w:val="00364C1D"/>
    <w:rsid w:val="0036530C"/>
    <w:rsid w:val="00371AFF"/>
    <w:rsid w:val="0037445F"/>
    <w:rsid w:val="00374F7B"/>
    <w:rsid w:val="00374F87"/>
    <w:rsid w:val="0037500B"/>
    <w:rsid w:val="003760C4"/>
    <w:rsid w:val="0037783E"/>
    <w:rsid w:val="00380C9C"/>
    <w:rsid w:val="00380FC6"/>
    <w:rsid w:val="0038556A"/>
    <w:rsid w:val="0038667F"/>
    <w:rsid w:val="003919A8"/>
    <w:rsid w:val="003940C0"/>
    <w:rsid w:val="003954D6"/>
    <w:rsid w:val="003979C7"/>
    <w:rsid w:val="003A28A5"/>
    <w:rsid w:val="003A6C8F"/>
    <w:rsid w:val="003A712E"/>
    <w:rsid w:val="003B04E7"/>
    <w:rsid w:val="003B1FBA"/>
    <w:rsid w:val="003B3467"/>
    <w:rsid w:val="003B4860"/>
    <w:rsid w:val="003B4C90"/>
    <w:rsid w:val="003B685E"/>
    <w:rsid w:val="003B7BC6"/>
    <w:rsid w:val="003C319B"/>
    <w:rsid w:val="003C3837"/>
    <w:rsid w:val="003C76D7"/>
    <w:rsid w:val="003C7DD1"/>
    <w:rsid w:val="003D2968"/>
    <w:rsid w:val="003D3225"/>
    <w:rsid w:val="003D55F9"/>
    <w:rsid w:val="003D6534"/>
    <w:rsid w:val="003D77A2"/>
    <w:rsid w:val="003D7A55"/>
    <w:rsid w:val="003E0219"/>
    <w:rsid w:val="003E0DF7"/>
    <w:rsid w:val="003E659F"/>
    <w:rsid w:val="003E6B18"/>
    <w:rsid w:val="003E74E8"/>
    <w:rsid w:val="003F01F7"/>
    <w:rsid w:val="003F39C8"/>
    <w:rsid w:val="003F512F"/>
    <w:rsid w:val="003F72AC"/>
    <w:rsid w:val="003F7C8C"/>
    <w:rsid w:val="004003DF"/>
    <w:rsid w:val="0040184D"/>
    <w:rsid w:val="004032E3"/>
    <w:rsid w:val="00404171"/>
    <w:rsid w:val="004062DB"/>
    <w:rsid w:val="00407422"/>
    <w:rsid w:val="00407DA4"/>
    <w:rsid w:val="004103E2"/>
    <w:rsid w:val="00410E72"/>
    <w:rsid w:val="00411AD7"/>
    <w:rsid w:val="00411C6E"/>
    <w:rsid w:val="004143F2"/>
    <w:rsid w:val="00415DE2"/>
    <w:rsid w:val="004223DF"/>
    <w:rsid w:val="004237A9"/>
    <w:rsid w:val="00426B25"/>
    <w:rsid w:val="00427B5D"/>
    <w:rsid w:val="0043066E"/>
    <w:rsid w:val="00431882"/>
    <w:rsid w:val="004343A7"/>
    <w:rsid w:val="00434BD4"/>
    <w:rsid w:val="00437012"/>
    <w:rsid w:val="00437E32"/>
    <w:rsid w:val="00440D9B"/>
    <w:rsid w:val="00441123"/>
    <w:rsid w:val="00441458"/>
    <w:rsid w:val="00442C35"/>
    <w:rsid w:val="00445761"/>
    <w:rsid w:val="00447580"/>
    <w:rsid w:val="00447728"/>
    <w:rsid w:val="004523BE"/>
    <w:rsid w:val="0045332B"/>
    <w:rsid w:val="00456115"/>
    <w:rsid w:val="004607E2"/>
    <w:rsid w:val="00462994"/>
    <w:rsid w:val="00462E35"/>
    <w:rsid w:val="00465EBD"/>
    <w:rsid w:val="00466E37"/>
    <w:rsid w:val="00466FAA"/>
    <w:rsid w:val="00471765"/>
    <w:rsid w:val="00471859"/>
    <w:rsid w:val="00474681"/>
    <w:rsid w:val="004754F2"/>
    <w:rsid w:val="004760A3"/>
    <w:rsid w:val="00480775"/>
    <w:rsid w:val="00481D1D"/>
    <w:rsid w:val="004832FB"/>
    <w:rsid w:val="00485A2E"/>
    <w:rsid w:val="00486575"/>
    <w:rsid w:val="00492193"/>
    <w:rsid w:val="004A0FFB"/>
    <w:rsid w:val="004A4112"/>
    <w:rsid w:val="004A4557"/>
    <w:rsid w:val="004A5105"/>
    <w:rsid w:val="004A5148"/>
    <w:rsid w:val="004A5559"/>
    <w:rsid w:val="004A5844"/>
    <w:rsid w:val="004B7FFE"/>
    <w:rsid w:val="004C0EC3"/>
    <w:rsid w:val="004C27B5"/>
    <w:rsid w:val="004C4028"/>
    <w:rsid w:val="004C4D4A"/>
    <w:rsid w:val="004C6F72"/>
    <w:rsid w:val="004D0313"/>
    <w:rsid w:val="004D1075"/>
    <w:rsid w:val="004D1551"/>
    <w:rsid w:val="004D7A51"/>
    <w:rsid w:val="004E0103"/>
    <w:rsid w:val="004E2742"/>
    <w:rsid w:val="004E4E4D"/>
    <w:rsid w:val="004E5765"/>
    <w:rsid w:val="004E6079"/>
    <w:rsid w:val="004F11B5"/>
    <w:rsid w:val="004F2C45"/>
    <w:rsid w:val="004F2EAD"/>
    <w:rsid w:val="004F3B0E"/>
    <w:rsid w:val="004F3BA9"/>
    <w:rsid w:val="004F51F9"/>
    <w:rsid w:val="004F54AC"/>
    <w:rsid w:val="004F7CBF"/>
    <w:rsid w:val="00500857"/>
    <w:rsid w:val="00500BFE"/>
    <w:rsid w:val="00502D40"/>
    <w:rsid w:val="00504789"/>
    <w:rsid w:val="005056D2"/>
    <w:rsid w:val="00506EFA"/>
    <w:rsid w:val="005076DD"/>
    <w:rsid w:val="00507921"/>
    <w:rsid w:val="00514A0A"/>
    <w:rsid w:val="0051630D"/>
    <w:rsid w:val="005200C4"/>
    <w:rsid w:val="00523C0D"/>
    <w:rsid w:val="00524F47"/>
    <w:rsid w:val="00525899"/>
    <w:rsid w:val="00525B39"/>
    <w:rsid w:val="00526C4C"/>
    <w:rsid w:val="005275A5"/>
    <w:rsid w:val="005275D6"/>
    <w:rsid w:val="005279AF"/>
    <w:rsid w:val="005328E3"/>
    <w:rsid w:val="005333D3"/>
    <w:rsid w:val="00536065"/>
    <w:rsid w:val="00536709"/>
    <w:rsid w:val="00536C3D"/>
    <w:rsid w:val="005400A1"/>
    <w:rsid w:val="00540744"/>
    <w:rsid w:val="0054245D"/>
    <w:rsid w:val="005433BD"/>
    <w:rsid w:val="00543CB3"/>
    <w:rsid w:val="00543DA7"/>
    <w:rsid w:val="00544307"/>
    <w:rsid w:val="00544AB8"/>
    <w:rsid w:val="0054629D"/>
    <w:rsid w:val="0054683A"/>
    <w:rsid w:val="00546844"/>
    <w:rsid w:val="00546AFF"/>
    <w:rsid w:val="005473FF"/>
    <w:rsid w:val="00547A0A"/>
    <w:rsid w:val="00547EB9"/>
    <w:rsid w:val="00550F18"/>
    <w:rsid w:val="00553C4B"/>
    <w:rsid w:val="0056076F"/>
    <w:rsid w:val="00567407"/>
    <w:rsid w:val="00567796"/>
    <w:rsid w:val="00574033"/>
    <w:rsid w:val="0057608A"/>
    <w:rsid w:val="0058061A"/>
    <w:rsid w:val="005811AE"/>
    <w:rsid w:val="0058341B"/>
    <w:rsid w:val="00583970"/>
    <w:rsid w:val="00583EC6"/>
    <w:rsid w:val="00586466"/>
    <w:rsid w:val="0058678E"/>
    <w:rsid w:val="005873B9"/>
    <w:rsid w:val="00587C9A"/>
    <w:rsid w:val="00587EF3"/>
    <w:rsid w:val="00591D66"/>
    <w:rsid w:val="00592D93"/>
    <w:rsid w:val="0059303D"/>
    <w:rsid w:val="00593D0C"/>
    <w:rsid w:val="005972D9"/>
    <w:rsid w:val="0059758E"/>
    <w:rsid w:val="005A0223"/>
    <w:rsid w:val="005A035E"/>
    <w:rsid w:val="005A0A2A"/>
    <w:rsid w:val="005A213F"/>
    <w:rsid w:val="005A538F"/>
    <w:rsid w:val="005A5948"/>
    <w:rsid w:val="005A5BA9"/>
    <w:rsid w:val="005A5EFB"/>
    <w:rsid w:val="005B0989"/>
    <w:rsid w:val="005B1DD7"/>
    <w:rsid w:val="005B5385"/>
    <w:rsid w:val="005C0D4B"/>
    <w:rsid w:val="005C1346"/>
    <w:rsid w:val="005C2BCF"/>
    <w:rsid w:val="005D02DE"/>
    <w:rsid w:val="005D279A"/>
    <w:rsid w:val="005D4118"/>
    <w:rsid w:val="005D76C5"/>
    <w:rsid w:val="005D76F1"/>
    <w:rsid w:val="005E3CE5"/>
    <w:rsid w:val="005E3F55"/>
    <w:rsid w:val="005E6EF9"/>
    <w:rsid w:val="005E759F"/>
    <w:rsid w:val="005F1370"/>
    <w:rsid w:val="005F4E0B"/>
    <w:rsid w:val="005F4ED5"/>
    <w:rsid w:val="00600E86"/>
    <w:rsid w:val="00601E77"/>
    <w:rsid w:val="0060219E"/>
    <w:rsid w:val="00604F1C"/>
    <w:rsid w:val="00605001"/>
    <w:rsid w:val="00606965"/>
    <w:rsid w:val="00607755"/>
    <w:rsid w:val="00610CF9"/>
    <w:rsid w:val="00612A47"/>
    <w:rsid w:val="00613B61"/>
    <w:rsid w:val="00613EE3"/>
    <w:rsid w:val="006144C6"/>
    <w:rsid w:val="00614AAA"/>
    <w:rsid w:val="00615A23"/>
    <w:rsid w:val="006265C1"/>
    <w:rsid w:val="00626D8A"/>
    <w:rsid w:val="00627E6B"/>
    <w:rsid w:val="0063001D"/>
    <w:rsid w:val="00632D83"/>
    <w:rsid w:val="00632EA7"/>
    <w:rsid w:val="00632FB3"/>
    <w:rsid w:val="0063349A"/>
    <w:rsid w:val="006345B9"/>
    <w:rsid w:val="00634790"/>
    <w:rsid w:val="00637938"/>
    <w:rsid w:val="0064034E"/>
    <w:rsid w:val="00644DFC"/>
    <w:rsid w:val="00645B7B"/>
    <w:rsid w:val="0065084E"/>
    <w:rsid w:val="00651197"/>
    <w:rsid w:val="00652CE0"/>
    <w:rsid w:val="006536A3"/>
    <w:rsid w:val="00655EB6"/>
    <w:rsid w:val="00656835"/>
    <w:rsid w:val="00656A6E"/>
    <w:rsid w:val="00657A2B"/>
    <w:rsid w:val="00663485"/>
    <w:rsid w:val="00667924"/>
    <w:rsid w:val="006714F4"/>
    <w:rsid w:val="006722FF"/>
    <w:rsid w:val="00673FB2"/>
    <w:rsid w:val="00674AC2"/>
    <w:rsid w:val="006753C4"/>
    <w:rsid w:val="006753DE"/>
    <w:rsid w:val="00681F1A"/>
    <w:rsid w:val="00683DF8"/>
    <w:rsid w:val="00686AAC"/>
    <w:rsid w:val="006912EB"/>
    <w:rsid w:val="00693523"/>
    <w:rsid w:val="00693FF8"/>
    <w:rsid w:val="00695A7C"/>
    <w:rsid w:val="006964B8"/>
    <w:rsid w:val="00697228"/>
    <w:rsid w:val="006A0229"/>
    <w:rsid w:val="006A5BA0"/>
    <w:rsid w:val="006A6FDB"/>
    <w:rsid w:val="006B43F9"/>
    <w:rsid w:val="006B50E5"/>
    <w:rsid w:val="006B5634"/>
    <w:rsid w:val="006B5919"/>
    <w:rsid w:val="006B7268"/>
    <w:rsid w:val="006B7FB0"/>
    <w:rsid w:val="006C167B"/>
    <w:rsid w:val="006C1732"/>
    <w:rsid w:val="006C6C63"/>
    <w:rsid w:val="006D03B2"/>
    <w:rsid w:val="006D10E3"/>
    <w:rsid w:val="006D2F8E"/>
    <w:rsid w:val="006D58E5"/>
    <w:rsid w:val="006D6368"/>
    <w:rsid w:val="006E0379"/>
    <w:rsid w:val="006E3349"/>
    <w:rsid w:val="006E3A2A"/>
    <w:rsid w:val="006E4C88"/>
    <w:rsid w:val="006E679F"/>
    <w:rsid w:val="006E7274"/>
    <w:rsid w:val="006F0830"/>
    <w:rsid w:val="006F1829"/>
    <w:rsid w:val="006F4191"/>
    <w:rsid w:val="006F7965"/>
    <w:rsid w:val="006F7A8E"/>
    <w:rsid w:val="00700DC6"/>
    <w:rsid w:val="007016A9"/>
    <w:rsid w:val="00703317"/>
    <w:rsid w:val="00704D95"/>
    <w:rsid w:val="00710E8F"/>
    <w:rsid w:val="0071295C"/>
    <w:rsid w:val="00713EFF"/>
    <w:rsid w:val="00715474"/>
    <w:rsid w:val="00715EE3"/>
    <w:rsid w:val="0071674C"/>
    <w:rsid w:val="00716BFD"/>
    <w:rsid w:val="00717705"/>
    <w:rsid w:val="00721638"/>
    <w:rsid w:val="00722523"/>
    <w:rsid w:val="0072396F"/>
    <w:rsid w:val="00724F15"/>
    <w:rsid w:val="0073404D"/>
    <w:rsid w:val="00734F4C"/>
    <w:rsid w:val="00735EAE"/>
    <w:rsid w:val="00736B9B"/>
    <w:rsid w:val="00740027"/>
    <w:rsid w:val="00744254"/>
    <w:rsid w:val="0074490E"/>
    <w:rsid w:val="007458C2"/>
    <w:rsid w:val="00750AA8"/>
    <w:rsid w:val="007515E9"/>
    <w:rsid w:val="00751ECE"/>
    <w:rsid w:val="007534BA"/>
    <w:rsid w:val="00754162"/>
    <w:rsid w:val="00755980"/>
    <w:rsid w:val="00756007"/>
    <w:rsid w:val="00756D32"/>
    <w:rsid w:val="007575DF"/>
    <w:rsid w:val="007608F2"/>
    <w:rsid w:val="00761734"/>
    <w:rsid w:val="00761820"/>
    <w:rsid w:val="00765A1D"/>
    <w:rsid w:val="007676C1"/>
    <w:rsid w:val="00773639"/>
    <w:rsid w:val="00773A79"/>
    <w:rsid w:val="00773D5D"/>
    <w:rsid w:val="00774176"/>
    <w:rsid w:val="007755E4"/>
    <w:rsid w:val="00781A39"/>
    <w:rsid w:val="00781D40"/>
    <w:rsid w:val="0078316C"/>
    <w:rsid w:val="00784B7A"/>
    <w:rsid w:val="00785565"/>
    <w:rsid w:val="007867CC"/>
    <w:rsid w:val="00790727"/>
    <w:rsid w:val="00791A54"/>
    <w:rsid w:val="00793911"/>
    <w:rsid w:val="00793D52"/>
    <w:rsid w:val="00794501"/>
    <w:rsid w:val="00795B1D"/>
    <w:rsid w:val="0079637C"/>
    <w:rsid w:val="00796DE8"/>
    <w:rsid w:val="007A2AE0"/>
    <w:rsid w:val="007A41BD"/>
    <w:rsid w:val="007A4B52"/>
    <w:rsid w:val="007A5150"/>
    <w:rsid w:val="007A5CF5"/>
    <w:rsid w:val="007A6A50"/>
    <w:rsid w:val="007A7490"/>
    <w:rsid w:val="007B0618"/>
    <w:rsid w:val="007B0D50"/>
    <w:rsid w:val="007B1826"/>
    <w:rsid w:val="007B3CCA"/>
    <w:rsid w:val="007B4024"/>
    <w:rsid w:val="007B43E8"/>
    <w:rsid w:val="007C3AF7"/>
    <w:rsid w:val="007D17A0"/>
    <w:rsid w:val="007D300F"/>
    <w:rsid w:val="007D330F"/>
    <w:rsid w:val="007D33E6"/>
    <w:rsid w:val="007D3E1A"/>
    <w:rsid w:val="007D40B1"/>
    <w:rsid w:val="007D4463"/>
    <w:rsid w:val="007D61BA"/>
    <w:rsid w:val="007D6AE1"/>
    <w:rsid w:val="007D7CAA"/>
    <w:rsid w:val="007E12BF"/>
    <w:rsid w:val="007E2028"/>
    <w:rsid w:val="007E4FD4"/>
    <w:rsid w:val="007E52CC"/>
    <w:rsid w:val="007F1F2B"/>
    <w:rsid w:val="007F2151"/>
    <w:rsid w:val="007F26AB"/>
    <w:rsid w:val="007F2FE8"/>
    <w:rsid w:val="007F36DC"/>
    <w:rsid w:val="007F4A3A"/>
    <w:rsid w:val="007F526E"/>
    <w:rsid w:val="007F6131"/>
    <w:rsid w:val="007F6971"/>
    <w:rsid w:val="00800BC7"/>
    <w:rsid w:val="008021F4"/>
    <w:rsid w:val="0080233F"/>
    <w:rsid w:val="00802A1D"/>
    <w:rsid w:val="00802F18"/>
    <w:rsid w:val="008043B6"/>
    <w:rsid w:val="008127C2"/>
    <w:rsid w:val="0081318F"/>
    <w:rsid w:val="00813B5D"/>
    <w:rsid w:val="00821902"/>
    <w:rsid w:val="00822365"/>
    <w:rsid w:val="00822DE4"/>
    <w:rsid w:val="00823AB8"/>
    <w:rsid w:val="00823B39"/>
    <w:rsid w:val="0082473B"/>
    <w:rsid w:val="00825421"/>
    <w:rsid w:val="00837240"/>
    <w:rsid w:val="008417D6"/>
    <w:rsid w:val="008417EF"/>
    <w:rsid w:val="00841DC1"/>
    <w:rsid w:val="008427D0"/>
    <w:rsid w:val="008430C5"/>
    <w:rsid w:val="00845A0E"/>
    <w:rsid w:val="00846656"/>
    <w:rsid w:val="00846B64"/>
    <w:rsid w:val="008477AE"/>
    <w:rsid w:val="00850142"/>
    <w:rsid w:val="008527BF"/>
    <w:rsid w:val="00856298"/>
    <w:rsid w:val="0085653B"/>
    <w:rsid w:val="008577DF"/>
    <w:rsid w:val="0086346A"/>
    <w:rsid w:val="00863841"/>
    <w:rsid w:val="0086467A"/>
    <w:rsid w:val="00864A0F"/>
    <w:rsid w:val="00865925"/>
    <w:rsid w:val="0086645E"/>
    <w:rsid w:val="008719DA"/>
    <w:rsid w:val="00873118"/>
    <w:rsid w:val="008733B3"/>
    <w:rsid w:val="008755A1"/>
    <w:rsid w:val="008768A7"/>
    <w:rsid w:val="00876E51"/>
    <w:rsid w:val="008804B0"/>
    <w:rsid w:val="00881DF7"/>
    <w:rsid w:val="00881E42"/>
    <w:rsid w:val="00882383"/>
    <w:rsid w:val="00883BC0"/>
    <w:rsid w:val="00886868"/>
    <w:rsid w:val="00887104"/>
    <w:rsid w:val="008906C9"/>
    <w:rsid w:val="00891062"/>
    <w:rsid w:val="0089317F"/>
    <w:rsid w:val="00897D77"/>
    <w:rsid w:val="008A13FC"/>
    <w:rsid w:val="008A59EE"/>
    <w:rsid w:val="008B1FAD"/>
    <w:rsid w:val="008B3DB8"/>
    <w:rsid w:val="008B43E6"/>
    <w:rsid w:val="008B5B1E"/>
    <w:rsid w:val="008B639C"/>
    <w:rsid w:val="008B6D6E"/>
    <w:rsid w:val="008B7133"/>
    <w:rsid w:val="008C45FE"/>
    <w:rsid w:val="008C4AEC"/>
    <w:rsid w:val="008C5995"/>
    <w:rsid w:val="008C7564"/>
    <w:rsid w:val="008C7A00"/>
    <w:rsid w:val="008D0077"/>
    <w:rsid w:val="008D019C"/>
    <w:rsid w:val="008D01DC"/>
    <w:rsid w:val="008D0C92"/>
    <w:rsid w:val="008D3DE7"/>
    <w:rsid w:val="008D441A"/>
    <w:rsid w:val="008D5604"/>
    <w:rsid w:val="008D5A56"/>
    <w:rsid w:val="008E04CA"/>
    <w:rsid w:val="008E1109"/>
    <w:rsid w:val="008E271F"/>
    <w:rsid w:val="008E64BE"/>
    <w:rsid w:val="008E6D9D"/>
    <w:rsid w:val="008F54C7"/>
    <w:rsid w:val="00902364"/>
    <w:rsid w:val="00902A9B"/>
    <w:rsid w:val="0090586A"/>
    <w:rsid w:val="00907BC7"/>
    <w:rsid w:val="00911F04"/>
    <w:rsid w:val="009125BE"/>
    <w:rsid w:val="00913685"/>
    <w:rsid w:val="0091552B"/>
    <w:rsid w:val="0091637F"/>
    <w:rsid w:val="009176C1"/>
    <w:rsid w:val="009212C4"/>
    <w:rsid w:val="00922F5F"/>
    <w:rsid w:val="009230B8"/>
    <w:rsid w:val="00923F59"/>
    <w:rsid w:val="0092459D"/>
    <w:rsid w:val="009323AD"/>
    <w:rsid w:val="00934494"/>
    <w:rsid w:val="00935E28"/>
    <w:rsid w:val="00936218"/>
    <w:rsid w:val="009423AF"/>
    <w:rsid w:val="00944F47"/>
    <w:rsid w:val="00945DD8"/>
    <w:rsid w:val="009468BE"/>
    <w:rsid w:val="00946B3B"/>
    <w:rsid w:val="00947D97"/>
    <w:rsid w:val="00950C55"/>
    <w:rsid w:val="00952820"/>
    <w:rsid w:val="0095490B"/>
    <w:rsid w:val="00954EAA"/>
    <w:rsid w:val="0095509A"/>
    <w:rsid w:val="00957341"/>
    <w:rsid w:val="00957F2A"/>
    <w:rsid w:val="009617A3"/>
    <w:rsid w:val="009618D6"/>
    <w:rsid w:val="00962C3F"/>
    <w:rsid w:val="00962C89"/>
    <w:rsid w:val="00963596"/>
    <w:rsid w:val="00964146"/>
    <w:rsid w:val="00965472"/>
    <w:rsid w:val="0097085B"/>
    <w:rsid w:val="00972570"/>
    <w:rsid w:val="00972846"/>
    <w:rsid w:val="0097499A"/>
    <w:rsid w:val="00975DDA"/>
    <w:rsid w:val="00976D8B"/>
    <w:rsid w:val="009808E5"/>
    <w:rsid w:val="00980A03"/>
    <w:rsid w:val="00981295"/>
    <w:rsid w:val="0098294E"/>
    <w:rsid w:val="00982BC3"/>
    <w:rsid w:val="0098497E"/>
    <w:rsid w:val="00985C6F"/>
    <w:rsid w:val="00987589"/>
    <w:rsid w:val="00987D1E"/>
    <w:rsid w:val="009927C1"/>
    <w:rsid w:val="00993F17"/>
    <w:rsid w:val="009940DD"/>
    <w:rsid w:val="00994A86"/>
    <w:rsid w:val="00996F02"/>
    <w:rsid w:val="009A0A45"/>
    <w:rsid w:val="009A0BDC"/>
    <w:rsid w:val="009A20AD"/>
    <w:rsid w:val="009A3E00"/>
    <w:rsid w:val="009A43BA"/>
    <w:rsid w:val="009A445C"/>
    <w:rsid w:val="009A4B66"/>
    <w:rsid w:val="009B036D"/>
    <w:rsid w:val="009B07D3"/>
    <w:rsid w:val="009B0E69"/>
    <w:rsid w:val="009B11D0"/>
    <w:rsid w:val="009B5A7E"/>
    <w:rsid w:val="009C2166"/>
    <w:rsid w:val="009C290A"/>
    <w:rsid w:val="009C3265"/>
    <w:rsid w:val="009C3D2F"/>
    <w:rsid w:val="009C4C86"/>
    <w:rsid w:val="009D27CE"/>
    <w:rsid w:val="009D5459"/>
    <w:rsid w:val="009E24B1"/>
    <w:rsid w:val="009E3288"/>
    <w:rsid w:val="009E5C57"/>
    <w:rsid w:val="009E6743"/>
    <w:rsid w:val="009E7BF9"/>
    <w:rsid w:val="009F09A4"/>
    <w:rsid w:val="009F1863"/>
    <w:rsid w:val="009F3B45"/>
    <w:rsid w:val="009F468C"/>
    <w:rsid w:val="009F562A"/>
    <w:rsid w:val="009F7132"/>
    <w:rsid w:val="00A00AD4"/>
    <w:rsid w:val="00A034BC"/>
    <w:rsid w:val="00A060B5"/>
    <w:rsid w:val="00A1172A"/>
    <w:rsid w:val="00A11B0E"/>
    <w:rsid w:val="00A13146"/>
    <w:rsid w:val="00A1347A"/>
    <w:rsid w:val="00A16859"/>
    <w:rsid w:val="00A168B1"/>
    <w:rsid w:val="00A204F4"/>
    <w:rsid w:val="00A302C1"/>
    <w:rsid w:val="00A31AC2"/>
    <w:rsid w:val="00A32274"/>
    <w:rsid w:val="00A3279F"/>
    <w:rsid w:val="00A338E7"/>
    <w:rsid w:val="00A33BBE"/>
    <w:rsid w:val="00A33E07"/>
    <w:rsid w:val="00A3422E"/>
    <w:rsid w:val="00A34BA7"/>
    <w:rsid w:val="00A360FE"/>
    <w:rsid w:val="00A37215"/>
    <w:rsid w:val="00A37ED3"/>
    <w:rsid w:val="00A43366"/>
    <w:rsid w:val="00A462C2"/>
    <w:rsid w:val="00A46623"/>
    <w:rsid w:val="00A46F13"/>
    <w:rsid w:val="00A4759F"/>
    <w:rsid w:val="00A47D24"/>
    <w:rsid w:val="00A508C8"/>
    <w:rsid w:val="00A560A8"/>
    <w:rsid w:val="00A56B3D"/>
    <w:rsid w:val="00A60718"/>
    <w:rsid w:val="00A61B6F"/>
    <w:rsid w:val="00A62458"/>
    <w:rsid w:val="00A719E6"/>
    <w:rsid w:val="00A72E0D"/>
    <w:rsid w:val="00A73395"/>
    <w:rsid w:val="00A73EE8"/>
    <w:rsid w:val="00A74353"/>
    <w:rsid w:val="00A743A9"/>
    <w:rsid w:val="00A81638"/>
    <w:rsid w:val="00A82A01"/>
    <w:rsid w:val="00A82D3A"/>
    <w:rsid w:val="00A83D1E"/>
    <w:rsid w:val="00A84D25"/>
    <w:rsid w:val="00A852D6"/>
    <w:rsid w:val="00A90D2E"/>
    <w:rsid w:val="00A920A0"/>
    <w:rsid w:val="00A928A1"/>
    <w:rsid w:val="00A92DE8"/>
    <w:rsid w:val="00A93364"/>
    <w:rsid w:val="00A9535B"/>
    <w:rsid w:val="00AA1F37"/>
    <w:rsid w:val="00AA54A3"/>
    <w:rsid w:val="00AA7578"/>
    <w:rsid w:val="00AB1D78"/>
    <w:rsid w:val="00AB3362"/>
    <w:rsid w:val="00AB5190"/>
    <w:rsid w:val="00AB6064"/>
    <w:rsid w:val="00AB60EA"/>
    <w:rsid w:val="00AC2089"/>
    <w:rsid w:val="00AC49D8"/>
    <w:rsid w:val="00AC4A1F"/>
    <w:rsid w:val="00AC5E59"/>
    <w:rsid w:val="00AC794A"/>
    <w:rsid w:val="00AC79FA"/>
    <w:rsid w:val="00AC7DE9"/>
    <w:rsid w:val="00AD297F"/>
    <w:rsid w:val="00AD339E"/>
    <w:rsid w:val="00AD4478"/>
    <w:rsid w:val="00AD4EF6"/>
    <w:rsid w:val="00AD7356"/>
    <w:rsid w:val="00AE074D"/>
    <w:rsid w:val="00AE0F14"/>
    <w:rsid w:val="00AE18E3"/>
    <w:rsid w:val="00AE29E1"/>
    <w:rsid w:val="00AE2F2B"/>
    <w:rsid w:val="00AE3D29"/>
    <w:rsid w:val="00AE4554"/>
    <w:rsid w:val="00AE4C81"/>
    <w:rsid w:val="00AE50EF"/>
    <w:rsid w:val="00AF058D"/>
    <w:rsid w:val="00AF342A"/>
    <w:rsid w:val="00AF79DF"/>
    <w:rsid w:val="00B11070"/>
    <w:rsid w:val="00B154B6"/>
    <w:rsid w:val="00B160A1"/>
    <w:rsid w:val="00B20D6E"/>
    <w:rsid w:val="00B21CD6"/>
    <w:rsid w:val="00B220CB"/>
    <w:rsid w:val="00B22BE0"/>
    <w:rsid w:val="00B24601"/>
    <w:rsid w:val="00B275B2"/>
    <w:rsid w:val="00B306BC"/>
    <w:rsid w:val="00B31066"/>
    <w:rsid w:val="00B31FE0"/>
    <w:rsid w:val="00B336F0"/>
    <w:rsid w:val="00B3446B"/>
    <w:rsid w:val="00B36941"/>
    <w:rsid w:val="00B3728E"/>
    <w:rsid w:val="00B404B3"/>
    <w:rsid w:val="00B41660"/>
    <w:rsid w:val="00B44083"/>
    <w:rsid w:val="00B443CF"/>
    <w:rsid w:val="00B45080"/>
    <w:rsid w:val="00B451F6"/>
    <w:rsid w:val="00B452F6"/>
    <w:rsid w:val="00B5198F"/>
    <w:rsid w:val="00B52573"/>
    <w:rsid w:val="00B53CD9"/>
    <w:rsid w:val="00B54516"/>
    <w:rsid w:val="00B568E2"/>
    <w:rsid w:val="00B631BD"/>
    <w:rsid w:val="00B64E08"/>
    <w:rsid w:val="00B65B09"/>
    <w:rsid w:val="00B674B7"/>
    <w:rsid w:val="00B67DD0"/>
    <w:rsid w:val="00B75EBA"/>
    <w:rsid w:val="00B76920"/>
    <w:rsid w:val="00B77769"/>
    <w:rsid w:val="00B77BB1"/>
    <w:rsid w:val="00B81256"/>
    <w:rsid w:val="00B82D43"/>
    <w:rsid w:val="00B90DB9"/>
    <w:rsid w:val="00B920D8"/>
    <w:rsid w:val="00B95A1F"/>
    <w:rsid w:val="00B97225"/>
    <w:rsid w:val="00BA2058"/>
    <w:rsid w:val="00BA35CF"/>
    <w:rsid w:val="00BA3637"/>
    <w:rsid w:val="00BA4BCB"/>
    <w:rsid w:val="00BA4E90"/>
    <w:rsid w:val="00BA5313"/>
    <w:rsid w:val="00BB136B"/>
    <w:rsid w:val="00BB4C4A"/>
    <w:rsid w:val="00BB5299"/>
    <w:rsid w:val="00BC3074"/>
    <w:rsid w:val="00BC37A7"/>
    <w:rsid w:val="00BC696F"/>
    <w:rsid w:val="00BC6EA6"/>
    <w:rsid w:val="00BD09A6"/>
    <w:rsid w:val="00BD14E8"/>
    <w:rsid w:val="00BD3E25"/>
    <w:rsid w:val="00BD58B7"/>
    <w:rsid w:val="00BD6B17"/>
    <w:rsid w:val="00BE1CB1"/>
    <w:rsid w:val="00BE2F0B"/>
    <w:rsid w:val="00BE38BA"/>
    <w:rsid w:val="00BE430F"/>
    <w:rsid w:val="00BE483F"/>
    <w:rsid w:val="00BE5310"/>
    <w:rsid w:val="00BE5936"/>
    <w:rsid w:val="00BE77D1"/>
    <w:rsid w:val="00BF3873"/>
    <w:rsid w:val="00BF4641"/>
    <w:rsid w:val="00BF6DF3"/>
    <w:rsid w:val="00BF71E5"/>
    <w:rsid w:val="00BF73DC"/>
    <w:rsid w:val="00BF75A5"/>
    <w:rsid w:val="00C01C44"/>
    <w:rsid w:val="00C01F8D"/>
    <w:rsid w:val="00C03FE1"/>
    <w:rsid w:val="00C04154"/>
    <w:rsid w:val="00C04700"/>
    <w:rsid w:val="00C073EE"/>
    <w:rsid w:val="00C07D66"/>
    <w:rsid w:val="00C129A2"/>
    <w:rsid w:val="00C12C18"/>
    <w:rsid w:val="00C13603"/>
    <w:rsid w:val="00C13C77"/>
    <w:rsid w:val="00C14548"/>
    <w:rsid w:val="00C14E1E"/>
    <w:rsid w:val="00C1634C"/>
    <w:rsid w:val="00C20210"/>
    <w:rsid w:val="00C22E37"/>
    <w:rsid w:val="00C31D14"/>
    <w:rsid w:val="00C37C7E"/>
    <w:rsid w:val="00C40F5D"/>
    <w:rsid w:val="00C4251C"/>
    <w:rsid w:val="00C42EF1"/>
    <w:rsid w:val="00C5133A"/>
    <w:rsid w:val="00C5145B"/>
    <w:rsid w:val="00C5235F"/>
    <w:rsid w:val="00C5515D"/>
    <w:rsid w:val="00C55C1D"/>
    <w:rsid w:val="00C56A04"/>
    <w:rsid w:val="00C61155"/>
    <w:rsid w:val="00C64460"/>
    <w:rsid w:val="00C67C31"/>
    <w:rsid w:val="00C70DBD"/>
    <w:rsid w:val="00C73A23"/>
    <w:rsid w:val="00C74323"/>
    <w:rsid w:val="00C7439A"/>
    <w:rsid w:val="00C750DD"/>
    <w:rsid w:val="00C769DC"/>
    <w:rsid w:val="00C76D2D"/>
    <w:rsid w:val="00C80955"/>
    <w:rsid w:val="00C821C8"/>
    <w:rsid w:val="00C84D6B"/>
    <w:rsid w:val="00C8577D"/>
    <w:rsid w:val="00C86915"/>
    <w:rsid w:val="00C86E98"/>
    <w:rsid w:val="00C87ABF"/>
    <w:rsid w:val="00C9723B"/>
    <w:rsid w:val="00C97EF7"/>
    <w:rsid w:val="00CA030C"/>
    <w:rsid w:val="00CA1EE4"/>
    <w:rsid w:val="00CA268F"/>
    <w:rsid w:val="00CA39E1"/>
    <w:rsid w:val="00CA5489"/>
    <w:rsid w:val="00CA7491"/>
    <w:rsid w:val="00CA776A"/>
    <w:rsid w:val="00CB12B6"/>
    <w:rsid w:val="00CB1554"/>
    <w:rsid w:val="00CB1C92"/>
    <w:rsid w:val="00CB291E"/>
    <w:rsid w:val="00CB33A2"/>
    <w:rsid w:val="00CB41CC"/>
    <w:rsid w:val="00CB71AA"/>
    <w:rsid w:val="00CB7ABC"/>
    <w:rsid w:val="00CC03C4"/>
    <w:rsid w:val="00CC17DA"/>
    <w:rsid w:val="00CC1969"/>
    <w:rsid w:val="00CC197F"/>
    <w:rsid w:val="00CC211B"/>
    <w:rsid w:val="00CC6837"/>
    <w:rsid w:val="00CD2FEC"/>
    <w:rsid w:val="00CD33AC"/>
    <w:rsid w:val="00CD74D8"/>
    <w:rsid w:val="00CE2DEA"/>
    <w:rsid w:val="00CE4905"/>
    <w:rsid w:val="00CE5759"/>
    <w:rsid w:val="00CF06BD"/>
    <w:rsid w:val="00CF397D"/>
    <w:rsid w:val="00CF5056"/>
    <w:rsid w:val="00CF6387"/>
    <w:rsid w:val="00CF77B0"/>
    <w:rsid w:val="00CF7B64"/>
    <w:rsid w:val="00CF7BD2"/>
    <w:rsid w:val="00CF7C56"/>
    <w:rsid w:val="00D024A6"/>
    <w:rsid w:val="00D033C9"/>
    <w:rsid w:val="00D06212"/>
    <w:rsid w:val="00D06870"/>
    <w:rsid w:val="00D10166"/>
    <w:rsid w:val="00D12F13"/>
    <w:rsid w:val="00D1360E"/>
    <w:rsid w:val="00D17A3F"/>
    <w:rsid w:val="00D20DAE"/>
    <w:rsid w:val="00D22808"/>
    <w:rsid w:val="00D2580B"/>
    <w:rsid w:val="00D3170B"/>
    <w:rsid w:val="00D32147"/>
    <w:rsid w:val="00D32E0E"/>
    <w:rsid w:val="00D35265"/>
    <w:rsid w:val="00D35413"/>
    <w:rsid w:val="00D3768D"/>
    <w:rsid w:val="00D40B19"/>
    <w:rsid w:val="00D42375"/>
    <w:rsid w:val="00D42A2C"/>
    <w:rsid w:val="00D43B8D"/>
    <w:rsid w:val="00D4427D"/>
    <w:rsid w:val="00D4446C"/>
    <w:rsid w:val="00D504D2"/>
    <w:rsid w:val="00D5204C"/>
    <w:rsid w:val="00D52BB6"/>
    <w:rsid w:val="00D534A0"/>
    <w:rsid w:val="00D550C4"/>
    <w:rsid w:val="00D55F7F"/>
    <w:rsid w:val="00D60215"/>
    <w:rsid w:val="00D60D83"/>
    <w:rsid w:val="00D62D3D"/>
    <w:rsid w:val="00D668E1"/>
    <w:rsid w:val="00D673FF"/>
    <w:rsid w:val="00D710B2"/>
    <w:rsid w:val="00D71E51"/>
    <w:rsid w:val="00D73DAE"/>
    <w:rsid w:val="00D778DF"/>
    <w:rsid w:val="00D82A5A"/>
    <w:rsid w:val="00D82E29"/>
    <w:rsid w:val="00D8506F"/>
    <w:rsid w:val="00D86EEF"/>
    <w:rsid w:val="00D875BC"/>
    <w:rsid w:val="00D87E47"/>
    <w:rsid w:val="00D922E7"/>
    <w:rsid w:val="00D92483"/>
    <w:rsid w:val="00D9279D"/>
    <w:rsid w:val="00D93BE0"/>
    <w:rsid w:val="00D95055"/>
    <w:rsid w:val="00DA1599"/>
    <w:rsid w:val="00DA1659"/>
    <w:rsid w:val="00DA41C8"/>
    <w:rsid w:val="00DA4306"/>
    <w:rsid w:val="00DB1D4D"/>
    <w:rsid w:val="00DB6E31"/>
    <w:rsid w:val="00DC29CF"/>
    <w:rsid w:val="00DC2ABC"/>
    <w:rsid w:val="00DC2DB7"/>
    <w:rsid w:val="00DC3A41"/>
    <w:rsid w:val="00DC4D69"/>
    <w:rsid w:val="00DC5597"/>
    <w:rsid w:val="00DC6392"/>
    <w:rsid w:val="00DC66A1"/>
    <w:rsid w:val="00DD12E0"/>
    <w:rsid w:val="00DD175F"/>
    <w:rsid w:val="00DD292B"/>
    <w:rsid w:val="00DD36C0"/>
    <w:rsid w:val="00DD4BE9"/>
    <w:rsid w:val="00DD50EE"/>
    <w:rsid w:val="00DD7D45"/>
    <w:rsid w:val="00DE2FFB"/>
    <w:rsid w:val="00DE36C7"/>
    <w:rsid w:val="00DE440C"/>
    <w:rsid w:val="00DE677F"/>
    <w:rsid w:val="00DE703E"/>
    <w:rsid w:val="00DF01F2"/>
    <w:rsid w:val="00DF49A4"/>
    <w:rsid w:val="00DF4BCF"/>
    <w:rsid w:val="00E00A7C"/>
    <w:rsid w:val="00E0123D"/>
    <w:rsid w:val="00E01392"/>
    <w:rsid w:val="00E045BE"/>
    <w:rsid w:val="00E06E07"/>
    <w:rsid w:val="00E104DE"/>
    <w:rsid w:val="00E11085"/>
    <w:rsid w:val="00E12965"/>
    <w:rsid w:val="00E131B7"/>
    <w:rsid w:val="00E15B4A"/>
    <w:rsid w:val="00E15C2F"/>
    <w:rsid w:val="00E15C85"/>
    <w:rsid w:val="00E160DB"/>
    <w:rsid w:val="00E168D3"/>
    <w:rsid w:val="00E17662"/>
    <w:rsid w:val="00E20957"/>
    <w:rsid w:val="00E23EBA"/>
    <w:rsid w:val="00E24D6C"/>
    <w:rsid w:val="00E254D3"/>
    <w:rsid w:val="00E25E09"/>
    <w:rsid w:val="00E25E64"/>
    <w:rsid w:val="00E27270"/>
    <w:rsid w:val="00E30F41"/>
    <w:rsid w:val="00E331C0"/>
    <w:rsid w:val="00E35F83"/>
    <w:rsid w:val="00E36F6F"/>
    <w:rsid w:val="00E405CB"/>
    <w:rsid w:val="00E417D3"/>
    <w:rsid w:val="00E45E07"/>
    <w:rsid w:val="00E46280"/>
    <w:rsid w:val="00E46471"/>
    <w:rsid w:val="00E472E4"/>
    <w:rsid w:val="00E47AC4"/>
    <w:rsid w:val="00E5125B"/>
    <w:rsid w:val="00E52FDE"/>
    <w:rsid w:val="00E55129"/>
    <w:rsid w:val="00E57DFA"/>
    <w:rsid w:val="00E60870"/>
    <w:rsid w:val="00E6446A"/>
    <w:rsid w:val="00E64E56"/>
    <w:rsid w:val="00E6764F"/>
    <w:rsid w:val="00E67918"/>
    <w:rsid w:val="00E700F2"/>
    <w:rsid w:val="00E704C8"/>
    <w:rsid w:val="00E71F23"/>
    <w:rsid w:val="00E7259F"/>
    <w:rsid w:val="00E7578D"/>
    <w:rsid w:val="00E80AC0"/>
    <w:rsid w:val="00E842F9"/>
    <w:rsid w:val="00E8468D"/>
    <w:rsid w:val="00E901E1"/>
    <w:rsid w:val="00E91390"/>
    <w:rsid w:val="00E93DB6"/>
    <w:rsid w:val="00E93E4D"/>
    <w:rsid w:val="00E941D9"/>
    <w:rsid w:val="00E96BF1"/>
    <w:rsid w:val="00EA165A"/>
    <w:rsid w:val="00EA4B0E"/>
    <w:rsid w:val="00EA6C7C"/>
    <w:rsid w:val="00EB0694"/>
    <w:rsid w:val="00EB1A32"/>
    <w:rsid w:val="00EB4F75"/>
    <w:rsid w:val="00EB6D80"/>
    <w:rsid w:val="00EB7B14"/>
    <w:rsid w:val="00EC1346"/>
    <w:rsid w:val="00EC212C"/>
    <w:rsid w:val="00EC3545"/>
    <w:rsid w:val="00EC58F8"/>
    <w:rsid w:val="00EC5B4A"/>
    <w:rsid w:val="00EC6F12"/>
    <w:rsid w:val="00ED279A"/>
    <w:rsid w:val="00ED3DFF"/>
    <w:rsid w:val="00ED4940"/>
    <w:rsid w:val="00ED64C3"/>
    <w:rsid w:val="00ED6A37"/>
    <w:rsid w:val="00EE02F5"/>
    <w:rsid w:val="00EE3528"/>
    <w:rsid w:val="00EE4207"/>
    <w:rsid w:val="00EE4A37"/>
    <w:rsid w:val="00EE4BE8"/>
    <w:rsid w:val="00EE5CC5"/>
    <w:rsid w:val="00EE654C"/>
    <w:rsid w:val="00EE7431"/>
    <w:rsid w:val="00EE75D5"/>
    <w:rsid w:val="00EF0064"/>
    <w:rsid w:val="00EF044A"/>
    <w:rsid w:val="00EF308F"/>
    <w:rsid w:val="00EF38D2"/>
    <w:rsid w:val="00EF3C59"/>
    <w:rsid w:val="00F01605"/>
    <w:rsid w:val="00F02324"/>
    <w:rsid w:val="00F05631"/>
    <w:rsid w:val="00F05D04"/>
    <w:rsid w:val="00F11EDA"/>
    <w:rsid w:val="00F12D4F"/>
    <w:rsid w:val="00F14648"/>
    <w:rsid w:val="00F14CC8"/>
    <w:rsid w:val="00F14D92"/>
    <w:rsid w:val="00F14F46"/>
    <w:rsid w:val="00F15EE3"/>
    <w:rsid w:val="00F16F3E"/>
    <w:rsid w:val="00F171B7"/>
    <w:rsid w:val="00F207B8"/>
    <w:rsid w:val="00F258A6"/>
    <w:rsid w:val="00F27DD5"/>
    <w:rsid w:val="00F30464"/>
    <w:rsid w:val="00F313A9"/>
    <w:rsid w:val="00F31CC7"/>
    <w:rsid w:val="00F34378"/>
    <w:rsid w:val="00F3459E"/>
    <w:rsid w:val="00F34CAC"/>
    <w:rsid w:val="00F355BC"/>
    <w:rsid w:val="00F35F66"/>
    <w:rsid w:val="00F40ED3"/>
    <w:rsid w:val="00F4101F"/>
    <w:rsid w:val="00F43697"/>
    <w:rsid w:val="00F43935"/>
    <w:rsid w:val="00F46CD1"/>
    <w:rsid w:val="00F46DFC"/>
    <w:rsid w:val="00F47EDC"/>
    <w:rsid w:val="00F51B67"/>
    <w:rsid w:val="00F52789"/>
    <w:rsid w:val="00F53466"/>
    <w:rsid w:val="00F53F5D"/>
    <w:rsid w:val="00F6043C"/>
    <w:rsid w:val="00F618D3"/>
    <w:rsid w:val="00F64183"/>
    <w:rsid w:val="00F7043A"/>
    <w:rsid w:val="00F743B8"/>
    <w:rsid w:val="00F77DEF"/>
    <w:rsid w:val="00F80D0B"/>
    <w:rsid w:val="00F819BE"/>
    <w:rsid w:val="00F8472A"/>
    <w:rsid w:val="00F86682"/>
    <w:rsid w:val="00F87002"/>
    <w:rsid w:val="00F871B0"/>
    <w:rsid w:val="00F87B89"/>
    <w:rsid w:val="00F90109"/>
    <w:rsid w:val="00F910A0"/>
    <w:rsid w:val="00F91250"/>
    <w:rsid w:val="00F95077"/>
    <w:rsid w:val="00F970BE"/>
    <w:rsid w:val="00FA088D"/>
    <w:rsid w:val="00FA0B9C"/>
    <w:rsid w:val="00FA117C"/>
    <w:rsid w:val="00FA13D8"/>
    <w:rsid w:val="00FA22DE"/>
    <w:rsid w:val="00FA2EC3"/>
    <w:rsid w:val="00FA45CF"/>
    <w:rsid w:val="00FA4818"/>
    <w:rsid w:val="00FA5582"/>
    <w:rsid w:val="00FA72EA"/>
    <w:rsid w:val="00FB1E80"/>
    <w:rsid w:val="00FB3595"/>
    <w:rsid w:val="00FB57F0"/>
    <w:rsid w:val="00FB67F4"/>
    <w:rsid w:val="00FC1313"/>
    <w:rsid w:val="00FC272A"/>
    <w:rsid w:val="00FC4A37"/>
    <w:rsid w:val="00FC53C9"/>
    <w:rsid w:val="00FC5D98"/>
    <w:rsid w:val="00FC6ED8"/>
    <w:rsid w:val="00FC7E81"/>
    <w:rsid w:val="00FD075B"/>
    <w:rsid w:val="00FD247D"/>
    <w:rsid w:val="00FD3F19"/>
    <w:rsid w:val="00FD4CF1"/>
    <w:rsid w:val="00FD541C"/>
    <w:rsid w:val="00FD6A33"/>
    <w:rsid w:val="00FE3B75"/>
    <w:rsid w:val="00FE453B"/>
    <w:rsid w:val="00FE5177"/>
    <w:rsid w:val="00FE6164"/>
    <w:rsid w:val="00FE6474"/>
    <w:rsid w:val="00FE6519"/>
    <w:rsid w:val="00FF0374"/>
    <w:rsid w:val="00FF2D12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3CCF02"/>
  <w15:docId w15:val="{F36FFDC4-D4DA-43C3-B982-6A74F807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605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rsid w:val="00F01605"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01605"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F01605"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F01605"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01605"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F01605"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F01605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F01605"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01605"/>
  </w:style>
  <w:style w:type="character" w:customStyle="1" w:styleId="WW8Num1z1">
    <w:name w:val="WW8Num1z1"/>
    <w:rsid w:val="00F01605"/>
  </w:style>
  <w:style w:type="character" w:customStyle="1" w:styleId="WW8Num1z2">
    <w:name w:val="WW8Num1z2"/>
    <w:rsid w:val="00F01605"/>
  </w:style>
  <w:style w:type="character" w:customStyle="1" w:styleId="WW8Num1z3">
    <w:name w:val="WW8Num1z3"/>
    <w:rsid w:val="00F01605"/>
  </w:style>
  <w:style w:type="character" w:customStyle="1" w:styleId="WW8Num1z4">
    <w:name w:val="WW8Num1z4"/>
    <w:rsid w:val="00F01605"/>
  </w:style>
  <w:style w:type="character" w:customStyle="1" w:styleId="WW8Num1z5">
    <w:name w:val="WW8Num1z5"/>
    <w:rsid w:val="00F01605"/>
  </w:style>
  <w:style w:type="character" w:customStyle="1" w:styleId="WW8Num1z6">
    <w:name w:val="WW8Num1z6"/>
    <w:rsid w:val="00F01605"/>
  </w:style>
  <w:style w:type="character" w:customStyle="1" w:styleId="WW8Num1z7">
    <w:name w:val="WW8Num1z7"/>
    <w:rsid w:val="00F01605"/>
  </w:style>
  <w:style w:type="character" w:customStyle="1" w:styleId="WW8Num1z8">
    <w:name w:val="WW8Num1z8"/>
    <w:rsid w:val="00F01605"/>
  </w:style>
  <w:style w:type="character" w:customStyle="1" w:styleId="WW8Num2z0">
    <w:name w:val="WW8Num2z0"/>
    <w:rsid w:val="00F01605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sid w:val="00F01605"/>
    <w:rPr>
      <w:rFonts w:hint="default"/>
      <w:b/>
    </w:rPr>
  </w:style>
  <w:style w:type="character" w:customStyle="1" w:styleId="WW8Num3z1">
    <w:name w:val="WW8Num3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  <w:rsid w:val="00F01605"/>
  </w:style>
  <w:style w:type="character" w:customStyle="1" w:styleId="WW8Num5z0">
    <w:name w:val="WW8Num5z0"/>
    <w:rsid w:val="00F01605"/>
    <w:rPr>
      <w:rFonts w:ascii="Arial" w:eastAsia="Times New Roman" w:hAnsi="Arial" w:cs="Arial" w:hint="default"/>
    </w:rPr>
  </w:style>
  <w:style w:type="character" w:customStyle="1" w:styleId="WW8Num5z1">
    <w:name w:val="WW8Num5z1"/>
    <w:rsid w:val="00F01605"/>
    <w:rPr>
      <w:rFonts w:ascii="Courier New" w:hAnsi="Courier New" w:cs="Courier New" w:hint="default"/>
    </w:rPr>
  </w:style>
  <w:style w:type="character" w:customStyle="1" w:styleId="WW8Num6z0">
    <w:name w:val="WW8Num6z0"/>
    <w:rsid w:val="00F01605"/>
    <w:rPr>
      <w:rFonts w:hint="default"/>
      <w:b/>
    </w:rPr>
  </w:style>
  <w:style w:type="character" w:customStyle="1" w:styleId="WW8Num6z1">
    <w:name w:val="WW8Num6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sid w:val="00F01605"/>
    <w:rPr>
      <w:rFonts w:ascii="Wingdings" w:hAnsi="Wingdings" w:cs="Wingdings" w:hint="default"/>
    </w:rPr>
  </w:style>
  <w:style w:type="character" w:customStyle="1" w:styleId="WW8Num6z3">
    <w:name w:val="WW8Num6z3"/>
    <w:rsid w:val="00F01605"/>
  </w:style>
  <w:style w:type="character" w:customStyle="1" w:styleId="WW8Num6z4">
    <w:name w:val="WW8Num6z4"/>
    <w:rsid w:val="00F01605"/>
  </w:style>
  <w:style w:type="character" w:customStyle="1" w:styleId="WW8Num6z5">
    <w:name w:val="WW8Num6z5"/>
    <w:rsid w:val="00F01605"/>
  </w:style>
  <w:style w:type="character" w:customStyle="1" w:styleId="WW8Num6z6">
    <w:name w:val="WW8Num6z6"/>
    <w:rsid w:val="00F01605"/>
  </w:style>
  <w:style w:type="character" w:customStyle="1" w:styleId="WW8Num6z7">
    <w:name w:val="WW8Num6z7"/>
    <w:rsid w:val="00F01605"/>
  </w:style>
  <w:style w:type="character" w:customStyle="1" w:styleId="WW8Num6z8">
    <w:name w:val="WW8Num6z8"/>
    <w:rsid w:val="00F01605"/>
  </w:style>
  <w:style w:type="character" w:customStyle="1" w:styleId="WW8Num7z0">
    <w:name w:val="WW8Num7z0"/>
    <w:rsid w:val="00F01605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sid w:val="00F01605"/>
    <w:rPr>
      <w:rFonts w:ascii="Arial" w:hAnsi="Arial" w:cs="Arial"/>
      <w:bCs/>
      <w:sz w:val="18"/>
      <w:szCs w:val="18"/>
    </w:rPr>
  </w:style>
  <w:style w:type="character" w:customStyle="1" w:styleId="WW8Num8z2">
    <w:name w:val="WW8Num8z2"/>
    <w:rsid w:val="00F01605"/>
  </w:style>
  <w:style w:type="character" w:customStyle="1" w:styleId="WW8Num8z3">
    <w:name w:val="WW8Num8z3"/>
    <w:rsid w:val="00F01605"/>
  </w:style>
  <w:style w:type="character" w:customStyle="1" w:styleId="WW8Num8z4">
    <w:name w:val="WW8Num8z4"/>
    <w:rsid w:val="00F01605"/>
  </w:style>
  <w:style w:type="character" w:customStyle="1" w:styleId="WW8Num8z5">
    <w:name w:val="WW8Num8z5"/>
    <w:rsid w:val="00F01605"/>
  </w:style>
  <w:style w:type="character" w:customStyle="1" w:styleId="WW8Num8z6">
    <w:name w:val="WW8Num8z6"/>
    <w:rsid w:val="00F01605"/>
  </w:style>
  <w:style w:type="character" w:customStyle="1" w:styleId="WW8Num8z7">
    <w:name w:val="WW8Num8z7"/>
    <w:rsid w:val="00F01605"/>
  </w:style>
  <w:style w:type="character" w:customStyle="1" w:styleId="WW8Num8z8">
    <w:name w:val="WW8Num8z8"/>
    <w:rsid w:val="00F01605"/>
  </w:style>
  <w:style w:type="character" w:customStyle="1" w:styleId="WW8Num9z0">
    <w:name w:val="WW8Num9z0"/>
    <w:rsid w:val="00F01605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sid w:val="00F01605"/>
    <w:rPr>
      <w:rFonts w:cs="Arial"/>
    </w:rPr>
  </w:style>
  <w:style w:type="character" w:customStyle="1" w:styleId="WW8Num11z0">
    <w:name w:val="WW8Num11z0"/>
    <w:rsid w:val="00F01605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sid w:val="00F01605"/>
    <w:rPr>
      <w:rFonts w:cs="Arial"/>
    </w:rPr>
  </w:style>
  <w:style w:type="character" w:customStyle="1" w:styleId="WW8Num12z0">
    <w:name w:val="WW8Num12z0"/>
    <w:rsid w:val="00F01605"/>
    <w:rPr>
      <w:rFonts w:cs="Arial" w:hint="default"/>
      <w:b/>
    </w:rPr>
  </w:style>
  <w:style w:type="character" w:customStyle="1" w:styleId="WW8Num12z1">
    <w:name w:val="WW8Num12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sid w:val="00F01605"/>
    <w:rPr>
      <w:rFonts w:ascii="Wingdings" w:hAnsi="Wingdings" w:cs="Wingdings" w:hint="default"/>
    </w:rPr>
  </w:style>
  <w:style w:type="character" w:customStyle="1" w:styleId="WW8Num12z3">
    <w:name w:val="WW8Num12z3"/>
    <w:rsid w:val="00F01605"/>
  </w:style>
  <w:style w:type="character" w:customStyle="1" w:styleId="WW8Num12z4">
    <w:name w:val="WW8Num12z4"/>
    <w:rsid w:val="00F01605"/>
  </w:style>
  <w:style w:type="character" w:customStyle="1" w:styleId="WW8Num12z5">
    <w:name w:val="WW8Num12z5"/>
    <w:rsid w:val="00F01605"/>
  </w:style>
  <w:style w:type="character" w:customStyle="1" w:styleId="WW8Num12z6">
    <w:name w:val="WW8Num12z6"/>
    <w:rsid w:val="00F01605"/>
  </w:style>
  <w:style w:type="character" w:customStyle="1" w:styleId="WW8Num12z7">
    <w:name w:val="WW8Num12z7"/>
    <w:rsid w:val="00F01605"/>
  </w:style>
  <w:style w:type="character" w:customStyle="1" w:styleId="WW8Num12z8">
    <w:name w:val="WW8Num12z8"/>
    <w:rsid w:val="00F01605"/>
  </w:style>
  <w:style w:type="character" w:customStyle="1" w:styleId="WW8Num13z0">
    <w:name w:val="WW8Num1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  <w:rsid w:val="00F01605"/>
  </w:style>
  <w:style w:type="character" w:customStyle="1" w:styleId="WW8Num13z2">
    <w:name w:val="WW8Num13z2"/>
    <w:rsid w:val="00F01605"/>
    <w:rPr>
      <w:rFonts w:ascii="Wingdings" w:hAnsi="Wingdings" w:cs="Wingdings" w:hint="default"/>
    </w:rPr>
  </w:style>
  <w:style w:type="character" w:customStyle="1" w:styleId="WW8Num13z3">
    <w:name w:val="WW8Num13z3"/>
    <w:rsid w:val="00F01605"/>
  </w:style>
  <w:style w:type="character" w:customStyle="1" w:styleId="WW8Num13z4">
    <w:name w:val="WW8Num13z4"/>
    <w:rsid w:val="00F01605"/>
  </w:style>
  <w:style w:type="character" w:customStyle="1" w:styleId="WW8Num13z5">
    <w:name w:val="WW8Num13z5"/>
    <w:rsid w:val="00F01605"/>
  </w:style>
  <w:style w:type="character" w:customStyle="1" w:styleId="WW8Num13z6">
    <w:name w:val="WW8Num13z6"/>
    <w:rsid w:val="00F01605"/>
  </w:style>
  <w:style w:type="character" w:customStyle="1" w:styleId="WW8Num13z7">
    <w:name w:val="WW8Num13z7"/>
    <w:rsid w:val="00F01605"/>
  </w:style>
  <w:style w:type="character" w:customStyle="1" w:styleId="WW8Num13z8">
    <w:name w:val="WW8Num13z8"/>
    <w:rsid w:val="00F01605"/>
  </w:style>
  <w:style w:type="character" w:customStyle="1" w:styleId="WW8Num14z0">
    <w:name w:val="WW8Num14z0"/>
    <w:rsid w:val="00F01605"/>
    <w:rPr>
      <w:rFonts w:hint="default"/>
      <w:b/>
    </w:rPr>
  </w:style>
  <w:style w:type="character" w:customStyle="1" w:styleId="WW8Num14z1">
    <w:name w:val="WW8Num14z1"/>
    <w:rsid w:val="00F01605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  <w:rsid w:val="00F01605"/>
  </w:style>
  <w:style w:type="character" w:customStyle="1" w:styleId="WW8Num14z3">
    <w:name w:val="WW8Num14z3"/>
    <w:rsid w:val="00F01605"/>
  </w:style>
  <w:style w:type="character" w:customStyle="1" w:styleId="WW8Num14z4">
    <w:name w:val="WW8Num14z4"/>
    <w:rsid w:val="00F01605"/>
  </w:style>
  <w:style w:type="character" w:customStyle="1" w:styleId="WW8Num14z5">
    <w:name w:val="WW8Num14z5"/>
    <w:rsid w:val="00F01605"/>
  </w:style>
  <w:style w:type="character" w:customStyle="1" w:styleId="WW8Num14z6">
    <w:name w:val="WW8Num14z6"/>
    <w:rsid w:val="00F01605"/>
  </w:style>
  <w:style w:type="character" w:customStyle="1" w:styleId="WW8Num14z7">
    <w:name w:val="WW8Num14z7"/>
    <w:rsid w:val="00F01605"/>
  </w:style>
  <w:style w:type="character" w:customStyle="1" w:styleId="WW8Num14z8">
    <w:name w:val="WW8Num14z8"/>
    <w:rsid w:val="00F01605"/>
  </w:style>
  <w:style w:type="character" w:customStyle="1" w:styleId="WW8Num15z0">
    <w:name w:val="WW8Num15z0"/>
    <w:rsid w:val="00F01605"/>
    <w:rPr>
      <w:rFonts w:cs="Arial" w:hint="default"/>
      <w:b/>
    </w:rPr>
  </w:style>
  <w:style w:type="character" w:customStyle="1" w:styleId="WW8Num16z0">
    <w:name w:val="WW8Num16z0"/>
    <w:rsid w:val="00F01605"/>
    <w:rPr>
      <w:rFonts w:cs="Arial" w:hint="default"/>
    </w:rPr>
  </w:style>
  <w:style w:type="character" w:customStyle="1" w:styleId="WW8Num17z0">
    <w:name w:val="WW8Num17z0"/>
    <w:rsid w:val="00F01605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  <w:rsid w:val="00F01605"/>
  </w:style>
  <w:style w:type="character" w:customStyle="1" w:styleId="WW8Num17z2">
    <w:name w:val="WW8Num17z2"/>
    <w:rsid w:val="00F01605"/>
    <w:rPr>
      <w:rFonts w:ascii="Wingdings" w:hAnsi="Wingdings" w:cs="Wingdings" w:hint="default"/>
    </w:rPr>
  </w:style>
  <w:style w:type="character" w:customStyle="1" w:styleId="WW8Num17z3">
    <w:name w:val="WW8Num17z3"/>
    <w:rsid w:val="00F01605"/>
  </w:style>
  <w:style w:type="character" w:customStyle="1" w:styleId="WW8Num17z4">
    <w:name w:val="WW8Num17z4"/>
    <w:rsid w:val="00F01605"/>
  </w:style>
  <w:style w:type="character" w:customStyle="1" w:styleId="WW8Num17z5">
    <w:name w:val="WW8Num17z5"/>
    <w:rsid w:val="00F01605"/>
  </w:style>
  <w:style w:type="character" w:customStyle="1" w:styleId="WW8Num17z6">
    <w:name w:val="WW8Num17z6"/>
    <w:rsid w:val="00F01605"/>
  </w:style>
  <w:style w:type="character" w:customStyle="1" w:styleId="WW8Num17z7">
    <w:name w:val="WW8Num17z7"/>
    <w:rsid w:val="00F01605"/>
  </w:style>
  <w:style w:type="character" w:customStyle="1" w:styleId="WW8Num17z8">
    <w:name w:val="WW8Num17z8"/>
    <w:rsid w:val="00F01605"/>
  </w:style>
  <w:style w:type="character" w:customStyle="1" w:styleId="WW8Num18z0">
    <w:name w:val="WW8Num18z0"/>
    <w:rsid w:val="00F01605"/>
    <w:rPr>
      <w:rFonts w:cs="Calibri"/>
    </w:rPr>
  </w:style>
  <w:style w:type="character" w:customStyle="1" w:styleId="WW8Num18z1">
    <w:name w:val="WW8Num18z1"/>
    <w:rsid w:val="00F01605"/>
    <w:rPr>
      <w:rFonts w:cs="Arial"/>
    </w:rPr>
  </w:style>
  <w:style w:type="character" w:customStyle="1" w:styleId="WW8Num18z2">
    <w:name w:val="WW8Num18z2"/>
    <w:rsid w:val="00F01605"/>
  </w:style>
  <w:style w:type="character" w:customStyle="1" w:styleId="WW8Num18z3">
    <w:name w:val="WW8Num18z3"/>
    <w:rsid w:val="00F01605"/>
  </w:style>
  <w:style w:type="character" w:customStyle="1" w:styleId="WW8Num18z4">
    <w:name w:val="WW8Num18z4"/>
    <w:rsid w:val="00F01605"/>
  </w:style>
  <w:style w:type="character" w:customStyle="1" w:styleId="WW8Num18z5">
    <w:name w:val="WW8Num18z5"/>
    <w:rsid w:val="00F01605"/>
  </w:style>
  <w:style w:type="character" w:customStyle="1" w:styleId="WW8Num18z6">
    <w:name w:val="WW8Num18z6"/>
    <w:rsid w:val="00F01605"/>
  </w:style>
  <w:style w:type="character" w:customStyle="1" w:styleId="WW8Num18z7">
    <w:name w:val="WW8Num18z7"/>
    <w:rsid w:val="00F01605"/>
  </w:style>
  <w:style w:type="character" w:customStyle="1" w:styleId="WW8Num18z8">
    <w:name w:val="WW8Num18z8"/>
    <w:rsid w:val="00F01605"/>
  </w:style>
  <w:style w:type="character" w:customStyle="1" w:styleId="WW8Num19z0">
    <w:name w:val="WW8Num19z0"/>
    <w:rsid w:val="00F01605"/>
  </w:style>
  <w:style w:type="character" w:customStyle="1" w:styleId="WW8Num19z1">
    <w:name w:val="WW8Num19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sid w:val="00F01605"/>
    <w:rPr>
      <w:rFonts w:hint="default"/>
    </w:rPr>
  </w:style>
  <w:style w:type="character" w:customStyle="1" w:styleId="WW8Num20z1">
    <w:name w:val="WW8Num20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  <w:rsid w:val="00F01605"/>
  </w:style>
  <w:style w:type="character" w:customStyle="1" w:styleId="WW8Num20z3">
    <w:name w:val="WW8Num20z3"/>
    <w:rsid w:val="00F01605"/>
  </w:style>
  <w:style w:type="character" w:customStyle="1" w:styleId="WW8Num20z4">
    <w:name w:val="WW8Num20z4"/>
    <w:rsid w:val="00F01605"/>
  </w:style>
  <w:style w:type="character" w:customStyle="1" w:styleId="WW8Num20z5">
    <w:name w:val="WW8Num20z5"/>
    <w:rsid w:val="00F01605"/>
  </w:style>
  <w:style w:type="character" w:customStyle="1" w:styleId="WW8Num20z6">
    <w:name w:val="WW8Num20z6"/>
    <w:rsid w:val="00F01605"/>
  </w:style>
  <w:style w:type="character" w:customStyle="1" w:styleId="WW8Num20z7">
    <w:name w:val="WW8Num20z7"/>
    <w:rsid w:val="00F01605"/>
  </w:style>
  <w:style w:type="character" w:customStyle="1" w:styleId="WW8Num20z8">
    <w:name w:val="WW8Num20z8"/>
    <w:rsid w:val="00F01605"/>
  </w:style>
  <w:style w:type="character" w:customStyle="1" w:styleId="WW8Num21z0">
    <w:name w:val="WW8Num21z0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F01605"/>
  </w:style>
  <w:style w:type="character" w:customStyle="1" w:styleId="WW8Num22z0">
    <w:name w:val="WW8Num22z0"/>
    <w:rsid w:val="00F01605"/>
    <w:rPr>
      <w:rFonts w:ascii="Arial" w:hAnsi="Arial" w:cs="Arial"/>
      <w:sz w:val="18"/>
      <w:szCs w:val="18"/>
    </w:rPr>
  </w:style>
  <w:style w:type="character" w:customStyle="1" w:styleId="WW8Num22z1">
    <w:name w:val="WW8Num22z1"/>
    <w:rsid w:val="00F01605"/>
    <w:rPr>
      <w:rFonts w:cs="Arial"/>
    </w:rPr>
  </w:style>
  <w:style w:type="character" w:customStyle="1" w:styleId="WW8Num22z2">
    <w:name w:val="WW8Num22z2"/>
    <w:rsid w:val="00F01605"/>
  </w:style>
  <w:style w:type="character" w:customStyle="1" w:styleId="WW8Num22z3">
    <w:name w:val="WW8Num22z3"/>
    <w:rsid w:val="00F01605"/>
  </w:style>
  <w:style w:type="character" w:customStyle="1" w:styleId="WW8Num22z4">
    <w:name w:val="WW8Num22z4"/>
    <w:rsid w:val="00F01605"/>
  </w:style>
  <w:style w:type="character" w:customStyle="1" w:styleId="WW8Num22z5">
    <w:name w:val="WW8Num22z5"/>
    <w:rsid w:val="00F01605"/>
  </w:style>
  <w:style w:type="character" w:customStyle="1" w:styleId="WW8Num22z6">
    <w:name w:val="WW8Num22z6"/>
    <w:rsid w:val="00F01605"/>
  </w:style>
  <w:style w:type="character" w:customStyle="1" w:styleId="WW8Num22z7">
    <w:name w:val="WW8Num22z7"/>
    <w:rsid w:val="00F01605"/>
  </w:style>
  <w:style w:type="character" w:customStyle="1" w:styleId="WW8Num22z8">
    <w:name w:val="WW8Num22z8"/>
    <w:rsid w:val="00F01605"/>
  </w:style>
  <w:style w:type="character" w:customStyle="1" w:styleId="WW8Num23z0">
    <w:name w:val="WW8Num23z0"/>
    <w:rsid w:val="00F01605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  <w:rsid w:val="00F01605"/>
  </w:style>
  <w:style w:type="character" w:customStyle="1" w:styleId="WW8Num23z3">
    <w:name w:val="WW8Num23z3"/>
    <w:rsid w:val="00F01605"/>
  </w:style>
  <w:style w:type="character" w:customStyle="1" w:styleId="WW8Num23z4">
    <w:name w:val="WW8Num23z4"/>
    <w:rsid w:val="00F01605"/>
  </w:style>
  <w:style w:type="character" w:customStyle="1" w:styleId="WW8Num23z5">
    <w:name w:val="WW8Num23z5"/>
    <w:rsid w:val="00F01605"/>
  </w:style>
  <w:style w:type="character" w:customStyle="1" w:styleId="WW8Num23z6">
    <w:name w:val="WW8Num23z6"/>
    <w:rsid w:val="00F01605"/>
  </w:style>
  <w:style w:type="character" w:customStyle="1" w:styleId="WW8Num23z7">
    <w:name w:val="WW8Num23z7"/>
    <w:rsid w:val="00F01605"/>
  </w:style>
  <w:style w:type="character" w:customStyle="1" w:styleId="WW8Num23z8">
    <w:name w:val="WW8Num23z8"/>
    <w:rsid w:val="00F01605"/>
  </w:style>
  <w:style w:type="character" w:customStyle="1" w:styleId="WW8Num10z1">
    <w:name w:val="WW8Num10z1"/>
    <w:rsid w:val="00F01605"/>
    <w:rPr>
      <w:rFonts w:ascii="Arial" w:hAnsi="Arial" w:cs="Arial"/>
      <w:bCs/>
      <w:sz w:val="18"/>
      <w:szCs w:val="18"/>
    </w:rPr>
  </w:style>
  <w:style w:type="character" w:customStyle="1" w:styleId="WW8Num10z2">
    <w:name w:val="WW8Num10z2"/>
    <w:rsid w:val="00F01605"/>
  </w:style>
  <w:style w:type="character" w:customStyle="1" w:styleId="WW8Num10z3">
    <w:name w:val="WW8Num10z3"/>
    <w:rsid w:val="00F01605"/>
  </w:style>
  <w:style w:type="character" w:customStyle="1" w:styleId="WW8Num10z4">
    <w:name w:val="WW8Num10z4"/>
    <w:rsid w:val="00F01605"/>
  </w:style>
  <w:style w:type="character" w:customStyle="1" w:styleId="WW8Num10z5">
    <w:name w:val="WW8Num10z5"/>
    <w:rsid w:val="00F01605"/>
  </w:style>
  <w:style w:type="character" w:customStyle="1" w:styleId="WW8Num10z6">
    <w:name w:val="WW8Num10z6"/>
    <w:rsid w:val="00F01605"/>
  </w:style>
  <w:style w:type="character" w:customStyle="1" w:styleId="WW8Num10z7">
    <w:name w:val="WW8Num10z7"/>
    <w:rsid w:val="00F01605"/>
  </w:style>
  <w:style w:type="character" w:customStyle="1" w:styleId="WW8Num10z8">
    <w:name w:val="WW8Num10z8"/>
    <w:rsid w:val="00F01605"/>
  </w:style>
  <w:style w:type="character" w:customStyle="1" w:styleId="WW8Num15z1">
    <w:name w:val="WW8Num15z1"/>
    <w:rsid w:val="00F01605"/>
    <w:rPr>
      <w:b w:val="0"/>
    </w:rPr>
  </w:style>
  <w:style w:type="character" w:customStyle="1" w:styleId="WW8Num15z2">
    <w:name w:val="WW8Num15z2"/>
    <w:rsid w:val="00F01605"/>
    <w:rPr>
      <w:rFonts w:ascii="Wingdings" w:hAnsi="Wingdings" w:cs="Wingdings" w:hint="default"/>
    </w:rPr>
  </w:style>
  <w:style w:type="character" w:customStyle="1" w:styleId="WW8Num15z3">
    <w:name w:val="WW8Num15z3"/>
    <w:rsid w:val="00F01605"/>
    <w:rPr>
      <w:rFonts w:ascii="Arial" w:hAnsi="Arial" w:cs="Arial"/>
      <w:sz w:val="18"/>
      <w:szCs w:val="18"/>
    </w:rPr>
  </w:style>
  <w:style w:type="character" w:customStyle="1" w:styleId="WW8Num15z4">
    <w:name w:val="WW8Num15z4"/>
    <w:rsid w:val="00F01605"/>
  </w:style>
  <w:style w:type="character" w:customStyle="1" w:styleId="WW8Num15z5">
    <w:name w:val="WW8Num15z5"/>
    <w:rsid w:val="00F01605"/>
  </w:style>
  <w:style w:type="character" w:customStyle="1" w:styleId="WW8Num15z6">
    <w:name w:val="WW8Num15z6"/>
    <w:rsid w:val="00F01605"/>
  </w:style>
  <w:style w:type="character" w:customStyle="1" w:styleId="WW8Num15z7">
    <w:name w:val="WW8Num15z7"/>
    <w:rsid w:val="00F01605"/>
  </w:style>
  <w:style w:type="character" w:customStyle="1" w:styleId="WW8Num15z8">
    <w:name w:val="WW8Num15z8"/>
    <w:rsid w:val="00F01605"/>
  </w:style>
  <w:style w:type="character" w:customStyle="1" w:styleId="WW8Num19z2">
    <w:name w:val="WW8Num19z2"/>
    <w:rsid w:val="00F01605"/>
    <w:rPr>
      <w:rFonts w:ascii="Wingdings" w:hAnsi="Wingdings" w:cs="Wingdings" w:hint="default"/>
    </w:rPr>
  </w:style>
  <w:style w:type="character" w:customStyle="1" w:styleId="WW8Num19z3">
    <w:name w:val="WW8Num19z3"/>
    <w:rsid w:val="00F01605"/>
    <w:rPr>
      <w:rFonts w:ascii="Arial" w:hAnsi="Arial" w:cs="Arial"/>
      <w:sz w:val="18"/>
      <w:szCs w:val="18"/>
    </w:rPr>
  </w:style>
  <w:style w:type="character" w:customStyle="1" w:styleId="WW8Num19z4">
    <w:name w:val="WW8Num19z4"/>
    <w:rsid w:val="00F01605"/>
  </w:style>
  <w:style w:type="character" w:customStyle="1" w:styleId="WW8Num19z5">
    <w:name w:val="WW8Num19z5"/>
    <w:rsid w:val="00F01605"/>
  </w:style>
  <w:style w:type="character" w:customStyle="1" w:styleId="WW8Num19z6">
    <w:name w:val="WW8Num19z6"/>
    <w:rsid w:val="00F01605"/>
  </w:style>
  <w:style w:type="character" w:customStyle="1" w:styleId="WW8Num19z7">
    <w:name w:val="WW8Num19z7"/>
    <w:rsid w:val="00F01605"/>
  </w:style>
  <w:style w:type="character" w:customStyle="1" w:styleId="WW8Num19z8">
    <w:name w:val="WW8Num19z8"/>
    <w:rsid w:val="00F01605"/>
  </w:style>
  <w:style w:type="character" w:customStyle="1" w:styleId="WW8Num23z1">
    <w:name w:val="WW8Num23z1"/>
    <w:rsid w:val="00F01605"/>
    <w:rPr>
      <w:b/>
      <w:bCs/>
    </w:rPr>
  </w:style>
  <w:style w:type="character" w:customStyle="1" w:styleId="WW8Num24z0">
    <w:name w:val="WW8Num24z0"/>
    <w:rsid w:val="00F01605"/>
  </w:style>
  <w:style w:type="character" w:customStyle="1" w:styleId="WW8Num24z1">
    <w:name w:val="WW8Num24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  <w:rsid w:val="00F01605"/>
  </w:style>
  <w:style w:type="character" w:customStyle="1" w:styleId="WW8Num24z3">
    <w:name w:val="WW8Num24z3"/>
    <w:rsid w:val="00F01605"/>
  </w:style>
  <w:style w:type="character" w:customStyle="1" w:styleId="WW8Num24z4">
    <w:name w:val="WW8Num24z4"/>
    <w:rsid w:val="00F01605"/>
  </w:style>
  <w:style w:type="character" w:customStyle="1" w:styleId="WW8Num24z5">
    <w:name w:val="WW8Num24z5"/>
    <w:rsid w:val="00F01605"/>
  </w:style>
  <w:style w:type="character" w:customStyle="1" w:styleId="WW8Num24z6">
    <w:name w:val="WW8Num24z6"/>
    <w:rsid w:val="00F01605"/>
  </w:style>
  <w:style w:type="character" w:customStyle="1" w:styleId="WW8Num24z7">
    <w:name w:val="WW8Num24z7"/>
    <w:rsid w:val="00F01605"/>
  </w:style>
  <w:style w:type="character" w:customStyle="1" w:styleId="WW8Num24z8">
    <w:name w:val="WW8Num24z8"/>
    <w:rsid w:val="00F01605"/>
  </w:style>
  <w:style w:type="character" w:customStyle="1" w:styleId="WW8Num2z1">
    <w:name w:val="WW8Num2z1"/>
    <w:rsid w:val="00F01605"/>
  </w:style>
  <w:style w:type="character" w:customStyle="1" w:styleId="WW8Num2z2">
    <w:name w:val="WW8Num2z2"/>
    <w:rsid w:val="00F01605"/>
  </w:style>
  <w:style w:type="character" w:customStyle="1" w:styleId="WW8Num2z3">
    <w:name w:val="WW8Num2z3"/>
    <w:rsid w:val="00F01605"/>
  </w:style>
  <w:style w:type="character" w:customStyle="1" w:styleId="WW8Num2z4">
    <w:name w:val="WW8Num2z4"/>
    <w:rsid w:val="00F01605"/>
  </w:style>
  <w:style w:type="character" w:customStyle="1" w:styleId="WW8Num2z5">
    <w:name w:val="WW8Num2z5"/>
    <w:rsid w:val="00F01605"/>
  </w:style>
  <w:style w:type="character" w:customStyle="1" w:styleId="WW8Num2z6">
    <w:name w:val="WW8Num2z6"/>
    <w:rsid w:val="00F01605"/>
  </w:style>
  <w:style w:type="character" w:customStyle="1" w:styleId="WW8Num2z7">
    <w:name w:val="WW8Num2z7"/>
    <w:rsid w:val="00F01605"/>
  </w:style>
  <w:style w:type="character" w:customStyle="1" w:styleId="WW8Num2z8">
    <w:name w:val="WW8Num2z8"/>
    <w:rsid w:val="00F01605"/>
  </w:style>
  <w:style w:type="character" w:customStyle="1" w:styleId="WW8Num4z1">
    <w:name w:val="WW8Num4z1"/>
    <w:rsid w:val="00F01605"/>
  </w:style>
  <w:style w:type="character" w:customStyle="1" w:styleId="WW8Num4z2">
    <w:name w:val="WW8Num4z2"/>
    <w:rsid w:val="00F01605"/>
  </w:style>
  <w:style w:type="character" w:customStyle="1" w:styleId="WW8Num4z3">
    <w:name w:val="WW8Num4z3"/>
    <w:rsid w:val="00F01605"/>
  </w:style>
  <w:style w:type="character" w:customStyle="1" w:styleId="WW8Num4z4">
    <w:name w:val="WW8Num4z4"/>
    <w:rsid w:val="00F01605"/>
  </w:style>
  <w:style w:type="character" w:customStyle="1" w:styleId="WW8Num4z5">
    <w:name w:val="WW8Num4z5"/>
    <w:rsid w:val="00F01605"/>
  </w:style>
  <w:style w:type="character" w:customStyle="1" w:styleId="WW8Num4z6">
    <w:name w:val="WW8Num4z6"/>
    <w:rsid w:val="00F01605"/>
  </w:style>
  <w:style w:type="character" w:customStyle="1" w:styleId="WW8Num4z7">
    <w:name w:val="WW8Num4z7"/>
    <w:rsid w:val="00F01605"/>
  </w:style>
  <w:style w:type="character" w:customStyle="1" w:styleId="WW8Num4z8">
    <w:name w:val="WW8Num4z8"/>
    <w:rsid w:val="00F01605"/>
  </w:style>
  <w:style w:type="character" w:customStyle="1" w:styleId="WW8Num5z2">
    <w:name w:val="WW8Num5z2"/>
    <w:rsid w:val="00F01605"/>
    <w:rPr>
      <w:rFonts w:ascii="Wingdings" w:hAnsi="Wingdings" w:cs="Wingdings" w:hint="default"/>
    </w:rPr>
  </w:style>
  <w:style w:type="character" w:customStyle="1" w:styleId="WW8Num5z3">
    <w:name w:val="WW8Num5z3"/>
    <w:rsid w:val="00F01605"/>
    <w:rPr>
      <w:rFonts w:ascii="Symbol" w:hAnsi="Symbol" w:cs="Symbol" w:hint="default"/>
    </w:rPr>
  </w:style>
  <w:style w:type="character" w:customStyle="1" w:styleId="WW8Num7z1">
    <w:name w:val="WW8Num7z1"/>
    <w:rsid w:val="00F01605"/>
  </w:style>
  <w:style w:type="character" w:customStyle="1" w:styleId="WW8Num7z2">
    <w:name w:val="WW8Num7z2"/>
    <w:rsid w:val="00F01605"/>
    <w:rPr>
      <w:rFonts w:ascii="Wingdings" w:hAnsi="Wingdings" w:cs="Wingdings" w:hint="default"/>
    </w:rPr>
  </w:style>
  <w:style w:type="character" w:customStyle="1" w:styleId="WW8Num7z3">
    <w:name w:val="WW8Num7z3"/>
    <w:rsid w:val="00F01605"/>
  </w:style>
  <w:style w:type="character" w:customStyle="1" w:styleId="WW8Num7z4">
    <w:name w:val="WW8Num7z4"/>
    <w:rsid w:val="00F01605"/>
  </w:style>
  <w:style w:type="character" w:customStyle="1" w:styleId="WW8Num7z5">
    <w:name w:val="WW8Num7z5"/>
    <w:rsid w:val="00F01605"/>
  </w:style>
  <w:style w:type="character" w:customStyle="1" w:styleId="WW8Num7z6">
    <w:name w:val="WW8Num7z6"/>
    <w:rsid w:val="00F01605"/>
  </w:style>
  <w:style w:type="character" w:customStyle="1" w:styleId="WW8Num7z7">
    <w:name w:val="WW8Num7z7"/>
    <w:rsid w:val="00F01605"/>
  </w:style>
  <w:style w:type="character" w:customStyle="1" w:styleId="WW8Num7z8">
    <w:name w:val="WW8Num7z8"/>
    <w:rsid w:val="00F01605"/>
  </w:style>
  <w:style w:type="character" w:customStyle="1" w:styleId="WW8Num9z1">
    <w:name w:val="WW8Num9z1"/>
    <w:rsid w:val="00F01605"/>
  </w:style>
  <w:style w:type="character" w:customStyle="1" w:styleId="WW8Num9z2">
    <w:name w:val="WW8Num9z2"/>
    <w:rsid w:val="00F01605"/>
  </w:style>
  <w:style w:type="character" w:customStyle="1" w:styleId="WW8Num9z3">
    <w:name w:val="WW8Num9z3"/>
    <w:rsid w:val="00F01605"/>
  </w:style>
  <w:style w:type="character" w:customStyle="1" w:styleId="WW8Num9z4">
    <w:name w:val="WW8Num9z4"/>
    <w:rsid w:val="00F01605"/>
  </w:style>
  <w:style w:type="character" w:customStyle="1" w:styleId="WW8Num9z5">
    <w:name w:val="WW8Num9z5"/>
    <w:rsid w:val="00F01605"/>
  </w:style>
  <w:style w:type="character" w:customStyle="1" w:styleId="WW8Num9z6">
    <w:name w:val="WW8Num9z6"/>
    <w:rsid w:val="00F01605"/>
  </w:style>
  <w:style w:type="character" w:customStyle="1" w:styleId="WW8Num9z7">
    <w:name w:val="WW8Num9z7"/>
    <w:rsid w:val="00F01605"/>
  </w:style>
  <w:style w:type="character" w:customStyle="1" w:styleId="WW8Num9z8">
    <w:name w:val="WW8Num9z8"/>
    <w:rsid w:val="00F01605"/>
  </w:style>
  <w:style w:type="character" w:customStyle="1" w:styleId="WW8Num11z2">
    <w:name w:val="WW8Num11z2"/>
    <w:rsid w:val="00F01605"/>
  </w:style>
  <w:style w:type="character" w:customStyle="1" w:styleId="WW8Num11z3">
    <w:name w:val="WW8Num11z3"/>
    <w:rsid w:val="00F01605"/>
  </w:style>
  <w:style w:type="character" w:customStyle="1" w:styleId="WW8Num11z4">
    <w:name w:val="WW8Num11z4"/>
    <w:rsid w:val="00F01605"/>
  </w:style>
  <w:style w:type="character" w:customStyle="1" w:styleId="WW8Num11z5">
    <w:name w:val="WW8Num11z5"/>
    <w:rsid w:val="00F01605"/>
  </w:style>
  <w:style w:type="character" w:customStyle="1" w:styleId="WW8Num11z6">
    <w:name w:val="WW8Num11z6"/>
    <w:rsid w:val="00F01605"/>
  </w:style>
  <w:style w:type="character" w:customStyle="1" w:styleId="WW8Num11z7">
    <w:name w:val="WW8Num11z7"/>
    <w:rsid w:val="00F01605"/>
  </w:style>
  <w:style w:type="character" w:customStyle="1" w:styleId="WW8Num11z8">
    <w:name w:val="WW8Num11z8"/>
    <w:rsid w:val="00F01605"/>
  </w:style>
  <w:style w:type="character" w:customStyle="1" w:styleId="WW8Num16z1">
    <w:name w:val="WW8Num16z1"/>
    <w:rsid w:val="00F01605"/>
  </w:style>
  <w:style w:type="character" w:customStyle="1" w:styleId="WW8Num16z2">
    <w:name w:val="WW8Num16z2"/>
    <w:rsid w:val="00F01605"/>
  </w:style>
  <w:style w:type="character" w:customStyle="1" w:styleId="WW8Num16z3">
    <w:name w:val="WW8Num16z3"/>
    <w:rsid w:val="00F01605"/>
  </w:style>
  <w:style w:type="character" w:customStyle="1" w:styleId="WW8Num16z4">
    <w:name w:val="WW8Num16z4"/>
    <w:rsid w:val="00F01605"/>
  </w:style>
  <w:style w:type="character" w:customStyle="1" w:styleId="WW8Num16z5">
    <w:name w:val="WW8Num16z5"/>
    <w:rsid w:val="00F01605"/>
  </w:style>
  <w:style w:type="character" w:customStyle="1" w:styleId="WW8Num16z6">
    <w:name w:val="WW8Num16z6"/>
    <w:rsid w:val="00F01605"/>
  </w:style>
  <w:style w:type="character" w:customStyle="1" w:styleId="WW8Num16z7">
    <w:name w:val="WW8Num16z7"/>
    <w:rsid w:val="00F01605"/>
  </w:style>
  <w:style w:type="character" w:customStyle="1" w:styleId="WW8Num16z8">
    <w:name w:val="WW8Num16z8"/>
    <w:rsid w:val="00F01605"/>
  </w:style>
  <w:style w:type="character" w:customStyle="1" w:styleId="WW8Num21z2">
    <w:name w:val="WW8Num21z2"/>
    <w:rsid w:val="00F01605"/>
  </w:style>
  <w:style w:type="character" w:customStyle="1" w:styleId="WW8Num21z3">
    <w:name w:val="WW8Num21z3"/>
    <w:rsid w:val="00F01605"/>
  </w:style>
  <w:style w:type="character" w:customStyle="1" w:styleId="WW8Num21z4">
    <w:name w:val="WW8Num21z4"/>
    <w:rsid w:val="00F01605"/>
  </w:style>
  <w:style w:type="character" w:customStyle="1" w:styleId="WW8Num21z5">
    <w:name w:val="WW8Num21z5"/>
    <w:rsid w:val="00F01605"/>
  </w:style>
  <w:style w:type="character" w:customStyle="1" w:styleId="WW8Num21z6">
    <w:name w:val="WW8Num21z6"/>
    <w:rsid w:val="00F01605"/>
  </w:style>
  <w:style w:type="character" w:customStyle="1" w:styleId="WW8Num21z7">
    <w:name w:val="WW8Num21z7"/>
    <w:rsid w:val="00F01605"/>
  </w:style>
  <w:style w:type="character" w:customStyle="1" w:styleId="WW8Num21z8">
    <w:name w:val="WW8Num21z8"/>
    <w:rsid w:val="00F01605"/>
  </w:style>
  <w:style w:type="character" w:customStyle="1" w:styleId="WW8Num25z0">
    <w:name w:val="WW8Num25z0"/>
    <w:rsid w:val="00F01605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sid w:val="00F01605"/>
    <w:rPr>
      <w:rFonts w:ascii="Courier New" w:hAnsi="Courier New" w:cs="Courier New" w:hint="default"/>
    </w:rPr>
  </w:style>
  <w:style w:type="character" w:customStyle="1" w:styleId="WW8Num25z2">
    <w:name w:val="WW8Num25z2"/>
    <w:rsid w:val="00F01605"/>
    <w:rPr>
      <w:rFonts w:ascii="Wingdings" w:hAnsi="Wingdings" w:cs="Wingdings" w:hint="default"/>
    </w:rPr>
  </w:style>
  <w:style w:type="character" w:customStyle="1" w:styleId="WW8Num26z0">
    <w:name w:val="WW8Num26z0"/>
    <w:rsid w:val="00F01605"/>
  </w:style>
  <w:style w:type="character" w:customStyle="1" w:styleId="WW8Num26z1">
    <w:name w:val="WW8Num26z1"/>
    <w:rsid w:val="00F01605"/>
  </w:style>
  <w:style w:type="character" w:customStyle="1" w:styleId="WW8Num26z2">
    <w:name w:val="WW8Num26z2"/>
    <w:rsid w:val="00F01605"/>
  </w:style>
  <w:style w:type="character" w:customStyle="1" w:styleId="WW8Num26z3">
    <w:name w:val="WW8Num26z3"/>
    <w:rsid w:val="00F01605"/>
  </w:style>
  <w:style w:type="character" w:customStyle="1" w:styleId="WW8Num26z4">
    <w:name w:val="WW8Num26z4"/>
    <w:rsid w:val="00F01605"/>
  </w:style>
  <w:style w:type="character" w:customStyle="1" w:styleId="WW8Num26z5">
    <w:name w:val="WW8Num26z5"/>
    <w:rsid w:val="00F01605"/>
  </w:style>
  <w:style w:type="character" w:customStyle="1" w:styleId="WW8Num26z6">
    <w:name w:val="WW8Num26z6"/>
    <w:rsid w:val="00F01605"/>
  </w:style>
  <w:style w:type="character" w:customStyle="1" w:styleId="WW8Num26z7">
    <w:name w:val="WW8Num26z7"/>
    <w:rsid w:val="00F01605"/>
  </w:style>
  <w:style w:type="character" w:customStyle="1" w:styleId="WW8Num26z8">
    <w:name w:val="WW8Num26z8"/>
    <w:rsid w:val="00F01605"/>
  </w:style>
  <w:style w:type="character" w:customStyle="1" w:styleId="WW8Num27z0">
    <w:name w:val="WW8Num27z0"/>
    <w:rsid w:val="00F01605"/>
    <w:rPr>
      <w:rFonts w:hint="default"/>
    </w:rPr>
  </w:style>
  <w:style w:type="character" w:customStyle="1" w:styleId="WW8Num27z1">
    <w:name w:val="WW8Num27z1"/>
    <w:rsid w:val="00F01605"/>
  </w:style>
  <w:style w:type="character" w:customStyle="1" w:styleId="WW8Num27z2">
    <w:name w:val="WW8Num27z2"/>
    <w:rsid w:val="00F01605"/>
  </w:style>
  <w:style w:type="character" w:customStyle="1" w:styleId="WW8Num27z3">
    <w:name w:val="WW8Num27z3"/>
    <w:rsid w:val="00F01605"/>
  </w:style>
  <w:style w:type="character" w:customStyle="1" w:styleId="WW8Num27z4">
    <w:name w:val="WW8Num27z4"/>
    <w:rsid w:val="00F01605"/>
  </w:style>
  <w:style w:type="character" w:customStyle="1" w:styleId="WW8Num27z5">
    <w:name w:val="WW8Num27z5"/>
    <w:rsid w:val="00F01605"/>
  </w:style>
  <w:style w:type="character" w:customStyle="1" w:styleId="WW8Num27z6">
    <w:name w:val="WW8Num27z6"/>
    <w:rsid w:val="00F01605"/>
  </w:style>
  <w:style w:type="character" w:customStyle="1" w:styleId="WW8Num27z7">
    <w:name w:val="WW8Num27z7"/>
    <w:rsid w:val="00F01605"/>
  </w:style>
  <w:style w:type="character" w:customStyle="1" w:styleId="WW8Num27z8">
    <w:name w:val="WW8Num27z8"/>
    <w:rsid w:val="00F01605"/>
  </w:style>
  <w:style w:type="character" w:customStyle="1" w:styleId="WW8Num28z0">
    <w:name w:val="WW8Num28z0"/>
    <w:rsid w:val="00F01605"/>
    <w:rPr>
      <w:rFonts w:hint="default"/>
      <w:b/>
    </w:rPr>
  </w:style>
  <w:style w:type="character" w:customStyle="1" w:styleId="WW8Num28z1">
    <w:name w:val="WW8Num28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sid w:val="00F01605"/>
    <w:rPr>
      <w:rFonts w:hint="default"/>
    </w:rPr>
  </w:style>
  <w:style w:type="character" w:customStyle="1" w:styleId="WW8Num29z1">
    <w:name w:val="WW8Num29z1"/>
    <w:rsid w:val="00F01605"/>
  </w:style>
  <w:style w:type="character" w:customStyle="1" w:styleId="WW8Num29z2">
    <w:name w:val="WW8Num29z2"/>
    <w:rsid w:val="00F01605"/>
  </w:style>
  <w:style w:type="character" w:customStyle="1" w:styleId="WW8Num29z3">
    <w:name w:val="WW8Num29z3"/>
    <w:rsid w:val="00F01605"/>
  </w:style>
  <w:style w:type="character" w:customStyle="1" w:styleId="WW8Num29z4">
    <w:name w:val="WW8Num29z4"/>
    <w:rsid w:val="00F01605"/>
  </w:style>
  <w:style w:type="character" w:customStyle="1" w:styleId="WW8Num29z5">
    <w:name w:val="WW8Num29z5"/>
    <w:rsid w:val="00F01605"/>
  </w:style>
  <w:style w:type="character" w:customStyle="1" w:styleId="WW8Num29z6">
    <w:name w:val="WW8Num29z6"/>
    <w:rsid w:val="00F01605"/>
  </w:style>
  <w:style w:type="character" w:customStyle="1" w:styleId="WW8Num29z7">
    <w:name w:val="WW8Num29z7"/>
    <w:rsid w:val="00F01605"/>
  </w:style>
  <w:style w:type="character" w:customStyle="1" w:styleId="WW8Num29z8">
    <w:name w:val="WW8Num29z8"/>
    <w:rsid w:val="00F01605"/>
  </w:style>
  <w:style w:type="character" w:customStyle="1" w:styleId="WW8Num30z0">
    <w:name w:val="WW8Num30z0"/>
    <w:rsid w:val="00F01605"/>
    <w:rPr>
      <w:rFonts w:hint="default"/>
      <w:b/>
    </w:rPr>
  </w:style>
  <w:style w:type="character" w:customStyle="1" w:styleId="WW8Num31z0">
    <w:name w:val="WW8Num31z0"/>
    <w:rsid w:val="00F01605"/>
    <w:rPr>
      <w:rFonts w:hint="default"/>
      <w:b/>
    </w:rPr>
  </w:style>
  <w:style w:type="character" w:customStyle="1" w:styleId="WW8Num31z1">
    <w:name w:val="WW8Num31z1"/>
    <w:rsid w:val="00F01605"/>
    <w:rPr>
      <w:rFonts w:hint="default"/>
      <w:b/>
      <w:color w:val="auto"/>
    </w:rPr>
  </w:style>
  <w:style w:type="character" w:customStyle="1" w:styleId="WW8Num32z0">
    <w:name w:val="WW8Num32z0"/>
    <w:rsid w:val="00F01605"/>
    <w:rPr>
      <w:rFonts w:hint="default"/>
      <w:b/>
    </w:rPr>
  </w:style>
  <w:style w:type="character" w:customStyle="1" w:styleId="WW8Num32z1">
    <w:name w:val="WW8Num32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  <w:rsid w:val="00F01605"/>
  </w:style>
  <w:style w:type="character" w:customStyle="1" w:styleId="WW8Num34z1">
    <w:name w:val="WW8Num34z1"/>
    <w:rsid w:val="00F01605"/>
    <w:rPr>
      <w:rFonts w:ascii="Arial" w:hAnsi="Arial" w:cs="Arial"/>
      <w:sz w:val="18"/>
      <w:szCs w:val="20"/>
    </w:rPr>
  </w:style>
  <w:style w:type="character" w:customStyle="1" w:styleId="WW8Num34z2">
    <w:name w:val="WW8Num34z2"/>
    <w:rsid w:val="00F01605"/>
  </w:style>
  <w:style w:type="character" w:customStyle="1" w:styleId="WW8Num34z3">
    <w:name w:val="WW8Num34z3"/>
    <w:rsid w:val="00F01605"/>
  </w:style>
  <w:style w:type="character" w:customStyle="1" w:styleId="WW8Num34z4">
    <w:name w:val="WW8Num34z4"/>
    <w:rsid w:val="00F01605"/>
  </w:style>
  <w:style w:type="character" w:customStyle="1" w:styleId="WW8Num34z5">
    <w:name w:val="WW8Num34z5"/>
    <w:rsid w:val="00F01605"/>
  </w:style>
  <w:style w:type="character" w:customStyle="1" w:styleId="WW8Num34z6">
    <w:name w:val="WW8Num34z6"/>
    <w:rsid w:val="00F01605"/>
  </w:style>
  <w:style w:type="character" w:customStyle="1" w:styleId="WW8Num34z7">
    <w:name w:val="WW8Num34z7"/>
    <w:rsid w:val="00F01605"/>
  </w:style>
  <w:style w:type="character" w:customStyle="1" w:styleId="WW8Num34z8">
    <w:name w:val="WW8Num34z8"/>
    <w:rsid w:val="00F01605"/>
  </w:style>
  <w:style w:type="character" w:customStyle="1" w:styleId="WW8Num35z0">
    <w:name w:val="WW8Num35z0"/>
    <w:rsid w:val="00F01605"/>
    <w:rPr>
      <w:rFonts w:hint="default"/>
      <w:b/>
    </w:rPr>
  </w:style>
  <w:style w:type="character" w:customStyle="1" w:styleId="WW8Num35z1">
    <w:name w:val="WW8Num35z1"/>
    <w:rsid w:val="00F01605"/>
    <w:rPr>
      <w:rFonts w:hint="default"/>
      <w:b/>
      <w:sz w:val="18"/>
      <w:szCs w:val="18"/>
    </w:rPr>
  </w:style>
  <w:style w:type="character" w:customStyle="1" w:styleId="WW8Num36z0">
    <w:name w:val="WW8Num36z0"/>
    <w:rsid w:val="00F01605"/>
  </w:style>
  <w:style w:type="character" w:customStyle="1" w:styleId="WW8Num36z1">
    <w:name w:val="WW8Num36z1"/>
    <w:rsid w:val="00F01605"/>
    <w:rPr>
      <w:rFonts w:hint="default"/>
    </w:rPr>
  </w:style>
  <w:style w:type="character" w:customStyle="1" w:styleId="WW8Num36z2">
    <w:name w:val="WW8Num36z2"/>
    <w:rsid w:val="00F01605"/>
  </w:style>
  <w:style w:type="character" w:customStyle="1" w:styleId="WW8Num36z3">
    <w:name w:val="WW8Num36z3"/>
    <w:rsid w:val="00F01605"/>
  </w:style>
  <w:style w:type="character" w:customStyle="1" w:styleId="WW8Num36z4">
    <w:name w:val="WW8Num36z4"/>
    <w:rsid w:val="00F01605"/>
  </w:style>
  <w:style w:type="character" w:customStyle="1" w:styleId="WW8Num36z5">
    <w:name w:val="WW8Num36z5"/>
    <w:rsid w:val="00F01605"/>
  </w:style>
  <w:style w:type="character" w:customStyle="1" w:styleId="WW8Num36z6">
    <w:name w:val="WW8Num36z6"/>
    <w:rsid w:val="00F01605"/>
  </w:style>
  <w:style w:type="character" w:customStyle="1" w:styleId="WW8Num36z7">
    <w:name w:val="WW8Num36z7"/>
    <w:rsid w:val="00F01605"/>
  </w:style>
  <w:style w:type="character" w:customStyle="1" w:styleId="WW8Num36z8">
    <w:name w:val="WW8Num36z8"/>
    <w:rsid w:val="00F01605"/>
  </w:style>
  <w:style w:type="character" w:customStyle="1" w:styleId="Standardnpsmoodstavce1">
    <w:name w:val="Standardní písmo odstavce1"/>
    <w:rsid w:val="00F01605"/>
  </w:style>
  <w:style w:type="character" w:styleId="Hypertextovodkaz">
    <w:name w:val="Hyperlink"/>
    <w:rsid w:val="00F01605"/>
    <w:rPr>
      <w:color w:val="0000FF"/>
      <w:u w:val="single"/>
    </w:rPr>
  </w:style>
  <w:style w:type="character" w:customStyle="1" w:styleId="platne1">
    <w:name w:val="platne1"/>
    <w:basedOn w:val="Standardnpsmoodstavce1"/>
    <w:rsid w:val="00F01605"/>
  </w:style>
  <w:style w:type="character" w:styleId="Siln">
    <w:name w:val="Strong"/>
    <w:qFormat/>
    <w:rsid w:val="00F01605"/>
    <w:rPr>
      <w:b/>
      <w:bCs/>
    </w:rPr>
  </w:style>
  <w:style w:type="character" w:styleId="Zdraznn">
    <w:name w:val="Emphasis"/>
    <w:qFormat/>
    <w:rsid w:val="00F01605"/>
    <w:rPr>
      <w:i/>
      <w:iCs/>
    </w:rPr>
  </w:style>
  <w:style w:type="character" w:styleId="slostrnky">
    <w:name w:val="page number"/>
    <w:basedOn w:val="Standardnpsmoodstavce1"/>
    <w:rsid w:val="00F01605"/>
  </w:style>
  <w:style w:type="character" w:customStyle="1" w:styleId="Odkaznakoment1">
    <w:name w:val="Odkaz na komentář1"/>
    <w:rsid w:val="00F01605"/>
    <w:rPr>
      <w:sz w:val="16"/>
      <w:szCs w:val="16"/>
    </w:rPr>
  </w:style>
  <w:style w:type="character" w:customStyle="1" w:styleId="TextkomenteChar">
    <w:name w:val="Text komentáře Char"/>
    <w:uiPriority w:val="99"/>
    <w:rsid w:val="00F01605"/>
    <w:rPr>
      <w:sz w:val="24"/>
      <w:szCs w:val="24"/>
    </w:rPr>
  </w:style>
  <w:style w:type="character" w:customStyle="1" w:styleId="TextbublinyChar">
    <w:name w:val="Text bubliny Char"/>
    <w:rsid w:val="00F0160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  <w:rsid w:val="00F01605"/>
  </w:style>
  <w:style w:type="character" w:customStyle="1" w:styleId="FormtovanvHTMLChar">
    <w:name w:val="Formátovaný v HTML Char"/>
    <w:rsid w:val="00F01605"/>
    <w:rPr>
      <w:rFonts w:ascii="Courier New" w:hAnsi="Courier New" w:cs="Courier New"/>
    </w:rPr>
  </w:style>
  <w:style w:type="character" w:customStyle="1" w:styleId="ZhlavChar">
    <w:name w:val="Záhlaví Char"/>
    <w:rsid w:val="00F01605"/>
    <w:rPr>
      <w:sz w:val="24"/>
      <w:szCs w:val="24"/>
    </w:rPr>
  </w:style>
  <w:style w:type="character" w:customStyle="1" w:styleId="ZpatChar">
    <w:name w:val="Zápatí Char"/>
    <w:rsid w:val="00F01605"/>
    <w:rPr>
      <w:sz w:val="24"/>
      <w:szCs w:val="24"/>
    </w:rPr>
  </w:style>
  <w:style w:type="character" w:customStyle="1" w:styleId="Symbolyproslovn">
    <w:name w:val="Symboly pro číslování"/>
    <w:rsid w:val="00F01605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sid w:val="00F01605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01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sid w:val="00F01605"/>
    <w:rPr>
      <w:rFonts w:cs="Mangal"/>
    </w:rPr>
  </w:style>
  <w:style w:type="paragraph" w:customStyle="1" w:styleId="Popisek">
    <w:name w:val="Popisek"/>
    <w:basedOn w:val="Normln"/>
    <w:rsid w:val="00F0160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01605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rsid w:val="00F01605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rsid w:val="00F01605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sid w:val="00F01605"/>
    <w:rPr>
      <w:sz w:val="20"/>
    </w:rPr>
  </w:style>
  <w:style w:type="paragraph" w:styleId="Textpoznpodarou">
    <w:name w:val="footnote text"/>
    <w:basedOn w:val="Normln"/>
    <w:rsid w:val="00F01605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rsid w:val="00F01605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rsid w:val="00F01605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sid w:val="00F01605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F0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0160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F01605"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3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4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5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ame">
    <w:name w:val="name"/>
    <w:basedOn w:val="Standardnpsmoodstavce"/>
    <w:rsid w:val="002B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25AF-8566-44FE-AD88-4C39D8E4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2022-03-30T06:21:00Z</cp:lastPrinted>
  <dcterms:created xsi:type="dcterms:W3CDTF">2023-08-31T09:30:00Z</dcterms:created>
  <dcterms:modified xsi:type="dcterms:W3CDTF">2023-08-31T09:38:00Z</dcterms:modified>
</cp:coreProperties>
</file>