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4CDE471" w:rsidR="00EA574A" w:rsidRPr="00AA35DC" w:rsidRDefault="00D93E82" w:rsidP="00EA574A">
      <w:pPr>
        <w:pStyle w:val="Titulka"/>
        <w:widowControl w:val="0"/>
        <w:rPr>
          <w:sz w:val="32"/>
        </w:rPr>
      </w:pPr>
      <w:r w:rsidRPr="00D93E82">
        <w:rPr>
          <w:sz w:val="32"/>
        </w:rPr>
        <w:t>AVEC CHEM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DDAB844"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D03CC9">
        <w:rPr>
          <w:sz w:val="26"/>
          <w:szCs w:val="26"/>
        </w:rPr>
        <w:t>milipol paris</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25</w:t>
      </w:r>
      <w:r w:rsidR="00EF1A16">
        <w:rPr>
          <w:sz w:val="26"/>
          <w:szCs w:val="26"/>
        </w:rPr>
        <w:t>N</w:t>
      </w:r>
      <w:r w:rsidR="00EF1A16" w:rsidRPr="00FF3A69">
        <w:rPr>
          <w:i/>
          <w:sz w:val="26"/>
          <w:szCs w:val="26"/>
        </w:rPr>
        <w:t xml:space="preserve">, </w:t>
      </w:r>
      <w:r w:rsidR="00D03CC9">
        <w:rPr>
          <w:i/>
          <w:sz w:val="26"/>
          <w:szCs w:val="26"/>
        </w:rPr>
        <w:t>paříž, francie</w:t>
      </w:r>
      <w:r w:rsidR="00EF1A16" w:rsidRPr="00FF3A69">
        <w:rPr>
          <w:i/>
          <w:sz w:val="26"/>
          <w:szCs w:val="26"/>
        </w:rPr>
        <w:t>,</w:t>
      </w:r>
      <w:r w:rsidR="00EF1A16">
        <w:rPr>
          <w:i/>
          <w:sz w:val="26"/>
          <w:szCs w:val="26"/>
        </w:rPr>
        <w:t xml:space="preserve"> 1</w:t>
      </w:r>
      <w:r w:rsidR="00D03CC9">
        <w:rPr>
          <w:i/>
          <w:sz w:val="26"/>
          <w:szCs w:val="26"/>
        </w:rPr>
        <w:t>4</w:t>
      </w:r>
      <w:r w:rsidR="00EF1A16">
        <w:rPr>
          <w:i/>
          <w:sz w:val="26"/>
          <w:szCs w:val="26"/>
        </w:rPr>
        <w:t xml:space="preserve">. </w:t>
      </w:r>
      <w:r w:rsidR="00D03CC9">
        <w:rPr>
          <w:i/>
          <w:sz w:val="26"/>
          <w:szCs w:val="26"/>
        </w:rPr>
        <w:t>11</w:t>
      </w:r>
      <w:r w:rsidR="00EF1A16">
        <w:rPr>
          <w:i/>
          <w:sz w:val="26"/>
          <w:szCs w:val="26"/>
        </w:rPr>
        <w:t xml:space="preserve">. – </w:t>
      </w:r>
      <w:r w:rsidR="00D03CC9">
        <w:rPr>
          <w:i/>
          <w:sz w:val="26"/>
          <w:szCs w:val="26"/>
        </w:rPr>
        <w:t>17</w:t>
      </w:r>
      <w:r w:rsidR="00EF1A16">
        <w:rPr>
          <w:i/>
          <w:sz w:val="26"/>
          <w:szCs w:val="26"/>
        </w:rPr>
        <w:t xml:space="preserve">. </w:t>
      </w:r>
      <w:r w:rsidR="00D03CC9">
        <w:rPr>
          <w:i/>
          <w:sz w:val="26"/>
          <w:szCs w:val="26"/>
        </w:rPr>
        <w:t>11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3480D06" w:rsidR="00221440" w:rsidRDefault="00D93E82" w:rsidP="00221440">
      <w:pPr>
        <w:numPr>
          <w:ilvl w:val="0"/>
          <w:numId w:val="3"/>
        </w:numPr>
        <w:ind w:left="567" w:hanging="567"/>
        <w:rPr>
          <w:b/>
        </w:rPr>
      </w:pPr>
      <w:r w:rsidRPr="00D93E82">
        <w:rPr>
          <w:b/>
        </w:rPr>
        <w:t>AVEC CHEM s.r.o.</w:t>
      </w:r>
      <w:r w:rsidR="00EF1A16" w:rsidRPr="00AA35DC" w:rsidDel="00EF1A16">
        <w:rPr>
          <w:b/>
        </w:rPr>
        <w:t xml:space="preserve"> </w:t>
      </w:r>
    </w:p>
    <w:p w14:paraId="1158F68E" w14:textId="2E2895B8"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D93E82">
        <w:rPr>
          <w:b/>
        </w:rPr>
        <w:t>2</w:t>
      </w:r>
      <w:r w:rsidR="00EF1A16">
        <w:rPr>
          <w:b/>
        </w:rPr>
        <w:t>/2023/</w:t>
      </w:r>
      <w:proofErr w:type="gramStart"/>
      <w:r w:rsidR="00D90EB1">
        <w:rPr>
          <w:b/>
        </w:rPr>
        <w:t>0</w:t>
      </w:r>
      <w:r w:rsidR="00D03CC9">
        <w:rPr>
          <w:b/>
        </w:rPr>
        <w:t>25</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2A4419CC" w:rsidR="00EA574A" w:rsidRPr="00AA35DC" w:rsidRDefault="00EF1A16" w:rsidP="00EA574A">
      <w:pPr>
        <w:pStyle w:val="Text11"/>
        <w:keepNext w:val="0"/>
        <w:ind w:left="567"/>
        <w:rPr>
          <w:highlight w:val="yellow"/>
        </w:rPr>
      </w:pPr>
      <w:r w:rsidRPr="00EC55A5">
        <w:t>se sídlem</w:t>
      </w:r>
      <w:r>
        <w:t xml:space="preserve">: </w:t>
      </w:r>
      <w:r w:rsidR="00D93E82" w:rsidRPr="00782273">
        <w:t>Chrudimská 1555</w:t>
      </w:r>
      <w:r w:rsidR="00D93E82">
        <w:t xml:space="preserve">, </w:t>
      </w:r>
      <w:r w:rsidR="00D93E82" w:rsidRPr="00782273">
        <w:t>535 01 Přelouč</w:t>
      </w:r>
      <w:r w:rsidR="00D93E82">
        <w:t xml:space="preserve">, IČO: </w:t>
      </w:r>
      <w:r w:rsidR="00D93E82" w:rsidRPr="00782273">
        <w:t>25271016</w:t>
      </w:r>
      <w:r w:rsidR="00D93E82">
        <w:t>, DIČ: CZ</w:t>
      </w:r>
      <w:r w:rsidR="00D93E82" w:rsidRPr="00782273">
        <w:t>25271016</w:t>
      </w:r>
      <w:r w:rsidR="00464EE8" w:rsidRPr="00EC55A5">
        <w:t>,</w:t>
      </w:r>
    </w:p>
    <w:p w14:paraId="15CB81B6" w14:textId="77777777" w:rsidR="00D93E82" w:rsidRDefault="00D93E82" w:rsidP="00EF1A16">
      <w:pPr>
        <w:pStyle w:val="Text11"/>
        <w:keepNext w:val="0"/>
        <w:ind w:left="567"/>
      </w:pPr>
      <w:r>
        <w:t xml:space="preserve">zapsaná v obchodním rejstříku vedeném u Krajského soudu v Hradci Králové, v oddíle C, </w:t>
      </w:r>
    </w:p>
    <w:p w14:paraId="626FEB4F" w14:textId="061C7A9A" w:rsidR="00D90EB1" w:rsidRDefault="00D93E82" w:rsidP="00EF1A16">
      <w:pPr>
        <w:pStyle w:val="Text11"/>
        <w:keepNext w:val="0"/>
        <w:ind w:left="567"/>
      </w:pPr>
      <w:r>
        <w:t>vložka</w:t>
      </w:r>
      <w:r w:rsidDel="00D93E82">
        <w:t xml:space="preserve"> </w:t>
      </w:r>
      <w:r>
        <w:t>11439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C7664D">
        <w:t>8</w:t>
      </w:r>
      <w:r w:rsidR="001059B0" w:rsidRPr="00C7664D">
        <w:t xml:space="preserve">0.000,- Kč (slovy: </w:t>
      </w:r>
      <w:r w:rsidR="00B00F73" w:rsidRPr="00C7664D">
        <w:t xml:space="preserve">osmdesát </w:t>
      </w:r>
      <w:r w:rsidR="001059B0" w:rsidRPr="00C7664D">
        <w:t>tisíc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471DC57" w:rsidR="00EA574A" w:rsidRPr="00855C52" w:rsidRDefault="00D93E82" w:rsidP="005E4C79">
      <w:pPr>
        <w:pStyle w:val="Text11"/>
        <w:keepNext w:val="0"/>
        <w:spacing w:before="0" w:after="0"/>
        <w:ind w:left="1134"/>
        <w:jc w:val="left"/>
      </w:pPr>
      <w:r>
        <w:rPr>
          <w:b/>
        </w:rPr>
        <w:t>AVEC CHEM s.r.o.</w:t>
      </w:r>
      <w:r w:rsidR="00EA574A" w:rsidRPr="00AA35DC">
        <w:rPr>
          <w:highlight w:val="yellow"/>
        </w:rPr>
        <w:br/>
      </w:r>
      <w:r w:rsidR="00EA574A" w:rsidRPr="00855C52">
        <w:t>k rukám:</w:t>
      </w:r>
      <w:r w:rsidR="00EA574A" w:rsidRPr="00855C52">
        <w:tab/>
      </w:r>
      <w:r w:rsidR="00EA574A" w:rsidRPr="00855C52">
        <w:tab/>
      </w:r>
      <w:r w:rsidR="00A230F2">
        <w:t>Lucie Hamplová</w:t>
      </w:r>
      <w:r w:rsidR="00EA574A" w:rsidRPr="00855C52">
        <w:br/>
        <w:t xml:space="preserve">adresa: </w:t>
      </w:r>
      <w:r w:rsidR="00EA574A" w:rsidRPr="00855C52">
        <w:tab/>
      </w:r>
      <w:r w:rsidR="00EA574A" w:rsidRPr="00855C52">
        <w:tab/>
      </w:r>
      <w:r w:rsidRPr="00782273">
        <w:t>Chrudimská 1555</w:t>
      </w:r>
      <w:r>
        <w:t xml:space="preserve">, </w:t>
      </w:r>
      <w:r w:rsidRPr="00782273">
        <w:t>535 01 Přelouč</w:t>
      </w:r>
      <w:r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A230F2">
        <w:t>objednavky</w:t>
      </w:r>
      <w:r>
        <w:t>@avec.cz</w:t>
      </w:r>
      <w:r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03C506C0"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D93E82" w:rsidRPr="0055664B">
        <w:t>d7hpv35</w:t>
      </w:r>
      <w:r w:rsidR="00C749C2" w:rsidDel="00C749C2">
        <w:t xml:space="preserve"> </w:t>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bookmarkStart w:id="36" w:name="_GoBack"/>
      <w:bookmarkEnd w:id="36"/>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4FD5438" w:rsidR="00EA574A" w:rsidRPr="00AA35DC" w:rsidRDefault="001878D8" w:rsidP="006D1BA9">
            <w:pPr>
              <w:jc w:val="left"/>
              <w:rPr>
                <w:b/>
              </w:rPr>
            </w:pPr>
            <w:r>
              <w:rPr>
                <w:b/>
              </w:rPr>
              <w:t>AVEC CHEM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E71048A" w:rsidR="00EA574A" w:rsidRPr="00AA35DC" w:rsidRDefault="00EA574A" w:rsidP="006D1BA9">
            <w:pPr>
              <w:jc w:val="left"/>
            </w:pPr>
            <w:r w:rsidRPr="00AA35DC">
              <w:t xml:space="preserve">Místo: </w:t>
            </w:r>
            <w:r w:rsidR="00E84521">
              <w:t>Přelouč</w:t>
            </w:r>
          </w:p>
          <w:p w14:paraId="607928AD" w14:textId="4D79565C" w:rsidR="00EA574A" w:rsidRPr="00AA35DC" w:rsidRDefault="00EA574A" w:rsidP="006D1BA9">
            <w:pPr>
              <w:jc w:val="left"/>
              <w:rPr>
                <w:b/>
              </w:rPr>
            </w:pPr>
            <w:r w:rsidRPr="00AA35DC">
              <w:t xml:space="preserve">Datum: </w:t>
            </w:r>
            <w:r w:rsidR="00E84521">
              <w:t>1.8.2023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2594BAD7" w:rsidR="00EA574A" w:rsidRPr="00855C52" w:rsidRDefault="00EA574A" w:rsidP="006D1BA9">
            <w:r w:rsidRPr="00855C52">
              <w:t xml:space="preserve">Jméno: </w:t>
            </w:r>
            <w:r w:rsidR="001878D8">
              <w:t>Ing. Michal Filipi</w:t>
            </w:r>
          </w:p>
          <w:p w14:paraId="2F6E03E8" w14:textId="7E58EB5D" w:rsidR="00EA574A" w:rsidRPr="00AA35DC" w:rsidRDefault="00EA574A" w:rsidP="006D1BA9">
            <w:r w:rsidRPr="00855C52">
              <w:t xml:space="preserve">Funkce: </w:t>
            </w:r>
            <w:r w:rsidR="00A10119">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3480FE1A" w:rsidR="00B00F73" w:rsidRDefault="00C011F6">
      <w:pPr>
        <w:pStyle w:val="HHTitle2"/>
      </w:pPr>
      <w:r w:rsidRPr="00C011F6">
        <w:rPr>
          <w:b w:val="0"/>
          <w:bCs w:val="0"/>
          <w:caps w:val="0"/>
        </w:rPr>
        <w:t xml:space="preserve"> </w:t>
      </w:r>
      <w:r w:rsidR="00800A59" w:rsidRPr="00800A59">
        <w:rPr>
          <w:noProof/>
        </w:rPr>
        <w:drawing>
          <wp:inline distT="0" distB="0" distL="0" distR="0" wp14:anchorId="4D856ED8" wp14:editId="6E04987C">
            <wp:extent cx="8183880" cy="4395728"/>
            <wp:effectExtent l="0" t="0" r="762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2419" cy="4400314"/>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2B3"/>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3DCD440-BA57-4BBD-9040-066733BA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6917</Words>
  <Characters>40816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10</cp:revision>
  <cp:lastPrinted>2023-07-27T13:52:00Z</cp:lastPrinted>
  <dcterms:created xsi:type="dcterms:W3CDTF">2023-07-01T13:06:00Z</dcterms:created>
  <dcterms:modified xsi:type="dcterms:W3CDTF">2023-08-25T07:26:00Z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