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4876D" w14:textId="47E2AF6D" w:rsidR="00521139" w:rsidRDefault="00C24D31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AA66333" wp14:editId="27717D5A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5998850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074C5377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162AC12B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0141464C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4032838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6CEC116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3763A4E9" w14:textId="7DBDFFAD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10080D">
        <w:rPr>
          <w:b w:val="0"/>
          <w:bCs w:val="0"/>
          <w:color w:val="auto"/>
          <w:sz w:val="16"/>
          <w:szCs w:val="16"/>
        </w:rPr>
        <w:t xml:space="preserve"> </w:t>
      </w:r>
    </w:p>
    <w:p w14:paraId="04BA3D10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77C54E0D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67502E40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A0B2BE3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99F66C0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2335B1F0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DF80406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2300159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0EBF511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96C34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ECF9361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26113481</w:t>
      </w:r>
    </w:p>
    <w:p w14:paraId="1C55B660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4234F4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9F63155" w14:textId="77777777" w:rsidR="009A065A" w:rsidRDefault="00E25686" w:rsidP="009A065A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A065A">
        <w:rPr>
          <w:rFonts w:ascii="Times New Roman" w:hAnsi="Times New Roman"/>
          <w:b w:val="0"/>
          <w:bCs w:val="0"/>
          <w:color w:val="auto"/>
          <w:szCs w:val="24"/>
        </w:rPr>
        <w:t xml:space="preserve">MV PLAST s.r.o.  </w:t>
      </w:r>
    </w:p>
    <w:p w14:paraId="04CF68AB" w14:textId="77777777" w:rsidR="00E25686" w:rsidRDefault="009A065A" w:rsidP="009A065A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Kubelíkova 1224/42, 130 00 Praha 3 - Žižkov</w:t>
      </w:r>
      <w:r w:rsidR="005C5659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23EF12F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B7FD2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E769B94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25.05.2023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73B464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03A62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F0ACF6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0C1C0B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výměnu silničních obrub v MČ </w:t>
      </w:r>
      <w:proofErr w:type="spellStart"/>
      <w:r w:rsidR="000C1C0B">
        <w:rPr>
          <w:rFonts w:ascii="Times New Roman" w:hAnsi="Times New Roman"/>
          <w:b w:val="0"/>
          <w:bCs w:val="0"/>
          <w:color w:val="auto"/>
          <w:szCs w:val="24"/>
        </w:rPr>
        <w:t>Radětín</w:t>
      </w:r>
      <w:proofErr w:type="spellEnd"/>
      <w:r w:rsidR="000C1C0B">
        <w:rPr>
          <w:rFonts w:ascii="Times New Roman" w:hAnsi="Times New Roman"/>
          <w:b w:val="0"/>
          <w:bCs w:val="0"/>
          <w:color w:val="auto"/>
          <w:szCs w:val="24"/>
        </w:rPr>
        <w:t xml:space="preserve"> u č.p. 1 dle cenové nabídky v příloze.</w:t>
      </w:r>
    </w:p>
    <w:p w14:paraId="6CC3B86C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B86F9C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429FCF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9DAAB9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4F545C7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082A42E" w14:textId="143E9336" w:rsidR="00793E9A" w:rsidRPr="00D27828" w:rsidRDefault="00C24D31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2C38445D" wp14:editId="600AAA92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15E1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6E3690F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24.06.2023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D42099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977A97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59 450,00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0EAD4DD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900481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0982B6" w14:textId="5B51B536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10080D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8E83C49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05D90E3" w14:textId="7144C1F3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10080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10080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08C4289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E1552B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8D0C77" w14:textId="77777777" w:rsidR="000C1C0B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B16F44A" w14:textId="33484E17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40980590">
    <w:abstractNumId w:val="0"/>
  </w:num>
  <w:num w:numId="2" w16cid:durableId="1322078977">
    <w:abstractNumId w:val="5"/>
  </w:num>
  <w:num w:numId="3" w16cid:durableId="230579936">
    <w:abstractNumId w:val="3"/>
  </w:num>
  <w:num w:numId="4" w16cid:durableId="8071326">
    <w:abstractNumId w:val="2"/>
  </w:num>
  <w:num w:numId="5" w16cid:durableId="1664121389">
    <w:abstractNumId w:val="1"/>
  </w:num>
  <w:num w:numId="6" w16cid:durableId="14345502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C1C0B"/>
    <w:rsid w:val="000E2E67"/>
    <w:rsid w:val="000E4308"/>
    <w:rsid w:val="0010080D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B3B49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0085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A065A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24D31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0A24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7E11D5"/>
  <w14:defaultImageDpi w14:val="0"/>
  <w15:docId w15:val="{20321238-AD7F-43A0-A4C6-8A661D7B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31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964</Characters>
  <Application>Microsoft Office Word</Application>
  <DocSecurity>0</DocSecurity>
  <Lines>8</Lines>
  <Paragraphs>2</Paragraphs>
  <ScaleCrop>false</ScaleCrop>
  <Company>TS Pelhřimov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2023-05-30T04:48:00Z</dcterms:created>
  <dcterms:modified xsi:type="dcterms:W3CDTF">2023-05-30T04:49:00Z</dcterms:modified>
</cp:coreProperties>
</file>