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2E483" w14:textId="77777777" w:rsidR="00FF6E0C" w:rsidRPr="00CB0837" w:rsidRDefault="00FF6E0C">
      <w:pPr>
        <w:rPr>
          <w:rFonts w:cstheme="minorHAnsi"/>
        </w:rPr>
      </w:pPr>
    </w:p>
    <w:p w14:paraId="6A286148" w14:textId="7B6D74C3" w:rsidR="00FF6E0C" w:rsidRPr="00CB0837" w:rsidRDefault="00600B38" w:rsidP="00680C4A">
      <w:pPr>
        <w:jc w:val="center"/>
        <w:rPr>
          <w:rFonts w:cstheme="minorHAnsi"/>
          <w:b/>
          <w:bCs/>
          <w:sz w:val="28"/>
          <w:szCs w:val="28"/>
        </w:rPr>
      </w:pPr>
      <w:r w:rsidRPr="00CB0837">
        <w:rPr>
          <w:rFonts w:cstheme="minorHAnsi"/>
          <w:b/>
          <w:bCs/>
          <w:sz w:val="28"/>
          <w:szCs w:val="28"/>
        </w:rPr>
        <w:t>DODATEK SMLOUVY O ZAJIŠTĚNÍ SLUŽEB</w:t>
      </w:r>
    </w:p>
    <w:p w14:paraId="31255A32" w14:textId="36DE039A" w:rsidR="00600B38" w:rsidRPr="00CB0837" w:rsidRDefault="00600B38" w:rsidP="00680C4A">
      <w:pPr>
        <w:jc w:val="center"/>
        <w:rPr>
          <w:rFonts w:cstheme="minorHAnsi"/>
          <w:b/>
          <w:bCs/>
          <w:sz w:val="24"/>
          <w:szCs w:val="24"/>
        </w:rPr>
      </w:pPr>
      <w:r w:rsidRPr="00CB0837">
        <w:rPr>
          <w:rFonts w:cstheme="minorHAnsi"/>
          <w:b/>
          <w:bCs/>
          <w:sz w:val="24"/>
          <w:szCs w:val="24"/>
        </w:rPr>
        <w:t xml:space="preserve">uzavřené dne </w:t>
      </w:r>
      <w:r w:rsidR="00FA2CCC" w:rsidRPr="00CB0837">
        <w:rPr>
          <w:rFonts w:cstheme="minorHAnsi"/>
          <w:b/>
          <w:bCs/>
          <w:sz w:val="24"/>
          <w:szCs w:val="24"/>
        </w:rPr>
        <w:t>26.5.2022</w:t>
      </w:r>
    </w:p>
    <w:p w14:paraId="7E3D0275" w14:textId="528EF648" w:rsidR="00CB0837" w:rsidRPr="00CB0837" w:rsidRDefault="00CB0837" w:rsidP="00680C4A">
      <w:pPr>
        <w:jc w:val="center"/>
        <w:rPr>
          <w:rFonts w:cstheme="minorHAnsi"/>
          <w:b/>
          <w:bCs/>
          <w:sz w:val="24"/>
          <w:szCs w:val="24"/>
        </w:rPr>
      </w:pPr>
      <w:r w:rsidRPr="00CB0837">
        <w:rPr>
          <w:rFonts w:cstheme="minorHAnsi"/>
          <w:b/>
          <w:bCs/>
          <w:sz w:val="24"/>
          <w:szCs w:val="24"/>
        </w:rPr>
        <w:t>„Zahraniční stáž pedagogických pracovníků Pardubického kraje – Maďarsko“</w:t>
      </w:r>
    </w:p>
    <w:p w14:paraId="2A28F84D" w14:textId="4EE42E19" w:rsidR="00FF6E0C" w:rsidRPr="00CB0837" w:rsidRDefault="00C617C9" w:rsidP="00CB0837">
      <w:pPr>
        <w:pStyle w:val="Bezmezer"/>
        <w:rPr>
          <w:rFonts w:cstheme="minorHAnsi"/>
          <w:b/>
          <w:bCs/>
        </w:rPr>
      </w:pPr>
      <w:r w:rsidRPr="00CB0837">
        <w:rPr>
          <w:rFonts w:cstheme="minorHAnsi"/>
          <w:b/>
          <w:color w:val="000000"/>
        </w:rPr>
        <w:t>P</w:t>
      </w:r>
      <w:r w:rsidR="00FA2CCC" w:rsidRPr="00CB0837">
        <w:rPr>
          <w:rFonts w:cstheme="minorHAnsi"/>
          <w:b/>
          <w:color w:val="000000"/>
        </w:rPr>
        <w:t>oskytovatel</w:t>
      </w:r>
      <w:r w:rsidR="00E51A79" w:rsidRPr="00CB0837">
        <w:rPr>
          <w:rFonts w:cstheme="minorHAnsi"/>
          <w:b/>
          <w:color w:val="000000"/>
        </w:rPr>
        <w:t>:</w:t>
      </w:r>
      <w:r w:rsidR="00CB0837">
        <w:rPr>
          <w:rFonts w:cstheme="minorHAnsi"/>
          <w:b/>
          <w:color w:val="000000"/>
        </w:rPr>
        <w:tab/>
      </w:r>
      <w:r w:rsidR="00CB0837">
        <w:rPr>
          <w:rFonts w:cstheme="minorHAnsi"/>
          <w:b/>
          <w:color w:val="000000"/>
        </w:rPr>
        <w:tab/>
      </w:r>
      <w:r w:rsidR="00CB0837">
        <w:rPr>
          <w:rFonts w:cstheme="minorHAnsi"/>
          <w:b/>
          <w:color w:val="000000"/>
        </w:rPr>
        <w:tab/>
      </w:r>
      <w:r w:rsidR="00CB0837">
        <w:rPr>
          <w:rFonts w:cstheme="minorHAnsi"/>
          <w:b/>
          <w:color w:val="000000"/>
        </w:rPr>
        <w:tab/>
      </w:r>
      <w:r w:rsidR="00CB0837">
        <w:rPr>
          <w:rFonts w:cstheme="minorHAnsi"/>
          <w:b/>
          <w:color w:val="000000"/>
        </w:rPr>
        <w:tab/>
      </w:r>
      <w:r w:rsidR="00CB0837">
        <w:rPr>
          <w:rFonts w:cstheme="minorHAnsi"/>
          <w:b/>
          <w:color w:val="000000"/>
        </w:rPr>
        <w:tab/>
      </w:r>
      <w:r w:rsidR="00CB0837" w:rsidRPr="00CB0837">
        <w:rPr>
          <w:rFonts w:cstheme="minorHAnsi"/>
          <w:b/>
          <w:bCs/>
        </w:rPr>
        <w:t>Objednatel:</w:t>
      </w:r>
      <w:r w:rsidR="00CB0837">
        <w:rPr>
          <w:rFonts w:cstheme="minorHAnsi"/>
          <w:b/>
          <w:color w:val="000000"/>
        </w:rPr>
        <w:tab/>
      </w:r>
    </w:p>
    <w:p w14:paraId="0CBA58F1" w14:textId="1E059BBA" w:rsidR="00FF6E0C" w:rsidRPr="00CB0837" w:rsidRDefault="00C617C9" w:rsidP="00C617C9">
      <w:pPr>
        <w:pStyle w:val="Bezmezer"/>
        <w:rPr>
          <w:rFonts w:cstheme="minorHAnsi"/>
        </w:rPr>
      </w:pPr>
      <w:r w:rsidRPr="00CB0837">
        <w:rPr>
          <w:rFonts w:cstheme="minorHAnsi"/>
        </w:rPr>
        <w:t>Roman Grossman</w:t>
      </w:r>
      <w:r w:rsidR="00CB0837">
        <w:rPr>
          <w:rFonts w:cstheme="minorHAnsi"/>
        </w:rPr>
        <w:tab/>
      </w:r>
      <w:r w:rsidR="00CB0837">
        <w:rPr>
          <w:rFonts w:cstheme="minorHAnsi"/>
        </w:rPr>
        <w:tab/>
      </w:r>
      <w:r w:rsidR="00CB0837">
        <w:rPr>
          <w:rFonts w:cstheme="minorHAnsi"/>
        </w:rPr>
        <w:tab/>
      </w:r>
      <w:r w:rsidR="00CB0837">
        <w:rPr>
          <w:rFonts w:cstheme="minorHAnsi"/>
        </w:rPr>
        <w:tab/>
      </w:r>
      <w:r w:rsidR="00CB0837">
        <w:rPr>
          <w:rFonts w:cstheme="minorHAnsi"/>
        </w:rPr>
        <w:tab/>
      </w:r>
      <w:r w:rsidR="00CB0837" w:rsidRPr="00CB0837">
        <w:rPr>
          <w:rFonts w:cstheme="minorHAnsi"/>
          <w:color w:val="000000"/>
        </w:rPr>
        <w:t>Centrum uznávání a celoživotního učení</w:t>
      </w:r>
    </w:p>
    <w:p w14:paraId="03578AA2" w14:textId="22BC9F78" w:rsidR="00C617C9" w:rsidRPr="00CB0837" w:rsidRDefault="00C617C9" w:rsidP="00C617C9">
      <w:pPr>
        <w:pStyle w:val="Bezmezer"/>
        <w:rPr>
          <w:rFonts w:cstheme="minorHAnsi"/>
        </w:rPr>
      </w:pPr>
      <w:r w:rsidRPr="00CB0837">
        <w:rPr>
          <w:rFonts w:cstheme="minorHAnsi"/>
        </w:rPr>
        <w:t>Albertova 644/15</w:t>
      </w:r>
      <w:r w:rsidR="00CB0837">
        <w:rPr>
          <w:rFonts w:cstheme="minorHAnsi"/>
        </w:rPr>
        <w:tab/>
      </w:r>
      <w:r w:rsidR="00CB0837">
        <w:rPr>
          <w:rFonts w:cstheme="minorHAnsi"/>
        </w:rPr>
        <w:tab/>
      </w:r>
      <w:r w:rsidR="00CB0837">
        <w:rPr>
          <w:rFonts w:cstheme="minorHAnsi"/>
        </w:rPr>
        <w:tab/>
      </w:r>
      <w:r w:rsidR="00CB0837">
        <w:rPr>
          <w:rFonts w:cstheme="minorHAnsi"/>
        </w:rPr>
        <w:tab/>
      </w:r>
      <w:r w:rsidR="00CB0837">
        <w:rPr>
          <w:rFonts w:cstheme="minorHAnsi"/>
        </w:rPr>
        <w:tab/>
      </w:r>
      <w:r w:rsidR="00CB0837" w:rsidRPr="00CB0837">
        <w:rPr>
          <w:rFonts w:cstheme="minorHAnsi"/>
          <w:color w:val="000000"/>
        </w:rPr>
        <w:t>Pardubického kraje o.p.s.</w:t>
      </w:r>
    </w:p>
    <w:p w14:paraId="6D469A27" w14:textId="53D12DEE" w:rsidR="00C617C9" w:rsidRPr="00CB0837" w:rsidRDefault="00C617C9" w:rsidP="00C617C9">
      <w:pPr>
        <w:pStyle w:val="Bezmezer"/>
        <w:rPr>
          <w:rFonts w:cstheme="minorHAnsi"/>
          <w:color w:val="000000"/>
        </w:rPr>
      </w:pPr>
      <w:r w:rsidRPr="00CB0837">
        <w:rPr>
          <w:rFonts w:cstheme="minorHAnsi"/>
        </w:rPr>
        <w:t>500 02 Hradec Králové</w:t>
      </w:r>
      <w:r w:rsidR="00CB0837">
        <w:rPr>
          <w:rFonts w:cstheme="minorHAnsi"/>
        </w:rPr>
        <w:tab/>
      </w:r>
      <w:r w:rsidR="00CB0837">
        <w:rPr>
          <w:rFonts w:cstheme="minorHAnsi"/>
        </w:rPr>
        <w:tab/>
      </w:r>
      <w:r w:rsidR="00CB0837">
        <w:rPr>
          <w:rFonts w:cstheme="minorHAnsi"/>
        </w:rPr>
        <w:tab/>
      </w:r>
      <w:r w:rsidR="00CB0837">
        <w:rPr>
          <w:rFonts w:cstheme="minorHAnsi"/>
        </w:rPr>
        <w:tab/>
      </w:r>
      <w:r w:rsidR="00CB0837">
        <w:rPr>
          <w:rFonts w:cstheme="minorHAnsi"/>
        </w:rPr>
        <w:tab/>
      </w:r>
      <w:r w:rsidR="00CB0837" w:rsidRPr="00CB0837">
        <w:rPr>
          <w:rFonts w:cstheme="minorHAnsi"/>
          <w:color w:val="000000"/>
        </w:rPr>
        <w:t>Náměstí Republiky 116</w:t>
      </w:r>
      <w:r w:rsidR="00CB0837">
        <w:rPr>
          <w:rFonts w:cstheme="minorHAnsi"/>
          <w:color w:val="000000"/>
        </w:rPr>
        <w:t xml:space="preserve">, </w:t>
      </w:r>
      <w:r w:rsidR="00CB0837" w:rsidRPr="00CB0837">
        <w:rPr>
          <w:rFonts w:cstheme="minorHAnsi"/>
          <w:color w:val="000000"/>
        </w:rPr>
        <w:t>530 02 Pardubice</w:t>
      </w:r>
    </w:p>
    <w:p w14:paraId="039418CF" w14:textId="77777777" w:rsidR="00CB0837" w:rsidRPr="00CB0837" w:rsidRDefault="00C617C9" w:rsidP="00CB0837">
      <w:pPr>
        <w:pStyle w:val="Bezmezer"/>
        <w:rPr>
          <w:rFonts w:cstheme="minorHAnsi"/>
          <w:color w:val="000000"/>
        </w:rPr>
      </w:pPr>
      <w:r w:rsidRPr="00CB0837">
        <w:rPr>
          <w:rFonts w:cstheme="minorHAnsi"/>
          <w:color w:val="333333"/>
        </w:rPr>
        <w:t>IČ: 73993221</w:t>
      </w:r>
      <w:r w:rsidR="00CB0837">
        <w:rPr>
          <w:rFonts w:cstheme="minorHAnsi"/>
          <w:color w:val="333333"/>
        </w:rPr>
        <w:tab/>
      </w:r>
      <w:r w:rsidR="00CB0837">
        <w:rPr>
          <w:rFonts w:cstheme="minorHAnsi"/>
          <w:color w:val="333333"/>
        </w:rPr>
        <w:tab/>
      </w:r>
      <w:r w:rsidR="00CB0837">
        <w:rPr>
          <w:rFonts w:cstheme="minorHAnsi"/>
          <w:color w:val="333333"/>
        </w:rPr>
        <w:tab/>
      </w:r>
      <w:r w:rsidR="00CB0837">
        <w:rPr>
          <w:rFonts w:cstheme="minorHAnsi"/>
          <w:color w:val="333333"/>
        </w:rPr>
        <w:tab/>
      </w:r>
      <w:r w:rsidR="00CB0837">
        <w:rPr>
          <w:rFonts w:cstheme="minorHAnsi"/>
          <w:color w:val="333333"/>
        </w:rPr>
        <w:tab/>
      </w:r>
      <w:r w:rsidR="00CB0837">
        <w:rPr>
          <w:rFonts w:cstheme="minorHAnsi"/>
          <w:color w:val="333333"/>
        </w:rPr>
        <w:tab/>
      </w:r>
      <w:r w:rsidR="00CB0837" w:rsidRPr="00CB0837">
        <w:rPr>
          <w:rFonts w:cstheme="minorHAnsi"/>
          <w:color w:val="000000"/>
        </w:rPr>
        <w:t>IČ: 27547086</w:t>
      </w:r>
    </w:p>
    <w:p w14:paraId="78E04E12" w14:textId="01E1EAD9" w:rsidR="00C617C9" w:rsidRDefault="00C617C9">
      <w:pPr>
        <w:pStyle w:val="Normlnweb"/>
        <w:shd w:val="clear" w:color="auto" w:fill="FFFFFF"/>
        <w:spacing w:beforeAutospacing="0" w:after="150" w:afterAutospacing="0"/>
        <w:rPr>
          <w:rFonts w:asciiTheme="minorHAnsi" w:hAnsiTheme="minorHAnsi" w:cstheme="minorHAnsi"/>
          <w:color w:val="333333"/>
          <w:sz w:val="22"/>
          <w:szCs w:val="22"/>
        </w:rPr>
      </w:pPr>
    </w:p>
    <w:p w14:paraId="52FB27A6" w14:textId="77777777" w:rsidR="00CB0837" w:rsidRPr="00CB0837" w:rsidRDefault="00CB0837">
      <w:pPr>
        <w:pStyle w:val="Normlnweb"/>
        <w:shd w:val="clear" w:color="auto" w:fill="FFFFFF"/>
        <w:spacing w:beforeAutospacing="0" w:after="150" w:afterAutospacing="0"/>
        <w:rPr>
          <w:rFonts w:asciiTheme="minorHAnsi" w:hAnsiTheme="minorHAnsi" w:cstheme="minorHAnsi"/>
          <w:color w:val="333333"/>
          <w:sz w:val="22"/>
          <w:szCs w:val="22"/>
        </w:rPr>
      </w:pPr>
    </w:p>
    <w:p w14:paraId="6D45ABA0" w14:textId="47C07390" w:rsidR="00B13B15" w:rsidRPr="00CB0837" w:rsidRDefault="00FA2CCC" w:rsidP="000F3771">
      <w:pPr>
        <w:pStyle w:val="Normlnweb"/>
        <w:shd w:val="clear" w:color="auto" w:fill="FFFFFF"/>
        <w:spacing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B0837">
        <w:rPr>
          <w:rFonts w:asciiTheme="minorHAnsi" w:hAnsiTheme="minorHAnsi" w:cstheme="minorHAnsi"/>
          <w:color w:val="000000"/>
          <w:sz w:val="22"/>
          <w:szCs w:val="22"/>
        </w:rPr>
        <w:t>Smluvní strany se dohodly na následujících změnách:</w:t>
      </w:r>
    </w:p>
    <w:p w14:paraId="3D1E2604" w14:textId="36368F1D" w:rsidR="00FA2CCC" w:rsidRPr="00CB0837" w:rsidRDefault="00FA2CCC" w:rsidP="000F3771">
      <w:pPr>
        <w:pStyle w:val="Normlnweb"/>
        <w:shd w:val="clear" w:color="auto" w:fill="FFFFFF"/>
        <w:spacing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B0837">
        <w:rPr>
          <w:rFonts w:asciiTheme="minorHAnsi" w:hAnsiTheme="minorHAnsi" w:cstheme="minorHAnsi"/>
          <w:color w:val="000000"/>
          <w:sz w:val="22"/>
          <w:szCs w:val="22"/>
        </w:rPr>
        <w:t>Bod II. Předmět smlouvy, odrážka 3:</w:t>
      </w:r>
    </w:p>
    <w:p w14:paraId="254D1120" w14:textId="2FCFFA5B" w:rsidR="00FA2CCC" w:rsidRPr="00CB0837" w:rsidRDefault="00FA2CCC" w:rsidP="000F3771">
      <w:pPr>
        <w:pStyle w:val="Normlnweb"/>
        <w:shd w:val="clear" w:color="auto" w:fill="FFFFFF"/>
        <w:spacing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B0837">
        <w:rPr>
          <w:rFonts w:asciiTheme="minorHAnsi" w:hAnsiTheme="minorHAnsi" w:cstheme="minorHAnsi"/>
          <w:color w:val="000000"/>
          <w:sz w:val="22"/>
          <w:szCs w:val="22"/>
        </w:rPr>
        <w:t>Poskytovatel bere podpisem této smlouvy na vědomí, že zahraniční stáže se zúčastní min. 35 osob, max. 55 osob. Minimální počet účastníků zahraniční stáže uvedený v předchozí větě objednatel poskytovateli garantuje.</w:t>
      </w:r>
    </w:p>
    <w:p w14:paraId="58C44289" w14:textId="77777777" w:rsidR="00FA2CCC" w:rsidRPr="00CB0837" w:rsidRDefault="00FA2CCC" w:rsidP="000F3771">
      <w:pPr>
        <w:pStyle w:val="Normlnweb"/>
        <w:shd w:val="clear" w:color="auto" w:fill="FFFFFF"/>
        <w:spacing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F100371" w14:textId="77777777" w:rsidR="00FA2CCC" w:rsidRPr="00CB0837" w:rsidRDefault="00FA2CCC" w:rsidP="000F3771">
      <w:pPr>
        <w:pStyle w:val="Normlnweb"/>
        <w:shd w:val="clear" w:color="auto" w:fill="FFFFFF"/>
        <w:spacing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B0837">
        <w:rPr>
          <w:rFonts w:asciiTheme="minorHAnsi" w:hAnsiTheme="minorHAnsi" w:cstheme="minorHAnsi"/>
          <w:color w:val="000000"/>
          <w:sz w:val="22"/>
          <w:szCs w:val="22"/>
        </w:rPr>
        <w:t>Se mění takto:</w:t>
      </w:r>
    </w:p>
    <w:p w14:paraId="7534AB95" w14:textId="3E42B2CA" w:rsidR="00FA2CCC" w:rsidRPr="00CB0837" w:rsidRDefault="00FA2CCC" w:rsidP="00FA2CCC">
      <w:pPr>
        <w:pStyle w:val="Normlnweb"/>
        <w:shd w:val="clear" w:color="auto" w:fill="FFFFFF"/>
        <w:spacing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B0837">
        <w:rPr>
          <w:rFonts w:asciiTheme="minorHAnsi" w:hAnsiTheme="minorHAnsi" w:cstheme="minorHAnsi"/>
          <w:color w:val="000000"/>
          <w:sz w:val="22"/>
          <w:szCs w:val="22"/>
        </w:rPr>
        <w:t>Poskytovatel bere podpisem této smlouvy na vědomí, že zahraniční stáže se zúčastní min. 35 osob, max. 56 osob. Minimální počet účastníků zahraniční stáže uvedený v předchozí větě objednatel poskytovateli garantuje.</w:t>
      </w:r>
    </w:p>
    <w:p w14:paraId="661D1C02" w14:textId="00A75E0E" w:rsidR="00FA2CCC" w:rsidRPr="00CB0837" w:rsidRDefault="00FA2CCC" w:rsidP="000F3771">
      <w:pPr>
        <w:pStyle w:val="Normlnweb"/>
        <w:shd w:val="clear" w:color="auto" w:fill="FFFFFF"/>
        <w:spacing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2A99D36" w14:textId="2E6D4106" w:rsidR="00B13B15" w:rsidRPr="00CB0837" w:rsidRDefault="00B13B15" w:rsidP="000F3771">
      <w:pPr>
        <w:spacing w:line="360" w:lineRule="auto"/>
        <w:jc w:val="both"/>
        <w:rPr>
          <w:rFonts w:cstheme="minorHAnsi"/>
        </w:rPr>
      </w:pPr>
      <w:r w:rsidRPr="00CB0837">
        <w:rPr>
          <w:rFonts w:cstheme="minorHAnsi"/>
        </w:rPr>
        <w:t xml:space="preserve">Tento </w:t>
      </w:r>
      <w:r w:rsidR="00FA2CCC" w:rsidRPr="00CB0837">
        <w:rPr>
          <w:rFonts w:cstheme="minorHAnsi"/>
        </w:rPr>
        <w:t>dodatel</w:t>
      </w:r>
      <w:r w:rsidRPr="00CB0837">
        <w:rPr>
          <w:rFonts w:cstheme="minorHAnsi"/>
        </w:rPr>
        <w:t xml:space="preserve"> se podepisuje ve dvou stejnopisech s tím, že jeden stejnopis je určen pro p</w:t>
      </w:r>
      <w:r w:rsidR="00FA2CCC" w:rsidRPr="00CB0837">
        <w:rPr>
          <w:rFonts w:cstheme="minorHAnsi"/>
        </w:rPr>
        <w:t>oskytovatele</w:t>
      </w:r>
      <w:r w:rsidRPr="00CB0837">
        <w:rPr>
          <w:rFonts w:cstheme="minorHAnsi"/>
        </w:rPr>
        <w:t xml:space="preserve"> a jeden stejnopis je určen pro </w:t>
      </w:r>
      <w:r w:rsidR="00FA2CCC" w:rsidRPr="00CB0837">
        <w:rPr>
          <w:rFonts w:cstheme="minorHAnsi"/>
        </w:rPr>
        <w:t>objednatele</w:t>
      </w:r>
      <w:r w:rsidRPr="00CB0837">
        <w:rPr>
          <w:rFonts w:cstheme="minorHAnsi"/>
        </w:rPr>
        <w:t>.</w:t>
      </w:r>
    </w:p>
    <w:p w14:paraId="1A461E3A" w14:textId="0382003B" w:rsidR="00B13B15" w:rsidRPr="00CB0837" w:rsidRDefault="00B13B15" w:rsidP="000F3771">
      <w:pPr>
        <w:spacing w:line="360" w:lineRule="auto"/>
        <w:jc w:val="both"/>
        <w:rPr>
          <w:rFonts w:cstheme="minorHAnsi"/>
        </w:rPr>
      </w:pPr>
      <w:r w:rsidRPr="00CB0837">
        <w:rPr>
          <w:rFonts w:cstheme="minorHAnsi"/>
          <w:color w:val="000000" w:themeColor="text1"/>
        </w:rPr>
        <w:t>Služby uvedené v</w:t>
      </w:r>
      <w:r w:rsidR="00FA2CCC" w:rsidRPr="00CB0837">
        <w:rPr>
          <w:rFonts w:cstheme="minorHAnsi"/>
          <w:color w:val="000000" w:themeColor="text1"/>
        </w:rPr>
        <w:t>e smlouvě</w:t>
      </w:r>
      <w:r w:rsidRPr="00CB0837">
        <w:rPr>
          <w:rFonts w:cstheme="minorHAnsi"/>
          <w:color w:val="000000" w:themeColor="text1"/>
        </w:rPr>
        <w:t xml:space="preserve"> byly nakoupeny v rámci projektu financovaného z Operačního programu Výzkum, vývoj a vzdělávání „</w:t>
      </w:r>
      <w:r w:rsidRPr="00CB0837">
        <w:rPr>
          <w:rFonts w:cstheme="minorHAnsi"/>
        </w:rPr>
        <w:t>Implementace Krajského akčního plánu Pardubického kraje II“</w:t>
      </w:r>
      <w:r w:rsidRPr="00CB0837">
        <w:rPr>
          <w:rFonts w:cstheme="minorHAnsi"/>
          <w:color w:val="000000" w:themeColor="text1"/>
        </w:rPr>
        <w:t xml:space="preserve"> </w:t>
      </w:r>
      <w:proofErr w:type="spellStart"/>
      <w:r w:rsidRPr="00CB0837">
        <w:rPr>
          <w:rFonts w:cstheme="minorHAnsi"/>
          <w:color w:val="000000" w:themeColor="text1"/>
        </w:rPr>
        <w:t>reg</w:t>
      </w:r>
      <w:proofErr w:type="spellEnd"/>
      <w:r w:rsidRPr="00CB0837">
        <w:rPr>
          <w:rFonts w:cstheme="minorHAnsi"/>
          <w:color w:val="000000" w:themeColor="text1"/>
        </w:rPr>
        <w:t>. č. CZ.02.3.68/0.0/0.0/19_078/0018321.</w:t>
      </w:r>
    </w:p>
    <w:p w14:paraId="4D58EC77" w14:textId="4095C021" w:rsidR="00B13B15" w:rsidRPr="00CB0837" w:rsidRDefault="000F3771">
      <w:pPr>
        <w:pStyle w:val="Normlnweb"/>
        <w:shd w:val="clear" w:color="auto" w:fill="FFFFFF"/>
        <w:spacing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B0837">
        <w:rPr>
          <w:rFonts w:asciiTheme="minorHAnsi" w:hAnsiTheme="minorHAnsi" w:cstheme="minorHAnsi"/>
          <w:color w:val="000000"/>
          <w:sz w:val="22"/>
          <w:szCs w:val="22"/>
        </w:rPr>
        <w:t xml:space="preserve">Datum </w:t>
      </w:r>
      <w:r w:rsidR="00FA2CCC" w:rsidRPr="00CB0837">
        <w:rPr>
          <w:rFonts w:asciiTheme="minorHAnsi" w:hAnsiTheme="minorHAnsi" w:cstheme="minorHAnsi"/>
          <w:color w:val="000000"/>
          <w:sz w:val="22"/>
          <w:szCs w:val="22"/>
        </w:rPr>
        <w:t>podpisu</w:t>
      </w:r>
      <w:r w:rsidRPr="00CB0837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="00D30BF5" w:rsidRPr="00CB0837">
        <w:rPr>
          <w:rFonts w:asciiTheme="minorHAnsi" w:hAnsiTheme="minorHAnsi" w:cstheme="minorHAnsi"/>
          <w:color w:val="000000"/>
          <w:sz w:val="22"/>
          <w:szCs w:val="22"/>
        </w:rPr>
        <w:t>1</w:t>
      </w:r>
      <w:r w:rsidR="00DD64E5" w:rsidRPr="00CB0837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0F6BDE" w:rsidRPr="00CB0837">
        <w:rPr>
          <w:rFonts w:asciiTheme="minorHAnsi" w:hAnsiTheme="minorHAnsi" w:cstheme="minorHAnsi"/>
          <w:color w:val="000000"/>
          <w:sz w:val="22"/>
          <w:szCs w:val="22"/>
        </w:rPr>
        <w:t>10</w:t>
      </w:r>
      <w:r w:rsidR="00DD64E5" w:rsidRPr="00CB0837">
        <w:rPr>
          <w:rFonts w:asciiTheme="minorHAnsi" w:hAnsiTheme="minorHAnsi" w:cstheme="minorHAnsi"/>
          <w:color w:val="000000"/>
          <w:sz w:val="22"/>
          <w:szCs w:val="22"/>
        </w:rPr>
        <w:t>.2022</w:t>
      </w:r>
    </w:p>
    <w:p w14:paraId="7B3BE0AD" w14:textId="432758D0" w:rsidR="00B13B15" w:rsidRPr="00CB0837" w:rsidRDefault="00B13B15">
      <w:pPr>
        <w:pStyle w:val="Normlnweb"/>
        <w:shd w:val="clear" w:color="auto" w:fill="FFFFFF"/>
        <w:spacing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7870917" w14:textId="5464B76F" w:rsidR="00B13B15" w:rsidRPr="00CB0837" w:rsidRDefault="00FA2CCC">
      <w:pPr>
        <w:pStyle w:val="Normlnweb"/>
        <w:shd w:val="clear" w:color="auto" w:fill="FFFFFF"/>
        <w:spacing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B0837">
        <w:rPr>
          <w:rFonts w:asciiTheme="minorHAnsi" w:hAnsiTheme="minorHAnsi" w:cstheme="minorHAnsi"/>
          <w:color w:val="000000"/>
          <w:sz w:val="22"/>
          <w:szCs w:val="22"/>
        </w:rPr>
        <w:t xml:space="preserve">Za </w:t>
      </w:r>
      <w:r w:rsidR="00B13B15" w:rsidRPr="00CB0837"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Pr="00CB0837">
        <w:rPr>
          <w:rFonts w:asciiTheme="minorHAnsi" w:hAnsiTheme="minorHAnsi" w:cstheme="minorHAnsi"/>
          <w:color w:val="000000"/>
          <w:sz w:val="22"/>
          <w:szCs w:val="22"/>
        </w:rPr>
        <w:t>oskytovate</w:t>
      </w:r>
      <w:r w:rsidR="00CB0837" w:rsidRPr="00CB0837">
        <w:rPr>
          <w:rFonts w:asciiTheme="minorHAnsi" w:hAnsiTheme="minorHAnsi" w:cstheme="minorHAnsi"/>
          <w:color w:val="000000"/>
          <w:sz w:val="22"/>
          <w:szCs w:val="22"/>
        </w:rPr>
        <w:t>le:</w:t>
      </w:r>
      <w:r w:rsidR="00B13B15" w:rsidRPr="00CB0837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B13B15" w:rsidRPr="00CB0837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B13B15" w:rsidRPr="00CB0837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B13B15" w:rsidRPr="00CB0837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B13B15" w:rsidRPr="00CB0837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B13B15" w:rsidRPr="00CB0837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CB0837">
        <w:rPr>
          <w:rFonts w:asciiTheme="minorHAnsi" w:hAnsiTheme="minorHAnsi" w:cstheme="minorHAnsi"/>
          <w:color w:val="000000"/>
          <w:sz w:val="22"/>
          <w:szCs w:val="22"/>
        </w:rPr>
        <w:t>Za objednatele</w:t>
      </w:r>
      <w:r w:rsidR="00CB0837" w:rsidRPr="00CB0837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47086E5C" w14:textId="082CFA94" w:rsidR="00B13B15" w:rsidRPr="00CB0837" w:rsidRDefault="00B13B15">
      <w:pPr>
        <w:pStyle w:val="Normlnweb"/>
        <w:shd w:val="clear" w:color="auto" w:fill="FFFFFF"/>
        <w:spacing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B0837">
        <w:rPr>
          <w:rFonts w:asciiTheme="minorHAnsi" w:hAnsiTheme="minorHAnsi" w:cstheme="minorHAnsi"/>
          <w:color w:val="000000"/>
          <w:sz w:val="22"/>
          <w:szCs w:val="22"/>
        </w:rPr>
        <w:t>Mgr. et Mgr. Roman Grossman</w:t>
      </w:r>
      <w:r w:rsidRPr="00CB0837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CB0837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CB0837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B0837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CB0837">
        <w:rPr>
          <w:rFonts w:asciiTheme="minorHAnsi" w:hAnsiTheme="minorHAnsi" w:cstheme="minorHAnsi"/>
          <w:color w:val="000000"/>
          <w:sz w:val="22"/>
          <w:szCs w:val="22"/>
        </w:rPr>
        <w:tab/>
        <w:t>Ing. Elena Pešková</w:t>
      </w:r>
    </w:p>
    <w:sectPr w:rsidR="00B13B15" w:rsidRPr="00CB0837">
      <w:headerReference w:type="default" r:id="rId7"/>
      <w:headerReference w:type="first" r:id="rId8"/>
      <w:pgSz w:w="11906" w:h="16838"/>
      <w:pgMar w:top="1417" w:right="1417" w:bottom="1417" w:left="1417" w:header="708" w:footer="0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19AC9" w14:textId="77777777" w:rsidR="007A7B66" w:rsidRDefault="007A7B66">
      <w:pPr>
        <w:spacing w:after="0" w:line="240" w:lineRule="auto"/>
      </w:pPr>
      <w:r>
        <w:separator/>
      </w:r>
    </w:p>
  </w:endnote>
  <w:endnote w:type="continuationSeparator" w:id="0">
    <w:p w14:paraId="6637A006" w14:textId="77777777" w:rsidR="007A7B66" w:rsidRDefault="007A7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71811" w14:textId="77777777" w:rsidR="007A7B66" w:rsidRDefault="007A7B66">
      <w:pPr>
        <w:spacing w:after="0" w:line="240" w:lineRule="auto"/>
      </w:pPr>
      <w:r>
        <w:separator/>
      </w:r>
    </w:p>
  </w:footnote>
  <w:footnote w:type="continuationSeparator" w:id="0">
    <w:p w14:paraId="040DB6BF" w14:textId="77777777" w:rsidR="007A7B66" w:rsidRDefault="007A7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E5725" w14:textId="77777777" w:rsidR="00FF6E0C" w:rsidRDefault="00FF6E0C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89065" w14:textId="77777777" w:rsidR="00FF6E0C" w:rsidRDefault="00E51A79">
    <w:pPr>
      <w:pStyle w:val="Zhlav"/>
      <w:tabs>
        <w:tab w:val="left" w:pos="2865"/>
      </w:tabs>
    </w:pPr>
    <w:r>
      <w:rPr>
        <w:noProof/>
      </w:rPr>
      <w:drawing>
        <wp:inline distT="0" distB="0" distL="0" distR="0" wp14:anchorId="7D4DBDCE" wp14:editId="2A77898A">
          <wp:extent cx="4628515" cy="10477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28515" cy="1047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CF222E"/>
    <w:multiLevelType w:val="hybridMultilevel"/>
    <w:tmpl w:val="9F04DE74"/>
    <w:lvl w:ilvl="0" w:tplc="676ACC34"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823470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E0C"/>
    <w:rsid w:val="00053D8B"/>
    <w:rsid w:val="00070763"/>
    <w:rsid w:val="000731CB"/>
    <w:rsid w:val="000F0C65"/>
    <w:rsid w:val="000F3771"/>
    <w:rsid w:val="000F6BDE"/>
    <w:rsid w:val="0012359A"/>
    <w:rsid w:val="001431DA"/>
    <w:rsid w:val="00160D1D"/>
    <w:rsid w:val="001935A9"/>
    <w:rsid w:val="002A3742"/>
    <w:rsid w:val="002A5CA0"/>
    <w:rsid w:val="002F4837"/>
    <w:rsid w:val="00356359"/>
    <w:rsid w:val="004D57FE"/>
    <w:rsid w:val="00580A84"/>
    <w:rsid w:val="00600B38"/>
    <w:rsid w:val="00666893"/>
    <w:rsid w:val="00680C4A"/>
    <w:rsid w:val="006A2E3F"/>
    <w:rsid w:val="006B2A25"/>
    <w:rsid w:val="007A7B66"/>
    <w:rsid w:val="007E6684"/>
    <w:rsid w:val="008418FB"/>
    <w:rsid w:val="00AE274D"/>
    <w:rsid w:val="00B13B15"/>
    <w:rsid w:val="00B5290E"/>
    <w:rsid w:val="00BB746B"/>
    <w:rsid w:val="00C047B4"/>
    <w:rsid w:val="00C617C9"/>
    <w:rsid w:val="00C7530B"/>
    <w:rsid w:val="00CB0837"/>
    <w:rsid w:val="00CF0040"/>
    <w:rsid w:val="00D30BF5"/>
    <w:rsid w:val="00DC1D18"/>
    <w:rsid w:val="00DD64E5"/>
    <w:rsid w:val="00E0169D"/>
    <w:rsid w:val="00E050EE"/>
    <w:rsid w:val="00E13EA2"/>
    <w:rsid w:val="00E51A79"/>
    <w:rsid w:val="00E80333"/>
    <w:rsid w:val="00ED1DAF"/>
    <w:rsid w:val="00F762C6"/>
    <w:rsid w:val="00FA2CCC"/>
    <w:rsid w:val="00FF6E0C"/>
    <w:rsid w:val="00FF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6E469"/>
  <w15:docId w15:val="{60BA8F2D-344D-45B7-A476-507E73516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52D3"/>
    <w:pPr>
      <w:spacing w:after="120" w:line="264" w:lineRule="auto"/>
    </w:pPr>
    <w:rPr>
      <w:rFonts w:cs="Times New Roman"/>
      <w:sz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0F42AE"/>
    <w:rPr>
      <w:rFonts w:ascii="Calibri" w:hAnsi="Calibri" w:cs="Times New Roman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0F42AE"/>
    <w:rPr>
      <w:rFonts w:ascii="Calibri" w:hAnsi="Calibri" w:cs="Times New Roman"/>
      <w:lang w:eastAsia="cs-CZ"/>
    </w:rPr>
  </w:style>
  <w:style w:type="character" w:customStyle="1" w:styleId="nowrap">
    <w:name w:val="nowrap"/>
    <w:basedOn w:val="Standardnpsmoodstavce"/>
    <w:qFormat/>
    <w:rsid w:val="00C72E76"/>
  </w:style>
  <w:style w:type="character" w:customStyle="1" w:styleId="ListLabel1">
    <w:name w:val="ListLabel 1"/>
    <w:qFormat/>
    <w:rPr>
      <w:color w:val="000000"/>
    </w:rPr>
  </w:style>
  <w:style w:type="character" w:customStyle="1" w:styleId="ListLabel2">
    <w:name w:val="ListLabel 2"/>
    <w:qFormat/>
    <w:rPr>
      <w:color w:val="000000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paragraph" w:customStyle="1" w:styleId="Nadpis">
    <w:name w:val="Nadpis"/>
    <w:basedOn w:val="Normln"/>
    <w:next w:val="Zkladntext"/>
    <w:qFormat/>
    <w:pPr>
      <w:keepNext/>
      <w:spacing w:before="24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Odstavecseseznamem">
    <w:name w:val="List Paragraph"/>
    <w:basedOn w:val="Normln"/>
    <w:uiPriority w:val="34"/>
    <w:qFormat/>
    <w:rsid w:val="00746ED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F42AE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0F42AE"/>
    <w:pPr>
      <w:tabs>
        <w:tab w:val="center" w:pos="4536"/>
        <w:tab w:val="right" w:pos="9072"/>
      </w:tabs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qFormat/>
    <w:rsid w:val="00C72E76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ezmezer">
    <w:name w:val="No Spacing"/>
    <w:uiPriority w:val="1"/>
    <w:qFormat/>
    <w:rsid w:val="00C617C9"/>
    <w:rPr>
      <w:rFonts w:cs="Times New Roman"/>
      <w:sz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AKPRP</dc:creator>
  <dc:description/>
  <cp:lastModifiedBy>Elena</cp:lastModifiedBy>
  <cp:revision>2</cp:revision>
  <dcterms:created xsi:type="dcterms:W3CDTF">2023-05-02T15:57:00Z</dcterms:created>
  <dcterms:modified xsi:type="dcterms:W3CDTF">2023-05-02T15:57:00Z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SOB-DLP">
    <vt:lpwstr>CSOB-DLP:TAGInternal</vt:lpwstr>
  </property>
  <property fmtid="{D5CDD505-2E9C-101B-9397-08002B2CF9AE}" pid="4" name="CSOB-DocumentClasification">
    <vt:lpwstr>Interní</vt:lpwstr>
  </property>
  <property fmtid="{D5CDD505-2E9C-101B-9397-08002B2CF9AE}" pid="5" name="CSOB-DocumentTagging.ClassificationMark">
    <vt:lpwstr>￼PARTS:3</vt:lpwstr>
  </property>
  <property fmtid="{D5CDD505-2E9C-101B-9397-08002B2CF9AE}" pid="6" name="CSOB-DocumentTagging.ClassificationMark.P00">
    <vt:lpwstr>&lt;ClassificationMark xmlns:xsi="http://www.w3.org/2001/XMLSchema-instance" xmlns:xsd="http://www.w3.org/2001/XMLSchema" margin="NaN" class="C1" owner="AKPRP" position="TopLeft" marginX="0" marginY="0" classifiedOn="2018-03-22T11:46:35.4107981+01:00" s</vt:lpwstr>
  </property>
  <property fmtid="{D5CDD505-2E9C-101B-9397-08002B2CF9AE}" pid="7" name="CSOB-DocumentTagging.ClassificationMark.P01">
    <vt:lpwstr>howPrintedBy="false" showPrintDate="false" language="cs" ApplicationVersion="Microsoft Word, 15.0" addinVersion="5.8.11.0" template="CSOB"&gt;&lt;history bulk="false" class="Interní" code="C1" user="PADĚROVÁ Darina" date="2018-03-22T11:46:35.515873+01:00" </vt:lpwstr>
  </property>
  <property fmtid="{D5CDD505-2E9C-101B-9397-08002B2CF9AE}" pid="8" name="CSOB-DocumentTagging.ClassificationMark.P02">
    <vt:lpwstr>/&gt;&lt;recipients /&gt;&lt;documentOwners /&gt;&lt;/ClassificationMark&gt;</vt:lpwstr>
  </property>
  <property fmtid="{D5CDD505-2E9C-101B-9397-08002B2CF9AE}" pid="9" name="DocSecurity">
    <vt:i4>0</vt:i4>
  </property>
  <property fmtid="{D5CDD505-2E9C-101B-9397-08002B2CF9AE}" pid="10" name="HyperlinksChanged">
    <vt:bool>false</vt:bool>
  </property>
  <property fmtid="{D5CDD505-2E9C-101B-9397-08002B2CF9AE}" pid="11" name="LinksUpToDate">
    <vt:bool>false</vt:bool>
  </property>
  <property fmtid="{D5CDD505-2E9C-101B-9397-08002B2CF9AE}" pid="12" name="ScaleCrop">
    <vt:bool>false</vt:bool>
  </property>
  <property fmtid="{D5CDD505-2E9C-101B-9397-08002B2CF9AE}" pid="13" name="ShareDoc">
    <vt:bool>false</vt:bool>
  </property>
  <property fmtid="{D5CDD505-2E9C-101B-9397-08002B2CF9AE}" pid="14" name="category">
    <vt:lpwstr>Interní</vt:lpwstr>
  </property>
</Properties>
</file>