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D" w:rsidRPr="003516A9" w:rsidRDefault="0069794D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188/A1/23</w:t>
      </w:r>
    </w:p>
    <w:p w:rsidR="0069794D" w:rsidRPr="003516A9" w:rsidRDefault="0069794D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794D" w:rsidRPr="003516A9" w:rsidRDefault="0069794D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KK00396/2023</w:t>
      </w:r>
    </w:p>
    <w:p w:rsidR="0069794D" w:rsidRPr="003516A9" w:rsidRDefault="0069794D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94D" w:rsidRPr="003516A9" w:rsidRDefault="0069794D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69794D" w:rsidRPr="003516A9" w:rsidRDefault="0069794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69794D" w:rsidRPr="003516A9" w:rsidRDefault="0069794D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69794D" w:rsidRPr="003516A9" w:rsidRDefault="0069794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69794D" w:rsidRPr="003516A9" w:rsidRDefault="0069794D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351435">
        <w:rPr>
          <w:rFonts w:ascii="Times New Roman" w:hAnsi="Times New Roman" w:cs="Times New Roman"/>
          <w:color w:val="000000"/>
        </w:rPr>
        <w:t>XXXX</w:t>
      </w:r>
      <w:r w:rsidR="00351435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351435">
        <w:rPr>
          <w:rFonts w:ascii="Times New Roman" w:hAnsi="Times New Roman" w:cs="Times New Roman"/>
          <w:color w:val="000000"/>
        </w:rPr>
        <w:t>XXXX</w:t>
      </w:r>
      <w:r w:rsidR="00351435">
        <w:rPr>
          <w:rFonts w:ascii="Times New Roman" w:eastAsia="Times New Roman" w:hAnsi="Times New Roman" w:cs="Times New Roman"/>
        </w:rPr>
        <w:tab/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TTC KARLOVARSKO 2020, z.s.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Ovocná 934/4, 350 02 Cheb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09030280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/>
          <w:bCs/>
          <w:noProof/>
        </w:rPr>
        <w:t>---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Jan Žák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69794D" w:rsidRPr="003516A9" w:rsidRDefault="00351435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69794D" w:rsidRPr="003516A9">
        <w:rPr>
          <w:rFonts w:ascii="Times New Roman" w:eastAsia="Times New Roman" w:hAnsi="Times New Roman" w:cs="Times New Roman"/>
        </w:rPr>
        <w:tab/>
        <w:t>číslo účtu:</w:t>
      </w:r>
      <w:r w:rsidR="0069794D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351435">
        <w:rPr>
          <w:rFonts w:ascii="Times New Roman" w:hAnsi="Times New Roman" w:cs="Times New Roman"/>
          <w:color w:val="000000"/>
        </w:rPr>
        <w:t>XXXX</w:t>
      </w:r>
      <w:r w:rsidR="00351435">
        <w:rPr>
          <w:rFonts w:ascii="Times New Roman" w:eastAsia="Times New Roman" w:hAnsi="Times New Roman" w:cs="Times New Roman"/>
        </w:rPr>
        <w:tab/>
      </w: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c4imppe</w:t>
      </w:r>
    </w:p>
    <w:p w:rsidR="0069794D" w:rsidRPr="003516A9" w:rsidRDefault="0069794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9794D" w:rsidRPr="003516A9" w:rsidRDefault="0069794D" w:rsidP="0069794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69794D" w:rsidRPr="003516A9" w:rsidRDefault="0069794D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69794D" w:rsidRPr="003516A9" w:rsidRDefault="0069794D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9794D" w:rsidRPr="003516A9" w:rsidRDefault="0069794D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69794D" w:rsidRPr="003516A9" w:rsidRDefault="0069794D" w:rsidP="00F40594">
      <w:pPr>
        <w:pStyle w:val="Normlnweb"/>
        <w:rPr>
          <w:bCs/>
          <w:sz w:val="22"/>
          <w:szCs w:val="22"/>
        </w:rPr>
      </w:pPr>
    </w:p>
    <w:p w:rsidR="0069794D" w:rsidRPr="003516A9" w:rsidRDefault="0069794D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69794D" w:rsidRPr="003516A9" w:rsidRDefault="0069794D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69794D" w:rsidRPr="003516A9" w:rsidRDefault="0069794D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70.000 Kč</w:t>
      </w:r>
    </w:p>
    <w:p w:rsidR="0069794D" w:rsidRPr="003516A9" w:rsidRDefault="0069794D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sedmdesát tisíc korun českých</w:t>
      </w:r>
      <w:r w:rsidRPr="003516A9">
        <w:rPr>
          <w:rFonts w:ascii="Times New Roman" w:hAnsi="Times New Roman" w:cs="Times New Roman"/>
        </w:rPr>
        <w:t>)</w:t>
      </w:r>
    </w:p>
    <w:p w:rsidR="0069794D" w:rsidRPr="003516A9" w:rsidRDefault="0069794D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 xml:space="preserve">Podpora celoroční činnosti dětí </w:t>
      </w:r>
      <w:r w:rsidR="00F43B65">
        <w:rPr>
          <w:b/>
          <w:noProof/>
        </w:rPr>
        <w:br/>
      </w:r>
      <w:r w:rsidRPr="003516A9">
        <w:rPr>
          <w:b/>
          <w:noProof/>
        </w:rPr>
        <w:t>a mládeže spolku stolního tenisu TTC KARLOVARSKO 2020.</w:t>
      </w:r>
    </w:p>
    <w:p w:rsidR="0069794D" w:rsidRPr="003516A9" w:rsidRDefault="0069794D" w:rsidP="00F424B5">
      <w:pPr>
        <w:pStyle w:val="Odstavecseseznamem"/>
        <w:spacing w:after="0" w:line="240" w:lineRule="auto"/>
        <w:ind w:left="360"/>
      </w:pPr>
    </w:p>
    <w:p w:rsidR="0069794D" w:rsidRPr="003516A9" w:rsidRDefault="0069794D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351435">
        <w:rPr>
          <w:color w:val="000000"/>
        </w:rPr>
        <w:t>XXXX</w:t>
      </w:r>
      <w:r w:rsidR="00351435">
        <w:rPr>
          <w:rFonts w:eastAsia="Times New Roman"/>
        </w:rPr>
        <w:tab/>
      </w:r>
      <w:bookmarkStart w:id="0" w:name="_GoBack"/>
      <w:bookmarkEnd w:id="0"/>
    </w:p>
    <w:p w:rsidR="0069794D" w:rsidRPr="003516A9" w:rsidRDefault="0069794D" w:rsidP="00F424B5">
      <w:pPr>
        <w:pStyle w:val="Odstavecseseznamem"/>
        <w:spacing w:after="0" w:line="240" w:lineRule="auto"/>
        <w:ind w:left="360" w:firstLine="66"/>
      </w:pPr>
    </w:p>
    <w:p w:rsidR="0069794D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3B65" w:rsidRPr="003516A9" w:rsidRDefault="00F43B65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9794D" w:rsidRPr="003516A9" w:rsidRDefault="0069794D" w:rsidP="0069794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69794D" w:rsidRPr="003516A9" w:rsidRDefault="0069794D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69794D" w:rsidRPr="003516A9" w:rsidRDefault="0069794D" w:rsidP="0069794D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9794D" w:rsidRPr="003516A9" w:rsidRDefault="0069794D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9794D" w:rsidRPr="003516A9" w:rsidRDefault="0069794D" w:rsidP="0069794D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69794D" w:rsidRPr="003516A9" w:rsidRDefault="0069794D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69794D" w:rsidRPr="003516A9" w:rsidRDefault="0069794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69794D" w:rsidRPr="003516A9" w:rsidRDefault="0069794D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9794D" w:rsidRPr="003516A9" w:rsidRDefault="0069794D" w:rsidP="0069794D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69794D" w:rsidRPr="003516A9" w:rsidRDefault="0069794D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69794D" w:rsidRPr="003516A9" w:rsidRDefault="0069794D" w:rsidP="0069794D">
      <w:pPr>
        <w:pStyle w:val="Odstavecseseznamem"/>
        <w:numPr>
          <w:ilvl w:val="0"/>
          <w:numId w:val="12"/>
        </w:numPr>
        <w:ind w:left="426" w:hanging="426"/>
      </w:pPr>
      <w:r w:rsidRPr="003516A9">
        <w:lastRenderedPageBreak/>
        <w:t>Dále příjemce tyto prostředky nesmí použít na nezpůsobilé výdaje, které z dotace nelze hradit dle pokynů.</w:t>
      </w: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69794D" w:rsidRPr="003516A9" w:rsidRDefault="0069794D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69794D" w:rsidRPr="003516A9" w:rsidRDefault="0069794D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69794D" w:rsidRPr="003516A9" w:rsidRDefault="0069794D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9794D" w:rsidRPr="003516A9" w:rsidRDefault="0069794D" w:rsidP="00697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Nevyčerpané finanční prostředky dotace je příjemce povinen vrátit nejpozději do termínu předložení finančního vypořádání dotace uvedeného v čl. V. odst. 7, a to formou bezhotovostního převodu </w:t>
      </w:r>
      <w:r w:rsidRPr="003516A9">
        <w:rPr>
          <w:rFonts w:ascii="Times New Roman" w:eastAsia="Arial Unicode MS" w:hAnsi="Times New Roman" w:cs="Times New Roman"/>
        </w:rPr>
        <w:lastRenderedPageBreak/>
        <w:t>na účet poskytovatele, ze kterého dotaci obdržel. Platbu musí opatřit variabilním symbolem uvedeným v čl. II odst. 2.</w:t>
      </w:r>
    </w:p>
    <w:p w:rsidR="0069794D" w:rsidRPr="003516A9" w:rsidRDefault="0069794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69794D" w:rsidRPr="003516A9" w:rsidRDefault="0069794D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9794D" w:rsidRPr="003516A9" w:rsidRDefault="0069794D" w:rsidP="0069794D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9794D" w:rsidRPr="003516A9" w:rsidRDefault="0069794D" w:rsidP="0069794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69794D" w:rsidRPr="003516A9" w:rsidRDefault="0069794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9794D" w:rsidRPr="003516A9" w:rsidRDefault="0069794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9794D" w:rsidRPr="003516A9" w:rsidRDefault="0069794D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69794D" w:rsidRPr="003516A9" w:rsidRDefault="0069794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69794D" w:rsidRPr="003516A9" w:rsidRDefault="0069794D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9794D" w:rsidRPr="003516A9" w:rsidRDefault="0069794D" w:rsidP="0069794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69794D" w:rsidRPr="003516A9" w:rsidRDefault="0069794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794D" w:rsidRPr="003516A9" w:rsidRDefault="0069794D" w:rsidP="0069794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</w:t>
      </w:r>
      <w:r w:rsidRPr="003516A9">
        <w:rPr>
          <w:rFonts w:eastAsia="Times New Roman"/>
          <w:bCs/>
          <w:lang w:eastAsia="cs-CZ"/>
        </w:rPr>
        <w:lastRenderedPageBreak/>
        <w:t>povinen provést v souladu s ustanovením § 22 RPÚR odvod za porušení rozpočtové kázně do rozpočtu poskytovatele.</w:t>
      </w:r>
    </w:p>
    <w:p w:rsidR="0069794D" w:rsidRPr="003516A9" w:rsidRDefault="0069794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794D" w:rsidRPr="003516A9" w:rsidRDefault="0069794D" w:rsidP="0069794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9794D" w:rsidRPr="003516A9" w:rsidRDefault="0069794D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9794D" w:rsidRPr="003516A9" w:rsidRDefault="0069794D" w:rsidP="0069794D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69794D" w:rsidRPr="003516A9" w:rsidRDefault="0069794D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9794D" w:rsidRPr="003516A9" w:rsidRDefault="0069794D" w:rsidP="0069794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69794D" w:rsidRPr="003516A9" w:rsidRDefault="0069794D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9794D" w:rsidRPr="003516A9" w:rsidRDefault="0069794D" w:rsidP="006979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9794D" w:rsidRPr="003516A9" w:rsidRDefault="0069794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69794D" w:rsidRPr="003516A9" w:rsidRDefault="0069794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9794D" w:rsidRPr="003516A9" w:rsidRDefault="0069794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69794D" w:rsidRPr="003516A9" w:rsidRDefault="0069794D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9794D" w:rsidRPr="003516A9" w:rsidRDefault="0069794D" w:rsidP="0069794D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lastRenderedPageBreak/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69794D" w:rsidRPr="003516A9" w:rsidRDefault="0069794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69794D" w:rsidRPr="003516A9" w:rsidRDefault="0069794D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69794D" w:rsidRPr="003516A9" w:rsidRDefault="0069794D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9794D" w:rsidRPr="003516A9" w:rsidRDefault="0069794D" w:rsidP="0069794D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69794D" w:rsidRPr="003516A9" w:rsidRDefault="0069794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794D" w:rsidRPr="003516A9" w:rsidRDefault="0069794D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69794D" w:rsidRPr="003516A9" w:rsidTr="00F675EB">
        <w:trPr>
          <w:trHeight w:val="644"/>
        </w:trPr>
        <w:tc>
          <w:tcPr>
            <w:tcW w:w="2265" w:type="dxa"/>
            <w:vAlign w:val="center"/>
          </w:tcPr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9794D" w:rsidRPr="003516A9" w:rsidRDefault="0069794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3516A9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3516A9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  <w:tc>
          <w:tcPr>
            <w:tcW w:w="2265" w:type="dxa"/>
            <w:vAlign w:val="bottom"/>
          </w:tcPr>
          <w:p w:rsidR="0069794D" w:rsidRPr="003516A9" w:rsidRDefault="0069794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9794D" w:rsidRPr="003516A9" w:rsidRDefault="0069794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9794D" w:rsidRPr="003516A9" w:rsidRDefault="0069794D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</w:t>
            </w:r>
            <w:proofErr w:type="gramStart"/>
            <w:r w:rsidRPr="003516A9">
              <w:rPr>
                <w:rFonts w:ascii="Times New Roman" w:eastAsia="Times New Roman" w:hAnsi="Times New Roman" w:cs="Times New Roman"/>
              </w:rPr>
              <w:t xml:space="preserve"> ....</w:t>
            </w:r>
            <w:proofErr w:type="gramEnd"/>
            <w:r w:rsidRPr="003516A9">
              <w:rPr>
                <w:rFonts w:ascii="Times New Roman" w:eastAsia="Times New Roman" w:hAnsi="Times New Roman" w:cs="Times New Roman"/>
              </w:rPr>
              <w:t>. ..... ..... .....</w:t>
            </w:r>
          </w:p>
        </w:tc>
      </w:tr>
      <w:tr w:rsidR="0069794D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9794D" w:rsidRPr="003516A9" w:rsidRDefault="0069794D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69794D" w:rsidRPr="003516A9" w:rsidRDefault="0069794D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69794D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F43B65" w:rsidRPr="003516A9" w:rsidRDefault="00F43B65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94D" w:rsidRPr="003516A9" w:rsidRDefault="0069794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9794D" w:rsidRPr="003516A9" w:rsidRDefault="0069794D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1D5990" w:rsidRDefault="001D5990"/>
    <w:sectPr w:rsidR="001D59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65" w:rsidRDefault="00F43B65" w:rsidP="00F43B65">
      <w:pPr>
        <w:spacing w:after="0" w:line="240" w:lineRule="auto"/>
      </w:pPr>
      <w:r>
        <w:separator/>
      </w:r>
    </w:p>
  </w:endnote>
  <w:endnote w:type="continuationSeparator" w:id="0">
    <w:p w:rsidR="00F43B65" w:rsidRDefault="00F43B65" w:rsidP="00F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852929"/>
      <w:docPartObj>
        <w:docPartGallery w:val="Page Numbers (Bottom of Page)"/>
        <w:docPartUnique/>
      </w:docPartObj>
    </w:sdtPr>
    <w:sdtEndPr/>
    <w:sdtContent>
      <w:p w:rsidR="00F43B65" w:rsidRDefault="00F43B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3B65" w:rsidRDefault="00F43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65" w:rsidRDefault="00F43B65" w:rsidP="00F43B65">
      <w:pPr>
        <w:spacing w:after="0" w:line="240" w:lineRule="auto"/>
      </w:pPr>
      <w:r>
        <w:separator/>
      </w:r>
    </w:p>
  </w:footnote>
  <w:footnote w:type="continuationSeparator" w:id="0">
    <w:p w:rsidR="00F43B65" w:rsidRDefault="00F43B65" w:rsidP="00F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D"/>
    <w:rsid w:val="001D5990"/>
    <w:rsid w:val="00351435"/>
    <w:rsid w:val="0069794D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94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94D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9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9794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979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94D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65"/>
  </w:style>
  <w:style w:type="paragraph" w:styleId="Zpat">
    <w:name w:val="footer"/>
    <w:basedOn w:val="Normln"/>
    <w:link w:val="ZpatChar"/>
    <w:uiPriority w:val="99"/>
    <w:unhideWhenUsed/>
    <w:rsid w:val="00F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2023-03-23T13:42:00Z</dcterms:created>
  <dcterms:modified xsi:type="dcterms:W3CDTF">2023-03-23T13:42:00Z</dcterms:modified>
</cp:coreProperties>
</file>