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02D196A8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B111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551/310</w:t>
      </w:r>
      <w:r w:rsidR="00CB55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5735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23054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4E4356D3" w:rsidR="005054BD" w:rsidRPr="00F00B34" w:rsidRDefault="005E70EC" w:rsidP="007A7C4B">
      <w:pPr>
        <w:widowControl w:val="0"/>
        <w:autoSpaceDE w:val="0"/>
        <w:ind w:righ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CB5581">
        <w:rPr>
          <w:rFonts w:ascii="Times New Roman" w:hAnsi="Times New Roman" w:cs="Verdana"/>
          <w:color w:val="000000"/>
          <w:sz w:val="20"/>
          <w:szCs w:val="20"/>
        </w:rPr>
        <w:t xml:space="preserve">. </w:t>
      </w:r>
      <w:r w:rsidR="00B111C3">
        <w:rPr>
          <w:rFonts w:ascii="Times New Roman" w:hAnsi="Times New Roman" w:cs="Verdana"/>
          <w:color w:val="000000"/>
          <w:sz w:val="20"/>
          <w:szCs w:val="20"/>
        </w:rPr>
        <w:t>1</w:t>
      </w:r>
      <w:r w:rsidR="005735FF">
        <w:rPr>
          <w:rFonts w:ascii="Times New Roman" w:hAnsi="Times New Roman" w:cs="Verdana"/>
          <w:color w:val="000000"/>
          <w:sz w:val="20"/>
          <w:szCs w:val="20"/>
        </w:rPr>
        <w:t>8</w:t>
      </w:r>
      <w:r w:rsidR="00CB5581">
        <w:rPr>
          <w:rFonts w:ascii="Times New Roman" w:hAnsi="Times New Roman" w:cs="Verdana"/>
          <w:color w:val="000000"/>
          <w:sz w:val="20"/>
          <w:szCs w:val="20"/>
        </w:rPr>
        <w:t>/2023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5735FF">
        <w:rPr>
          <w:rFonts w:ascii="Times New Roman" w:hAnsi="Times New Roman" w:cs="Verdana"/>
          <w:color w:val="000000"/>
          <w:sz w:val="20"/>
          <w:szCs w:val="20"/>
        </w:rPr>
        <w:t>575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B111C3">
        <w:rPr>
          <w:rFonts w:ascii="Times New Roman" w:hAnsi="Times New Roman" w:cs="Verdana"/>
          <w:color w:val="000000"/>
          <w:sz w:val="20"/>
          <w:szCs w:val="20"/>
        </w:rPr>
        <w:t>06.03</w:t>
      </w:r>
      <w:r w:rsidR="00CB5581">
        <w:rPr>
          <w:rFonts w:ascii="Times New Roman" w:hAnsi="Times New Roman" w:cs="Verdana"/>
          <w:color w:val="000000"/>
          <w:sz w:val="20"/>
          <w:szCs w:val="20"/>
        </w:rPr>
        <w:t>.2023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a násl. zákona č. 89/2012 Sb. občanského </w:t>
      </w:r>
      <w:proofErr w:type="spellStart"/>
      <w:proofErr w:type="gramStart"/>
      <w:r w:rsidRPr="00F00B34">
        <w:rPr>
          <w:rFonts w:ascii="Times New Roman" w:hAnsi="Times New Roman" w:cs="Verdana"/>
          <w:color w:val="000000"/>
          <w:sz w:val="20"/>
          <w:szCs w:val="20"/>
        </w:rPr>
        <w:t>zákoníku,v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</w:t>
      </w:r>
      <w:proofErr w:type="spellEnd"/>
      <w:proofErr w:type="gramEnd"/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 xml:space="preserve">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A8EC284" w14:textId="77777777" w:rsidR="00B111C3" w:rsidRDefault="00B111C3" w:rsidP="00B111C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Irena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Pitauerová</w:t>
      </w:r>
      <w:proofErr w:type="spellEnd"/>
    </w:p>
    <w:p w14:paraId="51C94574" w14:textId="77777777" w:rsidR="00B111C3" w:rsidRDefault="00B111C3" w:rsidP="00B111C3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IČ: 45446776</w:t>
      </w:r>
    </w:p>
    <w:p w14:paraId="317A4497" w14:textId="77777777" w:rsidR="00B111C3" w:rsidRDefault="00B111C3" w:rsidP="00B111C3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sídlo: Šatov 150, 671 22</w:t>
      </w:r>
    </w:p>
    <w:p w14:paraId="3AA61957" w14:textId="77777777" w:rsidR="00B111C3" w:rsidRDefault="00B111C3" w:rsidP="00B111C3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fyzická osoba podnikající na základě živnostenského oprávnění nezapsaná v obchodním rejstříku</w:t>
      </w: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598537F" w14:textId="42AB1E12" w:rsidR="000F6B2B" w:rsidRPr="007A7C4B" w:rsidRDefault="005C46B5" w:rsidP="007A7C4B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79A5E1D6" w14:textId="77777777" w:rsidR="007A7C4B" w:rsidRDefault="007A7C4B" w:rsidP="001F2182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1D3F7F2D" w14:textId="2426C0EC" w:rsidR="00B111C3" w:rsidRPr="00B111C3" w:rsidRDefault="00B111C3" w:rsidP="00B111C3">
      <w:pPr>
        <w:widowControl w:val="0"/>
        <w:numPr>
          <w:ilvl w:val="0"/>
          <w:numId w:val="27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Půjčitel</w:t>
      </w:r>
      <w:r w:rsidRPr="0086098E">
        <w:rPr>
          <w:rFonts w:ascii="Times New Roman" w:hAnsi="Times New Roman" w:cs="Times New Roman"/>
          <w:color w:val="000000"/>
        </w:rPr>
        <w:t xml:space="preserve"> prohlašuje, že město Znojmo je </w:t>
      </w:r>
      <w:r w:rsidRPr="0086098E">
        <w:rPr>
          <w:rFonts w:ascii="Times New Roman" w:hAnsi="Times New Roman" w:cs="Times New Roman"/>
        </w:rPr>
        <w:t xml:space="preserve">výlučným vlastníkem nemovitosti - pozemku nacházejícího se ve Znojmě na </w:t>
      </w:r>
      <w:r>
        <w:rPr>
          <w:rFonts w:ascii="Times New Roman" w:hAnsi="Times New Roman" w:cs="Times New Roman"/>
        </w:rPr>
        <w:t>ulici</w:t>
      </w:r>
      <w:r w:rsidRPr="00860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Vančurova, parcelní číslo 3008/12</w:t>
      </w:r>
      <w:r w:rsidRPr="0086098E">
        <w:rPr>
          <w:rFonts w:ascii="Times New Roman" w:hAnsi="Times New Roman" w:cs="Times New Roman"/>
        </w:rPr>
        <w:t xml:space="preserve">, jehož součástí je budova </w:t>
      </w:r>
      <w:r>
        <w:rPr>
          <w:rFonts w:ascii="Times New Roman" w:hAnsi="Times New Roman" w:cs="Times New Roman"/>
        </w:rPr>
        <w:t>s číslem popisným 3612, adresní místo Vančurova 3612/17</w:t>
      </w:r>
      <w:r w:rsidRPr="0086098E">
        <w:rPr>
          <w:rFonts w:ascii="Times New Roman" w:hAnsi="Times New Roman" w:cs="Times New Roman"/>
        </w:rPr>
        <w:t xml:space="preserve">, vše v katastrálním území Znojmo - město, zapsané na LV 10001 vedeném v územním obvodu pod správou Kat. </w:t>
      </w:r>
      <w:proofErr w:type="gramStart"/>
      <w:r w:rsidRPr="0086098E">
        <w:rPr>
          <w:rFonts w:ascii="Times New Roman" w:hAnsi="Times New Roman" w:cs="Times New Roman"/>
        </w:rPr>
        <w:t>pracoviště</w:t>
      </w:r>
      <w:proofErr w:type="gramEnd"/>
      <w:r w:rsidRPr="0086098E">
        <w:rPr>
          <w:rFonts w:ascii="Times New Roman" w:hAnsi="Times New Roman" w:cs="Times New Roman"/>
        </w:rPr>
        <w:t xml:space="preserve"> Znojmo Katastrálního úřadu pro Jihomoravský kraj.</w:t>
      </w:r>
    </w:p>
    <w:p w14:paraId="4767C221" w14:textId="53068BE9" w:rsidR="001733E2" w:rsidRPr="007A7C4B" w:rsidRDefault="005C46B5" w:rsidP="007A7C4B">
      <w:pPr>
        <w:widowControl w:val="0"/>
        <w:numPr>
          <w:ilvl w:val="0"/>
          <w:numId w:val="27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B111C3"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Pr="00B111C3"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 w:rsidRPr="00B111C3"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03F2715B" w14:textId="3D8D6D1E" w:rsidR="007A7C4B" w:rsidRDefault="007A7C4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59FF9AE" w14:textId="153A7AA1" w:rsidR="005735FF" w:rsidRDefault="005735FF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F7F340C" w14:textId="4DFCAE17" w:rsidR="005735FF" w:rsidRDefault="005735FF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AF7A66" w14:textId="77777777" w:rsidR="005735FF" w:rsidRDefault="005735FF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1E0CC6" w14:textId="6BD5CBA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lastRenderedPageBreak/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9256FC0" w14:textId="275E68D1" w:rsidR="00B111C3" w:rsidRDefault="00B111C3" w:rsidP="00B111C3">
      <w:pPr>
        <w:widowControl w:val="0"/>
        <w:numPr>
          <w:ilvl w:val="0"/>
          <w:numId w:val="28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Záměr výpůjčky byl zveřejněn vyvěšením na úřední desce Městského úřadu Znojmo </w:t>
      </w:r>
      <w:r>
        <w:rPr>
          <w:rFonts w:ascii="Times New Roman" w:hAnsi="Times New Roman" w:cs="Times New Roman"/>
          <w:color w:val="000000"/>
        </w:rPr>
        <w:br/>
      </w:r>
      <w:r w:rsidRPr="007857E0">
        <w:rPr>
          <w:rFonts w:ascii="Times New Roman" w:hAnsi="Times New Roman" w:cs="Times New Roman"/>
          <w:color w:val="000000"/>
        </w:rPr>
        <w:t xml:space="preserve">od </w:t>
      </w:r>
      <w:r>
        <w:rPr>
          <w:rFonts w:ascii="Times New Roman" w:hAnsi="Times New Roman" w:cs="Times New Roman"/>
          <w:color w:val="000000"/>
        </w:rPr>
        <w:t>25.01.2023</w:t>
      </w:r>
      <w:r w:rsidRPr="007857E0">
        <w:rPr>
          <w:rFonts w:ascii="Times New Roman" w:hAnsi="Times New Roman" w:cs="Times New Roman"/>
          <w:color w:val="000000"/>
        </w:rPr>
        <w:t xml:space="preserve"> do </w:t>
      </w:r>
      <w:r>
        <w:rPr>
          <w:rFonts w:ascii="Times New Roman" w:hAnsi="Times New Roman" w:cs="Times New Roman"/>
          <w:color w:val="000000"/>
        </w:rPr>
        <w:t>09.02.2023, výpůjčka</w:t>
      </w:r>
      <w:r>
        <w:rPr>
          <w:rFonts w:ascii="Times New Roman" w:hAnsi="Times New Roman" w:cs="Verdana"/>
          <w:color w:val="000000"/>
        </w:rPr>
        <w:t xml:space="preserve"> pak byla následně schválen usnesením Rady města Znojma č. 1</w:t>
      </w:r>
      <w:r w:rsidR="005735FF">
        <w:rPr>
          <w:rFonts w:ascii="Times New Roman" w:hAnsi="Times New Roman" w:cs="Verdana"/>
          <w:color w:val="000000"/>
        </w:rPr>
        <w:t>8</w:t>
      </w:r>
      <w:r>
        <w:rPr>
          <w:rFonts w:ascii="Times New Roman" w:hAnsi="Times New Roman" w:cs="Verdana"/>
          <w:color w:val="000000"/>
        </w:rPr>
        <w:t xml:space="preserve">/2023, bod </w:t>
      </w:r>
      <w:r w:rsidR="005735FF">
        <w:rPr>
          <w:rFonts w:ascii="Times New Roman" w:hAnsi="Times New Roman" w:cs="Verdana"/>
          <w:color w:val="000000"/>
        </w:rPr>
        <w:t>575</w:t>
      </w:r>
      <w:r>
        <w:rPr>
          <w:rFonts w:ascii="Times New Roman" w:hAnsi="Times New Roman" w:cs="Verdana"/>
          <w:color w:val="000000"/>
        </w:rPr>
        <w:t>, ze dne 06.03.2023.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71B8B2BD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 xml:space="preserve">e </w:t>
      </w:r>
      <w:r w:rsidR="00B111C3">
        <w:rPr>
          <w:rFonts w:ascii="Times New Roman" w:hAnsi="Times New Roman" w:cs="Times New Roman"/>
          <w:color w:val="000000"/>
        </w:rPr>
        <w:t>prostor č. 551/310</w:t>
      </w:r>
      <w:r w:rsidR="00805144">
        <w:rPr>
          <w:rFonts w:ascii="Times New Roman" w:hAnsi="Times New Roman" w:cs="Times New Roman"/>
          <w:color w:val="000000"/>
        </w:rPr>
        <w:t xml:space="preserve"> </w:t>
      </w:r>
      <w:r w:rsidR="00B111C3">
        <w:rPr>
          <w:rFonts w:ascii="Times New Roman" w:hAnsi="Times New Roman" w:cs="Times New Roman"/>
          <w:color w:val="000000"/>
        </w:rPr>
        <w:t xml:space="preserve">nacházející se v nemovitosti </w:t>
      </w:r>
      <w:r>
        <w:rPr>
          <w:rFonts w:ascii="Times New Roman" w:hAnsi="Times New Roman" w:cs="Times New Roman"/>
          <w:color w:val="000000"/>
        </w:rPr>
        <w:t>specifikovan</w:t>
      </w:r>
      <w:r w:rsidR="00B111C3"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</w:rPr>
        <w:t xml:space="preserve"> v č</w:t>
      </w:r>
      <w:r w:rsidR="001733E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I odst. 1 této smlouvy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6F404D7E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</w:t>
      </w:r>
      <w:r w:rsidR="00B111C3">
        <w:t>provozování občerstvení, prodejny potravin a smíšeného zboží.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43421433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1733E2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691BEABB" w14:textId="77777777" w:rsidR="007A7C4B" w:rsidRDefault="007A7C4B" w:rsidP="007A7C4B">
      <w:pPr>
        <w:rPr>
          <w:rFonts w:ascii="Times New Roman" w:hAnsi="Times New Roman" w:cs="Times New Roman"/>
          <w:b/>
        </w:rPr>
      </w:pPr>
    </w:p>
    <w:p w14:paraId="32084368" w14:textId="05535621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7A83EDA9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C35672">
        <w:rPr>
          <w:rFonts w:ascii="Times New Roman" w:hAnsi="Times New Roman" w:cs="Times New Roman"/>
        </w:rPr>
        <w:t xml:space="preserve"> </w:t>
      </w:r>
      <w:r w:rsidR="00B111C3">
        <w:rPr>
          <w:rFonts w:ascii="Times New Roman" w:hAnsi="Times New Roman" w:cs="Times New Roman"/>
        </w:rPr>
        <w:t>5</w:t>
      </w:r>
      <w:r w:rsidR="00C35672">
        <w:rPr>
          <w:rFonts w:ascii="Times New Roman" w:hAnsi="Times New Roman" w:cs="Times New Roman"/>
        </w:rPr>
        <w:t xml:space="preserve"> let</w:t>
      </w:r>
      <w:r w:rsidR="00B111C3">
        <w:rPr>
          <w:rFonts w:ascii="Times New Roman" w:hAnsi="Times New Roman" w:cs="Times New Roman"/>
        </w:rPr>
        <w:t>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3DCDC0D0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31EDB524" w14:textId="13E73036" w:rsidR="004E6700" w:rsidRDefault="004E6700" w:rsidP="004E6700">
      <w:pPr>
        <w:pStyle w:val="Standard"/>
        <w:tabs>
          <w:tab w:val="left" w:pos="426"/>
        </w:tabs>
        <w:overflowPunct w:val="0"/>
        <w:autoSpaceDN w:val="0"/>
        <w:spacing w:after="120"/>
        <w:ind w:left="426"/>
        <w:jc w:val="both"/>
        <w:rPr>
          <w:rFonts w:cs="Verdana"/>
        </w:rPr>
      </w:pPr>
      <w:r>
        <w:rPr>
          <w:rFonts w:cs="Verdana"/>
        </w:rPr>
        <w:t xml:space="preserve">V případě odstoupení od smlouvy pro důvody uvedené v čl. III odst. </w:t>
      </w:r>
      <w:r w:rsidR="00B111C3">
        <w:rPr>
          <w:rFonts w:cs="Verdana"/>
        </w:rPr>
        <w:t>3</w:t>
      </w:r>
      <w:r>
        <w:rPr>
          <w:rFonts w:cs="Verdana"/>
        </w:rPr>
        <w:t xml:space="preserve"> je vypůjčitel povinen prostor vrátit do 30 dnů od doručení odstoupení půjčitele od této smlouvy.</w:t>
      </w:r>
    </w:p>
    <w:p w14:paraId="074AF249" w14:textId="26503DEB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odstoupení od smlouvy pro důvody uvedené v čl. III odst. </w:t>
      </w:r>
      <w:r w:rsidR="00B111C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je vypůjčitel povinen prostor vrátit do 30 dnů od doručení odstoupení půjčitele od této smlouvy.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1E3DF321" w14:textId="77777777" w:rsidR="001F2182" w:rsidRDefault="001F2182" w:rsidP="004E6700">
      <w:pPr>
        <w:jc w:val="center"/>
        <w:rPr>
          <w:rFonts w:ascii="Times New Roman" w:hAnsi="Times New Roman" w:cs="Times New Roman"/>
          <w:b/>
        </w:rPr>
      </w:pPr>
    </w:p>
    <w:p w14:paraId="536BC0AD" w14:textId="53F95B4D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1733E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632074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66FAC382" w14:textId="2C3B397F" w:rsidR="004E6700" w:rsidRPr="00B62345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B62345">
        <w:rPr>
          <w:rFonts w:ascii="Times New Roman" w:hAnsi="Times New Roman" w:cs="Times New Roman"/>
        </w:rPr>
        <w:t xml:space="preserve">Vypůjčitel bere na vědomí, že v den předání budou provedeny odečty podružných vodoměrů </w:t>
      </w:r>
      <w:r w:rsidR="007A7C4B" w:rsidRPr="00B62345">
        <w:rPr>
          <w:rFonts w:ascii="Times New Roman" w:hAnsi="Times New Roman" w:cs="Times New Roman"/>
        </w:rPr>
        <w:br/>
      </w:r>
      <w:r w:rsidR="00C232BB" w:rsidRPr="00B62345">
        <w:rPr>
          <w:rFonts w:ascii="Times New Roman" w:hAnsi="Times New Roman" w:cs="Times New Roman"/>
        </w:rPr>
        <w:t xml:space="preserve">a elektroměrů </w:t>
      </w:r>
      <w:r w:rsidRPr="00B62345">
        <w:rPr>
          <w:rFonts w:ascii="Times New Roman" w:hAnsi="Times New Roman" w:cs="Times New Roman"/>
        </w:rPr>
        <w:t xml:space="preserve">a </w:t>
      </w:r>
      <w:r w:rsidR="00F85FB8" w:rsidRPr="00B62345">
        <w:rPr>
          <w:rFonts w:ascii="Times New Roman" w:hAnsi="Times New Roman" w:cs="Times New Roman"/>
        </w:rPr>
        <w:t xml:space="preserve">50% </w:t>
      </w:r>
      <w:r w:rsidRPr="00B62345">
        <w:rPr>
          <w:rFonts w:ascii="Times New Roman" w:hAnsi="Times New Roman" w:cs="Times New Roman"/>
        </w:rPr>
        <w:t>skutečn</w:t>
      </w:r>
      <w:r w:rsidR="00F85FB8" w:rsidRPr="00B62345">
        <w:rPr>
          <w:rFonts w:ascii="Times New Roman" w:hAnsi="Times New Roman" w:cs="Times New Roman"/>
        </w:rPr>
        <w:t>é</w:t>
      </w:r>
      <w:r w:rsidRPr="00B62345">
        <w:rPr>
          <w:rFonts w:ascii="Times New Roman" w:hAnsi="Times New Roman" w:cs="Times New Roman"/>
        </w:rPr>
        <w:t xml:space="preserve"> spotřeb</w:t>
      </w:r>
      <w:r w:rsidR="00F85FB8" w:rsidRPr="00B62345">
        <w:rPr>
          <w:rFonts w:ascii="Times New Roman" w:hAnsi="Times New Roman" w:cs="Times New Roman"/>
        </w:rPr>
        <w:t>y</w:t>
      </w:r>
      <w:r w:rsidRPr="00B62345">
        <w:rPr>
          <w:rFonts w:ascii="Times New Roman" w:hAnsi="Times New Roman" w:cs="Times New Roman"/>
        </w:rPr>
        <w:t xml:space="preserve"> za toto období bude vypůjčiteli přefakturován</w:t>
      </w:r>
      <w:r w:rsidR="00F85FB8" w:rsidRPr="00B62345">
        <w:rPr>
          <w:rFonts w:ascii="Times New Roman" w:hAnsi="Times New Roman" w:cs="Times New Roman"/>
        </w:rPr>
        <w:t>o</w:t>
      </w:r>
      <w:r w:rsidR="007A0AA0" w:rsidRPr="00B62345">
        <w:rPr>
          <w:rFonts w:ascii="Times New Roman" w:hAnsi="Times New Roman" w:cs="Times New Roman"/>
        </w:rPr>
        <w:t>.</w:t>
      </w:r>
    </w:p>
    <w:p w14:paraId="3D2B43BE" w14:textId="51119C49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7DF53E61" w14:textId="77777777" w:rsidR="007A7C4B" w:rsidRDefault="007A7C4B" w:rsidP="007A7C4B">
      <w:pPr>
        <w:rPr>
          <w:rFonts w:ascii="Times New Roman" w:hAnsi="Times New Roman" w:cs="Times New Roman"/>
          <w:b/>
          <w:bCs/>
        </w:rPr>
      </w:pPr>
    </w:p>
    <w:p w14:paraId="1C46CEE7" w14:textId="3D324D73" w:rsidR="001F2182" w:rsidRPr="001F2182" w:rsidRDefault="004E6700" w:rsidP="007A7C4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4077F82E" w14:textId="014857F3" w:rsidR="004E6700" w:rsidRPr="00783B33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D853304" w14:textId="01E06758" w:rsidR="007A7C4B" w:rsidRPr="007A7C4B" w:rsidRDefault="004E6700" w:rsidP="007A7C4B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 w:after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</w:t>
      </w:r>
      <w:r w:rsidR="00DD1BAC">
        <w:rPr>
          <w:rFonts w:ascii="Times New Roman" w:hAnsi="Times New Roman" w:cs="Times New Roman"/>
        </w:rPr>
        <w:t>třech</w:t>
      </w:r>
      <w:r w:rsidRPr="00C2056C">
        <w:rPr>
          <w:rFonts w:ascii="Times New Roman" w:hAnsi="Times New Roman" w:cs="Times New Roman"/>
        </w:rPr>
        <w:t xml:space="preserve"> vyhotoveních, přičemž </w:t>
      </w:r>
      <w:r w:rsidR="00DD1BAC">
        <w:rPr>
          <w:rFonts w:ascii="Times New Roman" w:hAnsi="Times New Roman" w:cs="Times New Roman"/>
        </w:rPr>
        <w:t>půjčitel obdrží dvě vyhotovení a vypůjčitel</w:t>
      </w:r>
      <w:r w:rsidRPr="00C2056C">
        <w:rPr>
          <w:rFonts w:ascii="Times New Roman" w:hAnsi="Times New Roman" w:cs="Times New Roman"/>
        </w:rPr>
        <w:t xml:space="preserve"> obdrží jeden </w:t>
      </w:r>
      <w:r w:rsidRPr="004A1804">
        <w:rPr>
          <w:rFonts w:ascii="Times New Roman" w:hAnsi="Times New Roman" w:cs="Times New Roman"/>
        </w:rPr>
        <w:t>výtisk.</w:t>
      </w:r>
    </w:p>
    <w:p w14:paraId="00F5E0A8" w14:textId="4EB3DCF9" w:rsidR="001D2971" w:rsidRDefault="004E6700" w:rsidP="007A7C4B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after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531C5727" w14:textId="77777777" w:rsidR="001570E2" w:rsidRDefault="001570E2" w:rsidP="001570E2">
      <w:pPr>
        <w:pStyle w:val="Odstavecseseznamem"/>
        <w:widowControl w:val="0"/>
        <w:tabs>
          <w:tab w:val="left" w:pos="0"/>
          <w:tab w:val="left" w:pos="450"/>
        </w:tabs>
        <w:spacing w:after="240"/>
        <w:ind w:left="425"/>
        <w:jc w:val="both"/>
        <w:textAlignment w:val="baseline"/>
        <w:rPr>
          <w:rFonts w:ascii="Times New Roman" w:hAnsi="Times New Roman" w:cs="Times New Roman"/>
        </w:rPr>
      </w:pPr>
    </w:p>
    <w:p w14:paraId="592E2B65" w14:textId="77777777" w:rsidR="0083171B" w:rsidRPr="005B7102" w:rsidRDefault="0083171B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5B439BC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0AFE75DE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4F62C484" w14:textId="77777777" w:rsidR="001570E2" w:rsidRPr="005B7102" w:rsidRDefault="001570E2" w:rsidP="0083171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EFC86D6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22B1F8FE" w14:textId="6629181B" w:rsidR="0083171B" w:rsidRPr="005735FF" w:rsidRDefault="0083171B" w:rsidP="005735FF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  <w:t>vypůjčitel</w:t>
      </w:r>
    </w:p>
    <w:p w14:paraId="20A9EE55" w14:textId="5E13CE96" w:rsidR="0083171B" w:rsidRPr="005B7102" w:rsidRDefault="0083171B" w:rsidP="0083171B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</w:r>
      <w:r w:rsidR="005735FF">
        <w:tab/>
      </w:r>
      <w:r w:rsidR="005735FF">
        <w:tab/>
      </w:r>
      <w:r w:rsidR="00B111C3">
        <w:t xml:space="preserve">Irena </w:t>
      </w:r>
      <w:proofErr w:type="spellStart"/>
      <w:r w:rsidR="00B111C3">
        <w:t>Pitauerová</w:t>
      </w:r>
      <w:proofErr w:type="spellEnd"/>
    </w:p>
    <w:p w14:paraId="3229065A" w14:textId="653930BF" w:rsidR="0083171B" w:rsidRPr="005B7102" w:rsidRDefault="0083171B" w:rsidP="0083171B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</w:r>
      <w:r w:rsidR="00DD1BAC">
        <w:t xml:space="preserve"> </w:t>
      </w:r>
    </w:p>
    <w:p w14:paraId="6AE56B82" w14:textId="571F4224" w:rsidR="0083171B" w:rsidRPr="005B7102" w:rsidRDefault="0083171B" w:rsidP="0083171B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</w:p>
    <w:p w14:paraId="485D26F8" w14:textId="7F91FCF7" w:rsidR="00B97596" w:rsidRPr="00B97596" w:rsidRDefault="0083171B" w:rsidP="005735FF">
      <w:pPr>
        <w:pStyle w:val="western"/>
        <w:spacing w:before="0" w:after="0"/>
      </w:pPr>
      <w:r w:rsidRPr="005B7102">
        <w:lastRenderedPageBreak/>
        <w:t>ředitel organizace</w:t>
      </w:r>
      <w:r>
        <w:tab/>
      </w:r>
      <w:r>
        <w:tab/>
      </w:r>
      <w:r>
        <w:tab/>
      </w:r>
      <w:r>
        <w:tab/>
      </w:r>
      <w:r>
        <w:tab/>
      </w:r>
    </w:p>
    <w:sectPr w:rsidR="00B97596" w:rsidRPr="00B97596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B85FA" w14:textId="77777777" w:rsidR="00172C81" w:rsidRDefault="00172C81">
      <w:r>
        <w:separator/>
      </w:r>
    </w:p>
  </w:endnote>
  <w:endnote w:type="continuationSeparator" w:id="0">
    <w:p w14:paraId="2BC7DC10" w14:textId="77777777" w:rsidR="00172C81" w:rsidRDefault="0017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1570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D02C" w14:textId="77777777" w:rsidR="00172C81" w:rsidRDefault="00172C81">
      <w:r>
        <w:separator/>
      </w:r>
    </w:p>
  </w:footnote>
  <w:footnote w:type="continuationSeparator" w:id="0">
    <w:p w14:paraId="6BB6591B" w14:textId="77777777" w:rsidR="00172C81" w:rsidRDefault="0017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3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1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3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5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6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50E0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2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6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0"/>
  </w:num>
  <w:num w:numId="5">
    <w:abstractNumId w:val="18"/>
  </w:num>
  <w:num w:numId="6">
    <w:abstractNumId w:val="27"/>
  </w:num>
  <w:num w:numId="7">
    <w:abstractNumId w:val="4"/>
  </w:num>
  <w:num w:numId="8">
    <w:abstractNumId w:val="25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17"/>
  </w:num>
  <w:num w:numId="14">
    <w:abstractNumId w:val="8"/>
  </w:num>
  <w:num w:numId="15">
    <w:abstractNumId w:val="24"/>
  </w:num>
  <w:num w:numId="16">
    <w:abstractNumId w:val="9"/>
  </w:num>
  <w:num w:numId="17">
    <w:abstractNumId w:val="26"/>
  </w:num>
  <w:num w:numId="18">
    <w:abstractNumId w:val="2"/>
  </w:num>
  <w:num w:numId="19">
    <w:abstractNumId w:val="19"/>
  </w:num>
  <w:num w:numId="20">
    <w:abstractNumId w:val="5"/>
  </w:num>
  <w:num w:numId="21">
    <w:abstractNumId w:val="7"/>
  </w:num>
  <w:num w:numId="22">
    <w:abstractNumId w:val="16"/>
  </w:num>
  <w:num w:numId="23">
    <w:abstractNumId w:val="0"/>
  </w:num>
  <w:num w:numId="24">
    <w:abstractNumId w:val="20"/>
  </w:num>
  <w:num w:numId="25">
    <w:abstractNumId w:val="22"/>
  </w:num>
  <w:num w:numId="26">
    <w:abstractNumId w:val="6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633F4"/>
    <w:rsid w:val="00075824"/>
    <w:rsid w:val="0008075D"/>
    <w:rsid w:val="000F1EA7"/>
    <w:rsid w:val="000F6B2B"/>
    <w:rsid w:val="0012468F"/>
    <w:rsid w:val="001246BE"/>
    <w:rsid w:val="00132280"/>
    <w:rsid w:val="001432B2"/>
    <w:rsid w:val="001570E2"/>
    <w:rsid w:val="0016254B"/>
    <w:rsid w:val="00167AB1"/>
    <w:rsid w:val="00172C81"/>
    <w:rsid w:val="001733E2"/>
    <w:rsid w:val="00197BB1"/>
    <w:rsid w:val="001B0223"/>
    <w:rsid w:val="001C0EF1"/>
    <w:rsid w:val="001D2971"/>
    <w:rsid w:val="001E6D37"/>
    <w:rsid w:val="001F2182"/>
    <w:rsid w:val="00244A47"/>
    <w:rsid w:val="00262653"/>
    <w:rsid w:val="0027509B"/>
    <w:rsid w:val="002B3518"/>
    <w:rsid w:val="002D1F0C"/>
    <w:rsid w:val="002F4F0E"/>
    <w:rsid w:val="00320CC3"/>
    <w:rsid w:val="00366A9B"/>
    <w:rsid w:val="00422569"/>
    <w:rsid w:val="004323CB"/>
    <w:rsid w:val="004336A4"/>
    <w:rsid w:val="00476494"/>
    <w:rsid w:val="004A140D"/>
    <w:rsid w:val="004B4AC5"/>
    <w:rsid w:val="004E6700"/>
    <w:rsid w:val="005054BD"/>
    <w:rsid w:val="005263B7"/>
    <w:rsid w:val="005339BD"/>
    <w:rsid w:val="005524AC"/>
    <w:rsid w:val="005735FF"/>
    <w:rsid w:val="005A1864"/>
    <w:rsid w:val="005C46B5"/>
    <w:rsid w:val="005D1236"/>
    <w:rsid w:val="005D69CB"/>
    <w:rsid w:val="005D7B4D"/>
    <w:rsid w:val="005E70EC"/>
    <w:rsid w:val="005F3A79"/>
    <w:rsid w:val="00611B11"/>
    <w:rsid w:val="00617E59"/>
    <w:rsid w:val="0063139D"/>
    <w:rsid w:val="00685A1F"/>
    <w:rsid w:val="006973A5"/>
    <w:rsid w:val="006A356C"/>
    <w:rsid w:val="006A5C6F"/>
    <w:rsid w:val="006B5B70"/>
    <w:rsid w:val="006C12E4"/>
    <w:rsid w:val="0070674F"/>
    <w:rsid w:val="00711B9D"/>
    <w:rsid w:val="00767684"/>
    <w:rsid w:val="00780C7C"/>
    <w:rsid w:val="00795CA8"/>
    <w:rsid w:val="007A0AA0"/>
    <w:rsid w:val="007A7C4B"/>
    <w:rsid w:val="007C7273"/>
    <w:rsid w:val="00805144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D0DDC"/>
    <w:rsid w:val="00911173"/>
    <w:rsid w:val="00923D96"/>
    <w:rsid w:val="00926C16"/>
    <w:rsid w:val="009A4A4D"/>
    <w:rsid w:val="009C5559"/>
    <w:rsid w:val="009C7F1E"/>
    <w:rsid w:val="009D2500"/>
    <w:rsid w:val="009F1E34"/>
    <w:rsid w:val="00A01096"/>
    <w:rsid w:val="00A16A3D"/>
    <w:rsid w:val="00A35890"/>
    <w:rsid w:val="00A64BDD"/>
    <w:rsid w:val="00A81F38"/>
    <w:rsid w:val="00A91D9C"/>
    <w:rsid w:val="00AB6DE1"/>
    <w:rsid w:val="00AD1447"/>
    <w:rsid w:val="00AD542E"/>
    <w:rsid w:val="00B050E1"/>
    <w:rsid w:val="00B111C3"/>
    <w:rsid w:val="00B62345"/>
    <w:rsid w:val="00B81821"/>
    <w:rsid w:val="00B97596"/>
    <w:rsid w:val="00BB0F08"/>
    <w:rsid w:val="00BB719A"/>
    <w:rsid w:val="00C232BB"/>
    <w:rsid w:val="00C35672"/>
    <w:rsid w:val="00C73340"/>
    <w:rsid w:val="00CA5705"/>
    <w:rsid w:val="00CA7A9B"/>
    <w:rsid w:val="00CB5581"/>
    <w:rsid w:val="00CE2665"/>
    <w:rsid w:val="00CF19E5"/>
    <w:rsid w:val="00D12E69"/>
    <w:rsid w:val="00D359E1"/>
    <w:rsid w:val="00D65D84"/>
    <w:rsid w:val="00DB5BBB"/>
    <w:rsid w:val="00DB6530"/>
    <w:rsid w:val="00DD1BAC"/>
    <w:rsid w:val="00DF614F"/>
    <w:rsid w:val="00E24DF9"/>
    <w:rsid w:val="00E5330F"/>
    <w:rsid w:val="00E56CC9"/>
    <w:rsid w:val="00E664DE"/>
    <w:rsid w:val="00E826AC"/>
    <w:rsid w:val="00EB27DD"/>
    <w:rsid w:val="00EE526E"/>
    <w:rsid w:val="00F00B34"/>
    <w:rsid w:val="00F10DF6"/>
    <w:rsid w:val="00F229CB"/>
    <w:rsid w:val="00F37DF1"/>
    <w:rsid w:val="00F7644A"/>
    <w:rsid w:val="00F85FB8"/>
    <w:rsid w:val="00FB782B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B7AE-D20D-4CB6-9B79-342EC0B5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6136</Characters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2023-04-12T11:59:00Z</cp:lastPrinted>
  <dcterms:created xsi:type="dcterms:W3CDTF">2023-04-12T12:52:00Z</dcterms:created>
  <dcterms:modified xsi:type="dcterms:W3CDTF">2023-04-14T10:55:00Z</dcterms:modified>
</cp:coreProperties>
</file>