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321E" w14:textId="77777777" w:rsidR="000D0AE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BFE88A2" wp14:editId="3ECC680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5E0360CB" w14:textId="77777777" w:rsidR="000D0AEF" w:rsidRDefault="00000000">
      <w:pPr>
        <w:spacing w:after="460" w:line="1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42BF785C" wp14:editId="46793484">
            <wp:simplePos x="0" y="0"/>
            <wp:positionH relativeFrom="page">
              <wp:posOffset>5265420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538EB" w14:textId="77777777" w:rsidR="000D0AEF" w:rsidRDefault="000D0AEF">
      <w:pPr>
        <w:spacing w:line="1" w:lineRule="exact"/>
        <w:sectPr w:rsidR="000D0AEF">
          <w:pgSz w:w="11900" w:h="16840"/>
          <w:pgMar w:top="1134" w:right="689" w:bottom="80" w:left="247" w:header="706" w:footer="3" w:gutter="0"/>
          <w:pgNumType w:start="1"/>
          <w:cols w:space="720"/>
          <w:noEndnote/>
          <w:docGrid w:linePitch="360"/>
        </w:sectPr>
      </w:pPr>
    </w:p>
    <w:p w14:paraId="57855BCC" w14:textId="77777777" w:rsidR="000D0AEF" w:rsidRDefault="00000000">
      <w:pPr>
        <w:pStyle w:val="Zkladntext30"/>
        <w:spacing w:after="160"/>
        <w:ind w:left="8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2E096A7" wp14:editId="6D005151">
                <wp:simplePos x="0" y="0"/>
                <wp:positionH relativeFrom="page">
                  <wp:posOffset>415925</wp:posOffset>
                </wp:positionH>
                <wp:positionV relativeFrom="paragraph">
                  <wp:posOffset>177800</wp:posOffset>
                </wp:positionV>
                <wp:extent cx="880745" cy="79883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91FDB8" w14:textId="77777777" w:rsidR="000D0AEF" w:rsidRDefault="00000000">
                            <w:pPr>
                              <w:pStyle w:val="Zkladntext40"/>
                              <w:spacing w:after="0"/>
                            </w:pPr>
                            <w:r>
                              <w:t>Dodavatel: FLAIR, a.s.</w:t>
                            </w:r>
                          </w:p>
                          <w:p w14:paraId="18BF6426" w14:textId="77777777" w:rsidR="000D0AEF" w:rsidRDefault="00000000">
                            <w:pPr>
                              <w:pStyle w:val="Zkladntext40"/>
                              <w:spacing w:after="200"/>
                            </w:pPr>
                            <w:r>
                              <w:t>Jihlavská 512/52 14000 Praha 4</w:t>
                            </w:r>
                          </w:p>
                          <w:p w14:paraId="0171B34A" w14:textId="77777777" w:rsidR="000D0AEF" w:rsidRDefault="00000000">
                            <w:pPr>
                              <w:pStyle w:val="Zkladntext40"/>
                              <w:spacing w:after="0"/>
                            </w:pPr>
                            <w:r>
                              <w:t>61859915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2E096A7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32.75pt;margin-top:14pt;width:69.35pt;height:62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" filled="f" stroked="f">
                <v:textbox inset="0,0,0,0">
                  <w:txbxContent>
                    <w:p w14:paraId="4191FDB8" w14:textId="77777777" w:rsidR="000D0AEF" w:rsidRDefault="00000000">
                      <w:pPr>
                        <w:pStyle w:val="Zkladntext40"/>
                        <w:spacing w:after="0"/>
                      </w:pPr>
                      <w:r>
                        <w:t>Dodavatel: FLAIR, a.s.</w:t>
                      </w:r>
                    </w:p>
                    <w:p w14:paraId="18BF6426" w14:textId="77777777" w:rsidR="000D0AEF" w:rsidRDefault="00000000">
                      <w:pPr>
                        <w:pStyle w:val="Zkladntext40"/>
                        <w:spacing w:after="200"/>
                      </w:pPr>
                      <w:r>
                        <w:t>Jihlavská 512/52 14000 Praha 4</w:t>
                      </w:r>
                    </w:p>
                    <w:p w14:paraId="0171B34A" w14:textId="77777777" w:rsidR="000D0AEF" w:rsidRDefault="00000000">
                      <w:pPr>
                        <w:pStyle w:val="Zkladntext40"/>
                        <w:spacing w:after="0"/>
                      </w:pPr>
                      <w:r>
                        <w:t>61859915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MUZEUM UMĚNÍ OLOMOUC</w:t>
      </w:r>
    </w:p>
    <w:p w14:paraId="321F8571" w14:textId="77777777" w:rsidR="000D0AEF" w:rsidRDefault="00000000">
      <w:pPr>
        <w:pStyle w:val="Zkladntext30"/>
        <w:spacing w:after="0"/>
        <w:ind w:left="6060"/>
      </w:pPr>
      <w:r>
        <w:t>státní příspěvková</w:t>
      </w:r>
    </w:p>
    <w:p w14:paraId="7E4EFBD7" w14:textId="77777777" w:rsidR="000D0AEF" w:rsidRDefault="00000000">
      <w:pPr>
        <w:pStyle w:val="Zkladntext30"/>
        <w:spacing w:after="0"/>
        <w:ind w:left="6060"/>
      </w:pPr>
      <w:r>
        <w:t>organizace</w:t>
      </w:r>
    </w:p>
    <w:p w14:paraId="3720655C" w14:textId="77777777" w:rsidR="000D0AEF" w:rsidRDefault="00000000">
      <w:pPr>
        <w:pStyle w:val="Zkladntext30"/>
        <w:spacing w:after="160"/>
        <w:ind w:left="6060"/>
      </w:pPr>
      <w:r>
        <w:t>Denisova 47, 771 11 Olomouc</w:t>
      </w:r>
    </w:p>
    <w:p w14:paraId="76581B9D" w14:textId="7AED2475" w:rsidR="000D0AEF" w:rsidRDefault="000A65B8">
      <w:pPr>
        <w:pStyle w:val="Zkladntext30"/>
        <w:spacing w:after="0"/>
        <w:ind w:left="6060"/>
      </w:pPr>
      <w:proofErr w:type="spellStart"/>
      <w:r>
        <w:t>xx</w:t>
      </w:r>
      <w:proofErr w:type="spellEnd"/>
    </w:p>
    <w:p w14:paraId="2D283CC3" w14:textId="77777777" w:rsidR="000D0AEF" w:rsidRDefault="00000000">
      <w:pPr>
        <w:pStyle w:val="Zkladntext30"/>
        <w:spacing w:after="340"/>
        <w:ind w:left="8040"/>
      </w:pPr>
      <w:hyperlink r:id="rId7" w:history="1">
        <w:r>
          <w:t>www.muo.cz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3610"/>
        <w:gridCol w:w="3091"/>
      </w:tblGrid>
      <w:tr w:rsidR="000D0AEF" w14:paraId="06169BF2" w14:textId="77777777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7469" w:type="dxa"/>
            <w:gridSpan w:val="2"/>
            <w:shd w:val="clear" w:color="auto" w:fill="auto"/>
            <w:vAlign w:val="bottom"/>
          </w:tcPr>
          <w:p w14:paraId="7BAFDFE0" w14:textId="77777777" w:rsidR="000D0AEF" w:rsidRDefault="00000000">
            <w:pPr>
              <w:pStyle w:val="Jin0"/>
              <w:tabs>
                <w:tab w:val="left" w:pos="1934"/>
                <w:tab w:val="left" w:pos="3965"/>
                <w:tab w:val="left" w:pos="5870"/>
              </w:tabs>
            </w:pPr>
            <w:r>
              <w:t>ČÍSLO OBJEDNÁVKY</w:t>
            </w:r>
            <w:r>
              <w:tab/>
            </w:r>
            <w:r>
              <w:rPr>
                <w:sz w:val="18"/>
                <w:szCs w:val="18"/>
              </w:rPr>
              <w:t>NIPEZ</w:t>
            </w:r>
            <w:r>
              <w:rPr>
                <w:sz w:val="18"/>
                <w:szCs w:val="18"/>
              </w:rPr>
              <w:tab/>
            </w:r>
            <w:r>
              <w:t>ID</w:t>
            </w:r>
            <w:r>
              <w:tab/>
              <w:t>V OLOMOUCI</w:t>
            </w:r>
          </w:p>
          <w:p w14:paraId="252C88D1" w14:textId="77777777" w:rsidR="000D0AEF" w:rsidRDefault="00000000">
            <w:pPr>
              <w:pStyle w:val="Jin0"/>
              <w:tabs>
                <w:tab w:val="left" w:pos="1939"/>
                <w:tab w:val="left" w:pos="3970"/>
                <w:tab w:val="left" w:pos="5875"/>
              </w:tabs>
            </w:pPr>
            <w:r>
              <w:t>0019/11/2022</w:t>
            </w:r>
            <w:r>
              <w:tab/>
            </w:r>
            <w:r>
              <w:rPr>
                <w:sz w:val="18"/>
                <w:szCs w:val="18"/>
              </w:rPr>
              <w:t xml:space="preserve">42512510-6 </w:t>
            </w:r>
            <w:r>
              <w:rPr>
                <w:sz w:val="18"/>
                <w:szCs w:val="18"/>
                <w:vertAlign w:val="subscript"/>
              </w:rPr>
              <w:t>-</w:t>
            </w:r>
            <w:r>
              <w:rPr>
                <w:sz w:val="18"/>
                <w:szCs w:val="18"/>
              </w:rPr>
              <w:tab/>
            </w:r>
            <w:r>
              <w:t>MUOLX001ROX5</w:t>
            </w:r>
            <w:r>
              <w:tab/>
              <w:t>07.11.2022</w:t>
            </w:r>
          </w:p>
          <w:p w14:paraId="388977E4" w14:textId="77777777" w:rsidR="000D0AEF" w:rsidRDefault="00000000">
            <w:pPr>
              <w:pStyle w:val="Jin0"/>
              <w:spacing w:after="200"/>
              <w:ind w:left="2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Zvlhčovače</w:t>
            </w:r>
          </w:p>
          <w:p w14:paraId="0CC947FD" w14:textId="77777777" w:rsidR="000D0AEF" w:rsidRDefault="00000000">
            <w:pPr>
              <w:pStyle w:val="Jin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Dobrý den, objednáváme u Vás </w:t>
            </w:r>
            <w:proofErr w:type="spellStart"/>
            <w:r>
              <w:rPr>
                <w:sz w:val="18"/>
                <w:szCs w:val="18"/>
              </w:rPr>
              <w:t>zvlčovače</w:t>
            </w:r>
            <w:proofErr w:type="spellEnd"/>
            <w:r>
              <w:rPr>
                <w:sz w:val="18"/>
                <w:szCs w:val="18"/>
              </w:rPr>
              <w:t xml:space="preserve"> pro rest. ateliery MUO, AMO dle cenové nabídky ze dne 17. 10. 2022. Místo plnění Denisova 47, Václavské náměstí 4, Olomouc. Termín plnění do 31. 12. 2022.</w:t>
            </w:r>
          </w:p>
        </w:tc>
        <w:tc>
          <w:tcPr>
            <w:tcW w:w="3091" w:type="dxa"/>
            <w:shd w:val="clear" w:color="auto" w:fill="auto"/>
          </w:tcPr>
          <w:p w14:paraId="20DB6671" w14:textId="77777777" w:rsidR="000D0AEF" w:rsidRDefault="00000000">
            <w:pPr>
              <w:pStyle w:val="Jin0"/>
              <w:ind w:firstLine="160"/>
            </w:pPr>
            <w:r>
              <w:t>BANKOVNÍ SPOJENÍ:</w:t>
            </w:r>
          </w:p>
          <w:p w14:paraId="1BF5B300" w14:textId="7287CE3D" w:rsidR="000D0AEF" w:rsidRDefault="000A65B8">
            <w:pPr>
              <w:pStyle w:val="Jin0"/>
              <w:ind w:left="160"/>
            </w:pPr>
            <w:r>
              <w:t>x</w:t>
            </w:r>
          </w:p>
          <w:p w14:paraId="3BE0D873" w14:textId="1A4EF4E7" w:rsidR="000D0AEF" w:rsidRDefault="00000000">
            <w:pPr>
              <w:pStyle w:val="Jin0"/>
              <w:ind w:left="160"/>
            </w:pPr>
            <w:r>
              <w:t xml:space="preserve">Číslo účtu: </w:t>
            </w:r>
            <w:r w:rsidR="000A65B8">
              <w:t>x</w:t>
            </w:r>
          </w:p>
          <w:p w14:paraId="3BDC7843" w14:textId="7ECA5CFD" w:rsidR="000D0AEF" w:rsidRDefault="00000000">
            <w:pPr>
              <w:pStyle w:val="Jin0"/>
              <w:ind w:left="160"/>
            </w:pPr>
            <w:r>
              <w:t xml:space="preserve">BIC (SWIFT): </w:t>
            </w:r>
            <w:r w:rsidR="000A65B8">
              <w:t>x</w:t>
            </w:r>
          </w:p>
          <w:p w14:paraId="13FE7CEE" w14:textId="5A116620" w:rsidR="000D0AEF" w:rsidRDefault="00000000">
            <w:pPr>
              <w:pStyle w:val="Jin0"/>
              <w:ind w:firstLine="160"/>
            </w:pPr>
            <w:r>
              <w:t xml:space="preserve">IBAN: </w:t>
            </w:r>
            <w:proofErr w:type="spellStart"/>
            <w:r w:rsidR="000A65B8">
              <w:t>xx</w:t>
            </w:r>
            <w:proofErr w:type="spellEnd"/>
          </w:p>
          <w:p w14:paraId="250B8117" w14:textId="77777777" w:rsidR="000D0AEF" w:rsidRDefault="00000000">
            <w:pPr>
              <w:pStyle w:val="Jin0"/>
              <w:spacing w:after="160"/>
              <w:ind w:firstLine="160"/>
            </w:pPr>
            <w:r>
              <w:t>IČ: 75079950</w:t>
            </w:r>
          </w:p>
          <w:p w14:paraId="456425E6" w14:textId="77777777" w:rsidR="000D0AEF" w:rsidRDefault="00000000">
            <w:pPr>
              <w:pStyle w:val="Jin0"/>
              <w:ind w:firstLine="160"/>
            </w:pPr>
            <w:r>
              <w:t>VYŘIZUJE:</w:t>
            </w:r>
          </w:p>
          <w:p w14:paraId="2E0EBA87" w14:textId="4C9C4DF7" w:rsidR="000D0AEF" w:rsidRDefault="000A65B8">
            <w:pPr>
              <w:pStyle w:val="Jin0"/>
              <w:ind w:firstLine="160"/>
            </w:pPr>
            <w:proofErr w:type="spellStart"/>
            <w:r>
              <w:t>xx</w:t>
            </w:r>
            <w:proofErr w:type="spellEnd"/>
          </w:p>
        </w:tc>
      </w:tr>
      <w:tr w:rsidR="000D0AEF" w14:paraId="6B7CA75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859" w:type="dxa"/>
            <w:shd w:val="clear" w:color="auto" w:fill="auto"/>
            <w:vAlign w:val="bottom"/>
          </w:tcPr>
          <w:p w14:paraId="2C6950A8" w14:textId="77777777" w:rsidR="000D0AE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Předpokládaná hodnota: 148 249,00 Kč</w:t>
            </w:r>
          </w:p>
        </w:tc>
        <w:tc>
          <w:tcPr>
            <w:tcW w:w="3610" w:type="dxa"/>
            <w:shd w:val="clear" w:color="auto" w:fill="auto"/>
          </w:tcPr>
          <w:p w14:paraId="5F480A48" w14:textId="77777777" w:rsidR="000D0AEF" w:rsidRDefault="000D0AEF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shd w:val="clear" w:color="auto" w:fill="auto"/>
          </w:tcPr>
          <w:p w14:paraId="69BF5068" w14:textId="166AC7D4" w:rsidR="000D0AEF" w:rsidRDefault="00000000">
            <w:pPr>
              <w:pStyle w:val="Jin0"/>
              <w:ind w:firstLine="160"/>
            </w:pPr>
            <w:hyperlink r:id="rId8" w:history="1">
              <w:proofErr w:type="spellStart"/>
              <w:r w:rsidR="000A65B8">
                <w:t>xx</w:t>
              </w:r>
              <w:proofErr w:type="spellEnd"/>
            </w:hyperlink>
          </w:p>
        </w:tc>
      </w:tr>
      <w:tr w:rsidR="000D0AEF" w14:paraId="6CD16147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859" w:type="dxa"/>
            <w:vMerge w:val="restart"/>
            <w:shd w:val="clear" w:color="auto" w:fill="auto"/>
          </w:tcPr>
          <w:p w14:paraId="282C43E5" w14:textId="77777777" w:rsidR="000D0AEF" w:rsidRDefault="00000000">
            <w:pPr>
              <w:pStyle w:val="Jin0"/>
              <w:spacing w:before="16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Děkuji</w:t>
            </w:r>
          </w:p>
          <w:p w14:paraId="45355DC4" w14:textId="77777777" w:rsidR="000D0AEF" w:rsidRDefault="00000000">
            <w:pPr>
              <w:pStyle w:val="Jin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Ondřej Zatloukal</w:t>
            </w:r>
          </w:p>
          <w:p w14:paraId="2B5AFD2C" w14:textId="77777777" w:rsidR="000D0AEF" w:rsidRDefault="00000000">
            <w:pPr>
              <w:pStyle w:val="Jin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Muzea umění Olomouc</w:t>
            </w:r>
          </w:p>
          <w:p w14:paraId="5CAF5A13" w14:textId="77777777" w:rsidR="000D0AEF" w:rsidRDefault="00000000">
            <w:pPr>
              <w:pStyle w:val="Jin0"/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color w:val="7F7F7F"/>
                <w:sz w:val="18"/>
                <w:szCs w:val="18"/>
              </w:rPr>
              <w:t>Na fakturu prosím uveďte číslo objednávky</w:t>
            </w:r>
          </w:p>
        </w:tc>
        <w:tc>
          <w:tcPr>
            <w:tcW w:w="3610" w:type="dxa"/>
            <w:shd w:val="clear" w:color="auto" w:fill="auto"/>
          </w:tcPr>
          <w:p w14:paraId="4E1F639E" w14:textId="77777777" w:rsidR="000D0AEF" w:rsidRDefault="000D0AEF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D80A3" w14:textId="77777777" w:rsidR="000D0AEF" w:rsidRDefault="00000000">
            <w:pPr>
              <w:pStyle w:val="Jin0"/>
              <w:ind w:firstLine="160"/>
            </w:pPr>
            <w:r>
              <w:t>ÚČEL ZDŮVODNĚNÍ NÁKUPU:</w:t>
            </w:r>
          </w:p>
          <w:p w14:paraId="437CB7B2" w14:textId="77777777" w:rsidR="000D0AEF" w:rsidRDefault="00000000">
            <w:pPr>
              <w:pStyle w:val="Jin0"/>
              <w:spacing w:after="160"/>
              <w:ind w:firstLine="160"/>
            </w:pPr>
            <w:proofErr w:type="spellStart"/>
            <w:r>
              <w:t>Zvlčovače</w:t>
            </w:r>
            <w:proofErr w:type="spellEnd"/>
            <w:r>
              <w:t xml:space="preserve"> pro rest. atelier</w:t>
            </w:r>
          </w:p>
          <w:p w14:paraId="229FF046" w14:textId="3918F15B" w:rsidR="000D0AEF" w:rsidRDefault="00000000">
            <w:pPr>
              <w:pStyle w:val="Jin0"/>
              <w:ind w:left="160"/>
            </w:pPr>
            <w:r>
              <w:t xml:space="preserve">PODPIS SCHVALUJÍCÍHO: (vedoucí oddělení, referátu, odboru) </w:t>
            </w:r>
            <w:proofErr w:type="spellStart"/>
            <w:r w:rsidR="000A65B8">
              <w:t>xx</w:t>
            </w:r>
            <w:proofErr w:type="spellEnd"/>
          </w:p>
        </w:tc>
      </w:tr>
      <w:tr w:rsidR="000D0AEF" w14:paraId="4509B379" w14:textId="77777777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3859" w:type="dxa"/>
            <w:vMerge/>
            <w:shd w:val="clear" w:color="auto" w:fill="auto"/>
          </w:tcPr>
          <w:p w14:paraId="378DD54F" w14:textId="77777777" w:rsidR="000D0AEF" w:rsidRDefault="000D0AEF"/>
        </w:tc>
        <w:tc>
          <w:tcPr>
            <w:tcW w:w="3610" w:type="dxa"/>
            <w:shd w:val="clear" w:color="auto" w:fill="auto"/>
          </w:tcPr>
          <w:p w14:paraId="573CFC8F" w14:textId="77777777" w:rsidR="000D0AEF" w:rsidRDefault="000D0AEF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B1D104" w14:textId="77777777" w:rsidR="000D0AEF" w:rsidRDefault="00000000">
            <w:pPr>
              <w:pStyle w:val="Jin0"/>
              <w:ind w:left="160"/>
            </w:pPr>
            <w:r>
              <w:t xml:space="preserve">PODPIS SPRÁVCE ROZPOČTU: potvrzuji, že jsem prověřil(a) připravovanou operaci </w:t>
            </w:r>
            <w:proofErr w:type="spellStart"/>
            <w:r>
              <w:t>ustan</w:t>
            </w:r>
            <w:proofErr w:type="spellEnd"/>
            <w:r>
              <w:t>.</w:t>
            </w:r>
          </w:p>
          <w:p w14:paraId="15AC62D8" w14:textId="77777777" w:rsidR="000D0AEF" w:rsidRDefault="00000000">
            <w:pPr>
              <w:pStyle w:val="Jin0"/>
              <w:spacing w:after="160"/>
              <w:ind w:left="160"/>
            </w:pPr>
            <w:r>
              <w:t>§ 13 vyhlášky 416/2004 Sb.</w:t>
            </w:r>
          </w:p>
          <w:p w14:paraId="1158AA86" w14:textId="77777777" w:rsidR="000D0AEF" w:rsidRDefault="00000000">
            <w:pPr>
              <w:pStyle w:val="Jin0"/>
              <w:ind w:left="160"/>
            </w:pPr>
            <w:r>
              <w:t>INDIVIDUÁLNÍ PŘÍSLIB KČ bez DPH:</w:t>
            </w:r>
          </w:p>
          <w:p w14:paraId="1192970C" w14:textId="77777777" w:rsidR="000D0AEF" w:rsidRDefault="00000000">
            <w:pPr>
              <w:pStyle w:val="Jin0"/>
              <w:ind w:firstLine="160"/>
            </w:pPr>
            <w:r>
              <w:t>s DPH: 148 249,00 Kč</w:t>
            </w:r>
          </w:p>
          <w:p w14:paraId="3FB95BF6" w14:textId="2FE79E26" w:rsidR="000D0AEF" w:rsidRDefault="000A65B8">
            <w:pPr>
              <w:pStyle w:val="Jin0"/>
              <w:ind w:firstLine="160"/>
            </w:pPr>
            <w:proofErr w:type="spellStart"/>
            <w:r>
              <w:t>xx</w:t>
            </w:r>
            <w:proofErr w:type="spellEnd"/>
          </w:p>
        </w:tc>
      </w:tr>
    </w:tbl>
    <w:p w14:paraId="20371142" w14:textId="77777777" w:rsidR="000D0AEF" w:rsidRDefault="000D0AEF">
      <w:pPr>
        <w:spacing w:after="339" w:line="1" w:lineRule="exact"/>
      </w:pPr>
    </w:p>
    <w:p w14:paraId="7B9DE4D1" w14:textId="77777777" w:rsidR="000D0AEF" w:rsidRDefault="00000000">
      <w:pPr>
        <w:pStyle w:val="Zkladntext30"/>
        <w:spacing w:after="160"/>
        <w:ind w:left="8040"/>
      </w:pPr>
      <w:r>
        <w:t>datum a podpis</w:t>
      </w:r>
    </w:p>
    <w:p w14:paraId="73602FF1" w14:textId="77777777" w:rsidR="000D0AEF" w:rsidRDefault="00000000">
      <w:pPr>
        <w:pStyle w:val="Zkladntext30"/>
        <w:spacing w:after="40"/>
        <w:ind w:left="8040"/>
      </w:pPr>
      <w:r>
        <w:t>Dotace</w:t>
      </w:r>
    </w:p>
    <w:p w14:paraId="4C1C20DE" w14:textId="77777777" w:rsidR="000D0AEF" w:rsidRDefault="00000000">
      <w:pPr>
        <w:pStyle w:val="Zkladntext30"/>
        <w:spacing w:after="40"/>
        <w:ind w:left="8040"/>
      </w:pPr>
      <w:r>
        <w:t>-</w:t>
      </w:r>
    </w:p>
    <w:p w14:paraId="6E25C946" w14:textId="77777777" w:rsidR="000D0AEF" w:rsidRDefault="00000000">
      <w:pPr>
        <w:pStyle w:val="Zkladntext30"/>
        <w:spacing w:after="4220"/>
        <w:ind w:left="8040"/>
      </w:pPr>
      <w:r>
        <w:t>VÝSTAVA</w:t>
      </w:r>
    </w:p>
    <w:p w14:paraId="3AA78076" w14:textId="77777777" w:rsidR="000D0AEF" w:rsidRDefault="00000000">
      <w:pPr>
        <w:pStyle w:val="Zkladntext20"/>
        <w:spacing w:after="40"/>
      </w:pPr>
      <w:r>
        <w:t>Příkazce operace</w:t>
      </w:r>
    </w:p>
    <w:p w14:paraId="46F7F66C" w14:textId="77777777" w:rsidR="000D0AEF" w:rsidRDefault="00000000">
      <w:pPr>
        <w:pStyle w:val="Zkladntext20"/>
        <w:spacing w:after="40"/>
      </w:pPr>
      <w:r>
        <w:t>Datum: 14.11.2022 08:01:58</w:t>
      </w:r>
    </w:p>
    <w:p w14:paraId="04455DAA" w14:textId="78AED9B0" w:rsidR="000D0AEF" w:rsidRDefault="000A65B8">
      <w:pPr>
        <w:pStyle w:val="Zkladntext1"/>
        <w:sectPr w:rsidR="000D0AEF">
          <w:type w:val="continuous"/>
          <w:pgSz w:w="11900" w:h="16840"/>
          <w:pgMar w:top="1134" w:right="689" w:bottom="80" w:left="247" w:header="0" w:footer="3" w:gutter="0"/>
          <w:cols w:space="720"/>
          <w:noEndnote/>
          <w:docGrid w:linePitch="360"/>
        </w:sectPr>
      </w:pPr>
      <w:proofErr w:type="spellStart"/>
      <w:r>
        <w:t>xx</w:t>
      </w:r>
      <w:proofErr w:type="spellEnd"/>
    </w:p>
    <w:p w14:paraId="7426F76E" w14:textId="77777777" w:rsidR="000D0AE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03C89A9" wp14:editId="6D79EE56">
                <wp:simplePos x="0" y="0"/>
                <wp:positionH relativeFrom="page">
                  <wp:posOffset>2723515</wp:posOffset>
                </wp:positionH>
                <wp:positionV relativeFrom="paragraph">
                  <wp:posOffset>12700</wp:posOffset>
                </wp:positionV>
                <wp:extent cx="1014730" cy="57594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575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A01728" w14:textId="77777777" w:rsidR="000D0AEF" w:rsidRDefault="00000000">
                            <w:pPr>
                              <w:pStyle w:val="Zkladntext20"/>
                            </w:pPr>
                            <w:r>
                              <w:t>Správce rozpočtu</w:t>
                            </w:r>
                          </w:p>
                          <w:p w14:paraId="44A51549" w14:textId="77777777" w:rsidR="000D0AEF" w:rsidRDefault="00000000">
                            <w:pPr>
                              <w:pStyle w:val="Zkladntext20"/>
                            </w:pPr>
                            <w:r>
                              <w:t>Datum: 8.11.2022 13:08:13</w:t>
                            </w:r>
                          </w:p>
                          <w:p w14:paraId="5E343EAD" w14:textId="01377944" w:rsidR="000D0AEF" w:rsidRDefault="000A65B8">
                            <w:pPr>
                              <w:pStyle w:val="Zkladntext1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3C89A9" id="Shape 6" o:spid="_x0000_s1027" type="#_x0000_t202" style="position:absolute;margin-left:214.45pt;margin-top:1pt;width:79.9pt;height:45.3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" filled="f" stroked="f">
                <v:textbox inset="0,0,0,0">
                  <w:txbxContent>
                    <w:p w14:paraId="1CA01728" w14:textId="77777777" w:rsidR="000D0AEF" w:rsidRDefault="00000000">
                      <w:pPr>
                        <w:pStyle w:val="Zkladntext20"/>
                      </w:pPr>
                      <w:r>
                        <w:t>Správce rozpočtu</w:t>
                      </w:r>
                    </w:p>
                    <w:p w14:paraId="44A51549" w14:textId="77777777" w:rsidR="000D0AEF" w:rsidRDefault="00000000">
                      <w:pPr>
                        <w:pStyle w:val="Zkladntext20"/>
                      </w:pPr>
                      <w:r>
                        <w:t>Datum: 8.11.2022 13:08:13</w:t>
                      </w:r>
                    </w:p>
                    <w:p w14:paraId="5E343EAD" w14:textId="01377944" w:rsidR="000D0AEF" w:rsidRDefault="000A65B8">
                      <w:pPr>
                        <w:pStyle w:val="Zkladntext1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5EF2B67" w14:textId="77777777" w:rsidR="000D0AEF" w:rsidRDefault="00000000">
      <w:pPr>
        <w:pStyle w:val="Zkladntext50"/>
        <w:spacing w:after="0"/>
      </w:pPr>
      <w:r>
        <w:t>Elektronický podpis - 7.11.2022</w:t>
      </w:r>
    </w:p>
    <w:p w14:paraId="1360CC63" w14:textId="77777777" w:rsidR="000D0AEF" w:rsidRDefault="00000000">
      <w:pPr>
        <w:pStyle w:val="Zkladntext50"/>
        <w:spacing w:after="60"/>
      </w:pPr>
      <w:r>
        <w:t xml:space="preserve">Certifikát autora </w:t>
      </w:r>
      <w:proofErr w:type="gramStart"/>
      <w:r>
        <w:t>podpisu :</w:t>
      </w:r>
      <w:proofErr w:type="gramEnd"/>
    </w:p>
    <w:p w14:paraId="2806C976" w14:textId="39DE633C" w:rsidR="000D0AEF" w:rsidRDefault="000A65B8">
      <w:pPr>
        <w:pStyle w:val="Zkladntext1"/>
        <w:spacing w:after="40"/>
      </w:pPr>
      <w:proofErr w:type="spellStart"/>
      <w:r>
        <w:t>xx</w:t>
      </w:r>
      <w:proofErr w:type="spellEnd"/>
    </w:p>
    <w:p w14:paraId="276B8551" w14:textId="77777777" w:rsidR="000D0AEF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62E638E9" w14:textId="77777777" w:rsidR="000D0AEF" w:rsidRDefault="00000000">
      <w:pPr>
        <w:pStyle w:val="Zkladntext20"/>
      </w:pPr>
      <w:r>
        <w:t>Schvalující</w:t>
      </w:r>
    </w:p>
    <w:p w14:paraId="35221D3C" w14:textId="77777777" w:rsidR="000D0AEF" w:rsidRDefault="00000000">
      <w:pPr>
        <w:pStyle w:val="Zkladntext20"/>
      </w:pPr>
      <w:r>
        <w:t>Datum: 8.11.2022 12:43:32</w:t>
      </w:r>
    </w:p>
    <w:p w14:paraId="37E89924" w14:textId="7CD303A1" w:rsidR="000D0AEF" w:rsidRDefault="000A65B8">
      <w:pPr>
        <w:pStyle w:val="Zkladntext1"/>
        <w:spacing w:after="60" w:line="252" w:lineRule="auto"/>
      </w:pPr>
      <w:proofErr w:type="spellStart"/>
      <w:r>
        <w:t>xx</w:t>
      </w:r>
      <w:proofErr w:type="spellEnd"/>
    </w:p>
    <w:p w14:paraId="7147CC1F" w14:textId="77777777" w:rsidR="000D0AEF" w:rsidRDefault="00000000">
      <w:pPr>
        <w:pStyle w:val="Zkladntext20"/>
      </w:pPr>
      <w:r>
        <w:t>Ekonom</w:t>
      </w:r>
    </w:p>
    <w:p w14:paraId="6A6EBD7E" w14:textId="34511DC9" w:rsidR="000A65B8" w:rsidRDefault="00000000" w:rsidP="000A65B8">
      <w:pPr>
        <w:pStyle w:val="Zkladntext20"/>
      </w:pPr>
      <w:r>
        <w:t>Datum: 11.11.2022 11:05:08</w:t>
      </w:r>
    </w:p>
    <w:p w14:paraId="01DA21D9" w14:textId="1187DBA7" w:rsidR="000D0AEF" w:rsidRDefault="00000000" w:rsidP="000A65B8">
      <w:pPr>
        <w:pStyle w:val="Zkladntext20"/>
      </w:pPr>
      <w:r>
        <w:t xml:space="preserve">: </w:t>
      </w:r>
      <w:proofErr w:type="spellStart"/>
      <w:r w:rsidR="000A65B8">
        <w:t>xx</w:t>
      </w:r>
      <w:proofErr w:type="spellEnd"/>
    </w:p>
    <w:p w14:paraId="285133F6" w14:textId="77777777" w:rsidR="000D0AEF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4E432BB3" w14:textId="77777777" w:rsidR="000D0AEF" w:rsidRDefault="00000000">
      <w:pPr>
        <w:pStyle w:val="Zkladntext20"/>
      </w:pPr>
      <w:r>
        <w:t>Registr smluv</w:t>
      </w:r>
    </w:p>
    <w:p w14:paraId="01F05FE0" w14:textId="77777777" w:rsidR="000D0AEF" w:rsidRDefault="00000000">
      <w:pPr>
        <w:pStyle w:val="Zkladntext20"/>
      </w:pPr>
      <w:r>
        <w:t>Datum: 11.11.2022 15:35:07</w:t>
      </w:r>
    </w:p>
    <w:p w14:paraId="7BB5E426" w14:textId="70D6490A" w:rsidR="000D0AEF" w:rsidRDefault="000A65B8">
      <w:pPr>
        <w:pStyle w:val="Zkladntext1"/>
      </w:pPr>
      <w:proofErr w:type="spellStart"/>
      <w:r>
        <w:t>xx</w:t>
      </w:r>
      <w:proofErr w:type="spellEnd"/>
    </w:p>
    <w:sectPr w:rsidR="000D0AEF">
      <w:type w:val="continuous"/>
      <w:pgSz w:w="11900" w:h="16840"/>
      <w:pgMar w:top="1134" w:right="1904" w:bottom="80" w:left="247" w:header="0" w:footer="3" w:gutter="0"/>
      <w:cols w:num="4" w:space="720" w:equalWidth="0">
        <w:col w:w="1867" w:space="154"/>
        <w:col w:w="1608" w:space="2434"/>
        <w:col w:w="1666" w:space="355"/>
        <w:col w:w="166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FAFC" w14:textId="77777777" w:rsidR="004B79FF" w:rsidRDefault="004B79FF">
      <w:r>
        <w:separator/>
      </w:r>
    </w:p>
  </w:endnote>
  <w:endnote w:type="continuationSeparator" w:id="0">
    <w:p w14:paraId="585DEE38" w14:textId="77777777" w:rsidR="004B79FF" w:rsidRDefault="004B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6509" w14:textId="77777777" w:rsidR="004B79FF" w:rsidRDefault="004B79FF"/>
  </w:footnote>
  <w:footnote w:type="continuationSeparator" w:id="0">
    <w:p w14:paraId="376C8E29" w14:textId="77777777" w:rsidR="004B79FF" w:rsidRDefault="004B79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EF"/>
    <w:rsid w:val="000A65B8"/>
    <w:rsid w:val="000D0AEF"/>
    <w:rsid w:val="004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6FB4"/>
  <w15:docId w15:val="{BD4B2BAF-4E9E-4EE8-9FD9-5385F7B6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pacing w:after="100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pacing w:after="100"/>
      <w:ind w:left="705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3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2022-11-14T15:59:00Z</dcterms:created>
  <dcterms:modified xsi:type="dcterms:W3CDTF">2022-11-14T16:01:00Z</dcterms:modified>
</cp:coreProperties>
</file>