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52" w:rsidRDefault="00181952" w:rsidP="00181952">
      <w:pPr>
        <w:spacing w:before="120" w:line="240" w:lineRule="atLeast"/>
      </w:pPr>
      <w:r>
        <w:t xml:space="preserve">Základní škola T. G. Masaryka Kutná Hora, Jiráskovy sady 387 (dále jen odběratel) </w:t>
      </w:r>
    </w:p>
    <w:p w:rsidR="00181952" w:rsidRDefault="00181952" w:rsidP="00181952">
      <w:pPr>
        <w:spacing w:before="120" w:line="240" w:lineRule="atLeast"/>
      </w:pPr>
      <w:r>
        <w:t>tel.  327512324</w:t>
      </w:r>
    </w:p>
    <w:p w:rsidR="00181952" w:rsidRDefault="00181952" w:rsidP="00181952">
      <w:pPr>
        <w:spacing w:before="120" w:line="240" w:lineRule="atLeast"/>
      </w:pPr>
      <w:r>
        <w:t>IČ  71002090</w:t>
      </w:r>
    </w:p>
    <w:p w:rsidR="00181952" w:rsidRDefault="00181952" w:rsidP="00181952">
      <w:pPr>
        <w:spacing w:before="120" w:line="240" w:lineRule="atLeast"/>
      </w:pPr>
      <w:r>
        <w:t xml:space="preserve">bankovní </w:t>
      </w:r>
      <w:proofErr w:type="gramStart"/>
      <w:r>
        <w:t xml:space="preserve">spojení </w:t>
      </w:r>
      <w:r w:rsidR="001C4A32">
        <w:t>:</w:t>
      </w:r>
      <w:proofErr w:type="gramEnd"/>
      <w:r w:rsidR="001C4A32">
        <w:t xml:space="preserve"> 27-2110670207/0100</w:t>
      </w:r>
    </w:p>
    <w:p w:rsidR="00181952" w:rsidRDefault="00181952" w:rsidP="00181952">
      <w:pPr>
        <w:spacing w:before="120" w:line="240" w:lineRule="atLeast"/>
      </w:pPr>
      <w:r>
        <w:t xml:space="preserve">zastoupená Mgr. Bc. Zdenkou </w:t>
      </w:r>
      <w:proofErr w:type="spellStart"/>
      <w:r>
        <w:t>Mačinovou</w:t>
      </w:r>
      <w:proofErr w:type="spellEnd"/>
      <w:r>
        <w:t>, ředitelkou školy</w:t>
      </w:r>
    </w:p>
    <w:p w:rsidR="00181952" w:rsidRDefault="00181952" w:rsidP="00181952">
      <w:pPr>
        <w:spacing w:before="120" w:line="240" w:lineRule="atLeast"/>
      </w:pPr>
      <w:r>
        <w:t>a</w:t>
      </w:r>
    </w:p>
    <w:p w:rsidR="00181952" w:rsidRDefault="00181952" w:rsidP="00181952">
      <w:pPr>
        <w:spacing w:before="120" w:line="240" w:lineRule="atLeast"/>
      </w:pPr>
      <w:proofErr w:type="gramStart"/>
      <w:r>
        <w:t xml:space="preserve">dodavatel:   </w:t>
      </w:r>
      <w:proofErr w:type="gramEnd"/>
      <w:r>
        <w:t xml:space="preserve">Pavel Hříbal, adresa : </w:t>
      </w:r>
      <w:r>
        <w:rPr>
          <w:rFonts w:ascii="open sans" w:hAnsi="open sans"/>
          <w:color w:val="444444"/>
          <w:shd w:val="clear" w:color="auto" w:fill="FFFFFF"/>
        </w:rPr>
        <w:t xml:space="preserve">Pension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Sunski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, 51246 Harrachov 605</w:t>
      </w:r>
    </w:p>
    <w:p w:rsidR="00181952" w:rsidRDefault="00181952" w:rsidP="00181952">
      <w:pPr>
        <w:spacing w:before="120" w:line="240" w:lineRule="atLeast"/>
      </w:pPr>
      <w:r>
        <w:t xml:space="preserve">tel: </w:t>
      </w:r>
      <w:r>
        <w:rPr>
          <w:rFonts w:ascii="open sans" w:hAnsi="open sans"/>
          <w:color w:val="444444"/>
          <w:shd w:val="clear" w:color="auto" w:fill="FFFFFF"/>
        </w:rPr>
        <w:t>777 018 813</w:t>
      </w:r>
      <w:r>
        <w:t xml:space="preserve">, IČO </w:t>
      </w:r>
      <w:r w:rsidR="00BB57F0">
        <w:t>27108368</w:t>
      </w:r>
      <w:r>
        <w:t>, bankovní spojení</w:t>
      </w:r>
      <w:r w:rsidR="00BB57F0">
        <w:t>:</w:t>
      </w:r>
      <w:r>
        <w:t xml:space="preserve"> </w:t>
      </w:r>
      <w:r w:rsidR="00BB57F0">
        <w:t>1025290053/0800</w:t>
      </w:r>
    </w:p>
    <w:p w:rsidR="00181952" w:rsidRDefault="00181952" w:rsidP="00181952">
      <w:pPr>
        <w:spacing w:before="120" w:line="240" w:lineRule="atLeast"/>
      </w:pPr>
      <w:r>
        <w:t xml:space="preserve">zastoupený </w:t>
      </w:r>
      <w:r w:rsidR="00BB57F0">
        <w:t>Mgr.</w:t>
      </w:r>
      <w:r>
        <w:t xml:space="preserve"> Pav</w:t>
      </w:r>
      <w:r w:rsidR="00BB57F0">
        <w:t>lem</w:t>
      </w:r>
      <w:r>
        <w:t xml:space="preserve"> Hříbal</w:t>
      </w:r>
      <w:r w:rsidR="00BB57F0">
        <w:t>em</w:t>
      </w:r>
      <w:r>
        <w:t xml:space="preserve">, </w:t>
      </w:r>
    </w:p>
    <w:p w:rsidR="00181952" w:rsidRDefault="00181952" w:rsidP="00181952">
      <w:pPr>
        <w:spacing w:before="120" w:line="240" w:lineRule="atLeast"/>
      </w:pPr>
      <w:r>
        <w:t>uzavírají spolu tuto</w:t>
      </w:r>
    </w:p>
    <w:p w:rsidR="00181952" w:rsidRDefault="00181952" w:rsidP="00181952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>Smlouvu</w:t>
      </w:r>
    </w:p>
    <w:p w:rsidR="00181952" w:rsidRDefault="00181952" w:rsidP="00181952">
      <w:pPr>
        <w:spacing w:before="120" w:line="240" w:lineRule="atLeast"/>
      </w:pPr>
    </w:p>
    <w:p w:rsidR="00181952" w:rsidRDefault="00181952" w:rsidP="00181952">
      <w:pPr>
        <w:spacing w:before="120" w:line="240" w:lineRule="atLeast"/>
      </w:pPr>
      <w:r>
        <w:t xml:space="preserve">1.Dodavatel zajistí ubytování a stravování v objektu </w:t>
      </w:r>
      <w:r w:rsidR="00E77887">
        <w:rPr>
          <w:rFonts w:ascii="open sans" w:hAnsi="open sans"/>
          <w:color w:val="444444"/>
          <w:shd w:val="clear" w:color="auto" w:fill="FFFFFF"/>
        </w:rPr>
        <w:t xml:space="preserve">Pension </w:t>
      </w:r>
      <w:proofErr w:type="spellStart"/>
      <w:r w:rsidR="00E77887">
        <w:rPr>
          <w:rFonts w:ascii="open sans" w:hAnsi="open sans"/>
          <w:color w:val="444444"/>
          <w:shd w:val="clear" w:color="auto" w:fill="FFFFFF"/>
        </w:rPr>
        <w:t>Sunski</w:t>
      </w:r>
      <w:proofErr w:type="spellEnd"/>
    </w:p>
    <w:p w:rsidR="00181952" w:rsidRDefault="00181952" w:rsidP="00181952">
      <w:pPr>
        <w:spacing w:before="120" w:line="240" w:lineRule="atLeast"/>
      </w:pPr>
      <w:r>
        <w:t xml:space="preserve"> v termínu od </w:t>
      </w:r>
      <w:r w:rsidR="00BB57F0">
        <w:t>11</w:t>
      </w:r>
      <w:r w:rsidR="00E77887">
        <w:t>.3.</w:t>
      </w:r>
      <w:r>
        <w:t xml:space="preserve"> do</w:t>
      </w:r>
      <w:r w:rsidR="00E77887">
        <w:t xml:space="preserve"> </w:t>
      </w:r>
      <w:r w:rsidR="00BB57F0">
        <w:t>18</w:t>
      </w:r>
      <w:r w:rsidR="00E77887">
        <w:t>.</w:t>
      </w:r>
      <w:r w:rsidR="00BB57F0">
        <w:t>3</w:t>
      </w:r>
      <w:r w:rsidR="00E77887">
        <w:t>.202</w:t>
      </w:r>
      <w:r w:rsidR="00BB57F0">
        <w:t>3</w:t>
      </w:r>
    </w:p>
    <w:p w:rsidR="00181952" w:rsidRDefault="00181952" w:rsidP="00181952">
      <w:pPr>
        <w:spacing w:before="120" w:line="240" w:lineRule="atLeast"/>
      </w:pPr>
      <w:r>
        <w:t xml:space="preserve">                                                                     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  <w:gridCol w:w="1554"/>
        <w:gridCol w:w="1554"/>
      </w:tblGrid>
      <w:tr w:rsidR="00181952" w:rsidTr="001C4A32"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</w:pPr>
            <w:r>
              <w:t>Cenová kalkulace</w:t>
            </w:r>
          </w:p>
        </w:tc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</w:pPr>
            <w:r>
              <w:t>žáků</w:t>
            </w:r>
          </w:p>
        </w:tc>
        <w:tc>
          <w:tcPr>
            <w:tcW w:w="1554" w:type="dxa"/>
          </w:tcPr>
          <w:p w:rsidR="00181952" w:rsidRDefault="001C4A32" w:rsidP="00374DDB">
            <w:pPr>
              <w:spacing w:before="120" w:line="240" w:lineRule="atLeast"/>
            </w:pPr>
            <w:r>
              <w:t>na osobu a týden</w:t>
            </w:r>
          </w:p>
        </w:tc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</w:pPr>
            <w:r>
              <w:t>dospělých</w:t>
            </w:r>
          </w:p>
        </w:tc>
        <w:tc>
          <w:tcPr>
            <w:tcW w:w="1554" w:type="dxa"/>
          </w:tcPr>
          <w:p w:rsidR="00181952" w:rsidRDefault="001C4A32" w:rsidP="001C4A32">
            <w:pPr>
              <w:spacing w:before="120" w:line="240" w:lineRule="atLeast"/>
            </w:pPr>
            <w:r>
              <w:t>na osobu a týden</w:t>
            </w:r>
          </w:p>
        </w:tc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</w:pPr>
            <w:r>
              <w:t>Celkem</w:t>
            </w:r>
          </w:p>
        </w:tc>
      </w:tr>
      <w:tr w:rsidR="00181952" w:rsidTr="001C4A32"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</w:pPr>
            <w:r>
              <w:t>Ubytování</w:t>
            </w:r>
            <w:r w:rsidR="001C4A32">
              <w:t xml:space="preserve"> a strava</w:t>
            </w:r>
          </w:p>
        </w:tc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</w:pPr>
            <w:r>
              <w:t>4</w:t>
            </w:r>
            <w:r w:rsidR="00BB57F0">
              <w:t>5</w:t>
            </w:r>
          </w:p>
        </w:tc>
        <w:tc>
          <w:tcPr>
            <w:tcW w:w="1554" w:type="dxa"/>
          </w:tcPr>
          <w:p w:rsidR="00181952" w:rsidRDefault="00BB57F0" w:rsidP="00374DDB">
            <w:pPr>
              <w:spacing w:before="120" w:line="240" w:lineRule="atLeast"/>
              <w:jc w:val="right"/>
            </w:pPr>
            <w:r>
              <w:t>5250</w:t>
            </w:r>
            <w:r w:rsidR="00181952">
              <w:t>Kč</w:t>
            </w:r>
          </w:p>
        </w:tc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  <w:jc w:val="right"/>
            </w:pPr>
            <w:r>
              <w:t>4</w:t>
            </w:r>
          </w:p>
        </w:tc>
        <w:tc>
          <w:tcPr>
            <w:tcW w:w="1554" w:type="dxa"/>
          </w:tcPr>
          <w:p w:rsidR="00181952" w:rsidRDefault="00181952" w:rsidP="00374DDB">
            <w:pPr>
              <w:spacing w:before="120" w:line="240" w:lineRule="atLeast"/>
              <w:jc w:val="right"/>
            </w:pPr>
            <w:r>
              <w:t>0Kč</w:t>
            </w:r>
          </w:p>
        </w:tc>
        <w:tc>
          <w:tcPr>
            <w:tcW w:w="1554" w:type="dxa"/>
          </w:tcPr>
          <w:p w:rsidR="00181952" w:rsidRDefault="00BB57F0" w:rsidP="00374DDB">
            <w:pPr>
              <w:spacing w:before="120" w:line="240" w:lineRule="atLeast"/>
            </w:pPr>
            <w:r>
              <w:t>236250</w:t>
            </w:r>
          </w:p>
        </w:tc>
      </w:tr>
    </w:tbl>
    <w:p w:rsidR="00181952" w:rsidRDefault="00181952" w:rsidP="00181952">
      <w:pPr>
        <w:spacing w:before="120" w:line="240" w:lineRule="atLeast"/>
      </w:pPr>
      <w:r>
        <w:t>Náklady na ubytování a stravování budou účtovány podle skutečného počtu žáků a pedagogického doprovodu, nahlášeného po příjezdu.</w:t>
      </w:r>
    </w:p>
    <w:p w:rsidR="00181952" w:rsidRDefault="00181952" w:rsidP="00181952">
      <w:pPr>
        <w:spacing w:before="120" w:line="240" w:lineRule="atLeast"/>
      </w:pPr>
    </w:p>
    <w:p w:rsidR="00181952" w:rsidRDefault="002710CE" w:rsidP="00181952">
      <w:pPr>
        <w:spacing w:before="120" w:line="240" w:lineRule="atLeast"/>
      </w:pPr>
      <w:r>
        <w:t>2</w:t>
      </w:r>
      <w:r w:rsidR="00181952">
        <w:t>. 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181952" w:rsidTr="00374DDB">
        <w:tc>
          <w:tcPr>
            <w:tcW w:w="2055" w:type="dxa"/>
          </w:tcPr>
          <w:p w:rsidR="00181952" w:rsidRDefault="00181952" w:rsidP="00374DDB">
            <w:pPr>
              <w:spacing w:before="120" w:line="240" w:lineRule="atLeast"/>
            </w:pPr>
          </w:p>
        </w:tc>
        <w:tc>
          <w:tcPr>
            <w:tcW w:w="1843" w:type="dxa"/>
          </w:tcPr>
          <w:p w:rsidR="00181952" w:rsidRDefault="00181952" w:rsidP="00374DDB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</w:tcPr>
          <w:p w:rsidR="00181952" w:rsidRDefault="00181952" w:rsidP="00374DDB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</w:tcPr>
          <w:p w:rsidR="00181952" w:rsidRDefault="00181952" w:rsidP="00374DDB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181952" w:rsidTr="00374DDB">
        <w:tc>
          <w:tcPr>
            <w:tcW w:w="2055" w:type="dxa"/>
          </w:tcPr>
          <w:p w:rsidR="00181952" w:rsidRDefault="00181952" w:rsidP="00374DDB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</w:tcPr>
          <w:p w:rsidR="00181952" w:rsidRDefault="00BB57F0" w:rsidP="00374DDB">
            <w:pPr>
              <w:spacing w:before="120" w:line="240" w:lineRule="atLeast"/>
            </w:pPr>
            <w:r>
              <w:t>11</w:t>
            </w:r>
            <w:r w:rsidR="00E77887">
              <w:t>.3.202</w:t>
            </w:r>
            <w:r>
              <w:t>3</w:t>
            </w:r>
          </w:p>
        </w:tc>
        <w:tc>
          <w:tcPr>
            <w:tcW w:w="1842" w:type="dxa"/>
          </w:tcPr>
          <w:p w:rsidR="00181952" w:rsidRDefault="00E77887" w:rsidP="00374DDB">
            <w:pPr>
              <w:spacing w:before="120" w:line="240" w:lineRule="atLeast"/>
            </w:pPr>
            <w:r>
              <w:t>10:00</w:t>
            </w:r>
          </w:p>
        </w:tc>
        <w:tc>
          <w:tcPr>
            <w:tcW w:w="3584" w:type="dxa"/>
          </w:tcPr>
          <w:p w:rsidR="00181952" w:rsidRDefault="00E77887" w:rsidP="00374DDB">
            <w:pPr>
              <w:spacing w:before="120" w:line="240" w:lineRule="atLeast"/>
            </w:pPr>
            <w:r>
              <w:t>oběd</w:t>
            </w:r>
          </w:p>
        </w:tc>
      </w:tr>
      <w:tr w:rsidR="00181952" w:rsidTr="00374DDB">
        <w:tc>
          <w:tcPr>
            <w:tcW w:w="2055" w:type="dxa"/>
          </w:tcPr>
          <w:p w:rsidR="00181952" w:rsidRDefault="00181952" w:rsidP="00374DDB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</w:tcPr>
          <w:p w:rsidR="00181952" w:rsidRDefault="00BB57F0" w:rsidP="00374DDB">
            <w:pPr>
              <w:spacing w:before="120" w:line="240" w:lineRule="atLeast"/>
            </w:pPr>
            <w:r>
              <w:t>18</w:t>
            </w:r>
            <w:r w:rsidR="00E77887">
              <w:t>.</w:t>
            </w:r>
            <w:r>
              <w:t>3</w:t>
            </w:r>
            <w:r w:rsidR="00E77887">
              <w:t>.202</w:t>
            </w:r>
            <w:r>
              <w:t>3</w:t>
            </w:r>
          </w:p>
        </w:tc>
        <w:tc>
          <w:tcPr>
            <w:tcW w:w="1842" w:type="dxa"/>
          </w:tcPr>
          <w:p w:rsidR="00181952" w:rsidRDefault="00E77887" w:rsidP="00374DDB">
            <w:pPr>
              <w:spacing w:before="120" w:line="240" w:lineRule="atLeast"/>
            </w:pPr>
            <w:r>
              <w:t>10:00</w:t>
            </w:r>
          </w:p>
        </w:tc>
        <w:tc>
          <w:tcPr>
            <w:tcW w:w="3584" w:type="dxa"/>
          </w:tcPr>
          <w:p w:rsidR="00181952" w:rsidRDefault="00E77887" w:rsidP="00374DDB">
            <w:pPr>
              <w:spacing w:before="120" w:line="240" w:lineRule="atLeast"/>
            </w:pPr>
            <w:r>
              <w:t>snídaně</w:t>
            </w:r>
          </w:p>
        </w:tc>
      </w:tr>
    </w:tbl>
    <w:p w:rsidR="00181952" w:rsidRDefault="00181952" w:rsidP="00181952"/>
    <w:p w:rsidR="00181952" w:rsidRDefault="002710CE" w:rsidP="00181952">
      <w:r>
        <w:t>3</w:t>
      </w:r>
      <w:r w:rsidR="00181952">
        <w:t xml:space="preserve">. Dodavatel prohlašuje, že uvedený objekt splňuje hygienické podmínky ubytovacího a stravovacího zařízení a podmínky pro zabezpečení výchovy a výuky v souladu s vyhláškou č. 106/2001Sb., </w:t>
      </w:r>
      <w:r w:rsidR="00181952" w:rsidRPr="005C6DF1">
        <w:t>o hygienických požadavcích na zotavovací akce pro děti</w:t>
      </w:r>
      <w:r w:rsidR="00181952">
        <w:t xml:space="preserve">, dále splňuje nároky bezpečnosti práce a </w:t>
      </w:r>
      <w:r w:rsidR="00181952">
        <w:lastRenderedPageBreak/>
        <w:t>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181952" w:rsidRDefault="00181952" w:rsidP="00181952">
      <w:r>
        <w:t xml:space="preserve">Dodavatel prohlašuje, že uvedený objekt splňuje podmínky pro zabezpečení výchovy a výuky, zejména dostatek výukových místností.   Pobyt </w:t>
      </w:r>
      <w:r w:rsidR="65977769">
        <w:t>lyžařského výcviku</w:t>
      </w:r>
      <w:r>
        <w:t xml:space="preserve"> nebude narušen ubytovacími nebo restauračními službami pro cizí osoby. Pro ubytování zdravotníka bude zdarma vyčleněn zvláštní pokoj, který bude zároveň ošetřovnou a další pokoj jako izolace pro nemocné.   </w:t>
      </w:r>
    </w:p>
    <w:p w:rsidR="00181952" w:rsidRDefault="00181952" w:rsidP="00181952"/>
    <w:p w:rsidR="00181952" w:rsidRDefault="002710CE" w:rsidP="00181952">
      <w:r>
        <w:t>4</w:t>
      </w:r>
      <w:r w:rsidR="00181952">
        <w:t xml:space="preserve">. Nejbližší lékařskou péči poskytuje </w:t>
      </w:r>
      <w:r w:rsidR="00BB57F0">
        <w:t>Nemocnice Tanvald, Nemocniční 287, 46841, Tanvald</w:t>
      </w:r>
      <w:r w:rsidR="00181952">
        <w:t xml:space="preserve">.  </w:t>
      </w:r>
    </w:p>
    <w:p w:rsidR="00BB57F0" w:rsidRDefault="00BB57F0" w:rsidP="00181952">
      <w:r>
        <w:t>Tel. +420 483 367 311, smluvní zařízení.</w:t>
      </w:r>
    </w:p>
    <w:p w:rsidR="00181952" w:rsidRDefault="00181952" w:rsidP="00181952"/>
    <w:p w:rsidR="00181952" w:rsidRDefault="002710CE" w:rsidP="00181952">
      <w:r>
        <w:t>5</w:t>
      </w:r>
      <w:r w:rsidR="00181952">
        <w:t xml:space="preserve">. Stravování účastníků kurzu zajistí dodavatel v souladu se zvláštními nároky na výživu dětí ve věku povinné školní docházky (svačiny, dostatek ovoce, zeleniny, mléčných výrobků, pitný </w:t>
      </w:r>
      <w:proofErr w:type="gramStart"/>
      <w:r w:rsidR="00181952">
        <w:t>režim..</w:t>
      </w:r>
      <w:proofErr w:type="gramEnd"/>
      <w:r w:rsidR="00181952">
        <w:t xml:space="preserve">), a po dohodě s vedením   </w:t>
      </w:r>
      <w:r w:rsidR="575FF03C">
        <w:t>lyžařského výcviku</w:t>
      </w:r>
      <w:r w:rsidR="00181952">
        <w:t>, se kterým předem sestaví jídelníček.</w:t>
      </w:r>
    </w:p>
    <w:p w:rsidR="00181952" w:rsidRDefault="002710CE" w:rsidP="00181952">
      <w:pPr>
        <w:spacing w:before="120" w:line="240" w:lineRule="atLeast"/>
        <w:jc w:val="both"/>
      </w:pPr>
      <w:r>
        <w:t>6</w:t>
      </w:r>
      <w:r w:rsidR="00181952">
        <w:t>. Dodavatel umožní pověřeným pracovníkům objednatele možnost kontroly zařízení objektu, které souvisejí s poskytovanými službami, zejména s přípravou a výdejem stravy.</w:t>
      </w:r>
    </w:p>
    <w:p w:rsidR="00181952" w:rsidRDefault="00181952" w:rsidP="00181952">
      <w:pPr>
        <w:spacing w:before="120" w:line="240" w:lineRule="atLeast"/>
      </w:pPr>
    </w:p>
    <w:p w:rsidR="00181952" w:rsidRDefault="002710CE" w:rsidP="00181952">
      <w:pPr>
        <w:spacing w:before="120" w:line="240" w:lineRule="atLeast"/>
      </w:pPr>
      <w:r>
        <w:t>7</w:t>
      </w:r>
      <w:r w:rsidR="00181952">
        <w:t xml:space="preserve">. Úhrada pobytu bude provedena bezhotovostně, záloha ve výši </w:t>
      </w:r>
      <w:r w:rsidR="00751140">
        <w:t>118125,-</w:t>
      </w:r>
      <w:proofErr w:type="gramStart"/>
      <w:r w:rsidR="00181952">
        <w:t>Kč  bude</w:t>
      </w:r>
      <w:proofErr w:type="gramEnd"/>
      <w:r w:rsidR="00181952">
        <w:t xml:space="preserve"> zaplacena do termínu </w:t>
      </w:r>
      <w:r w:rsidR="00751140">
        <w:t>31.10.2022</w:t>
      </w:r>
      <w:r w:rsidR="00181952">
        <w:t>, zbytek bude proplacen do 14 dnů po  doručení faktury škole. Případné sankce a penále při prodlení s úhradou se nesjednávají.</w:t>
      </w:r>
    </w:p>
    <w:p w:rsidR="2A34CF12" w:rsidRDefault="2A34CF12" w:rsidP="2A34CF12">
      <w:pPr>
        <w:spacing w:before="120" w:line="240" w:lineRule="atLeast"/>
      </w:pPr>
    </w:p>
    <w:p w:rsidR="0F9E3F0A" w:rsidRDefault="002710CE" w:rsidP="2A34CF12">
      <w:pPr>
        <w:spacing w:before="120" w:line="240" w:lineRule="atLeast"/>
      </w:pPr>
      <w:r>
        <w:t>8</w:t>
      </w:r>
      <w:r w:rsidR="0F9E3F0A">
        <w:t xml:space="preserve">. V případě nepříznivé hygienické situace ubytovatel umožní absolvovat lyžařský kurz v náhradním </w:t>
      </w:r>
      <w:r w:rsidR="606E8323">
        <w:t xml:space="preserve">termínu. </w:t>
      </w:r>
    </w:p>
    <w:p w:rsidR="00181952" w:rsidRDefault="00181952" w:rsidP="00181952">
      <w:pPr>
        <w:spacing w:before="120" w:line="240" w:lineRule="atLeast"/>
      </w:pPr>
    </w:p>
    <w:p w:rsidR="00EA0414" w:rsidRDefault="00EA0414" w:rsidP="00181952">
      <w:pPr>
        <w:spacing w:before="120" w:line="240" w:lineRule="atLeast"/>
      </w:pPr>
      <w:r>
        <w:t>V Kutné Hoře 10.10.2022</w:t>
      </w:r>
    </w:p>
    <w:p w:rsidR="00EA0414" w:rsidRDefault="00EA0414" w:rsidP="00181952">
      <w:pPr>
        <w:spacing w:before="120" w:line="240" w:lineRule="atLeast"/>
      </w:pPr>
    </w:p>
    <w:p w:rsidR="00EA0414" w:rsidRDefault="00EA0414" w:rsidP="00181952">
      <w:pPr>
        <w:spacing w:before="120" w:line="240" w:lineRule="atLeast"/>
      </w:pPr>
      <w:bookmarkStart w:id="0" w:name="_GoBack"/>
      <w:bookmarkEnd w:id="0"/>
    </w:p>
    <w:p w:rsidR="00181952" w:rsidRDefault="00181952" w:rsidP="00181952">
      <w:pPr>
        <w:spacing w:before="120" w:line="240" w:lineRule="atLeast"/>
      </w:pPr>
      <w:r>
        <w:tab/>
        <w:t xml:space="preserve"> dodavatel 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FE393E" w:rsidRDefault="00FE393E" w:rsidP="00181952"/>
    <w:sectPr w:rsidR="00FE393E" w:rsidSect="00FF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52"/>
    <w:rsid w:val="00144667"/>
    <w:rsid w:val="00181952"/>
    <w:rsid w:val="00184133"/>
    <w:rsid w:val="001C4A32"/>
    <w:rsid w:val="002710CE"/>
    <w:rsid w:val="002711E2"/>
    <w:rsid w:val="002A764F"/>
    <w:rsid w:val="00751140"/>
    <w:rsid w:val="00B02805"/>
    <w:rsid w:val="00BB57F0"/>
    <w:rsid w:val="00E77887"/>
    <w:rsid w:val="00EA0414"/>
    <w:rsid w:val="00FE393E"/>
    <w:rsid w:val="00FF72AF"/>
    <w:rsid w:val="0F9E3F0A"/>
    <w:rsid w:val="192AE855"/>
    <w:rsid w:val="2A34CF12"/>
    <w:rsid w:val="48B40B6E"/>
    <w:rsid w:val="575FF03C"/>
    <w:rsid w:val="5F7B8857"/>
    <w:rsid w:val="606E8323"/>
    <w:rsid w:val="659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D535"/>
  <w15:docId w15:val="{CA7AAB9E-E828-4A98-848A-69367142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72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Schwarz</dc:creator>
  <cp:lastModifiedBy>Martina Knížková</cp:lastModifiedBy>
  <cp:revision>4</cp:revision>
  <cp:lastPrinted>2022-10-18T05:40:00Z</cp:lastPrinted>
  <dcterms:created xsi:type="dcterms:W3CDTF">2022-10-14T21:50:00Z</dcterms:created>
  <dcterms:modified xsi:type="dcterms:W3CDTF">2022-10-18T05:41:00Z</dcterms:modified>
</cp:coreProperties>
</file>