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C04E" w14:textId="77777777" w:rsidR="00FD668E" w:rsidRDefault="00FD668E" w:rsidP="00385C77">
      <w:pPr>
        <w:spacing w:after="0" w:line="360" w:lineRule="auto"/>
        <w:rPr>
          <w:rFonts w:cstheme="minorHAnsi"/>
          <w:b/>
          <w:sz w:val="40"/>
          <w:szCs w:val="20"/>
        </w:rPr>
      </w:pPr>
      <w:proofErr w:type="spellStart"/>
      <w:r>
        <w:rPr>
          <w:rFonts w:cstheme="minorHAnsi"/>
          <w:b/>
          <w:sz w:val="40"/>
          <w:szCs w:val="20"/>
        </w:rPr>
        <w:t>Príloha</w:t>
      </w:r>
      <w:proofErr w:type="spellEnd"/>
      <w:r>
        <w:rPr>
          <w:rFonts w:cstheme="minorHAnsi"/>
          <w:b/>
          <w:sz w:val="40"/>
          <w:szCs w:val="20"/>
        </w:rPr>
        <w:t xml:space="preserve"> č.1</w:t>
      </w:r>
    </w:p>
    <w:p w14:paraId="0B4147C8" w14:textId="737130BE" w:rsidR="00193642" w:rsidRPr="003A47BE" w:rsidRDefault="00D23449" w:rsidP="00385C77">
      <w:pPr>
        <w:spacing w:after="0" w:line="360" w:lineRule="auto"/>
        <w:rPr>
          <w:rFonts w:cstheme="minorHAnsi"/>
          <w:b/>
          <w:sz w:val="40"/>
          <w:szCs w:val="20"/>
        </w:rPr>
      </w:pPr>
      <w:r w:rsidRPr="003A47BE">
        <w:rPr>
          <w:rFonts w:cstheme="minorHAnsi"/>
          <w:b/>
          <w:sz w:val="40"/>
          <w:szCs w:val="20"/>
        </w:rPr>
        <w:t xml:space="preserve">Muzeum umění Olomouc/Transport </w:t>
      </w:r>
      <w:proofErr w:type="spellStart"/>
      <w:r w:rsidR="003D0AC5">
        <w:rPr>
          <w:rFonts w:cstheme="minorHAnsi"/>
          <w:b/>
          <w:sz w:val="40"/>
          <w:szCs w:val="20"/>
        </w:rPr>
        <w:t>xx</w:t>
      </w:r>
      <w:proofErr w:type="spellEnd"/>
    </w:p>
    <w:p w14:paraId="645A3C54" w14:textId="2F778072" w:rsidR="004B07B0" w:rsidRPr="008E7FDC" w:rsidRDefault="003D0AC5" w:rsidP="008E7FDC">
      <w:pPr>
        <w:pStyle w:val="Vchoz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suppressAutoHyphens/>
        <w:spacing w:before="0" w:line="240" w:lineRule="auto"/>
        <w:ind w:left="284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xx</w:t>
      </w:r>
    </w:p>
    <w:p w14:paraId="74C95D2C" w14:textId="77777777" w:rsidR="001465C9" w:rsidRDefault="001465C9" w:rsidP="00385C77">
      <w:pPr>
        <w:pStyle w:val="Text"/>
        <w:spacing w:line="360" w:lineRule="auto"/>
        <w:jc w:val="both"/>
        <w:rPr>
          <w:rFonts w:asciiTheme="minorHAnsi" w:hAnsiTheme="minorHAnsi" w:cstheme="minorHAnsi"/>
          <w:b/>
          <w:sz w:val="24"/>
          <w:szCs w:val="20"/>
          <w:u w:val="single"/>
        </w:rPr>
      </w:pPr>
    </w:p>
    <w:p w14:paraId="6C084815" w14:textId="77777777" w:rsidR="001465C9" w:rsidRDefault="001465C9" w:rsidP="00385C77">
      <w:pPr>
        <w:pStyle w:val="Text"/>
        <w:spacing w:line="360" w:lineRule="auto"/>
        <w:jc w:val="both"/>
        <w:rPr>
          <w:rFonts w:asciiTheme="minorHAnsi" w:hAnsiTheme="minorHAnsi" w:cstheme="minorHAnsi"/>
          <w:b/>
          <w:sz w:val="24"/>
          <w:szCs w:val="20"/>
          <w:u w:val="single"/>
        </w:rPr>
      </w:pPr>
    </w:p>
    <w:sectPr w:rsidR="0014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B94"/>
    <w:multiLevelType w:val="hybridMultilevel"/>
    <w:tmpl w:val="315CDD72"/>
    <w:lvl w:ilvl="0" w:tplc="3CFE2DE6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449"/>
    <w:rsid w:val="000425BA"/>
    <w:rsid w:val="001465C9"/>
    <w:rsid w:val="00193642"/>
    <w:rsid w:val="00385C77"/>
    <w:rsid w:val="003A47BE"/>
    <w:rsid w:val="003D0AC5"/>
    <w:rsid w:val="004B07B0"/>
    <w:rsid w:val="007E4CE7"/>
    <w:rsid w:val="00851259"/>
    <w:rsid w:val="008A0538"/>
    <w:rsid w:val="008E7FDC"/>
    <w:rsid w:val="00D23449"/>
    <w:rsid w:val="00DD2AED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3561"/>
  <w15:docId w15:val="{09CEF9DB-D5AE-42F9-BA25-231A4062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D2344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385C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125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AED"/>
    <w:rPr>
      <w:rFonts w:ascii="Tahoma" w:hAnsi="Tahoma" w:cs="Tahoma"/>
      <w:sz w:val="16"/>
      <w:szCs w:val="16"/>
    </w:rPr>
  </w:style>
  <w:style w:type="character" w:customStyle="1" w:styleId="Egyiksem">
    <w:name w:val="Egyik sem"/>
    <w:rsid w:val="008E7FDC"/>
  </w:style>
  <w:style w:type="paragraph" w:customStyle="1" w:styleId="Szvegtrzs">
    <w:name w:val="Szövegtörzs"/>
    <w:rsid w:val="008E7FD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Alaprtelmezett">
    <w:name w:val="Alapértelmezett"/>
    <w:rsid w:val="008E7FDC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8E7FDC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hu-HU"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Kundračíková Barbora</dc:creator>
  <cp:lastModifiedBy>Blahová Jana</cp:lastModifiedBy>
  <cp:revision>3</cp:revision>
  <cp:lastPrinted>2022-01-20T09:28:00Z</cp:lastPrinted>
  <dcterms:created xsi:type="dcterms:W3CDTF">2022-09-13T08:19:00Z</dcterms:created>
  <dcterms:modified xsi:type="dcterms:W3CDTF">2022-09-19T14:36:00Z</dcterms:modified>
</cp:coreProperties>
</file>