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5"/>
      </w:tblGrid>
      <w:tr w:rsidR="003C25C6" w:rsidRPr="003C25C6" w:rsidTr="003C25C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bookmarkStart w:id="0" w:name="_GoBack"/>
          <w:bookmarkEnd w:id="0"/>
          <w:p w:rsidR="003C25C6" w:rsidRPr="003C25C6" w:rsidRDefault="003C25C6" w:rsidP="003C2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25C6">
              <w:rPr>
                <w:rFonts w:ascii="Arial" w:eastAsia="Times New Roman" w:hAnsi="Arial" w:cs="Arial"/>
                <w:noProof/>
                <w:color w:val="337FF1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Obdélník 1" descr="Montessori Hračky">
                        <a:hlinkClick xmlns:a="http://schemas.openxmlformats.org/drawingml/2006/main" r:id="rId6" tgtFrame="&quot;_blank&quot;" tooltip="&quot;Montessori Hračky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60410" id="Obdélník 1" o:spid="_x0000_s1026" alt="Montessori Hračky" href="https://montessorihracky.cz/cs/" target="&quot;_blank&quot;" title="&quot;Montessori Hračky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C25C6" w:rsidRPr="003C25C6" w:rsidTr="003C25C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08565B" w:rsidRDefault="00154361" w:rsidP="003C25C6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0159F0DB" wp14:editId="5B1EA19F">
                  <wp:simplePos x="0" y="0"/>
                  <wp:positionH relativeFrom="column">
                    <wp:posOffset>-3067050</wp:posOffset>
                  </wp:positionH>
                  <wp:positionV relativeFrom="page">
                    <wp:posOffset>-95250</wp:posOffset>
                  </wp:positionV>
                  <wp:extent cx="3067050" cy="1457325"/>
                  <wp:effectExtent l="0" t="0" r="0" b="9525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65B">
              <w:t xml:space="preserve">Růst společně s.r.o. </w:t>
            </w:r>
          </w:p>
          <w:p w:rsidR="0008565B" w:rsidRDefault="0008565B" w:rsidP="003C25C6">
            <w:pPr>
              <w:spacing w:after="0" w:line="240" w:lineRule="auto"/>
            </w:pPr>
            <w:r>
              <w:t xml:space="preserve">Vačkářova 278 </w:t>
            </w:r>
          </w:p>
          <w:p w:rsidR="0008565B" w:rsidRDefault="0008565B" w:rsidP="003C25C6">
            <w:pPr>
              <w:spacing w:after="0" w:line="240" w:lineRule="auto"/>
            </w:pPr>
            <w:r>
              <w:t xml:space="preserve">251 01 Dobřejovice </w:t>
            </w:r>
          </w:p>
          <w:p w:rsidR="0008565B" w:rsidRDefault="0008565B" w:rsidP="003C25C6">
            <w:pPr>
              <w:spacing w:after="0" w:line="240" w:lineRule="auto"/>
            </w:pPr>
            <w:r>
              <w:t xml:space="preserve">IČ: 08782245 </w:t>
            </w:r>
          </w:p>
          <w:p w:rsidR="003C25C6" w:rsidRPr="003C25C6" w:rsidRDefault="0008565B" w:rsidP="003C2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t>DIČ: CZ08782245</w:t>
            </w:r>
            <w:r w:rsidR="003C25C6" w:rsidRPr="003C25C6">
              <w:rPr>
                <w:rFonts w:ascii="Arial" w:eastAsia="Times New Roman" w:hAnsi="Arial" w:cs="Arial"/>
                <w:color w:val="555454"/>
                <w:sz w:val="24"/>
                <w:szCs w:val="24"/>
                <w:lang w:eastAsia="cs-CZ"/>
              </w:rPr>
              <w:br/>
            </w:r>
          </w:p>
        </w:tc>
      </w:tr>
      <w:tr w:rsidR="003C25C6" w:rsidRPr="003C25C6" w:rsidTr="003C25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25C6" w:rsidRPr="003C25C6" w:rsidRDefault="003C25C6" w:rsidP="003C2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2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děkujeme za Vaši objednávku!</w:t>
            </w:r>
          </w:p>
          <w:p w:rsidR="003C25C6" w:rsidRPr="003C25C6" w:rsidRDefault="003C25C6" w:rsidP="003C2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2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Moc si vážíme toho, že jste si vybral/a náš obchod.</w:t>
            </w:r>
            <w:r w:rsidRPr="003C2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Prosíme, věnujte pár vteřin kontrole detailu objednávky, a pokud máte pocit, že v ní není něco podle Vašich představ, neváhejte nás kontaktovat a my vše obratem upravíme tak, aby mohlo zboží co nejdříve doputovat až k Vám.</w:t>
            </w:r>
          </w:p>
        </w:tc>
      </w:tr>
      <w:tr w:rsidR="003C25C6" w:rsidRPr="003C25C6" w:rsidTr="003C25C6">
        <w:trPr>
          <w:tblCellSpacing w:w="15" w:type="dxa"/>
        </w:trPr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163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6005"/>
              <w:gridCol w:w="195"/>
            </w:tblGrid>
            <w:tr w:rsidR="003C25C6" w:rsidRPr="003C25C6">
              <w:trPr>
                <w:tblCellSpacing w:w="15" w:type="dxa"/>
              </w:trPr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3C25C6" w:rsidRPr="003C25C6" w:rsidRDefault="003C25C6" w:rsidP="003C25C6">
                  <w:pPr>
                    <w:pBdr>
                      <w:bottom w:val="single" w:sz="6" w:space="8" w:color="D6D4D4"/>
                    </w:pBdr>
                    <w:spacing w:before="45" w:after="10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</w:pPr>
                  <w:r w:rsidRPr="003C25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cs-CZ"/>
                    </w:rPr>
                    <w:t>Detaily objednávky</w:t>
                  </w:r>
                </w:p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25C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cs-CZ"/>
                    </w:rPr>
                    <w:t>Objednávka:</w:t>
                  </w:r>
                  <w:r w:rsidRPr="003C25C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 2226885 Vytvořená 23. 07. 2022 09:13:55</w:t>
                  </w:r>
                  <w:r w:rsidRPr="003C25C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br/>
                  </w:r>
                  <w:r w:rsidRPr="003C25C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br/>
                  </w:r>
                  <w:r w:rsidRPr="003C25C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cs-CZ"/>
                    </w:rPr>
                    <w:t>Platba:</w:t>
                  </w:r>
                  <w:r w:rsidRPr="003C25C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 Platba bankovním převodem</w:t>
                  </w:r>
                </w:p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25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Dopravce:</w:t>
                  </w:r>
                  <w:r w:rsidRPr="003C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Česká pošta</w:t>
                  </w:r>
                </w:p>
              </w:tc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3C25C6" w:rsidRPr="003C25C6" w:rsidRDefault="003C25C6" w:rsidP="003C2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C25C6" w:rsidRPr="003C25C6" w:rsidTr="003C25C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164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7"/>
              <w:gridCol w:w="6160"/>
              <w:gridCol w:w="2315"/>
              <w:gridCol w:w="1488"/>
              <w:gridCol w:w="1539"/>
              <w:gridCol w:w="1880"/>
            </w:tblGrid>
            <w:tr w:rsidR="003C25C6" w:rsidRPr="003C25C6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C25C6" w:rsidRPr="003C25C6" w:rsidRDefault="003C25C6" w:rsidP="003C25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</w:pPr>
                  <w:r w:rsidRPr="003C25C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  <w:t>Kód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C25C6" w:rsidRPr="003C25C6" w:rsidRDefault="003C25C6" w:rsidP="003C25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</w:pPr>
                  <w:r w:rsidRPr="003C25C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  <w:t>Produkt</w:t>
                  </w:r>
                </w:p>
              </w:tc>
              <w:tc>
                <w:tcPr>
                  <w:tcW w:w="850" w:type="pct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C25C6" w:rsidRPr="003C25C6" w:rsidRDefault="003C25C6" w:rsidP="003C25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</w:pPr>
                  <w:r w:rsidRPr="003C25C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  <w:t>Jedn. cena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C25C6" w:rsidRPr="003C25C6" w:rsidRDefault="003C25C6" w:rsidP="003C25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</w:pPr>
                  <w:r w:rsidRPr="003C25C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  <w:t>Počet</w:t>
                  </w:r>
                </w:p>
              </w:tc>
              <w:tc>
                <w:tcPr>
                  <w:tcW w:w="850" w:type="pct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C25C6" w:rsidRPr="003C25C6" w:rsidRDefault="003C25C6" w:rsidP="003C25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</w:pPr>
                  <w:r w:rsidRPr="003C25C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  <w:t>Celková cena</w:t>
                  </w:r>
                </w:p>
              </w:tc>
            </w:tr>
            <w:tr w:rsidR="003C25C6" w:rsidRPr="003C25C6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3C25C6" w:rsidRPr="003C25C6" w:rsidRDefault="003C25C6" w:rsidP="003C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cs-CZ"/>
                    </w:rPr>
                  </w:pPr>
                  <w:r w:rsidRPr="003C25C6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cs-CZ"/>
                    </w:rPr>
                    <w:t>  </w:t>
                  </w:r>
                </w:p>
              </w:tc>
            </w:tr>
            <w:tr w:rsidR="003C25C6" w:rsidRPr="003C25C6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951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SMVP0002_JS-S005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051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0"/>
                            <w:szCs w:val="20"/>
                            <w:lang w:eastAsia="cs-CZ"/>
                          </w:rPr>
                          <w:t>Červené tyče z bukového dřeva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128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1 298,00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"/>
                    <w:gridCol w:w="1128"/>
                    <w:gridCol w:w="190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1 298,00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25C6" w:rsidRPr="003C25C6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017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NH002400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2172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0"/>
                            <w:szCs w:val="20"/>
                            <w:lang w:eastAsia="cs-CZ"/>
                          </w:rPr>
                          <w:t>Nienhuis - Růžová věž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128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3 744,00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1239"/>
                    <w:gridCol w:w="13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18 720,00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25C6" w:rsidRPr="003C25C6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117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SFS012019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427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0"/>
                            <w:szCs w:val="20"/>
                            <w:lang w:eastAsia="cs-CZ"/>
                          </w:rPr>
                          <w:t>Safari Ltd. figurky Good Luck Minis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850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47,00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850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47,00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25C6" w:rsidRPr="003C25C6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017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NH002500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5273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0"/>
                            <w:szCs w:val="20"/>
                            <w:lang w:eastAsia="cs-CZ"/>
                          </w:rPr>
                          <w:t>Nienhuis - Hnědé schody (bezbarvý lak - textura dřeva)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128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5 178,00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1239"/>
                    <w:gridCol w:w="13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25 890,00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25C6" w:rsidRPr="003C25C6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017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NH002420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4451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0"/>
                            <w:szCs w:val="20"/>
                            <w:lang w:eastAsia="cs-CZ"/>
                          </w:rPr>
                          <w:t>Nienhuis - Krabička s krychlemi k Růžové věži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128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1 223,00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"/>
                    <w:gridCol w:w="1128"/>
                    <w:gridCol w:w="190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4 892,00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25C6" w:rsidRPr="003C25C6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017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NH002520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4828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0"/>
                            <w:szCs w:val="20"/>
                            <w:lang w:eastAsia="cs-CZ"/>
                          </w:rPr>
                          <w:t>Nienhuis - Krabička s hranoly k Hnědým schodům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128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1 646,00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"/>
                    <w:gridCol w:w="1128"/>
                    <w:gridCol w:w="190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6 584,00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25C6" w:rsidRPr="003C25C6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951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SMVP0044_JS-S001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418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0"/>
                            <w:szCs w:val="20"/>
                            <w:lang w:eastAsia="cs-CZ"/>
                          </w:rPr>
                          <w:t>Válečky s úchyty z bukového dřeva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128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3 940,00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"/>
                    <w:gridCol w:w="1128"/>
                    <w:gridCol w:w="190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3 940,00 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25C6" w:rsidRPr="003C25C6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3C25C6" w:rsidRPr="003C25C6" w:rsidRDefault="003C25C6" w:rsidP="003C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cs-CZ"/>
                    </w:rPr>
                  </w:pPr>
                  <w:r w:rsidRPr="003C25C6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cs-CZ"/>
                    </w:rPr>
                    <w:t>  </w:t>
                  </w:r>
                </w:p>
              </w:tc>
            </w:tr>
            <w:tr w:rsidR="003C25C6" w:rsidRPr="003C25C6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6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3305"/>
                    <w:gridCol w:w="150"/>
                  </w:tblGrid>
                  <w:tr w:rsidR="003C25C6" w:rsidRPr="003C25C6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4"/>
                            <w:szCs w:val="24"/>
                            <w:lang w:eastAsia="cs-CZ"/>
                          </w:rPr>
                          <w:t>Produkty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2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950"/>
                    <w:gridCol w:w="150"/>
                  </w:tblGrid>
                  <w:tr w:rsidR="003C25C6" w:rsidRPr="003C25C6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4"/>
                            <w:szCs w:val="24"/>
                            <w:lang w:eastAsia="cs-CZ"/>
                          </w:rPr>
                          <w:t>61 371,00 Kč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25C6" w:rsidRPr="003C25C6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6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3305"/>
                    <w:gridCol w:w="150"/>
                  </w:tblGrid>
                  <w:tr w:rsidR="003C25C6" w:rsidRPr="003C25C6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4"/>
                            <w:szCs w:val="24"/>
                            <w:lang w:eastAsia="cs-CZ"/>
                          </w:rPr>
                          <w:t>Sleva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77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2475"/>
                    <w:gridCol w:w="150"/>
                  </w:tblGrid>
                  <w:tr w:rsidR="003C25C6" w:rsidRPr="003C25C6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4"/>
                            <w:szCs w:val="24"/>
                            <w:lang w:eastAsia="cs-CZ"/>
                          </w:rPr>
                          <w:t>0,00 Kč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25C6" w:rsidRPr="003C25C6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6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3305"/>
                    <w:gridCol w:w="150"/>
                  </w:tblGrid>
                  <w:tr w:rsidR="003C25C6" w:rsidRPr="003C25C6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4"/>
                            <w:szCs w:val="24"/>
                            <w:lang w:eastAsia="cs-CZ"/>
                          </w:rPr>
                          <w:t>Doprava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77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2475"/>
                    <w:gridCol w:w="150"/>
                  </w:tblGrid>
                  <w:tr w:rsidR="003C25C6" w:rsidRPr="003C25C6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4"/>
                            <w:szCs w:val="24"/>
                            <w:lang w:eastAsia="cs-CZ"/>
                          </w:rPr>
                          <w:t>0,00 Kč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25C6" w:rsidRPr="003C25C6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6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3305"/>
                    <w:gridCol w:w="150"/>
                  </w:tblGrid>
                  <w:tr w:rsidR="003C25C6" w:rsidRPr="003C25C6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4"/>
                            <w:szCs w:val="24"/>
                            <w:lang w:eastAsia="cs-CZ"/>
                          </w:rPr>
                          <w:t>Celkem DPH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77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2475"/>
                    <w:gridCol w:w="150"/>
                  </w:tblGrid>
                  <w:tr w:rsidR="003C25C6" w:rsidRPr="003C25C6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24"/>
                            <w:szCs w:val="24"/>
                            <w:lang w:eastAsia="cs-CZ"/>
                          </w:rPr>
                          <w:t>10 651,00 Kč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25C6" w:rsidRPr="003C25C6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6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3305"/>
                    <w:gridCol w:w="150"/>
                  </w:tblGrid>
                  <w:tr w:rsidR="003C25C6" w:rsidRPr="003C25C6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4"/>
                            <w:szCs w:val="24"/>
                            <w:lang w:eastAsia="cs-CZ"/>
                          </w:rPr>
                          <w:t>Celkem zaplaceno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77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2475"/>
                    <w:gridCol w:w="150"/>
                  </w:tblGrid>
                  <w:tr w:rsidR="003C25C6" w:rsidRPr="003C25C6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555454"/>
                            <w:sz w:val="36"/>
                            <w:szCs w:val="36"/>
                            <w:lang w:eastAsia="cs-CZ"/>
                          </w:rPr>
                          <w:t>61 324,00 Kč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C25C6" w:rsidRPr="003C25C6" w:rsidRDefault="003C25C6" w:rsidP="003C2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C25C6" w:rsidRPr="003C25C6" w:rsidTr="003C25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25C6" w:rsidRPr="003C25C6" w:rsidRDefault="003C25C6" w:rsidP="003C2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2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3C25C6" w:rsidRPr="003C25C6" w:rsidTr="003C25C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16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45"/>
              <w:gridCol w:w="334"/>
              <w:gridCol w:w="8046"/>
            </w:tblGrid>
            <w:tr w:rsidR="003C25C6" w:rsidRPr="003C25C6">
              <w:trPr>
                <w:tblCellSpacing w:w="15" w:type="dxa"/>
              </w:trPr>
              <w:tc>
                <w:tcPr>
                  <w:tcW w:w="4650" w:type="dxa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auto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8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7478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pBdr>
                            <w:bottom w:val="single" w:sz="6" w:space="8" w:color="D6D4D4"/>
                          </w:pBdr>
                          <w:spacing w:before="45" w:after="105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cs-CZ"/>
                          </w:rPr>
                          <w:t>Dodací adresa</w:t>
                        </w:r>
                      </w:p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Mateřská škola, Holešov, Grohova 1392, okres Kroměříž</w:t>
                        </w:r>
                        <w:r w:rsidRPr="003C25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Grohova 1392</w:t>
                        </w:r>
                        <w:r w:rsidRPr="003C25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769 01 Holešov</w:t>
                        </w:r>
                        <w:r w:rsidRPr="003C25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  <w:r w:rsidRPr="003C25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776066078</w:t>
                        </w:r>
                        <w:r w:rsidRPr="003C25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776066078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4650" w:type="dxa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auto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8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7478"/>
                    <w:gridCol w:w="195"/>
                  </w:tblGrid>
                  <w:tr w:rsidR="003C25C6" w:rsidRPr="003C25C6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pBdr>
                            <w:bottom w:val="single" w:sz="6" w:space="8" w:color="D6D4D4"/>
                          </w:pBdr>
                          <w:spacing w:before="45" w:after="105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cs-CZ"/>
                          </w:rPr>
                          <w:t>Fakturační adresa</w:t>
                        </w:r>
                      </w:p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Mateřská škola, Holešov, Grohova 1392, okres Kromě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říž</w:t>
                        </w:r>
                        <w:r w:rsidRPr="003C25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70998892</w:t>
                        </w:r>
                        <w:r w:rsidRPr="003C25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Grohova 1392</w:t>
                        </w:r>
                        <w:r w:rsidRPr="003C25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769 01 Holešov</w:t>
                        </w:r>
                        <w:r w:rsidRPr="003C25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  <w:r w:rsidRPr="003C25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776066078</w:t>
                        </w:r>
                        <w:r w:rsidRPr="003C25C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776066078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3C25C6" w:rsidRPr="003C25C6" w:rsidRDefault="003C25C6" w:rsidP="003C2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25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3C25C6" w:rsidRPr="003C25C6" w:rsidRDefault="003C25C6" w:rsidP="003C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C25C6" w:rsidRPr="003C25C6" w:rsidRDefault="003C25C6" w:rsidP="003C2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C25C6" w:rsidRPr="003C25C6" w:rsidTr="003C25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25C6" w:rsidRPr="003C25C6" w:rsidRDefault="003C25C6" w:rsidP="003C2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2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25C6" w:rsidRPr="003C25C6" w:rsidTr="003C25C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C25C6" w:rsidRPr="003C25C6" w:rsidRDefault="003C25C6" w:rsidP="003C2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2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Další informace týkající se zpracování Vaší objednávky Vám zašleme opět na email.</w:t>
            </w:r>
            <w:r w:rsidRPr="003C2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Už teď ale usilovně pracujeme na tom, abyste svůj balíček od nás obdrželi co nejdříve.</w:t>
            </w:r>
          </w:p>
        </w:tc>
      </w:tr>
      <w:tr w:rsidR="003C25C6" w:rsidRPr="003C25C6" w:rsidTr="003C25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25C6" w:rsidRPr="003C25C6" w:rsidRDefault="003C25C6" w:rsidP="003C2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C2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25C6" w:rsidRPr="003C25C6" w:rsidTr="003C25C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C25C6" w:rsidRPr="003C25C6" w:rsidRDefault="003C25C6" w:rsidP="003C25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C25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Kontakt: </w:t>
            </w:r>
            <w:hyperlink r:id="rId8" w:tgtFrame="_blank" w:history="1">
              <w:r w:rsidRPr="003C25C6">
                <w:rPr>
                  <w:rFonts w:ascii="Arial" w:eastAsia="Times New Roman" w:hAnsi="Arial" w:cs="Arial"/>
                  <w:b/>
                  <w:bCs/>
                  <w:i/>
                  <w:iCs/>
                  <w:color w:val="337FF1"/>
                  <w:sz w:val="24"/>
                  <w:szCs w:val="24"/>
                  <w:u w:val="single"/>
                  <w:lang w:eastAsia="cs-CZ"/>
                </w:rPr>
                <w:t>+420 776 499 527</w:t>
              </w:r>
            </w:hyperlink>
            <w:r w:rsidRPr="003C25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| </w:t>
            </w:r>
            <w:hyperlink r:id="rId9" w:tgtFrame="_blank" w:history="1">
              <w:r w:rsidRPr="003C25C6">
                <w:rPr>
                  <w:rFonts w:ascii="Arial" w:eastAsia="Times New Roman" w:hAnsi="Arial" w:cs="Arial"/>
                  <w:b/>
                  <w:bCs/>
                  <w:i/>
                  <w:iCs/>
                  <w:color w:val="337FF1"/>
                  <w:sz w:val="24"/>
                  <w:szCs w:val="24"/>
                  <w:u w:val="single"/>
                  <w:lang w:eastAsia="cs-CZ"/>
                </w:rPr>
                <w:t>objednavky@montessorihracky.cz</w:t>
              </w:r>
            </w:hyperlink>
          </w:p>
        </w:tc>
      </w:tr>
    </w:tbl>
    <w:p w:rsidR="005A5573" w:rsidRDefault="00E73E2D"/>
    <w:sectPr w:rsidR="005A5573" w:rsidSect="003C25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2D" w:rsidRDefault="00E73E2D" w:rsidP="00154361">
      <w:pPr>
        <w:spacing w:after="0" w:line="240" w:lineRule="auto"/>
      </w:pPr>
      <w:r>
        <w:separator/>
      </w:r>
    </w:p>
  </w:endnote>
  <w:endnote w:type="continuationSeparator" w:id="0">
    <w:p w:rsidR="00E73E2D" w:rsidRDefault="00E73E2D" w:rsidP="0015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2D" w:rsidRDefault="00E73E2D" w:rsidP="00154361">
      <w:pPr>
        <w:spacing w:after="0" w:line="240" w:lineRule="auto"/>
      </w:pPr>
      <w:r>
        <w:separator/>
      </w:r>
    </w:p>
  </w:footnote>
  <w:footnote w:type="continuationSeparator" w:id="0">
    <w:p w:rsidR="00E73E2D" w:rsidRDefault="00E73E2D" w:rsidP="00154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C6"/>
    <w:rsid w:val="00043759"/>
    <w:rsid w:val="0008565B"/>
    <w:rsid w:val="00154361"/>
    <w:rsid w:val="00270C53"/>
    <w:rsid w:val="003C25C6"/>
    <w:rsid w:val="00D6252C"/>
    <w:rsid w:val="00E73E2D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59188-7753-46FC-ACEB-2E5D023A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25C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C25C6"/>
    <w:rPr>
      <w:b/>
      <w:bCs/>
    </w:rPr>
  </w:style>
  <w:style w:type="character" w:customStyle="1" w:styleId="-wm-title">
    <w:name w:val="-wm-title"/>
    <w:basedOn w:val="Standardnpsmoodstavce"/>
    <w:rsid w:val="003C25C6"/>
  </w:style>
  <w:style w:type="paragraph" w:styleId="Normlnweb">
    <w:name w:val="Normal (Web)"/>
    <w:basedOn w:val="Normln"/>
    <w:uiPriority w:val="99"/>
    <w:semiHidden/>
    <w:unhideWhenUsed/>
    <w:rsid w:val="003C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3C25C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C25C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C25C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15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361"/>
  </w:style>
  <w:style w:type="paragraph" w:styleId="Zpat">
    <w:name w:val="footer"/>
    <w:basedOn w:val="Normln"/>
    <w:link w:val="ZpatChar"/>
    <w:uiPriority w:val="99"/>
    <w:unhideWhenUsed/>
    <w:rsid w:val="0015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77649952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tessorihracky.cz/c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bjednavky@montessorihra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AK</cp:lastModifiedBy>
  <cp:revision>2</cp:revision>
  <dcterms:created xsi:type="dcterms:W3CDTF">2022-08-22T15:15:00Z</dcterms:created>
  <dcterms:modified xsi:type="dcterms:W3CDTF">2022-08-22T15:15:00Z</dcterms:modified>
</cp:coreProperties>
</file>