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A922D" w14:textId="7909C54C" w:rsidR="004243BC" w:rsidRPr="00C97FB5" w:rsidRDefault="004243BC" w:rsidP="000B0AA7">
      <w:pPr>
        <w:pStyle w:val="StylDoprava"/>
        <w:rPr>
          <w:rFonts w:cs="Arial"/>
          <w:sz w:val="22"/>
          <w:szCs w:val="22"/>
        </w:rPr>
      </w:pPr>
      <w:r w:rsidRPr="00C97FB5">
        <w:rPr>
          <w:rFonts w:cs="Arial"/>
          <w:sz w:val="22"/>
          <w:szCs w:val="22"/>
        </w:rPr>
        <w:t xml:space="preserve">Č.j. </w:t>
      </w:r>
      <w:r w:rsidR="00BC17A6" w:rsidRPr="00C97FB5">
        <w:rPr>
          <w:rFonts w:cs="Arial"/>
          <w:sz w:val="22"/>
          <w:szCs w:val="22"/>
        </w:rPr>
        <w:t>SPU 273804/2022/Sza</w:t>
      </w:r>
    </w:p>
    <w:p w14:paraId="19D6D01F"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60FAFB9E"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1793CBBF"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1BFC0EB8"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2FCD6264"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Jiří Papež, ředitel Krajského pozemkového úřadu pro Plzeňský kraj</w:t>
      </w:r>
    </w:p>
    <w:p w14:paraId="75445CFC" w14:textId="0BB7A3AC" w:rsidR="00FB6E4E" w:rsidRDefault="00BC17A6" w:rsidP="000B0AA7">
      <w:pPr>
        <w:pStyle w:val="VnitrniText"/>
        <w:ind w:firstLine="0"/>
        <w:rPr>
          <w:sz w:val="22"/>
          <w:szCs w:val="22"/>
        </w:rPr>
      </w:pPr>
      <w:r w:rsidRPr="00C97FB5">
        <w:rPr>
          <w:sz w:val="22"/>
          <w:szCs w:val="22"/>
        </w:rPr>
        <w:t>adresa náměstí Generála Píky 8, 32600 Plzeň</w:t>
      </w:r>
      <w:r w:rsidR="00C90DBA">
        <w:rPr>
          <w:sz w:val="22"/>
          <w:szCs w:val="22"/>
        </w:rPr>
        <w:t>,</w:t>
      </w:r>
    </w:p>
    <w:p w14:paraId="7D77EA6F" w14:textId="77777777" w:rsidR="00C90DBA" w:rsidRDefault="00C90DBA" w:rsidP="00C90DBA">
      <w:pPr>
        <w:pStyle w:val="VnitrniText"/>
        <w:ind w:firstLine="0"/>
        <w:rPr>
          <w:sz w:val="22"/>
          <w:szCs w:val="22"/>
        </w:rPr>
      </w:pPr>
      <w:r>
        <w:rPr>
          <w:sz w:val="22"/>
          <w:szCs w:val="22"/>
        </w:rPr>
        <w:t>na základě oprávnění vyplývajícího z platného Podpisového řádu Státního pozemkového úřadu účinného ke dni právního jednání.</w:t>
      </w:r>
    </w:p>
    <w:p w14:paraId="5AB01466"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300B79C7" w14:textId="77777777" w:rsidR="00BC17A6" w:rsidRPr="00C97FB5" w:rsidRDefault="00BC17A6" w:rsidP="000B0AA7">
      <w:pPr>
        <w:pStyle w:val="VnitrniText"/>
        <w:ind w:firstLine="0"/>
        <w:rPr>
          <w:sz w:val="22"/>
          <w:szCs w:val="22"/>
        </w:rPr>
      </w:pPr>
    </w:p>
    <w:p w14:paraId="434B9046" w14:textId="77777777" w:rsidR="00CF17C0" w:rsidRPr="00C97FB5" w:rsidRDefault="00CF17C0" w:rsidP="000B0AA7">
      <w:pPr>
        <w:pStyle w:val="VnitrniText"/>
        <w:ind w:firstLine="0"/>
        <w:rPr>
          <w:sz w:val="22"/>
          <w:szCs w:val="22"/>
        </w:rPr>
      </w:pPr>
      <w:r w:rsidRPr="00C97FB5">
        <w:rPr>
          <w:sz w:val="22"/>
          <w:szCs w:val="22"/>
        </w:rPr>
        <w:t>a</w:t>
      </w:r>
    </w:p>
    <w:p w14:paraId="44EAA41F" w14:textId="77777777" w:rsidR="00BC17A6" w:rsidRPr="00C97FB5" w:rsidRDefault="00BC17A6" w:rsidP="000B0AA7">
      <w:pPr>
        <w:pStyle w:val="VnitrniText"/>
        <w:ind w:firstLine="0"/>
        <w:rPr>
          <w:sz w:val="22"/>
          <w:szCs w:val="22"/>
        </w:rPr>
      </w:pPr>
    </w:p>
    <w:p w14:paraId="78A7192B" w14:textId="77777777" w:rsidR="00BC17A6" w:rsidRPr="00C97FB5" w:rsidRDefault="00BC17A6" w:rsidP="000B0AA7">
      <w:pPr>
        <w:pStyle w:val="VnitrniText"/>
        <w:ind w:firstLine="0"/>
        <w:rPr>
          <w:sz w:val="22"/>
          <w:szCs w:val="22"/>
        </w:rPr>
      </w:pPr>
      <w:r w:rsidRPr="00C97FB5">
        <w:rPr>
          <w:b/>
          <w:sz w:val="22"/>
          <w:szCs w:val="22"/>
        </w:rPr>
        <w:t>Obec Vejprnice</w:t>
      </w:r>
    </w:p>
    <w:p w14:paraId="3D7D73A4" w14:textId="77777777" w:rsidR="00BC17A6" w:rsidRPr="00C97FB5" w:rsidRDefault="00BC17A6" w:rsidP="000B0AA7">
      <w:pPr>
        <w:pStyle w:val="VnitrniText"/>
        <w:ind w:firstLine="0"/>
        <w:rPr>
          <w:sz w:val="22"/>
          <w:szCs w:val="22"/>
        </w:rPr>
      </w:pPr>
      <w:r w:rsidRPr="00C97FB5">
        <w:rPr>
          <w:sz w:val="22"/>
          <w:szCs w:val="22"/>
        </w:rPr>
        <w:t>se sídlem Mírová 17, Vejprnice, PSČ 33027</w:t>
      </w:r>
    </w:p>
    <w:p w14:paraId="10CA3F82" w14:textId="791859CF" w:rsidR="00BC17A6" w:rsidRDefault="00BC17A6" w:rsidP="000B0AA7">
      <w:pPr>
        <w:pStyle w:val="VnitrniText"/>
        <w:ind w:firstLine="0"/>
        <w:rPr>
          <w:sz w:val="22"/>
          <w:szCs w:val="22"/>
        </w:rPr>
      </w:pPr>
      <w:r w:rsidRPr="00C97FB5">
        <w:rPr>
          <w:sz w:val="22"/>
          <w:szCs w:val="22"/>
        </w:rPr>
        <w:t>IČO: 00258474</w:t>
      </w:r>
    </w:p>
    <w:p w14:paraId="363A4BA4" w14:textId="5B1E086B" w:rsidR="00C90DBA" w:rsidRPr="00C97FB5" w:rsidRDefault="00C90DBA" w:rsidP="000B0AA7">
      <w:pPr>
        <w:pStyle w:val="VnitrniText"/>
        <w:ind w:firstLine="0"/>
        <w:rPr>
          <w:sz w:val="22"/>
          <w:szCs w:val="22"/>
        </w:rPr>
      </w:pPr>
      <w:r>
        <w:rPr>
          <w:sz w:val="22"/>
          <w:szCs w:val="22"/>
        </w:rPr>
        <w:t>zastupuje Mgr. Ing. Pavel Karpíšek - starosta</w:t>
      </w:r>
    </w:p>
    <w:p w14:paraId="39F32B67" w14:textId="77777777" w:rsidR="00BC17A6" w:rsidRPr="00C97FB5" w:rsidRDefault="00BC17A6" w:rsidP="000B0AA7">
      <w:pPr>
        <w:pStyle w:val="VnitrniText"/>
        <w:ind w:firstLine="0"/>
        <w:rPr>
          <w:sz w:val="22"/>
          <w:szCs w:val="22"/>
        </w:rPr>
      </w:pPr>
      <w:r w:rsidRPr="00C97FB5">
        <w:rPr>
          <w:sz w:val="22"/>
          <w:szCs w:val="22"/>
        </w:rPr>
        <w:t>(dále jen "nabyvatel")</w:t>
      </w:r>
    </w:p>
    <w:p w14:paraId="40D4EBB4" w14:textId="77777777" w:rsidR="00BC17A6" w:rsidRPr="00C97FB5" w:rsidRDefault="00BC17A6" w:rsidP="000B0AA7">
      <w:pPr>
        <w:pStyle w:val="VnitrniText"/>
        <w:ind w:firstLine="0"/>
        <w:rPr>
          <w:sz w:val="22"/>
          <w:szCs w:val="22"/>
        </w:rPr>
      </w:pPr>
    </w:p>
    <w:p w14:paraId="436337B3" w14:textId="77777777" w:rsidR="00CF17C0" w:rsidRPr="00C97FB5" w:rsidRDefault="00CF17C0" w:rsidP="000B0AA7">
      <w:pPr>
        <w:pStyle w:val="VnitrniText"/>
        <w:ind w:firstLine="0"/>
        <w:rPr>
          <w:sz w:val="22"/>
          <w:szCs w:val="22"/>
        </w:rPr>
      </w:pPr>
    </w:p>
    <w:p w14:paraId="505CA9AA"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0DE5BE38" w14:textId="65EC1AD8" w:rsidR="00CF17C0" w:rsidRDefault="00CF17C0" w:rsidP="001274AE">
      <w:pPr>
        <w:rPr>
          <w:rFonts w:ascii="Arial" w:hAnsi="Arial" w:cs="Arial"/>
          <w:sz w:val="22"/>
          <w:szCs w:val="22"/>
        </w:rPr>
      </w:pPr>
    </w:p>
    <w:p w14:paraId="2DCEC9DB" w14:textId="77777777" w:rsidR="00C90DBA" w:rsidRPr="00C97FB5" w:rsidRDefault="00C90DBA" w:rsidP="001274AE">
      <w:pPr>
        <w:rPr>
          <w:rFonts w:ascii="Arial" w:hAnsi="Arial" w:cs="Arial"/>
          <w:sz w:val="22"/>
          <w:szCs w:val="22"/>
        </w:rPr>
      </w:pPr>
    </w:p>
    <w:p w14:paraId="41BF2D8E" w14:textId="77777777" w:rsidR="00830569" w:rsidRPr="00C97FB5" w:rsidRDefault="00830569" w:rsidP="001274AE">
      <w:pPr>
        <w:rPr>
          <w:rFonts w:ascii="Arial" w:hAnsi="Arial" w:cs="Arial"/>
          <w:sz w:val="22"/>
          <w:szCs w:val="22"/>
        </w:rPr>
      </w:pPr>
    </w:p>
    <w:p w14:paraId="5E4377CD"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5D57DDCB"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2008S22/04</w:t>
      </w:r>
    </w:p>
    <w:p w14:paraId="0EE4AB49" w14:textId="712293EC" w:rsidR="00CF17C0" w:rsidRDefault="00CF17C0" w:rsidP="00D06D0F">
      <w:pPr>
        <w:rPr>
          <w:rFonts w:ascii="Arial" w:hAnsi="Arial" w:cs="Arial"/>
          <w:sz w:val="22"/>
          <w:szCs w:val="22"/>
        </w:rPr>
      </w:pPr>
    </w:p>
    <w:p w14:paraId="5691BBDF" w14:textId="77777777" w:rsidR="00C90DBA" w:rsidRPr="00C97FB5" w:rsidRDefault="00C90DBA" w:rsidP="00D06D0F">
      <w:pPr>
        <w:rPr>
          <w:rFonts w:ascii="Arial" w:hAnsi="Arial" w:cs="Arial"/>
          <w:sz w:val="22"/>
          <w:szCs w:val="22"/>
        </w:rPr>
      </w:pPr>
    </w:p>
    <w:p w14:paraId="758BD0A1" w14:textId="77777777" w:rsidR="00CF17C0" w:rsidRPr="00C97FB5" w:rsidRDefault="00CF17C0" w:rsidP="00D06D0F">
      <w:pPr>
        <w:rPr>
          <w:rFonts w:ascii="Arial" w:hAnsi="Arial" w:cs="Arial"/>
          <w:sz w:val="22"/>
          <w:szCs w:val="22"/>
        </w:rPr>
      </w:pPr>
    </w:p>
    <w:p w14:paraId="0FCFAAC6"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2CD73231"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56AD477C"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509C370A" w14:textId="77777777" w:rsidR="008505AD" w:rsidRPr="00112F3C" w:rsidRDefault="008505AD" w:rsidP="00112F3C">
      <w:pPr>
        <w:pStyle w:val="cary"/>
      </w:pPr>
      <w:r w:rsidRPr="00112F3C">
        <w:t>------------------------------------------------------------------------------------------------------------------------</w:t>
      </w:r>
      <w:r w:rsidR="00E60971" w:rsidRPr="00112F3C">
        <w:t>--</w:t>
      </w:r>
      <w:r w:rsidR="007431BA" w:rsidRPr="00112F3C">
        <w:t>-----------</w:t>
      </w:r>
    </w:p>
    <w:p w14:paraId="13F8500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823DF43" w14:textId="77777777" w:rsidR="007431BA" w:rsidRPr="007431BA" w:rsidRDefault="007431BA" w:rsidP="00112F3C">
      <w:pPr>
        <w:pStyle w:val="cary"/>
      </w:pPr>
      <w:r w:rsidRPr="007431BA">
        <w:t>-------------------------------------------------------------------------------------------------------------------------------------</w:t>
      </w:r>
    </w:p>
    <w:p w14:paraId="5338CD5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529EE0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Vejprnice</w:t>
      </w:r>
      <w:r w:rsidRPr="00257EB0">
        <w:rPr>
          <w:rStyle w:val="tabulkyNemovitosti"/>
        </w:rPr>
        <w:tab/>
        <w:t>Vejprnice</w:t>
      </w:r>
      <w:r w:rsidRPr="00257EB0">
        <w:rPr>
          <w:rStyle w:val="tabulkyNemovitosti"/>
        </w:rPr>
        <w:tab/>
        <w:t>1296/275</w:t>
      </w:r>
      <w:r w:rsidRPr="00257EB0">
        <w:rPr>
          <w:rStyle w:val="tabulkyNemovitosti"/>
        </w:rPr>
        <w:tab/>
        <w:t>orná půda</w:t>
      </w:r>
      <w:r w:rsidRPr="00257EB0">
        <w:rPr>
          <w:rStyle w:val="tabulkyNemovitosti"/>
        </w:rPr>
        <w:tab/>
        <w:t>10002</w:t>
      </w:r>
    </w:p>
    <w:p w14:paraId="749C51B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2427-215/2022 ze dne 11.4.2022 z parcely č. KN 1296/141</w:t>
      </w:r>
    </w:p>
    <w:p w14:paraId="2BF7998C" w14:textId="77777777" w:rsidR="008505AD" w:rsidRPr="00257EB0" w:rsidRDefault="008505AD" w:rsidP="00257EB0">
      <w:pPr>
        <w:tabs>
          <w:tab w:val="left" w:pos="2268"/>
          <w:tab w:val="left" w:pos="4536"/>
          <w:tab w:val="left" w:pos="6237"/>
          <w:tab w:val="right" w:pos="9639"/>
        </w:tabs>
        <w:rPr>
          <w:rStyle w:val="tabulkyNemovitosti"/>
        </w:rPr>
      </w:pPr>
    </w:p>
    <w:p w14:paraId="54CA4F0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704677B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Vejprnice</w:t>
      </w:r>
      <w:r w:rsidRPr="00257EB0">
        <w:rPr>
          <w:rStyle w:val="tabulkyNemovitosti"/>
        </w:rPr>
        <w:tab/>
        <w:t>Vejprnice</w:t>
      </w:r>
      <w:r w:rsidRPr="00257EB0">
        <w:rPr>
          <w:rStyle w:val="tabulkyNemovitosti"/>
        </w:rPr>
        <w:tab/>
        <w:t>1296/276</w:t>
      </w:r>
      <w:r w:rsidRPr="00257EB0">
        <w:rPr>
          <w:rStyle w:val="tabulkyNemovitosti"/>
        </w:rPr>
        <w:tab/>
        <w:t>orná půda</w:t>
      </w:r>
      <w:r w:rsidRPr="00257EB0">
        <w:rPr>
          <w:rStyle w:val="tabulkyNemovitosti"/>
        </w:rPr>
        <w:tab/>
        <w:t>10002</w:t>
      </w:r>
    </w:p>
    <w:p w14:paraId="5A6C705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2427-215/2022 ze dne 11.4.2022 z parcely č. KN 1296/139</w:t>
      </w:r>
    </w:p>
    <w:p w14:paraId="0D1E9BFD" w14:textId="77777777" w:rsidR="008505AD" w:rsidRPr="00257EB0" w:rsidRDefault="008505AD" w:rsidP="00257EB0">
      <w:pPr>
        <w:tabs>
          <w:tab w:val="left" w:pos="2268"/>
          <w:tab w:val="left" w:pos="4536"/>
          <w:tab w:val="left" w:pos="6237"/>
          <w:tab w:val="right" w:pos="9639"/>
        </w:tabs>
        <w:rPr>
          <w:rStyle w:val="tabulkyNemovitosti"/>
        </w:rPr>
      </w:pPr>
    </w:p>
    <w:p w14:paraId="6A52FF5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D1AA2E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Vejprnice</w:t>
      </w:r>
      <w:r w:rsidRPr="00257EB0">
        <w:rPr>
          <w:rStyle w:val="tabulkyNemovitosti"/>
        </w:rPr>
        <w:tab/>
        <w:t>Vejprnice</w:t>
      </w:r>
      <w:r w:rsidRPr="00257EB0">
        <w:rPr>
          <w:rStyle w:val="tabulkyNemovitosti"/>
        </w:rPr>
        <w:tab/>
        <w:t>1441/40</w:t>
      </w:r>
      <w:r w:rsidRPr="00257EB0">
        <w:rPr>
          <w:rStyle w:val="tabulkyNemovitosti"/>
        </w:rPr>
        <w:tab/>
        <w:t>orná půda</w:t>
      </w:r>
      <w:r w:rsidRPr="00257EB0">
        <w:rPr>
          <w:rStyle w:val="tabulkyNemovitosti"/>
        </w:rPr>
        <w:tab/>
        <w:t>10002</w:t>
      </w:r>
    </w:p>
    <w:p w14:paraId="51E8E3F1" w14:textId="77777777" w:rsidR="007431BA" w:rsidRPr="007431BA" w:rsidRDefault="007431BA" w:rsidP="00112F3C">
      <w:pPr>
        <w:pStyle w:val="cary"/>
      </w:pPr>
      <w:r w:rsidRPr="007431BA">
        <w:t>-------------------------------------------------------------------------------------------------------------------------------------</w:t>
      </w:r>
    </w:p>
    <w:p w14:paraId="6E7D74D5" w14:textId="274AB25F" w:rsidR="00213539" w:rsidRPr="00C97FB5" w:rsidRDefault="00213539" w:rsidP="00213539">
      <w:pPr>
        <w:pStyle w:val="VnitrniText"/>
        <w:ind w:firstLine="0"/>
        <w:rPr>
          <w:sz w:val="22"/>
          <w:szCs w:val="22"/>
        </w:rPr>
      </w:pPr>
      <w:r w:rsidRPr="00C97FB5">
        <w:rPr>
          <w:sz w:val="22"/>
          <w:szCs w:val="22"/>
        </w:rPr>
        <w:t>zapsané na výše uvedených LV u Katastrálního úřadu pro Plzeňský kraj, Katastrální pracoviště Plzeň - sever.</w:t>
      </w:r>
    </w:p>
    <w:p w14:paraId="5DF7F8E0" w14:textId="77777777" w:rsidR="00757874" w:rsidRDefault="00757874" w:rsidP="00757874">
      <w:pPr>
        <w:pStyle w:val="VnitrniText"/>
        <w:ind w:firstLine="0"/>
      </w:pPr>
    </w:p>
    <w:p w14:paraId="0D139FFD" w14:textId="77777777" w:rsidR="00757874" w:rsidRPr="00C90DBA" w:rsidRDefault="00757874" w:rsidP="00757874">
      <w:pPr>
        <w:pStyle w:val="VnitrniText"/>
        <w:ind w:firstLine="0"/>
        <w:rPr>
          <w:color w:val="000000"/>
          <w:sz w:val="22"/>
          <w:szCs w:val="22"/>
        </w:rPr>
      </w:pPr>
      <w:r w:rsidRPr="00C90DBA">
        <w:rPr>
          <w:sz w:val="22"/>
          <w:szCs w:val="22"/>
        </w:rPr>
        <w:t xml:space="preserve">(dále jen </w:t>
      </w:r>
      <w:r w:rsidRPr="00C90DBA">
        <w:rPr>
          <w:color w:val="000000"/>
          <w:sz w:val="22"/>
          <w:szCs w:val="22"/>
        </w:rPr>
        <w:t>„</w:t>
      </w:r>
      <w:r w:rsidR="00293E82" w:rsidRPr="00C90DBA">
        <w:rPr>
          <w:color w:val="000000"/>
          <w:sz w:val="22"/>
          <w:szCs w:val="22"/>
        </w:rPr>
        <w:t xml:space="preserve">směňované </w:t>
      </w:r>
      <w:r w:rsidRPr="00C90DBA">
        <w:rPr>
          <w:color w:val="000000"/>
          <w:sz w:val="22"/>
          <w:szCs w:val="22"/>
        </w:rPr>
        <w:t>nemovitosti”</w:t>
      </w:r>
      <w:r w:rsidR="00143BFA" w:rsidRPr="00C90DBA">
        <w:rPr>
          <w:color w:val="000000"/>
          <w:sz w:val="22"/>
          <w:szCs w:val="22"/>
        </w:rPr>
        <w:t xml:space="preserve"> nebo „majetek“</w:t>
      </w:r>
      <w:r w:rsidRPr="00C90DBA">
        <w:rPr>
          <w:color w:val="000000"/>
          <w:sz w:val="22"/>
          <w:szCs w:val="22"/>
        </w:rPr>
        <w:t>)</w:t>
      </w:r>
    </w:p>
    <w:p w14:paraId="44ED74FE" w14:textId="77777777" w:rsidR="00423D92" w:rsidRDefault="00423D92" w:rsidP="00757874">
      <w:pPr>
        <w:pStyle w:val="VnitrniText"/>
        <w:ind w:firstLine="0"/>
        <w:rPr>
          <w:color w:val="000000"/>
        </w:rPr>
      </w:pPr>
    </w:p>
    <w:p w14:paraId="64AE0412" w14:textId="2FE12CA9"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119 410,00 Kč (slovy: jedno sto devatenáct tisíc čtyři sta deset korun českých)</w:t>
      </w:r>
      <w:r w:rsidR="00F7680C">
        <w:rPr>
          <w:rFonts w:ascii="Arial" w:hAnsi="Arial" w:cs="Arial"/>
          <w:color w:val="000000"/>
          <w:sz w:val="22"/>
          <w:szCs w:val="22"/>
        </w:rPr>
        <w:t>.</w:t>
      </w:r>
    </w:p>
    <w:p w14:paraId="6C7B1048" w14:textId="77777777" w:rsidR="00C90DBA" w:rsidRDefault="00C90DBA" w:rsidP="00F7680C">
      <w:pPr>
        <w:jc w:val="both"/>
        <w:rPr>
          <w:rFonts w:ascii="Arial" w:hAnsi="Arial" w:cs="Arial"/>
          <w:color w:val="000000"/>
          <w:sz w:val="22"/>
          <w:szCs w:val="22"/>
        </w:rPr>
      </w:pPr>
    </w:p>
    <w:p w14:paraId="02DF118A" w14:textId="77777777" w:rsidR="00F7680C" w:rsidRPr="00757874" w:rsidRDefault="00F7680C" w:rsidP="00F7680C">
      <w:pPr>
        <w:jc w:val="both"/>
        <w:rPr>
          <w:rFonts w:cs="Arial"/>
          <w:color w:val="000000"/>
        </w:rPr>
      </w:pPr>
    </w:p>
    <w:p w14:paraId="42B09D4B"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14:paraId="0C8F2F00"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6C0ADAEE" w14:textId="77777777" w:rsidR="00423D92" w:rsidRPr="00423D92" w:rsidRDefault="00423D92" w:rsidP="00423D92">
      <w:pPr>
        <w:pStyle w:val="VnitrniText"/>
        <w:ind w:firstLine="0"/>
        <w:rPr>
          <w:sz w:val="22"/>
          <w:szCs w:val="22"/>
        </w:rPr>
      </w:pPr>
      <w:r w:rsidRPr="00423D92">
        <w:rPr>
          <w:sz w:val="22"/>
          <w:szCs w:val="22"/>
        </w:rPr>
        <w:t>Pozemků:</w:t>
      </w:r>
    </w:p>
    <w:p w14:paraId="777DC4AF" w14:textId="77777777" w:rsidR="00423D92" w:rsidRDefault="00423D92" w:rsidP="00423D92">
      <w:pPr>
        <w:pStyle w:val="cary"/>
      </w:pPr>
      <w:r>
        <w:t>-------------------------------------------------------------------------------------------------------------------------------------</w:t>
      </w:r>
    </w:p>
    <w:p w14:paraId="2EEF60E4"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3064D349" w14:textId="77777777" w:rsidR="00423D92" w:rsidRPr="00423D92" w:rsidRDefault="00423D92" w:rsidP="00423D92">
      <w:pPr>
        <w:pStyle w:val="cary"/>
      </w:pPr>
      <w:r>
        <w:t>-------------------------------------------------------------------------------------------------------------------------------------</w:t>
      </w:r>
    </w:p>
    <w:p w14:paraId="270A63C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54A35F8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ab/>
        <w:t>Vejprnice</w:t>
      </w:r>
      <w:r w:rsidRPr="00423D92">
        <w:rPr>
          <w:rStyle w:val="tabulkyNemovitosti"/>
        </w:rPr>
        <w:tab/>
        <w:t>1296/277</w:t>
      </w:r>
      <w:r w:rsidRPr="00423D92">
        <w:rPr>
          <w:rStyle w:val="tabulkyNemovitosti"/>
        </w:rPr>
        <w:tab/>
        <w:t>orná půda</w:t>
      </w:r>
      <w:r w:rsidRPr="00423D92">
        <w:rPr>
          <w:rStyle w:val="tabulkyNemovitosti"/>
        </w:rPr>
        <w:tab/>
        <w:t>10001</w:t>
      </w:r>
    </w:p>
    <w:p w14:paraId="1A939BE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Plzeňský kraj, Katastrální pracoviště Plzeň-sever</w:t>
      </w:r>
    </w:p>
    <w:p w14:paraId="2BD09DB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2427-215/2022 ze dne 11.4.2022 z parcely č. 1296/122</w:t>
      </w:r>
    </w:p>
    <w:p w14:paraId="7D3E9904" w14:textId="77777777" w:rsidR="00423D92" w:rsidRPr="00423D92" w:rsidRDefault="00423D92" w:rsidP="00423D92">
      <w:pPr>
        <w:pStyle w:val="cary"/>
      </w:pPr>
      <w:r>
        <w:t>-------------------------------------------------------------------------------------------------------------------------------------</w:t>
      </w:r>
    </w:p>
    <w:p w14:paraId="6581291C" w14:textId="77A9A825" w:rsidR="00423D92" w:rsidRPr="00423D92" w:rsidRDefault="00423D92" w:rsidP="00423D92">
      <w:pPr>
        <w:jc w:val="both"/>
        <w:rPr>
          <w:rFonts w:ascii="Arial" w:hAnsi="Arial" w:cs="Arial"/>
          <w:sz w:val="22"/>
          <w:szCs w:val="22"/>
        </w:rPr>
      </w:pPr>
      <w:r w:rsidRPr="00423D92">
        <w:rPr>
          <w:rFonts w:ascii="Arial" w:hAnsi="Arial" w:cs="Arial"/>
          <w:sz w:val="22"/>
          <w:szCs w:val="22"/>
        </w:rPr>
        <w:t>(dále jen „směňované nemovitosti“).</w:t>
      </w:r>
    </w:p>
    <w:p w14:paraId="2712FE5A" w14:textId="77777777" w:rsidR="00423D92" w:rsidRPr="00423D92" w:rsidRDefault="00423D92" w:rsidP="00423D92">
      <w:pPr>
        <w:pStyle w:val="VnitrniText"/>
        <w:rPr>
          <w:sz w:val="22"/>
          <w:szCs w:val="22"/>
        </w:rPr>
      </w:pPr>
    </w:p>
    <w:p w14:paraId="1EB47ABE"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10 836,00 Kč (slovy: deset tisíc osm set třicet šest korun českých).</w:t>
      </w:r>
    </w:p>
    <w:p w14:paraId="0CD59FC5" w14:textId="77777777" w:rsidR="00022579" w:rsidRPr="00C97FB5" w:rsidRDefault="00022579" w:rsidP="00EB6C54">
      <w:pPr>
        <w:pStyle w:val="VnitrniText"/>
        <w:rPr>
          <w:sz w:val="22"/>
          <w:szCs w:val="22"/>
        </w:rPr>
      </w:pPr>
    </w:p>
    <w:p w14:paraId="7A5F0CBF"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2B7906D4"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5D07CE34" w14:textId="77777777" w:rsidR="00A31E82" w:rsidRDefault="00A31E82" w:rsidP="007F6109">
      <w:pPr>
        <w:jc w:val="both"/>
        <w:rPr>
          <w:rFonts w:ascii="Arial" w:hAnsi="Arial" w:cs="Arial"/>
          <w:sz w:val="22"/>
          <w:szCs w:val="22"/>
        </w:rPr>
      </w:pPr>
    </w:p>
    <w:p w14:paraId="028A85DC" w14:textId="63ABFBBC" w:rsidR="00CE4E2E" w:rsidRDefault="00A31E82" w:rsidP="00C90DBA">
      <w:pPr>
        <w:pStyle w:val="para"/>
        <w:rPr>
          <w:rFonts w:ascii="Arial" w:hAnsi="Arial" w:cs="Arial"/>
          <w:color w:val="000000"/>
          <w:szCs w:val="22"/>
        </w:rPr>
      </w:pPr>
      <w:r>
        <w:rPr>
          <w:rFonts w:ascii="Arial" w:hAnsi="Arial" w:cs="Arial"/>
          <w:sz w:val="22"/>
          <w:szCs w:val="22"/>
        </w:rPr>
        <w:t>IV.</w:t>
      </w:r>
    </w:p>
    <w:p w14:paraId="173DF788"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108 574,00 Kč (slovy: jedno sto osm tisíc pět set sedmdesát čtyři koruny české).</w:t>
      </w:r>
    </w:p>
    <w:p w14:paraId="3F4DCF23" w14:textId="03DF2BDE"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108 574,00 Kč (slovy: jedno sto osm tisíc pět set sedmdesát čtyři koruny české)</w:t>
      </w:r>
      <w:r w:rsidR="00CE4E2E">
        <w:rPr>
          <w:rFonts w:ascii="Arial" w:hAnsi="Arial" w:cs="Arial"/>
          <w:color w:val="000000"/>
          <w:szCs w:val="22"/>
        </w:rPr>
        <w:t xml:space="preserve"> byl uhrazen před podpisem této smlouvy na účet SPÚ, vedený u České národní banky, č. ú. 40010-3723001/0710, variabilní symbol 2008482204.</w:t>
      </w:r>
    </w:p>
    <w:p w14:paraId="23A298B3" w14:textId="77777777" w:rsidR="00C90DBA" w:rsidRDefault="00C90DBA" w:rsidP="00CE4E2E">
      <w:pPr>
        <w:pStyle w:val="Zkladntext"/>
        <w:tabs>
          <w:tab w:val="left" w:pos="284"/>
        </w:tabs>
        <w:rPr>
          <w:rFonts w:ascii="Arial" w:hAnsi="Arial" w:cs="Arial"/>
          <w:color w:val="000000"/>
          <w:szCs w:val="22"/>
        </w:rPr>
      </w:pPr>
    </w:p>
    <w:p w14:paraId="27103B12"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34B6F4B6"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69D6B56B"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6CFAB8C3" w14:textId="77777777" w:rsidR="00C80054" w:rsidRDefault="00C80054" w:rsidP="000B0AA7">
      <w:pPr>
        <w:pStyle w:val="VnitrniText"/>
        <w:rPr>
          <w:sz w:val="22"/>
          <w:szCs w:val="22"/>
        </w:rPr>
      </w:pPr>
    </w:p>
    <w:p w14:paraId="698F0A72"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2F90B020" w14:textId="7777777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w:t>
      </w:r>
    </w:p>
    <w:p w14:paraId="5CC18700" w14:textId="77777777" w:rsidR="00C8663B" w:rsidRPr="00C97FB5" w:rsidRDefault="00C8663B" w:rsidP="00EB6C54">
      <w:pPr>
        <w:pStyle w:val="VnitrniText"/>
        <w:rPr>
          <w:sz w:val="22"/>
          <w:szCs w:val="22"/>
        </w:rPr>
      </w:pPr>
      <w:r w:rsidRPr="00C97FB5">
        <w:rPr>
          <w:sz w:val="22"/>
          <w:szCs w:val="22"/>
        </w:rPr>
        <w:t>Vejprnice KN 1296/275 a 1296/276</w:t>
      </w:r>
    </w:p>
    <w:p w14:paraId="076500DE" w14:textId="77777777" w:rsidR="00C8663B" w:rsidRPr="00C97FB5" w:rsidRDefault="00C8663B" w:rsidP="00EB6C54">
      <w:pPr>
        <w:pStyle w:val="VnitrniText"/>
        <w:rPr>
          <w:sz w:val="22"/>
          <w:szCs w:val="22"/>
        </w:rPr>
      </w:pPr>
      <w:r w:rsidRPr="00C97FB5">
        <w:rPr>
          <w:sz w:val="22"/>
          <w:szCs w:val="22"/>
        </w:rPr>
        <w:t xml:space="preserve"> je řešen pachtovní smlouvou č. 39N15/04, kterou se Státním pozemkovým úřadem uzavřel ZEAS Puclice a.s., jakožto pachtýř. S obsahem pachtovní smlouvy byl kupující seznámen před podpisem této smlouvy, což stvrzuje svým podpisem.</w:t>
      </w:r>
    </w:p>
    <w:p w14:paraId="48DEED69" w14:textId="77777777" w:rsidR="00C8663B" w:rsidRPr="00C97FB5" w:rsidRDefault="00C8663B" w:rsidP="00EB6C54">
      <w:pPr>
        <w:pStyle w:val="VnitrniText"/>
        <w:rPr>
          <w:sz w:val="22"/>
          <w:szCs w:val="22"/>
        </w:rPr>
      </w:pPr>
    </w:p>
    <w:p w14:paraId="2B46A7CB" w14:textId="77777777" w:rsidR="00C8663B" w:rsidRPr="00C97FB5" w:rsidRDefault="00C8663B" w:rsidP="00EB6C54">
      <w:pPr>
        <w:pStyle w:val="VnitrniText"/>
        <w:rPr>
          <w:sz w:val="22"/>
          <w:szCs w:val="22"/>
        </w:rPr>
      </w:pPr>
      <w:r w:rsidRPr="00C97FB5">
        <w:rPr>
          <w:sz w:val="22"/>
          <w:szCs w:val="22"/>
        </w:rPr>
        <w:t xml:space="preserve">Užívací vztah k prodávanému pozemku: </w:t>
      </w:r>
    </w:p>
    <w:p w14:paraId="509FD7A2" w14:textId="77777777" w:rsidR="00C8663B" w:rsidRPr="00C97FB5" w:rsidRDefault="00C8663B" w:rsidP="00EB6C54">
      <w:pPr>
        <w:pStyle w:val="VnitrniText"/>
        <w:rPr>
          <w:sz w:val="22"/>
          <w:szCs w:val="22"/>
        </w:rPr>
      </w:pPr>
      <w:r w:rsidRPr="00C97FB5">
        <w:rPr>
          <w:sz w:val="22"/>
          <w:szCs w:val="22"/>
        </w:rPr>
        <w:t>Vejprnice KN 1441/40</w:t>
      </w:r>
    </w:p>
    <w:p w14:paraId="1F20473B" w14:textId="77777777" w:rsidR="00C8663B" w:rsidRPr="00C97FB5" w:rsidRDefault="00C8663B" w:rsidP="00EB6C54">
      <w:pPr>
        <w:pStyle w:val="VnitrniText"/>
        <w:rPr>
          <w:sz w:val="22"/>
          <w:szCs w:val="22"/>
        </w:rPr>
      </w:pPr>
      <w:r w:rsidRPr="00C97FB5">
        <w:rPr>
          <w:sz w:val="22"/>
          <w:szCs w:val="22"/>
        </w:rPr>
        <w:t xml:space="preserve"> je řešen nájemní smlouvou č. 31N02/04, kterou se Státním pozemkovým úřadem uzavřel AGRO ENERGY CZ spol. s r.o., jakožto nájemce. S obsahem nájemní smlouvy byl kupující seznámen před podpisem této smlouvy, což stvrzuje svým podpisem.</w:t>
      </w:r>
    </w:p>
    <w:p w14:paraId="3459730F" w14:textId="77777777" w:rsidR="00C8663B" w:rsidRPr="00C97FB5" w:rsidRDefault="00C8663B" w:rsidP="00EB6C54">
      <w:pPr>
        <w:pStyle w:val="VnitrniText"/>
        <w:rPr>
          <w:sz w:val="22"/>
          <w:szCs w:val="22"/>
        </w:rPr>
      </w:pPr>
    </w:p>
    <w:p w14:paraId="6ADB7375" w14:textId="77777777" w:rsidR="00907CFB" w:rsidRDefault="00907CFB" w:rsidP="00907CFB">
      <w:pPr>
        <w:pStyle w:val="VnitrniText"/>
        <w:ind w:firstLine="0"/>
        <w:rPr>
          <w:b/>
          <w:sz w:val="22"/>
          <w:szCs w:val="22"/>
        </w:rPr>
      </w:pPr>
      <w:r>
        <w:rPr>
          <w:b/>
          <w:sz w:val="22"/>
          <w:szCs w:val="22"/>
        </w:rPr>
        <w:t>Práva týkající se nemovitostí uvedených v čl. II.</w:t>
      </w:r>
    </w:p>
    <w:p w14:paraId="7FE94450" w14:textId="4B32A26A" w:rsidR="00D97123" w:rsidRDefault="00907CFB" w:rsidP="00907CFB">
      <w:pPr>
        <w:pStyle w:val="VnitrniText"/>
        <w:rPr>
          <w:sz w:val="22"/>
          <w:szCs w:val="22"/>
        </w:rPr>
      </w:pPr>
      <w:r>
        <w:rPr>
          <w:sz w:val="22"/>
          <w:szCs w:val="22"/>
        </w:rPr>
        <w:t xml:space="preserve">1.  </w:t>
      </w:r>
      <w:r w:rsidR="00D97123">
        <w:rPr>
          <w:sz w:val="22"/>
          <w:szCs w:val="22"/>
        </w:rPr>
        <w:t>Užívací vztah k převáděné nemovitosti je řešen: pachtovní smlouvou uzavřenou s AGRO ENERGY CZ spol. s r.o., jakožto pachtýřem. S obsahem pachtovní smlouvy byl SPÚ seznámen před podpisem této smlouvy, což stvrzuje svým podpisem.</w:t>
      </w:r>
    </w:p>
    <w:p w14:paraId="32EEB829" w14:textId="77777777" w:rsidR="00D97123" w:rsidRDefault="00D97123" w:rsidP="00907CFB">
      <w:pPr>
        <w:pStyle w:val="VnitrniText"/>
        <w:rPr>
          <w:sz w:val="22"/>
          <w:szCs w:val="22"/>
        </w:rPr>
      </w:pPr>
    </w:p>
    <w:p w14:paraId="4329DD14" w14:textId="77777777" w:rsidR="003E4DD3" w:rsidRDefault="003E4DD3" w:rsidP="00C90DBA">
      <w:pPr>
        <w:pStyle w:val="VnitrniText"/>
        <w:rPr>
          <w:sz w:val="22"/>
          <w:szCs w:val="22"/>
        </w:rPr>
      </w:pPr>
      <w:r>
        <w:rPr>
          <w:sz w:val="22"/>
          <w:szCs w:val="22"/>
        </w:rPr>
        <w:t>2. Pozemky nabývané státem jsou součástí honitby Vejprnice, jejímž držitelem je Honební společenstvo Vejprnice.</w:t>
      </w:r>
    </w:p>
    <w:p w14:paraId="38130E79" w14:textId="77777777" w:rsidR="003E4DD3" w:rsidRDefault="003E4DD3" w:rsidP="00907CFB">
      <w:pPr>
        <w:pStyle w:val="VnitrniText"/>
        <w:ind w:firstLine="0"/>
        <w:rPr>
          <w:sz w:val="22"/>
          <w:szCs w:val="22"/>
        </w:rPr>
      </w:pPr>
    </w:p>
    <w:p w14:paraId="6158E900"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14:paraId="2AEF9911"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44CFE283" w14:textId="77777777" w:rsidR="00FE69EF" w:rsidRDefault="00FE69EF" w:rsidP="003817F4">
      <w:pPr>
        <w:tabs>
          <w:tab w:val="left" w:pos="709"/>
        </w:tabs>
        <w:ind w:firstLine="426"/>
        <w:jc w:val="both"/>
        <w:rPr>
          <w:rFonts w:ascii="Arial" w:hAnsi="Arial" w:cs="Arial"/>
          <w:sz w:val="22"/>
          <w:szCs w:val="22"/>
          <w:lang w:val="en-US"/>
        </w:rPr>
      </w:pPr>
    </w:p>
    <w:p w14:paraId="7631A469" w14:textId="77777777" w:rsidR="00953F0D" w:rsidRDefault="00953F0D" w:rsidP="00953F0D">
      <w:pPr>
        <w:pStyle w:val="para"/>
        <w:rPr>
          <w:rFonts w:ascii="Arial" w:hAnsi="Arial" w:cs="Arial"/>
          <w:sz w:val="22"/>
          <w:szCs w:val="22"/>
        </w:rPr>
      </w:pPr>
      <w:r>
        <w:rPr>
          <w:rFonts w:ascii="Arial" w:hAnsi="Arial" w:cs="Arial"/>
          <w:sz w:val="22"/>
          <w:szCs w:val="22"/>
        </w:rPr>
        <w:t>VII.</w:t>
      </w:r>
    </w:p>
    <w:p w14:paraId="697D54C4"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0829D087" w14:textId="77777777" w:rsidR="00953F0D" w:rsidRDefault="00953F0D" w:rsidP="00953F0D">
      <w:pPr>
        <w:tabs>
          <w:tab w:val="left" w:pos="709"/>
        </w:tabs>
        <w:ind w:firstLine="426"/>
        <w:jc w:val="both"/>
        <w:rPr>
          <w:rFonts w:ascii="Arial" w:hAnsi="Arial" w:cs="Arial"/>
          <w:sz w:val="22"/>
          <w:szCs w:val="22"/>
        </w:rPr>
      </w:pPr>
    </w:p>
    <w:p w14:paraId="47317F0B" w14:textId="77777777" w:rsidR="00FE69EF" w:rsidRDefault="00FE69EF" w:rsidP="00FE69EF">
      <w:pPr>
        <w:pStyle w:val="para"/>
        <w:rPr>
          <w:rFonts w:ascii="Arial" w:hAnsi="Arial" w:cs="Arial"/>
          <w:sz w:val="22"/>
          <w:szCs w:val="22"/>
        </w:rPr>
      </w:pPr>
      <w:r>
        <w:rPr>
          <w:rFonts w:ascii="Arial" w:hAnsi="Arial" w:cs="Arial"/>
          <w:sz w:val="22"/>
          <w:szCs w:val="22"/>
        </w:rPr>
        <w:t>VIII.</w:t>
      </w:r>
    </w:p>
    <w:p w14:paraId="50E3A515"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840F989" w14:textId="77777777" w:rsidR="00A431B4" w:rsidRDefault="00A431B4" w:rsidP="00A431B4">
      <w:pPr>
        <w:ind w:firstLine="360"/>
        <w:jc w:val="both"/>
        <w:rPr>
          <w:rFonts w:ascii="Arial" w:hAnsi="Arial" w:cs="Arial"/>
          <w:sz w:val="22"/>
          <w:szCs w:val="22"/>
        </w:rPr>
      </w:pPr>
    </w:p>
    <w:p w14:paraId="7FB1CD9D"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6329FFDC" w14:textId="77777777"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14:paraId="5D4996A1" w14:textId="77777777" w:rsidR="00A431B4" w:rsidRDefault="00A431B4" w:rsidP="00A431B4">
      <w:pPr>
        <w:ind w:firstLine="360"/>
        <w:jc w:val="both"/>
        <w:rPr>
          <w:rFonts w:ascii="Arial" w:hAnsi="Arial" w:cs="Arial"/>
          <w:sz w:val="22"/>
          <w:szCs w:val="22"/>
        </w:rPr>
      </w:pPr>
    </w:p>
    <w:p w14:paraId="6B24740E"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7085278E" w14:textId="77777777" w:rsidR="00A431B4" w:rsidRDefault="00A431B4" w:rsidP="006069E5">
      <w:pPr>
        <w:pStyle w:val="para"/>
        <w:rPr>
          <w:rFonts w:ascii="Arial" w:hAnsi="Arial" w:cs="Arial"/>
          <w:sz w:val="22"/>
          <w:szCs w:val="22"/>
        </w:rPr>
      </w:pPr>
    </w:p>
    <w:p w14:paraId="3F4B7722"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4D2639A1"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4E7DAD01" w14:textId="77777777" w:rsidR="00181BC3" w:rsidRPr="00F53661" w:rsidRDefault="00181BC3" w:rsidP="00181BC3">
      <w:pPr>
        <w:tabs>
          <w:tab w:val="left" w:pos="709"/>
        </w:tabs>
        <w:ind w:firstLine="426"/>
        <w:jc w:val="both"/>
        <w:rPr>
          <w:rFonts w:ascii="Arial" w:hAnsi="Arial" w:cs="Arial"/>
          <w:sz w:val="22"/>
          <w:szCs w:val="22"/>
        </w:rPr>
      </w:pPr>
    </w:p>
    <w:p w14:paraId="4662DF32" w14:textId="77777777" w:rsidR="005A709E" w:rsidRDefault="005A709E" w:rsidP="005A709E">
      <w:pPr>
        <w:pStyle w:val="para"/>
        <w:rPr>
          <w:rFonts w:ascii="Arial" w:hAnsi="Arial" w:cs="Arial"/>
          <w:sz w:val="22"/>
          <w:szCs w:val="22"/>
        </w:rPr>
      </w:pPr>
      <w:r>
        <w:rPr>
          <w:rFonts w:ascii="Arial" w:hAnsi="Arial" w:cs="Arial"/>
          <w:sz w:val="22"/>
          <w:szCs w:val="22"/>
        </w:rPr>
        <w:t>XI.</w:t>
      </w:r>
    </w:p>
    <w:p w14:paraId="5A196737"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1B9991F5" w14:textId="77777777" w:rsidR="005A709E" w:rsidRDefault="005A709E" w:rsidP="005A709E">
      <w:pPr>
        <w:tabs>
          <w:tab w:val="left" w:pos="709"/>
        </w:tabs>
        <w:ind w:firstLine="426"/>
        <w:jc w:val="both"/>
        <w:rPr>
          <w:rFonts w:ascii="Arial" w:hAnsi="Arial" w:cs="Arial"/>
          <w:sz w:val="22"/>
          <w:szCs w:val="22"/>
        </w:rPr>
      </w:pPr>
    </w:p>
    <w:p w14:paraId="6D8129D6"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0F2EDBAD" w14:textId="77777777" w:rsidR="005A709E" w:rsidRDefault="005A709E" w:rsidP="005A709E">
      <w:pPr>
        <w:tabs>
          <w:tab w:val="left" w:pos="709"/>
        </w:tabs>
        <w:ind w:firstLine="426"/>
        <w:jc w:val="both"/>
        <w:rPr>
          <w:rFonts w:ascii="Arial" w:hAnsi="Arial" w:cs="Arial"/>
          <w:sz w:val="22"/>
          <w:szCs w:val="22"/>
        </w:rPr>
      </w:pPr>
    </w:p>
    <w:p w14:paraId="13AE22BD" w14:textId="4DDACF41"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5E4DD0F8" w14:textId="6A56AA8F" w:rsidR="00C90DBA" w:rsidRDefault="00C90DBA" w:rsidP="005A709E">
      <w:pPr>
        <w:tabs>
          <w:tab w:val="left" w:pos="709"/>
        </w:tabs>
        <w:ind w:firstLine="426"/>
        <w:jc w:val="both"/>
        <w:rPr>
          <w:rFonts w:ascii="Arial" w:hAnsi="Arial" w:cs="Arial"/>
          <w:sz w:val="22"/>
          <w:szCs w:val="22"/>
        </w:rPr>
      </w:pPr>
    </w:p>
    <w:p w14:paraId="77FD8CAD" w14:textId="676C2F3F" w:rsidR="00C90DBA" w:rsidRPr="00C90DBA" w:rsidRDefault="00C90DBA" w:rsidP="00C90DBA">
      <w:pPr>
        <w:tabs>
          <w:tab w:val="left" w:pos="709"/>
        </w:tabs>
        <w:ind w:firstLine="426"/>
        <w:jc w:val="both"/>
        <w:rPr>
          <w:rFonts w:ascii="Arial" w:hAnsi="Arial" w:cs="Arial"/>
          <w:sz w:val="22"/>
          <w:szCs w:val="22"/>
        </w:rPr>
      </w:pPr>
      <w:r w:rsidRPr="00C90DBA">
        <w:rPr>
          <w:rFonts w:ascii="Arial" w:hAnsi="Arial" w:cs="Arial"/>
          <w:sz w:val="22"/>
          <w:szCs w:val="22"/>
        </w:rPr>
        <w:t xml:space="preserve">Nabyvatel prohlašuje, že majetkovou dispozici podle této smlouvy odsouhlasilo zastupitelstvo </w:t>
      </w:r>
      <w:r>
        <w:rPr>
          <w:rFonts w:ascii="Arial" w:hAnsi="Arial" w:cs="Arial"/>
          <w:sz w:val="22"/>
          <w:szCs w:val="22"/>
        </w:rPr>
        <w:t>Obce Vejprnice</w:t>
      </w:r>
      <w:r w:rsidRPr="00C90DBA">
        <w:rPr>
          <w:rFonts w:ascii="Arial" w:hAnsi="Arial" w:cs="Arial"/>
          <w:sz w:val="22"/>
          <w:szCs w:val="22"/>
        </w:rPr>
        <w:t xml:space="preserve"> dne</w:t>
      </w:r>
      <w:r>
        <w:rPr>
          <w:rFonts w:ascii="Arial" w:hAnsi="Arial" w:cs="Arial"/>
          <w:sz w:val="22"/>
          <w:szCs w:val="22"/>
        </w:rPr>
        <w:t xml:space="preserve"> 15.12.2020</w:t>
      </w:r>
      <w:r w:rsidRPr="00C90DBA">
        <w:rPr>
          <w:rFonts w:ascii="Arial" w:hAnsi="Arial" w:cs="Arial"/>
          <w:sz w:val="22"/>
          <w:szCs w:val="22"/>
        </w:rPr>
        <w:t xml:space="preserve"> usnesením č. </w:t>
      </w:r>
      <w:r>
        <w:rPr>
          <w:rFonts w:ascii="Arial" w:hAnsi="Arial" w:cs="Arial"/>
          <w:sz w:val="22"/>
          <w:szCs w:val="22"/>
        </w:rPr>
        <w:t>159/2020</w:t>
      </w:r>
      <w:r w:rsidRPr="00C90DBA">
        <w:rPr>
          <w:rFonts w:ascii="Arial" w:hAnsi="Arial" w:cs="Arial"/>
          <w:sz w:val="22"/>
          <w:szCs w:val="22"/>
        </w:rPr>
        <w:t>.</w:t>
      </w:r>
    </w:p>
    <w:p w14:paraId="550AAFF3" w14:textId="77777777" w:rsidR="00C90DBA" w:rsidRDefault="00C90DBA" w:rsidP="00C90DBA">
      <w:pPr>
        <w:tabs>
          <w:tab w:val="left" w:pos="709"/>
        </w:tabs>
        <w:jc w:val="both"/>
        <w:rPr>
          <w:rFonts w:ascii="Arial" w:hAnsi="Arial" w:cs="Arial"/>
        </w:rPr>
      </w:pPr>
    </w:p>
    <w:p w14:paraId="723F7E68"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08E15E29"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8E60078"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AACD090" w14:textId="77777777" w:rsidR="00181BC3" w:rsidRPr="00F53661" w:rsidRDefault="00181BC3" w:rsidP="00181BC3">
      <w:pPr>
        <w:pStyle w:val="VnitrniText"/>
        <w:rPr>
          <w:sz w:val="22"/>
          <w:szCs w:val="22"/>
        </w:rPr>
      </w:pPr>
    </w:p>
    <w:p w14:paraId="12C9FD68"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lastRenderedPageBreak/>
        <w:t>XI</w:t>
      </w:r>
      <w:r w:rsidR="00A2057D">
        <w:rPr>
          <w:rFonts w:ascii="Arial" w:hAnsi="Arial" w:cs="Arial"/>
          <w:sz w:val="22"/>
          <w:szCs w:val="22"/>
        </w:rPr>
        <w:t>II</w:t>
      </w:r>
      <w:r w:rsidRPr="00F53661">
        <w:rPr>
          <w:rFonts w:ascii="Arial" w:hAnsi="Arial" w:cs="Arial"/>
          <w:sz w:val="22"/>
          <w:szCs w:val="22"/>
        </w:rPr>
        <w:t xml:space="preserve">. </w:t>
      </w:r>
    </w:p>
    <w:p w14:paraId="6A0B3121"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4A68C197" w14:textId="77777777" w:rsidR="003B4FF8" w:rsidRDefault="003B4FF8" w:rsidP="00181BC3">
      <w:pPr>
        <w:pStyle w:val="para"/>
        <w:tabs>
          <w:tab w:val="clear" w:pos="709"/>
        </w:tabs>
        <w:ind w:firstLine="426"/>
        <w:jc w:val="both"/>
        <w:rPr>
          <w:sz w:val="22"/>
          <w:szCs w:val="22"/>
        </w:rPr>
      </w:pPr>
    </w:p>
    <w:p w14:paraId="6F800882"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1B0358B5" w14:textId="77777777" w:rsidTr="003468BE">
        <w:tc>
          <w:tcPr>
            <w:tcW w:w="4888" w:type="dxa"/>
            <w:hideMark/>
          </w:tcPr>
          <w:p w14:paraId="1DD34E60" w14:textId="24D37B67" w:rsidR="003468BE" w:rsidRDefault="003468BE">
            <w:pPr>
              <w:pStyle w:val="VnitrniText"/>
              <w:ind w:firstLine="0"/>
              <w:rPr>
                <w:sz w:val="22"/>
                <w:szCs w:val="22"/>
              </w:rPr>
            </w:pPr>
            <w:r>
              <w:rPr>
                <w:sz w:val="22"/>
                <w:szCs w:val="22"/>
              </w:rPr>
              <w:t xml:space="preserve">V Plzni dne </w:t>
            </w:r>
            <w:r w:rsidR="00AC0ACB">
              <w:rPr>
                <w:sz w:val="22"/>
                <w:szCs w:val="22"/>
              </w:rPr>
              <w:t>5.9.2022</w:t>
            </w:r>
          </w:p>
        </w:tc>
        <w:tc>
          <w:tcPr>
            <w:tcW w:w="4889" w:type="dxa"/>
            <w:hideMark/>
          </w:tcPr>
          <w:p w14:paraId="4E72891F" w14:textId="0130AF52" w:rsidR="003468BE" w:rsidRDefault="003468BE">
            <w:pPr>
              <w:pStyle w:val="VnitrniText"/>
              <w:tabs>
                <w:tab w:val="left" w:pos="4820"/>
              </w:tabs>
              <w:ind w:firstLine="0"/>
              <w:rPr>
                <w:sz w:val="22"/>
                <w:szCs w:val="22"/>
              </w:rPr>
            </w:pPr>
            <w:r>
              <w:rPr>
                <w:sz w:val="22"/>
                <w:szCs w:val="22"/>
              </w:rPr>
              <w:t xml:space="preserve">V </w:t>
            </w:r>
            <w:r w:rsidR="00AC0ACB">
              <w:rPr>
                <w:sz w:val="22"/>
                <w:szCs w:val="22"/>
              </w:rPr>
              <w:t>Plzni</w:t>
            </w:r>
            <w:r>
              <w:rPr>
                <w:sz w:val="22"/>
                <w:szCs w:val="22"/>
              </w:rPr>
              <w:t xml:space="preserve"> dne </w:t>
            </w:r>
            <w:r w:rsidR="00AC0ACB">
              <w:rPr>
                <w:sz w:val="22"/>
                <w:szCs w:val="22"/>
              </w:rPr>
              <w:t>5.9.2022</w:t>
            </w:r>
          </w:p>
        </w:tc>
      </w:tr>
    </w:tbl>
    <w:p w14:paraId="6A6EE78D" w14:textId="77777777" w:rsidR="003468BE" w:rsidRDefault="003468BE" w:rsidP="003468BE">
      <w:pPr>
        <w:pStyle w:val="VnitrniText"/>
        <w:tabs>
          <w:tab w:val="left" w:pos="4820"/>
        </w:tabs>
        <w:ind w:firstLine="142"/>
        <w:rPr>
          <w:sz w:val="22"/>
          <w:szCs w:val="22"/>
        </w:rPr>
      </w:pPr>
      <w:r>
        <w:rPr>
          <w:sz w:val="22"/>
          <w:szCs w:val="22"/>
        </w:rPr>
        <w:tab/>
      </w:r>
    </w:p>
    <w:p w14:paraId="3BB5F739" w14:textId="77777777" w:rsidR="003468BE" w:rsidRDefault="003468BE" w:rsidP="003468BE">
      <w:pPr>
        <w:pStyle w:val="VnitrniText"/>
        <w:tabs>
          <w:tab w:val="left" w:pos="5103"/>
        </w:tabs>
        <w:ind w:firstLine="142"/>
        <w:rPr>
          <w:sz w:val="22"/>
          <w:szCs w:val="22"/>
        </w:rPr>
      </w:pPr>
    </w:p>
    <w:p w14:paraId="4EDA07DE"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47463943" w14:textId="77777777" w:rsidTr="003468BE">
        <w:tc>
          <w:tcPr>
            <w:tcW w:w="4888" w:type="dxa"/>
          </w:tcPr>
          <w:p w14:paraId="1D6CB867" w14:textId="77777777" w:rsidR="003468BE" w:rsidRDefault="003468BE">
            <w:pPr>
              <w:pStyle w:val="VnitrniText"/>
              <w:ind w:firstLine="0"/>
              <w:rPr>
                <w:sz w:val="22"/>
                <w:szCs w:val="22"/>
              </w:rPr>
            </w:pPr>
          </w:p>
        </w:tc>
        <w:tc>
          <w:tcPr>
            <w:tcW w:w="4889" w:type="dxa"/>
          </w:tcPr>
          <w:p w14:paraId="6EEAF858" w14:textId="77777777" w:rsidR="003468BE" w:rsidRDefault="003468BE">
            <w:pPr>
              <w:pStyle w:val="VnitrniText"/>
              <w:tabs>
                <w:tab w:val="left" w:pos="5103"/>
              </w:tabs>
              <w:ind w:firstLine="0"/>
              <w:rPr>
                <w:sz w:val="22"/>
                <w:szCs w:val="22"/>
              </w:rPr>
            </w:pPr>
          </w:p>
        </w:tc>
      </w:tr>
      <w:tr w:rsidR="003468BE" w14:paraId="1EE0AC43" w14:textId="77777777" w:rsidTr="003468BE">
        <w:tc>
          <w:tcPr>
            <w:tcW w:w="4888" w:type="dxa"/>
          </w:tcPr>
          <w:p w14:paraId="6C0F8B64"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2B63632E"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24A71637" w14:textId="77777777" w:rsidTr="003468BE">
        <w:tc>
          <w:tcPr>
            <w:tcW w:w="4888" w:type="dxa"/>
          </w:tcPr>
          <w:p w14:paraId="2C3D43EF"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4563E723"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Obec Vejprnice</w:t>
            </w:r>
          </w:p>
        </w:tc>
      </w:tr>
      <w:tr w:rsidR="003468BE" w14:paraId="537B3FDD" w14:textId="77777777" w:rsidTr="003468BE">
        <w:tc>
          <w:tcPr>
            <w:tcW w:w="4888" w:type="dxa"/>
          </w:tcPr>
          <w:p w14:paraId="390BF00E"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1A052C25" w14:textId="287882B3" w:rsidR="003468BE" w:rsidRDefault="00C90DBA">
            <w:pPr>
              <w:suppressAutoHyphens w:val="0"/>
              <w:autoSpaceDE w:val="0"/>
              <w:autoSpaceDN w:val="0"/>
              <w:adjustRightInd w:val="0"/>
              <w:rPr>
                <w:rFonts w:ascii="Arial" w:hAnsi="Arial" w:cs="Arial"/>
                <w:sz w:val="22"/>
                <w:szCs w:val="22"/>
              </w:rPr>
            </w:pPr>
            <w:r>
              <w:rPr>
                <w:rFonts w:ascii="Arial" w:hAnsi="Arial" w:cs="Arial"/>
                <w:sz w:val="22"/>
                <w:szCs w:val="22"/>
              </w:rPr>
              <w:t>Mgr. Ing. Pavel Karpíšek</w:t>
            </w:r>
          </w:p>
        </w:tc>
      </w:tr>
      <w:tr w:rsidR="003468BE" w14:paraId="2AFAA793" w14:textId="77777777" w:rsidTr="003468BE">
        <w:tc>
          <w:tcPr>
            <w:tcW w:w="4888" w:type="dxa"/>
          </w:tcPr>
          <w:p w14:paraId="3A4DD282"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Jiří Papež</w:t>
            </w:r>
          </w:p>
        </w:tc>
        <w:tc>
          <w:tcPr>
            <w:tcW w:w="4889" w:type="dxa"/>
          </w:tcPr>
          <w:p w14:paraId="56919B2B" w14:textId="1CE5369B" w:rsidR="003468BE" w:rsidRDefault="00C90DBA">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0E2B4364" w14:textId="77777777" w:rsidTr="003468BE">
        <w:tc>
          <w:tcPr>
            <w:tcW w:w="4888" w:type="dxa"/>
          </w:tcPr>
          <w:p w14:paraId="6CFB7BE8"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06CD5464" w14:textId="77777777" w:rsidR="003468BE" w:rsidRDefault="003468BE">
            <w:pPr>
              <w:suppressAutoHyphens w:val="0"/>
              <w:autoSpaceDE w:val="0"/>
              <w:autoSpaceDN w:val="0"/>
              <w:adjustRightInd w:val="0"/>
              <w:rPr>
                <w:rFonts w:ascii="Arial" w:hAnsi="Arial" w:cs="Arial"/>
                <w:sz w:val="22"/>
                <w:szCs w:val="22"/>
              </w:rPr>
            </w:pPr>
          </w:p>
        </w:tc>
      </w:tr>
    </w:tbl>
    <w:p w14:paraId="2CC51C9C" w14:textId="77777777" w:rsidR="003468BE" w:rsidRDefault="003468BE">
      <w:pPr>
        <w:suppressAutoHyphens w:val="0"/>
        <w:autoSpaceDE w:val="0"/>
        <w:autoSpaceDN w:val="0"/>
        <w:adjustRightInd w:val="0"/>
        <w:rPr>
          <w:rFonts w:ascii="Arial" w:hAnsi="Arial" w:cs="Arial"/>
          <w:sz w:val="22"/>
          <w:szCs w:val="22"/>
        </w:rPr>
      </w:pPr>
    </w:p>
    <w:p w14:paraId="20E758E0" w14:textId="77777777" w:rsidR="00E82828" w:rsidRPr="00E82828" w:rsidRDefault="00E82828" w:rsidP="00E82828">
      <w:pPr>
        <w:pStyle w:val="VnitrniText"/>
        <w:ind w:firstLine="142"/>
        <w:rPr>
          <w:sz w:val="22"/>
          <w:szCs w:val="22"/>
        </w:rPr>
      </w:pPr>
    </w:p>
    <w:p w14:paraId="664958CC" w14:textId="77777777" w:rsidR="00F86E89" w:rsidRPr="00A2149C" w:rsidRDefault="00F86E89" w:rsidP="00F86E89">
      <w:pPr>
        <w:pStyle w:val="VnitrniText"/>
        <w:rPr>
          <w:sz w:val="22"/>
          <w:szCs w:val="22"/>
        </w:rPr>
      </w:pPr>
    </w:p>
    <w:p w14:paraId="26E078A1" w14:textId="77777777" w:rsidR="00F86E89" w:rsidRPr="00A2149C" w:rsidRDefault="00F86E89" w:rsidP="00F86E89">
      <w:pPr>
        <w:pStyle w:val="VnitrniText"/>
        <w:ind w:firstLine="0"/>
        <w:rPr>
          <w:sz w:val="22"/>
          <w:szCs w:val="22"/>
        </w:rPr>
      </w:pPr>
    </w:p>
    <w:p w14:paraId="0C808F42"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B04977E" w14:textId="77777777" w:rsidR="00F86E89" w:rsidRPr="00A2149C" w:rsidRDefault="00F86E89" w:rsidP="00F86E89">
      <w:pPr>
        <w:pStyle w:val="VnitrniText"/>
        <w:ind w:firstLine="0"/>
        <w:rPr>
          <w:sz w:val="22"/>
          <w:szCs w:val="22"/>
        </w:rPr>
      </w:pPr>
    </w:p>
    <w:p w14:paraId="3A347F4F"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0B04DEEE" w14:textId="77777777" w:rsidR="00F86E89" w:rsidRPr="00A2149C" w:rsidRDefault="00F86E89" w:rsidP="00F86E89">
      <w:pPr>
        <w:pStyle w:val="VnitrniText"/>
        <w:ind w:firstLine="0"/>
        <w:rPr>
          <w:sz w:val="22"/>
          <w:szCs w:val="22"/>
        </w:rPr>
      </w:pPr>
    </w:p>
    <w:p w14:paraId="54E91325" w14:textId="77777777" w:rsidR="00F86E89" w:rsidRPr="00A2149C" w:rsidRDefault="00F86E89" w:rsidP="00F86E89">
      <w:pPr>
        <w:pStyle w:val="VnitrniText"/>
        <w:ind w:firstLine="0"/>
        <w:rPr>
          <w:sz w:val="22"/>
          <w:szCs w:val="22"/>
        </w:rPr>
      </w:pPr>
      <w:r w:rsidRPr="00A2149C">
        <w:rPr>
          <w:sz w:val="22"/>
          <w:szCs w:val="22"/>
        </w:rPr>
        <w:t xml:space="preserve">ID smlouvy ……………………………... </w:t>
      </w:r>
    </w:p>
    <w:p w14:paraId="0C90659C" w14:textId="77777777" w:rsidR="00F86E89" w:rsidRPr="00A2149C" w:rsidRDefault="00F86E89" w:rsidP="00F86E89">
      <w:pPr>
        <w:pStyle w:val="VnitrniText"/>
        <w:ind w:firstLine="0"/>
        <w:rPr>
          <w:sz w:val="22"/>
          <w:szCs w:val="22"/>
        </w:rPr>
      </w:pPr>
    </w:p>
    <w:p w14:paraId="1A96CC1E"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26216873" w14:textId="77777777" w:rsidR="00F86E89" w:rsidRPr="00EB1964" w:rsidRDefault="00F86E89" w:rsidP="00F86E89">
      <w:pPr>
        <w:pStyle w:val="VnitrniText"/>
        <w:ind w:firstLine="0"/>
        <w:rPr>
          <w:sz w:val="22"/>
          <w:szCs w:val="22"/>
        </w:rPr>
      </w:pPr>
    </w:p>
    <w:p w14:paraId="6AB0DD8A" w14:textId="77777777" w:rsidR="00F86E89" w:rsidRPr="00A2149C" w:rsidRDefault="00F86E89" w:rsidP="00F86E89">
      <w:pPr>
        <w:pStyle w:val="VnitrniText"/>
        <w:ind w:firstLine="0"/>
        <w:rPr>
          <w:sz w:val="22"/>
          <w:szCs w:val="22"/>
        </w:rPr>
      </w:pPr>
      <w:r w:rsidRPr="00A2149C">
        <w:rPr>
          <w:sz w:val="22"/>
          <w:szCs w:val="22"/>
        </w:rPr>
        <w:t xml:space="preserve">Registraci provedl …………………………………………….. </w:t>
      </w:r>
    </w:p>
    <w:p w14:paraId="1E2FE834" w14:textId="77777777" w:rsidR="00F86E89" w:rsidRPr="00A2149C" w:rsidRDefault="00F86E89" w:rsidP="00F86E89">
      <w:pPr>
        <w:pStyle w:val="VnitrniText"/>
        <w:ind w:firstLine="0"/>
        <w:rPr>
          <w:sz w:val="22"/>
          <w:szCs w:val="22"/>
        </w:rPr>
      </w:pPr>
    </w:p>
    <w:p w14:paraId="2EEBCA0A" w14:textId="6C5CA113"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C90DBA">
        <w:rPr>
          <w:sz w:val="22"/>
          <w:szCs w:val="22"/>
        </w:rPr>
        <w:t>Plzni</w:t>
      </w:r>
      <w:r w:rsidRPr="00A2149C">
        <w:rPr>
          <w:sz w:val="22"/>
          <w:szCs w:val="22"/>
        </w:rPr>
        <w:t xml:space="preserve"> dne …………….</w:t>
      </w:r>
      <w:r w:rsidRPr="00A2149C">
        <w:rPr>
          <w:sz w:val="22"/>
          <w:szCs w:val="22"/>
        </w:rPr>
        <w:tab/>
        <w:t xml:space="preserve">………………………. </w:t>
      </w:r>
    </w:p>
    <w:p w14:paraId="26B2AF7C"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3002F753" w14:textId="77777777" w:rsidR="00D4325F" w:rsidRDefault="00D4325F" w:rsidP="00D4325F">
      <w:pPr>
        <w:rPr>
          <w:rFonts w:ascii="Arial" w:hAnsi="Arial" w:cs="Arial"/>
          <w:sz w:val="22"/>
          <w:szCs w:val="22"/>
        </w:rPr>
      </w:pPr>
    </w:p>
    <w:p w14:paraId="7CD6E55E" w14:textId="77777777" w:rsidR="00950547" w:rsidRDefault="00950547" w:rsidP="00D4325F">
      <w:pPr>
        <w:rPr>
          <w:rFonts w:ascii="Arial" w:hAnsi="Arial" w:cs="Arial"/>
          <w:sz w:val="22"/>
          <w:szCs w:val="22"/>
        </w:rPr>
      </w:pPr>
    </w:p>
    <w:p w14:paraId="5B2A4C85"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9F015" w14:textId="77777777" w:rsidR="00F81EDB" w:rsidRDefault="00F81EDB">
      <w:r>
        <w:separator/>
      </w:r>
    </w:p>
  </w:endnote>
  <w:endnote w:type="continuationSeparator" w:id="0">
    <w:p w14:paraId="2B425882" w14:textId="77777777" w:rsidR="00F81EDB" w:rsidRDefault="00F8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67073" w14:textId="77777777" w:rsidR="00F81EDB" w:rsidRDefault="00F81EDB">
      <w:r>
        <w:separator/>
      </w:r>
    </w:p>
  </w:footnote>
  <w:footnote w:type="continuationSeparator" w:id="0">
    <w:p w14:paraId="107E8E5A" w14:textId="77777777" w:rsidR="00F81EDB" w:rsidRDefault="00F81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4D7"/>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0ACB"/>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0DBA"/>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14B0"/>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1EDB"/>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17B57D"/>
  <w14:defaultImageDpi w14:val="0"/>
  <w15:docId w15:val="{9DA91CA3-5C2B-4310-915A-465FEF68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170114">
      <w:bodyDiv w:val="1"/>
      <w:marLeft w:val="0"/>
      <w:marRight w:val="0"/>
      <w:marTop w:val="0"/>
      <w:marBottom w:val="0"/>
      <w:divBdr>
        <w:top w:val="none" w:sz="0" w:space="0" w:color="auto"/>
        <w:left w:val="none" w:sz="0" w:space="0" w:color="auto"/>
        <w:bottom w:val="none" w:sz="0" w:space="0" w:color="auto"/>
        <w:right w:val="none" w:sz="0" w:space="0" w:color="auto"/>
      </w:divBdr>
    </w:div>
    <w:div w:id="874007512">
      <w:marLeft w:val="0"/>
      <w:marRight w:val="0"/>
      <w:marTop w:val="0"/>
      <w:marBottom w:val="0"/>
      <w:divBdr>
        <w:top w:val="none" w:sz="0" w:space="0" w:color="auto"/>
        <w:left w:val="none" w:sz="0" w:space="0" w:color="auto"/>
        <w:bottom w:val="none" w:sz="0" w:space="0" w:color="auto"/>
        <w:right w:val="none" w:sz="0" w:space="0" w:color="auto"/>
      </w:divBdr>
    </w:div>
    <w:div w:id="874007513">
      <w:marLeft w:val="0"/>
      <w:marRight w:val="0"/>
      <w:marTop w:val="0"/>
      <w:marBottom w:val="0"/>
      <w:divBdr>
        <w:top w:val="none" w:sz="0" w:space="0" w:color="auto"/>
        <w:left w:val="none" w:sz="0" w:space="0" w:color="auto"/>
        <w:bottom w:val="none" w:sz="0" w:space="0" w:color="auto"/>
        <w:right w:val="none" w:sz="0" w:space="0" w:color="auto"/>
      </w:divBdr>
    </w:div>
    <w:div w:id="874007514">
      <w:marLeft w:val="0"/>
      <w:marRight w:val="0"/>
      <w:marTop w:val="0"/>
      <w:marBottom w:val="0"/>
      <w:divBdr>
        <w:top w:val="none" w:sz="0" w:space="0" w:color="auto"/>
        <w:left w:val="none" w:sz="0" w:space="0" w:color="auto"/>
        <w:bottom w:val="none" w:sz="0" w:space="0" w:color="auto"/>
        <w:right w:val="none" w:sz="0" w:space="0" w:color="auto"/>
      </w:divBdr>
    </w:div>
    <w:div w:id="874007515">
      <w:marLeft w:val="0"/>
      <w:marRight w:val="0"/>
      <w:marTop w:val="0"/>
      <w:marBottom w:val="0"/>
      <w:divBdr>
        <w:top w:val="none" w:sz="0" w:space="0" w:color="auto"/>
        <w:left w:val="none" w:sz="0" w:space="0" w:color="auto"/>
        <w:bottom w:val="none" w:sz="0" w:space="0" w:color="auto"/>
        <w:right w:val="none" w:sz="0" w:space="0" w:color="auto"/>
      </w:divBdr>
    </w:div>
    <w:div w:id="874007516">
      <w:marLeft w:val="0"/>
      <w:marRight w:val="0"/>
      <w:marTop w:val="0"/>
      <w:marBottom w:val="0"/>
      <w:divBdr>
        <w:top w:val="none" w:sz="0" w:space="0" w:color="auto"/>
        <w:left w:val="none" w:sz="0" w:space="0" w:color="auto"/>
        <w:bottom w:val="none" w:sz="0" w:space="0" w:color="auto"/>
        <w:right w:val="none" w:sz="0" w:space="0" w:color="auto"/>
      </w:divBdr>
    </w:div>
    <w:div w:id="874007517">
      <w:marLeft w:val="0"/>
      <w:marRight w:val="0"/>
      <w:marTop w:val="0"/>
      <w:marBottom w:val="0"/>
      <w:divBdr>
        <w:top w:val="none" w:sz="0" w:space="0" w:color="auto"/>
        <w:left w:val="none" w:sz="0" w:space="0" w:color="auto"/>
        <w:bottom w:val="none" w:sz="0" w:space="0" w:color="auto"/>
        <w:right w:val="none" w:sz="0" w:space="0" w:color="auto"/>
      </w:divBdr>
    </w:div>
    <w:div w:id="874007518">
      <w:marLeft w:val="0"/>
      <w:marRight w:val="0"/>
      <w:marTop w:val="0"/>
      <w:marBottom w:val="0"/>
      <w:divBdr>
        <w:top w:val="none" w:sz="0" w:space="0" w:color="auto"/>
        <w:left w:val="none" w:sz="0" w:space="0" w:color="auto"/>
        <w:bottom w:val="none" w:sz="0" w:space="0" w:color="auto"/>
        <w:right w:val="none" w:sz="0" w:space="0" w:color="auto"/>
      </w:divBdr>
    </w:div>
    <w:div w:id="874007519">
      <w:marLeft w:val="0"/>
      <w:marRight w:val="0"/>
      <w:marTop w:val="0"/>
      <w:marBottom w:val="0"/>
      <w:divBdr>
        <w:top w:val="none" w:sz="0" w:space="0" w:color="auto"/>
        <w:left w:val="none" w:sz="0" w:space="0" w:color="auto"/>
        <w:bottom w:val="none" w:sz="0" w:space="0" w:color="auto"/>
        <w:right w:val="none" w:sz="0" w:space="0" w:color="auto"/>
      </w:divBdr>
    </w:div>
    <w:div w:id="874007520">
      <w:marLeft w:val="0"/>
      <w:marRight w:val="0"/>
      <w:marTop w:val="0"/>
      <w:marBottom w:val="0"/>
      <w:divBdr>
        <w:top w:val="none" w:sz="0" w:space="0" w:color="auto"/>
        <w:left w:val="none" w:sz="0" w:space="0" w:color="auto"/>
        <w:bottom w:val="none" w:sz="0" w:space="0" w:color="auto"/>
        <w:right w:val="none" w:sz="0" w:space="0" w:color="auto"/>
      </w:divBdr>
    </w:div>
    <w:div w:id="874007521">
      <w:marLeft w:val="0"/>
      <w:marRight w:val="0"/>
      <w:marTop w:val="0"/>
      <w:marBottom w:val="0"/>
      <w:divBdr>
        <w:top w:val="none" w:sz="0" w:space="0" w:color="auto"/>
        <w:left w:val="none" w:sz="0" w:space="0" w:color="auto"/>
        <w:bottom w:val="none" w:sz="0" w:space="0" w:color="auto"/>
        <w:right w:val="none" w:sz="0" w:space="0" w:color="auto"/>
      </w:divBdr>
    </w:div>
    <w:div w:id="874007522">
      <w:marLeft w:val="0"/>
      <w:marRight w:val="0"/>
      <w:marTop w:val="0"/>
      <w:marBottom w:val="0"/>
      <w:divBdr>
        <w:top w:val="none" w:sz="0" w:space="0" w:color="auto"/>
        <w:left w:val="none" w:sz="0" w:space="0" w:color="auto"/>
        <w:bottom w:val="none" w:sz="0" w:space="0" w:color="auto"/>
        <w:right w:val="none" w:sz="0" w:space="0" w:color="auto"/>
      </w:divBdr>
    </w:div>
    <w:div w:id="874007523">
      <w:marLeft w:val="0"/>
      <w:marRight w:val="0"/>
      <w:marTop w:val="0"/>
      <w:marBottom w:val="0"/>
      <w:divBdr>
        <w:top w:val="none" w:sz="0" w:space="0" w:color="auto"/>
        <w:left w:val="none" w:sz="0" w:space="0" w:color="auto"/>
        <w:bottom w:val="none" w:sz="0" w:space="0" w:color="auto"/>
        <w:right w:val="none" w:sz="0" w:space="0" w:color="auto"/>
      </w:divBdr>
    </w:div>
    <w:div w:id="874007524">
      <w:marLeft w:val="0"/>
      <w:marRight w:val="0"/>
      <w:marTop w:val="0"/>
      <w:marBottom w:val="0"/>
      <w:divBdr>
        <w:top w:val="none" w:sz="0" w:space="0" w:color="auto"/>
        <w:left w:val="none" w:sz="0" w:space="0" w:color="auto"/>
        <w:bottom w:val="none" w:sz="0" w:space="0" w:color="auto"/>
        <w:right w:val="none" w:sz="0" w:space="0" w:color="auto"/>
      </w:divBdr>
    </w:div>
    <w:div w:id="874007525">
      <w:marLeft w:val="0"/>
      <w:marRight w:val="0"/>
      <w:marTop w:val="0"/>
      <w:marBottom w:val="0"/>
      <w:divBdr>
        <w:top w:val="none" w:sz="0" w:space="0" w:color="auto"/>
        <w:left w:val="none" w:sz="0" w:space="0" w:color="auto"/>
        <w:bottom w:val="none" w:sz="0" w:space="0" w:color="auto"/>
        <w:right w:val="none" w:sz="0" w:space="0" w:color="auto"/>
      </w:divBdr>
    </w:div>
    <w:div w:id="874007526">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874007528">
      <w:marLeft w:val="0"/>
      <w:marRight w:val="0"/>
      <w:marTop w:val="0"/>
      <w:marBottom w:val="0"/>
      <w:divBdr>
        <w:top w:val="none" w:sz="0" w:space="0" w:color="auto"/>
        <w:left w:val="none" w:sz="0" w:space="0" w:color="auto"/>
        <w:bottom w:val="none" w:sz="0" w:space="0" w:color="auto"/>
        <w:right w:val="none" w:sz="0" w:space="0" w:color="auto"/>
      </w:divBdr>
    </w:div>
    <w:div w:id="874007529">
      <w:marLeft w:val="0"/>
      <w:marRight w:val="0"/>
      <w:marTop w:val="0"/>
      <w:marBottom w:val="0"/>
      <w:divBdr>
        <w:top w:val="none" w:sz="0" w:space="0" w:color="auto"/>
        <w:left w:val="none" w:sz="0" w:space="0" w:color="auto"/>
        <w:bottom w:val="none" w:sz="0" w:space="0" w:color="auto"/>
        <w:right w:val="none" w:sz="0" w:space="0" w:color="auto"/>
      </w:divBdr>
    </w:div>
    <w:div w:id="874007530">
      <w:marLeft w:val="0"/>
      <w:marRight w:val="0"/>
      <w:marTop w:val="0"/>
      <w:marBottom w:val="0"/>
      <w:divBdr>
        <w:top w:val="none" w:sz="0" w:space="0" w:color="auto"/>
        <w:left w:val="none" w:sz="0" w:space="0" w:color="auto"/>
        <w:bottom w:val="none" w:sz="0" w:space="0" w:color="auto"/>
        <w:right w:val="none" w:sz="0" w:space="0" w:color="auto"/>
      </w:divBdr>
    </w:div>
    <w:div w:id="874007531">
      <w:marLeft w:val="0"/>
      <w:marRight w:val="0"/>
      <w:marTop w:val="0"/>
      <w:marBottom w:val="0"/>
      <w:divBdr>
        <w:top w:val="none" w:sz="0" w:space="0" w:color="auto"/>
        <w:left w:val="none" w:sz="0" w:space="0" w:color="auto"/>
        <w:bottom w:val="none" w:sz="0" w:space="0" w:color="auto"/>
        <w:right w:val="none" w:sz="0" w:space="0" w:color="auto"/>
      </w:divBdr>
    </w:div>
    <w:div w:id="874007532">
      <w:marLeft w:val="0"/>
      <w:marRight w:val="0"/>
      <w:marTop w:val="0"/>
      <w:marBottom w:val="0"/>
      <w:divBdr>
        <w:top w:val="none" w:sz="0" w:space="0" w:color="auto"/>
        <w:left w:val="none" w:sz="0" w:space="0" w:color="auto"/>
        <w:bottom w:val="none" w:sz="0" w:space="0" w:color="auto"/>
        <w:right w:val="none" w:sz="0" w:space="0" w:color="auto"/>
      </w:divBdr>
    </w:div>
    <w:div w:id="874007533">
      <w:marLeft w:val="0"/>
      <w:marRight w:val="0"/>
      <w:marTop w:val="0"/>
      <w:marBottom w:val="0"/>
      <w:divBdr>
        <w:top w:val="none" w:sz="0" w:space="0" w:color="auto"/>
        <w:left w:val="none" w:sz="0" w:space="0" w:color="auto"/>
        <w:bottom w:val="none" w:sz="0" w:space="0" w:color="auto"/>
        <w:right w:val="none" w:sz="0" w:space="0" w:color="auto"/>
      </w:divBdr>
    </w:div>
    <w:div w:id="874007534">
      <w:marLeft w:val="0"/>
      <w:marRight w:val="0"/>
      <w:marTop w:val="0"/>
      <w:marBottom w:val="0"/>
      <w:divBdr>
        <w:top w:val="none" w:sz="0" w:space="0" w:color="auto"/>
        <w:left w:val="none" w:sz="0" w:space="0" w:color="auto"/>
        <w:bottom w:val="none" w:sz="0" w:space="0" w:color="auto"/>
        <w:right w:val="none" w:sz="0" w:space="0" w:color="auto"/>
      </w:divBdr>
    </w:div>
    <w:div w:id="874007535">
      <w:marLeft w:val="0"/>
      <w:marRight w:val="0"/>
      <w:marTop w:val="0"/>
      <w:marBottom w:val="0"/>
      <w:divBdr>
        <w:top w:val="none" w:sz="0" w:space="0" w:color="auto"/>
        <w:left w:val="none" w:sz="0" w:space="0" w:color="auto"/>
        <w:bottom w:val="none" w:sz="0" w:space="0" w:color="auto"/>
        <w:right w:val="none" w:sz="0" w:space="0" w:color="auto"/>
      </w:divBdr>
    </w:div>
    <w:div w:id="874007536">
      <w:marLeft w:val="0"/>
      <w:marRight w:val="0"/>
      <w:marTop w:val="0"/>
      <w:marBottom w:val="0"/>
      <w:divBdr>
        <w:top w:val="none" w:sz="0" w:space="0" w:color="auto"/>
        <w:left w:val="none" w:sz="0" w:space="0" w:color="auto"/>
        <w:bottom w:val="none" w:sz="0" w:space="0" w:color="auto"/>
        <w:right w:val="none" w:sz="0" w:space="0" w:color="auto"/>
      </w:divBdr>
    </w:div>
    <w:div w:id="874007537">
      <w:marLeft w:val="0"/>
      <w:marRight w:val="0"/>
      <w:marTop w:val="0"/>
      <w:marBottom w:val="0"/>
      <w:divBdr>
        <w:top w:val="none" w:sz="0" w:space="0" w:color="auto"/>
        <w:left w:val="none" w:sz="0" w:space="0" w:color="auto"/>
        <w:bottom w:val="none" w:sz="0" w:space="0" w:color="auto"/>
        <w:right w:val="none" w:sz="0" w:space="0" w:color="auto"/>
      </w:divBdr>
    </w:div>
    <w:div w:id="874007538">
      <w:marLeft w:val="0"/>
      <w:marRight w:val="0"/>
      <w:marTop w:val="0"/>
      <w:marBottom w:val="0"/>
      <w:divBdr>
        <w:top w:val="none" w:sz="0" w:space="0" w:color="auto"/>
        <w:left w:val="none" w:sz="0" w:space="0" w:color="auto"/>
        <w:bottom w:val="none" w:sz="0" w:space="0" w:color="auto"/>
        <w:right w:val="none" w:sz="0" w:space="0" w:color="auto"/>
      </w:divBdr>
    </w:div>
    <w:div w:id="874007539">
      <w:marLeft w:val="0"/>
      <w:marRight w:val="0"/>
      <w:marTop w:val="0"/>
      <w:marBottom w:val="0"/>
      <w:divBdr>
        <w:top w:val="none" w:sz="0" w:space="0" w:color="auto"/>
        <w:left w:val="none" w:sz="0" w:space="0" w:color="auto"/>
        <w:bottom w:val="none" w:sz="0" w:space="0" w:color="auto"/>
        <w:right w:val="none" w:sz="0" w:space="0" w:color="auto"/>
      </w:divBdr>
    </w:div>
    <w:div w:id="874007540">
      <w:marLeft w:val="0"/>
      <w:marRight w:val="0"/>
      <w:marTop w:val="0"/>
      <w:marBottom w:val="0"/>
      <w:divBdr>
        <w:top w:val="none" w:sz="0" w:space="0" w:color="auto"/>
        <w:left w:val="none" w:sz="0" w:space="0" w:color="auto"/>
        <w:bottom w:val="none" w:sz="0" w:space="0" w:color="auto"/>
        <w:right w:val="none" w:sz="0" w:space="0" w:color="auto"/>
      </w:divBdr>
    </w:div>
    <w:div w:id="874007541">
      <w:marLeft w:val="0"/>
      <w:marRight w:val="0"/>
      <w:marTop w:val="0"/>
      <w:marBottom w:val="0"/>
      <w:divBdr>
        <w:top w:val="none" w:sz="0" w:space="0" w:color="auto"/>
        <w:left w:val="none" w:sz="0" w:space="0" w:color="auto"/>
        <w:bottom w:val="none" w:sz="0" w:space="0" w:color="auto"/>
        <w:right w:val="none" w:sz="0" w:space="0" w:color="auto"/>
      </w:divBdr>
    </w:div>
    <w:div w:id="874007542">
      <w:marLeft w:val="0"/>
      <w:marRight w:val="0"/>
      <w:marTop w:val="0"/>
      <w:marBottom w:val="0"/>
      <w:divBdr>
        <w:top w:val="none" w:sz="0" w:space="0" w:color="auto"/>
        <w:left w:val="none" w:sz="0" w:space="0" w:color="auto"/>
        <w:bottom w:val="none" w:sz="0" w:space="0" w:color="auto"/>
        <w:right w:val="none" w:sz="0" w:space="0" w:color="auto"/>
      </w:divBdr>
    </w:div>
    <w:div w:id="874007543">
      <w:marLeft w:val="0"/>
      <w:marRight w:val="0"/>
      <w:marTop w:val="0"/>
      <w:marBottom w:val="0"/>
      <w:divBdr>
        <w:top w:val="none" w:sz="0" w:space="0" w:color="auto"/>
        <w:left w:val="none" w:sz="0" w:space="0" w:color="auto"/>
        <w:bottom w:val="none" w:sz="0" w:space="0" w:color="auto"/>
        <w:right w:val="none" w:sz="0" w:space="0" w:color="auto"/>
      </w:divBdr>
    </w:div>
    <w:div w:id="874007544">
      <w:marLeft w:val="0"/>
      <w:marRight w:val="0"/>
      <w:marTop w:val="0"/>
      <w:marBottom w:val="0"/>
      <w:divBdr>
        <w:top w:val="none" w:sz="0" w:space="0" w:color="auto"/>
        <w:left w:val="none" w:sz="0" w:space="0" w:color="auto"/>
        <w:bottom w:val="none" w:sz="0" w:space="0" w:color="auto"/>
        <w:right w:val="none" w:sz="0" w:space="0" w:color="auto"/>
      </w:divBdr>
    </w:div>
    <w:div w:id="874007545">
      <w:marLeft w:val="0"/>
      <w:marRight w:val="0"/>
      <w:marTop w:val="0"/>
      <w:marBottom w:val="0"/>
      <w:divBdr>
        <w:top w:val="none" w:sz="0" w:space="0" w:color="auto"/>
        <w:left w:val="none" w:sz="0" w:space="0" w:color="auto"/>
        <w:bottom w:val="none" w:sz="0" w:space="0" w:color="auto"/>
        <w:right w:val="none" w:sz="0" w:space="0" w:color="auto"/>
      </w:divBdr>
    </w:div>
    <w:div w:id="874007546">
      <w:marLeft w:val="0"/>
      <w:marRight w:val="0"/>
      <w:marTop w:val="0"/>
      <w:marBottom w:val="0"/>
      <w:divBdr>
        <w:top w:val="none" w:sz="0" w:space="0" w:color="auto"/>
        <w:left w:val="none" w:sz="0" w:space="0" w:color="auto"/>
        <w:bottom w:val="none" w:sz="0" w:space="0" w:color="auto"/>
        <w:right w:val="none" w:sz="0" w:space="0" w:color="auto"/>
      </w:divBdr>
    </w:div>
    <w:div w:id="874007547">
      <w:marLeft w:val="0"/>
      <w:marRight w:val="0"/>
      <w:marTop w:val="0"/>
      <w:marBottom w:val="0"/>
      <w:divBdr>
        <w:top w:val="none" w:sz="0" w:space="0" w:color="auto"/>
        <w:left w:val="none" w:sz="0" w:space="0" w:color="auto"/>
        <w:bottom w:val="none" w:sz="0" w:space="0" w:color="auto"/>
        <w:right w:val="none" w:sz="0" w:space="0" w:color="auto"/>
      </w:divBdr>
    </w:div>
    <w:div w:id="874007548">
      <w:marLeft w:val="0"/>
      <w:marRight w:val="0"/>
      <w:marTop w:val="0"/>
      <w:marBottom w:val="0"/>
      <w:divBdr>
        <w:top w:val="none" w:sz="0" w:space="0" w:color="auto"/>
        <w:left w:val="none" w:sz="0" w:space="0" w:color="auto"/>
        <w:bottom w:val="none" w:sz="0" w:space="0" w:color="auto"/>
        <w:right w:val="none" w:sz="0" w:space="0" w:color="auto"/>
      </w:divBdr>
    </w:div>
    <w:div w:id="874007549">
      <w:marLeft w:val="0"/>
      <w:marRight w:val="0"/>
      <w:marTop w:val="0"/>
      <w:marBottom w:val="0"/>
      <w:divBdr>
        <w:top w:val="none" w:sz="0" w:space="0" w:color="auto"/>
        <w:left w:val="none" w:sz="0" w:space="0" w:color="auto"/>
        <w:bottom w:val="none" w:sz="0" w:space="0" w:color="auto"/>
        <w:right w:val="none" w:sz="0" w:space="0" w:color="auto"/>
      </w:divBdr>
    </w:div>
    <w:div w:id="874007550">
      <w:marLeft w:val="0"/>
      <w:marRight w:val="0"/>
      <w:marTop w:val="0"/>
      <w:marBottom w:val="0"/>
      <w:divBdr>
        <w:top w:val="none" w:sz="0" w:space="0" w:color="auto"/>
        <w:left w:val="none" w:sz="0" w:space="0" w:color="auto"/>
        <w:bottom w:val="none" w:sz="0" w:space="0" w:color="auto"/>
        <w:right w:val="none" w:sz="0" w:space="0" w:color="auto"/>
      </w:divBdr>
    </w:div>
    <w:div w:id="874007551">
      <w:marLeft w:val="0"/>
      <w:marRight w:val="0"/>
      <w:marTop w:val="0"/>
      <w:marBottom w:val="0"/>
      <w:divBdr>
        <w:top w:val="none" w:sz="0" w:space="0" w:color="auto"/>
        <w:left w:val="none" w:sz="0" w:space="0" w:color="auto"/>
        <w:bottom w:val="none" w:sz="0" w:space="0" w:color="auto"/>
        <w:right w:val="none" w:sz="0" w:space="0" w:color="auto"/>
      </w:divBdr>
    </w:div>
    <w:div w:id="874007552">
      <w:marLeft w:val="0"/>
      <w:marRight w:val="0"/>
      <w:marTop w:val="0"/>
      <w:marBottom w:val="0"/>
      <w:divBdr>
        <w:top w:val="none" w:sz="0" w:space="0" w:color="auto"/>
        <w:left w:val="none" w:sz="0" w:space="0" w:color="auto"/>
        <w:bottom w:val="none" w:sz="0" w:space="0" w:color="auto"/>
        <w:right w:val="none" w:sz="0" w:space="0" w:color="auto"/>
      </w:divBdr>
    </w:div>
    <w:div w:id="197374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1302</Words>
  <Characters>8203</Characters>
  <Application>Microsoft Office Word</Application>
  <DocSecurity>0</DocSecurity>
  <Lines>68</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Szabóová Jana</dc:creator>
  <cp:keywords/>
  <dc:description/>
  <cp:lastModifiedBy>Szabóová Jana</cp:lastModifiedBy>
  <cp:revision>3</cp:revision>
  <cp:lastPrinted>2022-08-29T06:41:00Z</cp:lastPrinted>
  <dcterms:created xsi:type="dcterms:W3CDTF">2022-09-05T06:34:00Z</dcterms:created>
  <dcterms:modified xsi:type="dcterms:W3CDTF">2022-09-05T06:36:00Z</dcterms:modified>
</cp:coreProperties>
</file>