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A49C" w14:textId="6F1A2B6E" w:rsidR="00880B1F" w:rsidRPr="00F57655" w:rsidRDefault="00880B1F" w:rsidP="003E4C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BAA928" w14:textId="5E6370BB" w:rsidR="00ED6D4D" w:rsidRPr="0050604E" w:rsidRDefault="00ED6D4D" w:rsidP="003E4C11">
      <w:pPr>
        <w:pStyle w:val="Nadpis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OLE_LINK1"/>
      <w:bookmarkStart w:id="1" w:name="OLE_LINK2"/>
      <w:r w:rsidRPr="00F57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Smlouva o poskytnutí pronájmu prostor DK </w:t>
      </w:r>
      <w:r w:rsidR="00312260" w:rsidRPr="00F57655">
        <w:rPr>
          <w:rFonts w:asciiTheme="minorHAnsi" w:hAnsiTheme="minorHAnsi" w:cstheme="minorHAnsi"/>
          <w:b/>
          <w:color w:val="auto"/>
          <w:sz w:val="22"/>
          <w:szCs w:val="22"/>
        </w:rPr>
        <w:t>POKLAD</w:t>
      </w:r>
      <w:r w:rsidRPr="00F57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r w:rsidR="00D55C3E" w:rsidRPr="00F57655">
        <w:rPr>
          <w:rFonts w:asciiTheme="minorHAnsi" w:hAnsiTheme="minorHAnsi" w:cstheme="minorHAnsi"/>
          <w:b/>
          <w:color w:val="auto"/>
          <w:sz w:val="22"/>
          <w:szCs w:val="22"/>
        </w:rPr>
        <w:t>40</w:t>
      </w:r>
      <w:r w:rsidR="00291E3C" w:rsidRPr="00F57655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="00A31E85" w:rsidRPr="00F57655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8F3C72" w:rsidRPr="00F57655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</w:p>
    <w:p w14:paraId="59F856EB" w14:textId="77777777" w:rsidR="00ED6D4D" w:rsidRPr="00ED6D4D" w:rsidRDefault="00ED6D4D" w:rsidP="00ED6D4D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68493CB8" w14:textId="77777777" w:rsidR="005264F9" w:rsidRPr="00F57655" w:rsidRDefault="005264F9" w:rsidP="00ED6D4D">
      <w:pPr>
        <w:rPr>
          <w:rFonts w:asciiTheme="minorHAnsi" w:hAnsiTheme="minorHAnsi" w:cstheme="minorHAnsi"/>
          <w:snapToGrid w:val="0"/>
          <w:u w:val="single"/>
        </w:rPr>
      </w:pPr>
      <w:r w:rsidRPr="00F57655">
        <w:rPr>
          <w:rFonts w:asciiTheme="minorHAnsi" w:hAnsiTheme="minorHAnsi" w:cstheme="minorHAnsi"/>
          <w:snapToGrid w:val="0"/>
          <w:u w:val="single"/>
        </w:rPr>
        <w:t>I. Smluvní strany</w:t>
      </w:r>
    </w:p>
    <w:p w14:paraId="272B6B16" w14:textId="5597E1B7" w:rsidR="00ED6D4D" w:rsidRPr="00F57655" w:rsidRDefault="009E4396" w:rsidP="00ED6D4D">
      <w:pPr>
        <w:rPr>
          <w:rFonts w:asciiTheme="minorHAnsi" w:hAnsiTheme="minorHAnsi" w:cstheme="minorHAnsi"/>
        </w:rPr>
      </w:pPr>
      <w:r w:rsidRPr="00F57655">
        <w:rPr>
          <w:rFonts w:asciiTheme="minorHAnsi" w:hAnsiTheme="minorHAnsi" w:cstheme="minorHAnsi"/>
          <w:snapToGrid w:val="0"/>
        </w:rPr>
        <w:t>Nájemce</w:t>
      </w:r>
      <w:r w:rsidR="00ED6D4D" w:rsidRPr="00F57655">
        <w:rPr>
          <w:rFonts w:asciiTheme="minorHAnsi" w:hAnsiTheme="minorHAnsi" w:cstheme="minorHAnsi"/>
          <w:snapToGrid w:val="0"/>
        </w:rPr>
        <w:t>:</w:t>
      </w:r>
      <w:r w:rsidR="00ED6D4D" w:rsidRPr="00F57655">
        <w:rPr>
          <w:rFonts w:asciiTheme="minorHAnsi" w:hAnsiTheme="minorHAnsi" w:cstheme="minorHAnsi"/>
          <w:snapToGrid w:val="0"/>
        </w:rPr>
        <w:tab/>
      </w:r>
      <w:r w:rsidR="00ED6D4D" w:rsidRPr="00F57655">
        <w:rPr>
          <w:rFonts w:asciiTheme="minorHAnsi" w:hAnsiTheme="minorHAnsi" w:cstheme="minorHAnsi"/>
          <w:snapToGrid w:val="0"/>
        </w:rPr>
        <w:tab/>
      </w:r>
      <w:r w:rsidR="00ED6D4D" w:rsidRPr="00F57655">
        <w:rPr>
          <w:rFonts w:asciiTheme="minorHAnsi" w:hAnsiTheme="minorHAnsi" w:cstheme="minorHAnsi"/>
          <w:snapToGrid w:val="0"/>
        </w:rPr>
        <w:tab/>
      </w:r>
      <w:r w:rsidR="00ED6D4D" w:rsidRPr="00F57655">
        <w:rPr>
          <w:rFonts w:asciiTheme="minorHAnsi" w:hAnsiTheme="minorHAnsi" w:cstheme="minorHAnsi"/>
          <w:snapToGrid w:val="0"/>
        </w:rPr>
        <w:tab/>
      </w:r>
      <w:r w:rsidR="00ED6D4D" w:rsidRPr="00F57655">
        <w:rPr>
          <w:rFonts w:asciiTheme="minorHAnsi" w:hAnsiTheme="minorHAnsi" w:cstheme="minorHAnsi"/>
          <w:snapToGrid w:val="0"/>
        </w:rPr>
        <w:tab/>
      </w:r>
      <w:r w:rsidRPr="00F57655">
        <w:rPr>
          <w:rFonts w:asciiTheme="minorHAnsi" w:hAnsiTheme="minorHAnsi" w:cstheme="minorHAnsi"/>
          <w:snapToGrid w:val="0"/>
        </w:rPr>
        <w:t>Pronajímatel</w:t>
      </w:r>
      <w:r w:rsidR="00ED6D4D" w:rsidRPr="00F57655">
        <w:rPr>
          <w:rFonts w:asciiTheme="minorHAnsi" w:hAnsiTheme="minorHAnsi" w:cstheme="minorHAnsi"/>
          <w:snapToGrid w:val="0"/>
        </w:rPr>
        <w:t>:</w:t>
      </w:r>
    </w:p>
    <w:p w14:paraId="47B7EC2E" w14:textId="3EBB0259" w:rsidR="00ED6D4D" w:rsidRPr="00F57655" w:rsidRDefault="008F115A" w:rsidP="00ED6D4D">
      <w:pPr>
        <w:rPr>
          <w:rFonts w:asciiTheme="minorHAnsi" w:hAnsiTheme="minorHAnsi" w:cstheme="minorHAnsi"/>
          <w:b/>
          <w:bCs/>
          <w:color w:val="000000"/>
          <w:lang w:val="sk-SK"/>
        </w:rPr>
      </w:pPr>
      <w:r w:rsidRPr="00F57655">
        <w:rPr>
          <w:rFonts w:asciiTheme="minorHAnsi" w:hAnsiTheme="minorHAnsi" w:cstheme="minorHAnsi"/>
          <w:b/>
          <w:bCs/>
          <w:color w:val="000000"/>
          <w:lang w:val="sk-SK"/>
        </w:rPr>
        <w:t xml:space="preserve">Ostravská univerzita, </w:t>
      </w:r>
      <w:proofErr w:type="spellStart"/>
      <w:r w:rsidR="00936138" w:rsidRPr="00F57655">
        <w:rPr>
          <w:rFonts w:asciiTheme="minorHAnsi" w:hAnsiTheme="minorHAnsi" w:cstheme="minorHAnsi"/>
          <w:b/>
          <w:bCs/>
          <w:color w:val="000000"/>
          <w:lang w:val="sk-SK"/>
        </w:rPr>
        <w:t>Lékařská</w:t>
      </w:r>
      <w:proofErr w:type="spellEnd"/>
      <w:r w:rsidR="00936138" w:rsidRPr="00F57655">
        <w:rPr>
          <w:rFonts w:asciiTheme="minorHAnsi" w:hAnsiTheme="minorHAnsi" w:cstheme="minorHAnsi"/>
          <w:b/>
          <w:bCs/>
          <w:color w:val="000000"/>
          <w:lang w:val="sk-SK"/>
        </w:rPr>
        <w:t xml:space="preserve"> fakulta</w:t>
      </w:r>
      <w:r w:rsidRPr="00F57655">
        <w:rPr>
          <w:rFonts w:asciiTheme="minorHAnsi" w:hAnsiTheme="minorHAnsi" w:cstheme="minorHAnsi"/>
          <w:b/>
          <w:bCs/>
          <w:color w:val="000000"/>
          <w:lang w:val="sk-SK"/>
        </w:rPr>
        <w:tab/>
      </w:r>
      <w:r w:rsidRPr="00F57655">
        <w:rPr>
          <w:rFonts w:asciiTheme="minorHAnsi" w:hAnsiTheme="minorHAnsi" w:cstheme="minorHAnsi"/>
          <w:b/>
          <w:bCs/>
          <w:color w:val="000000"/>
          <w:lang w:val="sk-SK"/>
        </w:rPr>
        <w:tab/>
      </w:r>
      <w:r w:rsidR="00ED6D4D" w:rsidRPr="00F57655">
        <w:rPr>
          <w:rFonts w:asciiTheme="minorHAnsi" w:hAnsiTheme="minorHAnsi" w:cstheme="minorHAnsi"/>
          <w:b/>
          <w:snapToGrid w:val="0"/>
        </w:rPr>
        <w:t>Akord &amp; Poklad, s r.o.</w:t>
      </w:r>
      <w:r w:rsidR="00ED6D4D" w:rsidRPr="00F57655">
        <w:rPr>
          <w:rFonts w:asciiTheme="minorHAnsi" w:hAnsiTheme="minorHAnsi" w:cstheme="minorHAnsi"/>
          <w:snapToGrid w:val="0"/>
        </w:rPr>
        <w:tab/>
      </w:r>
    </w:p>
    <w:p w14:paraId="292BAA09" w14:textId="2F680815" w:rsidR="00601ED3" w:rsidRPr="00F57655" w:rsidRDefault="008F115A" w:rsidP="00ED6D4D">
      <w:pPr>
        <w:rPr>
          <w:rFonts w:asciiTheme="minorHAnsi" w:hAnsiTheme="minorHAnsi" w:cstheme="minorHAnsi"/>
          <w:color w:val="000000"/>
        </w:rPr>
      </w:pPr>
      <w:r w:rsidRPr="00F57655">
        <w:rPr>
          <w:rFonts w:asciiTheme="minorHAnsi" w:hAnsiTheme="minorHAnsi" w:cstheme="minorHAnsi"/>
          <w:color w:val="000000"/>
        </w:rPr>
        <w:t>Dvořákova 7</w:t>
      </w:r>
      <w:r w:rsidRPr="00F57655">
        <w:rPr>
          <w:rFonts w:asciiTheme="minorHAnsi" w:hAnsiTheme="minorHAnsi" w:cstheme="minorHAnsi"/>
          <w:color w:val="000000"/>
        </w:rPr>
        <w:tab/>
      </w:r>
      <w:r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color w:val="000000"/>
        </w:rPr>
        <w:tab/>
      </w:r>
      <w:r w:rsidR="00291E3C"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snapToGrid w:val="0"/>
        </w:rPr>
        <w:t>Zastoupený: Mgr. Darina Daňková, jednatelka</w:t>
      </w:r>
    </w:p>
    <w:p w14:paraId="73C9E387" w14:textId="116F7BC4" w:rsidR="00601ED3" w:rsidRPr="00F57655" w:rsidRDefault="008F115A" w:rsidP="00ED6D4D">
      <w:pPr>
        <w:rPr>
          <w:rFonts w:asciiTheme="minorHAnsi" w:hAnsiTheme="minorHAnsi" w:cstheme="minorHAnsi"/>
          <w:color w:val="000000"/>
        </w:rPr>
      </w:pPr>
      <w:r w:rsidRPr="00F57655">
        <w:rPr>
          <w:rFonts w:asciiTheme="minorHAnsi" w:hAnsiTheme="minorHAnsi" w:cstheme="minorHAnsi"/>
          <w:color w:val="000000"/>
        </w:rPr>
        <w:t>701 03 Ostrava</w:t>
      </w:r>
      <w:r w:rsidRPr="00F57655">
        <w:rPr>
          <w:rFonts w:asciiTheme="minorHAnsi" w:hAnsiTheme="minorHAnsi" w:cstheme="minorHAnsi"/>
          <w:color w:val="000000"/>
        </w:rPr>
        <w:tab/>
      </w:r>
      <w:r w:rsidRPr="00F57655">
        <w:rPr>
          <w:rFonts w:asciiTheme="minorHAnsi" w:hAnsiTheme="minorHAnsi" w:cstheme="minorHAnsi"/>
          <w:color w:val="000000"/>
        </w:rPr>
        <w:tab/>
      </w:r>
      <w:r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snapToGrid w:val="0"/>
        </w:rPr>
        <w:t>Náměstí SNP 1, Ostrava-Zábřeh, 700 30</w:t>
      </w:r>
    </w:p>
    <w:p w14:paraId="5E6A1AF4" w14:textId="39F1FE63" w:rsidR="00A61BAF" w:rsidRPr="00F57655" w:rsidRDefault="008F115A" w:rsidP="00A61BAF">
      <w:pPr>
        <w:rPr>
          <w:rFonts w:asciiTheme="minorHAnsi" w:hAnsiTheme="minorHAnsi" w:cstheme="minorHAnsi"/>
        </w:rPr>
      </w:pPr>
      <w:r w:rsidRPr="00F57655">
        <w:rPr>
          <w:rFonts w:asciiTheme="minorHAnsi" w:hAnsiTheme="minorHAnsi" w:cstheme="minorHAnsi"/>
          <w:color w:val="000000"/>
        </w:rPr>
        <w:t>IČ: 61988987, DIČ: CZ61988978</w:t>
      </w:r>
      <w:r w:rsidRPr="00F57655">
        <w:rPr>
          <w:rFonts w:asciiTheme="minorHAnsi" w:hAnsiTheme="minorHAnsi" w:cstheme="minorHAnsi"/>
          <w:color w:val="000000"/>
        </w:rPr>
        <w:tab/>
      </w:r>
      <w:r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snapToGrid w:val="0"/>
        </w:rPr>
        <w:t>IČ: 47973145</w:t>
      </w:r>
      <w:r w:rsidR="00A61BAF" w:rsidRPr="00F57655">
        <w:rPr>
          <w:rFonts w:asciiTheme="minorHAnsi" w:hAnsiTheme="minorHAnsi" w:cstheme="minorHAnsi"/>
          <w:snapToGrid w:val="0"/>
        </w:rPr>
        <w:tab/>
        <w:t>DIČ: CZ47973145</w:t>
      </w:r>
    </w:p>
    <w:p w14:paraId="6905DC6E" w14:textId="240C3A19" w:rsidR="00A61BAF" w:rsidRPr="00F57655" w:rsidRDefault="00DC6187" w:rsidP="00A61BAF">
      <w:pPr>
        <w:autoSpaceDE/>
        <w:autoSpaceDN/>
        <w:rPr>
          <w:rFonts w:asciiTheme="minorHAnsi" w:hAnsiTheme="minorHAnsi" w:cstheme="minorHAnsi"/>
        </w:rPr>
      </w:pPr>
      <w:r w:rsidRPr="00F57655">
        <w:rPr>
          <w:rFonts w:asciiTheme="minorHAnsi" w:hAnsiTheme="minorHAnsi" w:cstheme="minorHAnsi"/>
          <w:b/>
          <w:bCs/>
          <w:color w:val="000000"/>
        </w:rPr>
        <w:t>Vyřizuje</w:t>
      </w:r>
      <w:r w:rsidR="00010A07" w:rsidRPr="00F57655">
        <w:rPr>
          <w:rFonts w:asciiTheme="minorHAnsi" w:hAnsiTheme="minorHAnsi" w:cstheme="minorHAnsi"/>
          <w:b/>
          <w:bCs/>
          <w:color w:val="000000"/>
        </w:rPr>
        <w:t>:</w:t>
      </w:r>
      <w:r w:rsidRPr="00F5765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F115A" w:rsidRPr="00F57655">
        <w:rPr>
          <w:rFonts w:asciiTheme="minorHAnsi" w:hAnsiTheme="minorHAnsi" w:cstheme="minorHAnsi"/>
          <w:b/>
          <w:bCs/>
          <w:color w:val="000000"/>
        </w:rPr>
        <w:tab/>
      </w:r>
      <w:r w:rsidR="008F115A" w:rsidRPr="00F57655">
        <w:rPr>
          <w:rFonts w:asciiTheme="minorHAnsi" w:hAnsiTheme="minorHAnsi" w:cstheme="minorHAnsi"/>
          <w:b/>
          <w:bCs/>
          <w:color w:val="000000"/>
        </w:rPr>
        <w:tab/>
      </w:r>
      <w:r w:rsidR="008F115A" w:rsidRPr="00F57655">
        <w:rPr>
          <w:rFonts w:asciiTheme="minorHAnsi" w:hAnsiTheme="minorHAnsi" w:cstheme="minorHAnsi"/>
          <w:b/>
          <w:bCs/>
          <w:color w:val="000000"/>
        </w:rPr>
        <w:tab/>
      </w:r>
      <w:r w:rsidR="008F115A" w:rsidRPr="00F57655">
        <w:rPr>
          <w:rFonts w:asciiTheme="minorHAnsi" w:hAnsiTheme="minorHAnsi" w:cstheme="minorHAnsi"/>
          <w:b/>
          <w:bCs/>
          <w:color w:val="000000"/>
        </w:rPr>
        <w:tab/>
      </w:r>
      <w:r w:rsidR="00601ED3" w:rsidRPr="00F57655">
        <w:rPr>
          <w:rFonts w:asciiTheme="minorHAnsi" w:hAnsiTheme="minorHAnsi" w:cstheme="minorHAnsi"/>
          <w:b/>
          <w:bCs/>
          <w:color w:val="000000"/>
        </w:rPr>
        <w:tab/>
      </w:r>
      <w:r w:rsidR="00A61BAF" w:rsidRPr="00F57655">
        <w:rPr>
          <w:rFonts w:asciiTheme="minorHAnsi" w:hAnsiTheme="minorHAnsi" w:cstheme="minorHAnsi"/>
          <w:snapToGrid w:val="0"/>
        </w:rPr>
        <w:t>Čs. spořitelna Ostrava, 1645833389/0800</w:t>
      </w:r>
    </w:p>
    <w:p w14:paraId="6CA0710B" w14:textId="18021270" w:rsidR="00A61BAF" w:rsidRPr="00F57655" w:rsidRDefault="00010A07" w:rsidP="00ED6D4D">
      <w:pPr>
        <w:rPr>
          <w:rFonts w:asciiTheme="minorHAnsi" w:hAnsiTheme="minorHAnsi" w:cstheme="minorHAnsi"/>
          <w:color w:val="000000"/>
        </w:rPr>
      </w:pPr>
      <w:r w:rsidRPr="00F57655">
        <w:rPr>
          <w:rFonts w:asciiTheme="minorHAnsi" w:hAnsiTheme="minorHAnsi" w:cstheme="minorHAnsi"/>
          <w:color w:val="000000"/>
        </w:rPr>
        <w:t>doc. MUDR. Rastislav Maďar, PhD., MBA, FCRPS</w:t>
      </w:r>
      <w:r w:rsidR="008F115A" w:rsidRPr="00F57655">
        <w:rPr>
          <w:rFonts w:asciiTheme="minorHAnsi" w:hAnsiTheme="minorHAnsi" w:cstheme="minorHAnsi"/>
          <w:color w:val="000000"/>
        </w:rPr>
        <w:tab/>
      </w:r>
      <w:r w:rsidR="00A61BAF" w:rsidRPr="00F57655">
        <w:rPr>
          <w:rFonts w:asciiTheme="minorHAnsi" w:hAnsiTheme="minorHAnsi" w:cstheme="minorHAnsi"/>
          <w:color w:val="000000"/>
        </w:rPr>
        <w:t xml:space="preserve">Krajský soud v Ostravě, odd. C, </w:t>
      </w:r>
      <w:proofErr w:type="spellStart"/>
      <w:r w:rsidR="00A61BAF" w:rsidRPr="00F57655">
        <w:rPr>
          <w:rFonts w:asciiTheme="minorHAnsi" w:hAnsiTheme="minorHAnsi" w:cstheme="minorHAnsi"/>
          <w:color w:val="000000"/>
        </w:rPr>
        <w:t>vl</w:t>
      </w:r>
      <w:proofErr w:type="spellEnd"/>
      <w:r w:rsidR="00A61BAF" w:rsidRPr="00F57655">
        <w:rPr>
          <w:rFonts w:asciiTheme="minorHAnsi" w:hAnsiTheme="minorHAnsi" w:cstheme="minorHAnsi"/>
          <w:color w:val="000000"/>
        </w:rPr>
        <w:t>. 5281</w:t>
      </w:r>
    </w:p>
    <w:p w14:paraId="3CE2C8F1" w14:textId="562931CD" w:rsidR="00C80CDE" w:rsidRPr="00F57655" w:rsidRDefault="00607A26" w:rsidP="00A61BAF">
      <w:pPr>
        <w:autoSpaceDE/>
        <w:autoSpaceDN/>
        <w:rPr>
          <w:rFonts w:asciiTheme="minorHAnsi" w:hAnsiTheme="minorHAnsi" w:cstheme="minorHAnsi"/>
          <w:snapToGrid w:val="0"/>
        </w:rPr>
      </w:pPr>
      <w:r w:rsidRPr="00F57655">
        <w:rPr>
          <w:rFonts w:asciiTheme="minorHAnsi" w:hAnsiTheme="minorHAnsi" w:cstheme="minorHAnsi"/>
          <w:color w:val="000000"/>
          <w:lang w:val="sk-SK"/>
        </w:rPr>
        <w:tab/>
      </w:r>
      <w:r w:rsidR="00291E3C" w:rsidRPr="00F57655">
        <w:rPr>
          <w:rFonts w:asciiTheme="minorHAnsi" w:hAnsiTheme="minorHAnsi" w:cstheme="minorHAnsi"/>
          <w:color w:val="000000"/>
          <w:lang w:val="sk-SK"/>
        </w:rPr>
        <w:tab/>
      </w:r>
      <w:r w:rsidR="00DC6187" w:rsidRPr="00F57655">
        <w:rPr>
          <w:rFonts w:asciiTheme="minorHAnsi" w:hAnsiTheme="minorHAnsi" w:cstheme="minorHAnsi"/>
          <w:color w:val="000000"/>
          <w:lang w:val="sk-SK"/>
        </w:rPr>
        <w:tab/>
      </w:r>
      <w:r w:rsidR="00DC6187" w:rsidRPr="00F57655">
        <w:rPr>
          <w:rFonts w:asciiTheme="minorHAnsi" w:hAnsiTheme="minorHAnsi" w:cstheme="minorHAnsi"/>
          <w:color w:val="000000"/>
          <w:lang w:val="sk-SK"/>
        </w:rPr>
        <w:tab/>
      </w:r>
      <w:r w:rsidR="00DC6187" w:rsidRPr="00F57655">
        <w:rPr>
          <w:rFonts w:asciiTheme="minorHAnsi" w:hAnsiTheme="minorHAnsi" w:cstheme="minorHAnsi"/>
          <w:color w:val="000000"/>
          <w:lang w:val="sk-SK"/>
        </w:rPr>
        <w:tab/>
      </w:r>
      <w:r w:rsidR="00DC6187" w:rsidRPr="00F57655">
        <w:rPr>
          <w:rFonts w:asciiTheme="minorHAnsi" w:hAnsiTheme="minorHAnsi" w:cstheme="minorHAnsi"/>
          <w:color w:val="000000"/>
          <w:lang w:val="sk-SK"/>
        </w:rPr>
        <w:tab/>
      </w:r>
      <w:proofErr w:type="spellStart"/>
      <w:r w:rsidR="00DC6187" w:rsidRPr="00F57655">
        <w:rPr>
          <w:rFonts w:asciiTheme="minorHAnsi" w:hAnsiTheme="minorHAnsi" w:cstheme="minorHAnsi"/>
          <w:color w:val="000000"/>
          <w:lang w:val="sk-SK"/>
        </w:rPr>
        <w:t>Vyřizuje</w:t>
      </w:r>
      <w:proofErr w:type="spellEnd"/>
      <w:r w:rsidR="00DC6187" w:rsidRPr="00F57655">
        <w:rPr>
          <w:rFonts w:asciiTheme="minorHAnsi" w:hAnsiTheme="minorHAnsi" w:cstheme="minorHAnsi"/>
          <w:color w:val="000000"/>
          <w:lang w:val="sk-SK"/>
        </w:rPr>
        <w:t xml:space="preserve">: Ing. Petra Bordovská, </w:t>
      </w:r>
      <w:proofErr w:type="spellStart"/>
      <w:r w:rsidR="00DC6187" w:rsidRPr="00F57655">
        <w:rPr>
          <w:rFonts w:asciiTheme="minorHAnsi" w:hAnsiTheme="minorHAnsi" w:cstheme="minorHAnsi"/>
          <w:color w:val="000000"/>
          <w:lang w:val="sk-SK"/>
        </w:rPr>
        <w:t>tel</w:t>
      </w:r>
      <w:proofErr w:type="spellEnd"/>
      <w:r w:rsidR="00DC6187" w:rsidRPr="00F57655">
        <w:rPr>
          <w:rFonts w:asciiTheme="minorHAnsi" w:hAnsiTheme="minorHAnsi" w:cstheme="minorHAnsi"/>
          <w:color w:val="000000"/>
          <w:lang w:val="sk-SK"/>
        </w:rPr>
        <w:t>: 702255919</w:t>
      </w:r>
      <w:r w:rsidR="00DC6187" w:rsidRPr="00F57655">
        <w:rPr>
          <w:rFonts w:asciiTheme="minorHAnsi" w:hAnsiTheme="minorHAnsi" w:cstheme="minorHAnsi"/>
          <w:color w:val="000000"/>
          <w:lang w:val="sk-SK"/>
        </w:rPr>
        <w:tab/>
      </w:r>
    </w:p>
    <w:p w14:paraId="15E1122E" w14:textId="06973AB2" w:rsidR="00ED6D4D" w:rsidRPr="00F57655" w:rsidRDefault="00DC6187" w:rsidP="00DC6187">
      <w:pPr>
        <w:autoSpaceDE/>
        <w:autoSpaceDN/>
        <w:rPr>
          <w:rFonts w:asciiTheme="minorHAnsi" w:hAnsiTheme="minorHAnsi" w:cstheme="minorHAnsi"/>
          <w:snapToGrid w:val="0"/>
        </w:rPr>
      </w:pPr>
      <w:r w:rsidRPr="00F57655">
        <w:rPr>
          <w:rFonts w:asciiTheme="minorHAnsi" w:hAnsiTheme="minorHAnsi" w:cstheme="minorHAnsi"/>
          <w:snapToGrid w:val="0"/>
        </w:rPr>
        <w:tab/>
      </w:r>
      <w:r w:rsidRPr="00F57655">
        <w:rPr>
          <w:rFonts w:asciiTheme="minorHAnsi" w:hAnsiTheme="minorHAnsi" w:cstheme="minorHAnsi"/>
          <w:snapToGrid w:val="0"/>
        </w:rPr>
        <w:tab/>
      </w:r>
      <w:r w:rsidRPr="00F57655">
        <w:rPr>
          <w:rFonts w:asciiTheme="minorHAnsi" w:hAnsiTheme="minorHAnsi" w:cstheme="minorHAnsi"/>
          <w:snapToGrid w:val="0"/>
        </w:rPr>
        <w:tab/>
      </w:r>
      <w:r w:rsidRPr="00F57655">
        <w:rPr>
          <w:rFonts w:asciiTheme="minorHAnsi" w:hAnsiTheme="minorHAnsi" w:cstheme="minorHAnsi"/>
          <w:snapToGrid w:val="0"/>
        </w:rPr>
        <w:tab/>
      </w:r>
      <w:r w:rsidR="006C666E" w:rsidRPr="00F57655">
        <w:rPr>
          <w:rFonts w:asciiTheme="minorHAnsi" w:hAnsiTheme="minorHAnsi" w:cstheme="minorHAnsi"/>
          <w:snapToGrid w:val="0"/>
        </w:rPr>
        <w:tab/>
      </w:r>
      <w:r w:rsidR="006C666E" w:rsidRPr="00F57655">
        <w:rPr>
          <w:rFonts w:asciiTheme="minorHAnsi" w:hAnsiTheme="minorHAnsi" w:cstheme="minorHAnsi"/>
          <w:snapToGrid w:val="0"/>
        </w:rPr>
        <w:tab/>
      </w:r>
      <w:r w:rsidR="006C666E" w:rsidRPr="00F57655">
        <w:rPr>
          <w:rFonts w:asciiTheme="minorHAnsi" w:hAnsiTheme="minorHAnsi" w:cstheme="minorHAnsi"/>
          <w:snapToGrid w:val="0"/>
        </w:rPr>
        <w:tab/>
      </w:r>
      <w:r w:rsidR="006C666E" w:rsidRPr="00F57655">
        <w:rPr>
          <w:rFonts w:asciiTheme="minorHAnsi" w:hAnsiTheme="minorHAnsi" w:cstheme="minorHAnsi"/>
          <w:snapToGrid w:val="0"/>
        </w:rPr>
        <w:tab/>
      </w:r>
      <w:r w:rsidR="00ED6D4D" w:rsidRPr="00F57655">
        <w:rPr>
          <w:rFonts w:asciiTheme="minorHAnsi" w:hAnsiTheme="minorHAnsi" w:cstheme="minorHAnsi"/>
          <w:snapToGrid w:val="0"/>
        </w:rPr>
        <w:tab/>
      </w:r>
      <w:r w:rsidR="006F1640" w:rsidRPr="00F57655">
        <w:rPr>
          <w:rFonts w:asciiTheme="minorHAnsi" w:hAnsiTheme="minorHAnsi" w:cstheme="minorHAnsi"/>
          <w:snapToGrid w:val="0"/>
        </w:rPr>
        <w:tab/>
      </w:r>
    </w:p>
    <w:p w14:paraId="765AEBF4" w14:textId="1CCFEB14" w:rsidR="00D55C3E" w:rsidRDefault="00D55C3E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6F7A0F44" w14:textId="77777777" w:rsidR="00E45B8D" w:rsidRPr="00ED6D4D" w:rsidRDefault="00E45B8D" w:rsidP="00ED6D4D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768332E5" w14:textId="77777777" w:rsidR="00ED6D4D" w:rsidRPr="00ED6D4D" w:rsidRDefault="00ED6D4D" w:rsidP="00F57655">
      <w:pPr>
        <w:tabs>
          <w:tab w:val="left" w:pos="465"/>
          <w:tab w:val="left" w:pos="2268"/>
          <w:tab w:val="left" w:pos="567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2446046" w14:textId="45053A42" w:rsidR="00ED6D4D" w:rsidRPr="007807CF" w:rsidRDefault="00ED6D4D" w:rsidP="00F57655">
      <w:pPr>
        <w:pStyle w:val="Nadpis1"/>
        <w:jc w:val="both"/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</w:pPr>
      <w:r w:rsidRPr="00ED6D4D">
        <w:rPr>
          <w:rFonts w:asciiTheme="minorHAnsi" w:hAnsiTheme="minorHAnsi" w:cstheme="minorHAnsi"/>
          <w:b w:val="0"/>
          <w:i w:val="0"/>
          <w:sz w:val="22"/>
          <w:szCs w:val="22"/>
        </w:rPr>
        <w:t>Název akce:</w:t>
      </w:r>
      <w:r w:rsidRPr="00ED6D4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</w:t>
      </w:r>
      <w:r w:rsidRPr="00ED6D4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Pr="00ED6D4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DC6187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Slavnostní vědecká rada</w:t>
      </w:r>
      <w:r w:rsidR="009E4396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,</w:t>
      </w:r>
      <w:r w:rsidR="00DC6187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Ostravská univerzita, Lékařská fakulta</w:t>
      </w:r>
    </w:p>
    <w:p w14:paraId="342E1241" w14:textId="1F533C7D" w:rsidR="00ED6D4D" w:rsidRPr="007807CF" w:rsidRDefault="00ED6D4D" w:rsidP="00F57655">
      <w:pPr>
        <w:jc w:val="both"/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="0027293E" w:rsidRPr="0027293E">
        <w:rPr>
          <w:rFonts w:asciiTheme="minorHAnsi" w:hAnsiTheme="minorHAnsi" w:cstheme="minorHAnsi"/>
          <w:sz w:val="22"/>
          <w:szCs w:val="22"/>
        </w:rPr>
        <w:t>9:30-16:00</w:t>
      </w:r>
    </w:p>
    <w:p w14:paraId="667F23A0" w14:textId="13D721C7" w:rsidR="00ED6D4D" w:rsidRPr="007807CF" w:rsidRDefault="00ED6D4D" w:rsidP="00F57655">
      <w:pPr>
        <w:jc w:val="both"/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Dne: </w:t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="00DC6187">
        <w:rPr>
          <w:rFonts w:asciiTheme="minorHAnsi" w:hAnsiTheme="minorHAnsi" w:cstheme="minorHAnsi"/>
          <w:sz w:val="22"/>
          <w:szCs w:val="22"/>
        </w:rPr>
        <w:t>05.10</w:t>
      </w:r>
      <w:r w:rsidR="006F1640">
        <w:rPr>
          <w:rFonts w:asciiTheme="minorHAnsi" w:hAnsiTheme="minorHAnsi" w:cstheme="minorHAnsi"/>
          <w:sz w:val="22"/>
          <w:szCs w:val="22"/>
        </w:rPr>
        <w:t>.2022</w:t>
      </w:r>
    </w:p>
    <w:p w14:paraId="36868D10" w14:textId="67E90FB1" w:rsidR="00ED6D4D" w:rsidRPr="007807CF" w:rsidRDefault="00ED6D4D" w:rsidP="00F57655">
      <w:pPr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7807CF">
        <w:rPr>
          <w:rFonts w:asciiTheme="minorHAnsi" w:hAnsiTheme="minorHAnsi" w:cstheme="minorHAnsi"/>
          <w:sz w:val="22"/>
          <w:szCs w:val="22"/>
        </w:rPr>
        <w:tab/>
      </w:r>
      <w:r w:rsidR="00DC6187">
        <w:rPr>
          <w:rFonts w:asciiTheme="minorHAnsi" w:hAnsiTheme="minorHAnsi" w:cstheme="minorHAnsi"/>
          <w:sz w:val="22"/>
          <w:szCs w:val="22"/>
        </w:rPr>
        <w:t xml:space="preserve">Divadelní sál, Červené foyer, Divadelní šatny, Salonek Duha, Salonek Poruba, Šatna u vstupního foyer, Salonek Dukla, Salonek Věžičky, Společenský sál, </w:t>
      </w:r>
      <w:r w:rsidR="006F1640">
        <w:rPr>
          <w:rFonts w:asciiTheme="minorHAnsi" w:hAnsiTheme="minorHAnsi" w:cstheme="minorHAnsi"/>
          <w:sz w:val="22"/>
          <w:szCs w:val="22"/>
        </w:rPr>
        <w:t>Společenské foyer</w:t>
      </w:r>
    </w:p>
    <w:p w14:paraId="62DE73C8" w14:textId="6762E0B5" w:rsidR="00ED6D4D" w:rsidRDefault="00ED6D4D" w:rsidP="00F57655">
      <w:pPr>
        <w:jc w:val="both"/>
        <w:rPr>
          <w:rFonts w:asciiTheme="minorHAnsi" w:hAnsiTheme="minorHAnsi" w:cstheme="minorHAnsi"/>
          <w:sz w:val="22"/>
          <w:szCs w:val="22"/>
        </w:rPr>
      </w:pPr>
      <w:r w:rsidRPr="007807CF">
        <w:rPr>
          <w:rFonts w:asciiTheme="minorHAnsi" w:hAnsiTheme="minorHAnsi" w:cstheme="minorHAnsi"/>
          <w:sz w:val="22"/>
          <w:szCs w:val="22"/>
        </w:rPr>
        <w:t xml:space="preserve">Zpřístupnění místnosti: od </w:t>
      </w:r>
      <w:r w:rsidR="006F1640">
        <w:rPr>
          <w:rFonts w:asciiTheme="minorHAnsi" w:hAnsiTheme="minorHAnsi" w:cstheme="minorHAnsi"/>
          <w:sz w:val="22"/>
          <w:szCs w:val="22"/>
        </w:rPr>
        <w:t xml:space="preserve">cca </w:t>
      </w:r>
      <w:r w:rsidR="00DC6187">
        <w:rPr>
          <w:rFonts w:asciiTheme="minorHAnsi" w:hAnsiTheme="minorHAnsi" w:cstheme="minorHAnsi"/>
          <w:sz w:val="22"/>
          <w:szCs w:val="22"/>
        </w:rPr>
        <w:t>7:00</w:t>
      </w:r>
    </w:p>
    <w:p w14:paraId="37741ABD" w14:textId="77777777" w:rsidR="00E45B8D" w:rsidRPr="007807CF" w:rsidRDefault="00E45B8D" w:rsidP="00F576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0C98C0" w14:textId="77777777" w:rsidR="00ED6D4D" w:rsidRPr="007807CF" w:rsidRDefault="00ED6D4D" w:rsidP="00F576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20CB1B0" w14:textId="3626A840" w:rsidR="00ED6D4D" w:rsidRPr="005264F9" w:rsidRDefault="005264F9" w:rsidP="00F576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ED6D4D" w:rsidRPr="005264F9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293395F7" w14:textId="77777777" w:rsidR="008A194E" w:rsidRPr="007807CF" w:rsidRDefault="00ED6D4D" w:rsidP="0049752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>Pronájem prostorů:</w:t>
      </w:r>
    </w:p>
    <w:p w14:paraId="40B5EC10" w14:textId="536DDDBE" w:rsidR="008A194E" w:rsidRPr="00174E53" w:rsidRDefault="00174E53" w:rsidP="00F57655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4E53">
        <w:rPr>
          <w:rFonts w:asciiTheme="minorHAnsi" w:hAnsiTheme="minorHAnsi" w:cstheme="minorHAnsi"/>
          <w:sz w:val="22"/>
          <w:szCs w:val="22"/>
        </w:rPr>
        <w:t xml:space="preserve">Divadelní sál, Červené foyer, Divadelní šatny, Salonek Duha, Salonek Poruba, Šatna </w:t>
      </w:r>
      <w:r w:rsidR="00F57655">
        <w:rPr>
          <w:rFonts w:asciiTheme="minorHAnsi" w:hAnsiTheme="minorHAnsi" w:cstheme="minorHAnsi"/>
          <w:sz w:val="22"/>
          <w:szCs w:val="22"/>
        </w:rPr>
        <w:br/>
      </w:r>
      <w:r w:rsidRPr="00174E53">
        <w:rPr>
          <w:rFonts w:asciiTheme="minorHAnsi" w:hAnsiTheme="minorHAnsi" w:cstheme="minorHAnsi"/>
          <w:sz w:val="22"/>
          <w:szCs w:val="22"/>
        </w:rPr>
        <w:t>u vstupního foyer, Salonek Dukla, Salonek Věžičky, Společenský sál, Společenské foyer</w:t>
      </w:r>
      <w:r w:rsidR="00DC6187" w:rsidRPr="00174E53">
        <w:rPr>
          <w:rFonts w:asciiTheme="minorHAnsi" w:hAnsiTheme="minorHAnsi" w:cstheme="minorHAnsi"/>
          <w:snapToGrid w:val="0"/>
          <w:sz w:val="22"/>
          <w:szCs w:val="22"/>
        </w:rPr>
        <w:t>. Us</w:t>
      </w:r>
      <w:r>
        <w:rPr>
          <w:rFonts w:asciiTheme="minorHAnsi" w:hAnsiTheme="minorHAnsi" w:cstheme="minorHAnsi"/>
          <w:snapToGrid w:val="0"/>
          <w:sz w:val="22"/>
          <w:szCs w:val="22"/>
        </w:rPr>
        <w:t>pořádání S</w:t>
      </w:r>
      <w:r w:rsidR="006F1640" w:rsidRPr="00174E53">
        <w:rPr>
          <w:rFonts w:asciiTheme="minorHAnsi" w:hAnsiTheme="minorHAnsi" w:cstheme="minorHAnsi"/>
          <w:snapToGrid w:val="0"/>
          <w:sz w:val="22"/>
          <w:szCs w:val="22"/>
        </w:rPr>
        <w:t>polečenského sálu</w:t>
      </w:r>
      <w:r>
        <w:rPr>
          <w:rFonts w:asciiTheme="minorHAnsi" w:hAnsiTheme="minorHAnsi" w:cstheme="minorHAnsi"/>
          <w:snapToGrid w:val="0"/>
          <w:sz w:val="22"/>
          <w:szCs w:val="22"/>
        </w:rPr>
        <w:t>, S</w:t>
      </w:r>
      <w:r w:rsidR="007B1DC8" w:rsidRPr="00174E53">
        <w:rPr>
          <w:rFonts w:asciiTheme="minorHAnsi" w:hAnsiTheme="minorHAnsi" w:cstheme="minorHAnsi"/>
          <w:snapToGrid w:val="0"/>
          <w:sz w:val="22"/>
          <w:szCs w:val="22"/>
        </w:rPr>
        <w:t>polečenského foyer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a jednotlivých salonků</w:t>
      </w:r>
      <w:r w:rsidR="006F1640" w:rsidRPr="00174E53">
        <w:rPr>
          <w:rFonts w:asciiTheme="minorHAnsi" w:hAnsiTheme="minorHAnsi" w:cstheme="minorHAnsi"/>
          <w:snapToGrid w:val="0"/>
          <w:sz w:val="22"/>
          <w:szCs w:val="22"/>
        </w:rPr>
        <w:t xml:space="preserve"> bude </w:t>
      </w:r>
      <w:r w:rsidR="00D82C10">
        <w:rPr>
          <w:rFonts w:asciiTheme="minorHAnsi" w:hAnsiTheme="minorHAnsi" w:cstheme="minorHAnsi"/>
          <w:snapToGrid w:val="0"/>
          <w:sz w:val="22"/>
          <w:szCs w:val="22"/>
        </w:rPr>
        <w:t xml:space="preserve">v dostatečném předstihu ze strany </w:t>
      </w:r>
      <w:r w:rsidR="009A55D3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D82C1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F1640" w:rsidRPr="00174E53">
        <w:rPr>
          <w:rFonts w:asciiTheme="minorHAnsi" w:hAnsiTheme="minorHAnsi" w:cstheme="minorHAnsi"/>
          <w:snapToGrid w:val="0"/>
          <w:sz w:val="22"/>
          <w:szCs w:val="22"/>
        </w:rPr>
        <w:t>upřesněn</w:t>
      </w:r>
      <w:r w:rsidR="007B1DC8" w:rsidRPr="00174E53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D82C10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r w:rsidR="009A55D3">
        <w:rPr>
          <w:rFonts w:asciiTheme="minorHAnsi" w:hAnsiTheme="minorHAnsi" w:cstheme="minorHAnsi"/>
          <w:snapToGrid w:val="0"/>
          <w:sz w:val="22"/>
          <w:szCs w:val="22"/>
        </w:rPr>
        <w:t>ze strany pronajímatele</w:t>
      </w:r>
      <w:r w:rsidR="00D82C10">
        <w:rPr>
          <w:rFonts w:asciiTheme="minorHAnsi" w:hAnsiTheme="minorHAnsi" w:cstheme="minorHAnsi"/>
          <w:snapToGrid w:val="0"/>
          <w:sz w:val="22"/>
          <w:szCs w:val="22"/>
        </w:rPr>
        <w:t xml:space="preserve"> potvrzeno</w:t>
      </w:r>
      <w:r w:rsidR="007B1DC8" w:rsidRPr="00174E53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8A194E" w:rsidRPr="00174E5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D86DCBB" w14:textId="1AA8BDFF" w:rsidR="008A194E" w:rsidRPr="00B948D1" w:rsidRDefault="00ED6D4D" w:rsidP="0049752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zajištění – </w:t>
      </w:r>
      <w:r w:rsidR="0049125E" w:rsidRPr="008A194E">
        <w:rPr>
          <w:rFonts w:asciiTheme="minorHAnsi" w:hAnsiTheme="minorHAnsi" w:cstheme="minorHAnsi"/>
          <w:snapToGrid w:val="0"/>
          <w:sz w:val="22"/>
          <w:szCs w:val="22"/>
        </w:rPr>
        <w:t xml:space="preserve">jevištní technik/manipulant, 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zvukař/osvětlovač, </w:t>
      </w:r>
      <w:r w:rsidR="0049125E" w:rsidRPr="008A194E">
        <w:rPr>
          <w:rFonts w:asciiTheme="minorHAnsi" w:hAnsiTheme="minorHAnsi" w:cstheme="minorHAnsi"/>
          <w:snapToGrid w:val="0"/>
          <w:sz w:val="22"/>
          <w:szCs w:val="22"/>
        </w:rPr>
        <w:t>pořadatelka, šatnářka, infosystém</w:t>
      </w:r>
      <w:r w:rsidR="00886F02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="00174E53">
        <w:rPr>
          <w:rFonts w:asciiTheme="minorHAnsi" w:hAnsiTheme="minorHAnsi" w:cstheme="minorHAnsi"/>
          <w:snapToGrid w:val="0"/>
          <w:sz w:val="22"/>
          <w:szCs w:val="22"/>
        </w:rPr>
        <w:t>praktikabl</w:t>
      </w:r>
      <w:proofErr w:type="spellEnd"/>
      <w:r w:rsidR="00174E53">
        <w:rPr>
          <w:rFonts w:asciiTheme="minorHAnsi" w:hAnsiTheme="minorHAnsi" w:cstheme="minorHAnsi"/>
          <w:snapToGrid w:val="0"/>
          <w:sz w:val="22"/>
          <w:szCs w:val="22"/>
        </w:rPr>
        <w:t xml:space="preserve"> – kaskáda pódium, mikrofony, řečnický pult, parkování u VŠB.</w:t>
      </w:r>
    </w:p>
    <w:p w14:paraId="6B993E00" w14:textId="376988B6" w:rsidR="008A194E" w:rsidRDefault="00ED6D4D" w:rsidP="00F5765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194E">
        <w:rPr>
          <w:rFonts w:asciiTheme="minorHAnsi" w:hAnsiTheme="minorHAnsi" w:cstheme="minorHAnsi"/>
          <w:sz w:val="22"/>
          <w:szCs w:val="22"/>
        </w:rPr>
        <w:t>Sl</w:t>
      </w:r>
      <w:r w:rsidR="008A194E" w:rsidRPr="008A194E">
        <w:rPr>
          <w:rFonts w:asciiTheme="minorHAnsi" w:hAnsiTheme="minorHAnsi" w:cstheme="minorHAnsi"/>
          <w:sz w:val="22"/>
          <w:szCs w:val="22"/>
        </w:rPr>
        <w:t>u</w:t>
      </w:r>
      <w:r w:rsidRPr="008A194E">
        <w:rPr>
          <w:rFonts w:asciiTheme="minorHAnsi" w:hAnsiTheme="minorHAnsi" w:cstheme="minorHAnsi"/>
          <w:sz w:val="22"/>
          <w:szCs w:val="22"/>
        </w:rPr>
        <w:t>žby restaurace</w:t>
      </w:r>
      <w:r w:rsidR="00607A26" w:rsidRPr="008A194E">
        <w:rPr>
          <w:rFonts w:asciiTheme="minorHAnsi" w:hAnsiTheme="minorHAnsi" w:cstheme="minorHAnsi"/>
          <w:sz w:val="22"/>
          <w:szCs w:val="22"/>
        </w:rPr>
        <w:t xml:space="preserve">: </w:t>
      </w:r>
      <w:r w:rsidR="007B1DC8">
        <w:rPr>
          <w:rFonts w:asciiTheme="minorHAnsi" w:hAnsiTheme="minorHAnsi" w:cstheme="minorHAnsi"/>
          <w:sz w:val="22"/>
          <w:szCs w:val="22"/>
        </w:rPr>
        <w:t xml:space="preserve">Restaurace </w:t>
      </w:r>
      <w:r w:rsidR="009A55D3" w:rsidRPr="001E4D37">
        <w:rPr>
          <w:rFonts w:asciiTheme="minorHAnsi" w:hAnsiTheme="minorHAnsi" w:cstheme="minorHAnsi"/>
          <w:bCs/>
          <w:snapToGrid w:val="0"/>
          <w:sz w:val="22"/>
          <w:szCs w:val="22"/>
        </w:rPr>
        <w:t>pronajímatele</w:t>
      </w:r>
      <w:r w:rsidR="002327E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B1DC8">
        <w:rPr>
          <w:rFonts w:asciiTheme="minorHAnsi" w:hAnsiTheme="minorHAnsi" w:cstheme="minorHAnsi"/>
          <w:snapToGrid w:val="0"/>
          <w:sz w:val="22"/>
          <w:szCs w:val="22"/>
        </w:rPr>
        <w:t>zajišťuje</w:t>
      </w:r>
      <w:r w:rsidR="002327E1">
        <w:rPr>
          <w:rFonts w:asciiTheme="minorHAnsi" w:hAnsiTheme="minorHAnsi" w:cstheme="minorHAnsi"/>
          <w:snapToGrid w:val="0"/>
          <w:sz w:val="22"/>
          <w:szCs w:val="22"/>
        </w:rPr>
        <w:t xml:space="preserve"> plně catering na této akci. Finální nabídka cateringu bude dohodnuta mezi </w:t>
      </w:r>
      <w:r w:rsidR="009A55D3">
        <w:rPr>
          <w:rFonts w:asciiTheme="minorHAnsi" w:hAnsiTheme="minorHAnsi" w:cstheme="minorHAnsi"/>
          <w:snapToGrid w:val="0"/>
          <w:sz w:val="22"/>
          <w:szCs w:val="22"/>
        </w:rPr>
        <w:t>nájemcem a pronajímatelem.</w:t>
      </w:r>
    </w:p>
    <w:p w14:paraId="09EAEC7A" w14:textId="2F8329CE" w:rsidR="00ED6D4D" w:rsidRDefault="00ED6D4D" w:rsidP="00F57655">
      <w:pPr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5E78C84" w14:textId="77777777" w:rsidR="0064039A" w:rsidRPr="00ED6D4D" w:rsidRDefault="0064039A" w:rsidP="00F57655">
      <w:pPr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2B59F114" w14:textId="3894DC5E" w:rsidR="00497527" w:rsidRPr="00ED6D4D" w:rsidRDefault="00ED6D4D" w:rsidP="00F57655">
      <w:pPr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C9A3C10" w14:textId="58445165" w:rsidR="00ED6D4D" w:rsidRPr="00ED6D4D" w:rsidRDefault="00ED6D4D" w:rsidP="00F57655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 </w:t>
      </w:r>
      <w:r w:rsidR="00607A26">
        <w:rPr>
          <w:rFonts w:asciiTheme="minorHAnsi" w:hAnsiTheme="minorHAnsi" w:cstheme="minorHAnsi"/>
          <w:snapToGrid w:val="0"/>
          <w:sz w:val="22"/>
          <w:szCs w:val="22"/>
        </w:rPr>
        <w:t xml:space="preserve">v ceně </w:t>
      </w:r>
      <w:r w:rsidR="00174E53" w:rsidRPr="006A1F6F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>34 485</w:t>
      </w:r>
      <w:r w:rsidR="00607A26">
        <w:rPr>
          <w:rFonts w:asciiTheme="minorHAnsi" w:hAnsiTheme="minorHAnsi" w:cstheme="minorHAnsi"/>
          <w:snapToGrid w:val="0"/>
          <w:sz w:val="22"/>
          <w:szCs w:val="22"/>
        </w:rPr>
        <w:t xml:space="preserve"> Kč včetně DPH</w:t>
      </w:r>
    </w:p>
    <w:p w14:paraId="23FF27C0" w14:textId="78B6858E" w:rsidR="00ED6D4D" w:rsidRPr="00ED6D4D" w:rsidRDefault="00ED6D4D" w:rsidP="00F57655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>Technické</w:t>
      </w:r>
      <w:r w:rsidR="00274E9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ED6D4D">
        <w:rPr>
          <w:rFonts w:asciiTheme="minorHAnsi" w:hAnsiTheme="minorHAnsi" w:cstheme="minorHAnsi"/>
          <w:snapToGrid w:val="0"/>
          <w:sz w:val="22"/>
          <w:szCs w:val="22"/>
        </w:rPr>
        <w:t>personální zajištění</w:t>
      </w:r>
      <w:r w:rsidR="00274E9F">
        <w:rPr>
          <w:rFonts w:asciiTheme="minorHAnsi" w:hAnsiTheme="minorHAnsi" w:cstheme="minorHAnsi"/>
          <w:snapToGrid w:val="0"/>
          <w:sz w:val="22"/>
          <w:szCs w:val="22"/>
        </w:rPr>
        <w:t xml:space="preserve"> a produkce v ceně </w:t>
      </w:r>
      <w:r w:rsidR="00174E53" w:rsidRPr="006A1F6F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>18 452,50</w:t>
      </w:r>
      <w:r w:rsidR="00274E9F" w:rsidRPr="006A1F6F">
        <w:rPr>
          <w:rFonts w:asciiTheme="minorHAnsi" w:hAnsiTheme="minorHAnsi" w:cstheme="minorHAnsi"/>
          <w:snapToGrid w:val="0"/>
          <w:sz w:val="22"/>
          <w:szCs w:val="22"/>
          <w:highlight w:val="black"/>
        </w:rPr>
        <w:t xml:space="preserve"> Kč</w:t>
      </w:r>
      <w:r w:rsidR="00274E9F">
        <w:rPr>
          <w:rFonts w:asciiTheme="minorHAnsi" w:hAnsiTheme="minorHAnsi" w:cstheme="minorHAnsi"/>
          <w:snapToGrid w:val="0"/>
          <w:sz w:val="22"/>
          <w:szCs w:val="22"/>
        </w:rPr>
        <w:t xml:space="preserve"> včetně DPH</w:t>
      </w:r>
    </w:p>
    <w:p w14:paraId="0EA4C6D9" w14:textId="66AE834F" w:rsidR="00ED6D4D" w:rsidRPr="0064039A" w:rsidRDefault="00ED6D4D" w:rsidP="00F576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39A">
        <w:rPr>
          <w:rFonts w:asciiTheme="minorHAnsi" w:hAnsiTheme="minorHAnsi" w:cstheme="minorHAnsi"/>
          <w:snapToGrid w:val="0"/>
          <w:sz w:val="22"/>
          <w:szCs w:val="22"/>
        </w:rPr>
        <w:t>Služby restaurace</w:t>
      </w:r>
      <w:r w:rsidR="0064039A" w:rsidRPr="0064039A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A194E" w:rsidRPr="0064039A">
        <w:rPr>
          <w:rFonts w:asciiTheme="minorHAnsi" w:hAnsiTheme="minorHAnsi" w:cstheme="minorHAnsi"/>
          <w:snapToGrid w:val="0"/>
          <w:sz w:val="22"/>
          <w:szCs w:val="22"/>
        </w:rPr>
        <w:t xml:space="preserve"> částka </w:t>
      </w:r>
      <w:r w:rsidR="00E45B8D">
        <w:rPr>
          <w:rFonts w:asciiTheme="minorHAnsi" w:hAnsiTheme="minorHAnsi" w:cstheme="minorHAnsi"/>
          <w:snapToGrid w:val="0"/>
          <w:sz w:val="22"/>
          <w:szCs w:val="22"/>
        </w:rPr>
        <w:t xml:space="preserve">se </w:t>
      </w:r>
      <w:r w:rsidR="008A194E" w:rsidRPr="0064039A">
        <w:rPr>
          <w:rFonts w:asciiTheme="minorHAnsi" w:hAnsiTheme="minorHAnsi" w:cstheme="minorHAnsi"/>
          <w:snapToGrid w:val="0"/>
          <w:sz w:val="22"/>
          <w:szCs w:val="22"/>
        </w:rPr>
        <w:t xml:space="preserve">bude odvíjet od </w:t>
      </w:r>
      <w:r w:rsidR="002327E1">
        <w:rPr>
          <w:rFonts w:asciiTheme="minorHAnsi" w:hAnsiTheme="minorHAnsi" w:cstheme="minorHAnsi"/>
          <w:snapToGrid w:val="0"/>
          <w:sz w:val="22"/>
          <w:szCs w:val="22"/>
        </w:rPr>
        <w:t xml:space="preserve">finální nabídky cateringu. </w:t>
      </w:r>
    </w:p>
    <w:p w14:paraId="626D1AFE" w14:textId="2F068523" w:rsidR="00ED6D4D" w:rsidRDefault="00ED6D4D" w:rsidP="00F57655">
      <w:pPr>
        <w:autoSpaceDE/>
        <w:autoSpaceDN/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282E59BF" w14:textId="77777777" w:rsidR="0064039A" w:rsidRPr="00ED6D4D" w:rsidRDefault="0064039A" w:rsidP="00F57655">
      <w:pPr>
        <w:autoSpaceDE/>
        <w:autoSpaceDN/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084F1A19" w14:textId="5DA8E96D" w:rsidR="00497527" w:rsidRPr="002327E1" w:rsidRDefault="00ED6D4D" w:rsidP="00F57655">
      <w:pPr>
        <w:autoSpaceDE/>
        <w:autoSpaceDN/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47387E69" w14:textId="4FF05BB1" w:rsidR="00ED6D4D" w:rsidRPr="007807CF" w:rsidRDefault="00274E9F" w:rsidP="00F57655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Po ukončení akce bude </w:t>
      </w:r>
      <w:r w:rsidR="00904DBE">
        <w:rPr>
          <w:rFonts w:asciiTheme="minorHAnsi" w:hAnsiTheme="minorHAnsi" w:cstheme="minorHAnsi"/>
          <w:snapToGrid w:val="0"/>
          <w:sz w:val="22"/>
          <w:szCs w:val="22"/>
        </w:rPr>
        <w:t>pronajímatelem</w:t>
      </w:r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 vystavena faktura na </w:t>
      </w:r>
      <w:r w:rsidR="00C80CDE">
        <w:rPr>
          <w:rFonts w:asciiTheme="minorHAnsi" w:hAnsiTheme="minorHAnsi" w:cstheme="minorHAnsi"/>
          <w:snapToGrid w:val="0"/>
          <w:sz w:val="22"/>
          <w:szCs w:val="22"/>
        </w:rPr>
        <w:t>celkovou částku dle cenové nabídky (pronájem prostorů, technické a personální zajištění a produkce a služby restaurace)</w:t>
      </w:r>
      <w:r w:rsidRPr="007807C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64039A">
        <w:rPr>
          <w:rFonts w:asciiTheme="minorHAnsi" w:hAnsiTheme="minorHAnsi" w:cstheme="minorHAnsi"/>
          <w:snapToGrid w:val="0"/>
          <w:sz w:val="22"/>
          <w:szCs w:val="22"/>
        </w:rPr>
        <w:t xml:space="preserve"> Splatnost dané faktury je ve lhůtě 14 dní.</w:t>
      </w:r>
    </w:p>
    <w:p w14:paraId="5D566486" w14:textId="52FA8804" w:rsidR="00ED6D4D" w:rsidRPr="007807CF" w:rsidRDefault="00ED6D4D" w:rsidP="00F57655">
      <w:pPr>
        <w:numPr>
          <w:ilvl w:val="0"/>
          <w:numId w:val="17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Při nedodržení lhůty splatnosti bude </w:t>
      </w:r>
      <w:r w:rsidR="00904DBE">
        <w:rPr>
          <w:rFonts w:asciiTheme="minorHAnsi" w:hAnsiTheme="minorHAnsi" w:cstheme="minorHAnsi"/>
          <w:snapToGrid w:val="0"/>
          <w:sz w:val="22"/>
          <w:szCs w:val="22"/>
        </w:rPr>
        <w:t>nájemci</w:t>
      </w:r>
      <w:r w:rsidRPr="007807CF">
        <w:rPr>
          <w:rFonts w:asciiTheme="minorHAnsi" w:hAnsiTheme="minorHAnsi" w:cstheme="minorHAnsi"/>
          <w:snapToGrid w:val="0"/>
          <w:sz w:val="22"/>
          <w:szCs w:val="22"/>
        </w:rPr>
        <w:t xml:space="preserve"> účtována smluvní pokuta ve výši 0,5% z dlužné částky za každý den prodlení. </w:t>
      </w:r>
    </w:p>
    <w:p w14:paraId="491BFC70" w14:textId="38E0A35B" w:rsidR="00F57655" w:rsidRDefault="00F57655">
      <w:p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CE7B207" w14:textId="77777777" w:rsidR="0064039A" w:rsidRDefault="0064039A" w:rsidP="00F576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AF946" w14:textId="77777777" w:rsidR="00ED6D4D" w:rsidRPr="00ED6D4D" w:rsidRDefault="00ED6D4D" w:rsidP="00F576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D6D4D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39699EA3" w14:textId="109AB578" w:rsidR="00ED6D4D" w:rsidRPr="00ED6D4D" w:rsidRDefault="00ED6D4D" w:rsidP="00F5765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Ceny sjednané v této smlouvě jsou </w:t>
      </w:r>
      <w:r w:rsidR="009A55D3">
        <w:rPr>
          <w:rFonts w:asciiTheme="minorHAnsi" w:hAnsiTheme="minorHAnsi" w:cstheme="minorHAnsi"/>
          <w:sz w:val="22"/>
          <w:szCs w:val="22"/>
        </w:rPr>
        <w:t>dle odstavce III. bodu 1,2 konečné</w:t>
      </w:r>
      <w:r w:rsidRPr="00ED6D4D">
        <w:rPr>
          <w:rFonts w:asciiTheme="minorHAnsi" w:hAnsiTheme="minorHAnsi" w:cstheme="minorHAnsi"/>
          <w:sz w:val="22"/>
          <w:szCs w:val="22"/>
        </w:rPr>
        <w:t>.</w:t>
      </w:r>
    </w:p>
    <w:p w14:paraId="23F7B380" w14:textId="507EA63E" w:rsidR="00ED6D4D" w:rsidRPr="00ED6D4D" w:rsidRDefault="00ED6D4D" w:rsidP="00F5765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9A55D3">
        <w:rPr>
          <w:rFonts w:asciiTheme="minorHAnsi" w:hAnsiTheme="minorHAnsi" w:cstheme="minorHAnsi"/>
          <w:sz w:val="22"/>
          <w:szCs w:val="22"/>
        </w:rPr>
        <w:t>nájemce</w:t>
      </w:r>
      <w:r w:rsidRPr="00ED6D4D">
        <w:rPr>
          <w:rFonts w:asciiTheme="minorHAnsi" w:hAnsiTheme="minorHAnsi" w:cstheme="minorHAnsi"/>
          <w:sz w:val="22"/>
          <w:szCs w:val="22"/>
        </w:rPr>
        <w:t xml:space="preserve">, bude </w:t>
      </w:r>
      <w:r w:rsidR="009A55D3">
        <w:rPr>
          <w:rFonts w:asciiTheme="minorHAnsi" w:hAnsiTheme="minorHAnsi" w:cstheme="minorHAnsi"/>
          <w:sz w:val="22"/>
          <w:szCs w:val="22"/>
        </w:rPr>
        <w:t>nájemci</w:t>
      </w:r>
      <w:r w:rsidRPr="00ED6D4D">
        <w:rPr>
          <w:rFonts w:asciiTheme="minorHAnsi" w:hAnsiTheme="minorHAnsi" w:cstheme="minorHAnsi"/>
          <w:sz w:val="22"/>
          <w:szCs w:val="22"/>
        </w:rPr>
        <w:t xml:space="preserve"> účtován stornovací poplatek:</w:t>
      </w:r>
    </w:p>
    <w:p w14:paraId="70ADF8A2" w14:textId="0AA1DB49" w:rsidR="00ED6D4D" w:rsidRPr="008A194E" w:rsidRDefault="00ED6D4D" w:rsidP="00F57655">
      <w:pPr>
        <w:pStyle w:val="Odstavecseseznamem"/>
        <w:ind w:left="408"/>
        <w:jc w:val="both"/>
        <w:rPr>
          <w:rFonts w:asciiTheme="minorHAnsi" w:hAnsiTheme="minorHAnsi" w:cstheme="minorHAnsi"/>
          <w:sz w:val="22"/>
          <w:szCs w:val="22"/>
        </w:rPr>
      </w:pPr>
      <w:r w:rsidRPr="008A194E">
        <w:rPr>
          <w:rFonts w:asciiTheme="minorHAnsi" w:hAnsiTheme="minorHAnsi" w:cstheme="minorHAnsi"/>
          <w:sz w:val="22"/>
          <w:szCs w:val="22"/>
        </w:rPr>
        <w:t>- Zrušení do týdne před konáním akce</w:t>
      </w:r>
      <w:r w:rsidRPr="008A194E">
        <w:rPr>
          <w:rFonts w:asciiTheme="minorHAnsi" w:hAnsiTheme="minorHAnsi" w:cstheme="minorHAnsi"/>
          <w:sz w:val="22"/>
          <w:szCs w:val="22"/>
        </w:rPr>
        <w:tab/>
        <w:t>= 50 % ceny dle bodu III</w:t>
      </w:r>
    </w:p>
    <w:p w14:paraId="0D361C7D" w14:textId="4F7B0C91" w:rsidR="008A194E" w:rsidRPr="006F1640" w:rsidRDefault="00ED6D4D" w:rsidP="00F57655">
      <w:pPr>
        <w:pStyle w:val="Odstavecseseznamem"/>
        <w:ind w:left="408"/>
        <w:jc w:val="both"/>
        <w:rPr>
          <w:rFonts w:asciiTheme="minorHAnsi" w:hAnsiTheme="minorHAnsi" w:cstheme="minorHAnsi"/>
          <w:sz w:val="22"/>
          <w:szCs w:val="22"/>
        </w:rPr>
      </w:pPr>
      <w:r w:rsidRPr="006F1640">
        <w:rPr>
          <w:rFonts w:asciiTheme="minorHAnsi" w:hAnsiTheme="minorHAnsi" w:cstheme="minorHAnsi"/>
          <w:sz w:val="22"/>
          <w:szCs w:val="22"/>
        </w:rPr>
        <w:t>- Zrušení v den konání akce</w:t>
      </w:r>
      <w:r w:rsidRPr="006F1640">
        <w:rPr>
          <w:rFonts w:asciiTheme="minorHAnsi" w:hAnsiTheme="minorHAnsi" w:cstheme="minorHAnsi"/>
          <w:sz w:val="22"/>
          <w:szCs w:val="22"/>
        </w:rPr>
        <w:tab/>
      </w:r>
      <w:r w:rsidRPr="006F1640">
        <w:rPr>
          <w:rFonts w:asciiTheme="minorHAnsi" w:hAnsiTheme="minorHAnsi" w:cstheme="minorHAnsi"/>
          <w:sz w:val="22"/>
          <w:szCs w:val="22"/>
        </w:rPr>
        <w:tab/>
      </w:r>
      <w:r w:rsidRPr="006F1640">
        <w:rPr>
          <w:rFonts w:asciiTheme="minorHAnsi" w:hAnsiTheme="minorHAnsi" w:cstheme="minorHAnsi"/>
          <w:sz w:val="22"/>
          <w:szCs w:val="22"/>
        </w:rPr>
        <w:tab/>
        <w:t>=100% předběžné smluvní ceny celkem</w:t>
      </w:r>
    </w:p>
    <w:p w14:paraId="3B219560" w14:textId="77777777" w:rsidR="00046728" w:rsidRDefault="00046728" w:rsidP="00F57655">
      <w:pPr>
        <w:pStyle w:val="Odstavecseseznamem"/>
        <w:ind w:left="402"/>
        <w:jc w:val="both"/>
        <w:rPr>
          <w:rFonts w:asciiTheme="minorHAnsi" w:hAnsiTheme="minorHAnsi" w:cstheme="minorHAnsi"/>
          <w:sz w:val="22"/>
          <w:szCs w:val="22"/>
        </w:rPr>
      </w:pPr>
    </w:p>
    <w:p w14:paraId="6F637E62" w14:textId="4BB551DA" w:rsidR="00ED6D4D" w:rsidRPr="00046728" w:rsidRDefault="009A55D3" w:rsidP="00F57655">
      <w:pPr>
        <w:pStyle w:val="Odstavecseseznamem"/>
        <w:numPr>
          <w:ilvl w:val="0"/>
          <w:numId w:val="18"/>
        </w:numPr>
        <w:ind w:left="40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D6D4D" w:rsidRPr="00046728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 w:rsidR="00904DBE">
        <w:rPr>
          <w:rFonts w:asciiTheme="minorHAnsi" w:hAnsiTheme="minorHAnsi" w:cstheme="minorHAnsi"/>
          <w:sz w:val="22"/>
          <w:szCs w:val="22"/>
        </w:rPr>
        <w:t>pronajímatelem</w:t>
      </w:r>
      <w:r w:rsidR="00ED6D4D" w:rsidRPr="00046728">
        <w:rPr>
          <w:rFonts w:asciiTheme="minorHAnsi" w:hAnsiTheme="minorHAnsi" w:cstheme="minorHAnsi"/>
          <w:sz w:val="22"/>
          <w:szCs w:val="22"/>
        </w:rPr>
        <w:t>.</w:t>
      </w:r>
    </w:p>
    <w:p w14:paraId="56F472BB" w14:textId="0611E740" w:rsidR="00ED6D4D" w:rsidRDefault="00904DBE" w:rsidP="00F5765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D6D4D" w:rsidRPr="00ED6D4D">
        <w:rPr>
          <w:rFonts w:asciiTheme="minorHAnsi" w:hAnsiTheme="minorHAnsi" w:cstheme="minorHAnsi"/>
          <w:sz w:val="22"/>
          <w:szCs w:val="22"/>
        </w:rPr>
        <w:t xml:space="preserve"> se zavazuje odstranit na své náklady veškeré případné škody a závady vzniklé na zařízení domu kultury v souvislosti s užíváním prostorů domu kultury do tří dnů.</w:t>
      </w:r>
    </w:p>
    <w:p w14:paraId="6E66598B" w14:textId="26696197" w:rsidR="00E45B8D" w:rsidRPr="001A1422" w:rsidRDefault="00904DBE" w:rsidP="00F5765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Pronajímatel</w:t>
      </w:r>
      <w:r w:rsidR="005264F9">
        <w:rPr>
          <w:rFonts w:asciiTheme="minorHAnsi" w:hAnsiTheme="minorHAnsi" w:cstheme="minorHAnsi"/>
          <w:sz w:val="22"/>
          <w:szCs w:val="22"/>
        </w:rPr>
        <w:t xml:space="preserve"> není oprávněn požadovat stornovací poplatek pokud konání akce znemožní okolnosti vyšší moci, a to včetně zrušení akce z důvodu vládních nařízení, nebo jiných opatření k zamezení šíření nakažlivých nemocí, zejména COVID-19.“</w:t>
      </w:r>
      <w:r w:rsidR="007807CF">
        <w:rPr>
          <w:rFonts w:asciiTheme="minorHAnsi" w:hAnsiTheme="minorHAnsi" w:cstheme="minorHAnsi"/>
          <w:sz w:val="22"/>
          <w:szCs w:val="22"/>
        </w:rPr>
        <w:t>.</w:t>
      </w:r>
    </w:p>
    <w:p w14:paraId="217AD9B9" w14:textId="77777777" w:rsidR="001A1422" w:rsidRDefault="001A1422" w:rsidP="00F57655">
      <w:pPr>
        <w:autoSpaceDE/>
        <w:autoSpaceDN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AE256F5" w14:textId="2CB11B8E" w:rsidR="00ED6D4D" w:rsidRPr="00ED6D4D" w:rsidRDefault="00ED6D4D" w:rsidP="00F57655">
      <w:pPr>
        <w:autoSpaceDE/>
        <w:autoSpaceDN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D6D4D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82EEBD7" w14:textId="13063E12" w:rsidR="00ED6D4D" w:rsidRPr="00ED6D4D" w:rsidRDefault="00904DBE" w:rsidP="004975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D6D4D" w:rsidRPr="00ED6D4D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="00ED6D4D" w:rsidRPr="00ED6D4D">
        <w:rPr>
          <w:rFonts w:asciiTheme="minorHAnsi" w:hAnsiTheme="minorHAnsi" w:cstheme="minorHAnsi"/>
          <w:sz w:val="22"/>
          <w:szCs w:val="22"/>
        </w:rPr>
        <w:t xml:space="preserve"> je povinen dodržovat zákony </w:t>
      </w:r>
      <w:r w:rsidR="00497527">
        <w:rPr>
          <w:rFonts w:asciiTheme="minorHAnsi" w:hAnsiTheme="minorHAnsi" w:cstheme="minorHAnsi"/>
          <w:sz w:val="22"/>
          <w:szCs w:val="22"/>
        </w:rPr>
        <w:br/>
      </w:r>
      <w:r w:rsidR="00ED6D4D" w:rsidRPr="00ED6D4D">
        <w:rPr>
          <w:rFonts w:asciiTheme="minorHAnsi" w:hAnsiTheme="minorHAnsi" w:cstheme="minorHAnsi"/>
          <w:sz w:val="22"/>
          <w:szCs w:val="22"/>
        </w:rPr>
        <w:t>a vyhlášky České republiky.</w:t>
      </w:r>
    </w:p>
    <w:p w14:paraId="1B1A743E" w14:textId="77777777" w:rsidR="00ED6D4D" w:rsidRPr="00ED6D4D" w:rsidRDefault="00ED6D4D" w:rsidP="00F5765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0EA3FE5" w14:textId="7187EA83" w:rsidR="00ED6D4D" w:rsidRDefault="00904DBE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D6D4D" w:rsidRPr="00ED6D4D">
        <w:rPr>
          <w:rFonts w:asciiTheme="minorHAnsi" w:hAnsiTheme="minorHAnsi" w:cstheme="minorHAnsi"/>
          <w:sz w:val="22"/>
          <w:szCs w:val="22"/>
        </w:rPr>
        <w:t xml:space="preserve"> nese také plnou zodpovědnost za zapůjčení majetku, který je ve vlastnictví Akordu</w:t>
      </w:r>
      <w:r w:rsidR="00BC6DDE">
        <w:rPr>
          <w:rFonts w:asciiTheme="minorHAnsi" w:hAnsiTheme="minorHAnsi" w:cstheme="minorHAnsi"/>
          <w:sz w:val="22"/>
          <w:szCs w:val="22"/>
        </w:rPr>
        <w:t xml:space="preserve"> </w:t>
      </w:r>
      <w:r w:rsidR="00497527">
        <w:rPr>
          <w:rFonts w:asciiTheme="minorHAnsi" w:hAnsiTheme="minorHAnsi" w:cstheme="minorHAnsi"/>
          <w:sz w:val="22"/>
          <w:szCs w:val="22"/>
        </w:rPr>
        <w:br/>
      </w:r>
      <w:r w:rsidR="00BC6DDE">
        <w:rPr>
          <w:rFonts w:asciiTheme="minorHAnsi" w:hAnsiTheme="minorHAnsi" w:cstheme="minorHAnsi"/>
          <w:sz w:val="22"/>
          <w:szCs w:val="22"/>
        </w:rPr>
        <w:t xml:space="preserve">a Pokladu </w:t>
      </w:r>
      <w:r w:rsidR="00ED6D4D" w:rsidRPr="00ED6D4D">
        <w:rPr>
          <w:rFonts w:asciiTheme="minorHAnsi" w:hAnsiTheme="minorHAnsi" w:cstheme="minorHAnsi"/>
          <w:sz w:val="22"/>
          <w:szCs w:val="22"/>
        </w:rPr>
        <w:t xml:space="preserve">a podpisem smlouvy se zavazuje případné škody neprodleně uhradit, dále se zavazuje odstranit na své náklady veškeré případně škody a závady vzniklé na zařízení Akordu </w:t>
      </w:r>
      <w:r w:rsidR="00BC6DDE">
        <w:rPr>
          <w:rFonts w:asciiTheme="minorHAnsi" w:hAnsiTheme="minorHAnsi" w:cstheme="minorHAnsi"/>
          <w:sz w:val="22"/>
          <w:szCs w:val="22"/>
        </w:rPr>
        <w:t>a Pokladu</w:t>
      </w:r>
      <w:r w:rsidR="008A194E">
        <w:rPr>
          <w:rFonts w:asciiTheme="minorHAnsi" w:hAnsiTheme="minorHAnsi" w:cstheme="minorHAnsi"/>
          <w:sz w:val="22"/>
          <w:szCs w:val="22"/>
        </w:rPr>
        <w:br/>
      </w:r>
      <w:r w:rsidR="00ED6D4D" w:rsidRPr="00ED6D4D">
        <w:rPr>
          <w:rFonts w:asciiTheme="minorHAnsi" w:hAnsiTheme="minorHAnsi" w:cstheme="minorHAnsi"/>
          <w:sz w:val="22"/>
          <w:szCs w:val="22"/>
        </w:rPr>
        <w:t>v souvislosti s užíváním prostor.</w:t>
      </w:r>
    </w:p>
    <w:p w14:paraId="7B711AA1" w14:textId="77777777" w:rsidR="005264F9" w:rsidRDefault="005264F9" w:rsidP="00F57655">
      <w:pPr>
        <w:pStyle w:val="Default"/>
        <w:ind w:left="408"/>
        <w:jc w:val="both"/>
        <w:rPr>
          <w:rFonts w:asciiTheme="minorHAnsi" w:hAnsiTheme="minorHAnsi" w:cstheme="minorHAnsi"/>
          <w:sz w:val="22"/>
          <w:szCs w:val="22"/>
        </w:rPr>
      </w:pPr>
    </w:p>
    <w:p w14:paraId="616B9266" w14:textId="063CA9B7" w:rsidR="005264F9" w:rsidRPr="00ED6D4D" w:rsidRDefault="00904DBE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5264F9" w:rsidRPr="005264F9">
        <w:rPr>
          <w:rFonts w:asciiTheme="minorHAnsi" w:hAnsiTheme="minorHAnsi" w:cstheme="minorHAnsi"/>
          <w:sz w:val="22"/>
          <w:szCs w:val="22"/>
        </w:rPr>
        <w:t xml:space="preserve"> je povinným subjektem dle zákona č. 340/2015 Sb., o registru smluv (dále jen “zákon </w:t>
      </w:r>
      <w:r w:rsidR="00497527">
        <w:rPr>
          <w:rFonts w:asciiTheme="minorHAnsi" w:hAnsiTheme="minorHAnsi" w:cstheme="minorHAnsi"/>
          <w:sz w:val="22"/>
          <w:szCs w:val="22"/>
        </w:rPr>
        <w:br/>
      </w:r>
      <w:r w:rsidR="005264F9" w:rsidRPr="005264F9">
        <w:rPr>
          <w:rFonts w:asciiTheme="minorHAnsi" w:hAnsiTheme="minorHAnsi" w:cstheme="minorHAnsi"/>
          <w:sz w:val="22"/>
          <w:szCs w:val="22"/>
        </w:rPr>
        <w:t xml:space="preserve">o registru smluv“). </w:t>
      </w:r>
      <w:r w:rsidR="00E10A6F">
        <w:rPr>
          <w:rFonts w:asciiTheme="minorHAnsi" w:hAnsiTheme="minorHAnsi" w:cstheme="minorHAnsi"/>
          <w:sz w:val="22"/>
          <w:szCs w:val="22"/>
        </w:rPr>
        <w:t>Pronajímatel</w:t>
      </w:r>
      <w:r w:rsidR="005264F9" w:rsidRPr="005264F9">
        <w:rPr>
          <w:rFonts w:asciiTheme="minorHAnsi" w:hAnsiTheme="minorHAnsi" w:cstheme="minorHAnsi"/>
          <w:sz w:val="22"/>
          <w:szCs w:val="22"/>
        </w:rPr>
        <w:t xml:space="preserve"> bere na vědomí a výslovně souhlasí s tím, že tato smlouva podléhá uveřejnění v registru smluv (informační systém veřejné správy, jehož správcem je Ministerstvo vnitra)</w:t>
      </w:r>
      <w:r w:rsidR="00E10A6F">
        <w:rPr>
          <w:rFonts w:asciiTheme="minorHAnsi" w:hAnsiTheme="minorHAnsi" w:cstheme="minorHAnsi"/>
          <w:sz w:val="22"/>
          <w:szCs w:val="22"/>
        </w:rPr>
        <w:t>.</w:t>
      </w:r>
      <w:r w:rsidR="005264F9" w:rsidRPr="005264F9">
        <w:rPr>
          <w:rFonts w:asciiTheme="minorHAnsi" w:hAnsiTheme="minorHAnsi" w:cstheme="minorHAnsi"/>
          <w:sz w:val="22"/>
          <w:szCs w:val="22"/>
        </w:rPr>
        <w:t xml:space="preserve"> </w:t>
      </w:r>
      <w:r w:rsidR="00E10A6F">
        <w:rPr>
          <w:rFonts w:asciiTheme="minorHAnsi" w:hAnsiTheme="minorHAnsi" w:cstheme="minorHAnsi"/>
          <w:sz w:val="22"/>
          <w:szCs w:val="22"/>
        </w:rPr>
        <w:t>Nájemce</w:t>
      </w:r>
      <w:r w:rsidR="005264F9" w:rsidRPr="005264F9">
        <w:rPr>
          <w:rFonts w:asciiTheme="minorHAnsi" w:hAnsiTheme="minorHAnsi" w:cstheme="minorHAnsi"/>
          <w:sz w:val="22"/>
          <w:szCs w:val="22"/>
        </w:rPr>
        <w:t xml:space="preserve"> provede uveřejnění této smlouvy dle příslušného zákona o registru smluv.</w:t>
      </w:r>
    </w:p>
    <w:p w14:paraId="15A21813" w14:textId="77777777" w:rsidR="00ED6D4D" w:rsidRPr="00ED6D4D" w:rsidRDefault="00ED6D4D" w:rsidP="00F5765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6824941" w14:textId="08880F44" w:rsidR="00ED6D4D" w:rsidRPr="00ED6D4D" w:rsidRDefault="00ED6D4D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5264F9" w:rsidRPr="00ED6D4D">
        <w:rPr>
          <w:rFonts w:asciiTheme="minorHAnsi" w:hAnsiTheme="minorHAnsi" w:cstheme="minorHAnsi"/>
          <w:sz w:val="22"/>
          <w:szCs w:val="22"/>
        </w:rPr>
        <w:t xml:space="preserve">podpisem obou smluvních stran </w:t>
      </w:r>
      <w:r w:rsidRPr="00ED6D4D">
        <w:rPr>
          <w:rFonts w:asciiTheme="minorHAnsi" w:hAnsiTheme="minorHAnsi" w:cstheme="minorHAnsi"/>
          <w:sz w:val="22"/>
          <w:szCs w:val="22"/>
        </w:rPr>
        <w:t>a účinnosti</w:t>
      </w:r>
      <w:r w:rsidR="005264F9">
        <w:rPr>
          <w:rFonts w:asciiTheme="minorHAnsi" w:hAnsiTheme="minorHAnsi" w:cstheme="minorHAnsi"/>
          <w:sz w:val="22"/>
          <w:szCs w:val="22"/>
        </w:rPr>
        <w:t xml:space="preserve"> dnem zveřejnění v registru smluv</w:t>
      </w:r>
      <w:r w:rsidRPr="00ED6D4D">
        <w:rPr>
          <w:rFonts w:asciiTheme="minorHAnsi" w:hAnsiTheme="minorHAnsi" w:cstheme="minorHAnsi"/>
          <w:sz w:val="22"/>
          <w:szCs w:val="22"/>
        </w:rPr>
        <w:t>.</w:t>
      </w:r>
    </w:p>
    <w:p w14:paraId="4F40E681" w14:textId="77777777" w:rsidR="00ED6D4D" w:rsidRPr="00ED6D4D" w:rsidRDefault="00ED6D4D" w:rsidP="00F576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D7BCEE" w14:textId="620A1EF5" w:rsidR="00ED6D4D" w:rsidRPr="00ED6D4D" w:rsidRDefault="00ED6D4D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E10A6F">
        <w:rPr>
          <w:rFonts w:asciiTheme="minorHAnsi" w:hAnsiTheme="minorHAnsi" w:cstheme="minorHAnsi"/>
          <w:sz w:val="22"/>
          <w:szCs w:val="22"/>
        </w:rPr>
        <w:t>nájemce</w:t>
      </w:r>
      <w:r w:rsidRPr="00ED6D4D">
        <w:rPr>
          <w:rFonts w:asciiTheme="minorHAnsi" w:hAnsiTheme="minorHAnsi" w:cstheme="minorHAnsi"/>
          <w:sz w:val="22"/>
          <w:szCs w:val="22"/>
        </w:rPr>
        <w:t xml:space="preserve"> povinen řídit se nájemním řádem společnosti AKORD &amp; POKLAD, s.r.o. a dbát na dodržování bezpečnostních a protipožárních předpisu obecně. </w:t>
      </w:r>
    </w:p>
    <w:p w14:paraId="7A77B6AC" w14:textId="77777777" w:rsidR="00ED6D4D" w:rsidRPr="00ED6D4D" w:rsidRDefault="00ED6D4D" w:rsidP="00F576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A7D7DF" w14:textId="53D0F833" w:rsidR="00ED6D4D" w:rsidRDefault="00ED6D4D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</w:t>
      </w:r>
      <w:r w:rsidR="008A194E">
        <w:rPr>
          <w:rFonts w:asciiTheme="minorHAnsi" w:hAnsiTheme="minorHAnsi" w:cstheme="minorHAnsi"/>
          <w:sz w:val="22"/>
          <w:szCs w:val="22"/>
        </w:rPr>
        <w:br/>
      </w:r>
      <w:r w:rsidRPr="00ED6D4D">
        <w:rPr>
          <w:rFonts w:asciiTheme="minorHAnsi" w:hAnsiTheme="minorHAnsi" w:cstheme="minorHAnsi"/>
          <w:sz w:val="22"/>
          <w:szCs w:val="22"/>
        </w:rPr>
        <w:t xml:space="preserve">a manipulační místnosti v budově </w:t>
      </w:r>
      <w:r w:rsidR="00BC6DDE">
        <w:rPr>
          <w:rFonts w:asciiTheme="minorHAnsi" w:hAnsiTheme="minorHAnsi" w:cstheme="minorHAnsi"/>
          <w:sz w:val="22"/>
          <w:szCs w:val="22"/>
        </w:rPr>
        <w:t>Akordu a Pokladu</w:t>
      </w:r>
      <w:r w:rsidRPr="00ED6D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EAFC5" w14:textId="77777777" w:rsidR="00C80CDE" w:rsidRPr="00ED6D4D" w:rsidRDefault="00C80CDE" w:rsidP="00F576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117BBA" w14:textId="395295F0" w:rsidR="00ED6D4D" w:rsidRDefault="00ED6D4D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E10A6F">
        <w:rPr>
          <w:rFonts w:asciiTheme="minorHAnsi" w:hAnsiTheme="minorHAnsi" w:cstheme="minorHAnsi"/>
          <w:sz w:val="22"/>
          <w:szCs w:val="22"/>
        </w:rPr>
        <w:t>nájemce</w:t>
      </w:r>
      <w:r w:rsidRPr="00ED6D4D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 budově </w:t>
      </w:r>
      <w:r w:rsidR="00BC6DDE">
        <w:rPr>
          <w:rFonts w:asciiTheme="minorHAnsi" w:hAnsiTheme="minorHAnsi" w:cstheme="minorHAnsi"/>
          <w:sz w:val="22"/>
          <w:szCs w:val="22"/>
        </w:rPr>
        <w:t>Akordu a Pokladu</w:t>
      </w:r>
      <w:r w:rsidRPr="00ED6D4D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</w:t>
      </w:r>
      <w:r w:rsidR="00BC6DDE">
        <w:rPr>
          <w:rFonts w:asciiTheme="minorHAnsi" w:hAnsiTheme="minorHAnsi" w:cstheme="minorHAnsi"/>
          <w:sz w:val="22"/>
          <w:szCs w:val="22"/>
        </w:rPr>
        <w:t xml:space="preserve"> </w:t>
      </w:r>
      <w:r w:rsidRPr="00ED6D4D">
        <w:rPr>
          <w:rFonts w:asciiTheme="minorHAnsi" w:hAnsiTheme="minorHAnsi" w:cstheme="minorHAnsi"/>
          <w:sz w:val="22"/>
          <w:szCs w:val="22"/>
        </w:rPr>
        <w:t xml:space="preserve">a bezpečnostních opatření při konání akce. Mimo jiné bude organizátor respektovat nařízení MSK č.4/2004-6 (vyhláška pojednává o zajištění hromadných akcí). </w:t>
      </w:r>
    </w:p>
    <w:p w14:paraId="4F37D02C" w14:textId="77777777" w:rsidR="00C80CDE" w:rsidRPr="00ED6D4D" w:rsidRDefault="00C80CDE" w:rsidP="00F576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C44FC2" w14:textId="407C5D06" w:rsidR="00497527" w:rsidRDefault="00ED6D4D" w:rsidP="004975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 xml:space="preserve">V otázkách touto smlouvou </w:t>
      </w:r>
      <w:r w:rsidR="00E10A6F">
        <w:rPr>
          <w:rFonts w:asciiTheme="minorHAnsi" w:hAnsiTheme="minorHAnsi" w:cstheme="minorHAnsi"/>
          <w:sz w:val="22"/>
          <w:szCs w:val="22"/>
        </w:rPr>
        <w:t xml:space="preserve">a všeobecnými podmínkami/nájemním řádem </w:t>
      </w:r>
      <w:r w:rsidRPr="00ED6D4D">
        <w:rPr>
          <w:rFonts w:asciiTheme="minorHAnsi" w:hAnsiTheme="minorHAnsi" w:cstheme="minorHAnsi"/>
          <w:sz w:val="22"/>
          <w:szCs w:val="22"/>
        </w:rPr>
        <w:t>výslovně neupravených se obě strany řídí ustanoveními občanského zákoníku.</w:t>
      </w:r>
    </w:p>
    <w:p w14:paraId="2E4F8583" w14:textId="3BC1C097" w:rsidR="00497527" w:rsidRPr="00F57655" w:rsidRDefault="00497527" w:rsidP="00F57655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F7C8BC9" w14:textId="77777777" w:rsidR="00C80CDE" w:rsidRPr="00ED6D4D" w:rsidRDefault="00C80CDE" w:rsidP="004975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34A05D" w14:textId="7C88F301" w:rsidR="00ED6D4D" w:rsidRDefault="00ED6D4D" w:rsidP="00F57655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6D4D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</w:p>
    <w:p w14:paraId="2CDF55BD" w14:textId="77777777" w:rsidR="00C80CDE" w:rsidRPr="00ED6D4D" w:rsidRDefault="00C80CDE" w:rsidP="00C80C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D4D063" w14:textId="304EF879" w:rsidR="00E45B8D" w:rsidRDefault="00D55010" w:rsidP="00ED6D4D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D6D4D" w:rsidRPr="00ED6D4D">
        <w:rPr>
          <w:rFonts w:asciiTheme="minorHAnsi" w:hAnsiTheme="minorHAnsi" w:cstheme="minorHAnsi"/>
          <w:sz w:val="22"/>
          <w:szCs w:val="22"/>
        </w:rPr>
        <w:t>oučástí smlouvy jsou přílohy:</w:t>
      </w:r>
      <w:r w:rsidR="00046728">
        <w:rPr>
          <w:rFonts w:asciiTheme="minorHAnsi" w:hAnsiTheme="minorHAnsi" w:cstheme="minorHAnsi"/>
          <w:sz w:val="22"/>
          <w:szCs w:val="22"/>
        </w:rPr>
        <w:t xml:space="preserve"> v</w:t>
      </w:r>
      <w:r w:rsidR="00ED6D4D" w:rsidRPr="00046728">
        <w:rPr>
          <w:rFonts w:asciiTheme="minorHAnsi" w:hAnsiTheme="minorHAnsi" w:cstheme="minorHAnsi"/>
          <w:sz w:val="22"/>
          <w:szCs w:val="22"/>
        </w:rPr>
        <w:t>šeobecné podmínky/nájemní řád DK Akord</w:t>
      </w:r>
      <w:r w:rsidR="00BC6DDE">
        <w:rPr>
          <w:rFonts w:asciiTheme="minorHAnsi" w:hAnsiTheme="minorHAnsi" w:cstheme="minorHAnsi"/>
          <w:sz w:val="22"/>
          <w:szCs w:val="22"/>
        </w:rPr>
        <w:t xml:space="preserve"> a DK Poklad.</w:t>
      </w:r>
    </w:p>
    <w:p w14:paraId="537E5654" w14:textId="77777777" w:rsidR="001A1422" w:rsidRPr="001A1422" w:rsidRDefault="001A1422" w:rsidP="001A14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CFE883" w14:textId="77777777" w:rsidR="00E45B8D" w:rsidRDefault="00E45B8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3E9F0C02" w14:textId="77777777" w:rsidR="00E45B8D" w:rsidRDefault="00E45B8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C9FE952" w14:textId="5D910841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D6D4D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C80CDE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F1002C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995A37">
        <w:rPr>
          <w:rFonts w:asciiTheme="minorHAnsi" w:hAnsiTheme="minorHAnsi" w:cstheme="minorHAnsi"/>
          <w:snapToGrid w:val="0"/>
          <w:sz w:val="22"/>
          <w:szCs w:val="22"/>
        </w:rPr>
        <w:t>.07.2022</w:t>
      </w:r>
    </w:p>
    <w:p w14:paraId="0DC6B2FA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ACCDF8A" w14:textId="77777777" w:rsidR="00ED6D4D" w:rsidRPr="00ED6D4D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0A865E2" w14:textId="77777777" w:rsidR="00ED6D4D" w:rsidRPr="00497527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7596426" w14:textId="18A0601F" w:rsidR="00ED6D4D" w:rsidRPr="00497527" w:rsidRDefault="00ED6D4D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97527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</w:t>
      </w:r>
      <w:r w:rsidR="00533B36">
        <w:rPr>
          <w:rFonts w:asciiTheme="minorHAnsi" w:hAnsiTheme="minorHAnsi" w:cstheme="minorHAnsi"/>
          <w:snapToGrid w:val="0"/>
          <w:sz w:val="22"/>
          <w:szCs w:val="22"/>
        </w:rPr>
        <w:t>….</w:t>
      </w:r>
      <w:r w:rsidRPr="00497527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497527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497527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497527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497527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</w:t>
      </w:r>
      <w:r w:rsidR="00533B36">
        <w:rPr>
          <w:rFonts w:asciiTheme="minorHAnsi" w:hAnsiTheme="minorHAnsi" w:cstheme="minorHAnsi"/>
          <w:snapToGrid w:val="0"/>
          <w:sz w:val="22"/>
          <w:szCs w:val="22"/>
        </w:rPr>
        <w:t>……</w:t>
      </w:r>
    </w:p>
    <w:p w14:paraId="5B63BF80" w14:textId="648EFB2D" w:rsidR="00ED6D4D" w:rsidRPr="00F57655" w:rsidRDefault="00533B36" w:rsidP="00ED6D4D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</w:t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ED6D4D" w:rsidRPr="00F57655">
        <w:rPr>
          <w:rFonts w:asciiTheme="minorHAnsi" w:hAnsiTheme="minorHAnsi" w:cstheme="minorHAnsi"/>
          <w:snapToGrid w:val="0"/>
          <w:sz w:val="22"/>
          <w:szCs w:val="22"/>
        </w:rPr>
        <w:t>za</w:t>
      </w:r>
      <w:bookmarkEnd w:id="0"/>
      <w:bookmarkEnd w:id="1"/>
      <w:r w:rsidR="00FF3957" w:rsidRPr="00F576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</w:p>
    <w:p w14:paraId="5A0105E2" w14:textId="2A4BA371" w:rsidR="00E3020D" w:rsidRPr="00F57655" w:rsidRDefault="00FF3957" w:rsidP="00FF3957">
      <w:pPr>
        <w:rPr>
          <w:rFonts w:asciiTheme="minorHAnsi" w:hAnsiTheme="minorHAnsi" w:cstheme="minorHAnsi"/>
          <w:sz w:val="22"/>
          <w:szCs w:val="22"/>
        </w:rPr>
      </w:pPr>
      <w:r w:rsidRPr="00F57655">
        <w:rPr>
          <w:rFonts w:asciiTheme="minorHAnsi" w:hAnsiTheme="minorHAnsi" w:cstheme="minorHAnsi"/>
          <w:sz w:val="22"/>
          <w:szCs w:val="22"/>
        </w:rPr>
        <w:t xml:space="preserve">         </w:t>
      </w:r>
      <w:r w:rsidR="00F1002C" w:rsidRPr="00F57655">
        <w:rPr>
          <w:rFonts w:asciiTheme="minorHAnsi" w:hAnsiTheme="minorHAnsi" w:cstheme="minorHAnsi"/>
          <w:sz w:val="22"/>
          <w:szCs w:val="22"/>
        </w:rPr>
        <w:t>Mgr. Darina Daňková</w:t>
      </w:r>
      <w:r w:rsidR="00995A37" w:rsidRPr="00F57655">
        <w:rPr>
          <w:rFonts w:asciiTheme="minorHAnsi" w:hAnsiTheme="minorHAnsi" w:cstheme="minorHAnsi"/>
          <w:sz w:val="22"/>
          <w:szCs w:val="22"/>
        </w:rPr>
        <w:tab/>
      </w:r>
      <w:r w:rsidR="00995A37" w:rsidRPr="00F57655">
        <w:rPr>
          <w:rFonts w:asciiTheme="minorHAnsi" w:hAnsiTheme="minorHAnsi" w:cstheme="minorHAnsi"/>
          <w:sz w:val="22"/>
          <w:szCs w:val="22"/>
        </w:rPr>
        <w:tab/>
      </w:r>
      <w:r w:rsidR="0027293E" w:rsidRPr="00F5765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27293E" w:rsidRPr="006A1F6F">
        <w:rPr>
          <w:rFonts w:asciiTheme="minorHAnsi" w:hAnsiTheme="minorHAnsi" w:cstheme="minorHAnsi"/>
          <w:color w:val="000000"/>
          <w:sz w:val="22"/>
          <w:szCs w:val="22"/>
          <w:highlight w:val="black"/>
        </w:rPr>
        <w:t>doc. MUD</w:t>
      </w:r>
      <w:r w:rsidR="002D5639" w:rsidRPr="006A1F6F">
        <w:rPr>
          <w:rFonts w:asciiTheme="minorHAnsi" w:hAnsiTheme="minorHAnsi" w:cstheme="minorHAnsi"/>
          <w:color w:val="000000"/>
          <w:sz w:val="22"/>
          <w:szCs w:val="22"/>
          <w:highlight w:val="black"/>
        </w:rPr>
        <w:t>r</w:t>
      </w:r>
      <w:r w:rsidR="0027293E" w:rsidRPr="006A1F6F">
        <w:rPr>
          <w:rFonts w:asciiTheme="minorHAnsi" w:hAnsiTheme="minorHAnsi" w:cstheme="minorHAnsi"/>
          <w:color w:val="000000"/>
          <w:sz w:val="22"/>
          <w:szCs w:val="22"/>
          <w:highlight w:val="black"/>
        </w:rPr>
        <w:t>. Rastislav Maďar, PhD., MBA, FCRPS</w:t>
      </w:r>
      <w:r w:rsidR="00995A37" w:rsidRPr="00F57655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E3020D" w:rsidRPr="00F576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2587" w14:textId="77777777" w:rsidR="008A322D" w:rsidRDefault="008A322D" w:rsidP="00880B1F">
      <w:r>
        <w:separator/>
      </w:r>
    </w:p>
  </w:endnote>
  <w:endnote w:type="continuationSeparator" w:id="0">
    <w:p w14:paraId="7F45BE71" w14:textId="77777777" w:rsidR="008A322D" w:rsidRDefault="008A322D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793" w14:textId="0F5A4480" w:rsidR="00880B1F" w:rsidRDefault="00880B1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CE594" wp14:editId="2B2A53F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0345" w14:textId="77777777" w:rsidR="008A322D" w:rsidRDefault="008A322D" w:rsidP="00880B1F">
      <w:r>
        <w:separator/>
      </w:r>
    </w:p>
  </w:footnote>
  <w:footnote w:type="continuationSeparator" w:id="0">
    <w:p w14:paraId="65BAB3D5" w14:textId="77777777" w:rsidR="008A322D" w:rsidRDefault="008A322D" w:rsidP="0088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3AED" w14:textId="74010ED3" w:rsidR="00880B1F" w:rsidRDefault="00880B1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2AB1D" wp14:editId="2B7763D9">
          <wp:simplePos x="0" y="0"/>
          <wp:positionH relativeFrom="margin">
            <wp:posOffset>-395605</wp:posOffset>
          </wp:positionH>
          <wp:positionV relativeFrom="page">
            <wp:align>top</wp:align>
          </wp:positionV>
          <wp:extent cx="2371090" cy="9601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9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3F"/>
    <w:multiLevelType w:val="hybridMultilevel"/>
    <w:tmpl w:val="3F8A0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474"/>
    <w:multiLevelType w:val="hybridMultilevel"/>
    <w:tmpl w:val="3760EE2C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6599"/>
    <w:multiLevelType w:val="hybridMultilevel"/>
    <w:tmpl w:val="15384D84"/>
    <w:lvl w:ilvl="0" w:tplc="74BE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E4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FAE2EDC"/>
    <w:multiLevelType w:val="hybridMultilevel"/>
    <w:tmpl w:val="F360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367"/>
    <w:multiLevelType w:val="hybridMultilevel"/>
    <w:tmpl w:val="5184A412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13CE"/>
    <w:multiLevelType w:val="hybridMultilevel"/>
    <w:tmpl w:val="07FE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636B"/>
    <w:multiLevelType w:val="hybridMultilevel"/>
    <w:tmpl w:val="A07C6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697E"/>
    <w:multiLevelType w:val="hybridMultilevel"/>
    <w:tmpl w:val="C3ECE042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447A"/>
    <w:multiLevelType w:val="hybridMultilevel"/>
    <w:tmpl w:val="60DA1246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C40E6"/>
    <w:multiLevelType w:val="hybridMultilevel"/>
    <w:tmpl w:val="E822F58C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2312"/>
    <w:multiLevelType w:val="multilevel"/>
    <w:tmpl w:val="5ECA0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128" w:hanging="360"/>
      </w:pPr>
    </w:lvl>
    <w:lvl w:ilvl="2" w:tentative="1">
      <w:start w:val="1"/>
      <w:numFmt w:val="lowerRoman"/>
      <w:lvlText w:val="%3."/>
      <w:lvlJc w:val="right"/>
      <w:pPr>
        <w:ind w:left="1848" w:hanging="180"/>
      </w:pPr>
    </w:lvl>
    <w:lvl w:ilvl="3" w:tentative="1">
      <w:start w:val="1"/>
      <w:numFmt w:val="decimal"/>
      <w:lvlText w:val="%4."/>
      <w:lvlJc w:val="left"/>
      <w:pPr>
        <w:ind w:left="2568" w:hanging="360"/>
      </w:pPr>
    </w:lvl>
    <w:lvl w:ilvl="4" w:tentative="1">
      <w:start w:val="1"/>
      <w:numFmt w:val="lowerLetter"/>
      <w:lvlText w:val="%5."/>
      <w:lvlJc w:val="left"/>
      <w:pPr>
        <w:ind w:left="3288" w:hanging="360"/>
      </w:pPr>
    </w:lvl>
    <w:lvl w:ilvl="5" w:tentative="1">
      <w:start w:val="1"/>
      <w:numFmt w:val="lowerRoman"/>
      <w:lvlText w:val="%6."/>
      <w:lvlJc w:val="right"/>
      <w:pPr>
        <w:ind w:left="4008" w:hanging="180"/>
      </w:pPr>
    </w:lvl>
    <w:lvl w:ilvl="6" w:tentative="1">
      <w:start w:val="1"/>
      <w:numFmt w:val="decimal"/>
      <w:lvlText w:val="%7."/>
      <w:lvlJc w:val="left"/>
      <w:pPr>
        <w:ind w:left="4728" w:hanging="360"/>
      </w:pPr>
    </w:lvl>
    <w:lvl w:ilvl="7" w:tentative="1">
      <w:start w:val="1"/>
      <w:numFmt w:val="lowerLetter"/>
      <w:lvlText w:val="%8."/>
      <w:lvlJc w:val="left"/>
      <w:pPr>
        <w:ind w:left="5448" w:hanging="360"/>
      </w:pPr>
    </w:lvl>
    <w:lvl w:ilvl="8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591549F3"/>
    <w:multiLevelType w:val="hybridMultilevel"/>
    <w:tmpl w:val="6DC0FFE2"/>
    <w:lvl w:ilvl="0" w:tplc="DD9C56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D9901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2B764EC"/>
    <w:multiLevelType w:val="hybridMultilevel"/>
    <w:tmpl w:val="D98C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D0FB2"/>
    <w:multiLevelType w:val="hybridMultilevel"/>
    <w:tmpl w:val="82B6E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2BF1"/>
    <w:multiLevelType w:val="hybridMultilevel"/>
    <w:tmpl w:val="FFB8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016B"/>
    <w:multiLevelType w:val="hybridMultilevel"/>
    <w:tmpl w:val="3C48F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B6F8D"/>
    <w:multiLevelType w:val="hybridMultilevel"/>
    <w:tmpl w:val="67769B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9940874">
    <w:abstractNumId w:val="17"/>
  </w:num>
  <w:num w:numId="2" w16cid:durableId="1369140610">
    <w:abstractNumId w:val="0"/>
  </w:num>
  <w:num w:numId="3" w16cid:durableId="519008391">
    <w:abstractNumId w:val="15"/>
  </w:num>
  <w:num w:numId="4" w16cid:durableId="1473520501">
    <w:abstractNumId w:val="4"/>
  </w:num>
  <w:num w:numId="5" w16cid:durableId="1353340783">
    <w:abstractNumId w:val="8"/>
  </w:num>
  <w:num w:numId="6" w16cid:durableId="1423525433">
    <w:abstractNumId w:val="7"/>
  </w:num>
  <w:num w:numId="7" w16cid:durableId="1761564199">
    <w:abstractNumId w:val="18"/>
  </w:num>
  <w:num w:numId="8" w16cid:durableId="1838496405">
    <w:abstractNumId w:val="16"/>
  </w:num>
  <w:num w:numId="9" w16cid:durableId="1204638202">
    <w:abstractNumId w:val="12"/>
  </w:num>
  <w:num w:numId="10" w16cid:durableId="2043481296">
    <w:abstractNumId w:val="14"/>
  </w:num>
  <w:num w:numId="11" w16cid:durableId="2051954525">
    <w:abstractNumId w:val="3"/>
  </w:num>
  <w:num w:numId="12" w16cid:durableId="1816095591">
    <w:abstractNumId w:val="6"/>
  </w:num>
  <w:num w:numId="13" w16cid:durableId="1785880189">
    <w:abstractNumId w:val="20"/>
  </w:num>
  <w:num w:numId="14" w16cid:durableId="1782259385">
    <w:abstractNumId w:val="19"/>
  </w:num>
  <w:num w:numId="15" w16cid:durableId="1042049766">
    <w:abstractNumId w:val="13"/>
  </w:num>
  <w:num w:numId="16" w16cid:durableId="1488668565">
    <w:abstractNumId w:val="11"/>
  </w:num>
  <w:num w:numId="17" w16cid:durableId="1046761511">
    <w:abstractNumId w:val="10"/>
  </w:num>
  <w:num w:numId="18" w16cid:durableId="1619335680">
    <w:abstractNumId w:val="9"/>
  </w:num>
  <w:num w:numId="19" w16cid:durableId="7102573">
    <w:abstractNumId w:val="1"/>
  </w:num>
  <w:num w:numId="20" w16cid:durableId="384647681">
    <w:abstractNumId w:val="5"/>
  </w:num>
  <w:num w:numId="21" w16cid:durableId="68479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F"/>
    <w:rsid w:val="00010A07"/>
    <w:rsid w:val="00046728"/>
    <w:rsid w:val="00174E53"/>
    <w:rsid w:val="001A1422"/>
    <w:rsid w:val="001D036C"/>
    <w:rsid w:val="001D189D"/>
    <w:rsid w:val="001E4D37"/>
    <w:rsid w:val="001F4A7D"/>
    <w:rsid w:val="002327E1"/>
    <w:rsid w:val="0027293E"/>
    <w:rsid w:val="00273CDE"/>
    <w:rsid w:val="00274E9F"/>
    <w:rsid w:val="00282D06"/>
    <w:rsid w:val="00291E3C"/>
    <w:rsid w:val="002D5639"/>
    <w:rsid w:val="00312260"/>
    <w:rsid w:val="00326434"/>
    <w:rsid w:val="00352EC3"/>
    <w:rsid w:val="00354585"/>
    <w:rsid w:val="00364D19"/>
    <w:rsid w:val="00373087"/>
    <w:rsid w:val="003E4C11"/>
    <w:rsid w:val="00422CBE"/>
    <w:rsid w:val="004838CA"/>
    <w:rsid w:val="0049125E"/>
    <w:rsid w:val="00497527"/>
    <w:rsid w:val="004C0ADD"/>
    <w:rsid w:val="0050604E"/>
    <w:rsid w:val="00517A14"/>
    <w:rsid w:val="005264F9"/>
    <w:rsid w:val="00533B36"/>
    <w:rsid w:val="00592BBD"/>
    <w:rsid w:val="00601ED3"/>
    <w:rsid w:val="00607A26"/>
    <w:rsid w:val="0064039A"/>
    <w:rsid w:val="006755AF"/>
    <w:rsid w:val="006A05E8"/>
    <w:rsid w:val="006A1F6F"/>
    <w:rsid w:val="006A5439"/>
    <w:rsid w:val="006C2FB3"/>
    <w:rsid w:val="006C666E"/>
    <w:rsid w:val="006F1640"/>
    <w:rsid w:val="007807CF"/>
    <w:rsid w:val="007B1DC8"/>
    <w:rsid w:val="008567D4"/>
    <w:rsid w:val="00870C19"/>
    <w:rsid w:val="00870DEE"/>
    <w:rsid w:val="00880B1F"/>
    <w:rsid w:val="00886F02"/>
    <w:rsid w:val="008A194E"/>
    <w:rsid w:val="008A322D"/>
    <w:rsid w:val="008F115A"/>
    <w:rsid w:val="008F3C72"/>
    <w:rsid w:val="00904DBE"/>
    <w:rsid w:val="00911F6F"/>
    <w:rsid w:val="00936138"/>
    <w:rsid w:val="00995A37"/>
    <w:rsid w:val="009A55D3"/>
    <w:rsid w:val="009B189E"/>
    <w:rsid w:val="009C3F45"/>
    <w:rsid w:val="009D052A"/>
    <w:rsid w:val="009D0845"/>
    <w:rsid w:val="009E4396"/>
    <w:rsid w:val="00A00385"/>
    <w:rsid w:val="00A31E85"/>
    <w:rsid w:val="00A43490"/>
    <w:rsid w:val="00A61BAF"/>
    <w:rsid w:val="00AB0896"/>
    <w:rsid w:val="00AC16E2"/>
    <w:rsid w:val="00B948D1"/>
    <w:rsid w:val="00BC6DDE"/>
    <w:rsid w:val="00C22853"/>
    <w:rsid w:val="00C80CDE"/>
    <w:rsid w:val="00CC6BF1"/>
    <w:rsid w:val="00D55010"/>
    <w:rsid w:val="00D55C3E"/>
    <w:rsid w:val="00D82C10"/>
    <w:rsid w:val="00DC2B17"/>
    <w:rsid w:val="00DC6187"/>
    <w:rsid w:val="00E10A6F"/>
    <w:rsid w:val="00E21A98"/>
    <w:rsid w:val="00E3020D"/>
    <w:rsid w:val="00E40A70"/>
    <w:rsid w:val="00E45B8D"/>
    <w:rsid w:val="00E5229C"/>
    <w:rsid w:val="00E766F3"/>
    <w:rsid w:val="00ED6D4D"/>
    <w:rsid w:val="00EF24D5"/>
    <w:rsid w:val="00EF6305"/>
    <w:rsid w:val="00F1002C"/>
    <w:rsid w:val="00F57655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BB02E"/>
  <w15:chartTrackingRefBased/>
  <w15:docId w15:val="{6521B4FA-0AC5-419B-B9A4-0A8E0C5A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6D4D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F4A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B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B1F"/>
  </w:style>
  <w:style w:type="paragraph" w:styleId="Zpat">
    <w:name w:val="footer"/>
    <w:basedOn w:val="Normln"/>
    <w:link w:val="ZpatChar"/>
    <w:uiPriority w:val="99"/>
    <w:unhideWhenUsed/>
    <w:rsid w:val="00880B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B1F"/>
  </w:style>
  <w:style w:type="character" w:customStyle="1" w:styleId="Nadpis2Char">
    <w:name w:val="Nadpis 2 Char"/>
    <w:basedOn w:val="Standardnpsmoodstavce"/>
    <w:link w:val="Nadpis2"/>
    <w:uiPriority w:val="99"/>
    <w:rsid w:val="001F4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4A7D"/>
    <w:pPr>
      <w:ind w:left="720"/>
      <w:contextualSpacing/>
    </w:pPr>
  </w:style>
  <w:style w:type="table" w:styleId="Mkatabulky">
    <w:name w:val="Table Grid"/>
    <w:basedOn w:val="Normlntabulka"/>
    <w:uiPriority w:val="39"/>
    <w:rsid w:val="001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D6D4D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paragraph" w:customStyle="1" w:styleId="Default">
    <w:name w:val="Default"/>
    <w:rsid w:val="00ED6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16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164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361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1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1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1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1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138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2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04F6-045C-4AF0-9A89-25CC9551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Zgabajová Tereza</dc:creator>
  <cp:keywords/>
  <dc:description/>
  <cp:lastModifiedBy>Neumannová Kateřina, Bc.</cp:lastModifiedBy>
  <cp:revision>2</cp:revision>
  <cp:lastPrinted>2021-10-25T06:38:00Z</cp:lastPrinted>
  <dcterms:created xsi:type="dcterms:W3CDTF">2022-08-25T13:44:00Z</dcterms:created>
  <dcterms:modified xsi:type="dcterms:W3CDTF">2022-08-25T13:44:00Z</dcterms:modified>
</cp:coreProperties>
</file>