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2"/>
        <w:gridCol w:w="2340"/>
        <w:gridCol w:w="1804"/>
        <w:gridCol w:w="3904"/>
      </w:tblGrid>
      <w:tr w:rsidR="000C2DC0" w:rsidRPr="00D1081B" w14:paraId="56777D9D" w14:textId="77777777" w:rsidTr="004B156B">
        <w:tc>
          <w:tcPr>
            <w:tcW w:w="2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321E7D" w14:textId="77777777" w:rsidR="000C2DC0" w:rsidRPr="00D1081B" w:rsidRDefault="006B3DB3" w:rsidP="004B156B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 w:rsidRPr="006023A9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57F70D32" wp14:editId="3BC22DB4">
                  <wp:extent cx="1413674" cy="8804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275" cy="88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9" w:type="dxa"/>
            <w:gridSpan w:val="3"/>
            <w:tcBorders>
              <w:left w:val="nil"/>
            </w:tcBorders>
          </w:tcPr>
          <w:p w14:paraId="06C88A8A" w14:textId="77777777" w:rsidR="000C2DC0" w:rsidRPr="00D1081B" w:rsidRDefault="000C2DC0" w:rsidP="005B7C2A">
            <w:pPr>
              <w:spacing w:after="0" w:line="240" w:lineRule="auto"/>
              <w:jc w:val="both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D1081B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0C2DC0" w:rsidRPr="00D1081B" w14:paraId="270F9D6D" w14:textId="77777777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AD3B1" w14:textId="77777777"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8059" w:type="dxa"/>
            <w:gridSpan w:val="3"/>
            <w:tcBorders>
              <w:left w:val="nil"/>
            </w:tcBorders>
          </w:tcPr>
          <w:p w14:paraId="3D37F71B" w14:textId="77777777" w:rsidR="000C2DC0" w:rsidRPr="00D1081B" w:rsidRDefault="000C2DC0" w:rsidP="005B7C2A">
            <w:pPr>
              <w:spacing w:after="0" w:line="240" w:lineRule="auto"/>
              <w:jc w:val="both"/>
              <w:rPr>
                <w:spacing w:val="60"/>
                <w:sz w:val="28"/>
                <w:szCs w:val="28"/>
                <w:lang w:eastAsia="cs-CZ"/>
              </w:rPr>
            </w:pPr>
            <w:r w:rsidRPr="00D1081B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0C2DC0" w:rsidRPr="00D1081B" w14:paraId="2E7459B5" w14:textId="77777777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7378A" w14:textId="77777777"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14:paraId="1EBA73EA" w14:textId="77777777"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06" w:type="dxa"/>
          </w:tcPr>
          <w:p w14:paraId="71FD961F" w14:textId="77777777"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909" w:type="dxa"/>
          </w:tcPr>
          <w:p w14:paraId="2875135B" w14:textId="77777777"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0C2DC0" w:rsidRPr="00D1081B" w14:paraId="2E79CDA9" w14:textId="77777777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251D1" w14:textId="77777777"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14:paraId="2E298955" w14:textId="77777777"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06" w:type="dxa"/>
          </w:tcPr>
          <w:p w14:paraId="0A864385" w14:textId="77777777" w:rsidR="000C2DC0" w:rsidRPr="00D1081B" w:rsidRDefault="006D435F" w:rsidP="006D435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DS: </w:t>
            </w:r>
            <w:r w:rsidRPr="004A6376">
              <w:rPr>
                <w:rStyle w:val="Siln"/>
                <w:b w:val="0"/>
                <w:sz w:val="20"/>
                <w:szCs w:val="20"/>
              </w:rPr>
              <w:t>ct4mnez</w:t>
            </w:r>
          </w:p>
        </w:tc>
        <w:tc>
          <w:tcPr>
            <w:tcW w:w="3909" w:type="dxa"/>
          </w:tcPr>
          <w:p w14:paraId="5BD8FD49" w14:textId="1702F7F1"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 xml:space="preserve">BÚ: </w:t>
            </w:r>
            <w:r w:rsidR="00DD552D">
              <w:rPr>
                <w:sz w:val="20"/>
                <w:szCs w:val="20"/>
                <w:lang w:eastAsia="cs-CZ"/>
              </w:rPr>
              <w:t>RB</w:t>
            </w:r>
            <w:r w:rsidRPr="00D1081B">
              <w:rPr>
                <w:sz w:val="20"/>
                <w:szCs w:val="20"/>
                <w:lang w:eastAsia="cs-CZ"/>
              </w:rPr>
              <w:t xml:space="preserve"> a.s. č. </w:t>
            </w:r>
            <w:r w:rsidR="00DD552D">
              <w:rPr>
                <w:sz w:val="20"/>
                <w:szCs w:val="20"/>
                <w:lang w:eastAsia="cs-CZ"/>
              </w:rPr>
              <w:t>583664/5500</w:t>
            </w:r>
          </w:p>
        </w:tc>
      </w:tr>
    </w:tbl>
    <w:p w14:paraId="11D394B4" w14:textId="77777777" w:rsidR="000C2DC0" w:rsidRDefault="000C2DC0" w:rsidP="005B7C2A">
      <w:pPr>
        <w:spacing w:after="0" w:line="240" w:lineRule="auto"/>
        <w:jc w:val="both"/>
        <w:rPr>
          <w:sz w:val="27"/>
          <w:szCs w:val="27"/>
          <w:lang w:eastAsia="cs-CZ"/>
        </w:rPr>
      </w:pPr>
    </w:p>
    <w:p w14:paraId="7CFC7BBA" w14:textId="77777777" w:rsidR="000C2DC0" w:rsidRPr="00840DDF" w:rsidRDefault="000C2DC0" w:rsidP="005B7C2A">
      <w:pPr>
        <w:pStyle w:val="Bezmezer"/>
        <w:jc w:val="both"/>
      </w:pPr>
      <w:r w:rsidRPr="00840DDF">
        <w:t xml:space="preserve">V Kaplici dne: </w:t>
      </w:r>
      <w:r w:rsidR="00FD3FCC">
        <w:t>7. 6. 2022</w:t>
      </w:r>
    </w:p>
    <w:p w14:paraId="7D239391" w14:textId="77777777" w:rsidR="000C2DC0" w:rsidRPr="00840DDF" w:rsidRDefault="000C2DC0" w:rsidP="005B7C2A">
      <w:pPr>
        <w:pStyle w:val="Bezmezer"/>
        <w:jc w:val="both"/>
      </w:pPr>
      <w:r w:rsidRPr="00840DDF">
        <w:t xml:space="preserve">Vyřizuje: </w:t>
      </w:r>
      <w:r w:rsidR="006D435F">
        <w:t>Mgr. Petr</w:t>
      </w:r>
    </w:p>
    <w:p w14:paraId="58E10B66" w14:textId="6B1E5AFD" w:rsidR="000C2DC0" w:rsidRPr="00840DDF" w:rsidRDefault="000C2DC0" w:rsidP="005B7C2A">
      <w:pPr>
        <w:pStyle w:val="Bezmezer"/>
        <w:jc w:val="both"/>
      </w:pPr>
      <w:r w:rsidRPr="00840DDF">
        <w:t xml:space="preserve">Naše č. j.: </w:t>
      </w:r>
      <w:r>
        <w:t>ZŠKŠ</w:t>
      </w:r>
      <w:r w:rsidRPr="00840DDF">
        <w:t>/</w:t>
      </w:r>
      <w:r w:rsidR="006B3DB3">
        <w:t>202</w:t>
      </w:r>
      <w:r w:rsidR="00C9203C">
        <w:t>2</w:t>
      </w:r>
      <w:r w:rsidR="006B3DB3">
        <w:t>/</w:t>
      </w:r>
      <w:r w:rsidR="00FD3FCC">
        <w:t>0</w:t>
      </w:r>
      <w:r w:rsidR="00E10AFC">
        <w:t>70</w:t>
      </w:r>
    </w:p>
    <w:p w14:paraId="4C7F2D48" w14:textId="77777777" w:rsidR="000C2DC0" w:rsidRDefault="000C2DC0" w:rsidP="005B7C2A">
      <w:pPr>
        <w:spacing w:after="0" w:line="240" w:lineRule="auto"/>
        <w:jc w:val="both"/>
        <w:rPr>
          <w:b/>
          <w:bCs/>
          <w:sz w:val="27"/>
          <w:szCs w:val="27"/>
          <w:lang w:eastAsia="cs-CZ"/>
        </w:rPr>
      </w:pPr>
    </w:p>
    <w:p w14:paraId="45F90C35" w14:textId="77777777" w:rsidR="00362F31" w:rsidRDefault="00362F31" w:rsidP="005B7C2A">
      <w:pPr>
        <w:spacing w:after="0" w:line="240" w:lineRule="auto"/>
        <w:jc w:val="both"/>
        <w:rPr>
          <w:b/>
          <w:bCs/>
          <w:sz w:val="27"/>
          <w:szCs w:val="27"/>
          <w:lang w:eastAsia="cs-CZ"/>
        </w:rPr>
      </w:pPr>
    </w:p>
    <w:p w14:paraId="7E561A0D" w14:textId="77777777" w:rsidR="006D435F" w:rsidRPr="006D435F" w:rsidRDefault="000C2DC0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Smlouva o dílo na dodávku </w:t>
      </w:r>
      <w:r w:rsidR="00CE0DE7">
        <w:rPr>
          <w:b/>
          <w:sz w:val="32"/>
          <w:szCs w:val="32"/>
        </w:rPr>
        <w:t>pomůcek pro výuku robotiky</w:t>
      </w:r>
    </w:p>
    <w:p w14:paraId="48326BE5" w14:textId="77777777" w:rsidR="000C2DC0" w:rsidRPr="006D435F" w:rsidRDefault="00564DCB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v rámci </w:t>
      </w:r>
      <w:r w:rsidR="00C9203C">
        <w:rPr>
          <w:b/>
          <w:sz w:val="32"/>
          <w:szCs w:val="32"/>
        </w:rPr>
        <w:t>projektu NPO</w:t>
      </w:r>
      <w:r w:rsidR="000C2DC0" w:rsidRPr="006D435F">
        <w:rPr>
          <w:b/>
          <w:sz w:val="32"/>
          <w:szCs w:val="32"/>
        </w:rPr>
        <w:t xml:space="preserve"> „</w:t>
      </w:r>
      <w:r w:rsidR="00CE0DE7">
        <w:rPr>
          <w:b/>
          <w:sz w:val="32"/>
          <w:szCs w:val="32"/>
        </w:rPr>
        <w:t>Digitální učební pomůcky</w:t>
      </w:r>
      <w:r w:rsidR="000C2DC0" w:rsidRPr="006D435F">
        <w:rPr>
          <w:b/>
          <w:sz w:val="32"/>
          <w:szCs w:val="32"/>
        </w:rPr>
        <w:t>“</w:t>
      </w:r>
    </w:p>
    <w:p w14:paraId="5161FDBE" w14:textId="77777777" w:rsidR="00362F31" w:rsidRDefault="00362F31" w:rsidP="005B7C2A">
      <w:pPr>
        <w:spacing w:after="0" w:line="240" w:lineRule="auto"/>
        <w:jc w:val="both"/>
      </w:pPr>
    </w:p>
    <w:p w14:paraId="37503BCA" w14:textId="77777777" w:rsidR="000C2DC0" w:rsidRPr="00606F26" w:rsidRDefault="000C2DC0" w:rsidP="005B7C2A">
      <w:pPr>
        <w:spacing w:after="0" w:line="240" w:lineRule="auto"/>
        <w:jc w:val="both"/>
      </w:pPr>
      <w:r w:rsidRPr="00606F26">
        <w:t>uzavřená dle § 2586 zákona č. 89/2012 Sb., občanského zákoníku v platném znění:</w:t>
      </w:r>
    </w:p>
    <w:p w14:paraId="1C127F17" w14:textId="77777777" w:rsidR="000C2DC0" w:rsidRPr="006D435F" w:rsidRDefault="000C2DC0" w:rsidP="005B7C2A">
      <w:pPr>
        <w:spacing w:after="0" w:line="240" w:lineRule="auto"/>
        <w:jc w:val="both"/>
        <w:rPr>
          <w:b/>
        </w:rPr>
      </w:pPr>
      <w:r w:rsidRPr="006D435F">
        <w:rPr>
          <w:b/>
        </w:rPr>
        <w:t>Smluvní strany:</w:t>
      </w:r>
    </w:p>
    <w:p w14:paraId="0CA24C82" w14:textId="77777777" w:rsidR="006D435F" w:rsidRDefault="006D435F" w:rsidP="005B7C2A">
      <w:pPr>
        <w:spacing w:after="0" w:line="240" w:lineRule="auto"/>
        <w:jc w:val="both"/>
      </w:pPr>
    </w:p>
    <w:p w14:paraId="495DBEB7" w14:textId="77777777" w:rsidR="000C2DC0" w:rsidRPr="00606F26" w:rsidRDefault="000C2DC0" w:rsidP="005B7C2A">
      <w:pPr>
        <w:spacing w:after="0" w:line="240" w:lineRule="auto"/>
        <w:jc w:val="both"/>
      </w:pPr>
      <w:r w:rsidRPr="00606F26">
        <w:t>Na straně jedné:</w:t>
      </w:r>
    </w:p>
    <w:p w14:paraId="2C6A41C2" w14:textId="77777777" w:rsidR="000C2DC0" w:rsidRPr="00606F26" w:rsidRDefault="000C2DC0" w:rsidP="005B7C2A">
      <w:pPr>
        <w:spacing w:after="0" w:line="240" w:lineRule="auto"/>
        <w:jc w:val="both"/>
      </w:pPr>
      <w:r w:rsidRPr="00606F26">
        <w:t>Základní škola Kaplice, Školní 226</w:t>
      </w:r>
      <w:r w:rsidR="006D435F">
        <w:t xml:space="preserve">, </w:t>
      </w:r>
      <w:r w:rsidRPr="00606F26">
        <w:t>Školní 226, 382 41 Kaplice,</w:t>
      </w:r>
      <w:r w:rsidR="006D435F">
        <w:t xml:space="preserve"> </w:t>
      </w:r>
      <w:r w:rsidRPr="00606F26">
        <w:t>IČO 00583669</w:t>
      </w:r>
    </w:p>
    <w:p w14:paraId="036969B3" w14:textId="77777777" w:rsidR="000C2DC0" w:rsidRPr="00606F26" w:rsidRDefault="000C2DC0" w:rsidP="005B7C2A">
      <w:pPr>
        <w:spacing w:after="0" w:line="240" w:lineRule="auto"/>
        <w:jc w:val="both"/>
      </w:pPr>
      <w:r w:rsidRPr="00606F26">
        <w:t>Zastoupená Mgr. Pavlem Petrem, ředitelem školy</w:t>
      </w:r>
    </w:p>
    <w:p w14:paraId="7E08B0AB" w14:textId="77777777" w:rsidR="000C2DC0" w:rsidRPr="00606F26" w:rsidRDefault="00564DCB" w:rsidP="005B7C2A">
      <w:pPr>
        <w:spacing w:after="0" w:line="240" w:lineRule="auto"/>
        <w:jc w:val="both"/>
      </w:pPr>
      <w:r>
        <w:t>Dále jen „O</w:t>
      </w:r>
      <w:r w:rsidR="000C2DC0" w:rsidRPr="00606F26">
        <w:t>bjednatel“</w:t>
      </w:r>
    </w:p>
    <w:p w14:paraId="2E6E9C9D" w14:textId="77777777" w:rsidR="000C2DC0" w:rsidRPr="00606F26" w:rsidRDefault="000C2DC0" w:rsidP="005B7C2A">
      <w:pPr>
        <w:spacing w:after="0" w:line="240" w:lineRule="auto"/>
        <w:jc w:val="both"/>
      </w:pPr>
      <w:r w:rsidRPr="00606F26">
        <w:t>a</w:t>
      </w:r>
    </w:p>
    <w:p w14:paraId="647AFCB0" w14:textId="77777777" w:rsidR="00052593" w:rsidRDefault="000C2DC0" w:rsidP="00052593">
      <w:pPr>
        <w:pStyle w:val="Bezmezer"/>
      </w:pPr>
      <w:r w:rsidRPr="00606F26">
        <w:t>Na straně druhé:</w:t>
      </w:r>
      <w:r w:rsidR="00052593">
        <w:t xml:space="preserve"> </w:t>
      </w:r>
    </w:p>
    <w:p w14:paraId="5D3CDAFB" w14:textId="77777777" w:rsidR="000C2DC0" w:rsidRPr="00606F26" w:rsidRDefault="000C2DC0" w:rsidP="00052593">
      <w:pPr>
        <w:pStyle w:val="Bezmezer"/>
      </w:pPr>
      <w:r w:rsidRPr="00606F26">
        <w:t>Společnost</w:t>
      </w:r>
      <w:r w:rsidR="00052593">
        <w:t>:</w:t>
      </w:r>
      <w:r w:rsidRPr="00606F26">
        <w:t xml:space="preserve"> </w:t>
      </w:r>
      <w:r w:rsidR="00C9203C" w:rsidRPr="000850C3">
        <w:rPr>
          <w:b/>
          <w:bCs/>
          <w:color w:val="000000"/>
        </w:rPr>
        <w:t xml:space="preserve">AV MEDIA Systems a.s., </w:t>
      </w:r>
      <w:r w:rsidR="00C9203C" w:rsidRPr="00D73F6C">
        <w:rPr>
          <w:rFonts w:cstheme="minorHAnsi"/>
        </w:rPr>
        <w:t xml:space="preserve">IČO: </w:t>
      </w:r>
      <w:r w:rsidR="00C9203C" w:rsidRPr="00D73F6C">
        <w:rPr>
          <w:rFonts w:cstheme="minorHAnsi"/>
          <w:color w:val="231F20"/>
          <w:shd w:val="clear" w:color="auto" w:fill="FFFFFF"/>
        </w:rPr>
        <w:t>48108375</w:t>
      </w:r>
      <w:r w:rsidR="00C9203C">
        <w:rPr>
          <w:rFonts w:cstheme="minorHAnsi"/>
          <w:color w:val="231F20"/>
          <w:shd w:val="clear" w:color="auto" w:fill="FFFFFF"/>
        </w:rPr>
        <w:t xml:space="preserve">, Žižkova 1, </w:t>
      </w:r>
      <w:r w:rsidR="00C9203C" w:rsidRPr="00BB399C">
        <w:rPr>
          <w:rStyle w:val="Siln"/>
          <w:rFonts w:cstheme="minorHAnsi"/>
          <w:caps/>
          <w:color w:val="231F20"/>
          <w:shd w:val="clear" w:color="auto" w:fill="FFFFFF"/>
        </w:rPr>
        <w:t>370 01</w:t>
      </w:r>
      <w:r w:rsidR="00C9203C">
        <w:rPr>
          <w:rStyle w:val="Siln"/>
          <w:rFonts w:cstheme="minorHAnsi"/>
          <w:caps/>
          <w:color w:val="231F20"/>
          <w:shd w:val="clear" w:color="auto" w:fill="FFFFFF"/>
        </w:rPr>
        <w:t xml:space="preserve"> </w:t>
      </w:r>
      <w:r w:rsidR="00C9203C">
        <w:rPr>
          <w:color w:val="000000"/>
        </w:rPr>
        <w:t>České Budějovice</w:t>
      </w:r>
    </w:p>
    <w:p w14:paraId="02A9B05F" w14:textId="77777777" w:rsidR="000C2DC0" w:rsidRPr="00052593" w:rsidRDefault="000C2DC0" w:rsidP="005B7C2A">
      <w:pPr>
        <w:spacing w:after="0" w:line="240" w:lineRule="auto"/>
        <w:jc w:val="both"/>
      </w:pPr>
      <w:r w:rsidRPr="00052593">
        <w:t xml:space="preserve">Zastoupená </w:t>
      </w:r>
      <w:r w:rsidR="00C9203C">
        <w:rPr>
          <w:rFonts w:eastAsiaTheme="minorHAnsi"/>
          <w:color w:val="000000"/>
        </w:rPr>
        <w:t xml:space="preserve">Markem </w:t>
      </w:r>
      <w:proofErr w:type="spellStart"/>
      <w:r w:rsidR="00C9203C">
        <w:rPr>
          <w:rFonts w:eastAsiaTheme="minorHAnsi"/>
          <w:color w:val="000000"/>
        </w:rPr>
        <w:t>Jaklovským</w:t>
      </w:r>
      <w:proofErr w:type="spellEnd"/>
    </w:p>
    <w:p w14:paraId="42DFD02E" w14:textId="77777777" w:rsidR="00564DCB" w:rsidRDefault="000C2DC0" w:rsidP="005B7C2A">
      <w:pPr>
        <w:spacing w:after="0" w:line="240" w:lineRule="auto"/>
        <w:jc w:val="both"/>
      </w:pPr>
      <w:r w:rsidRPr="00606F26">
        <w:t>Zapsaná</w:t>
      </w:r>
      <w:r w:rsidR="00C9203C">
        <w:t>: Městským soudem v Praze, oddíl</w:t>
      </w:r>
      <w:r w:rsidR="00362F31">
        <w:t xml:space="preserve"> B, vložka 10120</w:t>
      </w:r>
    </w:p>
    <w:p w14:paraId="1F4239E0" w14:textId="77777777" w:rsidR="000C2DC0" w:rsidRPr="00606F26" w:rsidRDefault="00564DCB" w:rsidP="005B7C2A">
      <w:pPr>
        <w:spacing w:after="0" w:line="240" w:lineRule="auto"/>
        <w:jc w:val="both"/>
      </w:pPr>
      <w:r>
        <w:t>Dále jen „D</w:t>
      </w:r>
      <w:r w:rsidR="000C2DC0" w:rsidRPr="00606F26">
        <w:t>odavatel“</w:t>
      </w:r>
    </w:p>
    <w:p w14:paraId="4AB30397" w14:textId="77777777" w:rsidR="006D435F" w:rsidRDefault="006D435F" w:rsidP="005B7C2A">
      <w:pPr>
        <w:spacing w:after="0" w:line="240" w:lineRule="auto"/>
        <w:jc w:val="both"/>
      </w:pPr>
    </w:p>
    <w:p w14:paraId="509DA10E" w14:textId="77777777" w:rsidR="000C2DC0" w:rsidRPr="00606F26" w:rsidRDefault="000C2DC0" w:rsidP="005B7C2A">
      <w:pPr>
        <w:spacing w:after="0" w:line="240" w:lineRule="auto"/>
        <w:jc w:val="both"/>
      </w:pPr>
      <w:r w:rsidRPr="00606F26">
        <w:t>Obě strany smlouvy konstatují, že odběratel provedl výběro</w:t>
      </w:r>
      <w:r w:rsidR="00564DCB">
        <w:t xml:space="preserve">vé řízení na dodavatele </w:t>
      </w:r>
      <w:r w:rsidR="00CE0DE7">
        <w:t>pomůcek pro výuku robotiky</w:t>
      </w:r>
      <w:r w:rsidR="00362F31">
        <w:t xml:space="preserve"> do základní školy</w:t>
      </w:r>
      <w:r w:rsidR="00564DCB">
        <w:t xml:space="preserve"> v rámci </w:t>
      </w:r>
      <w:r w:rsidR="00362F31" w:rsidRPr="00362F31">
        <w:t>projektu NPO „</w:t>
      </w:r>
      <w:r w:rsidR="00CE0DE7">
        <w:t>Digitální učební pomůcky</w:t>
      </w:r>
      <w:r w:rsidR="00362F31" w:rsidRPr="00362F31">
        <w:t>“</w:t>
      </w:r>
    </w:p>
    <w:p w14:paraId="4A3870D3" w14:textId="77777777" w:rsidR="000C2DC0" w:rsidRPr="00606F26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606F26">
        <w:rPr>
          <w:b/>
          <w:bCs/>
        </w:rPr>
        <w:t>Předmět plnění</w:t>
      </w:r>
    </w:p>
    <w:p w14:paraId="724D2737" w14:textId="77777777"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</w:t>
      </w:r>
      <w:r w:rsidR="00CE0DE7">
        <w:t>digitálních učebních pomůcek</w:t>
      </w:r>
      <w:r w:rsidR="00564DCB">
        <w:t xml:space="preserve"> </w:t>
      </w:r>
      <w:r w:rsidR="00CE0DE7">
        <w:t xml:space="preserve">pro výuku robotiky v základní škole </w:t>
      </w:r>
      <w:r w:rsidR="00564DCB">
        <w:t>dle podrobné</w:t>
      </w:r>
      <w:r w:rsidRPr="00606F26">
        <w:t xml:space="preserve"> specifikace ve výzvě o zaslání nabídky.</w:t>
      </w:r>
    </w:p>
    <w:p w14:paraId="14E65DA6" w14:textId="77777777" w:rsidR="000C2DC0" w:rsidRPr="00606F26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14:paraId="64A355BC" w14:textId="77777777"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Pr="00606F26">
        <w:rPr>
          <w:b/>
          <w:bCs/>
        </w:rPr>
        <w:t>Místo a čas plnění</w:t>
      </w:r>
      <w:bookmarkStart w:id="0" w:name="_GoBack"/>
      <w:bookmarkEnd w:id="0"/>
    </w:p>
    <w:p w14:paraId="691D027C" w14:textId="77777777"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bude realizována v Kaplici, </w:t>
      </w:r>
      <w:r w:rsidR="00564DCB">
        <w:t>v budově Základní školy Kaplice, Školní 226</w:t>
      </w:r>
      <w:r w:rsidRPr="00606F26">
        <w:t xml:space="preserve">. Odběr bude proveden </w:t>
      </w:r>
      <w:r w:rsidR="00564DCB">
        <w:t xml:space="preserve">dodáním </w:t>
      </w:r>
      <w:r w:rsidRPr="00606F26">
        <w:t xml:space="preserve">nejpozději do </w:t>
      </w:r>
      <w:r w:rsidR="00362F31">
        <w:t>1. 9. 2022</w:t>
      </w:r>
      <w:r w:rsidRPr="00606F26">
        <w:t>.</w:t>
      </w:r>
    </w:p>
    <w:p w14:paraId="18F52C2F" w14:textId="77777777" w:rsidR="000C2DC0" w:rsidRPr="00606F26" w:rsidRDefault="000C2DC0" w:rsidP="005B7C2A">
      <w:pPr>
        <w:spacing w:after="0" w:line="240" w:lineRule="auto"/>
        <w:jc w:val="both"/>
      </w:pPr>
      <w:r w:rsidRPr="00606F26">
        <w:tab/>
      </w:r>
    </w:p>
    <w:p w14:paraId="10ACD873" w14:textId="77777777"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3. Cena díla</w:t>
      </w:r>
    </w:p>
    <w:p w14:paraId="51F8714B" w14:textId="6A7D0244"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>Cena díla je dle krycího listu nabídky</w:t>
      </w:r>
      <w:r w:rsidR="00362F31">
        <w:t xml:space="preserve"> </w:t>
      </w:r>
      <w:r w:rsidR="004A5F66">
        <w:rPr>
          <w:rFonts w:eastAsiaTheme="minorHAnsi"/>
          <w:color w:val="000000"/>
        </w:rPr>
        <w:t>407 262</w:t>
      </w:r>
      <w:r w:rsidR="004A5F66" w:rsidRPr="000850C3">
        <w:rPr>
          <w:rFonts w:eastAsiaTheme="minorHAnsi"/>
          <w:color w:val="000000"/>
        </w:rPr>
        <w:t>,- Kč</w:t>
      </w:r>
      <w:r w:rsidR="004A5F66">
        <w:t xml:space="preserve"> </w:t>
      </w:r>
      <w:r w:rsidR="0024017D">
        <w:t xml:space="preserve">včetně DPH. </w:t>
      </w:r>
      <w:r>
        <w:t>(</w:t>
      </w:r>
      <w:r w:rsidR="00CE0DE7">
        <w:t>336 580</w:t>
      </w:r>
      <w:r w:rsidR="00052593">
        <w:t>,-</w:t>
      </w:r>
      <w:r>
        <w:t xml:space="preserve"> Kč bez DPH, </w:t>
      </w:r>
      <w:r w:rsidR="00CE0DE7">
        <w:t>70 682</w:t>
      </w:r>
      <w:r>
        <w:t>,-</w:t>
      </w:r>
      <w:r w:rsidR="0024017D">
        <w:t xml:space="preserve"> Kč</w:t>
      </w:r>
      <w:r>
        <w:t xml:space="preserve"> DPH)</w:t>
      </w:r>
    </w:p>
    <w:p w14:paraId="431F28F5" w14:textId="77777777"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</w:p>
    <w:p w14:paraId="1D730943" w14:textId="77777777"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4. Platební podmínky</w:t>
      </w:r>
    </w:p>
    <w:p w14:paraId="6137030A" w14:textId="77777777"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splatná ve lhůtě </w:t>
      </w:r>
      <w:r w:rsidR="00834B9D">
        <w:t>15</w:t>
      </w:r>
      <w:r w:rsidRPr="00606F26">
        <w:t xml:space="preserve"> dnů od doručení daňového dokladu (faktury) objednateli.</w:t>
      </w:r>
    </w:p>
    <w:p w14:paraId="167C7D36" w14:textId="77777777"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Dodavatel je oprávněn vystavit doklad (fakturu) ke dni předání </w:t>
      </w:r>
      <w:r w:rsidR="00B36E25">
        <w:t xml:space="preserve">a převzetí zboží objednatelem. </w:t>
      </w:r>
      <w:r w:rsidRPr="00606F26">
        <w:t>Cena díla bude zaplacena formou bankovního převodu na účet dodavatele, uvedeného v</w:t>
      </w:r>
      <w:r w:rsidR="00EA5449">
        <w:t> daňovém dokladu – faktuře.</w:t>
      </w:r>
    </w:p>
    <w:p w14:paraId="40DC4DA5" w14:textId="77777777"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14:paraId="5E9B824A" w14:textId="77777777" w:rsidR="00052593" w:rsidRDefault="00052593" w:rsidP="005B7C2A">
      <w:pPr>
        <w:pStyle w:val="Odstavecseseznamem"/>
        <w:spacing w:after="0" w:line="240" w:lineRule="auto"/>
        <w:ind w:left="360"/>
        <w:jc w:val="both"/>
      </w:pPr>
    </w:p>
    <w:p w14:paraId="0EE23870" w14:textId="77777777" w:rsidR="00052593" w:rsidRDefault="00052593" w:rsidP="005B7C2A">
      <w:pPr>
        <w:pStyle w:val="Odstavecseseznamem"/>
        <w:spacing w:after="0" w:line="240" w:lineRule="auto"/>
        <w:ind w:left="360"/>
        <w:jc w:val="both"/>
      </w:pPr>
    </w:p>
    <w:p w14:paraId="179BD537" w14:textId="77777777" w:rsidR="000C2DC0" w:rsidRPr="00B15740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 w:rsidRPr="00B15740">
        <w:rPr>
          <w:b/>
          <w:bCs/>
        </w:rPr>
        <w:lastRenderedPageBreak/>
        <w:t xml:space="preserve">5 Záruka za jakost, odpovědnost za vady </w:t>
      </w:r>
    </w:p>
    <w:p w14:paraId="504F5F1E" w14:textId="77777777" w:rsidR="000C2DC0" w:rsidRDefault="000C2DC0" w:rsidP="005B7C2A">
      <w:pPr>
        <w:pStyle w:val="Odstavecseseznamem"/>
        <w:spacing w:after="0" w:line="240" w:lineRule="auto"/>
        <w:ind w:left="360"/>
        <w:jc w:val="both"/>
      </w:pPr>
      <w:r>
        <w:t>Dodavatel</w:t>
      </w:r>
      <w:r w:rsidRPr="00606F26">
        <w:t xml:space="preserve"> poskytuje </w:t>
      </w:r>
      <w:r w:rsidR="00564DCB">
        <w:t>Odběrateli</w:t>
      </w:r>
      <w:r w:rsidRPr="00606F26">
        <w:t xml:space="preserve"> záruku za jakost zboží ve smyslu </w:t>
      </w:r>
      <w:proofErr w:type="spellStart"/>
      <w:r w:rsidRPr="00606F26">
        <w:t>ust</w:t>
      </w:r>
      <w:proofErr w:type="spellEnd"/>
      <w:r w:rsidRPr="00606F26">
        <w:t>. § 2113 Občanského zákoníku na dobu dle platných právních předpisů</w:t>
      </w:r>
      <w:r>
        <w:t xml:space="preserve"> (</w:t>
      </w:r>
      <w:r w:rsidR="0024017D">
        <w:t>24</w:t>
      </w:r>
      <w:r>
        <w:t xml:space="preserve"> měsíců) od dne protokolárního předání zboží. Dodavatel</w:t>
      </w:r>
      <w:r w:rsidRPr="00606F26">
        <w:t xml:space="preserve"> odpovídá za vady dodaného </w:t>
      </w:r>
      <w:r>
        <w:t>z</w:t>
      </w:r>
      <w:r w:rsidRPr="00606F26">
        <w:t xml:space="preserve">boží dle Občanského zákoníku, </w:t>
      </w:r>
      <w:r>
        <w:t>objednateli</w:t>
      </w:r>
      <w:r w:rsidRPr="00606F26">
        <w:t xml:space="preserve"> vznikají v případě dodání vadného Zboží nároky dle </w:t>
      </w:r>
      <w:proofErr w:type="spellStart"/>
      <w:r w:rsidRPr="00606F26">
        <w:t>ust</w:t>
      </w:r>
      <w:proofErr w:type="spellEnd"/>
      <w:r w:rsidRPr="00606F26">
        <w:t>. § 2106 a</w:t>
      </w:r>
      <w:r>
        <w:t xml:space="preserve"> násl. Občanského zákoníku. </w:t>
      </w:r>
      <w:r w:rsidRPr="00606F26">
        <w:t xml:space="preserve">Reklamace, prostřednictvím kterých </w:t>
      </w:r>
      <w:r>
        <w:t>objednatel</w:t>
      </w:r>
      <w:r w:rsidRPr="00606F26">
        <w:t xml:space="preserve"> uplatňuje záruku za jakost </w:t>
      </w:r>
      <w:r>
        <w:t>z</w:t>
      </w:r>
      <w:r w:rsidRPr="00606F26">
        <w:t>boží, musí být řádně doloženy a musí mí</w:t>
      </w:r>
      <w:r>
        <w:t>t písemnou formu. O </w:t>
      </w:r>
      <w:r w:rsidRPr="00606F26">
        <w:t xml:space="preserve">každé reklamaci bude </w:t>
      </w:r>
      <w:r w:rsidR="00564DCB">
        <w:t>D</w:t>
      </w:r>
      <w:r>
        <w:t>odavatelem</w:t>
      </w:r>
      <w:r w:rsidRPr="00606F26">
        <w:t xml:space="preserve"> sepsán reklamační protokol, který musí obsahovat popis reklamované vady, dobu nahlášení vady, návrh zp</w:t>
      </w:r>
      <w:r>
        <w:t>ůsobu odstranění vady, záznam o </w:t>
      </w:r>
      <w:r w:rsidRPr="00606F26">
        <w:t xml:space="preserve">provedené opravě a akceptaci zjednání nápravy </w:t>
      </w:r>
      <w:r w:rsidR="00564DCB">
        <w:t>O</w:t>
      </w:r>
      <w:r>
        <w:t>bjednatelem</w:t>
      </w:r>
      <w:r w:rsidRPr="00606F26">
        <w:t>.</w:t>
      </w:r>
      <w:r>
        <w:t xml:space="preserve"> </w:t>
      </w:r>
      <w:r w:rsidRPr="00606F26">
        <w:t xml:space="preserve">Oprávněně reklamované vady </w:t>
      </w:r>
      <w:r>
        <w:t>z</w:t>
      </w:r>
      <w:r w:rsidRPr="00606F26">
        <w:t xml:space="preserve">boží </w:t>
      </w:r>
      <w:r>
        <w:t>dodavatel</w:t>
      </w:r>
      <w:r w:rsidRPr="00606F26">
        <w:t xml:space="preserve"> odstraní bez zbytečného odkladu a bezplatně. Neučiní-li tak ani v </w:t>
      </w:r>
      <w:r w:rsidR="00564DCB">
        <w:t>Objednatelem</w:t>
      </w:r>
      <w:r w:rsidRPr="00606F26">
        <w:t xml:space="preserve"> dodatečně písemně stanovené přiměřené lhůtě, je </w:t>
      </w:r>
      <w:r w:rsidR="00564DCB">
        <w:t>O</w:t>
      </w:r>
      <w:r>
        <w:t>bjednatel</w:t>
      </w:r>
      <w:r w:rsidRPr="00606F26">
        <w:t xml:space="preserve"> oprávněn vady </w:t>
      </w:r>
      <w:r>
        <w:t>z</w:t>
      </w:r>
      <w:r w:rsidRPr="00606F26">
        <w:t xml:space="preserve">boží odstranit jiným vhodným způsobem a požadovat po </w:t>
      </w:r>
      <w:r w:rsidR="00564DCB">
        <w:t>Dodavateli</w:t>
      </w:r>
      <w:r w:rsidRPr="00606F26">
        <w:t xml:space="preserve"> </w:t>
      </w:r>
      <w:r>
        <w:t>uhrazení všech s </w:t>
      </w:r>
      <w:r w:rsidRPr="00606F26">
        <w:t>odstraněním těchto vad p</w:t>
      </w:r>
      <w:r>
        <w:t xml:space="preserve">římo souvisejících nákladů.  </w:t>
      </w:r>
      <w:r w:rsidRPr="00606F26">
        <w:t xml:space="preserve">Je-li dodáním </w:t>
      </w:r>
      <w:r>
        <w:t>z</w:t>
      </w:r>
      <w:r w:rsidRPr="00606F26">
        <w:t xml:space="preserve">boží s vadami porušena tato Smlouva podstatným způsobem, má </w:t>
      </w:r>
      <w:r w:rsidR="00564DCB">
        <w:t>O</w:t>
      </w:r>
      <w:r>
        <w:t>bjednatel</w:t>
      </w:r>
      <w:r w:rsidRPr="00606F26">
        <w:t xml:space="preserve"> nároky z vad </w:t>
      </w:r>
      <w:r>
        <w:t>z</w:t>
      </w:r>
      <w:r w:rsidRPr="00606F26">
        <w:t xml:space="preserve">boží podle </w:t>
      </w:r>
      <w:proofErr w:type="spellStart"/>
      <w:r w:rsidRPr="00606F26">
        <w:t>ust</w:t>
      </w:r>
      <w:proofErr w:type="spellEnd"/>
      <w:r w:rsidRPr="00606F26">
        <w:t>. § 2106 Občanského zákoníku.</w:t>
      </w:r>
    </w:p>
    <w:p w14:paraId="1000EE53" w14:textId="77777777" w:rsidR="004B156B" w:rsidRDefault="004B156B" w:rsidP="004B156B">
      <w:pPr>
        <w:pStyle w:val="Odstavecseseznamem"/>
        <w:spacing w:after="0" w:line="240" w:lineRule="auto"/>
        <w:ind w:left="0"/>
        <w:jc w:val="both"/>
      </w:pPr>
    </w:p>
    <w:p w14:paraId="0EC39343" w14:textId="77777777" w:rsidR="004B156B" w:rsidRPr="004B156B" w:rsidRDefault="004B156B" w:rsidP="004B156B">
      <w:pPr>
        <w:pStyle w:val="Odstavecseseznamem"/>
        <w:spacing w:after="0" w:line="240" w:lineRule="auto"/>
        <w:ind w:left="0"/>
        <w:jc w:val="both"/>
        <w:rPr>
          <w:b/>
        </w:rPr>
      </w:pPr>
      <w:r w:rsidRPr="004B156B">
        <w:rPr>
          <w:b/>
        </w:rPr>
        <w:t>6. Odstoupení od smlouvy</w:t>
      </w:r>
    </w:p>
    <w:p w14:paraId="7FF53226" w14:textId="77777777" w:rsidR="004B156B" w:rsidRDefault="004B156B" w:rsidP="004B156B">
      <w:pPr>
        <w:pStyle w:val="Odstavecseseznamem"/>
        <w:spacing w:after="0" w:line="240" w:lineRule="auto"/>
        <w:ind w:left="426"/>
        <w:jc w:val="both"/>
      </w:pPr>
      <w:r>
        <w:t>Odstoupení od smlouvy se obecně řídí ustanovením § 344 - § 351 obchodního zákoníku. Smluvní strany tímto sjednávají, že případné prodlení s dodávkou a montáží zboží budou považovat za podstatné porušení povinnosti.</w:t>
      </w:r>
    </w:p>
    <w:p w14:paraId="7C91E093" w14:textId="77777777" w:rsidR="000C2DC0" w:rsidRPr="00B15740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14:paraId="03616283" w14:textId="77777777" w:rsidR="000C2DC0" w:rsidRPr="00B15740" w:rsidRDefault="004B156B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7</w:t>
      </w:r>
      <w:r w:rsidR="000C2DC0" w:rsidRPr="00B15740">
        <w:rPr>
          <w:b/>
          <w:bCs/>
        </w:rPr>
        <w:t xml:space="preserve">. Smluvní sankce </w:t>
      </w:r>
    </w:p>
    <w:p w14:paraId="4A0CFFD9" w14:textId="77777777"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Za prodlení s řádným dodáním </w:t>
      </w:r>
      <w:r>
        <w:t>z</w:t>
      </w:r>
      <w:r w:rsidRPr="00606F26">
        <w:t xml:space="preserve">boží se </w:t>
      </w:r>
      <w:r w:rsidR="00564DCB">
        <w:t>D</w:t>
      </w:r>
      <w:r>
        <w:t>odavatel</w:t>
      </w:r>
      <w:r w:rsidRPr="00606F26">
        <w:t xml:space="preserve"> zavazuje uhradit </w:t>
      </w:r>
      <w:r w:rsidR="00564DCB">
        <w:t>O</w:t>
      </w:r>
      <w:r>
        <w:t>bjednateli</w:t>
      </w:r>
      <w:r w:rsidRPr="00606F26">
        <w:t xml:space="preserve"> smluvní pokutu ve výši 0,1 % z Kupní ceny nedodaného </w:t>
      </w:r>
      <w:r>
        <w:t>z</w:t>
      </w:r>
      <w:r w:rsidRPr="00606F26">
        <w:t>boží, a to za ka</w:t>
      </w:r>
      <w:r>
        <w:t xml:space="preserve">ždý i započatý den prodlení. </w:t>
      </w:r>
      <w:r w:rsidRPr="00606F26">
        <w:t xml:space="preserve">V případě prodlení </w:t>
      </w:r>
      <w:r w:rsidR="00564DCB">
        <w:t>O</w:t>
      </w:r>
      <w:r>
        <w:t>bjednatel</w:t>
      </w:r>
      <w:r w:rsidRPr="00606F26">
        <w:t xml:space="preserve"> s uhrazením Ceny je </w:t>
      </w:r>
      <w:r w:rsidR="00564DCB">
        <w:t>D</w:t>
      </w:r>
      <w:r>
        <w:t>odavatel</w:t>
      </w:r>
      <w:r w:rsidRPr="00606F26">
        <w:t xml:space="preserve"> oprávněn po </w:t>
      </w:r>
      <w:r w:rsidR="00564DCB">
        <w:t>O</w:t>
      </w:r>
      <w:r>
        <w:t>bjednateli</w:t>
      </w:r>
      <w:r w:rsidRPr="00606F26">
        <w:t xml:space="preserve"> požadovat úrok z prodlení ve výši stanovené</w:t>
      </w:r>
      <w:r>
        <w:t xml:space="preserve"> platnými právními předpisy. </w:t>
      </w:r>
      <w:r w:rsidRPr="00606F26">
        <w:t xml:space="preserve">Uplatněním smluvní pokuty není dotčena povinnost </w:t>
      </w:r>
      <w:r w:rsidR="00564DCB">
        <w:t>Objednatele</w:t>
      </w:r>
      <w:r w:rsidRPr="00606F26">
        <w:t xml:space="preserve"> k náhradě škody </w:t>
      </w:r>
      <w:r w:rsidR="00564DCB">
        <w:t>Dodavateli</w:t>
      </w:r>
      <w:r w:rsidRPr="00606F26">
        <w:t xml:space="preserve"> v plné výši. Uplatněním smluvní pokuty není dotčena povinnost </w:t>
      </w:r>
      <w:r w:rsidR="00564DCB">
        <w:t>D</w:t>
      </w:r>
      <w:r>
        <w:t>odavatele</w:t>
      </w:r>
      <w:r w:rsidRPr="00606F26">
        <w:t xml:space="preserve"> dodat </w:t>
      </w:r>
      <w:r>
        <w:t>z</w:t>
      </w:r>
      <w:r w:rsidRPr="00606F26">
        <w:t xml:space="preserve">boží </w:t>
      </w:r>
      <w:r w:rsidR="00564DCB">
        <w:t>O</w:t>
      </w:r>
      <w:r>
        <w:t>bjednateli</w:t>
      </w:r>
      <w:r w:rsidRPr="00606F26">
        <w:t>.</w:t>
      </w:r>
    </w:p>
    <w:p w14:paraId="6FC013E0" w14:textId="77777777" w:rsidR="000C2DC0" w:rsidRDefault="000C2DC0" w:rsidP="005B7C2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36C775BB" w14:textId="77777777" w:rsidR="000C2DC0" w:rsidRPr="005B7C2A" w:rsidRDefault="004B156B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8</w:t>
      </w:r>
      <w:r w:rsidR="000C2DC0" w:rsidRPr="005B7C2A">
        <w:rPr>
          <w:b/>
          <w:bCs/>
        </w:rPr>
        <w:t>. Závěrečná ustanovení</w:t>
      </w:r>
    </w:p>
    <w:p w14:paraId="1CFC5C6E" w14:textId="77777777" w:rsidR="00B3292A" w:rsidRPr="005B7C2A" w:rsidRDefault="00B3292A" w:rsidP="00B3292A">
      <w:pPr>
        <w:pStyle w:val="Odstavecseseznamem"/>
        <w:spacing w:after="0" w:line="240" w:lineRule="auto"/>
        <w:ind w:left="360"/>
        <w:jc w:val="both"/>
      </w:pPr>
      <w:r>
        <w:t>O uzavření této smlouvy bylo rozhodnuto v souladu usnesením Rady města Kaplice č. </w:t>
      </w:r>
      <w:r w:rsidR="00965845">
        <w:t>225</w:t>
      </w:r>
      <w:r w:rsidR="0008353C">
        <w:t>8</w:t>
      </w:r>
      <w:r>
        <w:t xml:space="preserve"> ze dne</w:t>
      </w:r>
      <w:r w:rsidR="00052593">
        <w:t xml:space="preserve"> </w:t>
      </w:r>
      <w:r w:rsidR="007F79FE">
        <w:t>30. 5. 2022</w:t>
      </w:r>
    </w:p>
    <w:p w14:paraId="1872A51B" w14:textId="77777777" w:rsidR="000C2DC0" w:rsidRPr="005B7C2A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Tato Smlouva nabývá platnosti dnem jejího podpisu oběma Smluvními stranami</w:t>
      </w:r>
      <w:r w:rsidR="00B3292A">
        <w:t xml:space="preserve"> </w:t>
      </w:r>
      <w:r w:rsidR="006D435F">
        <w:t>a </w:t>
      </w:r>
      <w:r w:rsidR="00B3292A" w:rsidRPr="005B7C2A">
        <w:t>účinnosti</w:t>
      </w:r>
      <w:r w:rsidR="00B3292A">
        <w:t xml:space="preserve"> dnem zveřejněním v registru smluv dle zákona č. 340/2015 Sb., o registru smluv </w:t>
      </w:r>
      <w:r w:rsidR="00B3292A" w:rsidRPr="005B7C2A">
        <w:t>ve znění pozdějších předpisů</w:t>
      </w:r>
      <w:r w:rsidRPr="005B7C2A">
        <w:t>.</w:t>
      </w:r>
      <w:r>
        <w:t xml:space="preserve"> </w:t>
      </w:r>
      <w:r w:rsidRPr="005B7C2A">
        <w:t>Tato Smlouva a vztahy z ní vyplývající se řídí právním řádem České republiky, zejména příslušnými ustanoveními zák. č. 89/2012 Sb., občanský zákoník, ve znění pozdějších předpisů.</w:t>
      </w:r>
      <w:r>
        <w:t xml:space="preserve"> </w:t>
      </w:r>
      <w:r w:rsidRPr="005B7C2A">
        <w:t xml:space="preserve">Smlouva byla vyhotovena ve </w:t>
      </w:r>
      <w:r>
        <w:t>dvou</w:t>
      </w:r>
      <w:r w:rsidRPr="005B7C2A">
        <w:t xml:space="preserve"> stejnopisech s platností originálu. </w:t>
      </w:r>
    </w:p>
    <w:p w14:paraId="0134B8AE" w14:textId="77777777"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5E9DA3B5" w14:textId="77777777"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Případné změny této smlouvy budou provedeny písemně formou dodatků</w:t>
      </w:r>
      <w:r>
        <w:t>.</w:t>
      </w:r>
    </w:p>
    <w:p w14:paraId="609E2EF2" w14:textId="77777777"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14:paraId="2F7BD733" w14:textId="77777777" w:rsidR="000C2DC0" w:rsidRDefault="000C2DC0" w:rsidP="00B3292A">
      <w:pPr>
        <w:pStyle w:val="Bezmezer"/>
      </w:pPr>
      <w:r w:rsidRPr="005B7C2A"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14:paraId="3CFB9ED6" w14:textId="77777777" w:rsidR="00B3292A" w:rsidRDefault="00B3292A" w:rsidP="00B3292A">
      <w:pPr>
        <w:pStyle w:val="Bezmezer"/>
      </w:pPr>
    </w:p>
    <w:p w14:paraId="1C095362" w14:textId="77777777" w:rsidR="00B3292A" w:rsidRPr="005B7C2A" w:rsidRDefault="00B3292A" w:rsidP="00B3292A">
      <w:pPr>
        <w:pStyle w:val="Bezmezer"/>
      </w:pPr>
    </w:p>
    <w:p w14:paraId="2CD08FB3" w14:textId="77777777" w:rsidR="000C2DC0" w:rsidRPr="005B7C2A" w:rsidRDefault="000C2DC0" w:rsidP="00B3292A">
      <w:pPr>
        <w:pStyle w:val="Bezmezer"/>
      </w:pPr>
      <w:r w:rsidRPr="005B7C2A">
        <w:t>..</w:t>
      </w: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5B7C2A">
        <w:t>.................................</w:t>
      </w:r>
    </w:p>
    <w:p w14:paraId="5825893D" w14:textId="77777777" w:rsidR="000C2DC0" w:rsidRPr="005B7C2A" w:rsidRDefault="000C2DC0" w:rsidP="00B3292A">
      <w:pPr>
        <w:pStyle w:val="Bezmezer"/>
      </w:pPr>
      <w:r>
        <w:t>Mgr. Pavel Petr</w:t>
      </w:r>
      <w:r>
        <w:tab/>
      </w:r>
      <w:r>
        <w:tab/>
      </w:r>
      <w:r>
        <w:tab/>
      </w:r>
      <w:r>
        <w:tab/>
      </w:r>
      <w:r>
        <w:tab/>
      </w:r>
      <w:r w:rsidR="00EA5449">
        <w:t xml:space="preserve">Marek </w:t>
      </w:r>
      <w:proofErr w:type="spellStart"/>
      <w:r w:rsidR="00EA5449">
        <w:t>Jaklovský</w:t>
      </w:r>
      <w:proofErr w:type="spellEnd"/>
      <w:r w:rsidR="00315016">
        <w:t xml:space="preserve"> </w:t>
      </w:r>
    </w:p>
    <w:p w14:paraId="330EC061" w14:textId="77777777" w:rsidR="000C2DC0" w:rsidRPr="005B7C2A" w:rsidRDefault="000C2DC0" w:rsidP="00B3292A">
      <w:pPr>
        <w:pStyle w:val="Bezmezer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449">
        <w:t>AV MEDIA Systems a.s.</w:t>
      </w:r>
    </w:p>
    <w:sectPr w:rsidR="000C2DC0" w:rsidRPr="005B7C2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39"/>
    <w:rsid w:val="00001312"/>
    <w:rsid w:val="00052593"/>
    <w:rsid w:val="00060571"/>
    <w:rsid w:val="0008353C"/>
    <w:rsid w:val="000C2DC0"/>
    <w:rsid w:val="001110D9"/>
    <w:rsid w:val="001C5F23"/>
    <w:rsid w:val="0024017D"/>
    <w:rsid w:val="0024760F"/>
    <w:rsid w:val="00311039"/>
    <w:rsid w:val="00315016"/>
    <w:rsid w:val="00335EAD"/>
    <w:rsid w:val="00355C08"/>
    <w:rsid w:val="00362816"/>
    <w:rsid w:val="00362F31"/>
    <w:rsid w:val="003B1897"/>
    <w:rsid w:val="00416D39"/>
    <w:rsid w:val="004172EC"/>
    <w:rsid w:val="004A5F66"/>
    <w:rsid w:val="004A6376"/>
    <w:rsid w:val="004B156B"/>
    <w:rsid w:val="00564DCB"/>
    <w:rsid w:val="005B7C2A"/>
    <w:rsid w:val="005C720C"/>
    <w:rsid w:val="00606F26"/>
    <w:rsid w:val="006B16E4"/>
    <w:rsid w:val="006B3DB3"/>
    <w:rsid w:val="006D435F"/>
    <w:rsid w:val="007171B9"/>
    <w:rsid w:val="007D7B84"/>
    <w:rsid w:val="007F1962"/>
    <w:rsid w:val="007F79FE"/>
    <w:rsid w:val="00834B9D"/>
    <w:rsid w:val="00840DDF"/>
    <w:rsid w:val="008B384E"/>
    <w:rsid w:val="008E0943"/>
    <w:rsid w:val="008E6C36"/>
    <w:rsid w:val="00900BBE"/>
    <w:rsid w:val="00965845"/>
    <w:rsid w:val="009804F3"/>
    <w:rsid w:val="00AA41E0"/>
    <w:rsid w:val="00B15740"/>
    <w:rsid w:val="00B3292A"/>
    <w:rsid w:val="00B36E25"/>
    <w:rsid w:val="00B553E6"/>
    <w:rsid w:val="00B676FE"/>
    <w:rsid w:val="00C91D6F"/>
    <w:rsid w:val="00C9203C"/>
    <w:rsid w:val="00C9518E"/>
    <w:rsid w:val="00CE0DE7"/>
    <w:rsid w:val="00D1081B"/>
    <w:rsid w:val="00D14210"/>
    <w:rsid w:val="00D246D1"/>
    <w:rsid w:val="00DD552D"/>
    <w:rsid w:val="00DF3F9E"/>
    <w:rsid w:val="00E10AFC"/>
    <w:rsid w:val="00EA5449"/>
    <w:rsid w:val="00EE0510"/>
    <w:rsid w:val="00F16BBA"/>
    <w:rsid w:val="00F24D1E"/>
    <w:rsid w:val="00F77300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3F5648"/>
  <w15:docId w15:val="{B98522B6-54DE-4FBB-8E75-3CFB3C50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locked/>
    <w:rsid w:val="006D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0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Kaplice, Školní 226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6</cp:revision>
  <cp:lastPrinted>2022-06-07T10:09:00Z</cp:lastPrinted>
  <dcterms:created xsi:type="dcterms:W3CDTF">2022-06-07T09:59:00Z</dcterms:created>
  <dcterms:modified xsi:type="dcterms:W3CDTF">2022-06-29T06:10:00Z</dcterms:modified>
</cp:coreProperties>
</file>