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869E8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0D73C15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2CCC510A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Renata Číhalová, ředitelka Krajského pozemkového úřadu pro Jihomoravský kraj</w:t>
      </w:r>
    </w:p>
    <w:p w14:paraId="354DB5D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Hroznová 17, 603 00 Brno</w:t>
      </w:r>
    </w:p>
    <w:p w14:paraId="0145BE5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6BA3E32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14:paraId="094E16F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13D34E1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2C6835E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1017860559</w:t>
      </w:r>
    </w:p>
    <w:p w14:paraId="34E7CAF0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B6116A1" w14:textId="1FC45E3E" w:rsidR="008C21C4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4B6020A1" w14:textId="77777777" w:rsidR="00400B03" w:rsidRPr="00D87E4D" w:rsidRDefault="00400B03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16ADF63B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2ACC03CF" w14:textId="41D08B7E" w:rsidR="008C21C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88433CA" w14:textId="77777777" w:rsidR="00400B03" w:rsidRPr="00D87E4D" w:rsidRDefault="00400B0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A628389" w14:textId="77777777" w:rsidR="00400B03" w:rsidRDefault="00400B03" w:rsidP="00400B03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NOVÉ VINAŘSTVÍ, a.s.</w:t>
      </w:r>
      <w:r>
        <w:rPr>
          <w:rFonts w:ascii="Arial" w:hAnsi="Arial" w:cs="Arial"/>
          <w:sz w:val="22"/>
          <w:szCs w:val="22"/>
        </w:rPr>
        <w:t xml:space="preserve">, sídlo </w:t>
      </w:r>
      <w:proofErr w:type="spellStart"/>
      <w:r>
        <w:rPr>
          <w:rFonts w:ascii="Arial" w:hAnsi="Arial" w:cs="Arial"/>
          <w:sz w:val="22"/>
          <w:szCs w:val="22"/>
        </w:rPr>
        <w:t>Zarybník</w:t>
      </w:r>
      <w:proofErr w:type="spellEnd"/>
      <w:r>
        <w:rPr>
          <w:rFonts w:ascii="Arial" w:hAnsi="Arial" w:cs="Arial"/>
          <w:sz w:val="22"/>
          <w:szCs w:val="22"/>
        </w:rPr>
        <w:t xml:space="preserve"> 516, Měřín, PSČ 594 42, IČO 26227789</w:t>
      </w:r>
    </w:p>
    <w:p w14:paraId="305D23D8" w14:textId="77777777" w:rsidR="00400B03" w:rsidRDefault="00400B03" w:rsidP="00400B03">
      <w:pPr>
        <w:widowControl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zast</w:t>
      </w:r>
      <w:proofErr w:type="spellEnd"/>
      <w:r>
        <w:rPr>
          <w:rFonts w:ascii="Arial" w:hAnsi="Arial" w:cs="Arial"/>
          <w:sz w:val="22"/>
          <w:szCs w:val="22"/>
        </w:rPr>
        <w:t>. předseda představenstva: Mgr. Večeřová Lucie</w:t>
      </w:r>
    </w:p>
    <w:p w14:paraId="7277EF90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50B13977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9F6641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3C69D836" w14:textId="02C3D67B" w:rsidR="008C21C4" w:rsidRDefault="008C21C4">
      <w:pPr>
        <w:widowControl/>
        <w:rPr>
          <w:rFonts w:ascii="Arial" w:hAnsi="Arial" w:cs="Arial"/>
          <w:sz w:val="22"/>
          <w:szCs w:val="22"/>
        </w:rPr>
      </w:pPr>
    </w:p>
    <w:p w14:paraId="2E07D72B" w14:textId="77777777" w:rsidR="00400B03" w:rsidRPr="00D87E4D" w:rsidRDefault="00400B03">
      <w:pPr>
        <w:widowControl/>
        <w:rPr>
          <w:rFonts w:ascii="Arial" w:hAnsi="Arial" w:cs="Arial"/>
          <w:sz w:val="22"/>
          <w:szCs w:val="22"/>
        </w:rPr>
      </w:pPr>
    </w:p>
    <w:p w14:paraId="4398690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1/22</w:t>
      </w:r>
    </w:p>
    <w:p w14:paraId="49013FF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1017860559</w:t>
      </w:r>
    </w:p>
    <w:p w14:paraId="4FFF3F64" w14:textId="7DD66616" w:rsidR="008C21C4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5174631" w14:textId="77777777" w:rsidR="00400B03" w:rsidRPr="00D87E4D" w:rsidRDefault="00400B03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E2FD1AC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5B8B6E01" w14:textId="77777777" w:rsidR="008C21C4" w:rsidRDefault="008C21C4" w:rsidP="00400B03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31.10.2005 kupní smlouvu č. 1017860559 (dále jen "smlouva").</w:t>
      </w:r>
    </w:p>
    <w:p w14:paraId="0F07F0E3" w14:textId="77777777" w:rsidR="00BB1A88" w:rsidRPr="003511C8" w:rsidRDefault="00BB1A88" w:rsidP="00400B03">
      <w:pPr>
        <w:pStyle w:val="vnintext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a)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3EB0E3BF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31DE178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4C5F6C38" w14:textId="77777777" w:rsidR="00B90EB6" w:rsidRPr="003511C8" w:rsidRDefault="00B90EB6" w:rsidP="00400B03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31.10.2035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1 026 890,00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jeden milion dvacet šest tisíc osm set devadesát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03C77FF5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78484CA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51E7085B" w14:textId="77777777" w:rsidR="00B90EB6" w:rsidRPr="003511C8" w:rsidRDefault="00B90EB6" w:rsidP="00400B03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</w:t>
      </w:r>
      <w:proofErr w:type="gramStart"/>
      <w:r w:rsidRPr="003511C8">
        <w:rPr>
          <w:rFonts w:ascii="Arial" w:hAnsi="Arial" w:cs="Arial"/>
          <w:sz w:val="22"/>
          <w:szCs w:val="22"/>
        </w:rPr>
        <w:t>ceny  ve</w:t>
      </w:r>
      <w:proofErr w:type="gramEnd"/>
      <w:r w:rsidRPr="003511C8">
        <w:rPr>
          <w:rFonts w:ascii="Arial" w:hAnsi="Arial" w:cs="Arial"/>
          <w:sz w:val="22"/>
          <w:szCs w:val="22"/>
        </w:rPr>
        <w:t xml:space="preserve"> výši </w:t>
      </w:r>
      <w:r w:rsidR="00B63D93">
        <w:rPr>
          <w:rFonts w:ascii="Arial" w:hAnsi="Arial" w:cs="Arial"/>
          <w:sz w:val="22"/>
          <w:szCs w:val="22"/>
        </w:rPr>
        <w:t>787 285,00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sedm set osmdesát sedm tisíc dvě stě osmdesát pět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27387622" w14:textId="77777777" w:rsidR="00B63D93" w:rsidRDefault="00B90EB6" w:rsidP="00400B03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239 605,00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dvě stě třicet devět tisíc šest set pět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3C18BF7B" w14:textId="76BC2724" w:rsidR="004A15EF" w:rsidRDefault="00B90EB6" w:rsidP="00400B03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2B368D0F" w14:textId="77777777" w:rsidR="00400B03" w:rsidRPr="004A15EF" w:rsidRDefault="00400B03" w:rsidP="00400B03">
      <w:pPr>
        <w:pStyle w:val="para"/>
        <w:jc w:val="both"/>
        <w:rPr>
          <w:rFonts w:ascii="Arial" w:hAnsi="Arial" w:cs="Arial"/>
          <w:sz w:val="22"/>
          <w:szCs w:val="22"/>
          <w:lang w:val="en-US"/>
        </w:rPr>
      </w:pPr>
    </w:p>
    <w:p w14:paraId="1C76B651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113CF2BB" w14:textId="27C868FC" w:rsidR="00BE2EF7" w:rsidRDefault="00BE2EF7" w:rsidP="00400B03">
      <w:pPr>
        <w:pStyle w:val="text"/>
        <w:widowControl/>
        <w:ind w:firstLine="0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6A38B757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CDE626B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1A72663C" w14:textId="77777777" w:rsidR="008C21C4" w:rsidRPr="00D87E4D" w:rsidRDefault="008C21C4" w:rsidP="00400B03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406BDE53" w14:textId="77777777" w:rsidR="00D67CC5" w:rsidRPr="0090681E" w:rsidRDefault="00D67CC5" w:rsidP="00D67CC5">
      <w:pPr>
        <w:jc w:val="center"/>
        <w:rPr>
          <w:rFonts w:ascii="Arial" w:hAnsi="Arial" w:cs="Arial"/>
          <w:b/>
          <w:sz w:val="22"/>
          <w:szCs w:val="22"/>
        </w:rPr>
      </w:pPr>
      <w:r w:rsidRPr="0090681E">
        <w:rPr>
          <w:rFonts w:ascii="Arial" w:hAnsi="Arial" w:cs="Arial"/>
          <w:b/>
          <w:sz w:val="22"/>
          <w:szCs w:val="22"/>
        </w:rPr>
        <w:lastRenderedPageBreak/>
        <w:t>VI.</w:t>
      </w:r>
    </w:p>
    <w:p w14:paraId="053CF697" w14:textId="77777777" w:rsidR="00D67CC5" w:rsidRDefault="00D67CC5" w:rsidP="00400B03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01AD778A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6CFAAEB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76E4200" w14:textId="0B83C922" w:rsidR="00400B03" w:rsidRDefault="00EE7546" w:rsidP="00400B03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Brně dne </w:t>
      </w:r>
      <w:r>
        <w:rPr>
          <w:rFonts w:ascii="Arial" w:hAnsi="Arial" w:cs="Arial"/>
          <w:sz w:val="22"/>
          <w:szCs w:val="22"/>
        </w:rPr>
        <w:t>1. 7. 2022</w:t>
      </w:r>
      <w:r>
        <w:rPr>
          <w:rFonts w:ascii="Arial" w:hAnsi="Arial" w:cs="Arial"/>
          <w:sz w:val="22"/>
          <w:szCs w:val="22"/>
        </w:rPr>
        <w:tab/>
        <w:t>V Měříně dne 27. 6. 2022</w:t>
      </w:r>
    </w:p>
    <w:p w14:paraId="1BE6B8B8" w14:textId="77777777" w:rsidR="00400B03" w:rsidRDefault="00400B03" w:rsidP="00400B0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D491F97" w14:textId="77777777" w:rsidR="00400B03" w:rsidRDefault="00400B03" w:rsidP="00400B0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94DDF42" w14:textId="77777777" w:rsidR="00400B03" w:rsidRDefault="00400B03" w:rsidP="00400B0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B7AED79" w14:textId="77777777" w:rsidR="00400B03" w:rsidRDefault="00400B03" w:rsidP="00400B0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5F51697" w14:textId="77777777" w:rsidR="00400B03" w:rsidRDefault="00400B03" w:rsidP="00400B0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670A4AD" w14:textId="77777777" w:rsidR="00400B03" w:rsidRDefault="00400B03" w:rsidP="00400B0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A6A6A92" w14:textId="77777777" w:rsidR="00400B03" w:rsidRDefault="00400B03" w:rsidP="00400B03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F874832" w14:textId="77777777" w:rsidR="00400B03" w:rsidRDefault="00400B03" w:rsidP="00400B03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  <w:t>NOVÉ VINAŘSTVÍ, a.s.</w:t>
      </w:r>
    </w:p>
    <w:p w14:paraId="23E961E2" w14:textId="77777777" w:rsidR="00400B03" w:rsidRDefault="00400B03" w:rsidP="00400B03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zast</w:t>
      </w:r>
      <w:proofErr w:type="spellEnd"/>
      <w:r>
        <w:rPr>
          <w:rFonts w:ascii="Arial" w:hAnsi="Arial" w:cs="Arial"/>
          <w:sz w:val="22"/>
          <w:szCs w:val="22"/>
        </w:rPr>
        <w:t>. předseda představenstva</w:t>
      </w:r>
    </w:p>
    <w:p w14:paraId="4B5CEC06" w14:textId="77777777" w:rsidR="00400B03" w:rsidRDefault="00400B03" w:rsidP="00400B03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Jihomoravský kraj</w:t>
      </w:r>
      <w:r>
        <w:rPr>
          <w:rFonts w:ascii="Arial" w:hAnsi="Arial" w:cs="Arial"/>
          <w:sz w:val="22"/>
          <w:szCs w:val="22"/>
        </w:rPr>
        <w:tab/>
        <w:t>Mgr. Večeřová Lucie</w:t>
      </w:r>
    </w:p>
    <w:p w14:paraId="46D7829D" w14:textId="77777777" w:rsidR="00400B03" w:rsidRDefault="00400B03" w:rsidP="00400B03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Renata Číhalová</w:t>
      </w:r>
      <w:r>
        <w:rPr>
          <w:rFonts w:ascii="Arial" w:hAnsi="Arial" w:cs="Arial"/>
          <w:sz w:val="22"/>
          <w:szCs w:val="22"/>
        </w:rPr>
        <w:tab/>
        <w:t>kupující</w:t>
      </w:r>
    </w:p>
    <w:p w14:paraId="54BA921B" w14:textId="77777777" w:rsidR="00400B03" w:rsidRDefault="00400B03" w:rsidP="00400B03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>
        <w:rPr>
          <w:rFonts w:ascii="Arial" w:hAnsi="Arial" w:cs="Arial"/>
          <w:sz w:val="22"/>
          <w:szCs w:val="22"/>
        </w:rPr>
        <w:tab/>
      </w:r>
    </w:p>
    <w:p w14:paraId="1484042E" w14:textId="77777777" w:rsidR="00400B03" w:rsidRDefault="00400B03" w:rsidP="00400B0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7A1218B" w14:textId="77777777" w:rsidR="00400B03" w:rsidRDefault="00400B03" w:rsidP="00400B0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B909A40" w14:textId="77777777" w:rsidR="00400B03" w:rsidRDefault="00400B03" w:rsidP="00400B03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věcnou a formální správnost odpovídá</w:t>
      </w:r>
    </w:p>
    <w:p w14:paraId="257A7167" w14:textId="77777777" w:rsidR="00400B03" w:rsidRDefault="00400B03" w:rsidP="00400B03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oddělení převodu majetku státu KPÚ pro Jihomoravský kraj</w:t>
      </w:r>
    </w:p>
    <w:p w14:paraId="655D4279" w14:textId="77777777" w:rsidR="00400B03" w:rsidRDefault="00400B03" w:rsidP="00400B03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JUDr. Jarmila Báčová</w:t>
      </w:r>
    </w:p>
    <w:p w14:paraId="45CC15CA" w14:textId="77777777" w:rsidR="00400B03" w:rsidRDefault="00400B03" w:rsidP="00400B03">
      <w:pPr>
        <w:widowControl/>
        <w:rPr>
          <w:rFonts w:ascii="Arial" w:hAnsi="Arial" w:cs="Arial"/>
          <w:sz w:val="22"/>
          <w:szCs w:val="22"/>
        </w:rPr>
      </w:pPr>
    </w:p>
    <w:p w14:paraId="416CCD8F" w14:textId="77777777" w:rsidR="00400B03" w:rsidRDefault="00400B03" w:rsidP="00400B03">
      <w:pPr>
        <w:widowControl/>
        <w:rPr>
          <w:rFonts w:ascii="Arial" w:hAnsi="Arial" w:cs="Arial"/>
          <w:sz w:val="22"/>
          <w:szCs w:val="22"/>
        </w:rPr>
      </w:pPr>
    </w:p>
    <w:p w14:paraId="0616C55D" w14:textId="77777777" w:rsidR="00400B03" w:rsidRDefault="00400B03" w:rsidP="00400B03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329E2F2B" w14:textId="77777777" w:rsidR="00400B03" w:rsidRDefault="00400B03" w:rsidP="00400B03">
      <w:pPr>
        <w:widowControl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p w14:paraId="798448CD" w14:textId="77777777" w:rsidR="00400B03" w:rsidRDefault="00400B03" w:rsidP="00400B0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2E9EBEA" w14:textId="77777777" w:rsidR="00400B03" w:rsidRDefault="00400B03" w:rsidP="00400B0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30C4B32" w14:textId="77777777" w:rsidR="00400B03" w:rsidRDefault="00400B03" w:rsidP="00400B03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</w:p>
    <w:p w14:paraId="49AD992D" w14:textId="77777777" w:rsidR="00400B03" w:rsidRDefault="00400B03" w:rsidP="00400B0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3DA2F49" w14:textId="77777777" w:rsidR="00400B03" w:rsidRDefault="00400B03" w:rsidP="00400B0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454D87E" w14:textId="77777777" w:rsidR="00400B03" w:rsidRDefault="00400B03" w:rsidP="00400B03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46020C80" w14:textId="77777777" w:rsidR="00400B03" w:rsidRDefault="00400B03" w:rsidP="00400B03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Luboš Schejbal, DiS.</w:t>
      </w:r>
    </w:p>
    <w:p w14:paraId="57A66337" w14:textId="77777777" w:rsidR="00400B03" w:rsidRDefault="00400B03" w:rsidP="00400B03">
      <w:pPr>
        <w:jc w:val="both"/>
        <w:rPr>
          <w:rFonts w:ascii="Arial" w:hAnsi="Arial" w:cs="Arial"/>
          <w:sz w:val="22"/>
          <w:szCs w:val="22"/>
        </w:rPr>
      </w:pPr>
    </w:p>
    <w:p w14:paraId="25391138" w14:textId="77777777" w:rsidR="00400B03" w:rsidRDefault="00400B03" w:rsidP="00400B03">
      <w:pPr>
        <w:jc w:val="both"/>
        <w:rPr>
          <w:rFonts w:ascii="Arial" w:hAnsi="Arial" w:cs="Arial"/>
          <w:sz w:val="22"/>
          <w:szCs w:val="22"/>
        </w:rPr>
      </w:pPr>
    </w:p>
    <w:p w14:paraId="19565BD3" w14:textId="77777777" w:rsidR="00400B03" w:rsidRDefault="00400B03" w:rsidP="00400B03">
      <w:pPr>
        <w:jc w:val="both"/>
        <w:rPr>
          <w:rFonts w:ascii="Arial" w:hAnsi="Arial" w:cs="Arial"/>
          <w:sz w:val="22"/>
          <w:szCs w:val="22"/>
        </w:rPr>
      </w:pPr>
    </w:p>
    <w:p w14:paraId="210D7643" w14:textId="4717A664" w:rsidR="00400B03" w:rsidRDefault="00400B03" w:rsidP="00400B03">
      <w:pPr>
        <w:jc w:val="both"/>
        <w:rPr>
          <w:rFonts w:ascii="Arial" w:hAnsi="Arial" w:cs="Arial"/>
          <w:sz w:val="22"/>
          <w:szCs w:val="22"/>
        </w:rPr>
      </w:pPr>
    </w:p>
    <w:p w14:paraId="715726C9" w14:textId="77777777" w:rsidR="007B1D1C" w:rsidRDefault="007B1D1C" w:rsidP="00400B03">
      <w:pPr>
        <w:jc w:val="both"/>
        <w:rPr>
          <w:rFonts w:ascii="Arial" w:hAnsi="Arial" w:cs="Arial"/>
          <w:sz w:val="22"/>
          <w:szCs w:val="22"/>
        </w:rPr>
      </w:pPr>
    </w:p>
    <w:p w14:paraId="1C7E9C31" w14:textId="77777777" w:rsidR="00400B03" w:rsidRDefault="00400B03" w:rsidP="00400B03">
      <w:pPr>
        <w:jc w:val="both"/>
        <w:rPr>
          <w:rFonts w:ascii="Arial" w:hAnsi="Arial" w:cs="Arial"/>
          <w:sz w:val="22"/>
          <w:szCs w:val="22"/>
        </w:rPr>
      </w:pPr>
    </w:p>
    <w:p w14:paraId="403AD1F4" w14:textId="77777777" w:rsidR="00400B03" w:rsidRDefault="00400B03" w:rsidP="00400B03">
      <w:pPr>
        <w:jc w:val="both"/>
        <w:rPr>
          <w:rFonts w:ascii="Arial" w:hAnsi="Arial" w:cs="Arial"/>
          <w:sz w:val="22"/>
          <w:szCs w:val="22"/>
        </w:rPr>
      </w:pPr>
    </w:p>
    <w:p w14:paraId="18221FB3" w14:textId="77777777" w:rsidR="00400B03" w:rsidRDefault="00400B03" w:rsidP="00400B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listina byla uveřejněna v registru smluv, vedeném dle zákona č. 340/2015 Sb., o registru smluv.</w:t>
      </w:r>
    </w:p>
    <w:p w14:paraId="7026D02B" w14:textId="77777777" w:rsidR="00400B03" w:rsidRDefault="00400B03" w:rsidP="00400B03">
      <w:pPr>
        <w:jc w:val="both"/>
        <w:rPr>
          <w:rFonts w:ascii="Arial" w:hAnsi="Arial" w:cs="Arial"/>
          <w:sz w:val="22"/>
          <w:szCs w:val="22"/>
        </w:rPr>
      </w:pPr>
    </w:p>
    <w:p w14:paraId="1C0D0007" w14:textId="77777777" w:rsidR="00400B03" w:rsidRDefault="00400B03" w:rsidP="00400B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9C6D081" w14:textId="77777777" w:rsidR="00400B03" w:rsidRDefault="00400B03" w:rsidP="00400B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1B39B50A" w14:textId="77777777" w:rsidR="00400B03" w:rsidRDefault="00400B03" w:rsidP="00400B03">
      <w:pPr>
        <w:jc w:val="both"/>
        <w:rPr>
          <w:rFonts w:ascii="Arial" w:hAnsi="Arial" w:cs="Arial"/>
          <w:i/>
          <w:sz w:val="22"/>
          <w:szCs w:val="22"/>
        </w:rPr>
      </w:pPr>
    </w:p>
    <w:p w14:paraId="0FE301C0" w14:textId="77777777" w:rsidR="00400B03" w:rsidRDefault="00400B03" w:rsidP="00400B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2C6D04F" w14:textId="77777777" w:rsidR="00400B03" w:rsidRDefault="00400B03" w:rsidP="00400B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70322AF5" w14:textId="77777777" w:rsidR="00400B03" w:rsidRDefault="00400B03" w:rsidP="00400B03">
      <w:pPr>
        <w:jc w:val="both"/>
        <w:rPr>
          <w:rFonts w:ascii="Arial" w:hAnsi="Arial" w:cs="Arial"/>
          <w:sz w:val="22"/>
          <w:szCs w:val="22"/>
        </w:rPr>
      </w:pPr>
    </w:p>
    <w:p w14:paraId="4FA6E50D" w14:textId="77777777" w:rsidR="00400B03" w:rsidRDefault="00400B03" w:rsidP="00400B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0ADFADD" w14:textId="77777777" w:rsidR="00400B03" w:rsidRDefault="00400B03" w:rsidP="00400B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D7DD3A4" w14:textId="77777777" w:rsidR="00400B03" w:rsidRDefault="00400B03" w:rsidP="00400B03">
      <w:pPr>
        <w:jc w:val="both"/>
        <w:rPr>
          <w:rFonts w:ascii="Arial" w:hAnsi="Arial" w:cs="Arial"/>
          <w:sz w:val="22"/>
          <w:szCs w:val="22"/>
        </w:rPr>
      </w:pPr>
    </w:p>
    <w:p w14:paraId="1F2D0EE0" w14:textId="77777777" w:rsidR="00400B03" w:rsidRDefault="00400B03" w:rsidP="00400B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…………………….………………………</w:t>
      </w:r>
    </w:p>
    <w:p w14:paraId="1EA0681E" w14:textId="77777777" w:rsidR="00400B03" w:rsidRDefault="00400B03" w:rsidP="00400B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Luboš Schejbal, DiS.</w:t>
      </w:r>
    </w:p>
    <w:p w14:paraId="0AC6F7FB" w14:textId="77777777" w:rsidR="00400B03" w:rsidRDefault="00400B03" w:rsidP="00400B03">
      <w:pPr>
        <w:jc w:val="both"/>
        <w:rPr>
          <w:rFonts w:ascii="Arial" w:hAnsi="Arial" w:cs="Arial"/>
          <w:sz w:val="22"/>
          <w:szCs w:val="22"/>
        </w:rPr>
      </w:pPr>
    </w:p>
    <w:p w14:paraId="5BC6AEE9" w14:textId="72F29A40" w:rsidR="00341145" w:rsidRPr="00D87E4D" w:rsidRDefault="00400B03" w:rsidP="00400B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Brně</w:t>
      </w:r>
      <w:r>
        <w:rPr>
          <w:rFonts w:ascii="Arial" w:hAnsi="Arial" w:cs="Arial"/>
          <w:sz w:val="22"/>
          <w:szCs w:val="22"/>
        </w:rPr>
        <w:tab/>
        <w:t>dne 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E8AF0" w14:textId="77777777" w:rsidR="005C388C" w:rsidRDefault="005C388C">
      <w:r>
        <w:separator/>
      </w:r>
    </w:p>
  </w:endnote>
  <w:endnote w:type="continuationSeparator" w:id="0">
    <w:p w14:paraId="3BCC1AD0" w14:textId="77777777" w:rsidR="005C388C" w:rsidRDefault="005C3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110A9" w14:textId="77777777" w:rsidR="005C388C" w:rsidRDefault="005C388C">
      <w:r>
        <w:separator/>
      </w:r>
    </w:p>
  </w:footnote>
  <w:footnote w:type="continuationSeparator" w:id="0">
    <w:p w14:paraId="65253404" w14:textId="77777777" w:rsidR="005C388C" w:rsidRDefault="005C3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020E1" w14:textId="1B50E651" w:rsidR="008C21C4" w:rsidRPr="007B1D1C" w:rsidRDefault="007B1D1C" w:rsidP="007B1D1C">
    <w:pPr>
      <w:pStyle w:val="Zhlav"/>
      <w:widowControl/>
      <w:tabs>
        <w:tab w:val="clear" w:pos="9071"/>
        <w:tab w:val="left" w:pos="6195"/>
      </w:tabs>
      <w:jc w:val="right"/>
      <w:rPr>
        <w:rFonts w:ascii="Arial" w:hAnsi="Arial" w:cs="Arial"/>
        <w:sz w:val="22"/>
        <w:szCs w:val="22"/>
      </w:rPr>
    </w:pPr>
    <w:r w:rsidRPr="007B1D1C">
      <w:rPr>
        <w:rFonts w:ascii="Arial" w:hAnsi="Arial" w:cs="Arial"/>
        <w:sz w:val="22"/>
        <w:szCs w:val="22"/>
      </w:rPr>
      <w:tab/>
    </w:r>
    <w:r w:rsidRPr="007B1D1C">
      <w:rPr>
        <w:rFonts w:ascii="Arial" w:hAnsi="Arial" w:cs="Arial"/>
        <w:sz w:val="22"/>
        <w:szCs w:val="22"/>
      </w:rPr>
      <w:tab/>
      <w:t>SPU 194997/2022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2E2E38"/>
    <w:rsid w:val="00314509"/>
    <w:rsid w:val="00341145"/>
    <w:rsid w:val="003511C8"/>
    <w:rsid w:val="00362161"/>
    <w:rsid w:val="003862E6"/>
    <w:rsid w:val="00400B03"/>
    <w:rsid w:val="00477E2F"/>
    <w:rsid w:val="00490212"/>
    <w:rsid w:val="004935BD"/>
    <w:rsid w:val="004A15EF"/>
    <w:rsid w:val="004C2220"/>
    <w:rsid w:val="00507A18"/>
    <w:rsid w:val="005334A5"/>
    <w:rsid w:val="00560A0B"/>
    <w:rsid w:val="0057529F"/>
    <w:rsid w:val="005C388C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B1D1C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EE7546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5D77D2"/>
  <w14:defaultImageDpi w14:val="0"/>
  <w15:docId w15:val="{4716164D-5CBC-4ABE-828C-63522C4B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68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2679</Characters>
  <Application>Microsoft Office Word</Application>
  <DocSecurity>0</DocSecurity>
  <Lines>22</Lines>
  <Paragraphs>6</Paragraphs>
  <ScaleCrop>false</ScaleCrop>
  <Company>Pozemkový Fond ČR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Schejbal Luboš DiS.</dc:creator>
  <cp:keywords/>
  <dc:description/>
  <cp:lastModifiedBy>Schejbal Luboš DiS.</cp:lastModifiedBy>
  <cp:revision>3</cp:revision>
  <cp:lastPrinted>2005-12-12T13:07:00Z</cp:lastPrinted>
  <dcterms:created xsi:type="dcterms:W3CDTF">2022-07-01T12:56:00Z</dcterms:created>
  <dcterms:modified xsi:type="dcterms:W3CDTF">2022-07-01T12:56:00Z</dcterms:modified>
</cp:coreProperties>
</file>