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70504D" w:rsidRPr="0070504D">
        <w:rPr>
          <w:rFonts w:ascii="Arial" w:hAnsi="Arial" w:cs="Arial"/>
          <w:b/>
          <w:sz w:val="36"/>
          <w:szCs w:val="36"/>
        </w:rPr>
        <w:t xml:space="preserve"> 1</w:t>
      </w:r>
      <w:r w:rsidR="003C22D9">
        <w:rPr>
          <w:rFonts w:ascii="Arial" w:hAnsi="Arial" w:cs="Arial"/>
          <w:b/>
          <w:sz w:val="36"/>
          <w:szCs w:val="36"/>
        </w:rPr>
        <w:t>5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</w:t>
      </w:r>
      <w:r w:rsidR="00BD0E39">
        <w:rPr>
          <w:rFonts w:ascii="Arial" w:hAnsi="Arial" w:cs="Arial"/>
          <w:bCs/>
        </w:rPr>
        <w:t xml:space="preserve">pené starostou města panem </w:t>
      </w:r>
      <w:r w:rsidRPr="001467CA">
        <w:rPr>
          <w:rFonts w:ascii="Arial" w:hAnsi="Arial" w:cs="Arial"/>
          <w:bCs/>
        </w:rPr>
        <w:t>Jiřím Kuče</w:t>
      </w:r>
      <w:r w:rsidR="00BD0E39">
        <w:rPr>
          <w:rFonts w:ascii="Arial" w:hAnsi="Arial" w:cs="Arial"/>
          <w:bCs/>
        </w:rPr>
        <w:t xml:space="preserve">rou a místostarostkou paní </w:t>
      </w:r>
      <w:r w:rsidRPr="001467CA">
        <w:rPr>
          <w:rFonts w:ascii="Arial" w:hAnsi="Arial" w:cs="Arial"/>
          <w:bCs/>
        </w:rPr>
        <w:t>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1467CA" w:rsidRDefault="00BD0E39" w:rsidP="00C8270F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 xml:space="preserve">Pan </w:t>
      </w:r>
      <w:r w:rsidR="00F4778A">
        <w:rPr>
          <w:rFonts w:ascii="Arial" w:hAnsi="Arial" w:cs="Arial"/>
          <w:b/>
        </w:rPr>
        <w:t xml:space="preserve">Petr Machek, </w:t>
      </w:r>
      <w:r w:rsidR="00F4778A" w:rsidRPr="00F4778A">
        <w:rPr>
          <w:rFonts w:ascii="Arial" w:hAnsi="Arial" w:cs="Arial"/>
        </w:rPr>
        <w:t xml:space="preserve">nar. </w:t>
      </w:r>
      <w:proofErr w:type="gramStart"/>
      <w:r w:rsidR="00F4778A" w:rsidRPr="00F4778A">
        <w:rPr>
          <w:rFonts w:ascii="Arial" w:hAnsi="Arial" w:cs="Arial"/>
        </w:rPr>
        <w:t>10.4.1981</w:t>
      </w:r>
      <w:proofErr w:type="gramEnd"/>
      <w:r w:rsidR="00691820">
        <w:rPr>
          <w:rFonts w:ascii="Arial" w:hAnsi="Arial" w:cs="Arial"/>
        </w:rPr>
        <w:t xml:space="preserve"> </w:t>
      </w:r>
      <w:r w:rsidR="00F4778A">
        <w:rPr>
          <w:rFonts w:ascii="Arial" w:hAnsi="Arial" w:cs="Arial"/>
        </w:rPr>
        <w:t xml:space="preserve">IČ </w:t>
      </w:r>
      <w:r w:rsidR="00F4778A" w:rsidRPr="00F4778A">
        <w:rPr>
          <w:rFonts w:ascii="Arial" w:hAnsi="Arial" w:cs="Arial"/>
        </w:rPr>
        <w:t>735</w:t>
      </w:r>
      <w:r w:rsidR="00F4778A">
        <w:rPr>
          <w:rFonts w:ascii="Arial" w:hAnsi="Arial" w:cs="Arial"/>
        </w:rPr>
        <w:t xml:space="preserve"> </w:t>
      </w:r>
      <w:r w:rsidR="00F4778A" w:rsidRPr="00F4778A">
        <w:rPr>
          <w:rFonts w:ascii="Arial" w:hAnsi="Arial" w:cs="Arial"/>
        </w:rPr>
        <w:t>48</w:t>
      </w:r>
      <w:r w:rsidR="00F4778A">
        <w:rPr>
          <w:rFonts w:ascii="Arial" w:hAnsi="Arial" w:cs="Arial"/>
        </w:rPr>
        <w:t xml:space="preserve"> </w:t>
      </w:r>
      <w:r w:rsidR="00F4778A" w:rsidRPr="00F4778A">
        <w:rPr>
          <w:rFonts w:ascii="Arial" w:hAnsi="Arial" w:cs="Arial"/>
        </w:rPr>
        <w:t>553</w:t>
      </w:r>
      <w:r w:rsidR="009F5B14" w:rsidRPr="001467CA">
        <w:rPr>
          <w:rFonts w:ascii="Arial" w:hAnsi="Arial" w:cs="Arial"/>
        </w:rPr>
        <w:t>,</w:t>
      </w:r>
    </w:p>
    <w:p w:rsidR="00F4778A" w:rsidRDefault="00F4778A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trvale bytem Emericha Dítě 1777, 396 01 Humpolec</w:t>
      </w:r>
      <w:r w:rsidR="00691820">
        <w:rPr>
          <w:rFonts w:ascii="Arial" w:hAnsi="Arial" w:cs="Arial"/>
          <w:sz w:val="24"/>
          <w:szCs w:val="24"/>
        </w:rPr>
        <w:t xml:space="preserve">, </w:t>
      </w:r>
    </w:p>
    <w:p w:rsidR="00C8270F" w:rsidRPr="001467CA" w:rsidRDefault="00C8270F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dle svého prohláše</w:t>
      </w:r>
      <w:r w:rsidR="00691820">
        <w:rPr>
          <w:rFonts w:ascii="Arial" w:hAnsi="Arial" w:cs="Arial"/>
          <w:sz w:val="24"/>
          <w:szCs w:val="24"/>
        </w:rPr>
        <w:t>ní k právnímu jednání způsobilý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F4778A">
        <w:rPr>
          <w:rFonts w:ascii="Arial" w:hAnsi="Arial" w:cs="Arial"/>
          <w:b/>
          <w:sz w:val="24"/>
          <w:szCs w:val="24"/>
        </w:rPr>
        <w:t>65.000,-</w:t>
      </w:r>
      <w:r w:rsidR="00BB4311">
        <w:rPr>
          <w:rFonts w:ascii="Arial" w:hAnsi="Arial" w:cs="Arial"/>
          <w:b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69182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4778A">
        <w:rPr>
          <w:rFonts w:ascii="Arial" w:hAnsi="Arial" w:cs="Arial"/>
          <w:sz w:val="24"/>
          <w:szCs w:val="24"/>
        </w:rPr>
        <w:t>Šedesátpěttisíc</w:t>
      </w:r>
      <w:proofErr w:type="spellEnd"/>
      <w:r w:rsidR="00691820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BB4311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>ú</w:t>
      </w:r>
      <w:r w:rsidR="00F4778A">
        <w:rPr>
          <w:rFonts w:ascii="Arial" w:hAnsi="Arial" w:cs="Arial"/>
          <w:b/>
          <w:sz w:val="24"/>
          <w:szCs w:val="24"/>
        </w:rPr>
        <w:t xml:space="preserve">hrada nákladů spojených s pořádáním </w:t>
      </w:r>
      <w:r w:rsidR="003C22D9">
        <w:rPr>
          <w:rFonts w:ascii="Arial" w:hAnsi="Arial" w:cs="Arial"/>
          <w:b/>
          <w:sz w:val="24"/>
          <w:szCs w:val="24"/>
        </w:rPr>
        <w:t>akcí v objektu Veřejné platformy</w:t>
      </w:r>
      <w:r w:rsidR="00F4778A">
        <w:rPr>
          <w:rFonts w:ascii="Arial" w:hAnsi="Arial" w:cs="Arial"/>
          <w:b/>
          <w:sz w:val="24"/>
          <w:szCs w:val="24"/>
        </w:rPr>
        <w:t xml:space="preserve"> v</w:t>
      </w:r>
      <w:r w:rsidR="006103B8">
        <w:rPr>
          <w:rFonts w:ascii="Arial" w:hAnsi="Arial" w:cs="Arial"/>
          <w:b/>
          <w:sz w:val="24"/>
          <w:szCs w:val="24"/>
        </w:rPr>
        <w:t> </w:t>
      </w:r>
      <w:r w:rsidR="00F4778A">
        <w:rPr>
          <w:rFonts w:ascii="Arial" w:hAnsi="Arial" w:cs="Arial"/>
          <w:b/>
          <w:sz w:val="24"/>
          <w:szCs w:val="24"/>
        </w:rPr>
        <w:t>Humpolci</w:t>
      </w:r>
      <w:r w:rsidR="006103B8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proofErr w:type="gramStart"/>
      <w:r w:rsidR="006103B8">
        <w:rPr>
          <w:rFonts w:ascii="Arial" w:hAnsi="Arial" w:cs="Arial"/>
          <w:b/>
          <w:sz w:val="24"/>
          <w:szCs w:val="24"/>
        </w:rPr>
        <w:t>energie</w:t>
      </w:r>
      <w:proofErr w:type="gramEnd"/>
      <w:r w:rsidR="006103B8">
        <w:rPr>
          <w:rFonts w:ascii="Arial" w:hAnsi="Arial" w:cs="Arial"/>
          <w:b/>
          <w:sz w:val="24"/>
          <w:szCs w:val="24"/>
        </w:rPr>
        <w:t>,</w:t>
      </w:r>
      <w:proofErr w:type="gramStart"/>
      <w:r w:rsidR="006103B8">
        <w:rPr>
          <w:rFonts w:ascii="Arial" w:hAnsi="Arial" w:cs="Arial"/>
          <w:b/>
          <w:sz w:val="24"/>
          <w:szCs w:val="24"/>
        </w:rPr>
        <w:t>materiál</w:t>
      </w:r>
      <w:proofErr w:type="gramEnd"/>
      <w:r w:rsidR="006103B8">
        <w:rPr>
          <w:rFonts w:ascii="Arial" w:hAnsi="Arial" w:cs="Arial"/>
          <w:b/>
          <w:sz w:val="24"/>
          <w:szCs w:val="24"/>
        </w:rPr>
        <w:t>,služby</w:t>
      </w:r>
      <w:proofErr w:type="spellEnd"/>
      <w:r w:rsidR="006103B8">
        <w:rPr>
          <w:rFonts w:ascii="Arial" w:hAnsi="Arial" w:cs="Arial"/>
          <w:b/>
          <w:sz w:val="24"/>
          <w:szCs w:val="24"/>
        </w:rPr>
        <w:t>)</w:t>
      </w:r>
      <w:r w:rsidR="00691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C3FFD" w:rsidRPr="001467CA">
        <w:rPr>
          <w:rFonts w:ascii="Arial" w:hAnsi="Arial" w:cs="Arial"/>
          <w:sz w:val="24"/>
          <w:szCs w:val="24"/>
        </w:rPr>
        <w:t xml:space="preserve"> </w:t>
      </w:r>
      <w:r w:rsidR="006103B8">
        <w:rPr>
          <w:rFonts w:ascii="Arial" w:hAnsi="Arial" w:cs="Arial"/>
          <w:sz w:val="24"/>
          <w:szCs w:val="24"/>
        </w:rPr>
        <w:t xml:space="preserve">    </w:t>
      </w:r>
      <w:r w:rsidR="002C3FFD" w:rsidRPr="001467CA">
        <w:rPr>
          <w:rFonts w:ascii="Arial" w:hAnsi="Arial" w:cs="Arial"/>
          <w:sz w:val="24"/>
          <w:szCs w:val="24"/>
        </w:rPr>
        <w:t>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</w:t>
      </w:r>
      <w:r w:rsidR="008F6B6C">
        <w:rPr>
          <w:rFonts w:ascii="Arial" w:hAnsi="Arial" w:cs="Arial"/>
          <w:sz w:val="24"/>
          <w:szCs w:val="24"/>
        </w:rPr>
        <w:lastRenderedPageBreak/>
        <w:t xml:space="preserve">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691820">
        <w:rPr>
          <w:rFonts w:ascii="Arial" w:hAnsi="Arial" w:cs="Arial"/>
          <w:sz w:val="24"/>
          <w:szCs w:val="24"/>
        </w:rPr>
        <w:t xml:space="preserve">to smlouvy byly nižší než </w:t>
      </w:r>
      <w:r w:rsidR="002D662A">
        <w:rPr>
          <w:rFonts w:ascii="Arial" w:hAnsi="Arial" w:cs="Arial"/>
          <w:sz w:val="24"/>
          <w:szCs w:val="24"/>
        </w:rPr>
        <w:t>65.</w:t>
      </w:r>
      <w:r w:rsidR="003C22D9">
        <w:rPr>
          <w:rFonts w:ascii="Arial" w:hAnsi="Arial" w:cs="Arial"/>
          <w:sz w:val="24"/>
          <w:szCs w:val="24"/>
        </w:rPr>
        <w:t>000</w:t>
      </w:r>
      <w:r w:rsidR="001C769E">
        <w:rPr>
          <w:rFonts w:ascii="Arial" w:hAnsi="Arial" w:cs="Arial"/>
          <w:sz w:val="24"/>
          <w:szCs w:val="24"/>
        </w:rPr>
        <w:t>,-</w:t>
      </w:r>
      <w:r w:rsidRPr="001467CA">
        <w:rPr>
          <w:rFonts w:ascii="Arial" w:hAnsi="Arial" w:cs="Arial"/>
          <w:sz w:val="24"/>
          <w:szCs w:val="24"/>
        </w:rPr>
        <w:t xml:space="preserve"> Kč (slovy:</w:t>
      </w:r>
      <w:r w:rsidR="003C22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2D9">
        <w:rPr>
          <w:rFonts w:ascii="Arial" w:hAnsi="Arial" w:cs="Arial"/>
          <w:sz w:val="24"/>
          <w:szCs w:val="24"/>
        </w:rPr>
        <w:t>Šedesátpěttisíc</w:t>
      </w:r>
      <w:proofErr w:type="spellEnd"/>
      <w:r w:rsidR="003C22D9">
        <w:rPr>
          <w:rFonts w:ascii="Arial" w:hAnsi="Arial" w:cs="Arial"/>
          <w:sz w:val="24"/>
          <w:szCs w:val="24"/>
        </w:rPr>
        <w:t xml:space="preserve"> </w:t>
      </w:r>
      <w:r w:rsidR="001C769E">
        <w:rPr>
          <w:rFonts w:ascii="Arial" w:hAnsi="Arial" w:cs="Arial"/>
          <w:sz w:val="24"/>
          <w:szCs w:val="24"/>
        </w:rPr>
        <w:t>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13.3.2017</w:t>
      </w:r>
      <w:proofErr w:type="gramEnd"/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……………..……………………..                                  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Humpolec      </w:t>
      </w:r>
      <w:r w:rsidR="001C769E">
        <w:rPr>
          <w:rFonts w:ascii="Arial" w:hAnsi="Arial" w:cs="Arial"/>
          <w:sz w:val="24"/>
          <w:szCs w:val="24"/>
        </w:rPr>
        <w:t xml:space="preserve">                           </w:t>
      </w:r>
      <w:r w:rsidR="00691820">
        <w:rPr>
          <w:rFonts w:ascii="Arial" w:hAnsi="Arial" w:cs="Arial"/>
          <w:sz w:val="24"/>
          <w:szCs w:val="24"/>
        </w:rPr>
        <w:t xml:space="preserve">                  </w:t>
      </w:r>
      <w:r w:rsidR="00BD0E39">
        <w:rPr>
          <w:rFonts w:ascii="Arial" w:hAnsi="Arial" w:cs="Arial"/>
          <w:sz w:val="24"/>
          <w:szCs w:val="24"/>
        </w:rPr>
        <w:t xml:space="preserve">       </w:t>
      </w:r>
      <w:r w:rsidR="003C22D9">
        <w:rPr>
          <w:rFonts w:ascii="Arial" w:hAnsi="Arial" w:cs="Arial"/>
          <w:sz w:val="24"/>
          <w:szCs w:val="24"/>
        </w:rPr>
        <w:t>Petr</w:t>
      </w:r>
      <w:proofErr w:type="gramEnd"/>
      <w:r w:rsidR="003C22D9">
        <w:rPr>
          <w:rFonts w:ascii="Arial" w:hAnsi="Arial" w:cs="Arial"/>
          <w:sz w:val="24"/>
          <w:szCs w:val="24"/>
        </w:rPr>
        <w:t xml:space="preserve"> Machek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</w:t>
      </w:r>
      <w:r w:rsidR="003C22D9">
        <w:rPr>
          <w:rFonts w:ascii="Arial" w:hAnsi="Arial" w:cs="Arial"/>
          <w:sz w:val="24"/>
          <w:szCs w:val="24"/>
        </w:rPr>
        <w:t xml:space="preserve"> </w:t>
      </w:r>
      <w:r w:rsidR="00BD0E39">
        <w:rPr>
          <w:rFonts w:ascii="Arial" w:hAnsi="Arial" w:cs="Arial"/>
          <w:sz w:val="24"/>
          <w:szCs w:val="24"/>
        </w:rPr>
        <w:t xml:space="preserve">  </w:t>
      </w:r>
      <w:r w:rsidRPr="001467CA">
        <w:rPr>
          <w:rFonts w:ascii="Arial" w:hAnsi="Arial" w:cs="Arial"/>
          <w:sz w:val="24"/>
          <w:szCs w:val="24"/>
        </w:rPr>
        <w:t xml:space="preserve"> Jiří Kučera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91820">
        <w:rPr>
          <w:rFonts w:ascii="Arial" w:hAnsi="Arial" w:cs="Arial"/>
          <w:sz w:val="24"/>
          <w:szCs w:val="24"/>
        </w:rPr>
        <w:t xml:space="preserve">       </w:t>
      </w:r>
      <w:r w:rsidR="00B239C5">
        <w:rPr>
          <w:rFonts w:ascii="Arial" w:hAnsi="Arial" w:cs="Arial"/>
          <w:sz w:val="24"/>
          <w:szCs w:val="24"/>
        </w:rPr>
        <w:t xml:space="preserve">      </w:t>
      </w:r>
      <w:r w:rsidRPr="001467CA">
        <w:rPr>
          <w:rFonts w:ascii="Arial" w:hAnsi="Arial" w:cs="Arial"/>
          <w:sz w:val="24"/>
          <w:szCs w:val="24"/>
        </w:rPr>
        <w:t xml:space="preserve"> </w:t>
      </w:r>
    </w:p>
    <w:p w:rsidR="00B239C5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starosta  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B239C5">
        <w:rPr>
          <w:rFonts w:ascii="Arial" w:hAnsi="Arial" w:cs="Arial"/>
          <w:sz w:val="24"/>
          <w:szCs w:val="24"/>
        </w:rPr>
        <w:t xml:space="preserve">            </w:t>
      </w:r>
    </w:p>
    <w:p w:rsidR="00A22331" w:rsidRPr="001467CA" w:rsidRDefault="00B239C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</w:t>
      </w:r>
      <w:r w:rsidR="00BD0E39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1467CA">
        <w:rPr>
          <w:rFonts w:ascii="Arial" w:hAnsi="Arial" w:cs="Arial"/>
          <w:sz w:val="24"/>
          <w:szCs w:val="24"/>
        </w:rPr>
        <w:t xml:space="preserve">Lenka Bartáková                                                                  </w:t>
      </w:r>
    </w:p>
    <w:p w:rsidR="00A22331" w:rsidRPr="001467CA" w:rsidRDefault="003C22D9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22331" w:rsidRPr="001467CA">
        <w:rPr>
          <w:rFonts w:ascii="Arial" w:hAnsi="Arial" w:cs="Arial"/>
        </w:rPr>
        <w:t xml:space="preserve">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87" w:rsidRDefault="00AA4787" w:rsidP="00B00B2F">
      <w:pPr>
        <w:spacing w:after="0" w:line="240" w:lineRule="auto"/>
      </w:pPr>
      <w:r>
        <w:separator/>
      </w:r>
    </w:p>
  </w:endnote>
  <w:endnote w:type="continuationSeparator" w:id="0">
    <w:p w:rsidR="00AA4787" w:rsidRDefault="00AA4787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E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87" w:rsidRDefault="00AA4787" w:rsidP="00B00B2F">
      <w:pPr>
        <w:spacing w:after="0" w:line="240" w:lineRule="auto"/>
      </w:pPr>
      <w:r>
        <w:separator/>
      </w:r>
    </w:p>
  </w:footnote>
  <w:footnote w:type="continuationSeparator" w:id="0">
    <w:p w:rsidR="00AA4787" w:rsidRDefault="00AA4787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1467CA"/>
    <w:rsid w:val="001A6080"/>
    <w:rsid w:val="001C769E"/>
    <w:rsid w:val="00225B4B"/>
    <w:rsid w:val="00260C24"/>
    <w:rsid w:val="00262826"/>
    <w:rsid w:val="00294678"/>
    <w:rsid w:val="002C3FFD"/>
    <w:rsid w:val="002D4FCC"/>
    <w:rsid w:val="002D662A"/>
    <w:rsid w:val="002F0570"/>
    <w:rsid w:val="002F601C"/>
    <w:rsid w:val="0035661A"/>
    <w:rsid w:val="003B6B60"/>
    <w:rsid w:val="003C22D9"/>
    <w:rsid w:val="003D4D82"/>
    <w:rsid w:val="003E599A"/>
    <w:rsid w:val="003F76C3"/>
    <w:rsid w:val="0041195B"/>
    <w:rsid w:val="00465B3F"/>
    <w:rsid w:val="004B43EA"/>
    <w:rsid w:val="004B552F"/>
    <w:rsid w:val="004C2599"/>
    <w:rsid w:val="005A66B1"/>
    <w:rsid w:val="005A7EB9"/>
    <w:rsid w:val="00602F35"/>
    <w:rsid w:val="006103B8"/>
    <w:rsid w:val="00630979"/>
    <w:rsid w:val="006516DE"/>
    <w:rsid w:val="00665DDC"/>
    <w:rsid w:val="00691820"/>
    <w:rsid w:val="006D516F"/>
    <w:rsid w:val="00704CAD"/>
    <w:rsid w:val="0070504D"/>
    <w:rsid w:val="00723573"/>
    <w:rsid w:val="007363AE"/>
    <w:rsid w:val="007672FC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A96885"/>
    <w:rsid w:val="00AA4787"/>
    <w:rsid w:val="00B00B2F"/>
    <w:rsid w:val="00B064D7"/>
    <w:rsid w:val="00B239C5"/>
    <w:rsid w:val="00BB4311"/>
    <w:rsid w:val="00BD0E39"/>
    <w:rsid w:val="00BE2F84"/>
    <w:rsid w:val="00BF68C0"/>
    <w:rsid w:val="00C36D21"/>
    <w:rsid w:val="00C63D1F"/>
    <w:rsid w:val="00C8270F"/>
    <w:rsid w:val="00C952AB"/>
    <w:rsid w:val="00C97117"/>
    <w:rsid w:val="00CC61BC"/>
    <w:rsid w:val="00CE6EBE"/>
    <w:rsid w:val="00D43F1B"/>
    <w:rsid w:val="00DC086F"/>
    <w:rsid w:val="00E03BE8"/>
    <w:rsid w:val="00E14682"/>
    <w:rsid w:val="00EC1927"/>
    <w:rsid w:val="00F116DB"/>
    <w:rsid w:val="00F345E4"/>
    <w:rsid w:val="00F4778A"/>
    <w:rsid w:val="00F728A9"/>
    <w:rsid w:val="00FB30F3"/>
    <w:rsid w:val="00FB5133"/>
    <w:rsid w:val="00FE2B5F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3DAA-B609-4487-B82A-075FFD96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1764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4</cp:revision>
  <cp:lastPrinted>2017-03-07T06:46:00Z</cp:lastPrinted>
  <dcterms:created xsi:type="dcterms:W3CDTF">2017-03-07T06:07:00Z</dcterms:created>
  <dcterms:modified xsi:type="dcterms:W3CDTF">2017-04-28T07:23:00Z</dcterms:modified>
</cp:coreProperties>
</file>