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1EF18" w14:textId="77777777" w:rsidR="00594679" w:rsidRPr="00504CA7" w:rsidRDefault="00EA771A" w:rsidP="004C3A76">
      <w:pPr>
        <w:pStyle w:val="Smlouva-slo0"/>
        <w:pageBreakBefore/>
        <w:spacing w:before="0" w:line="240" w:lineRule="auto"/>
        <w:rPr>
          <w:rFonts w:ascii="Tahoma" w:hAnsi="Tahoma" w:cs="Tahoma"/>
          <w:snapToGrid/>
          <w:szCs w:val="22"/>
        </w:rPr>
      </w:pPr>
      <w:r w:rsidRPr="00504CA7">
        <w:rPr>
          <w:rFonts w:ascii="Tahoma" w:hAnsi="Tahoma" w:cs="Tahoma"/>
          <w:snapToGrid/>
          <w:szCs w:val="22"/>
        </w:rPr>
        <w:t>Příloha č. 2 -</w:t>
      </w:r>
      <w:r w:rsidRPr="00504CA7">
        <w:rPr>
          <w:rFonts w:ascii="Tahoma" w:hAnsi="Tahoma" w:cs="Tahoma"/>
          <w:snapToGrid/>
          <w:szCs w:val="22"/>
        </w:rPr>
        <w:tab/>
      </w:r>
      <w:r w:rsidR="00594679" w:rsidRPr="00504CA7">
        <w:rPr>
          <w:rFonts w:ascii="Tahoma" w:hAnsi="Tahoma" w:cs="Tahoma"/>
          <w:snapToGrid/>
          <w:szCs w:val="22"/>
        </w:rPr>
        <w:t xml:space="preserve">Vzor prohlášení </w:t>
      </w:r>
      <w:r w:rsidR="004D6269" w:rsidRPr="00504CA7">
        <w:rPr>
          <w:rFonts w:ascii="Tahoma" w:hAnsi="Tahoma" w:cs="Tahoma"/>
          <w:snapToGrid/>
          <w:szCs w:val="22"/>
        </w:rPr>
        <w:t xml:space="preserve">poddodavatelů </w:t>
      </w:r>
      <w:r w:rsidR="00594679" w:rsidRPr="00504CA7">
        <w:rPr>
          <w:rFonts w:ascii="Tahoma" w:hAnsi="Tahoma" w:cs="Tahoma"/>
          <w:snapToGrid/>
          <w:szCs w:val="22"/>
        </w:rPr>
        <w:t>o součinnosti s koordinátorem bezpečnosti a</w:t>
      </w:r>
      <w:r w:rsidRPr="00504CA7">
        <w:rPr>
          <w:rFonts w:ascii="Tahoma" w:hAnsi="Tahoma" w:cs="Tahoma"/>
          <w:snapToGrid/>
          <w:szCs w:val="22"/>
        </w:rPr>
        <w:t> </w:t>
      </w:r>
      <w:r w:rsidR="00594679" w:rsidRPr="00504CA7">
        <w:rPr>
          <w:rFonts w:ascii="Tahoma" w:hAnsi="Tahoma" w:cs="Tahoma"/>
          <w:snapToGrid/>
          <w:szCs w:val="22"/>
        </w:rPr>
        <w:t>ochrany zdraví při práci na staveništi</w:t>
      </w:r>
    </w:p>
    <w:p w14:paraId="68EE6241" w14:textId="672AFD45" w:rsidR="00594679" w:rsidRPr="00504CA7" w:rsidRDefault="00594679" w:rsidP="00EA771A">
      <w:pPr>
        <w:pStyle w:val="Smlouva-slo0"/>
        <w:spacing w:before="360" w:line="240" w:lineRule="auto"/>
        <w:jc w:val="center"/>
        <w:rPr>
          <w:rFonts w:ascii="Tahoma" w:hAnsi="Tahoma" w:cs="Tahoma"/>
          <w:snapToGrid/>
          <w:szCs w:val="22"/>
        </w:rPr>
      </w:pPr>
      <w:r w:rsidRPr="00504CA7">
        <w:rPr>
          <w:rFonts w:ascii="Tahoma" w:hAnsi="Tahoma" w:cs="Tahoma"/>
          <w:snapToGrid/>
          <w:szCs w:val="22"/>
        </w:rPr>
        <w:t>Prohlášení zhotovitele o součinnosti s koordinátorem bezpečnosti a</w:t>
      </w:r>
      <w:r w:rsidR="00EA771A" w:rsidRPr="00504CA7">
        <w:rPr>
          <w:rFonts w:ascii="Tahoma" w:hAnsi="Tahoma" w:cs="Tahoma"/>
          <w:snapToGrid/>
          <w:szCs w:val="22"/>
        </w:rPr>
        <w:t> </w:t>
      </w:r>
      <w:r w:rsidRPr="00504CA7">
        <w:rPr>
          <w:rFonts w:ascii="Tahoma" w:hAnsi="Tahoma" w:cs="Tahoma"/>
          <w:snapToGrid/>
          <w:szCs w:val="22"/>
        </w:rPr>
        <w:t xml:space="preserve">ochrany </w:t>
      </w:r>
      <w:proofErr w:type="gramStart"/>
      <w:r w:rsidRPr="00504CA7">
        <w:rPr>
          <w:rFonts w:ascii="Tahoma" w:hAnsi="Tahoma" w:cs="Tahoma"/>
          <w:snapToGrid/>
          <w:szCs w:val="22"/>
        </w:rPr>
        <w:t xml:space="preserve">zdraví </w:t>
      </w:r>
      <w:r w:rsidR="00EB3352">
        <w:rPr>
          <w:rFonts w:ascii="Tahoma" w:hAnsi="Tahoma" w:cs="Tahoma"/>
          <w:snapToGrid/>
          <w:szCs w:val="22"/>
        </w:rPr>
        <w:t xml:space="preserve">  </w:t>
      </w:r>
      <w:r w:rsidRPr="00504CA7">
        <w:rPr>
          <w:rFonts w:ascii="Tahoma" w:hAnsi="Tahoma" w:cs="Tahoma"/>
          <w:snapToGrid/>
          <w:szCs w:val="22"/>
        </w:rPr>
        <w:t>při</w:t>
      </w:r>
      <w:proofErr w:type="gramEnd"/>
      <w:r w:rsidRPr="00504CA7">
        <w:rPr>
          <w:rFonts w:ascii="Tahoma" w:hAnsi="Tahoma" w:cs="Tahoma"/>
          <w:snapToGrid/>
          <w:szCs w:val="22"/>
        </w:rPr>
        <w:t xml:space="preserve"> práci na staveništi</w:t>
      </w:r>
    </w:p>
    <w:p w14:paraId="1C3C3F3E" w14:textId="13A52AC1" w:rsidR="00594679" w:rsidRPr="00504CA7" w:rsidRDefault="00EA771A" w:rsidP="005D2F87">
      <w:pPr>
        <w:pStyle w:val="Smlouva-slo0"/>
        <w:spacing w:before="240" w:line="240" w:lineRule="auto"/>
        <w:rPr>
          <w:rFonts w:ascii="Tahoma" w:hAnsi="Tahoma" w:cs="Tahoma"/>
          <w:snapToGrid/>
          <w:szCs w:val="22"/>
        </w:rPr>
      </w:pPr>
      <w:r w:rsidRPr="00504CA7">
        <w:rPr>
          <w:rFonts w:ascii="Tahoma" w:hAnsi="Tahoma" w:cs="Tahoma"/>
          <w:snapToGrid/>
          <w:szCs w:val="22"/>
        </w:rPr>
        <w:t>V souladu se zákonem č. 309/2006 </w:t>
      </w:r>
      <w:r w:rsidR="00594679" w:rsidRPr="00504CA7">
        <w:rPr>
          <w:rFonts w:ascii="Tahoma" w:hAnsi="Tahoma" w:cs="Tahoma"/>
          <w:snapToGrid/>
          <w:szCs w:val="22"/>
        </w:rPr>
        <w:t>Sb., kterým se upravují další požadavky bezpečnosti a</w:t>
      </w:r>
      <w:r w:rsidRPr="00504CA7">
        <w:rPr>
          <w:rFonts w:ascii="Tahoma" w:hAnsi="Tahoma" w:cs="Tahoma"/>
          <w:snapToGrid/>
          <w:szCs w:val="22"/>
        </w:rPr>
        <w:t> </w:t>
      </w:r>
      <w:r w:rsidR="00594679" w:rsidRPr="00504CA7">
        <w:rPr>
          <w:rFonts w:ascii="Tahoma" w:hAnsi="Tahoma" w:cs="Tahoma"/>
          <w:snapToGrid/>
          <w:szCs w:val="22"/>
        </w:rPr>
        <w:t>ochrany zdraví při</w:t>
      </w:r>
      <w:r w:rsidRPr="00504CA7">
        <w:rPr>
          <w:rFonts w:ascii="Tahoma" w:hAnsi="Tahoma" w:cs="Tahoma"/>
          <w:snapToGrid/>
          <w:szCs w:val="22"/>
        </w:rPr>
        <w:t> </w:t>
      </w:r>
      <w:r w:rsidR="00594679" w:rsidRPr="00504CA7">
        <w:rPr>
          <w:rFonts w:ascii="Tahoma" w:hAnsi="Tahoma" w:cs="Tahoma"/>
          <w:snapToGrid/>
          <w:szCs w:val="22"/>
        </w:rPr>
        <w:t>práci v</w:t>
      </w:r>
      <w:r w:rsidRPr="00504CA7">
        <w:rPr>
          <w:rFonts w:ascii="Tahoma" w:hAnsi="Tahoma" w:cs="Tahoma"/>
          <w:snapToGrid/>
          <w:szCs w:val="22"/>
        </w:rPr>
        <w:t> </w:t>
      </w:r>
      <w:r w:rsidR="00594679" w:rsidRPr="00504CA7">
        <w:rPr>
          <w:rFonts w:ascii="Tahoma" w:hAnsi="Tahoma" w:cs="Tahoma"/>
          <w:snapToGrid/>
          <w:szCs w:val="22"/>
        </w:rPr>
        <w:t>pracovněprávních vztazích a</w:t>
      </w:r>
      <w:r w:rsidRPr="00504CA7">
        <w:rPr>
          <w:rFonts w:ascii="Tahoma" w:hAnsi="Tahoma" w:cs="Tahoma"/>
          <w:snapToGrid/>
          <w:szCs w:val="22"/>
        </w:rPr>
        <w:t> </w:t>
      </w:r>
      <w:r w:rsidR="00594679" w:rsidRPr="00504CA7">
        <w:rPr>
          <w:rFonts w:ascii="Tahoma" w:hAnsi="Tahoma" w:cs="Tahoma"/>
          <w:snapToGrid/>
          <w:szCs w:val="22"/>
        </w:rPr>
        <w:t>o</w:t>
      </w:r>
      <w:r w:rsidRPr="00504CA7">
        <w:rPr>
          <w:rFonts w:ascii="Tahoma" w:hAnsi="Tahoma" w:cs="Tahoma"/>
          <w:snapToGrid/>
          <w:szCs w:val="22"/>
        </w:rPr>
        <w:t> </w:t>
      </w:r>
      <w:r w:rsidR="00594679" w:rsidRPr="00504CA7">
        <w:rPr>
          <w:rFonts w:ascii="Tahoma" w:hAnsi="Tahoma" w:cs="Tahoma"/>
          <w:snapToGrid/>
          <w:szCs w:val="22"/>
        </w:rPr>
        <w:t>zajištění bezpečnosti a</w:t>
      </w:r>
      <w:r w:rsidRPr="00504CA7">
        <w:rPr>
          <w:rFonts w:ascii="Tahoma" w:hAnsi="Tahoma" w:cs="Tahoma"/>
          <w:snapToGrid/>
          <w:szCs w:val="22"/>
        </w:rPr>
        <w:t> </w:t>
      </w:r>
      <w:r w:rsidR="00594679" w:rsidRPr="00504CA7">
        <w:rPr>
          <w:rFonts w:ascii="Tahoma" w:hAnsi="Tahoma" w:cs="Tahoma"/>
          <w:snapToGrid/>
          <w:szCs w:val="22"/>
        </w:rPr>
        <w:t>ochrany zdraví při</w:t>
      </w:r>
      <w:r w:rsidRPr="00504CA7">
        <w:rPr>
          <w:rFonts w:ascii="Tahoma" w:hAnsi="Tahoma" w:cs="Tahoma"/>
          <w:snapToGrid/>
          <w:szCs w:val="22"/>
        </w:rPr>
        <w:t> </w:t>
      </w:r>
      <w:r w:rsidR="00594679" w:rsidRPr="00504CA7">
        <w:rPr>
          <w:rFonts w:ascii="Tahoma" w:hAnsi="Tahoma" w:cs="Tahoma"/>
          <w:snapToGrid/>
          <w:szCs w:val="22"/>
        </w:rPr>
        <w:t>činnosti nebo poskytování služeb mimo pracovněprávní vztahy (zákon o zajištění</w:t>
      </w:r>
      <w:r w:rsidRPr="00504CA7">
        <w:rPr>
          <w:rFonts w:ascii="Tahoma" w:hAnsi="Tahoma" w:cs="Tahoma"/>
          <w:snapToGrid/>
          <w:szCs w:val="22"/>
        </w:rPr>
        <w:t xml:space="preserve"> dalších podmínek bezpečnosti a ochrany zdraví při </w:t>
      </w:r>
      <w:r w:rsidR="00594679" w:rsidRPr="00504CA7">
        <w:rPr>
          <w:rFonts w:ascii="Tahoma" w:hAnsi="Tahoma" w:cs="Tahoma"/>
          <w:snapToGrid/>
          <w:szCs w:val="22"/>
        </w:rPr>
        <w:t>práci), ve</w:t>
      </w:r>
      <w:r w:rsidRPr="00504CA7">
        <w:rPr>
          <w:rFonts w:ascii="Tahoma" w:hAnsi="Tahoma" w:cs="Tahoma"/>
          <w:snapToGrid/>
          <w:szCs w:val="22"/>
        </w:rPr>
        <w:t> </w:t>
      </w:r>
      <w:r w:rsidR="00594679" w:rsidRPr="00504CA7">
        <w:rPr>
          <w:rFonts w:ascii="Tahoma" w:hAnsi="Tahoma" w:cs="Tahoma"/>
          <w:snapToGrid/>
          <w:szCs w:val="22"/>
        </w:rPr>
        <w:t>znění pozdějších předpisů se</w:t>
      </w:r>
      <w:r w:rsidRPr="00504CA7">
        <w:rPr>
          <w:rFonts w:ascii="Tahoma" w:hAnsi="Tahoma" w:cs="Tahoma"/>
          <w:snapToGrid/>
          <w:szCs w:val="22"/>
        </w:rPr>
        <w:t> </w:t>
      </w:r>
      <w:r w:rsidR="00594679" w:rsidRPr="00504CA7">
        <w:rPr>
          <w:rFonts w:ascii="Tahoma" w:hAnsi="Tahoma" w:cs="Tahoma"/>
          <w:snapToGrid/>
          <w:szCs w:val="22"/>
        </w:rPr>
        <w:t xml:space="preserve">zhotovitel </w:t>
      </w:r>
      <w:r w:rsidR="00EB3352">
        <w:rPr>
          <w:rFonts w:ascii="Tahoma" w:hAnsi="Tahoma" w:cs="Tahoma"/>
          <w:snapToGrid/>
          <w:szCs w:val="22"/>
        </w:rPr>
        <w:t>FIRE GROUP s.r.o., Malostranská 23, 742 42 Šenov u Nového Jičína, IČO 26880822</w:t>
      </w:r>
      <w:r w:rsidRPr="00504CA7">
        <w:rPr>
          <w:rFonts w:ascii="Tahoma" w:hAnsi="Tahoma" w:cs="Tahoma"/>
          <w:snapToGrid/>
          <w:color w:val="FF0000"/>
          <w:szCs w:val="22"/>
        </w:rPr>
        <w:t xml:space="preserve"> </w:t>
      </w:r>
      <w:r w:rsidR="00594679" w:rsidRPr="00504CA7">
        <w:rPr>
          <w:rFonts w:ascii="Tahoma" w:hAnsi="Tahoma" w:cs="Tahoma"/>
          <w:snapToGrid/>
          <w:szCs w:val="22"/>
        </w:rPr>
        <w:t>zavazuje k součinnosti s koordinátorem bezpečnosti a ochrany zdraví při</w:t>
      </w:r>
      <w:r w:rsidR="005D2F87" w:rsidRPr="00504CA7">
        <w:rPr>
          <w:rFonts w:ascii="Tahoma" w:hAnsi="Tahoma" w:cs="Tahoma"/>
          <w:snapToGrid/>
          <w:szCs w:val="22"/>
        </w:rPr>
        <w:t> </w:t>
      </w:r>
      <w:r w:rsidR="00594679" w:rsidRPr="00504CA7">
        <w:rPr>
          <w:rFonts w:ascii="Tahoma" w:hAnsi="Tahoma" w:cs="Tahoma"/>
          <w:snapToGrid/>
          <w:szCs w:val="22"/>
        </w:rPr>
        <w:t>práci na</w:t>
      </w:r>
      <w:r w:rsidR="005D2F87" w:rsidRPr="00504CA7">
        <w:rPr>
          <w:rFonts w:ascii="Tahoma" w:hAnsi="Tahoma" w:cs="Tahoma"/>
          <w:snapToGrid/>
          <w:szCs w:val="22"/>
        </w:rPr>
        <w:t> </w:t>
      </w:r>
      <w:r w:rsidR="00594679" w:rsidRPr="00504CA7">
        <w:rPr>
          <w:rFonts w:ascii="Tahoma" w:hAnsi="Tahoma" w:cs="Tahoma"/>
          <w:snapToGrid/>
          <w:szCs w:val="22"/>
        </w:rPr>
        <w:t>staveništi</w:t>
      </w:r>
      <w:r w:rsidR="00544FEB" w:rsidRPr="00504CA7">
        <w:rPr>
          <w:rFonts w:ascii="Tahoma" w:hAnsi="Tahoma" w:cs="Tahoma"/>
          <w:snapToGrid/>
          <w:szCs w:val="22"/>
        </w:rPr>
        <w:t xml:space="preserve"> (dále jen „koordinátor BOZP“) </w:t>
      </w:r>
      <w:r w:rsidR="00594679" w:rsidRPr="00504CA7">
        <w:rPr>
          <w:rFonts w:ascii="Tahoma" w:hAnsi="Tahoma" w:cs="Tahoma"/>
          <w:snapToGrid/>
          <w:szCs w:val="22"/>
        </w:rPr>
        <w:t>při realizaci stavby „</w:t>
      </w:r>
      <w:r w:rsidR="00CE249C" w:rsidRPr="00504CA7">
        <w:rPr>
          <w:rFonts w:ascii="Tahoma" w:hAnsi="Tahoma" w:cs="Tahoma"/>
          <w:snapToGrid/>
          <w:szCs w:val="22"/>
        </w:rPr>
        <w:t>Zámek Nová Horka - Revitalizace části objektu, 01 - Řešení slaboproudých rozvodů a systémů (SLP), 02 - Stavební úpravy schodišťové haly ve 2. NP (Muzeum II)</w:t>
      </w:r>
      <w:r w:rsidR="00594679" w:rsidRPr="00504CA7">
        <w:rPr>
          <w:rFonts w:ascii="Tahoma" w:hAnsi="Tahoma" w:cs="Tahoma"/>
          <w:snapToGrid/>
          <w:szCs w:val="22"/>
        </w:rPr>
        <w:t>“, jejímž objednatelem je</w:t>
      </w:r>
      <w:r w:rsidR="00504CA7" w:rsidRPr="00504CA7">
        <w:rPr>
          <w:rFonts w:ascii="Tahoma" w:hAnsi="Tahoma" w:cs="Tahoma"/>
          <w:snapToGrid/>
          <w:szCs w:val="22"/>
        </w:rPr>
        <w:t xml:space="preserve"> příspěvková organizace Muzeum Novojičínska.</w:t>
      </w:r>
    </w:p>
    <w:p w14:paraId="4E52E904" w14:textId="77777777" w:rsidR="00594679" w:rsidRPr="00504CA7" w:rsidRDefault="00594679" w:rsidP="005D2F87">
      <w:pPr>
        <w:pStyle w:val="Smlouva-slo0"/>
        <w:spacing w:before="240" w:line="240" w:lineRule="auto"/>
        <w:rPr>
          <w:rFonts w:ascii="Tahoma" w:hAnsi="Tahoma" w:cs="Tahoma"/>
          <w:snapToGrid/>
          <w:szCs w:val="22"/>
        </w:rPr>
      </w:pPr>
      <w:r w:rsidRPr="00504CA7">
        <w:rPr>
          <w:rFonts w:ascii="Tahoma" w:hAnsi="Tahoma" w:cs="Tahoma"/>
          <w:snapToGrid/>
          <w:szCs w:val="22"/>
        </w:rPr>
        <w:t xml:space="preserve">Zhotovitel rovněž prohlašuje, že písemně zaváže k součinnosti s koordinátorem BOZP všechny své </w:t>
      </w:r>
      <w:r w:rsidR="004D6269" w:rsidRPr="00504CA7">
        <w:rPr>
          <w:rFonts w:ascii="Tahoma" w:hAnsi="Tahoma" w:cs="Tahoma"/>
          <w:snapToGrid/>
          <w:szCs w:val="22"/>
        </w:rPr>
        <w:t xml:space="preserve">poddodavatele </w:t>
      </w:r>
      <w:r w:rsidRPr="00504CA7">
        <w:rPr>
          <w:rFonts w:ascii="Tahoma" w:hAnsi="Tahoma" w:cs="Tahoma"/>
          <w:snapToGrid/>
          <w:szCs w:val="22"/>
        </w:rPr>
        <w:t>a</w:t>
      </w:r>
      <w:r w:rsidR="005D2F87" w:rsidRPr="00504CA7">
        <w:rPr>
          <w:rFonts w:ascii="Tahoma" w:hAnsi="Tahoma" w:cs="Tahoma"/>
          <w:snapToGrid/>
          <w:szCs w:val="22"/>
        </w:rPr>
        <w:t> </w:t>
      </w:r>
      <w:r w:rsidRPr="00504CA7">
        <w:rPr>
          <w:rFonts w:ascii="Tahoma" w:hAnsi="Tahoma" w:cs="Tahoma"/>
          <w:snapToGrid/>
          <w:szCs w:val="22"/>
        </w:rPr>
        <w:t>osoby, které budou provádět činnosti na staveništi.</w:t>
      </w:r>
    </w:p>
    <w:p w14:paraId="5DC220D5" w14:textId="77777777" w:rsidR="00594679" w:rsidRPr="00504CA7" w:rsidRDefault="00A673E7" w:rsidP="005D2F87">
      <w:pPr>
        <w:pStyle w:val="Smlouva-slo0"/>
        <w:spacing w:before="240" w:line="240" w:lineRule="auto"/>
        <w:rPr>
          <w:rFonts w:ascii="Tahoma" w:hAnsi="Tahoma" w:cs="Tahoma"/>
          <w:snapToGrid/>
          <w:szCs w:val="22"/>
        </w:rPr>
      </w:pPr>
      <w:r w:rsidRPr="00504CA7">
        <w:rPr>
          <w:rFonts w:ascii="Tahoma" w:hAnsi="Tahoma" w:cs="Tahoma"/>
          <w:snapToGrid/>
          <w:szCs w:val="22"/>
        </w:rPr>
        <w:t>Zhotovitel se rovněž zavazuje plnit veškeré povinnosti, které mu u</w:t>
      </w:r>
      <w:r w:rsidR="005D2F87" w:rsidRPr="00504CA7">
        <w:rPr>
          <w:rFonts w:ascii="Tahoma" w:hAnsi="Tahoma" w:cs="Tahoma"/>
          <w:snapToGrid/>
          <w:szCs w:val="22"/>
        </w:rPr>
        <w:t>kládá uvedený zákon č. 309/2006 </w:t>
      </w:r>
      <w:r w:rsidRPr="00504CA7">
        <w:rPr>
          <w:rFonts w:ascii="Tahoma" w:hAnsi="Tahoma" w:cs="Tahoma"/>
          <w:snapToGrid/>
          <w:szCs w:val="22"/>
        </w:rPr>
        <w:t>Sb., zejména povinnost dodržování plánu bezpečnosti a ochrany zdraví při</w:t>
      </w:r>
      <w:r w:rsidR="005D2F87" w:rsidRPr="00504CA7">
        <w:rPr>
          <w:rFonts w:ascii="Tahoma" w:hAnsi="Tahoma" w:cs="Tahoma"/>
          <w:snapToGrid/>
          <w:szCs w:val="22"/>
        </w:rPr>
        <w:t> </w:t>
      </w:r>
      <w:r w:rsidRPr="00504CA7">
        <w:rPr>
          <w:rFonts w:ascii="Tahoma" w:hAnsi="Tahoma" w:cs="Tahoma"/>
          <w:snapToGrid/>
          <w:szCs w:val="22"/>
        </w:rPr>
        <w:t>práci na</w:t>
      </w:r>
      <w:r w:rsidR="005D2F87" w:rsidRPr="00504CA7">
        <w:rPr>
          <w:rFonts w:ascii="Tahoma" w:hAnsi="Tahoma" w:cs="Tahoma"/>
          <w:snapToGrid/>
          <w:szCs w:val="22"/>
        </w:rPr>
        <w:t> </w:t>
      </w:r>
      <w:r w:rsidRPr="00504CA7">
        <w:rPr>
          <w:rFonts w:ascii="Tahoma" w:hAnsi="Tahoma" w:cs="Tahoma"/>
          <w:snapToGrid/>
          <w:szCs w:val="22"/>
        </w:rPr>
        <w:t>staveništi (dále též „BOZP“), povinnost zúčastňovat se zpracování plánu BOZP a</w:t>
      </w:r>
      <w:r w:rsidR="005D2F87" w:rsidRPr="00504CA7">
        <w:rPr>
          <w:rFonts w:ascii="Tahoma" w:hAnsi="Tahoma" w:cs="Tahoma"/>
          <w:snapToGrid/>
          <w:szCs w:val="22"/>
        </w:rPr>
        <w:t> </w:t>
      </w:r>
      <w:r w:rsidRPr="00504CA7">
        <w:rPr>
          <w:rFonts w:ascii="Tahoma" w:hAnsi="Tahoma" w:cs="Tahoma"/>
          <w:snapToGrid/>
          <w:szCs w:val="22"/>
        </w:rPr>
        <w:t>všech jeho aktualizací, povinnost účasti na</w:t>
      </w:r>
      <w:r w:rsidR="005D2F87" w:rsidRPr="00504CA7">
        <w:rPr>
          <w:rFonts w:ascii="Tahoma" w:hAnsi="Tahoma" w:cs="Tahoma"/>
          <w:snapToGrid/>
          <w:szCs w:val="22"/>
        </w:rPr>
        <w:t> </w:t>
      </w:r>
      <w:r w:rsidRPr="00504CA7">
        <w:rPr>
          <w:rFonts w:ascii="Tahoma" w:hAnsi="Tahoma" w:cs="Tahoma"/>
          <w:snapToGrid/>
          <w:szCs w:val="22"/>
        </w:rPr>
        <w:t>kontrolních dnech BOZP a</w:t>
      </w:r>
      <w:r w:rsidR="005D2F87" w:rsidRPr="00504CA7">
        <w:rPr>
          <w:rFonts w:ascii="Tahoma" w:hAnsi="Tahoma" w:cs="Tahoma"/>
          <w:snapToGrid/>
          <w:szCs w:val="22"/>
        </w:rPr>
        <w:t> </w:t>
      </w:r>
      <w:r w:rsidRPr="00504CA7">
        <w:rPr>
          <w:rFonts w:ascii="Tahoma" w:hAnsi="Tahoma" w:cs="Tahoma"/>
          <w:snapToGrid/>
          <w:szCs w:val="22"/>
        </w:rPr>
        <w:t>dodržování pokynů koordinátora BOZP na staveništi.</w:t>
      </w:r>
    </w:p>
    <w:p w14:paraId="7B72782C" w14:textId="3452FB3A" w:rsidR="00594679" w:rsidRPr="00504CA7" w:rsidRDefault="00594679" w:rsidP="005D2F87">
      <w:pPr>
        <w:pStyle w:val="Smlouva-slo0"/>
        <w:spacing w:before="600" w:line="240" w:lineRule="auto"/>
        <w:rPr>
          <w:rFonts w:ascii="Tahoma" w:hAnsi="Tahoma" w:cs="Tahoma"/>
          <w:snapToGrid/>
          <w:szCs w:val="22"/>
        </w:rPr>
      </w:pPr>
      <w:r w:rsidRPr="00504CA7">
        <w:rPr>
          <w:rFonts w:ascii="Tahoma" w:hAnsi="Tahoma" w:cs="Tahoma"/>
          <w:snapToGrid/>
          <w:szCs w:val="22"/>
        </w:rPr>
        <w:t>V</w:t>
      </w:r>
      <w:r w:rsidR="00EB3352">
        <w:rPr>
          <w:rFonts w:ascii="Tahoma" w:hAnsi="Tahoma" w:cs="Tahoma"/>
          <w:snapToGrid/>
          <w:szCs w:val="22"/>
        </w:rPr>
        <w:t xml:space="preserve"> Šenově u Nového Jičína </w:t>
      </w:r>
      <w:r w:rsidRPr="00504CA7">
        <w:rPr>
          <w:rFonts w:ascii="Tahoma" w:hAnsi="Tahoma" w:cs="Tahoma"/>
          <w:snapToGrid/>
          <w:szCs w:val="22"/>
        </w:rPr>
        <w:t>dne</w:t>
      </w:r>
      <w:r w:rsidR="0034194B">
        <w:rPr>
          <w:rFonts w:ascii="Tahoma" w:hAnsi="Tahoma" w:cs="Tahoma"/>
          <w:snapToGrid/>
          <w:szCs w:val="22"/>
        </w:rPr>
        <w:t xml:space="preserve"> 26.5.2022</w:t>
      </w:r>
      <w:bookmarkStart w:id="0" w:name="_GoBack"/>
      <w:bookmarkEnd w:id="0"/>
    </w:p>
    <w:p w14:paraId="7179264B" w14:textId="77777777" w:rsidR="00594679" w:rsidRDefault="00594679" w:rsidP="005D2F87">
      <w:pPr>
        <w:pStyle w:val="Smlouva-slo0"/>
        <w:spacing w:before="600" w:line="240" w:lineRule="auto"/>
        <w:rPr>
          <w:rFonts w:ascii="Tahoma" w:hAnsi="Tahoma" w:cs="Tahoma"/>
          <w:snapToGrid/>
          <w:szCs w:val="22"/>
        </w:rPr>
      </w:pPr>
      <w:r w:rsidRPr="00504CA7">
        <w:rPr>
          <w:rFonts w:ascii="Tahoma" w:hAnsi="Tahoma" w:cs="Tahoma"/>
          <w:snapToGrid/>
          <w:szCs w:val="22"/>
        </w:rPr>
        <w:t>za zhotovitele:</w:t>
      </w:r>
    </w:p>
    <w:p w14:paraId="33A61BF8" w14:textId="77777777" w:rsidR="00504CA7" w:rsidRPr="00504CA7" w:rsidRDefault="00504CA7" w:rsidP="005D2F87">
      <w:pPr>
        <w:pStyle w:val="Smlouva-slo0"/>
        <w:spacing w:before="600" w:line="240" w:lineRule="auto"/>
        <w:rPr>
          <w:rFonts w:ascii="Tahoma" w:hAnsi="Tahoma" w:cs="Tahoma"/>
          <w:snapToGrid/>
          <w:szCs w:val="22"/>
        </w:rPr>
      </w:pPr>
    </w:p>
    <w:p w14:paraId="122233B1" w14:textId="77777777" w:rsidR="00504CA7" w:rsidRDefault="00594679" w:rsidP="00504CA7">
      <w:pPr>
        <w:rPr>
          <w:rFonts w:ascii="Tahoma" w:hAnsi="Tahoma" w:cs="Tahoma"/>
          <w:szCs w:val="22"/>
        </w:rPr>
      </w:pPr>
      <w:r w:rsidRPr="00504CA7">
        <w:rPr>
          <w:rFonts w:ascii="Tahoma" w:hAnsi="Tahoma" w:cs="Tahoma"/>
          <w:szCs w:val="22"/>
        </w:rPr>
        <w:t>…………………………</w:t>
      </w:r>
      <w:r w:rsidR="005D2F87" w:rsidRPr="00504CA7">
        <w:rPr>
          <w:rFonts w:ascii="Tahoma" w:hAnsi="Tahoma" w:cs="Tahoma"/>
          <w:szCs w:val="22"/>
        </w:rPr>
        <w:t>………</w:t>
      </w:r>
    </w:p>
    <w:p w14:paraId="2084A134" w14:textId="7C8ADEBB" w:rsidR="00504CA7" w:rsidRDefault="00EB3352" w:rsidP="00504CA7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     Rostislav Pokluda</w:t>
      </w:r>
    </w:p>
    <w:p w14:paraId="1C54CD35" w14:textId="7DE8CDC5" w:rsidR="00EB3352" w:rsidRPr="00EB3352" w:rsidRDefault="00EB3352" w:rsidP="00504CA7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           jednatel</w:t>
      </w:r>
    </w:p>
    <w:p w14:paraId="6E1318F0" w14:textId="77777777" w:rsidR="00594679" w:rsidRPr="00EB3352" w:rsidRDefault="00594679" w:rsidP="005D2F87">
      <w:pPr>
        <w:pStyle w:val="Smlouva-slo0"/>
        <w:spacing w:before="720" w:line="240" w:lineRule="auto"/>
        <w:rPr>
          <w:rFonts w:ascii="Tahoma" w:hAnsi="Tahoma" w:cs="Tahoma"/>
          <w:snapToGrid/>
          <w:szCs w:val="22"/>
        </w:rPr>
      </w:pPr>
    </w:p>
    <w:p w14:paraId="111FF5B7" w14:textId="77777777" w:rsidR="00504CA7" w:rsidRPr="00504CA7" w:rsidRDefault="00504CA7" w:rsidP="005D2F87">
      <w:pPr>
        <w:pStyle w:val="Smlouva-slo0"/>
        <w:spacing w:before="720" w:line="240" w:lineRule="auto"/>
        <w:rPr>
          <w:rFonts w:ascii="Tahoma" w:hAnsi="Tahoma" w:cs="Tahoma"/>
          <w:snapToGrid/>
          <w:szCs w:val="22"/>
        </w:rPr>
      </w:pPr>
    </w:p>
    <w:sectPr w:rsidR="00504CA7" w:rsidRPr="00504CA7" w:rsidSect="00EB3352">
      <w:footerReference w:type="default" r:id="rId11"/>
      <w:footerReference w:type="first" r:id="rId12"/>
      <w:type w:val="continuous"/>
      <w:pgSz w:w="11906" w:h="16838" w:code="9"/>
      <w:pgMar w:top="1418" w:right="1418" w:bottom="1276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27627" w14:textId="77777777" w:rsidR="00A04285" w:rsidRDefault="00A04285">
      <w:r>
        <w:separator/>
      </w:r>
    </w:p>
  </w:endnote>
  <w:endnote w:type="continuationSeparator" w:id="0">
    <w:p w14:paraId="6608601E" w14:textId="77777777" w:rsidR="00A04285" w:rsidRDefault="00A0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168" w:type="dxa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68"/>
    </w:tblGrid>
    <w:tr w:rsidR="00186AFA" w:rsidRPr="00C17934" w14:paraId="65E2A4A9" w14:textId="77777777" w:rsidTr="00DE4DEC">
      <w:trPr>
        <w:trHeight w:val="278"/>
        <w:tblCellSpacing w:w="0" w:type="dxa"/>
      </w:trPr>
      <w:tc>
        <w:tcPr>
          <w:tcW w:w="8168" w:type="dxa"/>
          <w:vAlign w:val="center"/>
          <w:hideMark/>
        </w:tcPr>
        <w:p w14:paraId="501F8FF6" w14:textId="4F6194A1" w:rsidR="00186AFA" w:rsidRPr="00C17934" w:rsidRDefault="00CB3595" w:rsidP="00186AFA">
          <w:pPr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24ED932E" wp14:editId="7CCD6F25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1" name="MSIPCM1e9a49a2b13c67c5f34e5419" descr="{&quot;HashCode&quot;:-1069178508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6753F1" w14:textId="223F813D" w:rsidR="00CB3595" w:rsidRPr="00CB3595" w:rsidRDefault="00CB3595" w:rsidP="00CB3595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</w:pPr>
                                <w:r w:rsidRPr="00CB3595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  <w:t>Klasifikace informací: Neveřejné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4ED932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1e9a49a2b13c67c5f34e541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" o:allowincell="f" filled="f" stroked="f" strokeweight=".5pt">
                    <v:textbox inset="20pt,0,,0">
                      <w:txbxContent>
                        <w:p w14:paraId="4A6753F1" w14:textId="223F813D" w:rsidR="00CB3595" w:rsidRPr="00CB3595" w:rsidRDefault="00CB3595" w:rsidP="00CB359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B359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42D3CE7F" w14:textId="77777777" w:rsidR="00186AFA" w:rsidRPr="00C17934" w:rsidRDefault="00186AFA" w:rsidP="00186AFA">
    <w:pPr>
      <w:rPr>
        <w:rFonts w:ascii="Tahoma" w:hAnsi="Tahoma" w:cs="Tahoma"/>
        <w:sz w:val="18"/>
        <w:szCs w:val="18"/>
      </w:rPr>
    </w:pPr>
  </w:p>
  <w:tbl>
    <w:tblPr>
      <w:tblW w:w="8055" w:type="dxa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55"/>
    </w:tblGrid>
    <w:tr w:rsidR="00186AFA" w:rsidRPr="00C17934" w14:paraId="3A33C7A2" w14:textId="77777777" w:rsidTr="0005619E">
      <w:trPr>
        <w:trHeight w:val="330"/>
        <w:tblCellSpacing w:w="0" w:type="dxa"/>
      </w:trPr>
      <w:tc>
        <w:tcPr>
          <w:tcW w:w="8055" w:type="dxa"/>
          <w:vAlign w:val="center"/>
          <w:hideMark/>
        </w:tcPr>
        <w:p w14:paraId="52A5B594" w14:textId="45457581" w:rsidR="00186AFA" w:rsidRPr="00C17934" w:rsidRDefault="00186AFA" w:rsidP="00186AFA">
          <w:pPr>
            <w:rPr>
              <w:rFonts w:ascii="Tahoma" w:hAnsi="Tahoma" w:cs="Tahoma"/>
              <w:sz w:val="18"/>
              <w:szCs w:val="18"/>
            </w:rPr>
          </w:pPr>
        </w:p>
      </w:tc>
    </w:tr>
  </w:tbl>
  <w:p w14:paraId="6CF3AC0A" w14:textId="41E07F2C" w:rsidR="00837912" w:rsidRPr="005D2F87" w:rsidRDefault="0005619E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5D2F87">
      <w:rPr>
        <w:rFonts w:ascii="Tahoma" w:hAnsi="Tahoma" w:cs="Tahoma"/>
        <w:sz w:val="18"/>
        <w:szCs w:val="18"/>
      </w:rPr>
      <w:t>Smlouva o díl</w:t>
    </w:r>
    <w:r>
      <w:rPr>
        <w:rFonts w:ascii="Tahoma" w:hAnsi="Tahoma" w:cs="Tahoma"/>
        <w:sz w:val="18"/>
        <w:szCs w:val="18"/>
      </w:rPr>
      <w:t>o</w:t>
    </w:r>
    <w:r w:rsidRPr="005D2F87">
      <w:rPr>
        <w:rFonts w:ascii="Tahoma" w:hAnsi="Tahoma" w:cs="Tahoma"/>
        <w:sz w:val="18"/>
        <w:szCs w:val="18"/>
      </w:rPr>
      <w:t xml:space="preserve"> na stavbu</w:t>
    </w:r>
    <w:r>
      <w:rPr>
        <w:rFonts w:ascii="Tahoma" w:hAnsi="Tahoma" w:cs="Tahoma"/>
        <w:sz w:val="18"/>
        <w:szCs w:val="18"/>
      </w:rPr>
      <w:t xml:space="preserve"> „</w:t>
    </w:r>
    <w:r w:rsidRPr="00C17934">
      <w:rPr>
        <w:rFonts w:ascii="Tahoma" w:hAnsi="Tahoma" w:cs="Tahoma"/>
        <w:sz w:val="18"/>
        <w:szCs w:val="18"/>
      </w:rPr>
      <w:t>Zámek Nová Horka</w:t>
    </w:r>
    <w:r w:rsidR="00BA6289">
      <w:rPr>
        <w:rFonts w:ascii="Tahoma" w:hAnsi="Tahoma" w:cs="Tahoma"/>
        <w:sz w:val="18"/>
        <w:szCs w:val="18"/>
      </w:rPr>
      <w:t xml:space="preserve"> </w:t>
    </w:r>
    <w:r w:rsidRPr="00C17934">
      <w:rPr>
        <w:rFonts w:ascii="Tahoma" w:hAnsi="Tahoma" w:cs="Tahoma"/>
        <w:sz w:val="18"/>
        <w:szCs w:val="18"/>
      </w:rPr>
      <w:t>-</w:t>
    </w:r>
    <w:r w:rsidR="00BA6289">
      <w:rPr>
        <w:rFonts w:ascii="Tahoma" w:hAnsi="Tahoma" w:cs="Tahoma"/>
        <w:sz w:val="18"/>
        <w:szCs w:val="18"/>
      </w:rPr>
      <w:t xml:space="preserve"> </w:t>
    </w:r>
    <w:r w:rsidRPr="00C17934">
      <w:rPr>
        <w:rFonts w:ascii="Tahoma" w:hAnsi="Tahoma" w:cs="Tahoma"/>
        <w:sz w:val="18"/>
        <w:szCs w:val="18"/>
      </w:rPr>
      <w:t>Revitalizace části objektu</w:t>
    </w:r>
    <w:r>
      <w:rPr>
        <w:rFonts w:ascii="Tahoma" w:hAnsi="Tahoma" w:cs="Tahoma"/>
        <w:sz w:val="18"/>
        <w:szCs w:val="18"/>
      </w:rPr>
      <w:t xml:space="preserve">, </w:t>
    </w:r>
    <w:r w:rsidR="00D86B6A">
      <w:rPr>
        <w:rFonts w:ascii="Tahoma" w:hAnsi="Tahoma" w:cs="Tahoma"/>
        <w:sz w:val="18"/>
        <w:szCs w:val="18"/>
      </w:rPr>
      <w:t>01-</w:t>
    </w:r>
    <w:r>
      <w:rPr>
        <w:rFonts w:ascii="Tahoma" w:hAnsi="Tahoma" w:cs="Tahoma"/>
        <w:sz w:val="18"/>
        <w:szCs w:val="18"/>
      </w:rPr>
      <w:t>SLP</w:t>
    </w:r>
    <w:r w:rsidR="00697069">
      <w:rPr>
        <w:rFonts w:ascii="Tahoma" w:hAnsi="Tahoma" w:cs="Tahoma"/>
        <w:sz w:val="18"/>
        <w:szCs w:val="18"/>
      </w:rPr>
      <w:t xml:space="preserve"> a</w:t>
    </w:r>
    <w:r w:rsidR="00AF4F6C">
      <w:rPr>
        <w:rFonts w:ascii="Tahoma" w:hAnsi="Tahoma" w:cs="Tahoma"/>
        <w:sz w:val="18"/>
        <w:szCs w:val="18"/>
      </w:rPr>
      <w:t xml:space="preserve"> </w:t>
    </w:r>
    <w:r w:rsidR="00D86B6A">
      <w:rPr>
        <w:rFonts w:ascii="Tahoma" w:hAnsi="Tahoma" w:cs="Tahoma"/>
        <w:sz w:val="18"/>
        <w:szCs w:val="18"/>
      </w:rPr>
      <w:t>02-</w:t>
    </w:r>
    <w:r w:rsidR="00AF4F6C">
      <w:rPr>
        <w:rFonts w:ascii="Tahoma" w:hAnsi="Tahoma" w:cs="Tahoma"/>
        <w:sz w:val="18"/>
        <w:szCs w:val="18"/>
      </w:rPr>
      <w:t>Muzeum</w:t>
    </w:r>
    <w:r w:rsidR="00952574">
      <w:rPr>
        <w:rFonts w:ascii="Tahoma" w:hAnsi="Tahoma" w:cs="Tahoma"/>
        <w:sz w:val="18"/>
        <w:szCs w:val="18"/>
      </w:rPr>
      <w:t xml:space="preserve"> II</w:t>
    </w:r>
    <w:r w:rsidR="006A1C9F">
      <w:rPr>
        <w:rFonts w:ascii="Tahoma" w:hAnsi="Tahoma" w:cs="Tahoma"/>
        <w:sz w:val="18"/>
        <w:szCs w:val="18"/>
      </w:rPr>
      <w:t>“</w:t>
    </w:r>
    <w:r w:rsidR="00837912" w:rsidRPr="005D2F87">
      <w:rPr>
        <w:rFonts w:ascii="Tahoma" w:hAnsi="Tahoma" w:cs="Tahoma"/>
        <w:sz w:val="18"/>
        <w:szCs w:val="18"/>
      </w:rPr>
      <w:tab/>
    </w:r>
    <w:r w:rsidR="00837912" w:rsidRPr="005D2F87">
      <w:rPr>
        <w:rFonts w:ascii="Tahoma" w:hAnsi="Tahoma" w:cs="Tahoma"/>
        <w:sz w:val="18"/>
        <w:szCs w:val="18"/>
      </w:rPr>
      <w:tab/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="00837912"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473B1B">
      <w:rPr>
        <w:rStyle w:val="slostrnky"/>
        <w:rFonts w:ascii="Tahoma" w:hAnsi="Tahoma" w:cs="Tahoma"/>
        <w:noProof/>
        <w:sz w:val="18"/>
        <w:szCs w:val="18"/>
      </w:rPr>
      <w:t>18</w:t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156E7" w14:textId="5A29192E" w:rsidR="00837912" w:rsidRPr="00625E9E" w:rsidRDefault="005F3780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F02C473" wp14:editId="290590CD">
              <wp:simplePos x="0" y="0"/>
              <wp:positionH relativeFrom="page">
                <wp:posOffset>0</wp:posOffset>
              </wp:positionH>
              <wp:positionV relativeFrom="page">
                <wp:posOffset>10017125</wp:posOffset>
              </wp:positionV>
              <wp:extent cx="7560310" cy="484590"/>
              <wp:effectExtent l="0" t="0" r="0" b="10795"/>
              <wp:wrapNone/>
              <wp:docPr id="3" name="MSIPCM73d44e68bb3bbf6b04441e67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484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5EA5A4" w14:textId="1302DDB0" w:rsidR="005F3780" w:rsidRPr="005F3780" w:rsidRDefault="005F3780" w:rsidP="005F378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02C473" id="_x0000_t202" coordsize="21600,21600" o:spt="202" path="m,l,21600r21600,l21600,xe">
              <v:stroke joinstyle="miter"/>
              <v:path gradientshapeok="t" o:connecttype="rect"/>
            </v:shapetype>
            <v:shape id="MSIPCM73d44e68bb3bbf6b04441e67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788.75pt;width:595.3pt;height:38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" o:allowincell="f" filled="f" stroked="f" strokeweight=".5pt">
              <v:textbox inset="20pt,0,,0">
                <w:txbxContent>
                  <w:p w14:paraId="065EA5A4" w14:textId="1302DDB0" w:rsidR="005F3780" w:rsidRPr="005F3780" w:rsidRDefault="005F3780" w:rsidP="005F378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37912" w:rsidRPr="00625E9E">
      <w:rPr>
        <w:rFonts w:ascii="Tahoma" w:hAnsi="Tahoma" w:cs="Tahoma"/>
        <w:sz w:val="18"/>
        <w:szCs w:val="18"/>
      </w:rPr>
      <w:t xml:space="preserve">Smlouva o dílo na stavbu </w:t>
    </w:r>
    <w:r w:rsidR="00047C75">
      <w:rPr>
        <w:rFonts w:ascii="Tahoma" w:hAnsi="Tahoma" w:cs="Tahoma"/>
        <w:sz w:val="18"/>
        <w:szCs w:val="18"/>
      </w:rPr>
      <w:t>„</w:t>
    </w:r>
    <w:r w:rsidR="00047C75" w:rsidRPr="00C17934">
      <w:rPr>
        <w:rFonts w:ascii="Tahoma" w:hAnsi="Tahoma" w:cs="Tahoma"/>
        <w:sz w:val="18"/>
        <w:szCs w:val="18"/>
      </w:rPr>
      <w:t>Zámek Nová Horka</w:t>
    </w:r>
    <w:r w:rsidR="00BA6289">
      <w:rPr>
        <w:rFonts w:ascii="Tahoma" w:hAnsi="Tahoma" w:cs="Tahoma"/>
        <w:sz w:val="18"/>
        <w:szCs w:val="18"/>
      </w:rPr>
      <w:t xml:space="preserve"> </w:t>
    </w:r>
    <w:r w:rsidR="00047C75" w:rsidRPr="00C17934">
      <w:rPr>
        <w:rFonts w:ascii="Tahoma" w:hAnsi="Tahoma" w:cs="Tahoma"/>
        <w:sz w:val="18"/>
        <w:szCs w:val="18"/>
      </w:rPr>
      <w:t>-</w:t>
    </w:r>
    <w:r w:rsidR="00BA6289">
      <w:rPr>
        <w:rFonts w:ascii="Tahoma" w:hAnsi="Tahoma" w:cs="Tahoma"/>
        <w:sz w:val="18"/>
        <w:szCs w:val="18"/>
      </w:rPr>
      <w:t xml:space="preserve"> </w:t>
    </w:r>
    <w:r w:rsidR="00047C75" w:rsidRPr="00C17934">
      <w:rPr>
        <w:rFonts w:ascii="Tahoma" w:hAnsi="Tahoma" w:cs="Tahoma"/>
        <w:sz w:val="18"/>
        <w:szCs w:val="18"/>
      </w:rPr>
      <w:t>Revitalizace části objektu</w:t>
    </w:r>
    <w:r w:rsidR="00047C75">
      <w:rPr>
        <w:rFonts w:ascii="Tahoma" w:hAnsi="Tahoma" w:cs="Tahoma"/>
        <w:sz w:val="18"/>
        <w:szCs w:val="18"/>
      </w:rPr>
      <w:t xml:space="preserve">, 01-SLP a 02-Muzeum </w:t>
    </w:r>
    <w:proofErr w:type="gramStart"/>
    <w:r w:rsidR="00047C75">
      <w:rPr>
        <w:rFonts w:ascii="Tahoma" w:hAnsi="Tahoma" w:cs="Tahoma"/>
        <w:sz w:val="18"/>
        <w:szCs w:val="18"/>
      </w:rPr>
      <w:t>II</w:t>
    </w:r>
    <w:r w:rsidR="006A1C9F">
      <w:rPr>
        <w:rFonts w:ascii="Tahoma" w:hAnsi="Tahoma" w:cs="Tahoma"/>
        <w:sz w:val="18"/>
        <w:szCs w:val="18"/>
      </w:rPr>
      <w:t>“</w:t>
    </w:r>
    <w:r w:rsidR="00473B1B">
      <w:rPr>
        <w:rFonts w:ascii="Tahoma" w:hAnsi="Tahoma" w:cs="Tahoma"/>
        <w:sz w:val="18"/>
        <w:szCs w:val="18"/>
      </w:rPr>
      <w:t xml:space="preserve">         Příloha</w:t>
    </w:r>
    <w:proofErr w:type="gramEnd"/>
    <w:r w:rsidR="00473B1B">
      <w:rPr>
        <w:rFonts w:ascii="Tahoma" w:hAnsi="Tahoma" w:cs="Tahoma"/>
        <w:sz w:val="18"/>
        <w:szCs w:val="18"/>
      </w:rPr>
      <w:t xml:space="preserve">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0C779" w14:textId="77777777" w:rsidR="00A04285" w:rsidRDefault="00A04285">
      <w:r>
        <w:separator/>
      </w:r>
    </w:p>
  </w:footnote>
  <w:footnote w:type="continuationSeparator" w:id="0">
    <w:p w14:paraId="2B88BDF5" w14:textId="77777777" w:rsidR="00A04285" w:rsidRDefault="00A04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1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1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2" w15:restartNumberingAfterBreak="0">
    <w:nsid w:val="5F0B7507"/>
    <w:multiLevelType w:val="hybridMultilevel"/>
    <w:tmpl w:val="3718DC54"/>
    <w:lvl w:ilvl="0" w:tplc="68C84CCA">
      <w:start w:val="1"/>
      <w:numFmt w:val="bullet"/>
      <w:lvlText w:val="-"/>
      <w:lvlJc w:val="left"/>
      <w:pPr>
        <w:ind w:left="71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31619E"/>
    <w:multiLevelType w:val="hybridMultilevel"/>
    <w:tmpl w:val="D2B02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18"/>
  </w:num>
  <w:num w:numId="5">
    <w:abstractNumId w:val="27"/>
  </w:num>
  <w:num w:numId="6">
    <w:abstractNumId w:val="20"/>
  </w:num>
  <w:num w:numId="7">
    <w:abstractNumId w:val="11"/>
  </w:num>
  <w:num w:numId="8">
    <w:abstractNumId w:val="28"/>
  </w:num>
  <w:num w:numId="9">
    <w:abstractNumId w:val="3"/>
  </w:num>
  <w:num w:numId="10">
    <w:abstractNumId w:val="17"/>
  </w:num>
  <w:num w:numId="11">
    <w:abstractNumId w:val="5"/>
  </w:num>
  <w:num w:numId="12">
    <w:abstractNumId w:val="21"/>
  </w:num>
  <w:num w:numId="13">
    <w:abstractNumId w:val="4"/>
  </w:num>
  <w:num w:numId="14">
    <w:abstractNumId w:val="9"/>
  </w:num>
  <w:num w:numId="15">
    <w:abstractNumId w:val="6"/>
  </w:num>
  <w:num w:numId="16">
    <w:abstractNumId w:val="31"/>
  </w:num>
  <w:num w:numId="17">
    <w:abstractNumId w:val="7"/>
  </w:num>
  <w:num w:numId="18">
    <w:abstractNumId w:val="14"/>
  </w:num>
  <w:num w:numId="19">
    <w:abstractNumId w:val="19"/>
  </w:num>
  <w:num w:numId="20">
    <w:abstractNumId w:val="24"/>
  </w:num>
  <w:num w:numId="21">
    <w:abstractNumId w:val="25"/>
  </w:num>
  <w:num w:numId="22">
    <w:abstractNumId w:val="32"/>
  </w:num>
  <w:num w:numId="23">
    <w:abstractNumId w:val="12"/>
  </w:num>
  <w:num w:numId="24">
    <w:abstractNumId w:val="10"/>
  </w:num>
  <w:num w:numId="25">
    <w:abstractNumId w:val="2"/>
  </w:num>
  <w:num w:numId="26">
    <w:abstractNumId w:val="30"/>
  </w:num>
  <w:num w:numId="27">
    <w:abstractNumId w:val="13"/>
  </w:num>
  <w:num w:numId="28">
    <w:abstractNumId w:val="15"/>
  </w:num>
  <w:num w:numId="29">
    <w:abstractNumId w:val="16"/>
  </w:num>
  <w:num w:numId="30">
    <w:abstractNumId w:val="29"/>
  </w:num>
  <w:num w:numId="31">
    <w:abstractNumId w:val="23"/>
  </w:num>
  <w:num w:numId="32">
    <w:abstractNumId w:val="8"/>
  </w:num>
  <w:num w:numId="33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298"/>
    <w:rsid w:val="00006673"/>
    <w:rsid w:val="00010AB2"/>
    <w:rsid w:val="00010FCB"/>
    <w:rsid w:val="000119F3"/>
    <w:rsid w:val="0001221B"/>
    <w:rsid w:val="00012802"/>
    <w:rsid w:val="00017BFA"/>
    <w:rsid w:val="00017CD9"/>
    <w:rsid w:val="000200AE"/>
    <w:rsid w:val="0002231C"/>
    <w:rsid w:val="00024897"/>
    <w:rsid w:val="00030E05"/>
    <w:rsid w:val="000326A4"/>
    <w:rsid w:val="00034308"/>
    <w:rsid w:val="0003758E"/>
    <w:rsid w:val="0004190A"/>
    <w:rsid w:val="000431D2"/>
    <w:rsid w:val="00043652"/>
    <w:rsid w:val="00044BAD"/>
    <w:rsid w:val="000463AE"/>
    <w:rsid w:val="0004714B"/>
    <w:rsid w:val="00047C75"/>
    <w:rsid w:val="00050971"/>
    <w:rsid w:val="00053507"/>
    <w:rsid w:val="00054D09"/>
    <w:rsid w:val="00055437"/>
    <w:rsid w:val="0005619E"/>
    <w:rsid w:val="00056BB3"/>
    <w:rsid w:val="000602FC"/>
    <w:rsid w:val="00063D6E"/>
    <w:rsid w:val="00064168"/>
    <w:rsid w:val="000644EF"/>
    <w:rsid w:val="00070D0F"/>
    <w:rsid w:val="00070D6A"/>
    <w:rsid w:val="00070F4F"/>
    <w:rsid w:val="00074802"/>
    <w:rsid w:val="00075A06"/>
    <w:rsid w:val="00075C39"/>
    <w:rsid w:val="0007707B"/>
    <w:rsid w:val="00077853"/>
    <w:rsid w:val="00080121"/>
    <w:rsid w:val="0008024C"/>
    <w:rsid w:val="00080251"/>
    <w:rsid w:val="00080FC0"/>
    <w:rsid w:val="00082AB1"/>
    <w:rsid w:val="00086CDE"/>
    <w:rsid w:val="000873A3"/>
    <w:rsid w:val="00090F9C"/>
    <w:rsid w:val="000918C1"/>
    <w:rsid w:val="00096CAF"/>
    <w:rsid w:val="000976A6"/>
    <w:rsid w:val="000A4E91"/>
    <w:rsid w:val="000A4FF3"/>
    <w:rsid w:val="000A73BB"/>
    <w:rsid w:val="000B04BD"/>
    <w:rsid w:val="000B105C"/>
    <w:rsid w:val="000B187E"/>
    <w:rsid w:val="000B5D55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C7859"/>
    <w:rsid w:val="000D574B"/>
    <w:rsid w:val="000D61F7"/>
    <w:rsid w:val="000E0045"/>
    <w:rsid w:val="000E1ABB"/>
    <w:rsid w:val="000E2323"/>
    <w:rsid w:val="000E39C5"/>
    <w:rsid w:val="000F3BC8"/>
    <w:rsid w:val="000F480E"/>
    <w:rsid w:val="00107903"/>
    <w:rsid w:val="00111DFE"/>
    <w:rsid w:val="001129F1"/>
    <w:rsid w:val="0011417D"/>
    <w:rsid w:val="00114E58"/>
    <w:rsid w:val="00115AFF"/>
    <w:rsid w:val="00116983"/>
    <w:rsid w:val="00120248"/>
    <w:rsid w:val="00122DCA"/>
    <w:rsid w:val="00127E4B"/>
    <w:rsid w:val="00131E26"/>
    <w:rsid w:val="00134EC6"/>
    <w:rsid w:val="00136EB0"/>
    <w:rsid w:val="00137D78"/>
    <w:rsid w:val="001418FF"/>
    <w:rsid w:val="00141F3F"/>
    <w:rsid w:val="0014251D"/>
    <w:rsid w:val="001434CE"/>
    <w:rsid w:val="00143CF6"/>
    <w:rsid w:val="0014480F"/>
    <w:rsid w:val="00153709"/>
    <w:rsid w:val="0015433D"/>
    <w:rsid w:val="001545F8"/>
    <w:rsid w:val="00155458"/>
    <w:rsid w:val="001556C6"/>
    <w:rsid w:val="00157396"/>
    <w:rsid w:val="00160431"/>
    <w:rsid w:val="001609A0"/>
    <w:rsid w:val="00162128"/>
    <w:rsid w:val="00162627"/>
    <w:rsid w:val="0016327A"/>
    <w:rsid w:val="001672D0"/>
    <w:rsid w:val="00167889"/>
    <w:rsid w:val="00170D25"/>
    <w:rsid w:val="001715F6"/>
    <w:rsid w:val="001727EA"/>
    <w:rsid w:val="0017385A"/>
    <w:rsid w:val="00176D01"/>
    <w:rsid w:val="00177219"/>
    <w:rsid w:val="00181EF3"/>
    <w:rsid w:val="001853A9"/>
    <w:rsid w:val="00186AFA"/>
    <w:rsid w:val="001876F4"/>
    <w:rsid w:val="0018799F"/>
    <w:rsid w:val="00192EE0"/>
    <w:rsid w:val="001949B4"/>
    <w:rsid w:val="001A08BA"/>
    <w:rsid w:val="001A11C4"/>
    <w:rsid w:val="001A3073"/>
    <w:rsid w:val="001A3315"/>
    <w:rsid w:val="001A471B"/>
    <w:rsid w:val="001A4FDD"/>
    <w:rsid w:val="001A5BD9"/>
    <w:rsid w:val="001A712C"/>
    <w:rsid w:val="001B1DF2"/>
    <w:rsid w:val="001B2233"/>
    <w:rsid w:val="001B4AF4"/>
    <w:rsid w:val="001B4DA6"/>
    <w:rsid w:val="001C0A98"/>
    <w:rsid w:val="001C2E0E"/>
    <w:rsid w:val="001C3B7A"/>
    <w:rsid w:val="001D1BBF"/>
    <w:rsid w:val="001D3420"/>
    <w:rsid w:val="001D44C8"/>
    <w:rsid w:val="001D513A"/>
    <w:rsid w:val="001D5485"/>
    <w:rsid w:val="001D5C5C"/>
    <w:rsid w:val="001D6572"/>
    <w:rsid w:val="001E0B21"/>
    <w:rsid w:val="001E2267"/>
    <w:rsid w:val="001E2622"/>
    <w:rsid w:val="001E6B28"/>
    <w:rsid w:val="001E6FE4"/>
    <w:rsid w:val="001F0F6F"/>
    <w:rsid w:val="001F1629"/>
    <w:rsid w:val="001F1B58"/>
    <w:rsid w:val="001F56F9"/>
    <w:rsid w:val="001F5BB2"/>
    <w:rsid w:val="001F6A53"/>
    <w:rsid w:val="001F6AFB"/>
    <w:rsid w:val="001F6E09"/>
    <w:rsid w:val="001F79B2"/>
    <w:rsid w:val="002045FF"/>
    <w:rsid w:val="00206811"/>
    <w:rsid w:val="00207CB6"/>
    <w:rsid w:val="002125E0"/>
    <w:rsid w:val="002127AB"/>
    <w:rsid w:val="00213353"/>
    <w:rsid w:val="00214102"/>
    <w:rsid w:val="00215560"/>
    <w:rsid w:val="00216885"/>
    <w:rsid w:val="00217618"/>
    <w:rsid w:val="0022087C"/>
    <w:rsid w:val="002229FA"/>
    <w:rsid w:val="002331B5"/>
    <w:rsid w:val="00233D37"/>
    <w:rsid w:val="00236924"/>
    <w:rsid w:val="00240839"/>
    <w:rsid w:val="00240C4B"/>
    <w:rsid w:val="002413EF"/>
    <w:rsid w:val="002414A4"/>
    <w:rsid w:val="00243599"/>
    <w:rsid w:val="00245D06"/>
    <w:rsid w:val="002463E7"/>
    <w:rsid w:val="00250834"/>
    <w:rsid w:val="00260A61"/>
    <w:rsid w:val="0026475A"/>
    <w:rsid w:val="002649B7"/>
    <w:rsid w:val="00265207"/>
    <w:rsid w:val="002661FF"/>
    <w:rsid w:val="0026655F"/>
    <w:rsid w:val="002671E2"/>
    <w:rsid w:val="0027190B"/>
    <w:rsid w:val="00271BF9"/>
    <w:rsid w:val="0027207F"/>
    <w:rsid w:val="00276532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3BC7"/>
    <w:rsid w:val="00293C04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066A"/>
    <w:rsid w:val="002B2102"/>
    <w:rsid w:val="002B304E"/>
    <w:rsid w:val="002B455E"/>
    <w:rsid w:val="002B5389"/>
    <w:rsid w:val="002B7D28"/>
    <w:rsid w:val="002C0857"/>
    <w:rsid w:val="002C0CFB"/>
    <w:rsid w:val="002C2489"/>
    <w:rsid w:val="002C2934"/>
    <w:rsid w:val="002C2A47"/>
    <w:rsid w:val="002C35A5"/>
    <w:rsid w:val="002D1B49"/>
    <w:rsid w:val="002D2675"/>
    <w:rsid w:val="002D3290"/>
    <w:rsid w:val="002D5E02"/>
    <w:rsid w:val="002E2594"/>
    <w:rsid w:val="002E29D9"/>
    <w:rsid w:val="002E5A10"/>
    <w:rsid w:val="002E794E"/>
    <w:rsid w:val="002E7AC6"/>
    <w:rsid w:val="002F32D0"/>
    <w:rsid w:val="003025F1"/>
    <w:rsid w:val="00304CCB"/>
    <w:rsid w:val="00305854"/>
    <w:rsid w:val="00306FA6"/>
    <w:rsid w:val="00307C47"/>
    <w:rsid w:val="00310524"/>
    <w:rsid w:val="00312F5E"/>
    <w:rsid w:val="00313DF2"/>
    <w:rsid w:val="00321EA5"/>
    <w:rsid w:val="00322F12"/>
    <w:rsid w:val="0032329A"/>
    <w:rsid w:val="00324E93"/>
    <w:rsid w:val="0032693C"/>
    <w:rsid w:val="0033250F"/>
    <w:rsid w:val="00335398"/>
    <w:rsid w:val="003363CA"/>
    <w:rsid w:val="003374F3"/>
    <w:rsid w:val="00341925"/>
    <w:rsid w:val="0034194B"/>
    <w:rsid w:val="0034241B"/>
    <w:rsid w:val="003449B5"/>
    <w:rsid w:val="003460A4"/>
    <w:rsid w:val="00347590"/>
    <w:rsid w:val="00351B58"/>
    <w:rsid w:val="00352E9C"/>
    <w:rsid w:val="0035620B"/>
    <w:rsid w:val="003568C4"/>
    <w:rsid w:val="00356DE1"/>
    <w:rsid w:val="00360409"/>
    <w:rsid w:val="00362C82"/>
    <w:rsid w:val="00363EA8"/>
    <w:rsid w:val="003647EB"/>
    <w:rsid w:val="003702F2"/>
    <w:rsid w:val="00371E2D"/>
    <w:rsid w:val="00373C20"/>
    <w:rsid w:val="00373FB1"/>
    <w:rsid w:val="003779E3"/>
    <w:rsid w:val="00383DFA"/>
    <w:rsid w:val="00384115"/>
    <w:rsid w:val="003842ED"/>
    <w:rsid w:val="00385C2F"/>
    <w:rsid w:val="00386655"/>
    <w:rsid w:val="00387DFA"/>
    <w:rsid w:val="003A115C"/>
    <w:rsid w:val="003A46B4"/>
    <w:rsid w:val="003A60A9"/>
    <w:rsid w:val="003A7ED8"/>
    <w:rsid w:val="003B16EA"/>
    <w:rsid w:val="003B2B60"/>
    <w:rsid w:val="003B547F"/>
    <w:rsid w:val="003B6721"/>
    <w:rsid w:val="003C2252"/>
    <w:rsid w:val="003C275D"/>
    <w:rsid w:val="003C4CA2"/>
    <w:rsid w:val="003C5858"/>
    <w:rsid w:val="003C5DE1"/>
    <w:rsid w:val="003D51B9"/>
    <w:rsid w:val="003E63FC"/>
    <w:rsid w:val="003E6642"/>
    <w:rsid w:val="003F03D5"/>
    <w:rsid w:val="003F7659"/>
    <w:rsid w:val="0040206A"/>
    <w:rsid w:val="0040751F"/>
    <w:rsid w:val="004121EE"/>
    <w:rsid w:val="004128B5"/>
    <w:rsid w:val="00412A43"/>
    <w:rsid w:val="00413995"/>
    <w:rsid w:val="0041696F"/>
    <w:rsid w:val="00417215"/>
    <w:rsid w:val="0041729E"/>
    <w:rsid w:val="00417431"/>
    <w:rsid w:val="00422889"/>
    <w:rsid w:val="00424C92"/>
    <w:rsid w:val="00424E63"/>
    <w:rsid w:val="00424FC2"/>
    <w:rsid w:val="0042530A"/>
    <w:rsid w:val="00427643"/>
    <w:rsid w:val="00430904"/>
    <w:rsid w:val="00432023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678"/>
    <w:rsid w:val="004538D3"/>
    <w:rsid w:val="00453B2F"/>
    <w:rsid w:val="004550FC"/>
    <w:rsid w:val="00457CA2"/>
    <w:rsid w:val="00463244"/>
    <w:rsid w:val="0046525D"/>
    <w:rsid w:val="00465535"/>
    <w:rsid w:val="00467C95"/>
    <w:rsid w:val="00467E01"/>
    <w:rsid w:val="00472F7B"/>
    <w:rsid w:val="00473B1B"/>
    <w:rsid w:val="00473D4D"/>
    <w:rsid w:val="004757ED"/>
    <w:rsid w:val="0048145D"/>
    <w:rsid w:val="00481640"/>
    <w:rsid w:val="00481FDC"/>
    <w:rsid w:val="00493068"/>
    <w:rsid w:val="0049362B"/>
    <w:rsid w:val="00495FD8"/>
    <w:rsid w:val="0049630B"/>
    <w:rsid w:val="004A241C"/>
    <w:rsid w:val="004A2DDB"/>
    <w:rsid w:val="004A3127"/>
    <w:rsid w:val="004A537D"/>
    <w:rsid w:val="004B10D6"/>
    <w:rsid w:val="004B2E7E"/>
    <w:rsid w:val="004B400E"/>
    <w:rsid w:val="004B4833"/>
    <w:rsid w:val="004C1437"/>
    <w:rsid w:val="004C2AB9"/>
    <w:rsid w:val="004C3A76"/>
    <w:rsid w:val="004C46F7"/>
    <w:rsid w:val="004C60B9"/>
    <w:rsid w:val="004C68E7"/>
    <w:rsid w:val="004D2C88"/>
    <w:rsid w:val="004D3BE5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04CA7"/>
    <w:rsid w:val="00510C3F"/>
    <w:rsid w:val="00511085"/>
    <w:rsid w:val="00511906"/>
    <w:rsid w:val="0051293B"/>
    <w:rsid w:val="00513B1E"/>
    <w:rsid w:val="00514048"/>
    <w:rsid w:val="00515BE7"/>
    <w:rsid w:val="0052319F"/>
    <w:rsid w:val="00525112"/>
    <w:rsid w:val="00525C35"/>
    <w:rsid w:val="00534ECD"/>
    <w:rsid w:val="00540EA7"/>
    <w:rsid w:val="00540F95"/>
    <w:rsid w:val="00543264"/>
    <w:rsid w:val="00544FEB"/>
    <w:rsid w:val="00545A9F"/>
    <w:rsid w:val="00546CB5"/>
    <w:rsid w:val="00547963"/>
    <w:rsid w:val="00550AB0"/>
    <w:rsid w:val="00551581"/>
    <w:rsid w:val="005516C8"/>
    <w:rsid w:val="00553B5F"/>
    <w:rsid w:val="00553DF7"/>
    <w:rsid w:val="00557128"/>
    <w:rsid w:val="0055796C"/>
    <w:rsid w:val="0056095B"/>
    <w:rsid w:val="005622AD"/>
    <w:rsid w:val="00563638"/>
    <w:rsid w:val="00564ECB"/>
    <w:rsid w:val="00566FB9"/>
    <w:rsid w:val="00567BC4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3E2E"/>
    <w:rsid w:val="0058465E"/>
    <w:rsid w:val="005849A7"/>
    <w:rsid w:val="00584F31"/>
    <w:rsid w:val="005923F3"/>
    <w:rsid w:val="00592867"/>
    <w:rsid w:val="0059438B"/>
    <w:rsid w:val="00594679"/>
    <w:rsid w:val="00594AD8"/>
    <w:rsid w:val="00596A2B"/>
    <w:rsid w:val="005A0090"/>
    <w:rsid w:val="005A1DB9"/>
    <w:rsid w:val="005A3D90"/>
    <w:rsid w:val="005A3FA7"/>
    <w:rsid w:val="005A5A29"/>
    <w:rsid w:val="005A7962"/>
    <w:rsid w:val="005A7EA5"/>
    <w:rsid w:val="005B2683"/>
    <w:rsid w:val="005B479A"/>
    <w:rsid w:val="005C0558"/>
    <w:rsid w:val="005C1AF0"/>
    <w:rsid w:val="005C365A"/>
    <w:rsid w:val="005D0DB7"/>
    <w:rsid w:val="005D2F87"/>
    <w:rsid w:val="005D34BD"/>
    <w:rsid w:val="005D5427"/>
    <w:rsid w:val="005D586A"/>
    <w:rsid w:val="005D74E7"/>
    <w:rsid w:val="005E0355"/>
    <w:rsid w:val="005E08A5"/>
    <w:rsid w:val="005E0A07"/>
    <w:rsid w:val="005E1D8A"/>
    <w:rsid w:val="005E2A63"/>
    <w:rsid w:val="005E3398"/>
    <w:rsid w:val="005E38DA"/>
    <w:rsid w:val="005E6947"/>
    <w:rsid w:val="005E7B3E"/>
    <w:rsid w:val="005F0330"/>
    <w:rsid w:val="005F113F"/>
    <w:rsid w:val="005F18D5"/>
    <w:rsid w:val="005F2933"/>
    <w:rsid w:val="005F352F"/>
    <w:rsid w:val="005F3780"/>
    <w:rsid w:val="005F38F0"/>
    <w:rsid w:val="005F4744"/>
    <w:rsid w:val="005F6AF1"/>
    <w:rsid w:val="006002AF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2AD8"/>
    <w:rsid w:val="00623B36"/>
    <w:rsid w:val="00625E9E"/>
    <w:rsid w:val="00633050"/>
    <w:rsid w:val="0064135D"/>
    <w:rsid w:val="00641936"/>
    <w:rsid w:val="006419D9"/>
    <w:rsid w:val="00641B66"/>
    <w:rsid w:val="00642918"/>
    <w:rsid w:val="00645D5D"/>
    <w:rsid w:val="006468EE"/>
    <w:rsid w:val="00647044"/>
    <w:rsid w:val="00650B78"/>
    <w:rsid w:val="00652CA2"/>
    <w:rsid w:val="00655A98"/>
    <w:rsid w:val="00657C3E"/>
    <w:rsid w:val="006602DE"/>
    <w:rsid w:val="0066273C"/>
    <w:rsid w:val="00666600"/>
    <w:rsid w:val="0066778D"/>
    <w:rsid w:val="00667ADC"/>
    <w:rsid w:val="00667E05"/>
    <w:rsid w:val="00670441"/>
    <w:rsid w:val="00670EBB"/>
    <w:rsid w:val="00671609"/>
    <w:rsid w:val="00671CC6"/>
    <w:rsid w:val="00672EAB"/>
    <w:rsid w:val="0067396C"/>
    <w:rsid w:val="00674022"/>
    <w:rsid w:val="006762ED"/>
    <w:rsid w:val="00680022"/>
    <w:rsid w:val="006805C8"/>
    <w:rsid w:val="00684B95"/>
    <w:rsid w:val="006865A6"/>
    <w:rsid w:val="00686F74"/>
    <w:rsid w:val="006900E3"/>
    <w:rsid w:val="0069226B"/>
    <w:rsid w:val="00693527"/>
    <w:rsid w:val="00694C61"/>
    <w:rsid w:val="00695248"/>
    <w:rsid w:val="00697069"/>
    <w:rsid w:val="006A1C9F"/>
    <w:rsid w:val="006A6B49"/>
    <w:rsid w:val="006B1DB2"/>
    <w:rsid w:val="006B3909"/>
    <w:rsid w:val="006B63BA"/>
    <w:rsid w:val="006B7113"/>
    <w:rsid w:val="006B7267"/>
    <w:rsid w:val="006C03F9"/>
    <w:rsid w:val="006C1A71"/>
    <w:rsid w:val="006C2937"/>
    <w:rsid w:val="006C582F"/>
    <w:rsid w:val="006C6489"/>
    <w:rsid w:val="006D07B7"/>
    <w:rsid w:val="006D33E4"/>
    <w:rsid w:val="006D3936"/>
    <w:rsid w:val="006D4915"/>
    <w:rsid w:val="006D4C8F"/>
    <w:rsid w:val="006D5699"/>
    <w:rsid w:val="006D75E5"/>
    <w:rsid w:val="006D7C75"/>
    <w:rsid w:val="006E4CB6"/>
    <w:rsid w:val="006E5E8E"/>
    <w:rsid w:val="006E7F64"/>
    <w:rsid w:val="006F23D7"/>
    <w:rsid w:val="006F2C19"/>
    <w:rsid w:val="00702686"/>
    <w:rsid w:val="007053D5"/>
    <w:rsid w:val="00706AAB"/>
    <w:rsid w:val="00706EE8"/>
    <w:rsid w:val="007107FF"/>
    <w:rsid w:val="00710BB1"/>
    <w:rsid w:val="007137C3"/>
    <w:rsid w:val="0071513A"/>
    <w:rsid w:val="00715187"/>
    <w:rsid w:val="0071617E"/>
    <w:rsid w:val="00720017"/>
    <w:rsid w:val="00720A5A"/>
    <w:rsid w:val="00721000"/>
    <w:rsid w:val="00723DB5"/>
    <w:rsid w:val="00724D88"/>
    <w:rsid w:val="00727F2D"/>
    <w:rsid w:val="0073072F"/>
    <w:rsid w:val="007307EC"/>
    <w:rsid w:val="007361D2"/>
    <w:rsid w:val="0074276A"/>
    <w:rsid w:val="00743D90"/>
    <w:rsid w:val="0075022B"/>
    <w:rsid w:val="00757B5D"/>
    <w:rsid w:val="007613F0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3833"/>
    <w:rsid w:val="00793926"/>
    <w:rsid w:val="007948E4"/>
    <w:rsid w:val="0079558C"/>
    <w:rsid w:val="007956D2"/>
    <w:rsid w:val="007975E2"/>
    <w:rsid w:val="007A0BD7"/>
    <w:rsid w:val="007A1994"/>
    <w:rsid w:val="007A2A01"/>
    <w:rsid w:val="007A3CEE"/>
    <w:rsid w:val="007A42D6"/>
    <w:rsid w:val="007A5853"/>
    <w:rsid w:val="007A7879"/>
    <w:rsid w:val="007B5100"/>
    <w:rsid w:val="007B5B9E"/>
    <w:rsid w:val="007B6200"/>
    <w:rsid w:val="007B67B4"/>
    <w:rsid w:val="007C33D9"/>
    <w:rsid w:val="007D2EA0"/>
    <w:rsid w:val="007D336E"/>
    <w:rsid w:val="007D5D10"/>
    <w:rsid w:val="007D6AC6"/>
    <w:rsid w:val="007E27BE"/>
    <w:rsid w:val="007E6753"/>
    <w:rsid w:val="007E7ABB"/>
    <w:rsid w:val="007F36AC"/>
    <w:rsid w:val="008006B2"/>
    <w:rsid w:val="008012C9"/>
    <w:rsid w:val="00801632"/>
    <w:rsid w:val="00802083"/>
    <w:rsid w:val="008022C0"/>
    <w:rsid w:val="0080330B"/>
    <w:rsid w:val="0080505C"/>
    <w:rsid w:val="00805F8A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17DBB"/>
    <w:rsid w:val="00820BE8"/>
    <w:rsid w:val="0082144B"/>
    <w:rsid w:val="00821A35"/>
    <w:rsid w:val="00821E2C"/>
    <w:rsid w:val="008242F3"/>
    <w:rsid w:val="008308AE"/>
    <w:rsid w:val="00831E1C"/>
    <w:rsid w:val="00834081"/>
    <w:rsid w:val="00834535"/>
    <w:rsid w:val="00835990"/>
    <w:rsid w:val="00837085"/>
    <w:rsid w:val="00837912"/>
    <w:rsid w:val="00837CE4"/>
    <w:rsid w:val="008409A7"/>
    <w:rsid w:val="0084138F"/>
    <w:rsid w:val="00842B0A"/>
    <w:rsid w:val="00843874"/>
    <w:rsid w:val="00843881"/>
    <w:rsid w:val="008440A9"/>
    <w:rsid w:val="008469D2"/>
    <w:rsid w:val="008502C9"/>
    <w:rsid w:val="00852D39"/>
    <w:rsid w:val="00854805"/>
    <w:rsid w:val="0085515F"/>
    <w:rsid w:val="0085538A"/>
    <w:rsid w:val="00855B54"/>
    <w:rsid w:val="0085626E"/>
    <w:rsid w:val="008563D6"/>
    <w:rsid w:val="00856E9E"/>
    <w:rsid w:val="00863A59"/>
    <w:rsid w:val="00865A47"/>
    <w:rsid w:val="00866A02"/>
    <w:rsid w:val="008673FB"/>
    <w:rsid w:val="00871804"/>
    <w:rsid w:val="008732C2"/>
    <w:rsid w:val="00873C08"/>
    <w:rsid w:val="00873D85"/>
    <w:rsid w:val="00874604"/>
    <w:rsid w:val="00875E12"/>
    <w:rsid w:val="008765E9"/>
    <w:rsid w:val="008766D9"/>
    <w:rsid w:val="0087725D"/>
    <w:rsid w:val="008777FF"/>
    <w:rsid w:val="008832E3"/>
    <w:rsid w:val="0088797C"/>
    <w:rsid w:val="00890ADC"/>
    <w:rsid w:val="00895D73"/>
    <w:rsid w:val="008A01DE"/>
    <w:rsid w:val="008A3649"/>
    <w:rsid w:val="008A41E2"/>
    <w:rsid w:val="008A4359"/>
    <w:rsid w:val="008B491E"/>
    <w:rsid w:val="008B6091"/>
    <w:rsid w:val="008B7558"/>
    <w:rsid w:val="008C467B"/>
    <w:rsid w:val="008C4F2C"/>
    <w:rsid w:val="008C63A0"/>
    <w:rsid w:val="008D1BA4"/>
    <w:rsid w:val="008D2CB6"/>
    <w:rsid w:val="008D3184"/>
    <w:rsid w:val="008D32D8"/>
    <w:rsid w:val="008D7A9E"/>
    <w:rsid w:val="008D7C38"/>
    <w:rsid w:val="008E31E6"/>
    <w:rsid w:val="008F078D"/>
    <w:rsid w:val="008F138A"/>
    <w:rsid w:val="008F13D7"/>
    <w:rsid w:val="008F2078"/>
    <w:rsid w:val="008F354F"/>
    <w:rsid w:val="008F4914"/>
    <w:rsid w:val="008F5FAD"/>
    <w:rsid w:val="008F6E0F"/>
    <w:rsid w:val="008F7116"/>
    <w:rsid w:val="008F72D5"/>
    <w:rsid w:val="008F7D0D"/>
    <w:rsid w:val="00902592"/>
    <w:rsid w:val="00904C7C"/>
    <w:rsid w:val="00906BFE"/>
    <w:rsid w:val="009074EB"/>
    <w:rsid w:val="00907E7F"/>
    <w:rsid w:val="00911458"/>
    <w:rsid w:val="00911A0A"/>
    <w:rsid w:val="009134BA"/>
    <w:rsid w:val="00913CDB"/>
    <w:rsid w:val="009157DA"/>
    <w:rsid w:val="00916E97"/>
    <w:rsid w:val="00920413"/>
    <w:rsid w:val="009204E2"/>
    <w:rsid w:val="009212AC"/>
    <w:rsid w:val="009269EF"/>
    <w:rsid w:val="009276A1"/>
    <w:rsid w:val="00930091"/>
    <w:rsid w:val="00934D34"/>
    <w:rsid w:val="00935CBD"/>
    <w:rsid w:val="00936568"/>
    <w:rsid w:val="00936B79"/>
    <w:rsid w:val="009372BD"/>
    <w:rsid w:val="00941146"/>
    <w:rsid w:val="00941F4D"/>
    <w:rsid w:val="009441CD"/>
    <w:rsid w:val="00945876"/>
    <w:rsid w:val="009466B6"/>
    <w:rsid w:val="00952574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19A8"/>
    <w:rsid w:val="00972888"/>
    <w:rsid w:val="00972A37"/>
    <w:rsid w:val="00973718"/>
    <w:rsid w:val="00975CA5"/>
    <w:rsid w:val="00983FAB"/>
    <w:rsid w:val="00987045"/>
    <w:rsid w:val="00990546"/>
    <w:rsid w:val="00990E08"/>
    <w:rsid w:val="00991035"/>
    <w:rsid w:val="009963DC"/>
    <w:rsid w:val="009A046B"/>
    <w:rsid w:val="009A5625"/>
    <w:rsid w:val="009B03FE"/>
    <w:rsid w:val="009B0A7E"/>
    <w:rsid w:val="009B0C75"/>
    <w:rsid w:val="009B12F5"/>
    <w:rsid w:val="009B184F"/>
    <w:rsid w:val="009B2259"/>
    <w:rsid w:val="009B28E5"/>
    <w:rsid w:val="009B39CA"/>
    <w:rsid w:val="009B44E8"/>
    <w:rsid w:val="009B5765"/>
    <w:rsid w:val="009B5D1F"/>
    <w:rsid w:val="009B713B"/>
    <w:rsid w:val="009C04AC"/>
    <w:rsid w:val="009C335D"/>
    <w:rsid w:val="009C4F7B"/>
    <w:rsid w:val="009C6AE0"/>
    <w:rsid w:val="009D0705"/>
    <w:rsid w:val="009D3077"/>
    <w:rsid w:val="009D314E"/>
    <w:rsid w:val="009D3394"/>
    <w:rsid w:val="009E3626"/>
    <w:rsid w:val="009F05FA"/>
    <w:rsid w:val="009F221C"/>
    <w:rsid w:val="009F4CDB"/>
    <w:rsid w:val="009F6B66"/>
    <w:rsid w:val="00A00511"/>
    <w:rsid w:val="00A04285"/>
    <w:rsid w:val="00A045E6"/>
    <w:rsid w:val="00A05AC2"/>
    <w:rsid w:val="00A10E94"/>
    <w:rsid w:val="00A1165D"/>
    <w:rsid w:val="00A177F7"/>
    <w:rsid w:val="00A2047A"/>
    <w:rsid w:val="00A24517"/>
    <w:rsid w:val="00A248F7"/>
    <w:rsid w:val="00A25520"/>
    <w:rsid w:val="00A26434"/>
    <w:rsid w:val="00A30F79"/>
    <w:rsid w:val="00A31BD8"/>
    <w:rsid w:val="00A32312"/>
    <w:rsid w:val="00A349BE"/>
    <w:rsid w:val="00A35819"/>
    <w:rsid w:val="00A44050"/>
    <w:rsid w:val="00A44529"/>
    <w:rsid w:val="00A51498"/>
    <w:rsid w:val="00A51C9F"/>
    <w:rsid w:val="00A52086"/>
    <w:rsid w:val="00A55521"/>
    <w:rsid w:val="00A556A7"/>
    <w:rsid w:val="00A560FD"/>
    <w:rsid w:val="00A60B84"/>
    <w:rsid w:val="00A61FDC"/>
    <w:rsid w:val="00A673E7"/>
    <w:rsid w:val="00A7195E"/>
    <w:rsid w:val="00A71A5A"/>
    <w:rsid w:val="00A720D9"/>
    <w:rsid w:val="00A75CBF"/>
    <w:rsid w:val="00A808E0"/>
    <w:rsid w:val="00A82596"/>
    <w:rsid w:val="00A83B7C"/>
    <w:rsid w:val="00A84148"/>
    <w:rsid w:val="00A85CE4"/>
    <w:rsid w:val="00A85E96"/>
    <w:rsid w:val="00A92839"/>
    <w:rsid w:val="00A931A4"/>
    <w:rsid w:val="00A978EF"/>
    <w:rsid w:val="00AA1584"/>
    <w:rsid w:val="00AA1588"/>
    <w:rsid w:val="00AA1BD6"/>
    <w:rsid w:val="00AA3365"/>
    <w:rsid w:val="00AB082E"/>
    <w:rsid w:val="00AB2464"/>
    <w:rsid w:val="00AB2E01"/>
    <w:rsid w:val="00AB3600"/>
    <w:rsid w:val="00AB53F2"/>
    <w:rsid w:val="00AB5C30"/>
    <w:rsid w:val="00AB6DCB"/>
    <w:rsid w:val="00AC091D"/>
    <w:rsid w:val="00AC19D1"/>
    <w:rsid w:val="00AC3E13"/>
    <w:rsid w:val="00AC598F"/>
    <w:rsid w:val="00AC780E"/>
    <w:rsid w:val="00AD0557"/>
    <w:rsid w:val="00AD33EB"/>
    <w:rsid w:val="00AD37BE"/>
    <w:rsid w:val="00AD3D0C"/>
    <w:rsid w:val="00AD49CF"/>
    <w:rsid w:val="00AE03F2"/>
    <w:rsid w:val="00AE05FA"/>
    <w:rsid w:val="00AE17DC"/>
    <w:rsid w:val="00AE21F2"/>
    <w:rsid w:val="00AE3396"/>
    <w:rsid w:val="00AF2875"/>
    <w:rsid w:val="00AF2CE9"/>
    <w:rsid w:val="00AF4372"/>
    <w:rsid w:val="00AF4711"/>
    <w:rsid w:val="00AF4F6C"/>
    <w:rsid w:val="00AF5D95"/>
    <w:rsid w:val="00AF70C4"/>
    <w:rsid w:val="00B01628"/>
    <w:rsid w:val="00B02222"/>
    <w:rsid w:val="00B0334C"/>
    <w:rsid w:val="00B0545C"/>
    <w:rsid w:val="00B05F43"/>
    <w:rsid w:val="00B143FD"/>
    <w:rsid w:val="00B16822"/>
    <w:rsid w:val="00B179CB"/>
    <w:rsid w:val="00B22DC7"/>
    <w:rsid w:val="00B2588A"/>
    <w:rsid w:val="00B30124"/>
    <w:rsid w:val="00B31857"/>
    <w:rsid w:val="00B31C97"/>
    <w:rsid w:val="00B36AFE"/>
    <w:rsid w:val="00B42220"/>
    <w:rsid w:val="00B43048"/>
    <w:rsid w:val="00B44E79"/>
    <w:rsid w:val="00B51DBD"/>
    <w:rsid w:val="00B53A7B"/>
    <w:rsid w:val="00B53CC5"/>
    <w:rsid w:val="00B549CD"/>
    <w:rsid w:val="00B60561"/>
    <w:rsid w:val="00B62148"/>
    <w:rsid w:val="00B62791"/>
    <w:rsid w:val="00B635CF"/>
    <w:rsid w:val="00B63DE5"/>
    <w:rsid w:val="00B64AFE"/>
    <w:rsid w:val="00B672C7"/>
    <w:rsid w:val="00B701CE"/>
    <w:rsid w:val="00B709C4"/>
    <w:rsid w:val="00B70DEA"/>
    <w:rsid w:val="00B73A80"/>
    <w:rsid w:val="00B73FA3"/>
    <w:rsid w:val="00B757BF"/>
    <w:rsid w:val="00B777FD"/>
    <w:rsid w:val="00B80A8A"/>
    <w:rsid w:val="00B852F1"/>
    <w:rsid w:val="00B92A77"/>
    <w:rsid w:val="00B9364F"/>
    <w:rsid w:val="00B937D0"/>
    <w:rsid w:val="00B96D43"/>
    <w:rsid w:val="00B978DC"/>
    <w:rsid w:val="00BA529F"/>
    <w:rsid w:val="00BA6289"/>
    <w:rsid w:val="00BA7D6F"/>
    <w:rsid w:val="00BB2137"/>
    <w:rsid w:val="00BB2BD7"/>
    <w:rsid w:val="00BB3051"/>
    <w:rsid w:val="00BB3D33"/>
    <w:rsid w:val="00BB4B4D"/>
    <w:rsid w:val="00BB6E1A"/>
    <w:rsid w:val="00BC36C3"/>
    <w:rsid w:val="00BC3701"/>
    <w:rsid w:val="00BC48EC"/>
    <w:rsid w:val="00BC66D7"/>
    <w:rsid w:val="00BD13FB"/>
    <w:rsid w:val="00BD176E"/>
    <w:rsid w:val="00BD4127"/>
    <w:rsid w:val="00BD6078"/>
    <w:rsid w:val="00BD645E"/>
    <w:rsid w:val="00BE1B34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4E5C"/>
    <w:rsid w:val="00BF621D"/>
    <w:rsid w:val="00BF680C"/>
    <w:rsid w:val="00BF71CA"/>
    <w:rsid w:val="00C00633"/>
    <w:rsid w:val="00C0173E"/>
    <w:rsid w:val="00C01755"/>
    <w:rsid w:val="00C04171"/>
    <w:rsid w:val="00C12F5D"/>
    <w:rsid w:val="00C12F8A"/>
    <w:rsid w:val="00C17934"/>
    <w:rsid w:val="00C20484"/>
    <w:rsid w:val="00C225CA"/>
    <w:rsid w:val="00C26524"/>
    <w:rsid w:val="00C26BAC"/>
    <w:rsid w:val="00C312B9"/>
    <w:rsid w:val="00C33722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1E66"/>
    <w:rsid w:val="00C54815"/>
    <w:rsid w:val="00C5674D"/>
    <w:rsid w:val="00C6092E"/>
    <w:rsid w:val="00C609F8"/>
    <w:rsid w:val="00C6257A"/>
    <w:rsid w:val="00C62ED3"/>
    <w:rsid w:val="00C6324C"/>
    <w:rsid w:val="00C67D4F"/>
    <w:rsid w:val="00C72BA6"/>
    <w:rsid w:val="00C7616A"/>
    <w:rsid w:val="00C774AD"/>
    <w:rsid w:val="00C8023B"/>
    <w:rsid w:val="00C8178A"/>
    <w:rsid w:val="00C82AD9"/>
    <w:rsid w:val="00C834BD"/>
    <w:rsid w:val="00C83A85"/>
    <w:rsid w:val="00C85F58"/>
    <w:rsid w:val="00C86E44"/>
    <w:rsid w:val="00C91A9F"/>
    <w:rsid w:val="00CA3479"/>
    <w:rsid w:val="00CA36E9"/>
    <w:rsid w:val="00CA379A"/>
    <w:rsid w:val="00CA3F12"/>
    <w:rsid w:val="00CA5190"/>
    <w:rsid w:val="00CB09D9"/>
    <w:rsid w:val="00CB10D4"/>
    <w:rsid w:val="00CB3595"/>
    <w:rsid w:val="00CB6134"/>
    <w:rsid w:val="00CC1043"/>
    <w:rsid w:val="00CC1493"/>
    <w:rsid w:val="00CC2C81"/>
    <w:rsid w:val="00CC3365"/>
    <w:rsid w:val="00CC35F4"/>
    <w:rsid w:val="00CC3B4E"/>
    <w:rsid w:val="00CC629A"/>
    <w:rsid w:val="00CC73AC"/>
    <w:rsid w:val="00CD0C20"/>
    <w:rsid w:val="00CD4CA4"/>
    <w:rsid w:val="00CD57A5"/>
    <w:rsid w:val="00CD6F5E"/>
    <w:rsid w:val="00CD7751"/>
    <w:rsid w:val="00CE080C"/>
    <w:rsid w:val="00CE0B3C"/>
    <w:rsid w:val="00CE249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1268"/>
    <w:rsid w:val="00D16674"/>
    <w:rsid w:val="00D16837"/>
    <w:rsid w:val="00D2255A"/>
    <w:rsid w:val="00D2420F"/>
    <w:rsid w:val="00D24AB4"/>
    <w:rsid w:val="00D24C13"/>
    <w:rsid w:val="00D327A7"/>
    <w:rsid w:val="00D32C65"/>
    <w:rsid w:val="00D339C2"/>
    <w:rsid w:val="00D33FD8"/>
    <w:rsid w:val="00D342D9"/>
    <w:rsid w:val="00D374EE"/>
    <w:rsid w:val="00D40FDB"/>
    <w:rsid w:val="00D4124D"/>
    <w:rsid w:val="00D42A3B"/>
    <w:rsid w:val="00D4566C"/>
    <w:rsid w:val="00D46A06"/>
    <w:rsid w:val="00D47244"/>
    <w:rsid w:val="00D472F9"/>
    <w:rsid w:val="00D51E77"/>
    <w:rsid w:val="00D52102"/>
    <w:rsid w:val="00D545C7"/>
    <w:rsid w:val="00D60606"/>
    <w:rsid w:val="00D627E7"/>
    <w:rsid w:val="00D63794"/>
    <w:rsid w:val="00D64B58"/>
    <w:rsid w:val="00D64FD6"/>
    <w:rsid w:val="00D67E87"/>
    <w:rsid w:val="00D67F19"/>
    <w:rsid w:val="00D70C70"/>
    <w:rsid w:val="00D70F3B"/>
    <w:rsid w:val="00D7662D"/>
    <w:rsid w:val="00D80334"/>
    <w:rsid w:val="00D8085A"/>
    <w:rsid w:val="00D8204E"/>
    <w:rsid w:val="00D85B0B"/>
    <w:rsid w:val="00D85ED1"/>
    <w:rsid w:val="00D86B6A"/>
    <w:rsid w:val="00D917B6"/>
    <w:rsid w:val="00D93DA4"/>
    <w:rsid w:val="00D96CCC"/>
    <w:rsid w:val="00D9706B"/>
    <w:rsid w:val="00D9723E"/>
    <w:rsid w:val="00D97A99"/>
    <w:rsid w:val="00DA0AFE"/>
    <w:rsid w:val="00DA1470"/>
    <w:rsid w:val="00DA59A0"/>
    <w:rsid w:val="00DB09E9"/>
    <w:rsid w:val="00DB34F4"/>
    <w:rsid w:val="00DB40EF"/>
    <w:rsid w:val="00DB5251"/>
    <w:rsid w:val="00DB7A11"/>
    <w:rsid w:val="00DC056B"/>
    <w:rsid w:val="00DC078F"/>
    <w:rsid w:val="00DC0EC1"/>
    <w:rsid w:val="00DC16B7"/>
    <w:rsid w:val="00DC3FCB"/>
    <w:rsid w:val="00DC48CF"/>
    <w:rsid w:val="00DC71D4"/>
    <w:rsid w:val="00DD0102"/>
    <w:rsid w:val="00DD2F51"/>
    <w:rsid w:val="00DD3629"/>
    <w:rsid w:val="00DD4045"/>
    <w:rsid w:val="00DD5E6E"/>
    <w:rsid w:val="00DE4DEC"/>
    <w:rsid w:val="00DF3E3F"/>
    <w:rsid w:val="00DF5680"/>
    <w:rsid w:val="00DF6BBD"/>
    <w:rsid w:val="00E00922"/>
    <w:rsid w:val="00E036E3"/>
    <w:rsid w:val="00E0756F"/>
    <w:rsid w:val="00E1093F"/>
    <w:rsid w:val="00E10DF2"/>
    <w:rsid w:val="00E11701"/>
    <w:rsid w:val="00E144C2"/>
    <w:rsid w:val="00E16447"/>
    <w:rsid w:val="00E17FCE"/>
    <w:rsid w:val="00E232B2"/>
    <w:rsid w:val="00E25403"/>
    <w:rsid w:val="00E26844"/>
    <w:rsid w:val="00E31EE0"/>
    <w:rsid w:val="00E34B85"/>
    <w:rsid w:val="00E365BA"/>
    <w:rsid w:val="00E40316"/>
    <w:rsid w:val="00E43E40"/>
    <w:rsid w:val="00E46A76"/>
    <w:rsid w:val="00E46F7B"/>
    <w:rsid w:val="00E519E5"/>
    <w:rsid w:val="00E54328"/>
    <w:rsid w:val="00E57B39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74E1D"/>
    <w:rsid w:val="00E8018F"/>
    <w:rsid w:val="00E812BF"/>
    <w:rsid w:val="00E824AE"/>
    <w:rsid w:val="00E83387"/>
    <w:rsid w:val="00E839AD"/>
    <w:rsid w:val="00E86267"/>
    <w:rsid w:val="00E86BBC"/>
    <w:rsid w:val="00E912EC"/>
    <w:rsid w:val="00E9143C"/>
    <w:rsid w:val="00E9200D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3352"/>
    <w:rsid w:val="00EB50A3"/>
    <w:rsid w:val="00EB57B9"/>
    <w:rsid w:val="00EB73AB"/>
    <w:rsid w:val="00EB7C07"/>
    <w:rsid w:val="00EC312F"/>
    <w:rsid w:val="00EC4A03"/>
    <w:rsid w:val="00EC5E7B"/>
    <w:rsid w:val="00EC77B2"/>
    <w:rsid w:val="00ED0793"/>
    <w:rsid w:val="00ED336F"/>
    <w:rsid w:val="00ED438C"/>
    <w:rsid w:val="00ED71B0"/>
    <w:rsid w:val="00EE03ED"/>
    <w:rsid w:val="00EE2A73"/>
    <w:rsid w:val="00EE3A16"/>
    <w:rsid w:val="00EE41D1"/>
    <w:rsid w:val="00EE4223"/>
    <w:rsid w:val="00EE7C58"/>
    <w:rsid w:val="00EF1C34"/>
    <w:rsid w:val="00EF36AD"/>
    <w:rsid w:val="00EF3B0D"/>
    <w:rsid w:val="00EF3B8F"/>
    <w:rsid w:val="00EF460C"/>
    <w:rsid w:val="00EF57D7"/>
    <w:rsid w:val="00EF6117"/>
    <w:rsid w:val="00EF6127"/>
    <w:rsid w:val="00EF7110"/>
    <w:rsid w:val="00EF7FF1"/>
    <w:rsid w:val="00F050B7"/>
    <w:rsid w:val="00F05584"/>
    <w:rsid w:val="00F05D03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17239"/>
    <w:rsid w:val="00F2370C"/>
    <w:rsid w:val="00F23DF3"/>
    <w:rsid w:val="00F27E9B"/>
    <w:rsid w:val="00F32081"/>
    <w:rsid w:val="00F323CB"/>
    <w:rsid w:val="00F32A16"/>
    <w:rsid w:val="00F34D81"/>
    <w:rsid w:val="00F361E3"/>
    <w:rsid w:val="00F41874"/>
    <w:rsid w:val="00F4369D"/>
    <w:rsid w:val="00F44B09"/>
    <w:rsid w:val="00F45279"/>
    <w:rsid w:val="00F56DE7"/>
    <w:rsid w:val="00F603FF"/>
    <w:rsid w:val="00F62670"/>
    <w:rsid w:val="00F6602B"/>
    <w:rsid w:val="00F661E4"/>
    <w:rsid w:val="00F66D95"/>
    <w:rsid w:val="00F7347D"/>
    <w:rsid w:val="00F73976"/>
    <w:rsid w:val="00F73FEB"/>
    <w:rsid w:val="00F755E9"/>
    <w:rsid w:val="00F7575D"/>
    <w:rsid w:val="00F75871"/>
    <w:rsid w:val="00F76BAF"/>
    <w:rsid w:val="00F80D89"/>
    <w:rsid w:val="00F84903"/>
    <w:rsid w:val="00F850C3"/>
    <w:rsid w:val="00F8518B"/>
    <w:rsid w:val="00F85B08"/>
    <w:rsid w:val="00F86171"/>
    <w:rsid w:val="00F86A61"/>
    <w:rsid w:val="00F879B8"/>
    <w:rsid w:val="00FA4C2A"/>
    <w:rsid w:val="00FB4241"/>
    <w:rsid w:val="00FB603B"/>
    <w:rsid w:val="00FC067F"/>
    <w:rsid w:val="00FC55A4"/>
    <w:rsid w:val="00FC587C"/>
    <w:rsid w:val="00FC596E"/>
    <w:rsid w:val="00FC7682"/>
    <w:rsid w:val="00FD0687"/>
    <w:rsid w:val="00FD0E9E"/>
    <w:rsid w:val="00FD2FCE"/>
    <w:rsid w:val="00FD5501"/>
    <w:rsid w:val="00FE16F2"/>
    <w:rsid w:val="00FE3477"/>
    <w:rsid w:val="00FF2322"/>
    <w:rsid w:val="00FF5A81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AB8026"/>
  <w15:chartTrackingRefBased/>
  <w15:docId w15:val="{3074A089-0C56-425E-8965-8DBB05E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aliases w:val="Zvýraznění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paragraph" w:styleId="Revize">
    <w:name w:val="Revision"/>
    <w:hidden/>
    <w:uiPriority w:val="99"/>
    <w:semiHidden/>
    <w:rsid w:val="0025083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5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6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8" ma:contentTypeDescription="Vytvoří nový dokument" ma:contentTypeScope="" ma:versionID="c78a6470eaa792a83f4b3dd0b4779b86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91b346190d1b2b4702a67cc5fb8e7aff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ED86E-DCC1-4E6C-B8CA-FAAF55B40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691D04-DF2F-44B1-B983-79338205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1706</CharactersWithSpaces>
  <SharedDoc>false</SharedDoc>
  <HLinks>
    <vt:vector size="6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http://www.doplnitweb.cz/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Renata Janulková</cp:lastModifiedBy>
  <cp:revision>3</cp:revision>
  <cp:lastPrinted>2022-05-10T12:10:00Z</cp:lastPrinted>
  <dcterms:created xsi:type="dcterms:W3CDTF">2022-05-27T05:50:00Z</dcterms:created>
  <dcterms:modified xsi:type="dcterms:W3CDTF">2022-05-27T13:39:00Z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2022-03-18T11:52:32Z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2f5bc27c-6591-48ae-b06d-ddf47ce84b39</vt:lpwstr>
  </property>
  <property fmtid="{D5CDD505-2E9C-101B-9397-08002B2CF9AE}" pid="9" name="MSIP_Label_63ff9749-f68b-40ec-aa05-229831920469_ContentBits">
    <vt:lpwstr>2</vt:lpwstr>
  </property>
</Properties>
</file>