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A892" w14:textId="77777777" w:rsidR="007E74C7" w:rsidRDefault="006E0E3F">
      <w:pPr>
        <w:pStyle w:val="Zkladntext20"/>
        <w:framePr w:w="767" w:h="212" w:wrap="none" w:hAnchor="page" w:x="1170" w:y="919"/>
      </w:pPr>
      <w:r>
        <w:t>Odběratel:</w:t>
      </w:r>
    </w:p>
    <w:p w14:paraId="1773D743" w14:textId="77777777" w:rsidR="007E74C7" w:rsidRDefault="006E0E3F">
      <w:pPr>
        <w:pStyle w:val="Zkladntext20"/>
        <w:framePr w:w="1238" w:h="490" w:wrap="none" w:hAnchor="page" w:x="1173" w:y="3954"/>
        <w:spacing w:after="80"/>
      </w:pPr>
      <w:r>
        <w:t>Forma úhrady:</w:t>
      </w:r>
    </w:p>
    <w:p w14:paraId="5215E04F" w14:textId="77777777" w:rsidR="007E74C7" w:rsidRDefault="006E0E3F">
      <w:pPr>
        <w:pStyle w:val="Zkladntext20"/>
        <w:framePr w:w="1238" w:h="490" w:wrap="none" w:hAnchor="page" w:x="1173" w:y="3954"/>
      </w:pPr>
      <w:r>
        <w:t>Datum vystavení:</w:t>
      </w:r>
    </w:p>
    <w:p w14:paraId="2C4B0EAB" w14:textId="77777777" w:rsidR="007E74C7" w:rsidRDefault="007E74C7">
      <w:pPr>
        <w:framePr w:w="3481" w:h="727" w:wrap="none" w:hAnchor="page" w:x="4320" w:y="1"/>
      </w:pPr>
    </w:p>
    <w:p w14:paraId="567E7309" w14:textId="77777777" w:rsidR="007E74C7" w:rsidRDefault="006E0E3F">
      <w:pPr>
        <w:pStyle w:val="Jin0"/>
        <w:framePr w:w="2794" w:h="299" w:wrap="none" w:hAnchor="page" w:x="8611" w:y="357"/>
        <w:jc w:val="right"/>
        <w:rPr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Objednávka č. ON22.018</w:t>
      </w:r>
    </w:p>
    <w:p w14:paraId="4C1013F5" w14:textId="77777777" w:rsidR="007E74C7" w:rsidRDefault="006E0E3F">
      <w:pPr>
        <w:pStyle w:val="Zkladntext20"/>
        <w:framePr w:w="1973" w:h="929" w:wrap="none" w:hAnchor="page" w:x="3362" w:y="876"/>
        <w:spacing w:line="300" w:lineRule="auto"/>
      </w:pPr>
      <w:r>
        <w:rPr>
          <w:b/>
          <w:bCs/>
        </w:rPr>
        <w:t>EKOLA group, spol. s r.o. Mistrovská 4/558 108 00 Praha 10 Česká republika</w:t>
      </w:r>
    </w:p>
    <w:p w14:paraId="1FDA893B" w14:textId="77777777" w:rsidR="007E74C7" w:rsidRDefault="006E0E3F">
      <w:pPr>
        <w:pStyle w:val="Zkladntext20"/>
        <w:framePr w:w="1944" w:h="1206" w:wrap="none" w:hAnchor="page" w:x="3351" w:y="1974"/>
        <w:spacing w:line="310" w:lineRule="auto"/>
      </w:pPr>
      <w:r>
        <w:t>IČO: 63981378</w:t>
      </w:r>
    </w:p>
    <w:p w14:paraId="1DCF4D24" w14:textId="77777777" w:rsidR="007E74C7" w:rsidRDefault="006E0E3F">
      <w:pPr>
        <w:pStyle w:val="Zkladntext20"/>
        <w:framePr w:w="1944" w:h="1206" w:wrap="none" w:hAnchor="page" w:x="3351" w:y="1974"/>
        <w:spacing w:line="310" w:lineRule="auto"/>
      </w:pPr>
      <w:r>
        <w:t>DIČ: CZ63981378</w:t>
      </w:r>
    </w:p>
    <w:p w14:paraId="34CF141A" w14:textId="5E2F08C9" w:rsidR="007E74C7" w:rsidRDefault="006E0E3F">
      <w:pPr>
        <w:pStyle w:val="Zkladntext20"/>
        <w:framePr w:w="1944" w:h="1206" w:wrap="none" w:hAnchor="page" w:x="3351" w:y="1974"/>
        <w:spacing w:line="310" w:lineRule="auto"/>
      </w:pPr>
      <w:r>
        <w:t xml:space="preserve">Telefon: </w:t>
      </w:r>
      <w:r w:rsidR="00784654">
        <w:t>xxx</w:t>
      </w:r>
    </w:p>
    <w:p w14:paraId="40466D8A" w14:textId="77777777" w:rsidR="00784654" w:rsidRDefault="006E0E3F">
      <w:pPr>
        <w:pStyle w:val="Zkladntext20"/>
        <w:framePr w:w="1944" w:h="1206" w:wrap="none" w:hAnchor="page" w:x="3351" w:y="1974"/>
        <w:spacing w:line="310" w:lineRule="auto"/>
      </w:pPr>
      <w:r>
        <w:t xml:space="preserve">Fax: </w:t>
      </w:r>
      <w:r w:rsidR="00784654">
        <w:t>xxx</w:t>
      </w:r>
    </w:p>
    <w:p w14:paraId="074301DD" w14:textId="2E1D9769" w:rsidR="007E74C7" w:rsidRDefault="006E0E3F">
      <w:pPr>
        <w:pStyle w:val="Zkladntext20"/>
        <w:framePr w:w="1944" w:h="1206" w:wrap="none" w:hAnchor="page" w:x="3351" w:y="1974"/>
        <w:spacing w:line="310" w:lineRule="auto"/>
      </w:pPr>
      <w:r>
        <w:t xml:space="preserve"> </w:t>
      </w:r>
      <w:hyperlink r:id="rId7" w:history="1">
        <w:r>
          <w:t>www.ekolagroup.cz</w:t>
        </w:r>
      </w:hyperlink>
    </w:p>
    <w:p w14:paraId="30AB3BA6" w14:textId="77777777" w:rsidR="007E74C7" w:rsidRDefault="006E0E3F">
      <w:pPr>
        <w:pStyle w:val="Zkladntext20"/>
        <w:framePr w:w="832" w:h="472" w:wrap="none" w:hAnchor="page" w:x="4870" w:y="3947"/>
        <w:spacing w:after="60"/>
      </w:pPr>
      <w:r>
        <w:t>Převodem</w:t>
      </w:r>
    </w:p>
    <w:p w14:paraId="341C2A45" w14:textId="77777777" w:rsidR="007E74C7" w:rsidRDefault="006E0E3F">
      <w:pPr>
        <w:pStyle w:val="Zkladntext20"/>
        <w:framePr w:w="832" w:h="472" w:wrap="none" w:hAnchor="page" w:x="4870" w:y="3947"/>
        <w:jc w:val="both"/>
      </w:pPr>
      <w:r>
        <w:t>04.05.2022</w:t>
      </w:r>
    </w:p>
    <w:p w14:paraId="378E602D" w14:textId="77777777" w:rsidR="007E74C7" w:rsidRDefault="006E0E3F">
      <w:pPr>
        <w:pStyle w:val="Zkladntext20"/>
        <w:framePr w:w="4392" w:h="486" w:wrap="none" w:hAnchor="page" w:x="6134" w:y="894"/>
        <w:tabs>
          <w:tab w:val="left" w:pos="1706"/>
        </w:tabs>
        <w:spacing w:after="40"/>
        <w:jc w:val="both"/>
      </w:pPr>
      <w:r>
        <w:t>Číslo zakázky:</w:t>
      </w:r>
      <w:r>
        <w:tab/>
        <w:t>21.0460-02</w:t>
      </w:r>
    </w:p>
    <w:p w14:paraId="6C0C6048" w14:textId="77777777" w:rsidR="007E74C7" w:rsidRDefault="006E0E3F">
      <w:pPr>
        <w:pStyle w:val="Zkladntext20"/>
        <w:framePr w:w="4392" w:h="486" w:wrap="none" w:hAnchor="page" w:x="6134" w:y="894"/>
        <w:jc w:val="both"/>
      </w:pPr>
      <w:r>
        <w:t>Akce: Rámcová dohoda na měření hlučnosti povrchů vozovek</w:t>
      </w:r>
    </w:p>
    <w:p w14:paraId="31D6A45E" w14:textId="77777777" w:rsidR="007E74C7" w:rsidRDefault="006E0E3F">
      <w:pPr>
        <w:pStyle w:val="Zkladntext20"/>
        <w:framePr w:w="778" w:h="205" w:wrap="none" w:hAnchor="page" w:x="6138" w:y="2341"/>
      </w:pPr>
      <w:r>
        <w:t>Dodavatel:</w:t>
      </w:r>
    </w:p>
    <w:p w14:paraId="126C6785" w14:textId="77777777" w:rsidR="007E74C7" w:rsidRDefault="006E0E3F">
      <w:pPr>
        <w:pStyle w:val="Zkladntext20"/>
        <w:framePr w:w="360" w:h="468" w:wrap="none" w:hAnchor="page" w:x="8895" w:y="2305"/>
        <w:jc w:val="both"/>
      </w:pPr>
      <w:r>
        <w:t>IČO:</w:t>
      </w:r>
    </w:p>
    <w:p w14:paraId="63CC03B9" w14:textId="77777777" w:rsidR="007E74C7" w:rsidRDefault="006E0E3F">
      <w:pPr>
        <w:pStyle w:val="Zkladntext20"/>
        <w:framePr w:w="360" w:h="468" w:wrap="none" w:hAnchor="page" w:x="8895" w:y="2305"/>
        <w:jc w:val="both"/>
      </w:pPr>
      <w:r>
        <w:t>DIČ:</w:t>
      </w:r>
    </w:p>
    <w:p w14:paraId="24B7C911" w14:textId="77777777" w:rsidR="007E74C7" w:rsidRDefault="006E0E3F">
      <w:pPr>
        <w:pStyle w:val="Zkladntext20"/>
        <w:framePr w:w="936" w:h="508" w:wrap="none" w:hAnchor="page" w:x="9792" w:y="2323"/>
        <w:spacing w:line="314" w:lineRule="auto"/>
      </w:pPr>
      <w:r>
        <w:t>44994575 CZ44994575</w:t>
      </w:r>
    </w:p>
    <w:p w14:paraId="39A96A7E" w14:textId="77777777" w:rsidR="007E74C7" w:rsidRDefault="006E0E3F">
      <w:pPr>
        <w:pStyle w:val="Zkladntext20"/>
        <w:framePr w:w="2876" w:h="443" w:wrap="none" w:hAnchor="page" w:x="6454" w:y="3003"/>
        <w:spacing w:after="40"/>
      </w:pPr>
      <w:r>
        <w:rPr>
          <w:b/>
          <w:bCs/>
        </w:rPr>
        <w:t>Centrum dopravního výzkumu, v.v.i.</w:t>
      </w:r>
    </w:p>
    <w:p w14:paraId="33672B08" w14:textId="77777777" w:rsidR="007E74C7" w:rsidRDefault="006E0E3F">
      <w:pPr>
        <w:pStyle w:val="Zkladntext20"/>
        <w:framePr w:w="2876" w:h="443" w:wrap="none" w:hAnchor="page" w:x="6454" w:y="3003"/>
      </w:pPr>
      <w:r>
        <w:rPr>
          <w:b/>
          <w:bCs/>
        </w:rPr>
        <w:t>Líšeňská 33a</w:t>
      </w:r>
    </w:p>
    <w:p w14:paraId="17EAA1C8" w14:textId="77777777" w:rsidR="007E74C7" w:rsidRDefault="006E0E3F">
      <w:pPr>
        <w:pStyle w:val="Zkladntext20"/>
        <w:framePr w:w="1051" w:h="205" w:wrap="none" w:hAnchor="page" w:x="6454" w:y="3691"/>
      </w:pPr>
      <w:r>
        <w:rPr>
          <w:b/>
          <w:bCs/>
        </w:rPr>
        <w:t>636 00 Brno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3"/>
        <w:gridCol w:w="2304"/>
        <w:gridCol w:w="1444"/>
        <w:gridCol w:w="1037"/>
        <w:gridCol w:w="1253"/>
      </w:tblGrid>
      <w:tr w:rsidR="007E74C7" w14:paraId="71CD6561" w14:textId="77777777">
        <w:trPr>
          <w:trHeight w:hRule="exact" w:val="587"/>
        </w:trPr>
        <w:tc>
          <w:tcPr>
            <w:tcW w:w="10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D4143" w14:textId="77777777" w:rsidR="007E74C7" w:rsidRDefault="006E0E3F">
            <w:pPr>
              <w:pStyle w:val="Jin0"/>
              <w:framePr w:w="10350" w:h="2599" w:vSpace="266" w:wrap="none" w:hAnchor="page" w:x="1054" w:y="4656"/>
              <w:spacing w:line="295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Jako vedoucí člen Sdružení CPX EKOLA-CDV u Vás, jako u dalšího společníka (další člena sdružení), objednáváme plnění dle Rámcové dohody na měření hlučnosti povrchů vozovek ze dne 24.09.2021.</w:t>
            </w:r>
          </w:p>
        </w:tc>
      </w:tr>
      <w:tr w:rsidR="007E74C7" w14:paraId="31A073C0" w14:textId="77777777">
        <w:trPr>
          <w:trHeight w:hRule="exact" w:val="274"/>
        </w:trPr>
        <w:tc>
          <w:tcPr>
            <w:tcW w:w="4313" w:type="dxa"/>
            <w:tcBorders>
              <w:left w:val="single" w:sz="4" w:space="0" w:color="auto"/>
            </w:tcBorders>
            <w:shd w:val="clear" w:color="auto" w:fill="FFFFFF"/>
          </w:tcPr>
          <w:p w14:paraId="6FB7235C" w14:textId="77777777" w:rsidR="007E74C7" w:rsidRDefault="006E0E3F">
            <w:pPr>
              <w:pStyle w:val="Jin0"/>
              <w:framePr w:w="10350" w:h="2599" w:vSpace="266" w:wrap="none" w:hAnchor="page" w:x="1054" w:y="4656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Položka</w:t>
            </w:r>
          </w:p>
        </w:tc>
        <w:tc>
          <w:tcPr>
            <w:tcW w:w="2304" w:type="dxa"/>
            <w:shd w:val="clear" w:color="auto" w:fill="FFFFFF"/>
          </w:tcPr>
          <w:p w14:paraId="5FD47AA1" w14:textId="77777777" w:rsidR="007E74C7" w:rsidRDefault="006E0E3F">
            <w:pPr>
              <w:pStyle w:val="Jin0"/>
              <w:framePr w:w="10350" w:h="2599" w:vSpace="266" w:wrap="none" w:hAnchor="page" w:x="1054" w:y="4656"/>
              <w:tabs>
                <w:tab w:val="left" w:pos="1657"/>
              </w:tabs>
              <w:ind w:firstLine="62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Množství</w:t>
            </w:r>
            <w:r>
              <w:rPr>
                <w:rFonts w:ascii="Tahoma" w:eastAsia="Tahoma" w:hAnsi="Tahoma" w:cs="Tahoma"/>
                <w:sz w:val="12"/>
                <w:szCs w:val="12"/>
              </w:rPr>
              <w:tab/>
              <w:t>J. cena</w:t>
            </w:r>
          </w:p>
        </w:tc>
        <w:tc>
          <w:tcPr>
            <w:tcW w:w="1444" w:type="dxa"/>
            <w:shd w:val="clear" w:color="auto" w:fill="FFFFFF"/>
          </w:tcPr>
          <w:p w14:paraId="75715637" w14:textId="77777777" w:rsidR="007E74C7" w:rsidRDefault="006E0E3F">
            <w:pPr>
              <w:pStyle w:val="Jin0"/>
              <w:framePr w:w="10350" w:h="2599" w:vSpace="266" w:wrap="none" w:hAnchor="page" w:x="1054" w:y="4656"/>
              <w:ind w:firstLine="54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Cena DPH %</w:t>
            </w:r>
          </w:p>
        </w:tc>
        <w:tc>
          <w:tcPr>
            <w:tcW w:w="1037" w:type="dxa"/>
            <w:shd w:val="clear" w:color="auto" w:fill="FFFFFF"/>
          </w:tcPr>
          <w:p w14:paraId="1805731F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DPH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241E188C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Celkem Kč</w:t>
            </w:r>
          </w:p>
        </w:tc>
      </w:tr>
      <w:tr w:rsidR="007E74C7" w14:paraId="19D3424B" w14:textId="77777777">
        <w:trPr>
          <w:trHeight w:hRule="exact" w:val="486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54BC3" w14:textId="77777777" w:rsidR="007E74C7" w:rsidRDefault="006E0E3F">
            <w:pPr>
              <w:pStyle w:val="Jin0"/>
              <w:framePr w:w="10350" w:h="2599" w:vSpace="266" w:wrap="none" w:hAnchor="page" w:x="1054" w:y="4656"/>
              <w:spacing w:line="298" w:lineRule="auto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Akreditované měření hlučnosti povrchu vozovky metodou CPX na komunikaci Patočkova před a po čištění povrchu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B86ED3" w14:textId="77777777" w:rsidR="007E74C7" w:rsidRDefault="006E0E3F">
            <w:pPr>
              <w:pStyle w:val="Jin0"/>
              <w:framePr w:w="10350" w:h="2599" w:vSpace="266" w:wrap="none" w:hAnchor="page" w:x="1054" w:y="4656"/>
              <w:tabs>
                <w:tab w:val="left" w:pos="1479"/>
              </w:tabs>
              <w:ind w:firstLine="82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8,00</w:t>
            </w:r>
            <w:r>
              <w:rPr>
                <w:rFonts w:ascii="Tahoma" w:eastAsia="Tahoma" w:hAnsi="Tahoma" w:cs="Tahoma"/>
                <w:sz w:val="12"/>
                <w:szCs w:val="12"/>
              </w:rPr>
              <w:tab/>
              <w:t>15 800,00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807F93" w14:textId="77777777" w:rsidR="007E74C7" w:rsidRDefault="006E0E3F">
            <w:pPr>
              <w:pStyle w:val="Jin0"/>
              <w:framePr w:w="10350" w:h="2599" w:vSpace="266" w:wrap="none" w:hAnchor="page" w:x="1054" w:y="4656"/>
              <w:tabs>
                <w:tab w:val="left" w:pos="1095"/>
              </w:tabs>
              <w:ind w:firstLine="22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126 400,00</w:t>
            </w:r>
            <w:r>
              <w:rPr>
                <w:rFonts w:ascii="Tahoma" w:eastAsia="Tahoma" w:hAnsi="Tahoma" w:cs="Tahoma"/>
                <w:sz w:val="12"/>
                <w:szCs w:val="12"/>
              </w:rPr>
              <w:tab/>
              <w:t>21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AB0BF5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26 544,00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6A2E1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152 944,00</w:t>
            </w:r>
          </w:p>
        </w:tc>
      </w:tr>
      <w:tr w:rsidR="007E74C7" w14:paraId="64D442BC" w14:textId="77777777">
        <w:trPr>
          <w:trHeight w:hRule="exact" w:val="367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305B2" w14:textId="77777777" w:rsidR="007E74C7" w:rsidRDefault="006E0E3F">
            <w:pPr>
              <w:pStyle w:val="Jin0"/>
              <w:framePr w:w="10350" w:h="2599" w:vSpace="266" w:wrap="none" w:hAnchor="page" w:x="1054" w:y="4656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011E5E53" w14:textId="77777777" w:rsidR="007E74C7" w:rsidRDefault="007E74C7">
            <w:pPr>
              <w:framePr w:w="10350" w:h="2599" w:vSpace="266" w:wrap="none" w:hAnchor="page" w:x="1054" w:y="4656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14:paraId="051555C5" w14:textId="77777777" w:rsidR="007E74C7" w:rsidRDefault="007E74C7">
            <w:pPr>
              <w:framePr w:w="10350" w:h="2599" w:vSpace="266" w:wrap="none" w:hAnchor="page" w:x="1054" w:y="465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1E882236" w14:textId="77777777" w:rsidR="007E74C7" w:rsidRDefault="007E74C7">
            <w:pPr>
              <w:framePr w:w="10350" w:h="2599" w:vSpace="266" w:wrap="none" w:hAnchor="page" w:x="1054" w:y="4656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54711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152 944,00 Kč</w:t>
            </w:r>
          </w:p>
        </w:tc>
      </w:tr>
      <w:tr w:rsidR="007E74C7" w14:paraId="23EB74B7" w14:textId="77777777">
        <w:trPr>
          <w:trHeight w:hRule="exact" w:val="457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10981" w14:textId="77777777" w:rsidR="007E74C7" w:rsidRDefault="007E74C7">
            <w:pPr>
              <w:framePr w:w="10350" w:h="2599" w:vSpace="266" w:wrap="none" w:hAnchor="page" w:x="1054" w:y="4656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A66039" w14:textId="77777777" w:rsidR="007E74C7" w:rsidRDefault="006E0E3F">
            <w:pPr>
              <w:pStyle w:val="Jin0"/>
              <w:framePr w:w="10350" w:h="2599" w:vSpace="266" w:wrap="none" w:hAnchor="page" w:x="1054" w:y="4656"/>
              <w:ind w:firstLine="8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Rekapitulace: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C633B0" w14:textId="77777777" w:rsidR="007E74C7" w:rsidRDefault="006E0E3F">
            <w:pPr>
              <w:pStyle w:val="Jin0"/>
              <w:framePr w:w="10350" w:h="2599" w:vSpace="266" w:wrap="none" w:hAnchor="page" w:x="1054" w:y="4656"/>
              <w:ind w:firstLine="26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Sazba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B9BDA1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Základ v Kč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CA966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DPH v Kč</w:t>
            </w:r>
          </w:p>
        </w:tc>
      </w:tr>
      <w:tr w:rsidR="007E74C7" w14:paraId="0D791604" w14:textId="77777777">
        <w:trPr>
          <w:trHeight w:hRule="exact" w:val="428"/>
        </w:trPr>
        <w:tc>
          <w:tcPr>
            <w:tcW w:w="4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94EF9" w14:textId="77777777" w:rsidR="007E74C7" w:rsidRDefault="007E74C7">
            <w:pPr>
              <w:framePr w:w="10350" w:h="2599" w:vSpace="266" w:wrap="none" w:hAnchor="page" w:x="1054" w:y="4656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/>
          </w:tcPr>
          <w:p w14:paraId="03876CAB" w14:textId="77777777" w:rsidR="007E74C7" w:rsidRDefault="007E74C7">
            <w:pPr>
              <w:framePr w:w="10350" w:h="2599" w:vSpace="266" w:wrap="none" w:hAnchor="page" w:x="1054" w:y="4656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/>
          </w:tcPr>
          <w:p w14:paraId="7D609729" w14:textId="77777777" w:rsidR="007E74C7" w:rsidRDefault="006E0E3F">
            <w:pPr>
              <w:pStyle w:val="Jin0"/>
              <w:framePr w:w="10350" w:h="2599" w:vSpace="266" w:wrap="none" w:hAnchor="page" w:x="1054" w:y="4656"/>
              <w:ind w:firstLine="36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21 %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14:paraId="7D940530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126 400,00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0809" w14:textId="77777777" w:rsidR="007E74C7" w:rsidRDefault="006E0E3F">
            <w:pPr>
              <w:pStyle w:val="Jin0"/>
              <w:framePr w:w="10350" w:h="2599" w:vSpace="266" w:wrap="none" w:hAnchor="page" w:x="1054" w:y="4656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26 544,00</w:t>
            </w:r>
          </w:p>
        </w:tc>
      </w:tr>
    </w:tbl>
    <w:p w14:paraId="794E5BA2" w14:textId="77777777" w:rsidR="007E74C7" w:rsidRDefault="007E74C7">
      <w:pPr>
        <w:framePr w:w="10350" w:h="2599" w:vSpace="266" w:wrap="none" w:hAnchor="page" w:x="1054" w:y="4656"/>
        <w:spacing w:line="1" w:lineRule="exact"/>
      </w:pPr>
    </w:p>
    <w:p w14:paraId="4E1E614B" w14:textId="77777777" w:rsidR="007E74C7" w:rsidRDefault="006E0E3F">
      <w:pPr>
        <w:pStyle w:val="Titulektabulky0"/>
        <w:framePr w:w="6264" w:h="191" w:wrap="none" w:hAnchor="page" w:x="1173" w:y="7306"/>
      </w:pPr>
      <w:r>
        <w:t>EKOLA group, spol. s r.o., je zapsána rejstříkovým soudem v Praze, oddíl C vložka 39803, Den zápisu: 11.9. 1995</w:t>
      </w:r>
    </w:p>
    <w:p w14:paraId="7E87556E" w14:textId="77777777" w:rsidR="007E74C7" w:rsidRDefault="006E0E3F">
      <w:pPr>
        <w:pStyle w:val="Titulektabulky0"/>
        <w:framePr w:w="479" w:h="238" w:wrap="none" w:hAnchor="page" w:x="9618" w:y="7284"/>
        <w:jc w:val="right"/>
        <w:rPr>
          <w:sz w:val="15"/>
          <w:szCs w:val="15"/>
        </w:rPr>
      </w:pPr>
      <w:r>
        <w:rPr>
          <w:color w:val="315FA1"/>
          <w:sz w:val="15"/>
          <w:szCs w:val="15"/>
        </w:rPr>
        <w:t>1558.</w:t>
      </w:r>
    </w:p>
    <w:p w14:paraId="28E55F57" w14:textId="75AD3919" w:rsidR="007E74C7" w:rsidRDefault="00784654">
      <w:pPr>
        <w:pStyle w:val="Titulekobrzku0"/>
        <w:framePr w:w="436" w:h="295" w:wrap="none" w:hAnchor="page" w:x="8316" w:y="8939"/>
      </w:pPr>
      <w:r>
        <w:t>xxxx</w:t>
      </w:r>
    </w:p>
    <w:p w14:paraId="0287422F" w14:textId="2C958E91" w:rsidR="007E74C7" w:rsidRDefault="00784654" w:rsidP="00784654">
      <w:pPr>
        <w:pStyle w:val="Titulekobrzku0"/>
        <w:framePr w:w="2305" w:h="241" w:wrap="none" w:hAnchor="page" w:x="8294" w:y="9404"/>
        <w:jc w:val="both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19.5.2022 souhlasím xxxx</w:t>
      </w:r>
    </w:p>
    <w:p w14:paraId="1A02B3AF" w14:textId="77777777" w:rsidR="007E74C7" w:rsidRPr="00784654" w:rsidRDefault="006E0E3F">
      <w:pPr>
        <w:pStyle w:val="Zkladntext20"/>
        <w:framePr w:w="2779" w:h="1130" w:wrap="none" w:hAnchor="page" w:x="7786" w:y="10524"/>
        <w:spacing w:after="40"/>
        <w:jc w:val="both"/>
        <w:rPr>
          <w:rFonts w:asciiTheme="minorHAnsi" w:hAnsiTheme="minorHAnsi" w:cstheme="minorHAnsi"/>
          <w:sz w:val="16"/>
          <w:szCs w:val="16"/>
        </w:rPr>
      </w:pPr>
      <w:r w:rsidRPr="00784654">
        <w:rPr>
          <w:rFonts w:asciiTheme="minorHAnsi" w:hAnsiTheme="minorHAnsi" w:cstheme="minorHAnsi"/>
          <w:sz w:val="16"/>
          <w:szCs w:val="16"/>
        </w:rPr>
        <w:t>Centrum dopravního výzkumu, v. v. i.</w:t>
      </w:r>
    </w:p>
    <w:p w14:paraId="74B3F34D" w14:textId="32B4D7BA" w:rsidR="007E74C7" w:rsidRPr="00784654" w:rsidRDefault="006E0E3F" w:rsidP="00784654">
      <w:pPr>
        <w:pStyle w:val="Jin0"/>
        <w:framePr w:w="2779" w:h="1130" w:wrap="none" w:hAnchor="page" w:x="7786" w:y="10524"/>
        <w:spacing w:line="334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784654">
        <w:rPr>
          <w:rFonts w:asciiTheme="minorHAnsi" w:hAnsiTheme="minorHAnsi" w:cstheme="minorHAnsi"/>
          <w:sz w:val="16"/>
          <w:szCs w:val="16"/>
        </w:rPr>
        <w:t xml:space="preserve">636 00 Brno </w:t>
      </w:r>
      <w:hyperlink r:id="rId8" w:history="1">
        <w:r w:rsidRPr="00784654">
          <w:rPr>
            <w:rFonts w:asciiTheme="minorHAnsi" w:hAnsiTheme="minorHAnsi" w:cstheme="minorHAnsi"/>
            <w:sz w:val="16"/>
            <w:szCs w:val="16"/>
          </w:rPr>
          <w:t>cdv@cdv.cz</w:t>
        </w:r>
      </w:hyperlink>
      <w:r w:rsidRPr="00784654">
        <w:rPr>
          <w:rFonts w:asciiTheme="minorHAnsi" w:hAnsiTheme="minorHAnsi" w:cstheme="minorHAnsi"/>
          <w:sz w:val="16"/>
          <w:szCs w:val="16"/>
        </w:rPr>
        <w:t xml:space="preserve"> IČ: 44 99 45 75 DIČ: CZ44994575</w:t>
      </w:r>
    </w:p>
    <w:p w14:paraId="5DB2198B" w14:textId="77777777" w:rsidR="007E74C7" w:rsidRDefault="006E0E3F">
      <w:pPr>
        <w:pStyle w:val="Jin0"/>
        <w:framePr w:w="2642" w:h="194" w:wrap="none" w:hAnchor="page" w:x="1051" w:y="15157"/>
        <w:rPr>
          <w:sz w:val="12"/>
          <w:szCs w:val="12"/>
        </w:rPr>
      </w:pPr>
      <w:r>
        <w:rPr>
          <w:rFonts w:ascii="Tahoma" w:eastAsia="Tahoma" w:hAnsi="Tahoma" w:cs="Tahoma"/>
          <w:sz w:val="12"/>
          <w:szCs w:val="12"/>
        </w:rPr>
        <w:t>Informační systém ORIGAM (</w:t>
      </w:r>
      <w:hyperlink r:id="rId9" w:history="1">
        <w:r>
          <w:rPr>
            <w:rFonts w:ascii="Tahoma" w:eastAsia="Tahoma" w:hAnsi="Tahoma" w:cs="Tahoma"/>
            <w:sz w:val="12"/>
            <w:szCs w:val="12"/>
          </w:rPr>
          <w:t>www.origam.com</w:t>
        </w:r>
      </w:hyperlink>
      <w:r>
        <w:rPr>
          <w:rFonts w:ascii="Tahoma" w:eastAsia="Tahoma" w:hAnsi="Tahoma" w:cs="Tahoma"/>
          <w:sz w:val="12"/>
          <w:szCs w:val="12"/>
        </w:rPr>
        <w:t>)</w:t>
      </w:r>
    </w:p>
    <w:p w14:paraId="148AE222" w14:textId="77777777" w:rsidR="007E74C7" w:rsidRDefault="006E0E3F">
      <w:pPr>
        <w:pStyle w:val="Jin0"/>
        <w:framePr w:w="508" w:h="173" w:wrap="none" w:hAnchor="page" w:x="10846" w:y="15171"/>
        <w:rPr>
          <w:sz w:val="12"/>
          <w:szCs w:val="12"/>
        </w:rPr>
      </w:pPr>
      <w:r>
        <w:rPr>
          <w:rFonts w:ascii="Tahoma" w:eastAsia="Tahoma" w:hAnsi="Tahoma" w:cs="Tahoma"/>
          <w:sz w:val="12"/>
          <w:szCs w:val="12"/>
        </w:rPr>
        <w:t>Strana 1</w:t>
      </w:r>
    </w:p>
    <w:p w14:paraId="2F11F6C3" w14:textId="5E7398AE" w:rsidR="007E74C7" w:rsidRDefault="006E0E3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8851925" wp14:editId="2522A584">
            <wp:simplePos x="0" y="0"/>
            <wp:positionH relativeFrom="page">
              <wp:posOffset>730885</wp:posOffset>
            </wp:positionH>
            <wp:positionV relativeFrom="margin">
              <wp:posOffset>882650</wp:posOffset>
            </wp:positionV>
            <wp:extent cx="1292225" cy="8045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9222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46A75" w14:textId="77777777" w:rsidR="007E74C7" w:rsidRDefault="007E74C7">
      <w:pPr>
        <w:spacing w:line="360" w:lineRule="exact"/>
      </w:pPr>
    </w:p>
    <w:p w14:paraId="78E4FF9D" w14:textId="77777777" w:rsidR="007E74C7" w:rsidRDefault="007E74C7">
      <w:pPr>
        <w:spacing w:line="360" w:lineRule="exact"/>
      </w:pPr>
    </w:p>
    <w:p w14:paraId="042F2692" w14:textId="77777777" w:rsidR="007E74C7" w:rsidRDefault="007E74C7">
      <w:pPr>
        <w:spacing w:line="360" w:lineRule="exact"/>
      </w:pPr>
    </w:p>
    <w:p w14:paraId="1FE75E52" w14:textId="77777777" w:rsidR="007E74C7" w:rsidRDefault="007E74C7">
      <w:pPr>
        <w:spacing w:line="360" w:lineRule="exact"/>
      </w:pPr>
    </w:p>
    <w:p w14:paraId="0A1A3ADF" w14:textId="77777777" w:rsidR="007E74C7" w:rsidRDefault="007E74C7">
      <w:pPr>
        <w:spacing w:line="360" w:lineRule="exact"/>
      </w:pPr>
    </w:p>
    <w:p w14:paraId="2B5130A4" w14:textId="77777777" w:rsidR="007E74C7" w:rsidRDefault="007E74C7">
      <w:pPr>
        <w:spacing w:line="360" w:lineRule="exact"/>
      </w:pPr>
    </w:p>
    <w:p w14:paraId="64C3BCD2" w14:textId="77777777" w:rsidR="007E74C7" w:rsidRDefault="007E74C7">
      <w:pPr>
        <w:spacing w:line="360" w:lineRule="exact"/>
      </w:pPr>
    </w:p>
    <w:p w14:paraId="442FBBCD" w14:textId="77777777" w:rsidR="007E74C7" w:rsidRDefault="007E74C7">
      <w:pPr>
        <w:spacing w:line="360" w:lineRule="exact"/>
      </w:pPr>
    </w:p>
    <w:p w14:paraId="76447672" w14:textId="77777777" w:rsidR="007E74C7" w:rsidRDefault="007E74C7">
      <w:pPr>
        <w:spacing w:line="360" w:lineRule="exact"/>
      </w:pPr>
    </w:p>
    <w:p w14:paraId="3B80DE7D" w14:textId="77777777" w:rsidR="007E74C7" w:rsidRDefault="007E74C7">
      <w:pPr>
        <w:spacing w:line="360" w:lineRule="exact"/>
      </w:pPr>
    </w:p>
    <w:p w14:paraId="59E42A9D" w14:textId="77777777" w:rsidR="007E74C7" w:rsidRDefault="007E74C7">
      <w:pPr>
        <w:spacing w:line="360" w:lineRule="exact"/>
      </w:pPr>
    </w:p>
    <w:p w14:paraId="2143B4A2" w14:textId="77777777" w:rsidR="007E74C7" w:rsidRDefault="007E74C7">
      <w:pPr>
        <w:spacing w:line="360" w:lineRule="exact"/>
      </w:pPr>
    </w:p>
    <w:p w14:paraId="3D757E66" w14:textId="77777777" w:rsidR="007E74C7" w:rsidRDefault="007E74C7">
      <w:pPr>
        <w:spacing w:line="360" w:lineRule="exact"/>
      </w:pPr>
    </w:p>
    <w:p w14:paraId="5F7ED6D6" w14:textId="77777777" w:rsidR="007E74C7" w:rsidRDefault="007E74C7">
      <w:pPr>
        <w:spacing w:line="360" w:lineRule="exact"/>
      </w:pPr>
    </w:p>
    <w:p w14:paraId="2004AA08" w14:textId="77777777" w:rsidR="007E74C7" w:rsidRDefault="007E74C7">
      <w:pPr>
        <w:spacing w:line="360" w:lineRule="exact"/>
      </w:pPr>
    </w:p>
    <w:p w14:paraId="6DFBCA06" w14:textId="77777777" w:rsidR="007E74C7" w:rsidRDefault="007E74C7">
      <w:pPr>
        <w:spacing w:line="360" w:lineRule="exact"/>
      </w:pPr>
    </w:p>
    <w:p w14:paraId="6F822F34" w14:textId="77777777" w:rsidR="007E74C7" w:rsidRDefault="007E74C7">
      <w:pPr>
        <w:spacing w:line="360" w:lineRule="exact"/>
      </w:pPr>
    </w:p>
    <w:p w14:paraId="7059D4CD" w14:textId="77777777" w:rsidR="007E74C7" w:rsidRDefault="007E74C7">
      <w:pPr>
        <w:spacing w:line="360" w:lineRule="exact"/>
      </w:pPr>
    </w:p>
    <w:p w14:paraId="4145A081" w14:textId="77777777" w:rsidR="007E74C7" w:rsidRDefault="007E74C7">
      <w:pPr>
        <w:spacing w:line="360" w:lineRule="exact"/>
      </w:pPr>
    </w:p>
    <w:p w14:paraId="272B3B39" w14:textId="77777777" w:rsidR="007E74C7" w:rsidRDefault="007E74C7">
      <w:pPr>
        <w:spacing w:line="360" w:lineRule="exact"/>
      </w:pPr>
    </w:p>
    <w:p w14:paraId="408BC2B0" w14:textId="77777777" w:rsidR="007E74C7" w:rsidRDefault="007E74C7">
      <w:pPr>
        <w:spacing w:line="360" w:lineRule="exact"/>
      </w:pPr>
    </w:p>
    <w:p w14:paraId="4CB8B0A1" w14:textId="77777777" w:rsidR="007E74C7" w:rsidRDefault="007E74C7">
      <w:pPr>
        <w:spacing w:line="360" w:lineRule="exact"/>
      </w:pPr>
    </w:p>
    <w:p w14:paraId="645CF065" w14:textId="77777777" w:rsidR="007E74C7" w:rsidRDefault="007E74C7">
      <w:pPr>
        <w:spacing w:line="360" w:lineRule="exact"/>
      </w:pPr>
    </w:p>
    <w:p w14:paraId="5C7F3FB6" w14:textId="77777777" w:rsidR="007E74C7" w:rsidRDefault="007E74C7">
      <w:pPr>
        <w:spacing w:line="360" w:lineRule="exact"/>
      </w:pPr>
    </w:p>
    <w:p w14:paraId="18BC0DF9" w14:textId="77777777" w:rsidR="007E74C7" w:rsidRDefault="007E74C7">
      <w:pPr>
        <w:spacing w:line="360" w:lineRule="exact"/>
      </w:pPr>
    </w:p>
    <w:p w14:paraId="0170CFAB" w14:textId="77777777" w:rsidR="007E74C7" w:rsidRDefault="007E74C7">
      <w:pPr>
        <w:spacing w:line="360" w:lineRule="exact"/>
      </w:pPr>
    </w:p>
    <w:p w14:paraId="5FDB8E2A" w14:textId="77777777" w:rsidR="007E74C7" w:rsidRDefault="007E74C7">
      <w:pPr>
        <w:spacing w:line="360" w:lineRule="exact"/>
      </w:pPr>
    </w:p>
    <w:p w14:paraId="04E9C032" w14:textId="77777777" w:rsidR="007E74C7" w:rsidRDefault="007E74C7">
      <w:pPr>
        <w:spacing w:line="360" w:lineRule="exact"/>
      </w:pPr>
    </w:p>
    <w:p w14:paraId="167F026D" w14:textId="77777777" w:rsidR="007E74C7" w:rsidRDefault="007E74C7">
      <w:pPr>
        <w:spacing w:line="360" w:lineRule="exact"/>
      </w:pPr>
    </w:p>
    <w:p w14:paraId="218CD548" w14:textId="77777777" w:rsidR="007E74C7" w:rsidRDefault="007E74C7">
      <w:pPr>
        <w:spacing w:line="360" w:lineRule="exact"/>
      </w:pPr>
    </w:p>
    <w:p w14:paraId="32DF0226" w14:textId="77777777" w:rsidR="007E74C7" w:rsidRDefault="007E74C7">
      <w:pPr>
        <w:spacing w:line="360" w:lineRule="exact"/>
      </w:pPr>
    </w:p>
    <w:p w14:paraId="30624139" w14:textId="77777777" w:rsidR="007E74C7" w:rsidRDefault="007E74C7">
      <w:pPr>
        <w:spacing w:line="360" w:lineRule="exact"/>
      </w:pPr>
    </w:p>
    <w:p w14:paraId="446D043E" w14:textId="77777777" w:rsidR="007E74C7" w:rsidRDefault="007E74C7">
      <w:pPr>
        <w:spacing w:line="360" w:lineRule="exact"/>
      </w:pPr>
    </w:p>
    <w:p w14:paraId="2548A4E1" w14:textId="77777777" w:rsidR="007E74C7" w:rsidRDefault="007E74C7">
      <w:pPr>
        <w:spacing w:line="360" w:lineRule="exact"/>
      </w:pPr>
    </w:p>
    <w:p w14:paraId="6EEA03DB" w14:textId="77777777" w:rsidR="007E74C7" w:rsidRDefault="007E74C7">
      <w:pPr>
        <w:spacing w:line="360" w:lineRule="exact"/>
      </w:pPr>
    </w:p>
    <w:p w14:paraId="22A2EAA3" w14:textId="77777777" w:rsidR="007E74C7" w:rsidRDefault="007E74C7">
      <w:pPr>
        <w:spacing w:line="360" w:lineRule="exact"/>
      </w:pPr>
    </w:p>
    <w:p w14:paraId="5F102F47" w14:textId="77777777" w:rsidR="007E74C7" w:rsidRDefault="007E74C7">
      <w:pPr>
        <w:spacing w:line="360" w:lineRule="exact"/>
      </w:pPr>
    </w:p>
    <w:p w14:paraId="0AF29C40" w14:textId="77777777" w:rsidR="007E74C7" w:rsidRDefault="007E74C7">
      <w:pPr>
        <w:spacing w:line="360" w:lineRule="exact"/>
      </w:pPr>
    </w:p>
    <w:p w14:paraId="1860F47B" w14:textId="77777777" w:rsidR="007E74C7" w:rsidRDefault="007E74C7">
      <w:pPr>
        <w:spacing w:line="360" w:lineRule="exact"/>
      </w:pPr>
    </w:p>
    <w:p w14:paraId="5A8FD31F" w14:textId="77777777" w:rsidR="007E74C7" w:rsidRDefault="007E74C7">
      <w:pPr>
        <w:spacing w:line="360" w:lineRule="exact"/>
      </w:pPr>
    </w:p>
    <w:p w14:paraId="5AA32E31" w14:textId="77777777" w:rsidR="007E74C7" w:rsidRDefault="007E74C7">
      <w:pPr>
        <w:spacing w:after="589" w:line="1" w:lineRule="exact"/>
      </w:pPr>
    </w:p>
    <w:p w14:paraId="412FF726" w14:textId="77777777" w:rsidR="007E74C7" w:rsidRDefault="007E74C7">
      <w:pPr>
        <w:spacing w:line="1" w:lineRule="exact"/>
        <w:sectPr w:rsidR="007E74C7">
          <w:pgSz w:w="11900" w:h="16840"/>
          <w:pgMar w:top="658" w:right="497" w:bottom="631" w:left="1050" w:header="230" w:footer="203" w:gutter="0"/>
          <w:pgNumType w:start="1"/>
          <w:cols w:space="720"/>
          <w:noEndnote/>
          <w:docGrid w:linePitch="360"/>
        </w:sectPr>
      </w:pPr>
    </w:p>
    <w:p w14:paraId="6829557A" w14:textId="77777777" w:rsidR="007E74C7" w:rsidRDefault="006E0E3F">
      <w:pPr>
        <w:pStyle w:val="Jin0"/>
        <w:rPr>
          <w:sz w:val="24"/>
          <w:szCs w:val="24"/>
        </w:rPr>
      </w:pPr>
      <w:r>
        <w:rPr>
          <w:rFonts w:ascii="Calibri" w:eastAsia="Calibri" w:hAnsi="Calibri" w:cs="Calibri"/>
          <w:color w:val="315FA1"/>
          <w:sz w:val="24"/>
          <w:szCs w:val="24"/>
        </w:rPr>
        <w:lastRenderedPageBreak/>
        <w:t xml:space="preserve">OBJEDNÁVKA č. </w:t>
      </w:r>
      <w:r>
        <w:rPr>
          <w:rFonts w:ascii="Calibri" w:eastAsia="Calibri" w:hAnsi="Calibri" w:cs="Calibri"/>
          <w:b/>
          <w:bCs/>
          <w:color w:val="315FA1"/>
          <w:sz w:val="24"/>
          <w:szCs w:val="24"/>
        </w:rPr>
        <w:t xml:space="preserve">22/3400/011 </w:t>
      </w:r>
      <w:r>
        <w:rPr>
          <w:rFonts w:ascii="Calibri" w:eastAsia="Calibri" w:hAnsi="Calibri" w:cs="Calibri"/>
          <w:color w:val="315FA1"/>
          <w:sz w:val="24"/>
          <w:szCs w:val="24"/>
        </w:rPr>
        <w:t>k Rámcové dohodě na měření hlučnosti povrchů vozovek ze dne 24.09.2021</w:t>
      </w:r>
    </w:p>
    <w:p w14:paraId="14C12002" w14:textId="77777777" w:rsidR="007E74C7" w:rsidRDefault="006E0E3F">
      <w:pPr>
        <w:pStyle w:val="Zkladntext1"/>
        <w:tabs>
          <w:tab w:val="left" w:leader="underscore" w:pos="9241"/>
        </w:tabs>
        <w:spacing w:after="0"/>
      </w:pPr>
      <w:r>
        <w:rPr>
          <w:u w:val="single"/>
        </w:rPr>
        <w:t>Smluvní strany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1"/>
        <w:gridCol w:w="313"/>
        <w:gridCol w:w="864"/>
        <w:gridCol w:w="3402"/>
        <w:gridCol w:w="551"/>
        <w:gridCol w:w="1523"/>
      </w:tblGrid>
      <w:tr w:rsidR="007E74C7" w14:paraId="21318CF9" w14:textId="77777777">
        <w:trPr>
          <w:trHeight w:hRule="exact" w:val="421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5BBC6" w14:textId="77777777" w:rsidR="007E74C7" w:rsidRDefault="006E0E3F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</w:t>
            </w:r>
          </w:p>
        </w:tc>
      </w:tr>
      <w:tr w:rsidR="007E74C7" w14:paraId="25D2262A" w14:textId="77777777">
        <w:trPr>
          <w:trHeight w:hRule="exact" w:val="605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9F178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1473D" w14:textId="77777777" w:rsidR="007E74C7" w:rsidRDefault="006E0E3F">
            <w:pPr>
              <w:pStyle w:val="Jin0"/>
            </w:pPr>
            <w:r>
              <w:t>Technická správa komunikací hl. m. Prahy, a.s.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9CF1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IČO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FA2B6" w14:textId="77777777" w:rsidR="007E74C7" w:rsidRDefault="006E0E3F">
            <w:pPr>
              <w:pStyle w:val="Jin0"/>
            </w:pPr>
            <w:r>
              <w:t>03447286</w:t>
            </w:r>
          </w:p>
        </w:tc>
      </w:tr>
      <w:tr w:rsidR="007E74C7" w14:paraId="7134093F" w14:textId="77777777">
        <w:trPr>
          <w:trHeight w:hRule="exact" w:val="598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EF174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Sídlo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19A99" w14:textId="77777777" w:rsidR="007E74C7" w:rsidRDefault="006E0E3F">
            <w:pPr>
              <w:pStyle w:val="Jin0"/>
            </w:pPr>
            <w:r>
              <w:t>Veletržní 1623/24</w:t>
            </w:r>
          </w:p>
          <w:p w14:paraId="27A4C6E9" w14:textId="77777777" w:rsidR="007E74C7" w:rsidRDefault="006E0E3F">
            <w:pPr>
              <w:pStyle w:val="Jin0"/>
            </w:pPr>
            <w:r>
              <w:t>170 00 Praha 7 - Holešovice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F9EB3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DIČ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832DD" w14:textId="77777777" w:rsidR="007E74C7" w:rsidRDefault="006E0E3F">
            <w:pPr>
              <w:pStyle w:val="Jin0"/>
            </w:pPr>
            <w:r>
              <w:t>CZ03447286</w:t>
            </w:r>
          </w:p>
        </w:tc>
      </w:tr>
      <w:tr w:rsidR="007E74C7" w14:paraId="4783A473" w14:textId="77777777">
        <w:trPr>
          <w:trHeight w:hRule="exact" w:val="356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3A23B" w14:textId="77777777" w:rsidR="007E74C7" w:rsidRDefault="006E0E3F">
            <w:pPr>
              <w:pStyle w:val="Jin0"/>
              <w:jc w:val="both"/>
            </w:pPr>
            <w:r>
              <w:t>Společnost je zapsána v obchodním rejstříku u Městského soudu v Praze, oddíl B, vložka 20059</w:t>
            </w:r>
          </w:p>
        </w:tc>
      </w:tr>
      <w:tr w:rsidR="007E74C7" w14:paraId="55AF51FD" w14:textId="77777777">
        <w:trPr>
          <w:trHeight w:hRule="exact" w:val="594"/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8A2BA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Bankovní spojení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76FF8" w14:textId="77777777" w:rsidR="007E74C7" w:rsidRDefault="006E0E3F">
            <w:pPr>
              <w:pStyle w:val="Jin0"/>
            </w:pPr>
            <w:r>
              <w:t>PPF banka a.s., číslo účtu 2023100003/6000</w:t>
            </w:r>
          </w:p>
        </w:tc>
      </w:tr>
      <w:tr w:rsidR="007E74C7" w14:paraId="7FD4F8E2" w14:textId="77777777">
        <w:trPr>
          <w:trHeight w:hRule="exact" w:val="594"/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92908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Kontakt na Objednatele: jméno a funkce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7F4BF" w14:textId="0B9DA3BE" w:rsidR="007E74C7" w:rsidRDefault="00784654">
            <w:pPr>
              <w:pStyle w:val="Jin0"/>
            </w:pPr>
            <w:r>
              <w:t>xxxxx</w:t>
            </w:r>
          </w:p>
        </w:tc>
      </w:tr>
      <w:tr w:rsidR="007E74C7" w14:paraId="63690B43" w14:textId="77777777">
        <w:trPr>
          <w:trHeight w:hRule="exact" w:val="360"/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EA78" w14:textId="77777777" w:rsidR="007E74C7" w:rsidRDefault="006E0E3F">
            <w:pPr>
              <w:pStyle w:val="Jin0"/>
            </w:pPr>
            <w:r>
              <w:rPr>
                <w:b/>
                <w:bCs/>
              </w:rPr>
              <w:t xml:space="preserve">Org. jednotka: </w:t>
            </w:r>
            <w:r>
              <w:t>oddělení organizace dopravy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BB485" w14:textId="3B51FFB7" w:rsidR="007E74C7" w:rsidRDefault="006E0E3F">
            <w:pPr>
              <w:pStyle w:val="Jin0"/>
            </w:pPr>
            <w:r>
              <w:rPr>
                <w:b/>
                <w:bCs/>
              </w:rPr>
              <w:t>Telefon</w:t>
            </w:r>
            <w:r w:rsidR="00784654">
              <w:rPr>
                <w:b/>
                <w:bCs/>
              </w:rPr>
              <w:t xml:space="preserve"> xxxxxxx</w:t>
            </w:r>
          </w:p>
        </w:tc>
      </w:tr>
      <w:tr w:rsidR="007E74C7" w14:paraId="0ED4CF5F" w14:textId="77777777">
        <w:trPr>
          <w:trHeight w:hRule="exact" w:val="364"/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1E4FA" w14:textId="1612DCAC" w:rsidR="007E74C7" w:rsidRDefault="006E0E3F">
            <w:pPr>
              <w:pStyle w:val="Jin0"/>
            </w:pPr>
            <w:r>
              <w:rPr>
                <w:b/>
                <w:bCs/>
              </w:rPr>
              <w:t xml:space="preserve">E-mail: </w:t>
            </w:r>
            <w:hyperlink r:id="rId11" w:history="1">
              <w:r w:rsidR="00784654">
                <w:t>xxxxxxx</w:t>
              </w:r>
            </w:hyperlink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A2A48" w14:textId="77777777" w:rsidR="007E74C7" w:rsidRDefault="006E0E3F">
            <w:pPr>
              <w:pStyle w:val="Jin0"/>
            </w:pPr>
            <w:r>
              <w:rPr>
                <w:b/>
                <w:bCs/>
              </w:rPr>
              <w:t xml:space="preserve">V Praze dne: </w:t>
            </w:r>
            <w:r>
              <w:t>03.05.2022</w:t>
            </w:r>
          </w:p>
        </w:tc>
      </w:tr>
      <w:tr w:rsidR="007E74C7" w14:paraId="25FA7A1C" w14:textId="77777777">
        <w:trPr>
          <w:trHeight w:hRule="exact" w:val="374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4205E" w14:textId="058537A2" w:rsidR="007E74C7" w:rsidRDefault="006E0E3F">
            <w:pPr>
              <w:pStyle w:val="Jin0"/>
              <w:jc w:val="both"/>
            </w:pPr>
            <w:r>
              <w:rPr>
                <w:b/>
                <w:bCs/>
              </w:rPr>
              <w:t xml:space="preserve">E-mail pro účely fakturace: </w:t>
            </w:r>
            <w:hyperlink r:id="rId12" w:history="1">
              <w:r w:rsidR="00784654">
                <w:t>xxxxx</w:t>
              </w:r>
            </w:hyperlink>
          </w:p>
        </w:tc>
      </w:tr>
      <w:tr w:rsidR="007E74C7" w14:paraId="3A4F9B72" w14:textId="77777777">
        <w:trPr>
          <w:trHeight w:hRule="exact" w:val="374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B5459" w14:textId="77777777" w:rsidR="007E74C7" w:rsidRDefault="006E0E3F">
            <w:pPr>
              <w:pStyle w:val="Jin0"/>
              <w:jc w:val="both"/>
            </w:pPr>
            <w:r>
              <w:rPr>
                <w:b/>
                <w:bCs/>
              </w:rPr>
              <w:t>Datová schránka: mivq4t3</w:t>
            </w:r>
          </w:p>
        </w:tc>
      </w:tr>
      <w:tr w:rsidR="007E74C7" w14:paraId="187CFF81" w14:textId="77777777">
        <w:trPr>
          <w:trHeight w:hRule="exact" w:val="439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B3856" w14:textId="77777777" w:rsidR="007E74C7" w:rsidRDefault="006E0E3F">
            <w:pPr>
              <w:pStyle w:val="Jin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7E74C7" w14:paraId="1ADEA065" w14:textId="77777777">
        <w:trPr>
          <w:trHeight w:hRule="exact" w:val="605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BD8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E7AD9" w14:textId="77777777" w:rsidR="007E74C7" w:rsidRDefault="006E0E3F">
            <w:pPr>
              <w:pStyle w:val="Jin0"/>
            </w:pPr>
            <w:r>
              <w:t>EKOLA group, spol. s r.o. - vedoucí člen sdružení CPX EKOLA-CDV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BD29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IČO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BAD93" w14:textId="77777777" w:rsidR="007E74C7" w:rsidRDefault="006E0E3F">
            <w:pPr>
              <w:pStyle w:val="Jin0"/>
            </w:pPr>
            <w:r>
              <w:t>63981378</w:t>
            </w:r>
          </w:p>
        </w:tc>
      </w:tr>
      <w:tr w:rsidR="007E74C7" w14:paraId="10AA9D8E" w14:textId="77777777">
        <w:trPr>
          <w:trHeight w:hRule="exact" w:val="360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BFACF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Sídlo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D946" w14:textId="77777777" w:rsidR="007E74C7" w:rsidRDefault="006E0E3F">
            <w:pPr>
              <w:pStyle w:val="Jin0"/>
            </w:pPr>
            <w:r>
              <w:t>Mistrovská 558/4, 108 00 Praha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938DB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DIČ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70F15" w14:textId="77777777" w:rsidR="007E74C7" w:rsidRDefault="006E0E3F">
            <w:pPr>
              <w:pStyle w:val="Jin0"/>
            </w:pPr>
            <w:r>
              <w:t>CZ63981378</w:t>
            </w:r>
          </w:p>
        </w:tc>
      </w:tr>
      <w:tr w:rsidR="007E74C7" w14:paraId="31E09BF7" w14:textId="77777777">
        <w:trPr>
          <w:trHeight w:hRule="exact" w:val="353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B0D0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Zapsán v obchodním rejstříku vedeném Městským soudem v Praze, sp. zn. C/39803</w:t>
            </w:r>
          </w:p>
        </w:tc>
      </w:tr>
      <w:tr w:rsidR="007E74C7" w14:paraId="046C27FD" w14:textId="77777777">
        <w:trPr>
          <w:trHeight w:hRule="exact" w:val="382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3078" w14:textId="77777777" w:rsidR="007E74C7" w:rsidRDefault="006E0E3F">
            <w:pPr>
              <w:pStyle w:val="Jin0"/>
              <w:tabs>
                <w:tab w:val="left" w:pos="3640"/>
              </w:tabs>
            </w:pPr>
            <w:r>
              <w:rPr>
                <w:b/>
                <w:bCs/>
              </w:rPr>
              <w:t xml:space="preserve">Plátce DPH </w:t>
            </w:r>
            <w:r>
              <w:t>[X] ANO</w:t>
            </w:r>
            <w:r>
              <w:tab/>
              <w:t>□ NE</w:t>
            </w:r>
          </w:p>
        </w:tc>
      </w:tr>
      <w:tr w:rsidR="007E74C7" w14:paraId="60DF2F14" w14:textId="77777777">
        <w:trPr>
          <w:trHeight w:hRule="exact" w:val="356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6D7D2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Bankovní spojení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274FE" w14:textId="13F5A0C0" w:rsidR="007E74C7" w:rsidRDefault="006E0E3F">
            <w:pPr>
              <w:pStyle w:val="Jin0"/>
            </w:pPr>
            <w:r>
              <w:t xml:space="preserve">ČSOB </w:t>
            </w:r>
            <w:r w:rsidR="008B289C">
              <w:t>a.s.</w:t>
            </w:r>
            <w:r>
              <w:t>, číslo účtu: 473366133/0300</w:t>
            </w:r>
          </w:p>
        </w:tc>
      </w:tr>
      <w:tr w:rsidR="007E74C7" w14:paraId="14E66D6D" w14:textId="77777777">
        <w:trPr>
          <w:trHeight w:hRule="exact" w:val="356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E0760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Kontaktní osoba: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DEA68" w14:textId="5479366E" w:rsidR="007E74C7" w:rsidRDefault="008B289C">
            <w:pPr>
              <w:pStyle w:val="Jin0"/>
            </w:pPr>
            <w:r>
              <w:t>xxxxx</w:t>
            </w:r>
          </w:p>
        </w:tc>
      </w:tr>
      <w:tr w:rsidR="007E74C7" w14:paraId="28CD205A" w14:textId="77777777">
        <w:trPr>
          <w:trHeight w:hRule="exact" w:val="356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0B9AC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FFBD7" w14:textId="2B9751BA" w:rsidR="007E74C7" w:rsidRDefault="008B289C">
            <w:pPr>
              <w:pStyle w:val="Jin0"/>
            </w:pPr>
            <w:r>
              <w:t>xxxxxx</w:t>
            </w:r>
          </w:p>
        </w:tc>
      </w:tr>
      <w:tr w:rsidR="007E74C7" w14:paraId="41B64820" w14:textId="77777777">
        <w:trPr>
          <w:trHeight w:hRule="exact" w:val="360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EDD7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E-mail: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74672" w14:textId="7C05D217" w:rsidR="007E74C7" w:rsidRDefault="00A026D5">
            <w:pPr>
              <w:pStyle w:val="Jin0"/>
            </w:pPr>
            <w:hyperlink r:id="rId13" w:history="1">
              <w:r w:rsidR="008B289C">
                <w:t>xxxxxxx</w:t>
              </w:r>
            </w:hyperlink>
          </w:p>
        </w:tc>
      </w:tr>
      <w:tr w:rsidR="007E74C7" w14:paraId="5E1A7CB0" w14:textId="77777777">
        <w:trPr>
          <w:trHeight w:hRule="exact" w:val="356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9BCC2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E-mail pro účely fakturace: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B1CBD" w14:textId="70F44379" w:rsidR="007E74C7" w:rsidRDefault="00A026D5">
            <w:pPr>
              <w:pStyle w:val="Jin0"/>
            </w:pPr>
            <w:hyperlink r:id="rId14" w:history="1">
              <w:r w:rsidR="008B289C">
                <w:t>xxxxxx</w:t>
              </w:r>
            </w:hyperlink>
          </w:p>
        </w:tc>
      </w:tr>
      <w:tr w:rsidR="007E74C7" w14:paraId="48DD1BD1" w14:textId="77777777">
        <w:trPr>
          <w:trHeight w:hRule="exact" w:val="392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59DC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Datová schránka: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124E" w14:textId="77777777" w:rsidR="007E74C7" w:rsidRDefault="006E0E3F">
            <w:pPr>
              <w:pStyle w:val="Jin0"/>
            </w:pPr>
            <w:r>
              <w:t>w863a8d</w:t>
            </w:r>
          </w:p>
        </w:tc>
      </w:tr>
    </w:tbl>
    <w:p w14:paraId="658106D4" w14:textId="77777777" w:rsidR="007E74C7" w:rsidRDefault="007E74C7">
      <w:pPr>
        <w:spacing w:after="219" w:line="1" w:lineRule="exact"/>
      </w:pPr>
    </w:p>
    <w:p w14:paraId="21EFCE0E" w14:textId="77777777" w:rsidR="007E74C7" w:rsidRDefault="007E74C7">
      <w:pPr>
        <w:spacing w:line="1" w:lineRule="exact"/>
      </w:pPr>
    </w:p>
    <w:p w14:paraId="07C0BD2A" w14:textId="77777777" w:rsidR="007E74C7" w:rsidRDefault="006E0E3F">
      <w:pPr>
        <w:pStyle w:val="Titulektabulky0"/>
        <w:ind w:left="6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Parametry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884"/>
      </w:tblGrid>
      <w:tr w:rsidR="007E74C7" w14:paraId="4B742065" w14:textId="77777777">
        <w:trPr>
          <w:trHeight w:hRule="exact" w:val="6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5B214" w14:textId="77777777" w:rsidR="007E74C7" w:rsidRDefault="006E0E3F">
            <w:pPr>
              <w:pStyle w:val="Jin0"/>
              <w:spacing w:line="252" w:lineRule="auto"/>
            </w:pPr>
            <w:r>
              <w:rPr>
                <w:b/>
                <w:bCs/>
              </w:rPr>
              <w:t>Plnění (předmět Objednávky)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D5720" w14:textId="77777777" w:rsidR="007E74C7" w:rsidRDefault="006E0E3F">
            <w:pPr>
              <w:pStyle w:val="Jin0"/>
            </w:pPr>
            <w:r>
              <w:t xml:space="preserve">Akreditované měření hlučnosti povrchu vozovky metodou CPX na komunikaci </w:t>
            </w:r>
            <w:r>
              <w:rPr>
                <w:b/>
                <w:bCs/>
              </w:rPr>
              <w:t xml:space="preserve">Patočkova před čištěním </w:t>
            </w:r>
            <w:r>
              <w:t>povrchu</w:t>
            </w:r>
          </w:p>
        </w:tc>
      </w:tr>
      <w:tr w:rsidR="007E74C7" w14:paraId="544E5F24" w14:textId="77777777">
        <w:trPr>
          <w:trHeight w:hRule="exact" w:val="3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B9E41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Místo plnění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2FC1A" w14:textId="77777777" w:rsidR="007E74C7" w:rsidRDefault="006E0E3F">
            <w:pPr>
              <w:pStyle w:val="Jin0"/>
            </w:pPr>
            <w:r>
              <w:t>Praha</w:t>
            </w:r>
          </w:p>
        </w:tc>
      </w:tr>
      <w:tr w:rsidR="007E74C7" w14:paraId="09AFC1C3" w14:textId="77777777">
        <w:trPr>
          <w:trHeight w:hRule="exact" w:val="3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4BEEB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Termín zahájení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2B38" w14:textId="77777777" w:rsidR="007E74C7" w:rsidRDefault="006E0E3F">
            <w:pPr>
              <w:pStyle w:val="Jin0"/>
            </w:pPr>
            <w:r>
              <w:rPr>
                <w:i/>
                <w:iCs/>
              </w:rPr>
              <w:t>03.05.2022</w:t>
            </w:r>
          </w:p>
        </w:tc>
      </w:tr>
    </w:tbl>
    <w:p w14:paraId="36A91515" w14:textId="77777777" w:rsidR="007E74C7" w:rsidRDefault="007E74C7">
      <w:pPr>
        <w:sectPr w:rsidR="007E74C7">
          <w:footerReference w:type="even" r:id="rId15"/>
          <w:footerReference w:type="default" r:id="rId16"/>
          <w:pgSz w:w="11900" w:h="16840"/>
          <w:pgMar w:top="3020" w:right="1004" w:bottom="1974" w:left="986" w:header="0" w:footer="3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7888"/>
      </w:tblGrid>
      <w:tr w:rsidR="007E74C7" w14:paraId="7651E203" w14:textId="77777777">
        <w:trPr>
          <w:trHeight w:hRule="exact" w:val="623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A85CC" w14:textId="77777777" w:rsidR="007E74C7" w:rsidRDefault="006E0E3F">
            <w:pPr>
              <w:pStyle w:val="Jin0"/>
            </w:pPr>
            <w:r>
              <w:rPr>
                <w:b/>
                <w:bCs/>
              </w:rPr>
              <w:lastRenderedPageBreak/>
              <w:t>Termín.dokončení (dodání)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B9B4E" w14:textId="77777777" w:rsidR="007E74C7" w:rsidRDefault="006E0E3F">
            <w:pPr>
              <w:pStyle w:val="Jin0"/>
            </w:pPr>
            <w:r>
              <w:rPr>
                <w:i/>
                <w:iCs/>
              </w:rPr>
              <w:t>31.07.2022</w:t>
            </w:r>
          </w:p>
        </w:tc>
      </w:tr>
      <w:tr w:rsidR="007E74C7" w14:paraId="38B59968" w14:textId="77777777">
        <w:trPr>
          <w:trHeight w:hRule="exact" w:val="70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895C2" w14:textId="77777777" w:rsidR="007E74C7" w:rsidRDefault="006E0E3F">
            <w:pPr>
              <w:pStyle w:val="Jin0"/>
              <w:spacing w:line="226" w:lineRule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Cena, měna </w:t>
            </w:r>
            <w:r>
              <w:rPr>
                <w:sz w:val="15"/>
                <w:szCs w:val="15"/>
              </w:rPr>
              <w:t>(v případě plátce Cena bez DPH)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6194D" w14:textId="77777777" w:rsidR="007E74C7" w:rsidRDefault="006E0E3F">
            <w:pPr>
              <w:pStyle w:val="Jin0"/>
            </w:pPr>
            <w:r>
              <w:t>63 200 Kč bez DPH</w:t>
            </w:r>
          </w:p>
        </w:tc>
      </w:tr>
      <w:tr w:rsidR="007E74C7" w14:paraId="26375FDE" w14:textId="77777777">
        <w:trPr>
          <w:trHeight w:hRule="exact" w:val="35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AFCFB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Záruční doba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7E69F" w14:textId="77777777" w:rsidR="007E74C7" w:rsidRDefault="006E0E3F">
            <w:pPr>
              <w:pStyle w:val="Jin0"/>
            </w:pPr>
            <w:r>
              <w:t>—</w:t>
            </w:r>
          </w:p>
        </w:tc>
      </w:tr>
      <w:tr w:rsidR="007E74C7" w14:paraId="480A6C39" w14:textId="77777777">
        <w:trPr>
          <w:trHeight w:hRule="exact" w:val="106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59619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Bližší specifikace Objednávky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C1DBE" w14:textId="77777777" w:rsidR="007E74C7" w:rsidRDefault="006E0E3F">
            <w:pPr>
              <w:pStyle w:val="Jin0"/>
              <w:jc w:val="both"/>
            </w:pPr>
            <w:r>
              <w:t xml:space="preserve">Specifikace objednávky je uvedena v příloze. Objednávka č. </w:t>
            </w:r>
            <w:r>
              <w:rPr>
                <w:b/>
                <w:bCs/>
              </w:rPr>
              <w:t xml:space="preserve">22/3400/011 </w:t>
            </w:r>
            <w:r>
              <w:t>k Rámcové dohodě na měření hlučnosti povrchů vozovek (TSKRP003LQHE; č.3/21/3400/010) ze dne 24.09.2021, kde dodavatelem je EKOLA group, spol. s r.o.</w:t>
            </w:r>
          </w:p>
          <w:p w14:paraId="3E4DC1A3" w14:textId="77777777" w:rsidR="007E74C7" w:rsidRDefault="006E0E3F">
            <w:pPr>
              <w:pStyle w:val="Jin0"/>
            </w:pPr>
            <w:r>
              <w:t>- vedoucí člen sdružení CPX EKOLA-CDV</w:t>
            </w:r>
          </w:p>
        </w:tc>
      </w:tr>
      <w:tr w:rsidR="007E74C7" w14:paraId="639445F9" w14:textId="77777777">
        <w:trPr>
          <w:trHeight w:hRule="exact" w:val="133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690A9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Další podmínky pro Dodavatele: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887F2" w14:textId="77777777" w:rsidR="007E74C7" w:rsidRDefault="006E0E3F">
            <w:pPr>
              <w:pStyle w:val="Jin0"/>
              <w:jc w:val="both"/>
            </w:pPr>
            <w:r>
              <w:t>Požadovaný výstup: protokol z akreditovaného měření hlučnosti povrchu vozovky metodou CPX v tištěné formě 2x a jednou elektronicky (v tisknutelné a kopírovatelné formě) ve formátu *.pdf s rozlišením měřených jízdních pruhů včetně hodnotících výroků dle TP 259 a dle metodiky Dlouhodobé hodnocení hlučnosti povrchu vozovek.</w:t>
            </w:r>
          </w:p>
        </w:tc>
      </w:tr>
    </w:tbl>
    <w:p w14:paraId="4A4D536C" w14:textId="77777777" w:rsidR="007E74C7" w:rsidRDefault="007E74C7">
      <w:pPr>
        <w:spacing w:after="239" w:line="1" w:lineRule="exact"/>
      </w:pPr>
    </w:p>
    <w:p w14:paraId="13863AA4" w14:textId="77777777" w:rsidR="007E74C7" w:rsidRDefault="006E0E3F">
      <w:pPr>
        <w:pStyle w:val="Zkladntext1"/>
        <w:jc w:val="both"/>
      </w:pPr>
      <w:r>
        <w:t>Číslo Objednávky musí být uvedeno na veškeré korespondenci, dodacích listech a fakturách souvisejících s touto Objednávkou.</w:t>
      </w:r>
    </w:p>
    <w:p w14:paraId="1F846857" w14:textId="77777777" w:rsidR="007E74C7" w:rsidRDefault="006E0E3F">
      <w:pPr>
        <w:pStyle w:val="Zkladntext1"/>
        <w:numPr>
          <w:ilvl w:val="0"/>
          <w:numId w:val="1"/>
        </w:numPr>
        <w:tabs>
          <w:tab w:val="left" w:pos="270"/>
        </w:tabs>
        <w:jc w:val="both"/>
      </w:pPr>
      <w:bookmarkStart w:id="0" w:name="bookmark12"/>
      <w:bookmarkEnd w:id="0"/>
      <w:r>
        <w:rPr>
          <w:b/>
          <w:bCs/>
        </w:rPr>
        <w:t>případě Vašeho souhlasu s Objednávkou žádáme o zaslání její akceptace nejpozději následující pracovní den po jejím doručení v souladu s čl. II Všeobecných obchodních podmínek k objednávkám.</w:t>
      </w:r>
    </w:p>
    <w:p w14:paraId="35A3A560" w14:textId="77777777" w:rsidR="007E74C7" w:rsidRDefault="006E0E3F">
      <w:pPr>
        <w:pStyle w:val="Zkladntext1"/>
        <w:jc w:val="both"/>
      </w:pPr>
      <w:r>
        <w:t xml:space="preserve">Nedílnou součástí této Objednávky jsou níže uvedené přílohy a Všeobecné obchodní podmínky k objednávkám, zveřejněné na webových stránkách Objednatele zadáním odkazu </w:t>
      </w:r>
      <w:hyperlink r:id="rId17" w:history="1">
        <w:r>
          <w:rPr>
            <w:u w:val="single"/>
          </w:rPr>
          <w:t>https://www.tsk- praha.cz/wps/portal/root/o-spolecnosti/VOP</w:t>
        </w:r>
      </w:hyperlink>
      <w:r>
        <w:t>. 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620C308F" w14:textId="77777777" w:rsidR="007E74C7" w:rsidRDefault="006E0E3F">
      <w:pPr>
        <w:pStyle w:val="Zkladntext1"/>
        <w:spacing w:after="0"/>
        <w:jc w:val="both"/>
      </w:pPr>
      <w:r>
        <w:t>Seznam Příloh:</w:t>
      </w:r>
    </w:p>
    <w:p w14:paraId="08AFD23E" w14:textId="77777777" w:rsidR="007E74C7" w:rsidRDefault="006E0E3F">
      <w:pPr>
        <w:pStyle w:val="Zkladntext1"/>
      </w:pPr>
      <w:r>
        <w:t>Specifikace objednávky</w:t>
      </w:r>
    </w:p>
    <w:p w14:paraId="5C214467" w14:textId="77777777" w:rsidR="007E74C7" w:rsidRDefault="006E0E3F">
      <w:pPr>
        <w:pStyle w:val="Zkladntext1"/>
        <w:numPr>
          <w:ilvl w:val="0"/>
          <w:numId w:val="1"/>
        </w:numPr>
        <w:tabs>
          <w:tab w:val="left" w:pos="273"/>
        </w:tabs>
      </w:pPr>
      <w:bookmarkStart w:id="1" w:name="bookmark13"/>
      <w:bookmarkEnd w:id="1"/>
      <w:r>
        <w:t>Praze dne 03.05.2022</w:t>
      </w:r>
    </w:p>
    <w:p w14:paraId="0349FFE2" w14:textId="5462EBDC" w:rsidR="007E74C7" w:rsidRDefault="006E0E3F">
      <w:pPr>
        <w:spacing w:after="2076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17BAA401" wp14:editId="6E328763">
                <wp:simplePos x="0" y="0"/>
                <wp:positionH relativeFrom="page">
                  <wp:posOffset>736600</wp:posOffset>
                </wp:positionH>
                <wp:positionV relativeFrom="paragraph">
                  <wp:posOffset>67945</wp:posOffset>
                </wp:positionV>
                <wp:extent cx="960120" cy="16446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8B8005" w14:textId="77777777" w:rsidR="007E74C7" w:rsidRDefault="006E0E3F">
                            <w:pPr>
                              <w:pStyle w:val="Zkladntext1"/>
                              <w:spacing w:after="0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8.pt;margin-top:5.3500000000000005pt;width:75.600000000000009pt;height:12.950000000000001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Za Objednatele: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63D80DD0" wp14:editId="2F073306">
                <wp:simplePos x="0" y="0"/>
                <wp:positionH relativeFrom="page">
                  <wp:posOffset>2238375</wp:posOffset>
                </wp:positionH>
                <wp:positionV relativeFrom="paragraph">
                  <wp:posOffset>367665</wp:posOffset>
                </wp:positionV>
                <wp:extent cx="1369060" cy="42989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9B883" w14:textId="4C5781F5" w:rsidR="007E74C7" w:rsidRDefault="006E0E3F">
                            <w:pPr>
                              <w:pStyle w:val="Nadpis30"/>
                              <w:keepNext/>
                              <w:keepLines/>
                            </w:pPr>
                            <w:bookmarkStart w:id="2" w:name="bookmark3"/>
                            <w:bookmarkStart w:id="3" w:name="bookmark4"/>
                            <w:bookmarkStart w:id="4" w:name="bookmark5"/>
                            <w:r>
                              <w:t xml:space="preserve">Digitálně podepsal </w:t>
                            </w:r>
                            <w:bookmarkEnd w:id="2"/>
                            <w:bookmarkEnd w:id="3"/>
                            <w:bookmarkEnd w:id="4"/>
                            <w:r w:rsidR="008B289C">
                              <w:t>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D80DD0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176.25pt;margin-top:28.95pt;width:107.8pt;height:33.8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" filled="f" stroked="f">
                <v:textbox inset="0,0,0,0">
                  <w:txbxContent>
                    <w:p w14:paraId="1CB9B883" w14:textId="4C5781F5" w:rsidR="007E74C7" w:rsidRDefault="006E0E3F">
                      <w:pPr>
                        <w:pStyle w:val="Nadpis30"/>
                        <w:keepNext/>
                        <w:keepLines/>
                      </w:pPr>
                      <w:bookmarkStart w:id="5" w:name="bookmark3"/>
                      <w:bookmarkStart w:id="6" w:name="bookmark4"/>
                      <w:bookmarkStart w:id="7" w:name="bookmark5"/>
                      <w:r>
                        <w:t xml:space="preserve">Digitálně podepsal </w:t>
                      </w:r>
                      <w:bookmarkEnd w:id="5"/>
                      <w:bookmarkEnd w:id="6"/>
                      <w:bookmarkEnd w:id="7"/>
                      <w:r w:rsidR="008B289C">
                        <w:t>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1D5AF859" wp14:editId="45F63E48">
                <wp:simplePos x="0" y="0"/>
                <wp:positionH relativeFrom="page">
                  <wp:posOffset>3834130</wp:posOffset>
                </wp:positionH>
                <wp:positionV relativeFrom="paragraph">
                  <wp:posOffset>63500</wp:posOffset>
                </wp:positionV>
                <wp:extent cx="3031490" cy="4660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23FA5" w14:textId="77777777" w:rsidR="007E74C7" w:rsidRDefault="006E0E3F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t>Za Dodavatele - objednávku přijal a s podmínkami</w:t>
                            </w:r>
                            <w:r>
                              <w:br/>
                              <w:t>souhlasí (jméno, příjmení, funkce, datum, razítko,</w:t>
                            </w:r>
                            <w:r>
                              <w:br/>
                              <w:t>podpis):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1.90000000000003pt;margin-top:5.pt;width:238.70000000000002pt;height:36.700000000000003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Za Dodavatele - objednávku přijal a s podmínkami</w:t>
                        <w:br/>
                        <w:t>souhlasí (jméno, příjmení, funkce, datum, razítko,</w:t>
                        <w:br/>
                        <w:t>podpis):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7549A9B1" wp14:editId="76237A73">
                <wp:simplePos x="0" y="0"/>
                <wp:positionH relativeFrom="page">
                  <wp:posOffset>2238375</wp:posOffset>
                </wp:positionH>
                <wp:positionV relativeFrom="paragraph">
                  <wp:posOffset>799465</wp:posOffset>
                </wp:positionV>
                <wp:extent cx="1362710" cy="4203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CA641A" w14:textId="77777777" w:rsidR="007E74C7" w:rsidRDefault="006E0E3F">
                            <w:pPr>
                              <w:pStyle w:val="Nadpis3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</w:pPr>
                            <w:bookmarkStart w:id="8" w:name="bookmark10"/>
                            <w:bookmarkStart w:id="9" w:name="bookmark11"/>
                            <w:bookmarkStart w:id="10" w:name="bookmark9"/>
                            <w:r>
                              <w:t>Datum: 2022.05.06 13:42:54 +02'00'</w:t>
                            </w:r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49A9B1" id="Shape 17" o:spid="_x0000_s1029" type="#_x0000_t202" style="position:absolute;margin-left:176.25pt;margin-top:62.95pt;width:107.3pt;height:33.1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9YfcgEAAOECAAAOAAAAZHJzL2Uyb0RvYy54bWysUlFLwzAQfhf8DyHvrt0mm5S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" filled="f" stroked="f">
                <v:textbox inset="0,0,0,0">
                  <w:txbxContent>
                    <w:p w14:paraId="6BCA641A" w14:textId="77777777" w:rsidR="007E74C7" w:rsidRDefault="006E0E3F">
                      <w:pPr>
                        <w:pStyle w:val="Nadpis30"/>
                        <w:keepNext/>
                        <w:keepLines/>
                        <w:pBdr>
                          <w:bottom w:val="single" w:sz="4" w:space="0" w:color="auto"/>
                        </w:pBdr>
                      </w:pPr>
                      <w:bookmarkStart w:id="11" w:name="bookmark10"/>
                      <w:bookmarkStart w:id="12" w:name="bookmark11"/>
                      <w:bookmarkStart w:id="13" w:name="bookmark9"/>
                      <w:r>
                        <w:t>Datum: 2022.05.06 13:42:54 +02'00'</w:t>
                      </w:r>
                      <w:bookmarkEnd w:id="11"/>
                      <w:bookmarkEnd w:id="12"/>
                      <w:bookmarkEnd w:id="1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739AED0E" wp14:editId="71FF4716">
                <wp:simplePos x="0" y="0"/>
                <wp:positionH relativeFrom="page">
                  <wp:posOffset>5452745</wp:posOffset>
                </wp:positionH>
                <wp:positionV relativeFrom="paragraph">
                  <wp:posOffset>763270</wp:posOffset>
                </wp:positionV>
                <wp:extent cx="1367155" cy="5530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59598" w14:textId="77777777" w:rsidR="007E74C7" w:rsidRDefault="006E0E3F">
                            <w:pPr>
                              <w:pStyle w:val="Zkladntext20"/>
                            </w:pPr>
                            <w:r>
                              <w:t>Digitálně podepsal Ing. Věra</w:t>
                            </w:r>
                          </w:p>
                          <w:p w14:paraId="3828C79A" w14:textId="77777777" w:rsidR="007E74C7" w:rsidRDefault="006E0E3F">
                            <w:pPr>
                              <w:pStyle w:val="Zkladntext20"/>
                            </w:pPr>
                            <w:r>
                              <w:t>Ládyšová</w:t>
                            </w:r>
                          </w:p>
                          <w:p w14:paraId="0F7E418E" w14:textId="77777777" w:rsidR="007E74C7" w:rsidRDefault="006E0E3F">
                            <w:pPr>
                              <w:pStyle w:val="Zkladntext20"/>
                            </w:pPr>
                            <w:r>
                              <w:t>Datum: 2022.05.05 15:03:55</w:t>
                            </w:r>
                          </w:p>
                          <w:p w14:paraId="79A5998F" w14:textId="77777777" w:rsidR="007E74C7" w:rsidRDefault="006E0E3F">
                            <w:pPr>
                              <w:pStyle w:val="Zkladntext20"/>
                            </w:pPr>
                            <w:r>
                              <w:t>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9AED0E" id="Shape 21" o:spid="_x0000_s1030" type="#_x0000_t202" style="position:absolute;margin-left:429.35pt;margin-top:60.1pt;width:107.65pt;height:43.5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WocwEAAOECAAAOAAAAZHJzL2Uyb0RvYy54bWysUlFLwzAQfhf8DyHvrt1m5yh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" filled="f" stroked="f">
                <v:textbox inset="0,0,0,0">
                  <w:txbxContent>
                    <w:p w14:paraId="34659598" w14:textId="77777777" w:rsidR="007E74C7" w:rsidRDefault="006E0E3F">
                      <w:pPr>
                        <w:pStyle w:val="Zkladntext20"/>
                      </w:pPr>
                      <w:r>
                        <w:t>Digitálně podepsal Ing. Věra</w:t>
                      </w:r>
                    </w:p>
                    <w:p w14:paraId="3828C79A" w14:textId="77777777" w:rsidR="007E74C7" w:rsidRDefault="006E0E3F">
                      <w:pPr>
                        <w:pStyle w:val="Zkladntext20"/>
                      </w:pPr>
                      <w:r>
                        <w:t>Ládyšová</w:t>
                      </w:r>
                    </w:p>
                    <w:p w14:paraId="0F7E418E" w14:textId="77777777" w:rsidR="007E74C7" w:rsidRDefault="006E0E3F">
                      <w:pPr>
                        <w:pStyle w:val="Zkladntext20"/>
                      </w:pPr>
                      <w:r>
                        <w:t>Datum: 2022.05.05 15:03:55</w:t>
                      </w:r>
                    </w:p>
                    <w:p w14:paraId="79A5998F" w14:textId="77777777" w:rsidR="007E74C7" w:rsidRDefault="006E0E3F">
                      <w:pPr>
                        <w:pStyle w:val="Zkladntext20"/>
                      </w:pPr>
                      <w:r>
                        <w:t>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EA3A1F" w14:textId="77777777" w:rsidR="007E74C7" w:rsidRDefault="006E0E3F">
      <w:pPr>
        <w:pStyle w:val="Zkladntext1"/>
        <w:spacing w:after="0"/>
        <w:jc w:val="both"/>
        <w:sectPr w:rsidR="007E74C7">
          <w:pgSz w:w="11900" w:h="16840"/>
          <w:pgMar w:top="2998" w:right="984" w:bottom="4789" w:left="1052" w:header="0" w:footer="3" w:gutter="0"/>
          <w:cols w:space="720"/>
          <w:noEndnote/>
          <w:docGrid w:linePitch="360"/>
        </w:sectPr>
      </w:pPr>
      <w:r>
        <w:lastRenderedPageBreak/>
        <w:t>Pokud výše hodnoty předmětu plnění Objednávky je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smluv).</w:t>
      </w:r>
    </w:p>
    <w:p w14:paraId="5CC499DE" w14:textId="77777777" w:rsidR="007E74C7" w:rsidRDefault="007E74C7">
      <w:pPr>
        <w:spacing w:before="4" w:after="4" w:line="240" w:lineRule="exact"/>
        <w:rPr>
          <w:sz w:val="19"/>
          <w:szCs w:val="19"/>
        </w:rPr>
      </w:pPr>
    </w:p>
    <w:p w14:paraId="7D4FCBFC" w14:textId="77777777" w:rsidR="007E74C7" w:rsidRDefault="007E74C7">
      <w:pPr>
        <w:spacing w:line="1" w:lineRule="exact"/>
        <w:sectPr w:rsidR="007E74C7">
          <w:footerReference w:type="even" r:id="rId18"/>
          <w:footerReference w:type="default" r:id="rId19"/>
          <w:pgSz w:w="11900" w:h="16840"/>
          <w:pgMar w:top="767" w:right="907" w:bottom="2181" w:left="1000" w:header="0" w:footer="3" w:gutter="0"/>
          <w:cols w:space="720"/>
          <w:noEndnote/>
          <w:docGrid w:linePitch="360"/>
        </w:sectPr>
      </w:pPr>
    </w:p>
    <w:p w14:paraId="795189CA" w14:textId="77777777" w:rsidR="007E74C7" w:rsidRDefault="006E0E3F">
      <w:pPr>
        <w:spacing w:line="1" w:lineRule="exact"/>
      </w:pPr>
      <w:r>
        <w:rPr>
          <w:noProof/>
        </w:rPr>
        <w:drawing>
          <wp:anchor distT="0" distB="127000" distL="0" distR="0" simplePos="0" relativeHeight="125829378" behindDoc="0" locked="0" layoutInCell="1" allowOverlap="1" wp14:anchorId="22691AC7" wp14:editId="353506FB">
            <wp:simplePos x="0" y="0"/>
            <wp:positionH relativeFrom="page">
              <wp:posOffset>652780</wp:posOffset>
            </wp:positionH>
            <wp:positionV relativeFrom="paragraph">
              <wp:posOffset>0</wp:posOffset>
            </wp:positionV>
            <wp:extent cx="859790" cy="86550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85979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00557" w14:textId="77777777" w:rsidR="007E74C7" w:rsidRDefault="006E0E3F">
      <w:pPr>
        <w:pStyle w:val="Jin0"/>
        <w:spacing w:after="240"/>
        <w:jc w:val="center"/>
        <w:rPr>
          <w:sz w:val="26"/>
          <w:szCs w:val="26"/>
        </w:rPr>
      </w:pPr>
      <w:r>
        <w:rPr>
          <w:b/>
          <w:bCs/>
          <w:color w:val="315FA1"/>
          <w:sz w:val="26"/>
          <w:szCs w:val="26"/>
        </w:rPr>
        <w:t>Příloha - specifikace objednávky</w:t>
      </w:r>
    </w:p>
    <w:p w14:paraId="0F79B74C" w14:textId="77777777" w:rsidR="007E74C7" w:rsidRDefault="006E0E3F">
      <w:pPr>
        <w:pStyle w:val="Nadpis40"/>
        <w:keepNext/>
        <w:keepLines/>
        <w:spacing w:line="240" w:lineRule="auto"/>
      </w:pPr>
      <w:bookmarkStart w:id="14" w:name="bookmark26"/>
      <w:bookmarkStart w:id="15" w:name="bookmark27"/>
      <w:bookmarkStart w:id="16" w:name="bookmark28"/>
      <w:r>
        <w:t>Cíl měření:</w:t>
      </w:r>
      <w:bookmarkEnd w:id="14"/>
      <w:bookmarkEnd w:id="15"/>
      <w:bookmarkEnd w:id="16"/>
    </w:p>
    <w:p w14:paraId="4B79862C" w14:textId="77777777" w:rsidR="007E74C7" w:rsidRDefault="006E0E3F">
      <w:pPr>
        <w:pStyle w:val="Zkladntext1"/>
      </w:pPr>
      <w:r>
        <w:t xml:space="preserve">Akreditované měření hlučnosti povrchu vozovky metodou CPX dle ČSN EN ISO 11819-2 na komunikaci </w:t>
      </w:r>
      <w:r>
        <w:rPr>
          <w:b/>
          <w:bCs/>
        </w:rPr>
        <w:t xml:space="preserve">Patočkova </w:t>
      </w:r>
      <w:r>
        <w:t xml:space="preserve">v úseku </w:t>
      </w:r>
      <w:r>
        <w:rPr>
          <w:b/>
          <w:bCs/>
        </w:rPr>
        <w:t xml:space="preserve">Bělohorská - Pod Královkou, </w:t>
      </w:r>
      <w:r>
        <w:t xml:space="preserve">měřený povrch SMA 8 NH ve směru DC a ACO 11 ve směru ZC, měření </w:t>
      </w:r>
      <w:r>
        <w:rPr>
          <w:b/>
          <w:bCs/>
        </w:rPr>
        <w:t xml:space="preserve">před čištěním </w:t>
      </w:r>
      <w:r>
        <w:t>povrchu komunikace.</w:t>
      </w:r>
    </w:p>
    <w:p w14:paraId="101D1C3B" w14:textId="77777777" w:rsidR="007E74C7" w:rsidRDefault="006E0E3F">
      <w:pPr>
        <w:pStyle w:val="Nadpis40"/>
        <w:keepNext/>
        <w:keepLines/>
        <w:spacing w:line="257" w:lineRule="auto"/>
      </w:pPr>
      <w:bookmarkStart w:id="17" w:name="bookmark29"/>
      <w:bookmarkStart w:id="18" w:name="bookmark30"/>
      <w:bookmarkStart w:id="19" w:name="bookmark31"/>
      <w:r>
        <w:t>Měřicí úseky a doba měření:</w:t>
      </w:r>
      <w:bookmarkEnd w:id="17"/>
      <w:bookmarkEnd w:id="18"/>
      <w:bookmarkEnd w:id="19"/>
    </w:p>
    <w:p w14:paraId="47D0B988" w14:textId="77777777" w:rsidR="007E74C7" w:rsidRDefault="006E0E3F">
      <w:pPr>
        <w:pStyle w:val="Zkladntext1"/>
        <w:spacing w:after="0" w:line="257" w:lineRule="auto"/>
      </w:pPr>
      <w:r>
        <w:t>Měřicí úsek je možné upravit i po uzavření objednávky, avšak jen po dohodě s Hygienickou stanicí hl. m. Prahy a s objednavatelem.</w:t>
      </w:r>
    </w:p>
    <w:p w14:paraId="2D6A75CB" w14:textId="77777777" w:rsidR="007E74C7" w:rsidRDefault="006E0E3F">
      <w:pPr>
        <w:pStyle w:val="Zkladntext1"/>
        <w:spacing w:after="0" w:line="257" w:lineRule="auto"/>
        <w:ind w:left="5500"/>
      </w:pPr>
      <w:r>
        <w:rPr>
          <w:b/>
          <w:bCs/>
        </w:rPr>
        <w:t>Ceníková</w:t>
      </w:r>
    </w:p>
    <w:p w14:paraId="6835A8FC" w14:textId="77777777" w:rsidR="007E74C7" w:rsidRDefault="006E0E3F">
      <w:pPr>
        <w:pStyle w:val="Zkladntext1"/>
        <w:spacing w:after="0" w:line="257" w:lineRule="auto"/>
        <w:ind w:left="5740"/>
      </w:pPr>
      <w:r>
        <w:rPr>
          <w:b/>
          <w:bCs/>
        </w:rPr>
        <w:t>cena</w:t>
      </w:r>
    </w:p>
    <w:p w14:paraId="6DA0CD3F" w14:textId="77777777" w:rsidR="007E74C7" w:rsidRDefault="006E0E3F">
      <w:pPr>
        <w:pStyle w:val="Zkladntext1"/>
        <w:spacing w:after="0" w:line="257" w:lineRule="auto"/>
        <w:ind w:left="5560"/>
      </w:pPr>
      <w:r>
        <w:rPr>
          <w:b/>
          <w:bCs/>
        </w:rPr>
        <w:t>(Kč) bez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4140"/>
        <w:gridCol w:w="907"/>
        <w:gridCol w:w="3553"/>
      </w:tblGrid>
      <w:tr w:rsidR="007E74C7" w14:paraId="5BEF7BC0" w14:textId="77777777">
        <w:trPr>
          <w:trHeight w:hRule="exact" w:val="252"/>
          <w:jc w:val="center"/>
        </w:trPr>
        <w:tc>
          <w:tcPr>
            <w:tcW w:w="1386" w:type="dxa"/>
            <w:shd w:val="clear" w:color="auto" w:fill="FFFFFF"/>
          </w:tcPr>
          <w:p w14:paraId="4CEED3D6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Komunikace</w:t>
            </w:r>
          </w:p>
        </w:tc>
        <w:tc>
          <w:tcPr>
            <w:tcW w:w="4140" w:type="dxa"/>
            <w:shd w:val="clear" w:color="auto" w:fill="FFFFFF"/>
          </w:tcPr>
          <w:p w14:paraId="01418C97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Ceníková položka</w:t>
            </w:r>
          </w:p>
        </w:tc>
        <w:tc>
          <w:tcPr>
            <w:tcW w:w="907" w:type="dxa"/>
            <w:shd w:val="clear" w:color="auto" w:fill="FFFFFF"/>
          </w:tcPr>
          <w:p w14:paraId="4ABB3A26" w14:textId="77777777" w:rsidR="007E74C7" w:rsidRDefault="006E0E3F">
            <w:pPr>
              <w:pStyle w:val="Jin0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3553" w:type="dxa"/>
            <w:shd w:val="clear" w:color="auto" w:fill="FFFFFF"/>
          </w:tcPr>
          <w:p w14:paraId="0BB28D9D" w14:textId="77777777" w:rsidR="007E74C7" w:rsidRDefault="006E0E3F">
            <w:pPr>
              <w:pStyle w:val="Jin0"/>
              <w:jc w:val="both"/>
            </w:pPr>
            <w:r>
              <w:rPr>
                <w:b/>
                <w:bCs/>
              </w:rPr>
              <w:t>Měřicí úsek</w:t>
            </w:r>
          </w:p>
        </w:tc>
      </w:tr>
      <w:tr w:rsidR="007E74C7" w14:paraId="34DE98CF" w14:textId="77777777">
        <w:trPr>
          <w:trHeight w:hRule="exact" w:val="2171"/>
          <w:jc w:val="center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</w:tcPr>
          <w:p w14:paraId="0D6B6C0A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C75B3" w14:textId="77777777" w:rsidR="007E74C7" w:rsidRDefault="006E0E3F">
            <w:pPr>
              <w:pStyle w:val="Jin0"/>
              <w:jc w:val="both"/>
            </w:pPr>
            <w:r>
              <w:t>Změřeni a vyhodnocení 1 jízdního pruhu pozemní komunikace v daném úseku (tj. výjezd na měření, PHM, amortizace, nájezd daného úseku, změření dle ČSN EN ISO 11819-2, rámcová analýza dat, vyhodnocení dle TP 259, vyhodnocení dle metodiky Dlouhodobé hodnocení hlučnosti povrchu vozovek, protokol z akreditovaného měření)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77DC4B76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3" w:type="dxa"/>
            <w:tcBorders>
              <w:top w:val="single" w:sz="4" w:space="0" w:color="auto"/>
            </w:tcBorders>
            <w:shd w:val="clear" w:color="auto" w:fill="FFFFFF"/>
          </w:tcPr>
          <w:p w14:paraId="5947DC63" w14:textId="77777777" w:rsidR="007E74C7" w:rsidRDefault="006E0E3F">
            <w:pPr>
              <w:pStyle w:val="Jin0"/>
            </w:pPr>
            <w:r>
              <w:t>Pravý jízdní pruh směr DC v úseku Bělohorská - Pod Královkou</w:t>
            </w:r>
          </w:p>
        </w:tc>
      </w:tr>
      <w:tr w:rsidR="007E74C7" w14:paraId="2DE70676" w14:textId="77777777">
        <w:trPr>
          <w:trHeight w:hRule="exact" w:val="655"/>
          <w:jc w:val="center"/>
        </w:trPr>
        <w:tc>
          <w:tcPr>
            <w:tcW w:w="1386" w:type="dxa"/>
            <w:shd w:val="clear" w:color="auto" w:fill="FFFFFF"/>
          </w:tcPr>
          <w:p w14:paraId="5A9904AE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40" w:type="dxa"/>
            <w:shd w:val="clear" w:color="auto" w:fill="FFFFFF"/>
          </w:tcPr>
          <w:p w14:paraId="3B556BFD" w14:textId="77777777" w:rsidR="007E74C7" w:rsidRDefault="006E0E3F">
            <w:pPr>
              <w:pStyle w:val="Jin0"/>
              <w:jc w:val="both"/>
            </w:pPr>
            <w:r>
              <w:t>Změřeni a vyhodnocení 1 jízdního pruhu pozemní komunikace v daném úseku</w:t>
            </w:r>
          </w:p>
        </w:tc>
        <w:tc>
          <w:tcPr>
            <w:tcW w:w="907" w:type="dxa"/>
            <w:shd w:val="clear" w:color="auto" w:fill="FFFFFF"/>
          </w:tcPr>
          <w:p w14:paraId="571CAE83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3" w:type="dxa"/>
            <w:shd w:val="clear" w:color="auto" w:fill="FFFFFF"/>
          </w:tcPr>
          <w:p w14:paraId="025FBD1F" w14:textId="77777777" w:rsidR="007E74C7" w:rsidRDefault="006E0E3F">
            <w:pPr>
              <w:pStyle w:val="Jin0"/>
            </w:pPr>
            <w:r>
              <w:t>Levý jízdní pruh směr DC v úseku Bělohorská - Pod Královkou</w:t>
            </w:r>
          </w:p>
        </w:tc>
      </w:tr>
      <w:tr w:rsidR="007E74C7" w14:paraId="72A40254" w14:textId="77777777">
        <w:trPr>
          <w:trHeight w:hRule="exact" w:val="846"/>
          <w:jc w:val="center"/>
        </w:trPr>
        <w:tc>
          <w:tcPr>
            <w:tcW w:w="1386" w:type="dxa"/>
            <w:shd w:val="clear" w:color="auto" w:fill="FFFFFF"/>
            <w:vAlign w:val="center"/>
          </w:tcPr>
          <w:p w14:paraId="12EF9931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0CD49963" w14:textId="77777777" w:rsidR="007E74C7" w:rsidRDefault="006E0E3F">
            <w:pPr>
              <w:pStyle w:val="Jin0"/>
              <w:spacing w:line="252" w:lineRule="auto"/>
              <w:jc w:val="both"/>
            </w:pPr>
            <w:r>
              <w:t>Změřeni a vyhodnocení 1 jízdního pruhu pozemní komunikace v daném úseku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530D215D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3" w:type="dxa"/>
            <w:shd w:val="clear" w:color="auto" w:fill="FFFFFF"/>
            <w:vAlign w:val="center"/>
          </w:tcPr>
          <w:p w14:paraId="39C5C1AE" w14:textId="77777777" w:rsidR="007E74C7" w:rsidRDefault="006E0E3F">
            <w:pPr>
              <w:pStyle w:val="Jin0"/>
              <w:spacing w:line="252" w:lineRule="auto"/>
            </w:pPr>
            <w:r>
              <w:t>Pravý jízdní pruh směr ZC v úseku Bělohorská - Pod Královkou</w:t>
            </w:r>
          </w:p>
        </w:tc>
      </w:tr>
      <w:tr w:rsidR="007E74C7" w14:paraId="7A9833E0" w14:textId="77777777">
        <w:trPr>
          <w:trHeight w:hRule="exact" w:val="691"/>
          <w:jc w:val="center"/>
        </w:trPr>
        <w:tc>
          <w:tcPr>
            <w:tcW w:w="1386" w:type="dxa"/>
            <w:shd w:val="clear" w:color="auto" w:fill="FFFFFF"/>
            <w:vAlign w:val="center"/>
          </w:tcPr>
          <w:p w14:paraId="18FA53B8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40" w:type="dxa"/>
            <w:shd w:val="clear" w:color="auto" w:fill="FFFFFF"/>
            <w:vAlign w:val="bottom"/>
          </w:tcPr>
          <w:p w14:paraId="566A6F6B" w14:textId="77777777" w:rsidR="007E74C7" w:rsidRDefault="006E0E3F">
            <w:pPr>
              <w:pStyle w:val="Jin0"/>
              <w:jc w:val="both"/>
            </w:pPr>
            <w:r>
              <w:t>Změřeni a vyhodnocení 1 jízdního pruhu pozemní komunikace v daném úseku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4C4130D7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3" w:type="dxa"/>
            <w:shd w:val="clear" w:color="auto" w:fill="FFFFFF"/>
            <w:vAlign w:val="bottom"/>
          </w:tcPr>
          <w:p w14:paraId="7BFB8131" w14:textId="77777777" w:rsidR="007E74C7" w:rsidRDefault="006E0E3F">
            <w:pPr>
              <w:pStyle w:val="Jin0"/>
            </w:pPr>
            <w:r>
              <w:t>Levý jízdní pruh směr ZC v úseku Bělohorská - Pod Královkou</w:t>
            </w:r>
          </w:p>
        </w:tc>
      </w:tr>
    </w:tbl>
    <w:p w14:paraId="3C0B1AFA" w14:textId="77777777" w:rsidR="007E74C7" w:rsidRDefault="007E74C7">
      <w:pPr>
        <w:spacing w:after="579" w:line="1" w:lineRule="exact"/>
      </w:pPr>
    </w:p>
    <w:p w14:paraId="1116B361" w14:textId="77777777" w:rsidR="007E74C7" w:rsidRDefault="006E0E3F">
      <w:pPr>
        <w:pStyle w:val="Zkladntext1"/>
      </w:pPr>
      <w:r>
        <w:t xml:space="preserve">Akreditované měření hlučnosti povrchů vozovek metodou CPX bude provedeno v období od 02.05.2022 do </w:t>
      </w:r>
      <w:r>
        <w:rPr>
          <w:b/>
          <w:bCs/>
        </w:rPr>
        <w:t xml:space="preserve">17.05.2022 před čištěním povrchu </w:t>
      </w:r>
      <w:r>
        <w:t xml:space="preserve">komunikace, které proběhne </w:t>
      </w:r>
      <w:r>
        <w:rPr>
          <w:b/>
          <w:bCs/>
        </w:rPr>
        <w:t>17.05.2022,</w:t>
      </w:r>
    </w:p>
    <w:p w14:paraId="2EEC3973" w14:textId="77777777" w:rsidR="007E74C7" w:rsidRDefault="006E0E3F">
      <w:pPr>
        <w:pStyle w:val="Nadpis40"/>
        <w:keepNext/>
        <w:keepLines/>
        <w:spacing w:line="240" w:lineRule="auto"/>
      </w:pPr>
      <w:bookmarkStart w:id="20" w:name="bookmark32"/>
      <w:bookmarkStart w:id="21" w:name="bookmark33"/>
      <w:bookmarkStart w:id="22" w:name="bookmark34"/>
      <w:r>
        <w:t>Výstup měření:</w:t>
      </w:r>
      <w:bookmarkEnd w:id="20"/>
      <w:bookmarkEnd w:id="21"/>
      <w:bookmarkEnd w:id="22"/>
    </w:p>
    <w:p w14:paraId="3764C6DF" w14:textId="77777777" w:rsidR="007E74C7" w:rsidRDefault="006E0E3F">
      <w:pPr>
        <w:pStyle w:val="Zkladntext1"/>
      </w:pPr>
      <w:r>
        <w:t>Výstupem bude protokol z akreditovaného měření hlučnosti povrchu vozovky metodou CPX v tištěné formě 2x a jednou elektronicky (v tisknutelné a kopírovatelné formě) ve formátu *.pdf s rozlišením měřených jízdních pruhů včetně hodnotících výroků dle TP 259 a dle metodiky Dlouhodobé hodnocení hlučnosti povrchu vozovek.</w:t>
      </w:r>
    </w:p>
    <w:p w14:paraId="302E278A" w14:textId="77777777" w:rsidR="007E74C7" w:rsidRDefault="006E0E3F">
      <w:pPr>
        <w:pStyle w:val="Zkladntext1"/>
      </w:pPr>
      <w:r>
        <w:t xml:space="preserve">Konečný termín vyhodnocení a předání protokolů objednateli </w:t>
      </w:r>
      <w:r>
        <w:rPr>
          <w:b/>
          <w:bCs/>
          <w:u w:val="single"/>
        </w:rPr>
        <w:t>do 31.07.2022</w:t>
      </w:r>
    </w:p>
    <w:p w14:paraId="75AF9A64" w14:textId="77777777" w:rsidR="007E74C7" w:rsidRDefault="006E0E3F">
      <w:pPr>
        <w:pStyle w:val="Zkladntext1"/>
        <w:spacing w:after="226" w:line="252" w:lineRule="auto"/>
      </w:pPr>
      <w:r>
        <w:t>Tato objednávka je součástí Rámcové dohody na měření hlučnosti povrchů vozovek (TSKRP003LQHE; č. 3/21/3400/010) ze 24.09.2021.</w:t>
      </w:r>
      <w:r>
        <w:br w:type="page"/>
      </w:r>
    </w:p>
    <w:p w14:paraId="6CC2F68C" w14:textId="77777777" w:rsidR="007E74C7" w:rsidRDefault="006E0E3F">
      <w:pPr>
        <w:pStyle w:val="Nadpis10"/>
        <w:keepNext/>
        <w:keepLines/>
        <w:pBdr>
          <w:top w:val="single" w:sz="0" w:space="1" w:color="E75665"/>
          <w:left w:val="single" w:sz="0" w:space="0" w:color="E75665"/>
          <w:bottom w:val="single" w:sz="0" w:space="24" w:color="E75665"/>
          <w:right w:val="single" w:sz="0" w:space="0" w:color="E75665"/>
        </w:pBdr>
        <w:shd w:val="clear" w:color="auto" w:fill="E75665"/>
        <w:spacing w:after="0"/>
      </w:pPr>
      <w:bookmarkStart w:id="23" w:name="bookmark35"/>
      <w:bookmarkStart w:id="24" w:name="bookmark36"/>
      <w:bookmarkStart w:id="25" w:name="bookmark37"/>
      <w:r>
        <w:lastRenderedPageBreak/>
        <w:t>E3</w:t>
      </w:r>
      <w:bookmarkEnd w:id="23"/>
      <w:bookmarkEnd w:id="24"/>
      <w:bookmarkEnd w:id="25"/>
    </w:p>
    <w:p w14:paraId="0E793B65" w14:textId="77777777" w:rsidR="007E74C7" w:rsidRDefault="006E0E3F">
      <w:pPr>
        <w:pStyle w:val="Jin0"/>
        <w:rPr>
          <w:sz w:val="24"/>
          <w:szCs w:val="24"/>
        </w:rPr>
      </w:pPr>
      <w:r>
        <w:rPr>
          <w:rFonts w:ascii="Calibri" w:eastAsia="Calibri" w:hAnsi="Calibri" w:cs="Calibri"/>
          <w:color w:val="315FA1"/>
          <w:sz w:val="24"/>
          <w:szCs w:val="24"/>
        </w:rPr>
        <w:t xml:space="preserve">OBJEDNÁVKA č. </w:t>
      </w:r>
      <w:r>
        <w:rPr>
          <w:rFonts w:ascii="Calibri" w:eastAsia="Calibri" w:hAnsi="Calibri" w:cs="Calibri"/>
          <w:b/>
          <w:bCs/>
          <w:color w:val="315FA1"/>
          <w:sz w:val="24"/>
          <w:szCs w:val="24"/>
        </w:rPr>
        <w:t xml:space="preserve">22/3400/012 </w:t>
      </w:r>
      <w:r>
        <w:rPr>
          <w:rFonts w:ascii="Calibri" w:eastAsia="Calibri" w:hAnsi="Calibri" w:cs="Calibri"/>
          <w:color w:val="315FA1"/>
          <w:sz w:val="24"/>
          <w:szCs w:val="24"/>
        </w:rPr>
        <w:t>k Rámcové dohodě na měření hlučnosti povrchů vozovek ze dne 24.09.2021</w:t>
      </w:r>
    </w:p>
    <w:p w14:paraId="5BE83FC5" w14:textId="77777777" w:rsidR="007E74C7" w:rsidRDefault="006E0E3F">
      <w:pPr>
        <w:pStyle w:val="Zkladntext1"/>
        <w:tabs>
          <w:tab w:val="left" w:leader="underscore" w:pos="9234"/>
        </w:tabs>
        <w:spacing w:after="0"/>
      </w:pPr>
      <w:r>
        <w:rPr>
          <w:u w:val="single"/>
        </w:rPr>
        <w:t>Smluvní strany</w:t>
      </w:r>
      <w:r>
        <w:t xml:space="preserve">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1"/>
        <w:gridCol w:w="317"/>
        <w:gridCol w:w="857"/>
        <w:gridCol w:w="3402"/>
        <w:gridCol w:w="558"/>
        <w:gridCol w:w="1508"/>
      </w:tblGrid>
      <w:tr w:rsidR="007E74C7" w14:paraId="688AD281" w14:textId="77777777">
        <w:trPr>
          <w:trHeight w:hRule="exact" w:val="421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35D9A" w14:textId="77777777" w:rsidR="007E74C7" w:rsidRDefault="006E0E3F">
            <w:pPr>
              <w:pStyle w:val="Jin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</w:t>
            </w:r>
          </w:p>
        </w:tc>
      </w:tr>
      <w:tr w:rsidR="007E74C7" w14:paraId="740E6AD4" w14:textId="77777777">
        <w:trPr>
          <w:trHeight w:hRule="exact" w:val="605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A9EEB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F611C" w14:textId="77777777" w:rsidR="007E74C7" w:rsidRDefault="006E0E3F">
            <w:pPr>
              <w:pStyle w:val="Jin0"/>
            </w:pPr>
            <w:r>
              <w:t>Technická správa komunikací hl. m. Prahy, a.s.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D2A72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IČO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FE87" w14:textId="77777777" w:rsidR="007E74C7" w:rsidRDefault="006E0E3F">
            <w:pPr>
              <w:pStyle w:val="Jin0"/>
            </w:pPr>
            <w:r>
              <w:t>03447286</w:t>
            </w:r>
          </w:p>
        </w:tc>
      </w:tr>
      <w:tr w:rsidR="007E74C7" w14:paraId="2FA6B529" w14:textId="77777777">
        <w:trPr>
          <w:trHeight w:hRule="exact" w:val="594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54A5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Sídlo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2BBA8" w14:textId="77777777" w:rsidR="007E74C7" w:rsidRDefault="006E0E3F">
            <w:pPr>
              <w:pStyle w:val="Jin0"/>
            </w:pPr>
            <w:r>
              <w:t>Veletržní 1623/24</w:t>
            </w:r>
          </w:p>
          <w:p w14:paraId="73060F1E" w14:textId="3BCCFD8F" w:rsidR="007E74C7" w:rsidRDefault="006E0E3F">
            <w:pPr>
              <w:pStyle w:val="Jin0"/>
            </w:pPr>
            <w:r>
              <w:t xml:space="preserve">170 00 Praha 7 </w:t>
            </w:r>
            <w:r w:rsidR="008E243E">
              <w:t>–</w:t>
            </w:r>
            <w:r>
              <w:t xml:space="preserve"> Holešovice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F21A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DIČ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AA132" w14:textId="77777777" w:rsidR="007E74C7" w:rsidRDefault="006E0E3F">
            <w:pPr>
              <w:pStyle w:val="Jin0"/>
            </w:pPr>
            <w:r>
              <w:t>CZ03447286</w:t>
            </w:r>
          </w:p>
        </w:tc>
      </w:tr>
      <w:tr w:rsidR="007E74C7" w14:paraId="48ECD321" w14:textId="77777777">
        <w:trPr>
          <w:trHeight w:hRule="exact" w:val="356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0B001" w14:textId="77777777" w:rsidR="007E74C7" w:rsidRDefault="006E0E3F">
            <w:pPr>
              <w:pStyle w:val="Jin0"/>
            </w:pPr>
            <w:r>
              <w:t>Společnost je zapsána v obchodním rejstříku u Městského soudu v Praze, oddíl B, vložka 20059</w:t>
            </w:r>
          </w:p>
        </w:tc>
      </w:tr>
      <w:tr w:rsidR="007E74C7" w14:paraId="49A8FDF1" w14:textId="77777777">
        <w:trPr>
          <w:trHeight w:hRule="exact" w:val="598"/>
          <w:jc w:val="center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C7EBE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Bankovní spojení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70C21" w14:textId="77777777" w:rsidR="007E74C7" w:rsidRDefault="006E0E3F">
            <w:pPr>
              <w:pStyle w:val="Jin0"/>
            </w:pPr>
            <w:r>
              <w:t>PPF banka a.s., číslo účtu 2023100003/6000</w:t>
            </w:r>
          </w:p>
        </w:tc>
      </w:tr>
      <w:tr w:rsidR="007E74C7" w14:paraId="7DB1818A" w14:textId="77777777">
        <w:trPr>
          <w:trHeight w:hRule="exact" w:val="594"/>
          <w:jc w:val="center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2E9FA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Kontakt na Objednatele: jméno a funkce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71D73" w14:textId="378B2001" w:rsidR="007E74C7" w:rsidRDefault="005644F2">
            <w:pPr>
              <w:pStyle w:val="Jin0"/>
            </w:pPr>
            <w:r>
              <w:t>xxxxxx</w:t>
            </w:r>
          </w:p>
        </w:tc>
      </w:tr>
      <w:tr w:rsidR="007E74C7" w14:paraId="3326F5C1" w14:textId="77777777">
        <w:trPr>
          <w:trHeight w:hRule="exact" w:val="356"/>
          <w:jc w:val="center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39740" w14:textId="77777777" w:rsidR="007E74C7" w:rsidRDefault="006E0E3F">
            <w:pPr>
              <w:pStyle w:val="Jin0"/>
            </w:pPr>
            <w:r>
              <w:rPr>
                <w:b/>
                <w:bCs/>
              </w:rPr>
              <w:t xml:space="preserve">Org. jednotka: </w:t>
            </w:r>
            <w:r>
              <w:t>oddělení organizace dopravy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E3F80" w14:textId="2D9F59F9" w:rsidR="007E74C7" w:rsidRDefault="006E0E3F">
            <w:pPr>
              <w:pStyle w:val="Jin0"/>
            </w:pPr>
            <w:r>
              <w:rPr>
                <w:b/>
                <w:bCs/>
              </w:rPr>
              <w:t xml:space="preserve">Telefon: </w:t>
            </w:r>
            <w:r w:rsidR="005644F2">
              <w:t>xxxxxxx</w:t>
            </w:r>
          </w:p>
        </w:tc>
      </w:tr>
      <w:tr w:rsidR="007E74C7" w14:paraId="717D2C6A" w14:textId="77777777">
        <w:trPr>
          <w:trHeight w:hRule="exact" w:val="364"/>
          <w:jc w:val="center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EC873" w14:textId="1F15D02C" w:rsidR="007E74C7" w:rsidRDefault="006E0E3F">
            <w:pPr>
              <w:pStyle w:val="Jin0"/>
            </w:pPr>
            <w:r>
              <w:rPr>
                <w:b/>
                <w:bCs/>
              </w:rPr>
              <w:t xml:space="preserve">E-mail: </w:t>
            </w:r>
            <w:hyperlink r:id="rId21" w:history="1">
              <w:r w:rsidR="005644F2">
                <w:t>xxxxxxx</w:t>
              </w:r>
            </w:hyperlink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CCDB9" w14:textId="77777777" w:rsidR="007E74C7" w:rsidRDefault="006E0E3F">
            <w:pPr>
              <w:pStyle w:val="Jin0"/>
            </w:pPr>
            <w:r>
              <w:rPr>
                <w:b/>
                <w:bCs/>
              </w:rPr>
              <w:t xml:space="preserve">V Praze dne: </w:t>
            </w:r>
            <w:r>
              <w:t>03.05.2022</w:t>
            </w:r>
          </w:p>
        </w:tc>
      </w:tr>
      <w:tr w:rsidR="007E74C7" w14:paraId="12AE8F37" w14:textId="77777777">
        <w:trPr>
          <w:trHeight w:hRule="exact" w:val="378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DC229" w14:textId="2ABA7DB2" w:rsidR="007E74C7" w:rsidRDefault="006E0E3F">
            <w:pPr>
              <w:pStyle w:val="Jin0"/>
            </w:pPr>
            <w:r>
              <w:rPr>
                <w:b/>
                <w:bCs/>
              </w:rPr>
              <w:t xml:space="preserve">E-mail pro účely fakturace: </w:t>
            </w:r>
            <w:hyperlink r:id="rId22" w:history="1">
              <w:r w:rsidR="005644F2">
                <w:t>xxxxxx</w:t>
              </w:r>
            </w:hyperlink>
          </w:p>
        </w:tc>
      </w:tr>
      <w:tr w:rsidR="007E74C7" w14:paraId="4ABC3BAF" w14:textId="77777777">
        <w:trPr>
          <w:trHeight w:hRule="exact" w:val="371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8EF2C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Datová schránka: mivq4t3</w:t>
            </w:r>
          </w:p>
        </w:tc>
      </w:tr>
      <w:tr w:rsidR="007E74C7" w14:paraId="6D54E6E1" w14:textId="77777777">
        <w:trPr>
          <w:trHeight w:hRule="exact" w:val="443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A741A" w14:textId="77777777" w:rsidR="007E74C7" w:rsidRDefault="006E0E3F">
            <w:pPr>
              <w:pStyle w:val="Jin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7E74C7" w14:paraId="372790BB" w14:textId="77777777">
        <w:trPr>
          <w:trHeight w:hRule="exact" w:val="605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A32FB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2C119" w14:textId="77777777" w:rsidR="007E74C7" w:rsidRDefault="006E0E3F">
            <w:pPr>
              <w:pStyle w:val="Jin0"/>
            </w:pPr>
            <w:r>
              <w:t>EKOLA sdružen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67D94" w14:textId="77777777" w:rsidR="007E74C7" w:rsidRDefault="006E0E3F">
            <w:pPr>
              <w:pStyle w:val="Jin0"/>
            </w:pPr>
            <w:r>
              <w:t>group, spol. s r.o. - vedoucí člen CPX EKOLA-CDV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C51AA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IČO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59164" w14:textId="77777777" w:rsidR="007E74C7" w:rsidRDefault="006E0E3F">
            <w:pPr>
              <w:pStyle w:val="Jin0"/>
            </w:pPr>
            <w:r>
              <w:t>63981378</w:t>
            </w:r>
          </w:p>
        </w:tc>
      </w:tr>
      <w:tr w:rsidR="007E74C7" w14:paraId="33CE25C0" w14:textId="77777777">
        <w:trPr>
          <w:trHeight w:hRule="exact" w:val="35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822E4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Sídlo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26D8" w14:textId="77777777" w:rsidR="007E74C7" w:rsidRDefault="006E0E3F">
            <w:pPr>
              <w:pStyle w:val="Jin0"/>
            </w:pPr>
            <w:r>
              <w:t>Mistrovská 558/4, 108 00 Praha 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21824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DIČ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4F7AB" w14:textId="77777777" w:rsidR="007E74C7" w:rsidRDefault="006E0E3F">
            <w:pPr>
              <w:pStyle w:val="Jin0"/>
            </w:pPr>
            <w:r>
              <w:t>CZ63981378</w:t>
            </w:r>
          </w:p>
        </w:tc>
      </w:tr>
      <w:tr w:rsidR="007E74C7" w14:paraId="1F89C838" w14:textId="77777777">
        <w:trPr>
          <w:trHeight w:hRule="exact" w:val="356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B0D4C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Zapsán v obchodním rejstříku vedeném Městským soudem v Praze, sp. zn. C/39803</w:t>
            </w:r>
          </w:p>
        </w:tc>
      </w:tr>
      <w:tr w:rsidR="007E74C7" w14:paraId="4B31BDA1" w14:textId="77777777">
        <w:trPr>
          <w:trHeight w:hRule="exact" w:val="382"/>
          <w:jc w:val="center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2DB3F" w14:textId="77777777" w:rsidR="007E74C7" w:rsidRDefault="006E0E3F">
            <w:pPr>
              <w:pStyle w:val="Jin0"/>
              <w:tabs>
                <w:tab w:val="left" w:pos="3647"/>
              </w:tabs>
            </w:pPr>
            <w:r>
              <w:rPr>
                <w:b/>
                <w:bCs/>
              </w:rPr>
              <w:t xml:space="preserve">Plátce DPH </w:t>
            </w:r>
            <w:r>
              <w:t>KlANO</w:t>
            </w:r>
            <w:r>
              <w:tab/>
              <w:t>□ NE</w:t>
            </w:r>
          </w:p>
        </w:tc>
      </w:tr>
      <w:tr w:rsidR="007E74C7" w14:paraId="17C45033" w14:textId="77777777">
        <w:trPr>
          <w:trHeight w:hRule="exact" w:val="35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496B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Bankovní spojení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7B4EA" w14:textId="77777777" w:rsidR="007E74C7" w:rsidRDefault="006E0E3F">
            <w:pPr>
              <w:pStyle w:val="Jin0"/>
            </w:pPr>
            <w:r>
              <w:t>ČSOB a.s, číslo účtu: 473366133/0300</w:t>
            </w:r>
          </w:p>
        </w:tc>
      </w:tr>
      <w:tr w:rsidR="007E74C7" w14:paraId="0ED4F17E" w14:textId="77777777">
        <w:trPr>
          <w:trHeight w:hRule="exact" w:val="35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56A2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Kontaktní osoba: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71C49" w14:textId="77777777" w:rsidR="007E74C7" w:rsidRDefault="006E0E3F">
            <w:pPr>
              <w:pStyle w:val="Jin0"/>
            </w:pPr>
            <w:r>
              <w:t>Ing. Martin Ládyš</w:t>
            </w:r>
          </w:p>
        </w:tc>
      </w:tr>
      <w:tr w:rsidR="007E74C7" w14:paraId="08418E39" w14:textId="77777777">
        <w:trPr>
          <w:trHeight w:hRule="exact" w:val="35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2181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F0437" w14:textId="7EE0C964" w:rsidR="007E74C7" w:rsidRDefault="008E243E">
            <w:pPr>
              <w:pStyle w:val="Jin0"/>
            </w:pPr>
            <w:r>
              <w:t>xxxxx</w:t>
            </w:r>
          </w:p>
        </w:tc>
      </w:tr>
      <w:tr w:rsidR="007E74C7" w14:paraId="34510D31" w14:textId="77777777">
        <w:trPr>
          <w:trHeight w:hRule="exact" w:val="35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9C4D2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E-mail: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09B41" w14:textId="5D8AC6CD" w:rsidR="007E74C7" w:rsidRDefault="00A026D5">
            <w:pPr>
              <w:pStyle w:val="Jin0"/>
            </w:pPr>
            <w:hyperlink r:id="rId23" w:history="1">
              <w:r w:rsidR="008E243E">
                <w:t>xxxx</w:t>
              </w:r>
            </w:hyperlink>
          </w:p>
        </w:tc>
      </w:tr>
      <w:tr w:rsidR="007E74C7" w14:paraId="1A8654B3" w14:textId="77777777">
        <w:trPr>
          <w:trHeight w:hRule="exact" w:val="35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3DEF4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E-mail pro účely fakturace: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CFB6E" w14:textId="298B8AB2" w:rsidR="007E74C7" w:rsidRDefault="00A026D5">
            <w:pPr>
              <w:pStyle w:val="Jin0"/>
            </w:pPr>
            <w:hyperlink r:id="rId24" w:history="1">
              <w:r w:rsidR="008E243E">
                <w:t>xxxxx</w:t>
              </w:r>
            </w:hyperlink>
          </w:p>
        </w:tc>
      </w:tr>
      <w:tr w:rsidR="007E74C7" w14:paraId="3E23D96E" w14:textId="77777777">
        <w:trPr>
          <w:trHeight w:hRule="exact" w:val="392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C112C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Datová schránka: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9D07" w14:textId="77777777" w:rsidR="007E74C7" w:rsidRDefault="006E0E3F">
            <w:pPr>
              <w:pStyle w:val="Jin0"/>
            </w:pPr>
            <w:r>
              <w:t>w863a8d</w:t>
            </w:r>
          </w:p>
        </w:tc>
      </w:tr>
    </w:tbl>
    <w:p w14:paraId="00591A2C" w14:textId="77777777" w:rsidR="007E74C7" w:rsidRDefault="007E74C7">
      <w:pPr>
        <w:spacing w:after="219" w:line="1" w:lineRule="exact"/>
      </w:pPr>
    </w:p>
    <w:p w14:paraId="754DBFDB" w14:textId="77777777" w:rsidR="007E74C7" w:rsidRDefault="007E74C7">
      <w:pPr>
        <w:spacing w:line="1" w:lineRule="exact"/>
      </w:pPr>
    </w:p>
    <w:p w14:paraId="42C62567" w14:textId="77777777" w:rsidR="007E74C7" w:rsidRDefault="006E0E3F">
      <w:pPr>
        <w:pStyle w:val="Titulektabulky0"/>
        <w:ind w:left="65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Parametry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7884"/>
      </w:tblGrid>
      <w:tr w:rsidR="007E74C7" w14:paraId="2EB0CCDA" w14:textId="77777777">
        <w:trPr>
          <w:trHeight w:hRule="exact" w:val="637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5B769" w14:textId="77777777" w:rsidR="007E74C7" w:rsidRDefault="006E0E3F">
            <w:pPr>
              <w:pStyle w:val="Jin0"/>
              <w:spacing w:line="252" w:lineRule="auto"/>
            </w:pPr>
            <w:r>
              <w:rPr>
                <w:b/>
                <w:bCs/>
              </w:rPr>
              <w:t>Plnění (předmět Objednávky)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A0C8F" w14:textId="77777777" w:rsidR="007E74C7" w:rsidRDefault="006E0E3F">
            <w:pPr>
              <w:pStyle w:val="Jin0"/>
            </w:pPr>
            <w:r>
              <w:t xml:space="preserve">Akreditované měření hlučnosti povrchu vozovky metodou CPX na komunikaci </w:t>
            </w:r>
            <w:r>
              <w:rPr>
                <w:b/>
                <w:bCs/>
              </w:rPr>
              <w:t xml:space="preserve">Patočkova po čištění </w:t>
            </w:r>
            <w:r>
              <w:t>povrchu</w:t>
            </w:r>
          </w:p>
        </w:tc>
      </w:tr>
      <w:tr w:rsidR="007E74C7" w14:paraId="34B6578E" w14:textId="77777777">
        <w:trPr>
          <w:trHeight w:hRule="exact" w:val="36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F8742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Místo plnění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4D46F" w14:textId="77777777" w:rsidR="007E74C7" w:rsidRDefault="006E0E3F">
            <w:pPr>
              <w:pStyle w:val="Jin0"/>
            </w:pPr>
            <w:r>
              <w:t>Praha</w:t>
            </w:r>
          </w:p>
        </w:tc>
      </w:tr>
      <w:tr w:rsidR="007E74C7" w14:paraId="10EABE86" w14:textId="77777777">
        <w:trPr>
          <w:trHeight w:hRule="exact" w:val="39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9A306" w14:textId="77777777" w:rsidR="007E74C7" w:rsidRDefault="006E0E3F">
            <w:pPr>
              <w:pStyle w:val="Jin0"/>
            </w:pPr>
            <w:r>
              <w:rPr>
                <w:b/>
                <w:bCs/>
              </w:rPr>
              <w:lastRenderedPageBreak/>
              <w:t>Termín zahájení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FF1C" w14:textId="77777777" w:rsidR="007E74C7" w:rsidRDefault="006E0E3F">
            <w:pPr>
              <w:pStyle w:val="Jin0"/>
            </w:pPr>
            <w:r>
              <w:rPr>
                <w:i/>
                <w:iCs/>
              </w:rPr>
              <w:t>03.05.2022</w:t>
            </w:r>
          </w:p>
        </w:tc>
      </w:tr>
    </w:tbl>
    <w:p w14:paraId="189BDD25" w14:textId="77777777" w:rsidR="007E74C7" w:rsidRDefault="007E74C7">
      <w:pPr>
        <w:spacing w:line="1" w:lineRule="exact"/>
        <w:sectPr w:rsidR="007E74C7">
          <w:type w:val="continuous"/>
          <w:pgSz w:w="11900" w:h="16840"/>
          <w:pgMar w:top="767" w:right="907" w:bottom="2181" w:left="1000" w:header="339" w:footer="175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7902"/>
      </w:tblGrid>
      <w:tr w:rsidR="007E74C7" w14:paraId="68DE2AEF" w14:textId="77777777">
        <w:trPr>
          <w:trHeight w:hRule="exact" w:val="62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F8C57" w14:textId="695490D3" w:rsidR="007E74C7" w:rsidRDefault="006E0E3F">
            <w:pPr>
              <w:pStyle w:val="Jin0"/>
            </w:pPr>
            <w:r>
              <w:rPr>
                <w:b/>
                <w:bCs/>
              </w:rPr>
              <w:lastRenderedPageBreak/>
              <w:t>Termín</w:t>
            </w:r>
            <w:r w:rsidR="008E243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dokončení (dodání)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7AC69" w14:textId="77777777" w:rsidR="007E74C7" w:rsidRDefault="006E0E3F">
            <w:pPr>
              <w:pStyle w:val="Jin0"/>
            </w:pPr>
            <w:r>
              <w:rPr>
                <w:i/>
                <w:iCs/>
              </w:rPr>
              <w:t>31.07.2022</w:t>
            </w:r>
          </w:p>
        </w:tc>
      </w:tr>
      <w:tr w:rsidR="007E74C7" w14:paraId="4D88C90B" w14:textId="77777777">
        <w:trPr>
          <w:trHeight w:hRule="exact" w:val="70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1F728" w14:textId="77777777" w:rsidR="007E74C7" w:rsidRDefault="006E0E3F">
            <w:pPr>
              <w:pStyle w:val="Jin0"/>
              <w:spacing w:line="226" w:lineRule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Cena, měna </w:t>
            </w:r>
            <w:r>
              <w:rPr>
                <w:sz w:val="15"/>
                <w:szCs w:val="15"/>
              </w:rPr>
              <w:t>(v případě plátce Cena bez DPH)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37552" w14:textId="77777777" w:rsidR="007E74C7" w:rsidRDefault="006E0E3F">
            <w:pPr>
              <w:pStyle w:val="Jin0"/>
            </w:pPr>
            <w:r>
              <w:t>63 200 Kč bez DPH</w:t>
            </w:r>
          </w:p>
        </w:tc>
      </w:tr>
      <w:tr w:rsidR="007E74C7" w14:paraId="1A097D4B" w14:textId="77777777">
        <w:trPr>
          <w:trHeight w:hRule="exact" w:val="35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58750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Záruční doba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4B325" w14:textId="77777777" w:rsidR="007E74C7" w:rsidRDefault="006E0E3F">
            <w:pPr>
              <w:pStyle w:val="Jin0"/>
            </w:pPr>
            <w:r>
              <w:t>—</w:t>
            </w:r>
          </w:p>
        </w:tc>
      </w:tr>
      <w:tr w:rsidR="007E74C7" w14:paraId="40F7B709" w14:textId="77777777">
        <w:trPr>
          <w:trHeight w:hRule="exact" w:val="106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85A78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Bližší specifikace Objednávky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39E96" w14:textId="77777777" w:rsidR="007E74C7" w:rsidRDefault="006E0E3F">
            <w:pPr>
              <w:pStyle w:val="Jin0"/>
              <w:jc w:val="both"/>
            </w:pPr>
            <w:r>
              <w:t xml:space="preserve">Specifikace objednávky je uvedena v příloze. Objednávka č. </w:t>
            </w:r>
            <w:r>
              <w:rPr>
                <w:b/>
                <w:bCs/>
              </w:rPr>
              <w:t xml:space="preserve">22/3400/012 </w:t>
            </w:r>
            <w:r>
              <w:t>k Rámcové dohodě na měření hlučnosti povrchů vozovek (TSKRP003LQHE; č.3/21/3400/010) ze dne 24.09.2021, kde dodavatelem je EKOLA group, spol. s r.o. - vedoucí člen sdružení CPX EKOLA-CDV</w:t>
            </w:r>
          </w:p>
        </w:tc>
      </w:tr>
      <w:tr w:rsidR="007E74C7" w14:paraId="23877E6A" w14:textId="77777777">
        <w:trPr>
          <w:trHeight w:hRule="exact" w:val="133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5A63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Další podmínky pro Dodavatele: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676B" w14:textId="77777777" w:rsidR="007E74C7" w:rsidRDefault="006E0E3F">
            <w:pPr>
              <w:pStyle w:val="Jin0"/>
              <w:jc w:val="both"/>
            </w:pPr>
            <w:r>
              <w:t>Požadovaný výstup: protokol z akreditovaného měření hlučnosti povrchu vozovky metodou CPX v tištěné formě 2x a jednou elektronicky (v tisknutelné a kopírovatelné formě) ve formátu *.pdf s rozlišením měřených jízdních pruhů včetně hodnotících výroků dle TP 259 a dle metodiky Dlouhodobé hodnocení hlučnosti povrchu vozovek.</w:t>
            </w:r>
          </w:p>
        </w:tc>
      </w:tr>
    </w:tbl>
    <w:p w14:paraId="20097CCE" w14:textId="77777777" w:rsidR="007E74C7" w:rsidRDefault="007E74C7">
      <w:pPr>
        <w:spacing w:after="239" w:line="1" w:lineRule="exact"/>
      </w:pPr>
    </w:p>
    <w:p w14:paraId="2705AB93" w14:textId="77777777" w:rsidR="007E74C7" w:rsidRDefault="006E0E3F">
      <w:pPr>
        <w:pStyle w:val="Zkladntext1"/>
        <w:jc w:val="both"/>
      </w:pPr>
      <w:r>
        <w:t>Číslo Objednávky musí být uvedeno na veškeré korespondenci, dodacích listech a fakturách souvisejících s touto Objednávkou.</w:t>
      </w:r>
    </w:p>
    <w:p w14:paraId="1F93FDD9" w14:textId="77777777" w:rsidR="007E74C7" w:rsidRDefault="006E0E3F">
      <w:pPr>
        <w:pStyle w:val="Zkladntext1"/>
        <w:numPr>
          <w:ilvl w:val="0"/>
          <w:numId w:val="1"/>
        </w:numPr>
        <w:tabs>
          <w:tab w:val="left" w:pos="262"/>
        </w:tabs>
        <w:jc w:val="both"/>
      </w:pPr>
      <w:bookmarkStart w:id="26" w:name="bookmark38"/>
      <w:bookmarkEnd w:id="26"/>
      <w:r>
        <w:rPr>
          <w:b/>
          <w:bCs/>
        </w:rPr>
        <w:t>případě Vašeho souhlasu s Objednávkou žádáme o zaslání její akceptace nejpozději následující pracovní den po jejím doručení v souladu s čl. II Všeobecných obchodních podmínek k objednávkám.</w:t>
      </w:r>
    </w:p>
    <w:p w14:paraId="0B7E2056" w14:textId="77777777" w:rsidR="007E74C7" w:rsidRDefault="006E0E3F">
      <w:pPr>
        <w:pStyle w:val="Zkladntext1"/>
        <w:jc w:val="both"/>
      </w:pPr>
      <w:r>
        <w:t xml:space="preserve">Nedílnou součástí této Objednávky jsou níže uvedené přílohy a Všeobecné obchodní podmínky k objednávkám, zveřejněné na webových stránkách Objednatele zadáním odkazu </w:t>
      </w:r>
      <w:hyperlink r:id="rId25" w:history="1">
        <w:r>
          <w:rPr>
            <w:u w:val="single"/>
          </w:rPr>
          <w:t>https://www.tsk- praha.cz/wps/portal/root/o-spolecnosti/VOP</w:t>
        </w:r>
      </w:hyperlink>
      <w:r>
        <w:t>. 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00AB470E" w14:textId="77777777" w:rsidR="007E74C7" w:rsidRDefault="006E0E3F">
      <w:pPr>
        <w:pStyle w:val="Zkladntext1"/>
        <w:spacing w:after="0"/>
        <w:jc w:val="both"/>
      </w:pPr>
      <w:r>
        <w:t>Seznam Příloh:</w:t>
      </w:r>
    </w:p>
    <w:p w14:paraId="45D1A653" w14:textId="77777777" w:rsidR="007E74C7" w:rsidRDefault="006E0E3F">
      <w:pPr>
        <w:pStyle w:val="Zkladntext1"/>
      </w:pPr>
      <w:r>
        <w:t>Specifikace objednávky</w:t>
      </w:r>
    </w:p>
    <w:p w14:paraId="16E68783" w14:textId="77777777" w:rsidR="007E74C7" w:rsidRDefault="006E0E3F">
      <w:pPr>
        <w:pStyle w:val="Zkladntext1"/>
        <w:numPr>
          <w:ilvl w:val="0"/>
          <w:numId w:val="1"/>
        </w:numPr>
        <w:tabs>
          <w:tab w:val="left" w:pos="270"/>
        </w:tabs>
      </w:pPr>
      <w:bookmarkStart w:id="27" w:name="bookmark39"/>
      <w:bookmarkEnd w:id="27"/>
      <w:r>
        <w:t>Praze dne 03.05.2022</w:t>
      </w:r>
    </w:p>
    <w:p w14:paraId="24E964DD" w14:textId="2B19F4FA" w:rsidR="007E74C7" w:rsidRDefault="006E0E3F">
      <w:pPr>
        <w:spacing w:after="2094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4E5997FC" wp14:editId="5E287F5A">
                <wp:simplePos x="0" y="0"/>
                <wp:positionH relativeFrom="page">
                  <wp:posOffset>742315</wp:posOffset>
                </wp:positionH>
                <wp:positionV relativeFrom="paragraph">
                  <wp:posOffset>67945</wp:posOffset>
                </wp:positionV>
                <wp:extent cx="967105" cy="16446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D0765" w14:textId="77777777" w:rsidR="007E74C7" w:rsidRDefault="006E0E3F">
                            <w:pPr>
                              <w:pStyle w:val="Zkladntext1"/>
                              <w:spacing w:after="0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8.450000000000003pt;margin-top:5.3500000000000005pt;width:76.150000000000006pt;height:12.950000000000001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Za Objednatele: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5B571064" wp14:editId="6F908D96">
                <wp:simplePos x="0" y="0"/>
                <wp:positionH relativeFrom="page">
                  <wp:posOffset>2319655</wp:posOffset>
                </wp:positionH>
                <wp:positionV relativeFrom="paragraph">
                  <wp:posOffset>387985</wp:posOffset>
                </wp:positionV>
                <wp:extent cx="1371600" cy="43878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C475C" w14:textId="04B3C98B" w:rsidR="007E74C7" w:rsidRDefault="006E0E3F">
                            <w:pPr>
                              <w:pStyle w:val="Nadpis30"/>
                              <w:keepNext/>
                              <w:keepLines/>
                              <w:spacing w:line="252" w:lineRule="auto"/>
                            </w:pPr>
                            <w:bookmarkStart w:id="28" w:name="bookmark17"/>
                            <w:bookmarkStart w:id="29" w:name="bookmark18"/>
                            <w:bookmarkStart w:id="30" w:name="bookmark19"/>
                            <w:r>
                              <w:t xml:space="preserve">Digitálně podepsal </w:t>
                            </w:r>
                            <w:bookmarkEnd w:id="28"/>
                            <w:bookmarkEnd w:id="29"/>
                            <w:bookmarkEnd w:id="30"/>
                            <w:r w:rsidR="008E243E">
                              <w:t>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571064" id="Shape 29" o:spid="_x0000_s1032" type="#_x0000_t202" style="position:absolute;margin-left:182.65pt;margin-top:30.55pt;width:108pt;height:34.55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" filled="f" stroked="f">
                <v:textbox inset="0,0,0,0">
                  <w:txbxContent>
                    <w:p w14:paraId="604C475C" w14:textId="04B3C98B" w:rsidR="007E74C7" w:rsidRDefault="006E0E3F">
                      <w:pPr>
                        <w:pStyle w:val="Nadpis30"/>
                        <w:keepNext/>
                        <w:keepLines/>
                        <w:spacing w:line="252" w:lineRule="auto"/>
                      </w:pPr>
                      <w:bookmarkStart w:id="31" w:name="bookmark17"/>
                      <w:bookmarkStart w:id="32" w:name="bookmark18"/>
                      <w:bookmarkStart w:id="33" w:name="bookmark19"/>
                      <w:r>
                        <w:t xml:space="preserve">Digitálně podepsal </w:t>
                      </w:r>
                      <w:bookmarkEnd w:id="31"/>
                      <w:bookmarkEnd w:id="32"/>
                      <w:bookmarkEnd w:id="33"/>
                      <w:r w:rsidR="008E243E">
                        <w:t>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6" behindDoc="1" locked="0" layoutInCell="1" allowOverlap="1" wp14:anchorId="04AF4AD5" wp14:editId="53D6722B">
                <wp:simplePos x="0" y="0"/>
                <wp:positionH relativeFrom="page">
                  <wp:posOffset>3846830</wp:posOffset>
                </wp:positionH>
                <wp:positionV relativeFrom="paragraph">
                  <wp:posOffset>63500</wp:posOffset>
                </wp:positionV>
                <wp:extent cx="3035935" cy="46609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CC395" w14:textId="77777777" w:rsidR="007E74C7" w:rsidRDefault="006E0E3F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t>Za Dodavatele - objednávku přijal a s podmínkami</w:t>
                            </w:r>
                            <w:r>
                              <w:br/>
                              <w:t>souhlasí (jméno, příjmení, funkce, datum, razítko,</w:t>
                            </w:r>
                            <w:r>
                              <w:br/>
                              <w:t>podpis):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02.90000000000003pt;margin-top:5.pt;width:239.05000000000001pt;height:36.700000000000003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Za Dodavatele - objednávku přijal a s podmínkami</w:t>
                        <w:br/>
                        <w:t>souhlasí (jméno, příjmení, funkce, datum, razítko,</w:t>
                        <w:br/>
                        <w:t>podpis):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0" behindDoc="1" locked="0" layoutInCell="1" allowOverlap="1" wp14:anchorId="001C7024" wp14:editId="1DD7E5E7">
                <wp:simplePos x="0" y="0"/>
                <wp:positionH relativeFrom="page">
                  <wp:posOffset>2319655</wp:posOffset>
                </wp:positionH>
                <wp:positionV relativeFrom="paragraph">
                  <wp:posOffset>829310</wp:posOffset>
                </wp:positionV>
                <wp:extent cx="1364615" cy="42037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FF1072" w14:textId="77777777" w:rsidR="007E74C7" w:rsidRDefault="006E0E3F">
                            <w:pPr>
                              <w:pStyle w:val="Nadpis30"/>
                              <w:keepNext/>
                              <w:keepLines/>
                            </w:pPr>
                            <w:bookmarkStart w:id="34" w:name="bookmark23"/>
                            <w:bookmarkStart w:id="35" w:name="bookmark24"/>
                            <w:bookmarkStart w:id="36" w:name="bookmark25"/>
                            <w:r>
                              <w:t>Datum: 2022.05.06 16:03:53+02'00’</w:t>
                            </w:r>
                            <w:bookmarkEnd w:id="34"/>
                            <w:bookmarkEnd w:id="35"/>
                            <w:bookmarkEnd w:id="3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1C7024" id="Shape 35" o:spid="_x0000_s1034" type="#_x0000_t202" style="position:absolute;margin-left:182.65pt;margin-top:65.3pt;width:107.45pt;height:33.1pt;z-index:-4404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" filled="f" stroked="f">
                <v:textbox inset="0,0,0,0">
                  <w:txbxContent>
                    <w:p w14:paraId="4AFF1072" w14:textId="77777777" w:rsidR="007E74C7" w:rsidRDefault="006E0E3F">
                      <w:pPr>
                        <w:pStyle w:val="Nadpis30"/>
                        <w:keepNext/>
                        <w:keepLines/>
                      </w:pPr>
                      <w:bookmarkStart w:id="37" w:name="bookmark23"/>
                      <w:bookmarkStart w:id="38" w:name="bookmark24"/>
                      <w:bookmarkStart w:id="39" w:name="bookmark25"/>
                      <w:r>
                        <w:t>Datum: 2022.05.06 16:03:53+02'00’</w:t>
                      </w:r>
                      <w:bookmarkEnd w:id="37"/>
                      <w:bookmarkEnd w:id="38"/>
                      <w:bookmarkEnd w:id="39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2" behindDoc="1" locked="0" layoutInCell="1" allowOverlap="1" wp14:anchorId="4320F116" wp14:editId="61CDB108">
                <wp:simplePos x="0" y="0"/>
                <wp:positionH relativeFrom="page">
                  <wp:posOffset>3919855</wp:posOffset>
                </wp:positionH>
                <wp:positionV relativeFrom="paragraph">
                  <wp:posOffset>758190</wp:posOffset>
                </wp:positionV>
                <wp:extent cx="974090" cy="56007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56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DD7C4E" w14:textId="77777777" w:rsidR="007E74C7" w:rsidRDefault="006E0E3F">
                            <w:pPr>
                              <w:pStyle w:val="Jin0"/>
                              <w:spacing w:after="1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Ing. Věra</w:t>
                            </w:r>
                          </w:p>
                          <w:p w14:paraId="1CF65E48" w14:textId="77777777" w:rsidR="007E74C7" w:rsidRDefault="006E0E3F">
                            <w:pPr>
                              <w:pStyle w:val="Jin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Ládyšová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08.65000000000003pt;margin-top:59.700000000000003pt;width:76.700000000000003pt;height:44.100000000000001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Ing. Věra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Ládyšová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4" behindDoc="1" locked="0" layoutInCell="1" allowOverlap="1" wp14:anchorId="2B0D6A28" wp14:editId="3CAE49BD">
                <wp:simplePos x="0" y="0"/>
                <wp:positionH relativeFrom="page">
                  <wp:posOffset>5572760</wp:posOffset>
                </wp:positionH>
                <wp:positionV relativeFrom="paragraph">
                  <wp:posOffset>715010</wp:posOffset>
                </wp:positionV>
                <wp:extent cx="1454150" cy="61468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614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B21CC6" w14:textId="77777777" w:rsidR="007E74C7" w:rsidRDefault="006E0E3F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Digitálně podepsal Ing. Věra</w:t>
                            </w:r>
                          </w:p>
                          <w:p w14:paraId="53069B37" w14:textId="77777777" w:rsidR="007E74C7" w:rsidRDefault="006E0E3F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Ládyšová</w:t>
                            </w:r>
                          </w:p>
                          <w:p w14:paraId="3F7D6B2A" w14:textId="77777777" w:rsidR="007E74C7" w:rsidRDefault="006E0E3F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Datum: 2022.05.05 15:03:28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38.80000000000001pt;margin-top:56.300000000000004pt;width:114.5pt;height:48.399999999999999pt;z-index:-1887440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Digitálně podepsal Ing. Věra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Ládyšová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Datum: 2022.05.05 15:03:28 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CF3593" w14:textId="77777777" w:rsidR="007E74C7" w:rsidRDefault="006E0E3F">
      <w:pPr>
        <w:pStyle w:val="Zkladntext1"/>
        <w:spacing w:after="0"/>
        <w:jc w:val="both"/>
        <w:sectPr w:rsidR="007E74C7">
          <w:footerReference w:type="even" r:id="rId26"/>
          <w:footerReference w:type="default" r:id="rId27"/>
          <w:footerReference w:type="first" r:id="rId28"/>
          <w:pgSz w:w="11900" w:h="16840"/>
          <w:pgMar w:top="767" w:right="907" w:bottom="2181" w:left="1000" w:header="0" w:footer="3" w:gutter="0"/>
          <w:cols w:space="720"/>
          <w:noEndnote/>
          <w:titlePg/>
          <w:docGrid w:linePitch="360"/>
        </w:sectPr>
      </w:pPr>
      <w:r>
        <w:t>Pokud výše hodnoty předmětu plnění Objednávky je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smluv).</w:t>
      </w:r>
    </w:p>
    <w:p w14:paraId="3047003A" w14:textId="77777777" w:rsidR="007E74C7" w:rsidRDefault="006E0E3F">
      <w:pPr>
        <w:spacing w:line="1" w:lineRule="exact"/>
      </w:pPr>
      <w:r>
        <w:rPr>
          <w:noProof/>
        </w:rPr>
        <w:lastRenderedPageBreak/>
        <w:drawing>
          <wp:anchor distT="0" distB="127000" distL="0" distR="0" simplePos="0" relativeHeight="125829379" behindDoc="0" locked="0" layoutInCell="1" allowOverlap="1" wp14:anchorId="054F9CE6" wp14:editId="5A42D0BC">
            <wp:simplePos x="0" y="0"/>
            <wp:positionH relativeFrom="page">
              <wp:posOffset>739775</wp:posOffset>
            </wp:positionH>
            <wp:positionV relativeFrom="paragraph">
              <wp:posOffset>0</wp:posOffset>
            </wp:positionV>
            <wp:extent cx="853440" cy="865505"/>
            <wp:effectExtent l="0" t="0" r="0" b="0"/>
            <wp:wrapTopAndBottom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070E9" w14:textId="77777777" w:rsidR="007E74C7" w:rsidRDefault="006E0E3F">
      <w:pPr>
        <w:pStyle w:val="Jin0"/>
        <w:spacing w:after="240"/>
        <w:jc w:val="center"/>
        <w:rPr>
          <w:sz w:val="26"/>
          <w:szCs w:val="26"/>
        </w:rPr>
      </w:pPr>
      <w:r>
        <w:rPr>
          <w:b/>
          <w:bCs/>
          <w:color w:val="315FA1"/>
          <w:sz w:val="26"/>
          <w:szCs w:val="26"/>
        </w:rPr>
        <w:t>Příloha - specifikace objednávky</w:t>
      </w:r>
    </w:p>
    <w:p w14:paraId="73586B31" w14:textId="77777777" w:rsidR="007E74C7" w:rsidRDefault="006E0E3F">
      <w:pPr>
        <w:pStyle w:val="Nadpis40"/>
        <w:keepNext/>
        <w:keepLines/>
        <w:spacing w:line="240" w:lineRule="auto"/>
      </w:pPr>
      <w:bookmarkStart w:id="40" w:name="bookmark40"/>
      <w:bookmarkStart w:id="41" w:name="bookmark41"/>
      <w:bookmarkStart w:id="42" w:name="bookmark42"/>
      <w:r>
        <w:t>Cíl měření:</w:t>
      </w:r>
      <w:bookmarkEnd w:id="40"/>
      <w:bookmarkEnd w:id="41"/>
      <w:bookmarkEnd w:id="42"/>
    </w:p>
    <w:p w14:paraId="22151AC2" w14:textId="77777777" w:rsidR="007E74C7" w:rsidRDefault="006E0E3F">
      <w:pPr>
        <w:pStyle w:val="Zkladntext1"/>
      </w:pPr>
      <w:r>
        <w:t xml:space="preserve">Akreditované měření hlučnosti povrchu vozovky metodou CPX dle ČSN EN ISO 11819-2 na komunikaci </w:t>
      </w:r>
      <w:r>
        <w:rPr>
          <w:b/>
          <w:bCs/>
        </w:rPr>
        <w:t xml:space="preserve">Patočkova </w:t>
      </w:r>
      <w:r>
        <w:t xml:space="preserve">v úseku </w:t>
      </w:r>
      <w:r>
        <w:rPr>
          <w:b/>
          <w:bCs/>
        </w:rPr>
        <w:t xml:space="preserve">Bělohorská - Pod Královkou, </w:t>
      </w:r>
      <w:r>
        <w:t xml:space="preserve">měřený povrch SMA 8 NH ve směru DC a ACO 11 ve směru ZC, měření </w:t>
      </w:r>
      <w:r>
        <w:rPr>
          <w:b/>
          <w:bCs/>
        </w:rPr>
        <w:t xml:space="preserve">po čištění </w:t>
      </w:r>
      <w:r>
        <w:t>povrchu komunikace.</w:t>
      </w:r>
    </w:p>
    <w:p w14:paraId="1EB043F1" w14:textId="77777777" w:rsidR="007E74C7" w:rsidRDefault="006E0E3F">
      <w:pPr>
        <w:pStyle w:val="Nadpis40"/>
        <w:keepNext/>
        <w:keepLines/>
        <w:spacing w:line="252" w:lineRule="auto"/>
      </w:pPr>
      <w:bookmarkStart w:id="43" w:name="bookmark43"/>
      <w:bookmarkStart w:id="44" w:name="bookmark44"/>
      <w:bookmarkStart w:id="45" w:name="bookmark45"/>
      <w:r>
        <w:t>Měřicí úseky a doba měření:</w:t>
      </w:r>
      <w:bookmarkEnd w:id="43"/>
      <w:bookmarkEnd w:id="44"/>
      <w:bookmarkEnd w:id="45"/>
    </w:p>
    <w:p w14:paraId="6B2B489E" w14:textId="77777777" w:rsidR="007E74C7" w:rsidRDefault="006E0E3F">
      <w:pPr>
        <w:pStyle w:val="Zkladntext1"/>
        <w:spacing w:after="0" w:line="252" w:lineRule="auto"/>
      </w:pPr>
      <w:r>
        <w:t>Měřicí úsek je možné upravit i po uzavření objednávky, avšak jen po dohodě s Hygienickou stanicí hl. m. Prahy a s objednavatelem.</w:t>
      </w:r>
    </w:p>
    <w:p w14:paraId="768DCDF4" w14:textId="77777777" w:rsidR="007E74C7" w:rsidRDefault="006E0E3F">
      <w:pPr>
        <w:pStyle w:val="Zkladntext1"/>
        <w:spacing w:after="0" w:line="252" w:lineRule="auto"/>
        <w:ind w:left="5500"/>
      </w:pPr>
      <w:r>
        <w:rPr>
          <w:b/>
          <w:bCs/>
        </w:rPr>
        <w:t>Ceníková</w:t>
      </w:r>
    </w:p>
    <w:p w14:paraId="392313E2" w14:textId="77777777" w:rsidR="007E74C7" w:rsidRDefault="006E0E3F">
      <w:pPr>
        <w:pStyle w:val="Zkladntext1"/>
        <w:spacing w:after="0" w:line="252" w:lineRule="auto"/>
        <w:ind w:left="5720"/>
      </w:pPr>
      <w:r>
        <w:rPr>
          <w:b/>
          <w:bCs/>
        </w:rPr>
        <w:t>cena</w:t>
      </w:r>
    </w:p>
    <w:p w14:paraId="11BEA3E4" w14:textId="77777777" w:rsidR="007E74C7" w:rsidRDefault="006E0E3F">
      <w:pPr>
        <w:pStyle w:val="Zkladntext1"/>
        <w:spacing w:after="0" w:line="252" w:lineRule="auto"/>
        <w:ind w:left="5560"/>
      </w:pPr>
      <w:r>
        <w:rPr>
          <w:b/>
          <w:bCs/>
        </w:rPr>
        <w:t>(Kč) bez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4136"/>
        <w:gridCol w:w="911"/>
        <w:gridCol w:w="3550"/>
      </w:tblGrid>
      <w:tr w:rsidR="007E74C7" w14:paraId="2AB955F2" w14:textId="77777777">
        <w:trPr>
          <w:trHeight w:hRule="exact" w:val="248"/>
          <w:jc w:val="center"/>
        </w:trPr>
        <w:tc>
          <w:tcPr>
            <w:tcW w:w="1375" w:type="dxa"/>
            <w:shd w:val="clear" w:color="auto" w:fill="FFFFFF"/>
          </w:tcPr>
          <w:p w14:paraId="59A20CB0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Komunikace</w:t>
            </w:r>
          </w:p>
        </w:tc>
        <w:tc>
          <w:tcPr>
            <w:tcW w:w="4136" w:type="dxa"/>
            <w:shd w:val="clear" w:color="auto" w:fill="FFFFFF"/>
          </w:tcPr>
          <w:p w14:paraId="38CD91E2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Ceníková položka</w:t>
            </w:r>
          </w:p>
        </w:tc>
        <w:tc>
          <w:tcPr>
            <w:tcW w:w="911" w:type="dxa"/>
            <w:shd w:val="clear" w:color="auto" w:fill="FFFFFF"/>
          </w:tcPr>
          <w:p w14:paraId="41624BB1" w14:textId="77777777" w:rsidR="007E74C7" w:rsidRDefault="006E0E3F">
            <w:pPr>
              <w:pStyle w:val="Jin0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3550" w:type="dxa"/>
            <w:shd w:val="clear" w:color="auto" w:fill="FFFFFF"/>
          </w:tcPr>
          <w:p w14:paraId="72FE8ECD" w14:textId="77777777" w:rsidR="007E74C7" w:rsidRDefault="006E0E3F">
            <w:pPr>
              <w:pStyle w:val="Jin0"/>
            </w:pPr>
            <w:r>
              <w:rPr>
                <w:b/>
                <w:bCs/>
              </w:rPr>
              <w:t>Měřicí úsek</w:t>
            </w:r>
          </w:p>
        </w:tc>
      </w:tr>
      <w:tr w:rsidR="007E74C7" w14:paraId="56063117" w14:textId="77777777">
        <w:trPr>
          <w:trHeight w:hRule="exact" w:val="2171"/>
          <w:jc w:val="center"/>
        </w:trPr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14:paraId="2322E7FA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2A2B1B" w14:textId="77777777" w:rsidR="007E74C7" w:rsidRDefault="006E0E3F">
            <w:pPr>
              <w:pStyle w:val="Jin0"/>
              <w:jc w:val="both"/>
            </w:pPr>
            <w:r>
              <w:t>Změřeni a vyhodnocení 1 jízdního pruhu pozemní komunikace v daném úseku (tj. výjezd na měření, PHM, amortizace, nájezd daného úseku, změření dle ČSN EN ISO 11819-2, rámcová analýza dat, vyhodnocení dle TP 259, vyhodnocení dle metodiky Dlouhodobé hodnocení hlučnosti povrchu vozovek, protokol z akreditovaného měření)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</w:tcPr>
          <w:p w14:paraId="25C450A6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FFFFFF"/>
          </w:tcPr>
          <w:p w14:paraId="7756BFBA" w14:textId="77777777" w:rsidR="007E74C7" w:rsidRDefault="006E0E3F">
            <w:pPr>
              <w:pStyle w:val="Jin0"/>
            </w:pPr>
            <w:r>
              <w:t>Pravý jízdní pruh směr DC v úseku Bělohorská - Pod Královkou</w:t>
            </w:r>
          </w:p>
        </w:tc>
      </w:tr>
      <w:tr w:rsidR="007E74C7" w14:paraId="0B2057C3" w14:textId="77777777">
        <w:trPr>
          <w:trHeight w:hRule="exact" w:val="655"/>
          <w:jc w:val="center"/>
        </w:trPr>
        <w:tc>
          <w:tcPr>
            <w:tcW w:w="1375" w:type="dxa"/>
            <w:shd w:val="clear" w:color="auto" w:fill="FFFFFF"/>
          </w:tcPr>
          <w:p w14:paraId="46961633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36" w:type="dxa"/>
            <w:shd w:val="clear" w:color="auto" w:fill="FFFFFF"/>
          </w:tcPr>
          <w:p w14:paraId="06DE6A03" w14:textId="77777777" w:rsidR="007E74C7" w:rsidRDefault="006E0E3F">
            <w:pPr>
              <w:pStyle w:val="Jin0"/>
              <w:spacing w:line="252" w:lineRule="auto"/>
              <w:jc w:val="both"/>
            </w:pPr>
            <w:r>
              <w:t>Změřeni a vyhodnocení 1 jízdního pruhu pozemní komunikace v daném úseku</w:t>
            </w:r>
          </w:p>
        </w:tc>
        <w:tc>
          <w:tcPr>
            <w:tcW w:w="911" w:type="dxa"/>
            <w:shd w:val="clear" w:color="auto" w:fill="FFFFFF"/>
          </w:tcPr>
          <w:p w14:paraId="1D95B382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0" w:type="dxa"/>
            <w:shd w:val="clear" w:color="auto" w:fill="FFFFFF"/>
          </w:tcPr>
          <w:p w14:paraId="13144178" w14:textId="77777777" w:rsidR="007E74C7" w:rsidRDefault="006E0E3F">
            <w:pPr>
              <w:pStyle w:val="Jin0"/>
              <w:spacing w:line="252" w:lineRule="auto"/>
            </w:pPr>
            <w:r>
              <w:t>Levý jízdní pruh směr DC v úseku Bělohorská - Pod Královkou</w:t>
            </w:r>
          </w:p>
        </w:tc>
      </w:tr>
      <w:tr w:rsidR="007E74C7" w14:paraId="34F2C8F7" w14:textId="77777777">
        <w:trPr>
          <w:trHeight w:hRule="exact" w:val="846"/>
          <w:jc w:val="center"/>
        </w:trPr>
        <w:tc>
          <w:tcPr>
            <w:tcW w:w="1375" w:type="dxa"/>
            <w:shd w:val="clear" w:color="auto" w:fill="FFFFFF"/>
          </w:tcPr>
          <w:p w14:paraId="72D38C09" w14:textId="77777777" w:rsidR="007E74C7" w:rsidRDefault="006E0E3F">
            <w:pPr>
              <w:pStyle w:val="Jin0"/>
              <w:spacing w:before="180"/>
            </w:pPr>
            <w:r>
              <w:t>Patočkova</w:t>
            </w:r>
          </w:p>
        </w:tc>
        <w:tc>
          <w:tcPr>
            <w:tcW w:w="4136" w:type="dxa"/>
            <w:shd w:val="clear" w:color="auto" w:fill="FFFFFF"/>
            <w:vAlign w:val="center"/>
          </w:tcPr>
          <w:p w14:paraId="38B017F3" w14:textId="77777777" w:rsidR="007E74C7" w:rsidRDefault="006E0E3F">
            <w:pPr>
              <w:pStyle w:val="Jin0"/>
              <w:spacing w:line="252" w:lineRule="auto"/>
              <w:jc w:val="both"/>
            </w:pPr>
            <w:r>
              <w:t>Změřeni a vyhodnocení 1 jízdního pruhu pozemní komunikace v daném úseku</w:t>
            </w:r>
          </w:p>
        </w:tc>
        <w:tc>
          <w:tcPr>
            <w:tcW w:w="911" w:type="dxa"/>
            <w:shd w:val="clear" w:color="auto" w:fill="FFFFFF"/>
          </w:tcPr>
          <w:p w14:paraId="5693A7A8" w14:textId="77777777" w:rsidR="007E74C7" w:rsidRDefault="006E0E3F">
            <w:pPr>
              <w:pStyle w:val="Jin0"/>
              <w:spacing w:before="180"/>
            </w:pPr>
            <w:r>
              <w:t>15 800</w:t>
            </w:r>
          </w:p>
        </w:tc>
        <w:tc>
          <w:tcPr>
            <w:tcW w:w="3550" w:type="dxa"/>
            <w:shd w:val="clear" w:color="auto" w:fill="FFFFFF"/>
            <w:vAlign w:val="center"/>
          </w:tcPr>
          <w:p w14:paraId="7993C4D3" w14:textId="77777777" w:rsidR="007E74C7" w:rsidRDefault="006E0E3F">
            <w:pPr>
              <w:pStyle w:val="Jin0"/>
              <w:spacing w:line="252" w:lineRule="auto"/>
            </w:pPr>
            <w:r>
              <w:t>Pravý jízdní pruh směr ZC v úseku Bělohorská - Pod Královkou</w:t>
            </w:r>
          </w:p>
        </w:tc>
      </w:tr>
      <w:tr w:rsidR="007E74C7" w14:paraId="52C25578" w14:textId="77777777">
        <w:trPr>
          <w:trHeight w:hRule="exact" w:val="688"/>
          <w:jc w:val="center"/>
        </w:trPr>
        <w:tc>
          <w:tcPr>
            <w:tcW w:w="1375" w:type="dxa"/>
            <w:shd w:val="clear" w:color="auto" w:fill="FFFFFF"/>
            <w:vAlign w:val="center"/>
          </w:tcPr>
          <w:p w14:paraId="61147E60" w14:textId="77777777" w:rsidR="007E74C7" w:rsidRDefault="006E0E3F">
            <w:pPr>
              <w:pStyle w:val="Jin0"/>
            </w:pPr>
            <w:r>
              <w:t>Patočkova</w:t>
            </w:r>
          </w:p>
        </w:tc>
        <w:tc>
          <w:tcPr>
            <w:tcW w:w="4136" w:type="dxa"/>
            <w:shd w:val="clear" w:color="auto" w:fill="FFFFFF"/>
            <w:vAlign w:val="bottom"/>
          </w:tcPr>
          <w:p w14:paraId="6A411020" w14:textId="77777777" w:rsidR="007E74C7" w:rsidRDefault="006E0E3F">
            <w:pPr>
              <w:pStyle w:val="Jin0"/>
              <w:spacing w:line="252" w:lineRule="auto"/>
              <w:jc w:val="both"/>
            </w:pPr>
            <w:r>
              <w:t>Změřeni a vyhodnocení 1 jízdního pruhu pozemní komunikace v daném úseku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D148100" w14:textId="77777777" w:rsidR="007E74C7" w:rsidRDefault="006E0E3F">
            <w:pPr>
              <w:pStyle w:val="Jin0"/>
            </w:pPr>
            <w:r>
              <w:t>15 800</w:t>
            </w:r>
          </w:p>
        </w:tc>
        <w:tc>
          <w:tcPr>
            <w:tcW w:w="3550" w:type="dxa"/>
            <w:shd w:val="clear" w:color="auto" w:fill="FFFFFF"/>
            <w:vAlign w:val="bottom"/>
          </w:tcPr>
          <w:p w14:paraId="76A5D3FC" w14:textId="77777777" w:rsidR="007E74C7" w:rsidRDefault="006E0E3F">
            <w:pPr>
              <w:pStyle w:val="Jin0"/>
              <w:spacing w:line="252" w:lineRule="auto"/>
            </w:pPr>
            <w:r>
              <w:t>Levý jízdní pruh směr ZC v úseku Bělohorská - Pod Královkou</w:t>
            </w:r>
          </w:p>
        </w:tc>
      </w:tr>
    </w:tbl>
    <w:p w14:paraId="0455BE3B" w14:textId="77777777" w:rsidR="007E74C7" w:rsidRDefault="007E74C7">
      <w:pPr>
        <w:spacing w:after="579" w:line="1" w:lineRule="exact"/>
      </w:pPr>
    </w:p>
    <w:p w14:paraId="686F848B" w14:textId="77777777" w:rsidR="007E74C7" w:rsidRDefault="006E0E3F">
      <w:pPr>
        <w:pStyle w:val="Zkladntext1"/>
      </w:pPr>
      <w:r>
        <w:t xml:space="preserve">Akreditované měření hlučnosti povrchů vozovek metodou CPX bude provedeno v období po </w:t>
      </w:r>
      <w:r>
        <w:rPr>
          <w:b/>
          <w:bCs/>
        </w:rPr>
        <w:t xml:space="preserve">17.05.2022 po čištění povrchu </w:t>
      </w:r>
      <w:r>
        <w:t xml:space="preserve">komunikace, které proběhne </w:t>
      </w:r>
      <w:r>
        <w:rPr>
          <w:b/>
          <w:bCs/>
        </w:rPr>
        <w:t>17.05.2022.</w:t>
      </w:r>
    </w:p>
    <w:p w14:paraId="193CC1A8" w14:textId="77777777" w:rsidR="007E74C7" w:rsidRDefault="006E0E3F">
      <w:pPr>
        <w:pStyle w:val="Nadpis40"/>
        <w:keepNext/>
        <w:keepLines/>
        <w:spacing w:line="252" w:lineRule="auto"/>
      </w:pPr>
      <w:bookmarkStart w:id="46" w:name="bookmark46"/>
      <w:bookmarkStart w:id="47" w:name="bookmark47"/>
      <w:bookmarkStart w:id="48" w:name="bookmark48"/>
      <w:r>
        <w:t>Výstup měření:</w:t>
      </w:r>
      <w:bookmarkEnd w:id="46"/>
      <w:bookmarkEnd w:id="47"/>
      <w:bookmarkEnd w:id="48"/>
    </w:p>
    <w:p w14:paraId="4ADE18DB" w14:textId="77777777" w:rsidR="007E74C7" w:rsidRDefault="006E0E3F">
      <w:pPr>
        <w:pStyle w:val="Zkladntext1"/>
        <w:spacing w:line="252" w:lineRule="auto"/>
      </w:pPr>
      <w:r>
        <w:t>Výstupem bude protokol z akreditovaného měření hlučnosti povrchu vozovky metodou CPX v tištěné formě 2x a jednou elektronicky (v tisknutelné a kopírovatelné formě) ve formátu *.pdf s rozlišením měřených jízdních pruhů včetně hodnotících výroků dle TP 259 a dle metodiky Dlouhodobé hodnocení hlučnosti povrchu vozovek.</w:t>
      </w:r>
    </w:p>
    <w:p w14:paraId="456C66B2" w14:textId="77777777" w:rsidR="007E74C7" w:rsidRDefault="006E0E3F">
      <w:pPr>
        <w:pStyle w:val="Zkladntext1"/>
        <w:spacing w:line="252" w:lineRule="auto"/>
      </w:pPr>
      <w:r>
        <w:t xml:space="preserve">Konečný termín vyhodnocení a předání protokolů objednateli </w:t>
      </w:r>
      <w:r>
        <w:rPr>
          <w:b/>
          <w:bCs/>
          <w:u w:val="single"/>
        </w:rPr>
        <w:t>do 31.07.2022</w:t>
      </w:r>
    </w:p>
    <w:p w14:paraId="6AAC8C09" w14:textId="0F383D09" w:rsidR="007E74C7" w:rsidRDefault="006E0E3F">
      <w:pPr>
        <w:pStyle w:val="Zkladntext1"/>
        <w:spacing w:line="252" w:lineRule="auto"/>
      </w:pPr>
      <w:r>
        <w:t>Tato objednávka je součástí Rámcové dohody na měření hlučnosti povrchů vozovek (TSKRP003LQHE; č. 3/21/3400/010) ze 24.09.2021.</w:t>
      </w:r>
    </w:p>
    <w:p w14:paraId="7B8A3D9C" w14:textId="016A847C" w:rsidR="006E0E3F" w:rsidRDefault="006E0E3F">
      <w:pPr>
        <w:pStyle w:val="Zkladntext1"/>
        <w:spacing w:line="252" w:lineRule="auto"/>
      </w:pPr>
    </w:p>
    <w:p w14:paraId="44AB71D3" w14:textId="263FE2F9" w:rsidR="006E0E3F" w:rsidRDefault="006E0E3F">
      <w:pPr>
        <w:pStyle w:val="Zkladntext1"/>
        <w:spacing w:line="252" w:lineRule="auto"/>
      </w:pPr>
      <w:r>
        <w:t xml:space="preserve">                                                                     </w:t>
      </w:r>
    </w:p>
    <w:sectPr w:rsidR="006E0E3F">
      <w:pgSz w:w="11900" w:h="16840"/>
      <w:pgMar w:top="1343" w:right="788" w:bottom="1343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F0C9" w14:textId="77777777" w:rsidR="00A026D5" w:rsidRDefault="00A026D5">
      <w:r>
        <w:separator/>
      </w:r>
    </w:p>
  </w:endnote>
  <w:endnote w:type="continuationSeparator" w:id="0">
    <w:p w14:paraId="21019D4B" w14:textId="77777777" w:rsidR="00A026D5" w:rsidRDefault="00A0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4568" w14:textId="1055B053" w:rsidR="007E74C7" w:rsidRDefault="007E74C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786E" w14:textId="77777777" w:rsidR="007E74C7" w:rsidRDefault="007E74C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FD46" w14:textId="77777777" w:rsidR="007E74C7" w:rsidRDefault="007E74C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BFA6" w14:textId="77777777" w:rsidR="007E74C7" w:rsidRDefault="007E74C7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DCAF" w14:textId="77777777" w:rsidR="007E74C7" w:rsidRDefault="007E74C7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7FD4" w14:textId="77777777" w:rsidR="007E74C7" w:rsidRDefault="007E74C7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3BA2" w14:textId="5A5C86B0" w:rsidR="007E74C7" w:rsidRDefault="007E74C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3371" w14:textId="77777777" w:rsidR="00A026D5" w:rsidRDefault="00A026D5"/>
  </w:footnote>
  <w:footnote w:type="continuationSeparator" w:id="0">
    <w:p w14:paraId="164C6D3B" w14:textId="77777777" w:rsidR="00A026D5" w:rsidRDefault="00A02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6998"/>
    <w:multiLevelType w:val="multilevel"/>
    <w:tmpl w:val="7FB2436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736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C7"/>
    <w:rsid w:val="005644F2"/>
    <w:rsid w:val="006167D8"/>
    <w:rsid w:val="006E0E3F"/>
    <w:rsid w:val="006F457A"/>
    <w:rsid w:val="00784654"/>
    <w:rsid w:val="007E74C7"/>
    <w:rsid w:val="008B289C"/>
    <w:rsid w:val="008E243E"/>
    <w:rsid w:val="00A026D5"/>
    <w:rsid w:val="00D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6121A"/>
  <w15:docId w15:val="{76219126-55E7-4864-9589-9BA29D02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C57988"/>
      <w:sz w:val="182"/>
      <w:szCs w:val="182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12"/>
      <w:szCs w:val="12"/>
    </w:rPr>
  </w:style>
  <w:style w:type="paragraph" w:customStyle="1" w:styleId="Titulekobrzku0">
    <w:name w:val="Titulek obrázku"/>
    <w:basedOn w:val="Normln"/>
    <w:link w:val="Titulekobrzku"/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Segoe UI" w:eastAsia="Segoe UI" w:hAnsi="Segoe UI" w:cs="Segoe UI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line="245" w:lineRule="auto"/>
      <w:outlineLvl w:val="3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pacing w:after="380"/>
      <w:outlineLvl w:val="0"/>
    </w:pPr>
    <w:rPr>
      <w:rFonts w:ascii="Arial" w:eastAsia="Arial" w:hAnsi="Arial" w:cs="Arial"/>
      <w:color w:val="C57988"/>
      <w:sz w:val="182"/>
      <w:szCs w:val="182"/>
    </w:rPr>
  </w:style>
  <w:style w:type="paragraph" w:styleId="Zhlav">
    <w:name w:val="header"/>
    <w:basedOn w:val="Normln"/>
    <w:link w:val="ZhlavChar"/>
    <w:uiPriority w:val="99"/>
    <w:unhideWhenUsed/>
    <w:rsid w:val="008B2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8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B2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8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13" Type="http://schemas.openxmlformats.org/officeDocument/2006/relationships/hyperlink" Target="mailto:martin.ladys@ekolagroup.cz" TargetMode="Externa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mailto:marian.lukes@tsk-praha.cz" TargetMode="External"/><Relationship Id="rId7" Type="http://schemas.openxmlformats.org/officeDocument/2006/relationships/hyperlink" Target="http://www.ekolagroup.cz" TargetMode="External"/><Relationship Id="rId12" Type="http://schemas.openxmlformats.org/officeDocument/2006/relationships/hyperlink" Target="mailto:fakturace@tsk-praha.cz" TargetMode="External"/><Relationship Id="rId17" Type="http://schemas.openxmlformats.org/officeDocument/2006/relationships/hyperlink" Target="https://www.tsk-praha.cz/wps/portal/root/o-spolecnosti/VOP" TargetMode="External"/><Relationship Id="rId25" Type="http://schemas.openxmlformats.org/officeDocument/2006/relationships/hyperlink" Target="https://www.tsk-praha.cz/wps/portal/root/o-spolecnosti/VOP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n.lukes@tsk-praha.cz" TargetMode="External"/><Relationship Id="rId24" Type="http://schemas.openxmlformats.org/officeDocument/2006/relationships/hyperlink" Target="mailto:ekola@ekolagrou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martin.ladys@ekolagroup.cz" TargetMode="External"/><Relationship Id="rId28" Type="http://schemas.openxmlformats.org/officeDocument/2006/relationships/footer" Target="footer7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rigam.com" TargetMode="External"/><Relationship Id="rId14" Type="http://schemas.openxmlformats.org/officeDocument/2006/relationships/hyperlink" Target="mailto:ekola@ekolagroup.cz" TargetMode="External"/><Relationship Id="rId22" Type="http://schemas.openxmlformats.org/officeDocument/2006/relationships/hyperlink" Target="mailto:fakturace@tsk-praha.cz" TargetMode="Externa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1859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2022-05-20T07:03:00Z</dcterms:created>
  <dcterms:modified xsi:type="dcterms:W3CDTF">2022-05-20T11:37:00Z</dcterms:modified>
</cp:coreProperties>
</file>