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60C22" w14:textId="77777777" w:rsidR="00E1521C" w:rsidRDefault="00E1521C" w:rsidP="00E1521C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2A5C468D" w14:textId="77777777" w:rsidR="00E1521C" w:rsidRDefault="00E1521C" w:rsidP="00E1521C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310B4CAA" w14:textId="77777777" w:rsidR="00E1521C" w:rsidRPr="00D27771" w:rsidRDefault="00E1521C" w:rsidP="00E1521C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1988ED80" w14:textId="77777777" w:rsidR="00E1521C" w:rsidRPr="00D27771" w:rsidRDefault="00E1521C" w:rsidP="00E1521C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350C15E0" w14:textId="77777777" w:rsidR="00E1521C" w:rsidRPr="00D27771" w:rsidRDefault="00E1521C" w:rsidP="00E1521C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2BB00C11" w14:textId="77777777" w:rsidR="00E1521C" w:rsidRPr="00D27771" w:rsidRDefault="00E1521C" w:rsidP="00E1521C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(dále jen “KPÚ“),</w:t>
      </w:r>
    </w:p>
    <w:p w14:paraId="1BCBABEA" w14:textId="77777777" w:rsidR="00E1521C" w:rsidRPr="00D27771" w:rsidRDefault="00E1521C" w:rsidP="00E1521C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</w:p>
    <w:p w14:paraId="6F8EEB46" w14:textId="77777777" w:rsidR="00E1521C" w:rsidRPr="00D27771" w:rsidRDefault="00E1521C" w:rsidP="00E1521C">
      <w:pPr>
        <w:widowControl/>
        <w:rPr>
          <w:rFonts w:ascii="Arial" w:hAnsi="Arial" w:cs="Arial"/>
        </w:rPr>
      </w:pPr>
    </w:p>
    <w:p w14:paraId="58E4D045" w14:textId="77777777" w:rsidR="00E1521C" w:rsidRPr="00D27771" w:rsidRDefault="00E1521C" w:rsidP="00E1521C">
      <w:pPr>
        <w:widowControl/>
        <w:rPr>
          <w:rFonts w:ascii="Arial" w:hAnsi="Arial" w:cs="Arial"/>
        </w:rPr>
      </w:pPr>
      <w:r w:rsidRPr="00604DEF">
        <w:rPr>
          <w:rFonts w:ascii="Arial" w:hAnsi="Arial" w:cs="Arial"/>
          <w:b/>
          <w:bCs/>
        </w:rPr>
        <w:t>Ing. Pavel Pojer</w:t>
      </w:r>
    </w:p>
    <w:p w14:paraId="5D16BA03" w14:textId="77777777" w:rsidR="00E1521C" w:rsidRPr="00D27771" w:rsidRDefault="00E1521C" w:rsidP="00E1521C">
      <w:pPr>
        <w:widowControl/>
        <w:rPr>
          <w:rFonts w:ascii="Arial" w:hAnsi="Arial" w:cs="Arial"/>
        </w:rPr>
      </w:pPr>
    </w:p>
    <w:p w14:paraId="4BEAE1DA" w14:textId="77777777" w:rsidR="00E1521C" w:rsidRPr="00D27771" w:rsidRDefault="00E1521C" w:rsidP="00E1521C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  <w:b/>
        </w:rPr>
        <w:t>převádějící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</w:t>
      </w:r>
    </w:p>
    <w:p w14:paraId="0CE73D18" w14:textId="77777777" w:rsidR="00E1521C" w:rsidRPr="00D27771" w:rsidRDefault="00E1521C" w:rsidP="00E1521C">
      <w:pPr>
        <w:jc w:val="both"/>
        <w:rPr>
          <w:rFonts w:ascii="Arial" w:hAnsi="Arial" w:cs="Arial"/>
        </w:rPr>
      </w:pPr>
    </w:p>
    <w:p w14:paraId="1E1F6D7B" w14:textId="77777777" w:rsidR="00E1521C" w:rsidRPr="00D27771" w:rsidRDefault="00E1521C" w:rsidP="00E1521C">
      <w:pPr>
        <w:widowControl/>
        <w:rPr>
          <w:rFonts w:ascii="Arial" w:hAnsi="Arial" w:cs="Arial"/>
        </w:rPr>
      </w:pPr>
    </w:p>
    <w:p w14:paraId="36B7BE28" w14:textId="77777777" w:rsidR="00E1521C" w:rsidRPr="00D27771" w:rsidRDefault="00E1521C" w:rsidP="00E1521C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4206E065" w14:textId="77777777" w:rsidR="00AD4CDE" w:rsidRPr="00D27771" w:rsidRDefault="00AD4CDE">
      <w:pPr>
        <w:widowControl/>
        <w:rPr>
          <w:rFonts w:ascii="Arial" w:hAnsi="Arial" w:cs="Arial"/>
          <w:b/>
        </w:rPr>
      </w:pPr>
    </w:p>
    <w:p w14:paraId="1CDB50B2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24B37383" w14:textId="2B7F1331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E1521C">
        <w:rPr>
          <w:rFonts w:ascii="Arial" w:hAnsi="Arial" w:cs="Arial"/>
        </w:rPr>
        <w:t xml:space="preserve">í </w:t>
      </w:r>
      <w:r w:rsidR="00E1521C" w:rsidRPr="00E1521C">
        <w:rPr>
          <w:rFonts w:ascii="Arial" w:hAnsi="Arial" w:cs="Arial"/>
          <w:b/>
          <w:bCs/>
        </w:rPr>
        <w:t>Eva</w:t>
      </w:r>
      <w:r w:rsidRPr="00E1521C">
        <w:rPr>
          <w:rFonts w:ascii="Arial" w:hAnsi="Arial" w:cs="Arial"/>
          <w:b/>
          <w:bCs/>
        </w:rPr>
        <w:t xml:space="preserve"> Vnoučková</w:t>
      </w:r>
      <w:r w:rsidR="00E1521C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42</w:t>
      </w:r>
      <w:r w:rsidR="00DE6FEB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r w:rsidR="00DE6FEB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>, Praha 9</w:t>
      </w:r>
      <w:r w:rsidR="00E1521C">
        <w:rPr>
          <w:rFonts w:ascii="Arial" w:hAnsi="Arial" w:cs="Arial"/>
        </w:rPr>
        <w:t xml:space="preserve"> </w:t>
      </w:r>
      <w:r w:rsidR="00AF3F6F">
        <w:rPr>
          <w:rFonts w:ascii="Arial" w:hAnsi="Arial" w:cs="Arial"/>
        </w:rPr>
        <w:t>–</w:t>
      </w:r>
      <w:r w:rsidR="00E1521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Prosek</w:t>
      </w:r>
      <w:r w:rsidR="00AF3F6F">
        <w:rPr>
          <w:rFonts w:ascii="Arial" w:hAnsi="Arial" w:cs="Arial"/>
        </w:rPr>
        <w:t xml:space="preserve">, </w:t>
      </w:r>
      <w:r w:rsidR="00AF3F6F" w:rsidRPr="00D27771">
        <w:rPr>
          <w:rFonts w:ascii="Arial" w:hAnsi="Arial" w:cs="Arial"/>
        </w:rPr>
        <w:t>190</w:t>
      </w:r>
      <w:r w:rsidR="00AF3F6F">
        <w:rPr>
          <w:rFonts w:ascii="Arial" w:hAnsi="Arial" w:cs="Arial"/>
        </w:rPr>
        <w:t xml:space="preserve"> </w:t>
      </w:r>
      <w:r w:rsidR="00AF3F6F" w:rsidRPr="00D27771">
        <w:rPr>
          <w:rFonts w:ascii="Arial" w:hAnsi="Arial" w:cs="Arial"/>
        </w:rPr>
        <w:t>00</w:t>
      </w:r>
    </w:p>
    <w:p w14:paraId="136340EF" w14:textId="1A15AF92" w:rsidR="00E1521C" w:rsidRDefault="00E1521C" w:rsidP="00E1521C">
      <w:pPr>
        <w:widowControl/>
        <w:tabs>
          <w:tab w:val="left" w:pos="2835"/>
        </w:tabs>
        <w:spacing w:before="120"/>
        <w:rPr>
          <w:rFonts w:ascii="Arial" w:hAnsi="Arial" w:cs="Arial"/>
        </w:rPr>
      </w:pPr>
      <w:r w:rsidRPr="00632C89">
        <w:rPr>
          <w:rFonts w:ascii="Arial" w:hAnsi="Arial" w:cs="Arial"/>
        </w:rPr>
        <w:t>zastoupen</w:t>
      </w:r>
      <w:r w:rsidR="007339E5">
        <w:rPr>
          <w:rFonts w:ascii="Arial" w:hAnsi="Arial" w:cs="Arial"/>
        </w:rPr>
        <w:t>a</w:t>
      </w:r>
      <w:r w:rsidRPr="00632C89">
        <w:rPr>
          <w:rFonts w:ascii="Arial" w:hAnsi="Arial" w:cs="Arial"/>
        </w:rPr>
        <w:t xml:space="preserve"> na základě plné moci</w:t>
      </w:r>
      <w:r>
        <w:rPr>
          <w:rFonts w:ascii="Arial" w:hAnsi="Arial" w:cs="Arial"/>
        </w:rPr>
        <w:t xml:space="preserve"> </w:t>
      </w:r>
      <w:r w:rsidR="00DE6FEB">
        <w:rPr>
          <w:rFonts w:ascii="Arial" w:hAnsi="Arial" w:cs="Arial"/>
        </w:rPr>
        <w:t>xxxxxxxxxxxxxxxxxxxxxxxxxxxxxxxxxx</w:t>
      </w:r>
    </w:p>
    <w:p w14:paraId="61BECA3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F60A56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69B733B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446F92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21D002B7" w14:textId="77777777" w:rsidR="00E1521C" w:rsidRPr="00D27771" w:rsidRDefault="00E1521C" w:rsidP="00E1521C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4404E1E6" w14:textId="77777777" w:rsidR="00E1521C" w:rsidRPr="00D27771" w:rsidRDefault="00E1521C" w:rsidP="00E1521C">
      <w:pPr>
        <w:widowControl/>
        <w:tabs>
          <w:tab w:val="left" w:pos="2835"/>
        </w:tabs>
        <w:rPr>
          <w:rFonts w:ascii="Arial" w:hAnsi="Arial" w:cs="Arial"/>
        </w:rPr>
      </w:pPr>
    </w:p>
    <w:p w14:paraId="0A5B0FF9" w14:textId="77777777" w:rsidR="00AD4CDE" w:rsidRPr="00D27771" w:rsidRDefault="00E1521C" w:rsidP="00E1521C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11a, zákona č. 229/1991 Sb., ve znění pozdějších předpisů (dále jen "zákon o půdě")</w:t>
      </w:r>
    </w:p>
    <w:p w14:paraId="628067A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3151AE0" w14:textId="77777777" w:rsidR="00AD4CDE" w:rsidRPr="00D27771" w:rsidRDefault="00AD4CDE">
      <w:pPr>
        <w:widowControl/>
        <w:rPr>
          <w:rFonts w:ascii="Arial" w:hAnsi="Arial" w:cs="Arial"/>
        </w:rPr>
      </w:pPr>
    </w:p>
    <w:p w14:paraId="0BB4FFD6" w14:textId="77777777" w:rsidR="00AD4CDE" w:rsidRPr="00D27771" w:rsidRDefault="00AD4CDE">
      <w:pPr>
        <w:widowControl/>
        <w:rPr>
          <w:rFonts w:ascii="Arial" w:hAnsi="Arial" w:cs="Arial"/>
        </w:rPr>
      </w:pPr>
    </w:p>
    <w:p w14:paraId="39C75CFB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</w:r>
      <w:r w:rsidR="00AD4CDE" w:rsidRPr="00E1521C">
        <w:rPr>
          <w:rFonts w:ascii="Arial" w:hAnsi="Arial" w:cs="Arial"/>
          <w:sz w:val="26"/>
          <w:szCs w:val="26"/>
        </w:rPr>
        <w:t>číslo</w:t>
      </w:r>
      <w:r w:rsidR="001965CB" w:rsidRPr="00E1521C">
        <w:rPr>
          <w:rFonts w:ascii="Arial" w:hAnsi="Arial" w:cs="Arial"/>
          <w:sz w:val="26"/>
          <w:szCs w:val="26"/>
        </w:rPr>
        <w:t>:</w:t>
      </w:r>
      <w:r w:rsidR="00AD4CDE" w:rsidRPr="00E1521C">
        <w:rPr>
          <w:rFonts w:ascii="Arial" w:hAnsi="Arial" w:cs="Arial"/>
          <w:sz w:val="26"/>
          <w:szCs w:val="26"/>
        </w:rPr>
        <w:t xml:space="preserve"> 1PR22/68</w:t>
      </w:r>
    </w:p>
    <w:p w14:paraId="3046D16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27DCAD3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57EF064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07D0BB1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DA55CE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Katastrální pracoviště Most pro </w:t>
      </w:r>
      <w:r w:rsidRPr="00E1521C">
        <w:rPr>
          <w:rFonts w:ascii="Arial" w:hAnsi="Arial" w:cs="Arial"/>
          <w:b/>
          <w:bCs/>
        </w:rPr>
        <w:t>katastrální území Kamenná Voda</w:t>
      </w:r>
      <w:r w:rsidRPr="00835624">
        <w:rPr>
          <w:rFonts w:ascii="Arial" w:hAnsi="Arial" w:cs="Arial"/>
        </w:rPr>
        <w:t>, obec Bečov.</w:t>
      </w:r>
    </w:p>
    <w:p w14:paraId="7BE91E8B" w14:textId="77777777" w:rsidR="00AD4CDE" w:rsidRPr="00835624" w:rsidRDefault="00AD4CDE" w:rsidP="00E1521C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3945AF9C" w14:textId="77777777" w:rsidR="00AD4CDE" w:rsidRPr="00835624" w:rsidRDefault="00E1521C" w:rsidP="00E1521C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</w:t>
      </w:r>
      <w:r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</w:t>
      </w:r>
      <w:r>
        <w:rPr>
          <w:rFonts w:ascii="Arial" w:hAnsi="Arial" w:cs="Arial"/>
          <w:b/>
          <w:sz w:val="18"/>
          <w:u w:val="single"/>
        </w:rPr>
        <w:t xml:space="preserve"> součásti,</w:t>
      </w:r>
      <w:r w:rsidRPr="00835624">
        <w:rPr>
          <w:rFonts w:ascii="Arial" w:hAnsi="Arial" w:cs="Arial"/>
          <w:b/>
          <w:sz w:val="18"/>
          <w:u w:val="single"/>
        </w:rPr>
        <w:t xml:space="preserve">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>cena</w:t>
      </w:r>
      <w:r w:rsidR="00AD4CDE" w:rsidRPr="00835624">
        <w:rPr>
          <w:rFonts w:ascii="Arial" w:hAnsi="Arial" w:cs="Arial"/>
          <w:b/>
          <w:sz w:val="18"/>
          <w:u w:val="single"/>
        </w:rPr>
        <w:t xml:space="preserve"> </w:t>
      </w:r>
    </w:p>
    <w:p w14:paraId="416EC9E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5244F27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45/6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6 221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4 977,00 Kč </w:t>
      </w:r>
    </w:p>
    <w:p w14:paraId="3A16C4F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168F8D6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E1521C">
        <w:rPr>
          <w:rFonts w:ascii="Arial" w:hAnsi="Arial" w:cs="Arial"/>
          <w:b/>
          <w:bCs/>
          <w:sz w:val="18"/>
        </w:rPr>
        <w:t>6 221 m</w:t>
      </w:r>
      <w:r w:rsidR="00E87358" w:rsidRPr="00E1521C">
        <w:rPr>
          <w:rFonts w:cs="Arial"/>
          <w:b/>
          <w:bCs/>
          <w:vertAlign w:val="superscript"/>
        </w:rPr>
        <w:t>2</w:t>
      </w:r>
      <w:r w:rsidRPr="00E1521C">
        <w:rPr>
          <w:rFonts w:ascii="Arial" w:hAnsi="Arial" w:cs="Arial"/>
          <w:b/>
          <w:bCs/>
          <w:sz w:val="18"/>
        </w:rPr>
        <w:t xml:space="preserve"> </w:t>
      </w:r>
      <w:r w:rsidRPr="00E1521C">
        <w:rPr>
          <w:rFonts w:ascii="Arial" w:hAnsi="Arial" w:cs="Arial"/>
          <w:b/>
          <w:bCs/>
          <w:sz w:val="18"/>
        </w:rPr>
        <w:tab/>
        <w:t>4 977,00 Kč</w:t>
      </w:r>
    </w:p>
    <w:p w14:paraId="1C3169F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EB9DFC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prohlášení o vlastnickém právu ze dne 25. 1. 2022. Oznámení o zamýšleném převodu podle § 20 zákona č. 503/2012 Sb. (dříve podle § 15 zákona č. 95/1999 Sb.) bylo zveřejněno dne 31. 7. 2007. V zákonem stanovené lhůtě (3 měsíců) nebyly podány námitky vlastnického práva jiných osob.</w:t>
      </w:r>
    </w:p>
    <w:p w14:paraId="2BCA82A0" w14:textId="45F10540" w:rsidR="00AD4CDE" w:rsidRPr="00D27771" w:rsidRDefault="00AD4CDE" w:rsidP="0091149A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E1521C" w:rsidRPr="00E1521C">
        <w:rPr>
          <w:rFonts w:ascii="Arial" w:hAnsi="Arial" w:cs="Arial"/>
        </w:rPr>
        <w:t xml:space="preserve"> </w:t>
      </w:r>
      <w:r w:rsidR="00DE6FEB">
        <w:rPr>
          <w:rFonts w:ascii="Arial" w:hAnsi="Arial" w:cs="Arial"/>
        </w:rPr>
        <w:t>xxxxxxxxxxxxxxxxxxx</w:t>
      </w:r>
      <w:r w:rsidRPr="00D27771">
        <w:rPr>
          <w:rFonts w:ascii="Arial" w:hAnsi="Arial" w:cs="Arial"/>
        </w:rPr>
        <w:t>, ze dne 27. 9. 2021, pod čj. 6807/214/2021, podle vyhl.</w:t>
      </w:r>
      <w:r w:rsidR="00E1521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 w:rsidR="00E1521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4 976,80 Kč (slovy: </w:t>
      </w:r>
      <w:r w:rsidR="00E1521C">
        <w:rPr>
          <w:rFonts w:ascii="Arial" w:hAnsi="Arial" w:cs="Arial"/>
        </w:rPr>
        <w:t>č</w:t>
      </w:r>
      <w:r w:rsidRPr="00D27771">
        <w:rPr>
          <w:rFonts w:ascii="Arial" w:hAnsi="Arial" w:cs="Arial"/>
        </w:rPr>
        <w:t>ty</w:t>
      </w:r>
      <w:r w:rsidR="00E1521C">
        <w:rPr>
          <w:rFonts w:ascii="Arial" w:hAnsi="Arial" w:cs="Arial"/>
        </w:rPr>
        <w:t>ř</w:t>
      </w:r>
      <w:r w:rsidRPr="00D27771">
        <w:rPr>
          <w:rFonts w:ascii="Arial" w:hAnsi="Arial" w:cs="Arial"/>
        </w:rPr>
        <w:t>itisícedev</w:t>
      </w:r>
      <w:r w:rsidR="00E1521C">
        <w:rPr>
          <w:rFonts w:ascii="Arial" w:hAnsi="Arial" w:cs="Arial"/>
        </w:rPr>
        <w:t>ě</w:t>
      </w:r>
      <w:r w:rsidRPr="00D27771">
        <w:rPr>
          <w:rFonts w:ascii="Arial" w:hAnsi="Arial" w:cs="Arial"/>
        </w:rPr>
        <w:t xml:space="preserve">tsetsedmdesátšest korun </w:t>
      </w:r>
      <w:r w:rsidR="00E1521C">
        <w:rPr>
          <w:rFonts w:ascii="Arial" w:hAnsi="Arial" w:cs="Arial"/>
        </w:rPr>
        <w:t>č</w:t>
      </w:r>
      <w:r w:rsidRPr="00D27771">
        <w:rPr>
          <w:rFonts w:ascii="Arial" w:hAnsi="Arial" w:cs="Arial"/>
        </w:rPr>
        <w:t>eských osmdesát halé</w:t>
      </w:r>
      <w:r w:rsidR="00E1521C">
        <w:rPr>
          <w:rFonts w:ascii="Arial" w:hAnsi="Arial" w:cs="Arial"/>
        </w:rPr>
        <w:t>řů</w:t>
      </w:r>
      <w:r w:rsidRPr="00D27771">
        <w:rPr>
          <w:rFonts w:ascii="Arial" w:hAnsi="Arial" w:cs="Arial"/>
        </w:rPr>
        <w:t xml:space="preserve">). </w:t>
      </w:r>
    </w:p>
    <w:p w14:paraId="130209D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040758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53E91ED2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31503E4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E71D10E" w14:textId="77777777" w:rsidR="00AD4CDE" w:rsidRPr="0091149A" w:rsidRDefault="00AD4CDE" w:rsidP="00E1521C">
      <w:pPr>
        <w:widowControl/>
        <w:spacing w:before="120"/>
        <w:jc w:val="both"/>
        <w:rPr>
          <w:rFonts w:ascii="Arial" w:hAnsi="Arial" w:cs="Arial"/>
        </w:rPr>
      </w:pPr>
      <w:r w:rsidRPr="0091149A">
        <w:rPr>
          <w:rFonts w:ascii="Arial" w:hAnsi="Arial" w:cs="Arial"/>
        </w:rPr>
        <w:t xml:space="preserve">- pravomocným rozhodnutím </w:t>
      </w:r>
      <w:r w:rsidR="0091149A" w:rsidRPr="0091149A">
        <w:rPr>
          <w:rFonts w:ascii="Arial" w:hAnsi="Arial" w:cs="Arial"/>
        </w:rPr>
        <w:t>Krajského</w:t>
      </w:r>
      <w:r w:rsidRPr="0091149A">
        <w:rPr>
          <w:rFonts w:ascii="Arial" w:hAnsi="Arial" w:cs="Arial"/>
        </w:rPr>
        <w:t xml:space="preserve"> pozemkového úřadu </w:t>
      </w:r>
      <w:r w:rsidR="0091149A" w:rsidRPr="0091149A">
        <w:rPr>
          <w:rFonts w:ascii="Arial" w:hAnsi="Arial" w:cs="Arial"/>
        </w:rPr>
        <w:t xml:space="preserve">pro Středočeský kraj a hl. m. </w:t>
      </w:r>
      <w:r w:rsidRPr="0091149A">
        <w:rPr>
          <w:rFonts w:ascii="Arial" w:hAnsi="Arial" w:cs="Arial"/>
        </w:rPr>
        <w:t xml:space="preserve">Praha, čj. PÚ 803/91/8 ze dne 10. 8. 2017, kterým oprávněné osobě </w:t>
      </w:r>
      <w:r w:rsidR="0091149A" w:rsidRPr="0091149A">
        <w:rPr>
          <w:rFonts w:ascii="Arial" w:hAnsi="Arial" w:cs="Arial"/>
        </w:rPr>
        <w:t xml:space="preserve">Evě </w:t>
      </w:r>
      <w:r w:rsidRPr="0091149A">
        <w:rPr>
          <w:rFonts w:ascii="Arial" w:hAnsi="Arial" w:cs="Arial"/>
        </w:rPr>
        <w:t>Vnoučkov</w:t>
      </w:r>
      <w:r w:rsidR="0091149A" w:rsidRPr="0091149A">
        <w:rPr>
          <w:rFonts w:ascii="Arial" w:hAnsi="Arial" w:cs="Arial"/>
        </w:rPr>
        <w:t>é</w:t>
      </w:r>
      <w:r w:rsidRPr="0091149A">
        <w:rPr>
          <w:rFonts w:ascii="Arial" w:hAnsi="Arial" w:cs="Arial"/>
        </w:rPr>
        <w:t xml:space="preserve"> nelze vydat pozemky nebo jejich části v katastrálním území Čakovice, obce Praha, </w:t>
      </w:r>
      <w:r w:rsidRPr="0091149A">
        <w:rPr>
          <w:rFonts w:ascii="Arial" w:hAnsi="Arial" w:cs="Arial"/>
          <w:b/>
          <w:bCs/>
        </w:rPr>
        <w:t>okresu Praha-město</w:t>
      </w:r>
      <w:r w:rsidRPr="0091149A">
        <w:rPr>
          <w:rFonts w:ascii="Arial" w:hAnsi="Arial" w:cs="Arial"/>
        </w:rPr>
        <w:t xml:space="preserve">. </w:t>
      </w:r>
    </w:p>
    <w:p w14:paraId="1F6DE6D2" w14:textId="220C62E8" w:rsidR="00AD4CDE" w:rsidRPr="004E473F" w:rsidRDefault="00AD4CDE" w:rsidP="004E473F">
      <w:pPr>
        <w:widowControl/>
        <w:spacing w:before="120"/>
        <w:jc w:val="both"/>
        <w:rPr>
          <w:rFonts w:ascii="Arial" w:hAnsi="Arial" w:cs="Arial"/>
        </w:rPr>
      </w:pPr>
      <w:r w:rsidRPr="004E473F">
        <w:rPr>
          <w:rFonts w:ascii="Arial" w:hAnsi="Arial" w:cs="Arial"/>
        </w:rPr>
        <w:t xml:space="preserve">Nevydané pozemky byly oceněny znaleckým posudkem znalce </w:t>
      </w:r>
      <w:r w:rsidR="00DE6FEB">
        <w:rPr>
          <w:rFonts w:ascii="Arial" w:hAnsi="Arial" w:cs="Arial"/>
        </w:rPr>
        <w:t>xxxxxxxxxxxxxxxxxxxxx</w:t>
      </w:r>
      <w:r w:rsidRPr="004E473F">
        <w:rPr>
          <w:rFonts w:ascii="Arial" w:hAnsi="Arial" w:cs="Arial"/>
        </w:rPr>
        <w:t>, čj. 2866/2018 ze dne 21. 11. 2018</w:t>
      </w:r>
      <w:r w:rsidR="004E473F" w:rsidRPr="004E473F">
        <w:rPr>
          <w:rFonts w:ascii="Arial" w:hAnsi="Arial" w:cs="Arial"/>
        </w:rPr>
        <w:t xml:space="preserve"> a</w:t>
      </w:r>
      <w:r w:rsidRPr="004E473F">
        <w:rPr>
          <w:rFonts w:ascii="Arial" w:hAnsi="Arial" w:cs="Arial"/>
        </w:rPr>
        <w:t xml:space="preserve"> </w:t>
      </w:r>
      <w:r w:rsidR="004E473F" w:rsidRPr="004E473F">
        <w:rPr>
          <w:rFonts w:ascii="Arial" w:hAnsi="Arial" w:cs="Arial"/>
        </w:rPr>
        <w:t xml:space="preserve">znaleckým posudkem znalce </w:t>
      </w:r>
      <w:r w:rsidR="00DE6FEB">
        <w:rPr>
          <w:rFonts w:ascii="Arial" w:hAnsi="Arial" w:cs="Arial"/>
        </w:rPr>
        <w:t>xxxxxxxxxxxxxxxxx</w:t>
      </w:r>
      <w:r w:rsidR="004E473F" w:rsidRPr="004E473F">
        <w:rPr>
          <w:rFonts w:ascii="Arial" w:hAnsi="Arial" w:cs="Arial"/>
        </w:rPr>
        <w:t>, čj. 1530-159/2021 ze dne 18. 9. 2021</w:t>
      </w:r>
      <w:r w:rsidR="007339E5">
        <w:rPr>
          <w:rFonts w:ascii="Arial" w:hAnsi="Arial" w:cs="Arial"/>
        </w:rPr>
        <w:t>,</w:t>
      </w:r>
      <w:r w:rsidR="004E473F" w:rsidRPr="004E473F">
        <w:rPr>
          <w:rFonts w:ascii="Arial" w:hAnsi="Arial" w:cs="Arial"/>
        </w:rPr>
        <w:t xml:space="preserve"> </w:t>
      </w:r>
      <w:r w:rsidRPr="004E473F">
        <w:rPr>
          <w:rFonts w:ascii="Arial" w:hAnsi="Arial" w:cs="Arial"/>
        </w:rPr>
        <w:t>podle vyhl.</w:t>
      </w:r>
      <w:r w:rsidR="004E473F" w:rsidRPr="004E473F">
        <w:rPr>
          <w:rFonts w:ascii="Arial" w:hAnsi="Arial" w:cs="Arial"/>
        </w:rPr>
        <w:t xml:space="preserve"> </w:t>
      </w:r>
      <w:r w:rsidRPr="004E473F">
        <w:rPr>
          <w:rFonts w:ascii="Arial" w:hAnsi="Arial" w:cs="Arial"/>
        </w:rPr>
        <w:t>č. 182/1988 Sb. ve znění vyhl.</w:t>
      </w:r>
      <w:r w:rsidR="00E1521C" w:rsidRPr="004E473F">
        <w:rPr>
          <w:rFonts w:ascii="Arial" w:hAnsi="Arial" w:cs="Arial"/>
        </w:rPr>
        <w:t xml:space="preserve"> </w:t>
      </w:r>
      <w:r w:rsidRPr="004E473F">
        <w:rPr>
          <w:rFonts w:ascii="Arial" w:hAnsi="Arial" w:cs="Arial"/>
        </w:rPr>
        <w:t xml:space="preserve">č. 316/1990 Sb., celkovou částkou </w:t>
      </w:r>
      <w:r w:rsidR="00DE6FEB">
        <w:rPr>
          <w:rFonts w:ascii="Arial" w:hAnsi="Arial" w:cs="Arial"/>
        </w:rPr>
        <w:t>xxxxxxxxxxxx</w:t>
      </w:r>
      <w:r w:rsidR="00DE6FEB" w:rsidRPr="004E473F">
        <w:rPr>
          <w:rFonts w:ascii="Arial" w:hAnsi="Arial" w:cs="Arial"/>
        </w:rPr>
        <w:t xml:space="preserve"> </w:t>
      </w:r>
      <w:r w:rsidRPr="004E473F">
        <w:rPr>
          <w:rFonts w:ascii="Arial" w:hAnsi="Arial" w:cs="Arial"/>
        </w:rPr>
        <w:t xml:space="preserve">Kč (slovy: </w:t>
      </w:r>
      <w:r w:rsidR="00DE6FEB">
        <w:rPr>
          <w:rFonts w:ascii="Arial" w:hAnsi="Arial" w:cs="Arial"/>
        </w:rPr>
        <w:t>xxxxx</w:t>
      </w:r>
      <w:r w:rsidRPr="004E473F">
        <w:rPr>
          <w:rFonts w:ascii="Arial" w:hAnsi="Arial" w:cs="Arial"/>
        </w:rPr>
        <w:t xml:space="preserve"> </w:t>
      </w:r>
      <w:r w:rsidR="00DE6FEB">
        <w:rPr>
          <w:rFonts w:ascii="Arial" w:hAnsi="Arial" w:cs="Arial"/>
        </w:rPr>
        <w:t>xxxxxxxxxxxxxxxxxxxxxxxxxxxxxxxxx</w:t>
      </w:r>
      <w:r w:rsidRPr="004E473F">
        <w:rPr>
          <w:rFonts w:ascii="Arial" w:hAnsi="Arial" w:cs="Arial"/>
        </w:rPr>
        <w:t xml:space="preserve"> korun </w:t>
      </w:r>
      <w:r w:rsidR="004E473F" w:rsidRPr="004E473F">
        <w:rPr>
          <w:rFonts w:ascii="Arial" w:hAnsi="Arial" w:cs="Arial"/>
        </w:rPr>
        <w:t>č</w:t>
      </w:r>
      <w:r w:rsidRPr="004E473F">
        <w:rPr>
          <w:rFonts w:ascii="Arial" w:hAnsi="Arial" w:cs="Arial"/>
        </w:rPr>
        <w:t xml:space="preserve">eských). </w:t>
      </w:r>
    </w:p>
    <w:p w14:paraId="563CCCF2" w14:textId="77777777" w:rsidR="00AD4CDE" w:rsidRPr="00D27771" w:rsidRDefault="00AD4CDE" w:rsidP="00E1521C">
      <w:pPr>
        <w:widowControl/>
        <w:spacing w:before="120"/>
        <w:jc w:val="both"/>
        <w:rPr>
          <w:rFonts w:ascii="Arial" w:hAnsi="Arial" w:cs="Arial"/>
        </w:rPr>
      </w:pPr>
      <w:r w:rsidRPr="00E1521C">
        <w:rPr>
          <w:rFonts w:ascii="Arial" w:hAnsi="Arial" w:cs="Arial"/>
          <w:b/>
          <w:bCs/>
        </w:rPr>
        <w:t>Z toho bude touto smlouvou vypořádáno 4 977,00 Kč</w:t>
      </w:r>
      <w:r w:rsidRPr="00D27771">
        <w:rPr>
          <w:rFonts w:ascii="Arial" w:hAnsi="Arial" w:cs="Arial"/>
        </w:rPr>
        <w:t xml:space="preserve">. </w:t>
      </w:r>
    </w:p>
    <w:p w14:paraId="758F44C4" w14:textId="77777777" w:rsidR="00AD4CDE" w:rsidRPr="00D27771" w:rsidRDefault="00AD4CDE">
      <w:pPr>
        <w:widowControl/>
        <w:rPr>
          <w:rFonts w:ascii="Arial" w:hAnsi="Arial" w:cs="Arial"/>
        </w:rPr>
      </w:pPr>
    </w:p>
    <w:p w14:paraId="144DFFC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0F5A306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1200120D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27C13166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se všemi právy a povinnostmi </w:t>
      </w:r>
      <w:r w:rsidR="00E1521C"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Pr="00D27771">
        <w:rPr>
          <w:rFonts w:ascii="Arial" w:hAnsi="Arial" w:cs="Arial"/>
          <w:color w:val="000000"/>
          <w:sz w:val="20"/>
          <w:szCs w:val="20"/>
        </w:rPr>
        <w:t>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3990E421" w14:textId="77777777" w:rsidR="00E1521C" w:rsidRPr="003970C3" w:rsidRDefault="00E1521C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68CAA2C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5D6907D7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215EA33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6A936B9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</w:t>
      </w:r>
      <w:r w:rsidR="00E1521C"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64A52FB2" w14:textId="77777777" w:rsidR="00AD2C21" w:rsidRDefault="00AD2C21" w:rsidP="00E1521C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3023AD5C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převáděnému pozemku je řešen pachtovní smlouvou číslo 11N20/68, uzavřenou </w:t>
      </w:r>
      <w:r w:rsidR="00E1521C">
        <w:rPr>
          <w:rFonts w:ascii="Arial" w:hAnsi="Arial" w:cs="Arial"/>
          <w:color w:val="000000"/>
          <w:sz w:val="20"/>
          <w:szCs w:val="20"/>
        </w:rPr>
        <w:t xml:space="preserve">                       </w:t>
      </w:r>
      <w:r>
        <w:rPr>
          <w:rFonts w:ascii="Arial" w:hAnsi="Arial" w:cs="Arial"/>
          <w:color w:val="000000"/>
          <w:sz w:val="20"/>
          <w:szCs w:val="20"/>
        </w:rPr>
        <w:t>s Armoracia Forestry s.r.o., jakožto pachtýřem. S obsahem pachtovní smlouvy byl nabyvatel seznámen před podpisem této smlouvy, což stvrzuje svým podpisem.</w:t>
      </w:r>
    </w:p>
    <w:p w14:paraId="63BE7943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D3EED30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121E08D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254678C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B950FA4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4085BEC6" w14:textId="77777777" w:rsidR="001E5055" w:rsidRPr="00D27771" w:rsidRDefault="001E5055" w:rsidP="0091149A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65F4949C" w14:textId="77777777" w:rsidR="002B7458" w:rsidRPr="00D27771" w:rsidRDefault="00D75B4F" w:rsidP="0091149A">
      <w:pPr>
        <w:spacing w:before="120"/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 w:rsidR="0091149A">
        <w:rPr>
          <w:rFonts w:ascii="Arial" w:hAnsi="Arial" w:cs="Arial"/>
          <w:lang w:eastAsia="en-US"/>
        </w:rPr>
        <w:t xml:space="preserve">    </w:t>
      </w:r>
      <w:r w:rsidRPr="00E569A9">
        <w:rPr>
          <w:rFonts w:ascii="Arial" w:hAnsi="Arial" w:cs="Arial"/>
          <w:lang w:eastAsia="en-US"/>
        </w:rPr>
        <w:t>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72F606F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14:paraId="63768AA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5B1D673" w14:textId="77777777" w:rsidR="000506B9" w:rsidRPr="00D27771" w:rsidRDefault="000506B9" w:rsidP="000506B9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N</w:t>
      </w:r>
      <w:r w:rsidRPr="00D27771">
        <w:rPr>
          <w:rFonts w:ascii="Arial" w:hAnsi="Arial" w:cs="Arial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</w:rPr>
        <w:t xml:space="preserve"> Správní poplatky se dle ust</w:t>
      </w:r>
      <w:r>
        <w:rPr>
          <w:rFonts w:ascii="Arial" w:hAnsi="Arial" w:cs="Arial"/>
          <w:color w:val="000000"/>
        </w:rPr>
        <w:t>anovení</w:t>
      </w:r>
      <w:r w:rsidRPr="00D27771">
        <w:rPr>
          <w:rFonts w:ascii="Arial" w:hAnsi="Arial" w:cs="Arial"/>
          <w:color w:val="000000"/>
        </w:rPr>
        <w:t xml:space="preserve"> § 21a odst. 1 zákona o </w:t>
      </w:r>
      <w:r w:rsidRPr="00D27771">
        <w:rPr>
          <w:rFonts w:ascii="Arial" w:hAnsi="Arial" w:cs="Arial"/>
        </w:rPr>
        <w:t>půdě</w:t>
      </w:r>
      <w:r>
        <w:rPr>
          <w:rFonts w:ascii="Arial" w:hAnsi="Arial" w:cs="Arial"/>
        </w:rPr>
        <w:t xml:space="preserve">   </w:t>
      </w:r>
      <w:r w:rsidRPr="00D27771">
        <w:rPr>
          <w:rFonts w:ascii="Arial" w:hAnsi="Arial" w:cs="Arial"/>
        </w:rPr>
        <w:t xml:space="preserve"> a ust</w:t>
      </w:r>
      <w:r>
        <w:rPr>
          <w:rFonts w:ascii="Arial" w:hAnsi="Arial" w:cs="Arial"/>
        </w:rPr>
        <w:t>anovení</w:t>
      </w:r>
      <w:r w:rsidRPr="00D27771">
        <w:rPr>
          <w:rFonts w:ascii="Arial" w:hAnsi="Arial" w:cs="Arial"/>
        </w:rPr>
        <w:t xml:space="preserve"> § 8 odst. 1 zákona č. 634/2004 Sb., o správních poplatcích, nevyměřují</w:t>
      </w:r>
      <w:r w:rsidRPr="00D27771">
        <w:rPr>
          <w:rFonts w:ascii="Arial" w:hAnsi="Arial" w:cs="Arial"/>
          <w:color w:val="000000"/>
        </w:rPr>
        <w:t>.</w:t>
      </w:r>
    </w:p>
    <w:p w14:paraId="227CD2F2" w14:textId="77777777" w:rsidR="000506B9" w:rsidRDefault="000506B9" w:rsidP="000506B9">
      <w:pPr>
        <w:widowControl/>
        <w:rPr>
          <w:rFonts w:ascii="Arial" w:hAnsi="Arial" w:cs="Arial"/>
          <w:color w:val="000000"/>
        </w:rPr>
      </w:pPr>
    </w:p>
    <w:p w14:paraId="29B5473C" w14:textId="77777777" w:rsidR="000506B9" w:rsidRPr="00D27771" w:rsidRDefault="000506B9" w:rsidP="000506B9">
      <w:pPr>
        <w:widowControl/>
        <w:rPr>
          <w:rFonts w:ascii="Arial" w:hAnsi="Arial" w:cs="Arial"/>
          <w:color w:val="000000"/>
        </w:rPr>
      </w:pPr>
    </w:p>
    <w:p w14:paraId="2A7AA0EA" w14:textId="77777777" w:rsidR="000506B9" w:rsidRPr="00D27771" w:rsidRDefault="000506B9" w:rsidP="000506B9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3D7BFBDD" w14:textId="77777777" w:rsidR="000506B9" w:rsidRDefault="000506B9" w:rsidP="000506B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587A125E" w14:textId="77777777" w:rsidR="000506B9" w:rsidRPr="00D27771" w:rsidRDefault="000506B9" w:rsidP="000506B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5E1F8C1E" w14:textId="77777777" w:rsidR="000506B9" w:rsidRPr="00D27771" w:rsidRDefault="000506B9" w:rsidP="000506B9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B4F5148" w14:textId="797B799D" w:rsidR="000506B9" w:rsidRPr="00D27771" w:rsidRDefault="000506B9" w:rsidP="000506B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AB57BC">
        <w:rPr>
          <w:rFonts w:ascii="Arial" w:hAnsi="Arial" w:cs="Arial"/>
          <w:color w:val="000000"/>
          <w:sz w:val="20"/>
          <w:szCs w:val="20"/>
        </w:rPr>
        <w:t>1</w:t>
      </w:r>
      <w:r w:rsidR="00AB57BC">
        <w:rPr>
          <w:rFonts w:ascii="Arial" w:hAnsi="Arial" w:cs="Arial"/>
          <w:color w:val="000000"/>
          <w:sz w:val="20"/>
          <w:szCs w:val="20"/>
        </w:rPr>
        <w:t>8</w:t>
      </w:r>
      <w:bookmarkStart w:id="0" w:name="_GoBack"/>
      <w:bookmarkEnd w:id="0"/>
      <w:r w:rsidR="00AB57BC">
        <w:rPr>
          <w:rFonts w:ascii="Arial" w:hAnsi="Arial" w:cs="Arial"/>
          <w:color w:val="000000"/>
          <w:sz w:val="20"/>
          <w:szCs w:val="20"/>
        </w:rPr>
        <w:t>. 2. 2022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AB57BC">
        <w:rPr>
          <w:rFonts w:ascii="Arial" w:hAnsi="Arial" w:cs="Arial"/>
          <w:color w:val="000000"/>
          <w:sz w:val="20"/>
          <w:szCs w:val="20"/>
        </w:rPr>
        <w:t>11. 2. 2022</w:t>
      </w:r>
    </w:p>
    <w:p w14:paraId="2CEE370F" w14:textId="77777777" w:rsidR="000506B9" w:rsidRPr="00D27771" w:rsidRDefault="000506B9" w:rsidP="000506B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9C316B0" w14:textId="77777777" w:rsidR="000506B9" w:rsidRDefault="000506B9" w:rsidP="000506B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C4A286A" w14:textId="77777777" w:rsidR="000506B9" w:rsidRDefault="000506B9" w:rsidP="000506B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3FD597B" w14:textId="77777777" w:rsidR="000506B9" w:rsidRDefault="000506B9" w:rsidP="000506B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95E7789" w14:textId="77777777" w:rsidR="000506B9" w:rsidRDefault="000506B9" w:rsidP="000506B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81C90EB" w14:textId="77777777" w:rsidR="000506B9" w:rsidRPr="00D27771" w:rsidRDefault="000506B9" w:rsidP="000506B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AF07286" w14:textId="77777777" w:rsidR="000506B9" w:rsidRPr="00D27771" w:rsidRDefault="000506B9" w:rsidP="000506B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 xml:space="preserve">  …………………………………………………</w:t>
      </w:r>
    </w:p>
    <w:p w14:paraId="4566286A" w14:textId="77777777" w:rsidR="000506B9" w:rsidRPr="00D27771" w:rsidRDefault="000506B9" w:rsidP="000506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7B294B03" w14:textId="77777777" w:rsidR="000506B9" w:rsidRPr="004F46EF" w:rsidRDefault="000506B9" w:rsidP="000506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</w:t>
      </w:r>
      <w:r w:rsidRPr="000506B9">
        <w:rPr>
          <w:rFonts w:ascii="Arial" w:hAnsi="Arial" w:cs="Arial"/>
          <w:sz w:val="20"/>
          <w:szCs w:val="20"/>
        </w:rPr>
        <w:t>Eva Vnoučková</w:t>
      </w:r>
    </w:p>
    <w:p w14:paraId="7A2FB07E" w14:textId="0787C6F2" w:rsidR="000506B9" w:rsidRPr="004F46EF" w:rsidRDefault="000506B9" w:rsidP="000506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4F46EF">
        <w:rPr>
          <w:rFonts w:ascii="Arial" w:hAnsi="Arial" w:cs="Arial"/>
          <w:color w:val="000000"/>
          <w:sz w:val="20"/>
          <w:szCs w:val="20"/>
        </w:rPr>
        <w:t xml:space="preserve">ředitel </w:t>
      </w:r>
      <w:r w:rsidRPr="004F46EF"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4F46EF"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DE6FEB">
        <w:rPr>
          <w:rFonts w:ascii="Arial" w:hAnsi="Arial" w:cs="Arial"/>
          <w:color w:val="000000"/>
          <w:sz w:val="20"/>
          <w:szCs w:val="20"/>
        </w:rPr>
        <w:t>v plné moci</w:t>
      </w:r>
      <w:r w:rsidRPr="00DE6FEB">
        <w:rPr>
          <w:rFonts w:ascii="Arial" w:hAnsi="Arial" w:cs="Arial"/>
          <w:sz w:val="20"/>
          <w:szCs w:val="20"/>
        </w:rPr>
        <w:t xml:space="preserve"> </w:t>
      </w:r>
      <w:r w:rsidR="00DE6FEB" w:rsidRPr="00DE6FEB">
        <w:rPr>
          <w:rFonts w:ascii="Arial" w:hAnsi="Arial" w:cs="Arial"/>
          <w:sz w:val="20"/>
          <w:szCs w:val="20"/>
        </w:rPr>
        <w:t>xxxxxxxxxxxxxx</w:t>
      </w:r>
    </w:p>
    <w:p w14:paraId="1292BC1A" w14:textId="77777777" w:rsidR="000506B9" w:rsidRPr="004F46EF" w:rsidRDefault="000506B9" w:rsidP="000506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4F46EF">
        <w:rPr>
          <w:rFonts w:ascii="Arial" w:hAnsi="Arial" w:cs="Arial"/>
          <w:color w:val="000000"/>
          <w:sz w:val="20"/>
          <w:szCs w:val="20"/>
        </w:rPr>
        <w:t xml:space="preserve">Krajského pozemkového úřadu pro Ústecký kraj </w:t>
      </w:r>
    </w:p>
    <w:p w14:paraId="2246DB55" w14:textId="77777777" w:rsidR="000506B9" w:rsidRPr="00D27771" w:rsidRDefault="000506B9" w:rsidP="000506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Pavel Pojer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135913F7" w14:textId="77777777" w:rsidR="000506B9" w:rsidRDefault="000506B9" w:rsidP="000506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5B5F942A" w14:textId="77777777" w:rsidR="000506B9" w:rsidRPr="00D27771" w:rsidRDefault="000506B9" w:rsidP="000506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CC3FA41" w14:textId="77777777" w:rsidR="000506B9" w:rsidRDefault="000506B9" w:rsidP="000506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</w:t>
      </w:r>
    </w:p>
    <w:p w14:paraId="05647824" w14:textId="77777777" w:rsidR="000506B9" w:rsidRPr="00D27771" w:rsidRDefault="000506B9" w:rsidP="000506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4F46EF">
        <w:rPr>
          <w:rFonts w:ascii="Arial" w:hAnsi="Arial" w:cs="Arial"/>
          <w:color w:val="000000"/>
          <w:sz w:val="20"/>
          <w:szCs w:val="20"/>
        </w:rPr>
        <w:t>Krajského pozemkového úřadu pro Ústecký kraj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A61BF89" w14:textId="77777777" w:rsidR="000506B9" w:rsidRPr="00D27771" w:rsidRDefault="000506B9" w:rsidP="000506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</w:t>
      </w:r>
      <w:r>
        <w:rPr>
          <w:rFonts w:ascii="Arial" w:hAnsi="Arial" w:cs="Arial"/>
          <w:color w:val="000000"/>
          <w:sz w:val="20"/>
          <w:szCs w:val="20"/>
        </w:rPr>
        <w:t>Lenka Strnadová</w:t>
      </w:r>
    </w:p>
    <w:p w14:paraId="12FDEF65" w14:textId="77777777" w:rsidR="000506B9" w:rsidRPr="00D27771" w:rsidRDefault="000506B9" w:rsidP="000506B9">
      <w:pPr>
        <w:widowControl/>
        <w:rPr>
          <w:rFonts w:ascii="Arial" w:hAnsi="Arial" w:cs="Arial"/>
          <w:color w:val="000000"/>
        </w:rPr>
      </w:pPr>
    </w:p>
    <w:p w14:paraId="32D5BCA6" w14:textId="77777777" w:rsidR="000506B9" w:rsidRDefault="000506B9" w:rsidP="000506B9">
      <w:pPr>
        <w:widowControl/>
        <w:rPr>
          <w:rFonts w:ascii="Arial" w:hAnsi="Arial" w:cs="Arial"/>
          <w:color w:val="000000"/>
        </w:rPr>
      </w:pPr>
    </w:p>
    <w:p w14:paraId="4CB306AB" w14:textId="77777777" w:rsidR="000506B9" w:rsidRDefault="000506B9" w:rsidP="000506B9">
      <w:pPr>
        <w:widowControl/>
        <w:rPr>
          <w:rFonts w:ascii="Arial" w:hAnsi="Arial" w:cs="Arial"/>
          <w:color w:val="000000"/>
        </w:rPr>
      </w:pPr>
    </w:p>
    <w:p w14:paraId="0B13AA36" w14:textId="77777777" w:rsidR="000506B9" w:rsidRDefault="000506B9" w:rsidP="000506B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14:paraId="0C75962A" w14:textId="77777777" w:rsidR="000506B9" w:rsidRDefault="000506B9" w:rsidP="000506B9">
      <w:pPr>
        <w:widowControl/>
        <w:rPr>
          <w:rFonts w:ascii="Arial" w:hAnsi="Arial" w:cs="Arial"/>
          <w:color w:val="000000"/>
        </w:rPr>
      </w:pPr>
    </w:p>
    <w:p w14:paraId="160E73BF" w14:textId="77777777" w:rsidR="000506B9" w:rsidRDefault="000506B9" w:rsidP="000506B9">
      <w:pPr>
        <w:widowControl/>
        <w:rPr>
          <w:rFonts w:ascii="Arial" w:hAnsi="Arial" w:cs="Arial"/>
          <w:color w:val="000000"/>
        </w:rPr>
      </w:pPr>
    </w:p>
    <w:p w14:paraId="437B197D" w14:textId="77777777" w:rsidR="000506B9" w:rsidRPr="00D27771" w:rsidRDefault="000506B9" w:rsidP="000506B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Bc. Karin Černíková </w:t>
      </w:r>
      <w:r w:rsidRPr="00D27771">
        <w:rPr>
          <w:rFonts w:ascii="Arial" w:hAnsi="Arial" w:cs="Arial"/>
        </w:rPr>
        <w:t>……………………</w:t>
      </w:r>
    </w:p>
    <w:p w14:paraId="648DA59A" w14:textId="77777777" w:rsidR="000506B9" w:rsidRPr="00D27771" w:rsidRDefault="000506B9" w:rsidP="000506B9">
      <w:pPr>
        <w:widowControl/>
        <w:rPr>
          <w:rFonts w:ascii="Arial" w:hAnsi="Arial" w:cs="Arial"/>
          <w:color w:val="000000"/>
        </w:rPr>
      </w:pPr>
    </w:p>
    <w:p w14:paraId="2916F2F1" w14:textId="77777777" w:rsidR="000506B9" w:rsidRPr="00D27771" w:rsidRDefault="000506B9" w:rsidP="000506B9">
      <w:pPr>
        <w:widowControl/>
        <w:rPr>
          <w:rFonts w:ascii="Arial" w:hAnsi="Arial" w:cs="Arial"/>
          <w:color w:val="000000"/>
          <w:lang w:val="en-US"/>
        </w:rPr>
      </w:pPr>
      <w:bookmarkStart w:id="1" w:name="_Hlk49954978"/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14:paraId="7072D3E6" w14:textId="77777777" w:rsidR="000506B9" w:rsidRPr="000506B9" w:rsidRDefault="000506B9" w:rsidP="000506B9">
      <w:pPr>
        <w:widowControl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00382248" w14:textId="77777777" w:rsidR="000506B9" w:rsidRPr="00D27771" w:rsidRDefault="000506B9" w:rsidP="000506B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487E439" w14:textId="77777777" w:rsidR="000506B9" w:rsidRPr="00D27771" w:rsidRDefault="000506B9" w:rsidP="000506B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6C4B1DCC" w14:textId="77777777" w:rsidR="000506B9" w:rsidRPr="000506B9" w:rsidRDefault="000506B9" w:rsidP="000506B9">
      <w:pPr>
        <w:widowControl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18C30113" w14:textId="77777777" w:rsidR="000506B9" w:rsidRPr="00D27771" w:rsidRDefault="000506B9" w:rsidP="000506B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C0D010F" w14:textId="77777777" w:rsidR="000506B9" w:rsidRPr="00D27771" w:rsidRDefault="000506B9" w:rsidP="000506B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69EE570A" w14:textId="77777777" w:rsidR="000506B9" w:rsidRPr="000506B9" w:rsidRDefault="000506B9" w:rsidP="000506B9">
      <w:pPr>
        <w:widowControl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14:paraId="778E1C7B" w14:textId="77777777" w:rsidR="000506B9" w:rsidRPr="00D27771" w:rsidRDefault="000506B9" w:rsidP="000506B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1E79292" w14:textId="77777777" w:rsidR="000506B9" w:rsidRPr="00D27771" w:rsidRDefault="000506B9" w:rsidP="000506B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4BEEB67E" w14:textId="77777777" w:rsidR="000506B9" w:rsidRPr="00601173" w:rsidRDefault="000506B9" w:rsidP="000506B9">
      <w:pPr>
        <w:widowControl/>
        <w:rPr>
          <w:rFonts w:ascii="Arial" w:hAnsi="Arial" w:cs="Arial"/>
          <w:bCs/>
          <w:color w:val="000000"/>
          <w:lang w:val="en-US"/>
        </w:rPr>
      </w:pPr>
    </w:p>
    <w:p w14:paraId="1FDBD63E" w14:textId="77777777" w:rsidR="000506B9" w:rsidRPr="00D27771" w:rsidRDefault="000506B9" w:rsidP="000506B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registraci </w:t>
      </w:r>
      <w:r>
        <w:rPr>
          <w:rFonts w:ascii="Arial" w:hAnsi="Arial" w:cs="Arial"/>
          <w:color w:val="000000"/>
          <w:lang w:val="en-US"/>
        </w:rPr>
        <w:t>provedl: Bc. Karin Černíková</w:t>
      </w:r>
    </w:p>
    <w:p w14:paraId="4FB6D387" w14:textId="77777777" w:rsidR="000506B9" w:rsidRPr="000506B9" w:rsidRDefault="000506B9" w:rsidP="000506B9">
      <w:pPr>
        <w:widowControl/>
        <w:rPr>
          <w:rFonts w:ascii="Arial" w:hAnsi="Arial" w:cs="Arial"/>
          <w:color w:val="000000"/>
          <w:sz w:val="16"/>
          <w:szCs w:val="16"/>
        </w:rPr>
      </w:pPr>
    </w:p>
    <w:p w14:paraId="33DDB511" w14:textId="77777777" w:rsidR="000506B9" w:rsidRPr="00D27771" w:rsidRDefault="000506B9" w:rsidP="000506B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</w:t>
      </w:r>
      <w:r w:rsidRPr="00D27771">
        <w:rPr>
          <w:rFonts w:ascii="Arial" w:hAnsi="Arial" w:cs="Arial"/>
          <w:color w:val="000000"/>
        </w:rPr>
        <w:t>ne  …………………………</w:t>
      </w:r>
    </w:p>
    <w:bookmarkEnd w:id="1"/>
    <w:p w14:paraId="5B780A8A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2739474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23463  </w:t>
      </w:r>
    </w:p>
    <w:p w14:paraId="5B6FF490" w14:textId="77777777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2. 2. 2022 Verze programu Restituce: 5.99</w:t>
      </w:r>
    </w:p>
    <w:p w14:paraId="710611A0" w14:textId="77777777" w:rsidR="000506B9" w:rsidRDefault="000506B9">
      <w:pPr>
        <w:widowControl/>
        <w:rPr>
          <w:rFonts w:ascii="Arial" w:hAnsi="Arial" w:cs="Arial"/>
        </w:rPr>
      </w:pPr>
    </w:p>
    <w:p w14:paraId="10DF14C0" w14:textId="2E5025AF" w:rsidR="000506B9" w:rsidRPr="00D27771" w:rsidRDefault="000506B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Čj. SPU </w:t>
      </w:r>
      <w:r w:rsidR="008B1623" w:rsidRPr="008B1623">
        <w:rPr>
          <w:rFonts w:ascii="Arial" w:hAnsi="Arial" w:cs="Arial"/>
        </w:rPr>
        <w:t>037028</w:t>
      </w:r>
      <w:r w:rsidRPr="006841B9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6841B9">
        <w:rPr>
          <w:rFonts w:ascii="Arial" w:hAnsi="Arial" w:cs="Arial"/>
        </w:rPr>
        <w:t>/508100/Če</w:t>
      </w:r>
    </w:p>
    <w:sectPr w:rsidR="000506B9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FF436" w14:textId="77777777" w:rsidR="007339E5" w:rsidRDefault="007339E5" w:rsidP="007339E5">
      <w:r>
        <w:separator/>
      </w:r>
    </w:p>
  </w:endnote>
  <w:endnote w:type="continuationSeparator" w:id="0">
    <w:p w14:paraId="7E92DEB8" w14:textId="77777777" w:rsidR="007339E5" w:rsidRDefault="007339E5" w:rsidP="0073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8853869"/>
      <w:docPartObj>
        <w:docPartGallery w:val="Page Numbers (Bottom of Page)"/>
        <w:docPartUnique/>
      </w:docPartObj>
    </w:sdtPr>
    <w:sdtEndPr/>
    <w:sdtContent>
      <w:p w14:paraId="71E53B4F" w14:textId="77777777" w:rsidR="007339E5" w:rsidRDefault="007339E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02212F0D" w14:textId="77777777" w:rsidR="007339E5" w:rsidRDefault="007339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BB356" w14:textId="77777777" w:rsidR="007339E5" w:rsidRDefault="007339E5" w:rsidP="007339E5">
      <w:r>
        <w:separator/>
      </w:r>
    </w:p>
  </w:footnote>
  <w:footnote w:type="continuationSeparator" w:id="0">
    <w:p w14:paraId="17D757D9" w14:textId="77777777" w:rsidR="007339E5" w:rsidRDefault="007339E5" w:rsidP="00733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06B9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4E473F"/>
    <w:rsid w:val="00511ECA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339E5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B1623"/>
    <w:rsid w:val="008D75D8"/>
    <w:rsid w:val="0091149A"/>
    <w:rsid w:val="0092179A"/>
    <w:rsid w:val="0092362B"/>
    <w:rsid w:val="00924A3D"/>
    <w:rsid w:val="0093138F"/>
    <w:rsid w:val="009519F9"/>
    <w:rsid w:val="00987BE8"/>
    <w:rsid w:val="009D5879"/>
    <w:rsid w:val="009D7CA0"/>
    <w:rsid w:val="00A04969"/>
    <w:rsid w:val="00A21330"/>
    <w:rsid w:val="00A21E60"/>
    <w:rsid w:val="00A22F0A"/>
    <w:rsid w:val="00A46524"/>
    <w:rsid w:val="00A616E9"/>
    <w:rsid w:val="00A67E42"/>
    <w:rsid w:val="00A70B02"/>
    <w:rsid w:val="00A75281"/>
    <w:rsid w:val="00A75704"/>
    <w:rsid w:val="00AA11EB"/>
    <w:rsid w:val="00AB3D96"/>
    <w:rsid w:val="00AB57BC"/>
    <w:rsid w:val="00AB5EEE"/>
    <w:rsid w:val="00AD2C21"/>
    <w:rsid w:val="00AD4CDE"/>
    <w:rsid w:val="00AF3F6F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E6FEB"/>
    <w:rsid w:val="00DF2443"/>
    <w:rsid w:val="00DF4838"/>
    <w:rsid w:val="00DF6D39"/>
    <w:rsid w:val="00E03B26"/>
    <w:rsid w:val="00E1521C"/>
    <w:rsid w:val="00E23DFA"/>
    <w:rsid w:val="00E262FD"/>
    <w:rsid w:val="00E569A9"/>
    <w:rsid w:val="00E64305"/>
    <w:rsid w:val="00E83200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68D272"/>
  <w14:defaultImageDpi w14:val="0"/>
  <w15:docId w15:val="{2CE2FD6B-FDF9-4E5E-A00B-92D68DDD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339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33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02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987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Černíková Karin Bc.</dc:creator>
  <cp:keywords/>
  <dc:description/>
  <cp:lastModifiedBy>Černíková Karin Bc.</cp:lastModifiedBy>
  <cp:revision>4</cp:revision>
  <cp:lastPrinted>2022-02-15T09:11:00Z</cp:lastPrinted>
  <dcterms:created xsi:type="dcterms:W3CDTF">2022-02-15T09:18:00Z</dcterms:created>
  <dcterms:modified xsi:type="dcterms:W3CDTF">2022-02-21T11:01:00Z</dcterms:modified>
</cp:coreProperties>
</file>