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A5B8" w14:textId="5410C31B" w:rsidR="006D434D" w:rsidRPr="005A44DC" w:rsidRDefault="006D434D" w:rsidP="006D434D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DODATEK č. </w:t>
      </w:r>
      <w:r w:rsidR="00225C50">
        <w:rPr>
          <w:rFonts w:ascii="Arial" w:hAnsi="Arial" w:cs="Arial"/>
          <w:sz w:val="28"/>
          <w:szCs w:val="28"/>
        </w:rPr>
        <w:t>1</w:t>
      </w:r>
    </w:p>
    <w:p w14:paraId="62A27462" w14:textId="77777777" w:rsidR="006D434D" w:rsidRPr="005A44DC" w:rsidRDefault="006D434D" w:rsidP="006D434D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KE SMLOUVĚ O POSKYTNUTÍ OBRATOVÉHO BONUSU</w:t>
      </w:r>
    </w:p>
    <w:p w14:paraId="0D57CD37" w14:textId="59B96A51" w:rsidR="006D434D" w:rsidRPr="005A44DC" w:rsidRDefault="006D434D" w:rsidP="006D434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uzavřené dne</w:t>
      </w:r>
      <w:r>
        <w:rPr>
          <w:rFonts w:ascii="Arial" w:hAnsi="Arial" w:cs="Arial"/>
          <w:sz w:val="20"/>
          <w:szCs w:val="20"/>
        </w:rPr>
        <w:t xml:space="preserve"> </w:t>
      </w:r>
      <w:r w:rsidR="00647827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="0064782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</w:t>
      </w:r>
      <w:r w:rsidR="00647827">
        <w:rPr>
          <w:rFonts w:ascii="Arial" w:hAnsi="Arial" w:cs="Arial"/>
          <w:sz w:val="20"/>
          <w:szCs w:val="20"/>
        </w:rPr>
        <w:t>21</w:t>
      </w:r>
      <w:r w:rsidRPr="006F17BF">
        <w:rPr>
          <w:rFonts w:ascii="Arial" w:hAnsi="Arial" w:cs="Arial"/>
          <w:sz w:val="20"/>
          <w:szCs w:val="20"/>
        </w:rPr>
        <w:t xml:space="preserve"> </w:t>
      </w:r>
      <w:r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7C6862E3" w14:textId="77777777" w:rsidR="006D434D" w:rsidRPr="005A44DC" w:rsidRDefault="006D434D" w:rsidP="006D434D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A6893D" w14:textId="77777777" w:rsidR="006D434D" w:rsidRDefault="006D434D" w:rsidP="006D434D">
      <w:pPr>
        <w:jc w:val="center"/>
        <w:rPr>
          <w:b/>
          <w:bCs/>
          <w:highlight w:val="yellow"/>
        </w:rPr>
      </w:pPr>
    </w:p>
    <w:p w14:paraId="4EEBBCDB" w14:textId="77777777" w:rsidR="006D434D" w:rsidRPr="005A44DC" w:rsidRDefault="006D434D" w:rsidP="006D434D">
      <w:pPr>
        <w:jc w:val="center"/>
        <w:rPr>
          <w:b/>
          <w:bCs/>
          <w:highlight w:val="yellow"/>
        </w:rPr>
      </w:pPr>
    </w:p>
    <w:p w14:paraId="6D042CF7" w14:textId="77777777" w:rsidR="00FD0AA5" w:rsidRPr="00FD0AA5" w:rsidRDefault="00FD0AA5" w:rsidP="00FD0AA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543DF42B" w14:textId="77777777" w:rsidR="00FD0AA5" w:rsidRPr="00FD0AA5" w:rsidRDefault="00FD0AA5" w:rsidP="00FD0AA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>Sídlo: Evropská 846/</w:t>
      </w:r>
      <w:proofErr w:type="gram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176a</w:t>
      </w:r>
      <w:proofErr w:type="gram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>, Praha 6 - Vokovice, 160 00</w:t>
      </w:r>
    </w:p>
    <w:p w14:paraId="67CCF9F3" w14:textId="77777777" w:rsidR="00FD0AA5" w:rsidRPr="00FD0AA5" w:rsidRDefault="00FD0AA5" w:rsidP="00FD0AA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9DC16F" w14:textId="77777777" w:rsidR="00FD0AA5" w:rsidRPr="00FD0AA5" w:rsidRDefault="00FD0AA5" w:rsidP="00FD0AA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8129737" w14:textId="77777777" w:rsidR="00FD0AA5" w:rsidRPr="00FD0AA5" w:rsidRDefault="00FD0AA5" w:rsidP="00FD0AA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Citibank </w:t>
      </w:r>
      <w:proofErr w:type="spell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2C3FF54B" w14:textId="77777777" w:rsidR="00FD0AA5" w:rsidRPr="00FD0AA5" w:rsidRDefault="00FD0AA5" w:rsidP="00FD0AA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2CB20FB2" w14:textId="7A517610" w:rsidR="00FD0AA5" w:rsidRPr="00FD0AA5" w:rsidRDefault="00FD0AA5" w:rsidP="00FD0AA5">
      <w:pPr>
        <w:ind w:left="2124" w:hanging="2124"/>
        <w:jc w:val="both"/>
        <w:rPr>
          <w:rFonts w:ascii="Liberation Serif" w:hAnsi="Liberation Serif" w:cs="Arial Unicode MS"/>
        </w:rPr>
      </w:pPr>
      <w:r w:rsidRPr="00FD0AA5">
        <w:rPr>
          <w:rFonts w:ascii="Arial" w:hAnsi="Arial" w:cs="Arial"/>
          <w:sz w:val="20"/>
        </w:rPr>
        <w:t>Zastoupená: [OU</w:t>
      </w:r>
      <w:r w:rsidRPr="00FD0AA5">
        <w:rPr>
          <w:rFonts w:ascii="Arial" w:hAnsi="Arial" w:cs="Arial"/>
        </w:rPr>
        <w:t xml:space="preserve"> </w:t>
      </w:r>
      <w:bookmarkStart w:id="0" w:name="_Hlk89416718"/>
      <w:r w:rsidRPr="00FD0AA5">
        <w:rPr>
          <w:rFonts w:ascii="Arial" w:hAnsi="Arial" w:cs="Arial"/>
          <w:sz w:val="20"/>
        </w:rPr>
        <w:t>OU]</w:t>
      </w:r>
      <w:bookmarkEnd w:id="0"/>
      <w:r w:rsidRPr="00FD0AA5">
        <w:rPr>
          <w:rFonts w:ascii="Arial" w:eastAsia="Calibri" w:hAnsi="Arial" w:cs="Arial"/>
          <w:sz w:val="20"/>
        </w:rPr>
        <w:t>, prokurist</w:t>
      </w:r>
      <w:r w:rsidR="00A945FC">
        <w:rPr>
          <w:rFonts w:ascii="Arial" w:eastAsia="Calibri" w:hAnsi="Arial" w:cs="Arial"/>
          <w:sz w:val="20"/>
        </w:rPr>
        <w:t>a</w:t>
      </w:r>
    </w:p>
    <w:p w14:paraId="4610E426" w14:textId="77777777" w:rsidR="00FD0AA5" w:rsidRPr="00FD0AA5" w:rsidRDefault="00FD0AA5" w:rsidP="00FD0AA5">
      <w:r w:rsidRPr="00FD0AA5">
        <w:rPr>
          <w:rFonts w:ascii="Arial" w:hAnsi="Arial" w:cs="Arial"/>
          <w:b/>
          <w:sz w:val="20"/>
          <w:szCs w:val="20"/>
        </w:rPr>
        <w:t>(dále jen „</w:t>
      </w:r>
      <w:bookmarkStart w:id="1" w:name="_Hlk531787857"/>
      <w:r w:rsidRPr="00FD0AA5">
        <w:rPr>
          <w:rFonts w:ascii="Arial" w:hAnsi="Arial" w:cs="Arial"/>
          <w:b/>
          <w:sz w:val="20"/>
          <w:szCs w:val="20"/>
        </w:rPr>
        <w:t>Společnost</w:t>
      </w:r>
      <w:bookmarkEnd w:id="1"/>
      <w:r w:rsidRPr="00FD0AA5">
        <w:rPr>
          <w:rFonts w:ascii="Arial" w:hAnsi="Arial" w:cs="Arial"/>
          <w:b/>
          <w:sz w:val="20"/>
          <w:szCs w:val="20"/>
        </w:rPr>
        <w:t>“)</w:t>
      </w:r>
      <w:r w:rsidRPr="00FD0AA5">
        <w:t xml:space="preserve"> </w:t>
      </w:r>
    </w:p>
    <w:p w14:paraId="579D0CB1" w14:textId="77777777" w:rsidR="006D434D" w:rsidRPr="00D239FA" w:rsidRDefault="006D434D" w:rsidP="006D434D">
      <w:pPr>
        <w:jc w:val="both"/>
        <w:rPr>
          <w:rFonts w:ascii="Arial" w:hAnsi="Arial" w:cs="Arial"/>
          <w:b/>
          <w:sz w:val="20"/>
        </w:rPr>
      </w:pPr>
    </w:p>
    <w:p w14:paraId="3EFCC355" w14:textId="77777777" w:rsidR="006D434D" w:rsidRDefault="006D434D" w:rsidP="006D434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1DE7657" w14:textId="3F819C79" w:rsidR="006D434D" w:rsidRDefault="006D434D" w:rsidP="006D434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F26155B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b/>
          <w:sz w:val="20"/>
          <w:szCs w:val="20"/>
          <w:lang w:val="sk-SK" w:eastAsia="zh-CN"/>
        </w:rPr>
      </w:pPr>
      <w:bookmarkStart w:id="2" w:name="_Hlk93661499"/>
      <w:proofErr w:type="spellStart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Královéhradecká</w:t>
      </w:r>
      <w:proofErr w:type="spellEnd"/>
      <w:r w:rsidRPr="003F4D9E">
        <w:rPr>
          <w:rFonts w:ascii="Arial" w:hAnsi="Arial" w:cs="Arial"/>
          <w:b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lékárna</w:t>
      </w:r>
      <w:proofErr w:type="spellEnd"/>
      <w:r w:rsidRPr="003F4D9E">
        <w:rPr>
          <w:rFonts w:ascii="Arial" w:hAnsi="Arial" w:cs="Arial"/>
          <w:b/>
          <w:sz w:val="20"/>
          <w:szCs w:val="20"/>
          <w:lang w:val="sk-SK" w:eastAsia="zh-CN"/>
        </w:rPr>
        <w:t xml:space="preserve">, </w:t>
      </w:r>
      <w:proofErr w:type="spellStart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a.s</w:t>
      </w:r>
      <w:proofErr w:type="spellEnd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.</w:t>
      </w:r>
    </w:p>
    <w:p w14:paraId="530E1DE6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Se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sídlem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: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Veverkova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1343/1, Hradec Králové, 500 02 </w:t>
      </w:r>
    </w:p>
    <w:p w14:paraId="5F9DD23A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IČO: 27530981</w:t>
      </w:r>
    </w:p>
    <w:p w14:paraId="4496D476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DIČ: CZ699004900</w:t>
      </w:r>
    </w:p>
    <w:p w14:paraId="69618117" w14:textId="3260D640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Bankovní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spojení: [XX XX]</w:t>
      </w:r>
    </w:p>
    <w:p w14:paraId="5CA24178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Zapsaná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v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obchodním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rejstříku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vedeném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Krajským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soudem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v Hradci Králové,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oddíl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B, vložka 2721</w:t>
      </w:r>
    </w:p>
    <w:p w14:paraId="57B68AEF" w14:textId="48081D1B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Zastoupená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: [OU OU],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předseda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představenstva</w:t>
      </w:r>
      <w:proofErr w:type="spellEnd"/>
    </w:p>
    <w:p w14:paraId="10FCD3B6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jako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odběratel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na </w:t>
      </w: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straně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druhé (</w:t>
      </w: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jen „Organizátor“).</w:t>
      </w:r>
    </w:p>
    <w:bookmarkEnd w:id="2"/>
    <w:p w14:paraId="6A5CAB8A" w14:textId="77777777" w:rsidR="003F4D9E" w:rsidRDefault="003F4D9E" w:rsidP="006D434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FBCEF43" w14:textId="77777777" w:rsidR="006D434D" w:rsidRDefault="006D434D" w:rsidP="006D434D">
      <w:pPr>
        <w:jc w:val="both"/>
        <w:rPr>
          <w:rFonts w:ascii="Arial" w:hAnsi="Arial" w:cs="Arial"/>
          <w:bCs/>
          <w:sz w:val="20"/>
          <w:szCs w:val="20"/>
        </w:rPr>
      </w:pPr>
    </w:p>
    <w:p w14:paraId="1E33CD0F" w14:textId="77777777" w:rsidR="006D434D" w:rsidRPr="005A44DC" w:rsidRDefault="006D434D" w:rsidP="006D43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4E8B9F" w14:textId="4033B9E6" w:rsidR="006D434D" w:rsidRPr="005A44DC" w:rsidRDefault="006D434D" w:rsidP="006D434D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 xml:space="preserve">Smluvní strany se dohodly na tomto znění Dodatku č. </w:t>
      </w:r>
      <w:r w:rsidR="00647827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o poskytnutí obratového bonusu ze dne </w:t>
      </w:r>
      <w:r w:rsidR="00647827">
        <w:rPr>
          <w:rFonts w:ascii="Arial" w:eastAsia="Calibri" w:hAnsi="Arial" w:cs="Arial"/>
          <w:sz w:val="20"/>
          <w:szCs w:val="20"/>
        </w:rPr>
        <w:t>18</w:t>
      </w:r>
      <w:r>
        <w:rPr>
          <w:rFonts w:ascii="Arial" w:eastAsia="Calibri" w:hAnsi="Arial" w:cs="Arial"/>
          <w:sz w:val="20"/>
          <w:szCs w:val="20"/>
        </w:rPr>
        <w:t>.</w:t>
      </w:r>
      <w:r w:rsidR="00647827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. 20</w:t>
      </w:r>
      <w:r w:rsidR="007A3E9F">
        <w:rPr>
          <w:rFonts w:ascii="Arial" w:eastAsia="Calibri" w:hAnsi="Arial" w:cs="Arial"/>
          <w:sz w:val="20"/>
          <w:szCs w:val="20"/>
        </w:rPr>
        <w:t>19</w:t>
      </w:r>
      <w:r w:rsidRPr="006F17BF">
        <w:rPr>
          <w:rFonts w:ascii="Arial" w:eastAsia="Calibri" w:hAnsi="Arial" w:cs="Arial"/>
          <w:sz w:val="20"/>
          <w:szCs w:val="20"/>
        </w:rPr>
        <w:t xml:space="preserve"> 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44F1E11" w14:textId="77777777" w:rsidR="006D434D" w:rsidRPr="005A44DC" w:rsidRDefault="006D434D" w:rsidP="006D434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3A413AB5" w14:textId="4DA55AF8" w:rsidR="006D434D" w:rsidRDefault="006D434D" w:rsidP="006D434D">
      <w:pPr>
        <w:rPr>
          <w:rFonts w:ascii="Arial" w:hAnsi="Arial" w:cs="Arial"/>
          <w:sz w:val="20"/>
          <w:szCs w:val="20"/>
          <w:highlight w:val="yellow"/>
        </w:rPr>
      </w:pPr>
    </w:p>
    <w:p w14:paraId="5AFD79F5" w14:textId="77777777" w:rsidR="00B16642" w:rsidRPr="00B16642" w:rsidRDefault="00B16642" w:rsidP="00B16642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16642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493C95A7" w14:textId="77777777" w:rsidR="00B16642" w:rsidRPr="00B16642" w:rsidRDefault="00B16642" w:rsidP="00B16642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16642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44605DB" w14:textId="77777777" w:rsidR="00B16642" w:rsidRPr="00B16642" w:rsidRDefault="00B16642" w:rsidP="00B16642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7D5B6265" w14:textId="77777777" w:rsidR="00B16642" w:rsidRPr="00B16642" w:rsidRDefault="00B16642" w:rsidP="00B16642">
      <w:pPr>
        <w:jc w:val="center"/>
        <w:rPr>
          <w:rFonts w:ascii="Arial" w:hAnsi="Arial" w:cs="Arial"/>
          <w:bCs/>
          <w:sz w:val="20"/>
          <w:szCs w:val="20"/>
        </w:rPr>
      </w:pPr>
    </w:p>
    <w:p w14:paraId="35DAB39B" w14:textId="79A085D4" w:rsidR="00B16642" w:rsidRPr="00B16642" w:rsidRDefault="00B16642" w:rsidP="00B1664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 xml:space="preserve">Smluvní strany se </w:t>
      </w:r>
      <w:bookmarkStart w:id="3" w:name="_Hlk53832690"/>
      <w:r w:rsidRPr="00B16642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3"/>
      <w:r w:rsidRPr="00B16642">
        <w:rPr>
          <w:rFonts w:ascii="Arial" w:hAnsi="Arial" w:cs="Arial"/>
          <w:bCs/>
          <w:sz w:val="20"/>
          <w:szCs w:val="20"/>
        </w:rPr>
        <w:t>dohodly na uzavření nové Přílohy č.</w:t>
      </w:r>
      <w:r w:rsidR="007A3E9F">
        <w:rPr>
          <w:rFonts w:ascii="Arial" w:hAnsi="Arial" w:cs="Arial"/>
          <w:bCs/>
          <w:sz w:val="20"/>
          <w:szCs w:val="20"/>
        </w:rPr>
        <w:t>1</w:t>
      </w:r>
      <w:r w:rsidRPr="00B16642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136A7E">
        <w:rPr>
          <w:rFonts w:ascii="Arial" w:hAnsi="Arial" w:cs="Arial"/>
          <w:bCs/>
          <w:sz w:val="20"/>
          <w:szCs w:val="20"/>
        </w:rPr>
        <w:t>í</w:t>
      </w:r>
      <w:r w:rsidRPr="00B16642">
        <w:rPr>
          <w:rFonts w:ascii="Arial" w:hAnsi="Arial" w:cs="Arial"/>
          <w:bCs/>
          <w:sz w:val="20"/>
          <w:szCs w:val="20"/>
        </w:rPr>
        <w:t xml:space="preserve"> uveden</w:t>
      </w:r>
      <w:r w:rsidR="00136A7E">
        <w:rPr>
          <w:rFonts w:ascii="Arial" w:hAnsi="Arial" w:cs="Arial"/>
          <w:bCs/>
          <w:sz w:val="20"/>
          <w:szCs w:val="20"/>
        </w:rPr>
        <w:t>é</w:t>
      </w:r>
      <w:r w:rsidRPr="00B16642">
        <w:rPr>
          <w:rFonts w:ascii="Arial" w:hAnsi="Arial" w:cs="Arial"/>
          <w:bCs/>
          <w:sz w:val="20"/>
          <w:szCs w:val="20"/>
        </w:rPr>
        <w:t>. T</w:t>
      </w:r>
      <w:r w:rsidR="00484956">
        <w:rPr>
          <w:rFonts w:ascii="Arial" w:hAnsi="Arial" w:cs="Arial"/>
          <w:bCs/>
          <w:sz w:val="20"/>
          <w:szCs w:val="20"/>
        </w:rPr>
        <w:t>a</w:t>
      </w:r>
      <w:r w:rsidRPr="00B16642">
        <w:rPr>
          <w:rFonts w:ascii="Arial" w:hAnsi="Arial" w:cs="Arial"/>
          <w:bCs/>
          <w:sz w:val="20"/>
          <w:szCs w:val="20"/>
        </w:rPr>
        <w:t>to příloh</w:t>
      </w:r>
      <w:r w:rsidR="00484956">
        <w:rPr>
          <w:rFonts w:ascii="Arial" w:hAnsi="Arial" w:cs="Arial"/>
          <w:bCs/>
          <w:sz w:val="20"/>
          <w:szCs w:val="20"/>
        </w:rPr>
        <w:t>a</w:t>
      </w:r>
      <w:r w:rsidRPr="00B16642">
        <w:rPr>
          <w:rFonts w:ascii="Arial" w:hAnsi="Arial" w:cs="Arial"/>
          <w:bCs/>
          <w:sz w:val="20"/>
          <w:szCs w:val="20"/>
        </w:rPr>
        <w:t xml:space="preserve"> tvoří nedílnou součást tohoto dodatku.</w:t>
      </w:r>
    </w:p>
    <w:p w14:paraId="2228FEFA" w14:textId="77777777" w:rsidR="00B16642" w:rsidRPr="00B16642" w:rsidRDefault="00B16642" w:rsidP="00B16642">
      <w:pPr>
        <w:ind w:left="360"/>
        <w:contextualSpacing/>
        <w:jc w:val="both"/>
        <w:rPr>
          <w:rFonts w:ascii="Arial" w:hAnsi="Arial" w:cs="Arial"/>
        </w:rPr>
      </w:pPr>
    </w:p>
    <w:p w14:paraId="19CA831B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091464D3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B16642">
        <w:rPr>
          <w:rFonts w:ascii="Arial" w:hAnsi="Arial" w:cs="Arial"/>
          <w:b/>
          <w:sz w:val="20"/>
          <w:szCs w:val="20"/>
        </w:rPr>
        <w:t>II.</w:t>
      </w:r>
    </w:p>
    <w:p w14:paraId="6E6CA71A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B16642">
        <w:rPr>
          <w:rFonts w:ascii="Arial" w:hAnsi="Arial" w:cs="Arial"/>
          <w:b/>
          <w:sz w:val="20"/>
          <w:szCs w:val="20"/>
        </w:rPr>
        <w:t>Ostatní ustanovení</w:t>
      </w:r>
    </w:p>
    <w:p w14:paraId="59536FFA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70FBBA6F" w14:textId="77777777" w:rsidR="00B16642" w:rsidRPr="00B16642" w:rsidRDefault="00B16642" w:rsidP="00B16642">
      <w:pPr>
        <w:numPr>
          <w:ilvl w:val="0"/>
          <w:numId w:val="2"/>
        </w:numPr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042C34C1" w14:textId="0885EEFB" w:rsidR="00B16642" w:rsidRDefault="00B16642" w:rsidP="00B16642">
      <w:pPr>
        <w:numPr>
          <w:ilvl w:val="0"/>
          <w:numId w:val="2"/>
        </w:numPr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>Dodatek je vyhotoven ve dvou stejnopisech s platností originálu. Každá ze smluvních stran obdrží po jednom vyhotovení. Pokud je tento dodatek podepisován elektronicky, je vyhotoven v jednom stejnopise podepsaném elektronicky oběma smluvními stranami.</w:t>
      </w:r>
    </w:p>
    <w:p w14:paraId="152DC6F6" w14:textId="1836928D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0A0F422" w14:textId="39C265B6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1C4DB25" w14:textId="2818128E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E8C8BA8" w14:textId="30D67D1B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F8A3CD1" w14:textId="654BE6C1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BE0693C" w14:textId="77777777" w:rsidR="00BF3E66" w:rsidRPr="00B16642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EF0907A" w14:textId="77777777" w:rsidR="00B16642" w:rsidRPr="00B16642" w:rsidRDefault="00B16642" w:rsidP="00B16642">
      <w:pPr>
        <w:numPr>
          <w:ilvl w:val="0"/>
          <w:numId w:val="2"/>
        </w:numPr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 xml:space="preserve">Tento dodatek nabývá </w:t>
      </w:r>
      <w:r w:rsidRPr="00B16642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B16642">
        <w:rPr>
          <w:rFonts w:ascii="Arial" w:hAnsi="Arial" w:cs="Arial"/>
          <w:bCs/>
          <w:sz w:val="20"/>
          <w:szCs w:val="20"/>
        </w:rPr>
        <w:t>.</w:t>
      </w:r>
    </w:p>
    <w:p w14:paraId="5B9FBA6D" w14:textId="77777777" w:rsidR="00B16642" w:rsidRPr="005A44DC" w:rsidRDefault="00B16642" w:rsidP="006D434D">
      <w:pPr>
        <w:rPr>
          <w:rFonts w:ascii="Arial" w:hAnsi="Arial" w:cs="Arial"/>
          <w:sz w:val="20"/>
          <w:szCs w:val="20"/>
          <w:highlight w:val="yellow"/>
        </w:rPr>
      </w:pPr>
    </w:p>
    <w:p w14:paraId="737604FF" w14:textId="77777777" w:rsidR="006D434D" w:rsidRDefault="006D434D" w:rsidP="006D434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43AD7E4" w14:textId="77777777" w:rsidR="002E0519" w:rsidRPr="002E0519" w:rsidRDefault="002E0519" w:rsidP="002E0519">
      <w:pPr>
        <w:rPr>
          <w:rFonts w:ascii="Arial" w:hAnsi="Arial" w:cs="Arial"/>
          <w:bCs/>
          <w:sz w:val="20"/>
          <w:szCs w:val="20"/>
        </w:rPr>
      </w:pPr>
      <w:r w:rsidRPr="002E0519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6079024B" w14:textId="77777777" w:rsidR="002E0519" w:rsidRPr="002E0519" w:rsidRDefault="002E0519" w:rsidP="002E0519">
      <w:pPr>
        <w:rPr>
          <w:rFonts w:ascii="Arial" w:hAnsi="Arial" w:cs="Arial"/>
          <w:bCs/>
          <w:sz w:val="20"/>
          <w:szCs w:val="20"/>
        </w:rPr>
      </w:pPr>
    </w:p>
    <w:p w14:paraId="1D59E77E" w14:textId="326C52D4" w:rsidR="002E0519" w:rsidRDefault="002E0519" w:rsidP="002E0519">
      <w:pPr>
        <w:jc w:val="both"/>
        <w:rPr>
          <w:rFonts w:ascii="Arial" w:hAnsi="Arial" w:cs="Arial"/>
          <w:sz w:val="20"/>
          <w:szCs w:val="20"/>
        </w:rPr>
      </w:pPr>
      <w:r w:rsidRPr="002E0519">
        <w:rPr>
          <w:rFonts w:ascii="Arial" w:hAnsi="Arial" w:cs="Arial"/>
          <w:sz w:val="20"/>
          <w:szCs w:val="20"/>
        </w:rPr>
        <w:t xml:space="preserve">Příloha č. </w:t>
      </w:r>
      <w:r w:rsidR="00FD2514">
        <w:rPr>
          <w:rFonts w:ascii="Arial" w:hAnsi="Arial" w:cs="Arial"/>
          <w:sz w:val="20"/>
          <w:szCs w:val="20"/>
        </w:rPr>
        <w:t>1</w:t>
      </w:r>
      <w:r w:rsidRPr="002E0519">
        <w:rPr>
          <w:rFonts w:ascii="Arial" w:hAnsi="Arial" w:cs="Arial"/>
          <w:sz w:val="20"/>
          <w:szCs w:val="20"/>
        </w:rPr>
        <w:t xml:space="preserve"> Seznam </w:t>
      </w:r>
      <w:r w:rsidR="00F70137">
        <w:rPr>
          <w:rFonts w:ascii="Arial" w:hAnsi="Arial" w:cs="Arial"/>
          <w:sz w:val="20"/>
          <w:szCs w:val="20"/>
        </w:rPr>
        <w:t>lékáren</w:t>
      </w:r>
    </w:p>
    <w:p w14:paraId="50403055" w14:textId="498B14BB" w:rsidR="00BF3E66" w:rsidRDefault="00BF3E66" w:rsidP="002E0519">
      <w:pPr>
        <w:jc w:val="both"/>
        <w:rPr>
          <w:rFonts w:ascii="Arial" w:hAnsi="Arial" w:cs="Arial"/>
          <w:sz w:val="20"/>
          <w:szCs w:val="20"/>
        </w:rPr>
      </w:pPr>
    </w:p>
    <w:p w14:paraId="77A71A54" w14:textId="60AA04E5" w:rsidR="00BF3E66" w:rsidRDefault="00BF3E66" w:rsidP="002E0519">
      <w:pPr>
        <w:jc w:val="both"/>
        <w:rPr>
          <w:rFonts w:ascii="Arial" w:hAnsi="Arial" w:cs="Arial"/>
          <w:sz w:val="20"/>
          <w:szCs w:val="20"/>
        </w:rPr>
      </w:pPr>
    </w:p>
    <w:p w14:paraId="758AB31C" w14:textId="77777777" w:rsidR="00BF3E66" w:rsidRPr="002E0519" w:rsidRDefault="00BF3E66" w:rsidP="002E0519">
      <w:pPr>
        <w:jc w:val="both"/>
        <w:rPr>
          <w:rFonts w:ascii="Arial" w:hAnsi="Arial" w:cs="Arial"/>
          <w:sz w:val="20"/>
          <w:szCs w:val="20"/>
        </w:rPr>
      </w:pPr>
    </w:p>
    <w:p w14:paraId="6A5EA274" w14:textId="77777777" w:rsidR="002E0519" w:rsidRPr="002E0519" w:rsidRDefault="002E0519" w:rsidP="002E0519">
      <w:pPr>
        <w:jc w:val="both"/>
      </w:pPr>
    </w:p>
    <w:p w14:paraId="5A4678FD" w14:textId="77777777" w:rsidR="006D434D" w:rsidRPr="006D434D" w:rsidRDefault="006D434D" w:rsidP="006D434D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279C1D75" w14:textId="77777777" w:rsidR="006D434D" w:rsidRPr="005A44DC" w:rsidRDefault="006D434D" w:rsidP="006D434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B22D11F" w14:textId="77777777" w:rsidR="006D434D" w:rsidRDefault="006D434D" w:rsidP="006D434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5DD0FA16" w14:textId="0BDB5D46" w:rsidR="00CB0217" w:rsidRPr="00CB0217" w:rsidRDefault="00CB0217" w:rsidP="00CB0217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CB0217">
        <w:rPr>
          <w:rFonts w:ascii="Arial" w:hAnsi="Arial" w:cs="Arial"/>
          <w:b/>
          <w:sz w:val="20"/>
          <w:szCs w:val="20"/>
          <w:lang w:val="sk-SK" w:eastAsia="sk-SK"/>
        </w:rPr>
        <w:t>V </w:t>
      </w:r>
      <w:proofErr w:type="spellStart"/>
      <w:r w:rsidRPr="00CB0217">
        <w:rPr>
          <w:rFonts w:ascii="Arial" w:hAnsi="Arial" w:cs="Arial"/>
          <w:b/>
          <w:sz w:val="20"/>
          <w:szCs w:val="20"/>
          <w:lang w:val="sk-SK" w:eastAsia="sk-SK"/>
        </w:rPr>
        <w:t>Praze</w:t>
      </w:r>
      <w:proofErr w:type="spellEnd"/>
      <w:r w:rsidRPr="00CB0217">
        <w:rPr>
          <w:rFonts w:ascii="Arial" w:hAnsi="Arial" w:cs="Arial"/>
          <w:b/>
          <w:sz w:val="20"/>
          <w:szCs w:val="20"/>
          <w:lang w:val="sk-SK" w:eastAsia="sk-SK"/>
        </w:rPr>
        <w:t xml:space="preserve">, dne </w:t>
      </w:r>
      <w:r w:rsidR="00670B10">
        <w:rPr>
          <w:rFonts w:ascii="Arial" w:hAnsi="Arial" w:cs="Arial"/>
          <w:b/>
          <w:sz w:val="20"/>
          <w:szCs w:val="20"/>
          <w:lang w:val="sk-SK" w:eastAsia="sk-SK"/>
        </w:rPr>
        <w:t>7. 2. 2022</w:t>
      </w:r>
      <w:r w:rsidRPr="00CB0217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V Hradci Králové, dne </w:t>
      </w:r>
      <w:r w:rsidR="00670B10">
        <w:rPr>
          <w:rFonts w:ascii="Arial" w:hAnsi="Arial" w:cs="Arial"/>
          <w:b/>
          <w:sz w:val="20"/>
          <w:szCs w:val="20"/>
          <w:lang w:val="sk-SK" w:eastAsia="sk-SK"/>
        </w:rPr>
        <w:t>15. 2. 2022</w:t>
      </w:r>
    </w:p>
    <w:p w14:paraId="351716B4" w14:textId="77777777" w:rsidR="00CB0217" w:rsidRPr="00CB0217" w:rsidRDefault="00CB0217" w:rsidP="00CB021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1CEC2C5" w14:textId="77777777" w:rsidR="00CB0217" w:rsidRPr="00CB0217" w:rsidRDefault="00CB0217" w:rsidP="00CB021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0412CF12" w14:textId="77777777" w:rsidR="00CB0217" w:rsidRPr="00CB0217" w:rsidRDefault="00CB0217" w:rsidP="00CB021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609E8E4C" w14:textId="77777777" w:rsidR="00CB0217" w:rsidRPr="00CB0217" w:rsidRDefault="00CB0217" w:rsidP="00CB02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B0217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CB0217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3DC5F29E" w14:textId="6F510AF6" w:rsidR="00CB0217" w:rsidRPr="00CB0217" w:rsidRDefault="00E34796" w:rsidP="00CB0217">
      <w:pPr>
        <w:widowControl w:val="0"/>
        <w:tabs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  <w:proofErr w:type="spellStart"/>
      <w:r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Opella</w:t>
      </w:r>
      <w:proofErr w:type="spellEnd"/>
      <w:r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Healthcare</w:t>
      </w:r>
      <w:proofErr w:type="spellEnd"/>
      <w:r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 xml:space="preserve"> C</w:t>
      </w:r>
      <w:r w:rsidR="00A945F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zech</w:t>
      </w:r>
      <w:r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 xml:space="preserve"> s.r.o.</w:t>
      </w:r>
      <w:r w:rsidR="00CB0217" w:rsidRPr="00CB0217">
        <w:rPr>
          <w:rFonts w:ascii="Arial" w:eastAsia="Arial Unicode MS" w:hAnsi="Arial" w:cs="Arial"/>
          <w:b/>
          <w:i/>
          <w:color w:val="00000A"/>
          <w:sz w:val="20"/>
          <w:lang w:eastAsia="zh-CN" w:bidi="hi-IN"/>
        </w:rPr>
        <w:tab/>
      </w:r>
      <w:proofErr w:type="spellStart"/>
      <w:r w:rsidR="00CB0217" w:rsidRPr="00CB0217">
        <w:rPr>
          <w:rFonts w:ascii="Arial" w:hAnsi="Arial" w:cs="Arial"/>
          <w:b/>
          <w:sz w:val="20"/>
          <w:szCs w:val="20"/>
          <w:lang w:val="sk-SK" w:eastAsia="sk-SK"/>
        </w:rPr>
        <w:t>Královéhradecká</w:t>
      </w:r>
      <w:proofErr w:type="spellEnd"/>
      <w:r w:rsidR="00CB0217" w:rsidRPr="00CB0217">
        <w:rPr>
          <w:rFonts w:ascii="Arial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="00CB0217" w:rsidRPr="00CB0217">
        <w:rPr>
          <w:rFonts w:ascii="Arial" w:hAnsi="Arial" w:cs="Arial"/>
          <w:b/>
          <w:sz w:val="20"/>
          <w:szCs w:val="20"/>
          <w:lang w:val="sk-SK" w:eastAsia="sk-SK"/>
        </w:rPr>
        <w:t>lékárna</w:t>
      </w:r>
      <w:proofErr w:type="spellEnd"/>
      <w:r w:rsidR="00CB0217" w:rsidRPr="00CB0217">
        <w:rPr>
          <w:rFonts w:ascii="Arial" w:hAnsi="Arial" w:cs="Arial"/>
          <w:b/>
          <w:sz w:val="20"/>
          <w:szCs w:val="20"/>
          <w:lang w:val="sk-SK" w:eastAsia="sk-SK"/>
        </w:rPr>
        <w:t xml:space="preserve">, </w:t>
      </w:r>
      <w:proofErr w:type="spellStart"/>
      <w:r w:rsidR="00CB0217" w:rsidRPr="00CB0217">
        <w:rPr>
          <w:rFonts w:ascii="Arial" w:hAnsi="Arial" w:cs="Arial"/>
          <w:b/>
          <w:sz w:val="20"/>
          <w:szCs w:val="20"/>
          <w:lang w:val="sk-SK" w:eastAsia="sk-SK"/>
        </w:rPr>
        <w:t>a.s</w:t>
      </w:r>
      <w:proofErr w:type="spellEnd"/>
      <w:r w:rsidR="00CB0217" w:rsidRPr="00CB0217">
        <w:rPr>
          <w:rFonts w:ascii="Arial" w:hAnsi="Arial" w:cs="Arial"/>
          <w:b/>
          <w:sz w:val="20"/>
          <w:szCs w:val="20"/>
          <w:lang w:val="sk-SK" w:eastAsia="sk-SK"/>
        </w:rPr>
        <w:t>.</w:t>
      </w:r>
    </w:p>
    <w:p w14:paraId="6DF97EA6" w14:textId="0B55F74D" w:rsidR="00CB0217" w:rsidRPr="00CB0217" w:rsidRDefault="00CB0217" w:rsidP="00CB0217">
      <w:pPr>
        <w:widowControl w:val="0"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  <w:r w:rsidRPr="00CB0217">
        <w:rPr>
          <w:rFonts w:ascii="Arial" w:eastAsia="Arial Unicode MS" w:hAnsi="Arial" w:cs="Arial"/>
          <w:color w:val="00000A"/>
          <w:sz w:val="20"/>
          <w:lang w:eastAsia="zh-CN" w:bidi="hi-IN"/>
        </w:rPr>
        <w:t>[OU OU]</w:t>
      </w:r>
      <w:r w:rsidRPr="00CB0217">
        <w:rPr>
          <w:rFonts w:ascii="Arial" w:eastAsia="Arial Unicode MS" w:hAnsi="Arial" w:cs="Arial"/>
          <w:color w:val="00000A"/>
          <w:sz w:val="20"/>
          <w:lang w:eastAsia="zh-CN" w:bidi="hi-IN"/>
        </w:rPr>
        <w:tab/>
      </w:r>
      <w:r w:rsidRPr="00CB0217">
        <w:rPr>
          <w:rFonts w:ascii="Arial" w:hAnsi="Arial" w:cs="Arial"/>
          <w:sz w:val="20"/>
          <w:szCs w:val="20"/>
          <w:lang w:val="sk-SK" w:eastAsia="sk-SK"/>
        </w:rPr>
        <w:t>[OU OU]</w:t>
      </w:r>
    </w:p>
    <w:p w14:paraId="177C8BAF" w14:textId="77777777" w:rsidR="00CB0217" w:rsidRPr="00CB0217" w:rsidRDefault="00CB0217" w:rsidP="00CB0217">
      <w:pPr>
        <w:suppressAutoHyphens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CB0217">
        <w:rPr>
          <w:rFonts w:ascii="Arial" w:hAnsi="Arial" w:cs="Arial"/>
          <w:sz w:val="20"/>
          <w:szCs w:val="20"/>
          <w:lang w:eastAsia="zh-CN"/>
        </w:rPr>
        <w:t xml:space="preserve">prokurista </w:t>
      </w:r>
      <w:r w:rsidRPr="00CB0217">
        <w:rPr>
          <w:rFonts w:ascii="Arial" w:hAnsi="Arial" w:cs="Arial"/>
          <w:b/>
          <w:sz w:val="20"/>
          <w:szCs w:val="20"/>
          <w:lang w:eastAsia="zh-CN"/>
        </w:rPr>
        <w:tab/>
        <w:t xml:space="preserve">                                                             </w:t>
      </w:r>
      <w:r w:rsidRPr="00CB0217">
        <w:rPr>
          <w:rFonts w:ascii="Arial" w:hAnsi="Arial" w:cs="Arial"/>
          <w:sz w:val="20"/>
          <w:szCs w:val="20"/>
          <w:lang w:eastAsia="zh-CN"/>
        </w:rPr>
        <w:t>předseda představenstva</w:t>
      </w:r>
      <w:r w:rsidRPr="00CB0217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14:paraId="72969E43" w14:textId="77777777" w:rsidR="007B77F7" w:rsidRDefault="007B77F7" w:rsidP="006D434D">
      <w:pPr>
        <w:jc w:val="both"/>
        <w:rPr>
          <w:rFonts w:ascii="Arial" w:hAnsi="Arial" w:cs="Arial"/>
          <w:b/>
          <w:sz w:val="20"/>
          <w:szCs w:val="20"/>
        </w:rPr>
      </w:pPr>
    </w:p>
    <w:p w14:paraId="672EF1B2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51BAA6F0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FD85F77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D2D1F2A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C69D718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25C3CA5B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4A5FB73F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5779D985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606903BC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76D8F0B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B683580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1D488B00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1471D205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31C82B2C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44DA581F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242C269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35965A2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6855CBE7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40A08761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DFCB75C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31D3863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2542B068" w14:textId="63133676" w:rsidR="006D434D" w:rsidRPr="005C00A0" w:rsidRDefault="006D434D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cs="Arial"/>
          <w:i/>
          <w:sz w:val="20"/>
          <w:szCs w:val="20"/>
        </w:rPr>
      </w:pPr>
      <w:r w:rsidRPr="005C00A0">
        <w:rPr>
          <w:rFonts w:ascii="Arial" w:hAnsi="Arial" w:cs="Arial"/>
          <w:sz w:val="20"/>
          <w:szCs w:val="20"/>
        </w:rPr>
        <w:t xml:space="preserve">    </w:t>
      </w:r>
      <w:r w:rsidRPr="005C00A0">
        <w:rPr>
          <w:rFonts w:cs="Arial"/>
          <w:sz w:val="20"/>
          <w:szCs w:val="20"/>
        </w:rPr>
        <w:t xml:space="preserve">                     </w:t>
      </w:r>
    </w:p>
    <w:p w14:paraId="0A7656C8" w14:textId="7BFCEB8F" w:rsidR="006D434D" w:rsidRPr="006D434D" w:rsidRDefault="006D434D" w:rsidP="006D434D">
      <w:pPr>
        <w:spacing w:after="200" w:line="276" w:lineRule="auto"/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136A7E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 xml:space="preserve"> ke Smlouvě o poskytnutí obratového bonusu</w:t>
      </w:r>
      <w:r w:rsidR="00C047B8">
        <w:rPr>
          <w:rFonts w:ascii="Arial" w:hAnsi="Arial" w:cs="Arial"/>
          <w:b/>
          <w:bCs/>
          <w:sz w:val="28"/>
        </w:rPr>
        <w:t xml:space="preserve"> (COMMA CAF ID </w:t>
      </w:r>
      <w:r w:rsidR="00647827">
        <w:rPr>
          <w:rFonts w:ascii="Arial" w:hAnsi="Arial" w:cs="Arial"/>
          <w:b/>
          <w:bCs/>
          <w:sz w:val="28"/>
        </w:rPr>
        <w:t>1647</w:t>
      </w:r>
      <w:r w:rsidR="00C047B8">
        <w:rPr>
          <w:rFonts w:ascii="Arial" w:hAnsi="Arial" w:cs="Arial"/>
          <w:b/>
          <w:bCs/>
          <w:sz w:val="28"/>
        </w:rPr>
        <w:t xml:space="preserve">, ze dne </w:t>
      </w:r>
      <w:r w:rsidR="00647827">
        <w:rPr>
          <w:rFonts w:ascii="Arial" w:hAnsi="Arial" w:cs="Arial"/>
          <w:b/>
          <w:bCs/>
          <w:sz w:val="28"/>
        </w:rPr>
        <w:t>18</w:t>
      </w:r>
      <w:r w:rsidR="00BB01C0">
        <w:rPr>
          <w:rFonts w:ascii="Arial" w:hAnsi="Arial" w:cs="Arial"/>
          <w:b/>
          <w:bCs/>
          <w:sz w:val="28"/>
        </w:rPr>
        <w:t>.</w:t>
      </w:r>
      <w:r w:rsidR="00647827">
        <w:rPr>
          <w:rFonts w:ascii="Arial" w:hAnsi="Arial" w:cs="Arial"/>
          <w:b/>
          <w:bCs/>
          <w:sz w:val="28"/>
        </w:rPr>
        <w:t>1</w:t>
      </w:r>
      <w:r w:rsidR="00BB01C0">
        <w:rPr>
          <w:rFonts w:ascii="Arial" w:hAnsi="Arial" w:cs="Arial"/>
          <w:b/>
          <w:bCs/>
          <w:sz w:val="28"/>
        </w:rPr>
        <w:t>.</w:t>
      </w:r>
      <w:r w:rsidR="00C047B8">
        <w:rPr>
          <w:rFonts w:ascii="Arial" w:hAnsi="Arial" w:cs="Arial"/>
          <w:b/>
          <w:bCs/>
          <w:sz w:val="28"/>
        </w:rPr>
        <w:t xml:space="preserve"> 20</w:t>
      </w:r>
      <w:r w:rsidR="00647827">
        <w:rPr>
          <w:rFonts w:ascii="Arial" w:hAnsi="Arial" w:cs="Arial"/>
          <w:b/>
          <w:bCs/>
          <w:sz w:val="28"/>
        </w:rPr>
        <w:t>21</w:t>
      </w:r>
      <w:r w:rsidR="00C047B8">
        <w:rPr>
          <w:rFonts w:ascii="Arial" w:hAnsi="Arial" w:cs="Arial"/>
          <w:b/>
          <w:bCs/>
          <w:sz w:val="28"/>
        </w:rPr>
        <w:t>)</w:t>
      </w:r>
      <w:r>
        <w:rPr>
          <w:rFonts w:ascii="Arial" w:hAnsi="Arial" w:cs="Arial"/>
          <w:b/>
          <w:bCs/>
          <w:sz w:val="28"/>
        </w:rPr>
        <w:t xml:space="preserve"> uzavřené mezi smluvními stranami, kterými jsou:</w:t>
      </w:r>
    </w:p>
    <w:p w14:paraId="78EBF7B1" w14:textId="0DCC5060" w:rsidR="006D434D" w:rsidRDefault="006D434D" w:rsidP="006D434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60C183A" w14:textId="77777777" w:rsidR="00A945FC" w:rsidRPr="00FD0AA5" w:rsidRDefault="00A945FC" w:rsidP="00A945F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FD0AA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290A5831" w14:textId="77777777" w:rsidR="00A945FC" w:rsidRPr="00FD0AA5" w:rsidRDefault="00A945FC" w:rsidP="00A945FC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>Sídlo: Evropská 846/</w:t>
      </w:r>
      <w:proofErr w:type="gram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176a</w:t>
      </w:r>
      <w:proofErr w:type="gram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>, Praha 6 - Vokovice, 160 00</w:t>
      </w:r>
    </w:p>
    <w:p w14:paraId="0CE61197" w14:textId="77777777" w:rsidR="00A945FC" w:rsidRPr="00FD0AA5" w:rsidRDefault="00A945FC" w:rsidP="00A945FC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713D93C3" w14:textId="77777777" w:rsidR="00A945FC" w:rsidRPr="00FD0AA5" w:rsidRDefault="00A945FC" w:rsidP="00A945FC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25A8BBC" w14:textId="77777777" w:rsidR="00A945FC" w:rsidRPr="00FD0AA5" w:rsidRDefault="00A945FC" w:rsidP="00A945FC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Citibank </w:t>
      </w:r>
      <w:proofErr w:type="spell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 w:rsidRPr="00FD0AA5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FD0AA5"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6AF9AB7" w14:textId="77777777" w:rsidR="00A945FC" w:rsidRPr="00FD0AA5" w:rsidRDefault="00A945FC" w:rsidP="00A945F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59CF3C24" w14:textId="30E5BBB2" w:rsidR="00A945FC" w:rsidRPr="00FD0AA5" w:rsidRDefault="00A945FC" w:rsidP="00A945FC">
      <w:pPr>
        <w:ind w:left="2124" w:hanging="2124"/>
        <w:jc w:val="both"/>
        <w:rPr>
          <w:rFonts w:ascii="Liberation Serif" w:hAnsi="Liberation Serif" w:cs="Arial Unicode MS"/>
        </w:rPr>
      </w:pPr>
      <w:r w:rsidRPr="00FD0AA5">
        <w:rPr>
          <w:rFonts w:ascii="Arial" w:hAnsi="Arial" w:cs="Arial"/>
          <w:sz w:val="20"/>
        </w:rPr>
        <w:t>Zastoupená: [OU</w:t>
      </w:r>
      <w:r w:rsidRPr="00FD0AA5">
        <w:rPr>
          <w:rFonts w:ascii="Arial" w:hAnsi="Arial" w:cs="Arial"/>
        </w:rPr>
        <w:t xml:space="preserve"> </w:t>
      </w:r>
      <w:r w:rsidRPr="00FD0AA5">
        <w:rPr>
          <w:rFonts w:ascii="Arial" w:hAnsi="Arial" w:cs="Arial"/>
          <w:sz w:val="20"/>
        </w:rPr>
        <w:t>OU]</w:t>
      </w:r>
      <w:r w:rsidRPr="00FD0AA5">
        <w:rPr>
          <w:rFonts w:ascii="Arial" w:eastAsia="Calibri" w:hAnsi="Arial" w:cs="Arial"/>
          <w:sz w:val="20"/>
        </w:rPr>
        <w:t>, prokurist</w:t>
      </w:r>
      <w:r>
        <w:rPr>
          <w:rFonts w:ascii="Arial" w:eastAsia="Calibri" w:hAnsi="Arial" w:cs="Arial"/>
          <w:sz w:val="20"/>
        </w:rPr>
        <w:t>a</w:t>
      </w:r>
    </w:p>
    <w:p w14:paraId="7E430CDD" w14:textId="77777777" w:rsidR="00A945FC" w:rsidRPr="00FD0AA5" w:rsidRDefault="00A945FC" w:rsidP="00A945FC">
      <w:r w:rsidRPr="00FD0AA5">
        <w:rPr>
          <w:rFonts w:ascii="Arial" w:hAnsi="Arial" w:cs="Arial"/>
          <w:b/>
          <w:sz w:val="20"/>
          <w:szCs w:val="20"/>
        </w:rPr>
        <w:t>(dále jen „Společnost“)</w:t>
      </w:r>
      <w:r w:rsidRPr="00FD0AA5">
        <w:t xml:space="preserve"> </w:t>
      </w:r>
    </w:p>
    <w:p w14:paraId="723428BF" w14:textId="77777777" w:rsidR="00A945FC" w:rsidRDefault="00A945FC" w:rsidP="006D434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30F2057" w14:textId="77777777" w:rsidR="006D434D" w:rsidRPr="00E633F0" w:rsidRDefault="006D434D" w:rsidP="006D434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658A576" w14:textId="43497224" w:rsidR="006D434D" w:rsidRDefault="006D434D" w:rsidP="006D434D">
      <w:pPr>
        <w:jc w:val="both"/>
        <w:rPr>
          <w:rFonts w:ascii="Arial" w:hAnsi="Arial" w:cs="Arial"/>
          <w:sz w:val="20"/>
        </w:rPr>
      </w:pPr>
    </w:p>
    <w:p w14:paraId="7411F539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b/>
          <w:sz w:val="20"/>
          <w:szCs w:val="20"/>
          <w:lang w:val="sk-SK" w:eastAsia="zh-CN"/>
        </w:rPr>
      </w:pPr>
      <w:proofErr w:type="spellStart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Královéhradecká</w:t>
      </w:r>
      <w:proofErr w:type="spellEnd"/>
      <w:r w:rsidRPr="003F4D9E">
        <w:rPr>
          <w:rFonts w:ascii="Arial" w:hAnsi="Arial" w:cs="Arial"/>
          <w:b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lékárna</w:t>
      </w:r>
      <w:proofErr w:type="spellEnd"/>
      <w:r w:rsidRPr="003F4D9E">
        <w:rPr>
          <w:rFonts w:ascii="Arial" w:hAnsi="Arial" w:cs="Arial"/>
          <w:b/>
          <w:sz w:val="20"/>
          <w:szCs w:val="20"/>
          <w:lang w:val="sk-SK" w:eastAsia="zh-CN"/>
        </w:rPr>
        <w:t xml:space="preserve">, </w:t>
      </w:r>
      <w:proofErr w:type="spellStart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a.s</w:t>
      </w:r>
      <w:proofErr w:type="spellEnd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.</w:t>
      </w:r>
    </w:p>
    <w:p w14:paraId="6FF98FA7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Se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sídlem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: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Veverkova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1343/1, Hradec Králové, 500 02 </w:t>
      </w:r>
    </w:p>
    <w:p w14:paraId="5408F4ED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IČO: 27530981</w:t>
      </w:r>
    </w:p>
    <w:p w14:paraId="76A8FA4A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DIČ: CZ699004900</w:t>
      </w:r>
    </w:p>
    <w:p w14:paraId="4B96F30D" w14:textId="785E611F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Bankovní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spojení: [XX XX]</w:t>
      </w:r>
    </w:p>
    <w:p w14:paraId="78F71176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Zapsaná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v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obchodním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rejstříku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vedeném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Krajským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soudem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v Hradci Králové,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oddíl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B, vložka 2721</w:t>
      </w:r>
    </w:p>
    <w:p w14:paraId="3965D09B" w14:textId="57C0CAB6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Zastoupená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: [OU OU],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předseda</w:t>
      </w:r>
      <w:proofErr w:type="spellEnd"/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3F4D9E">
        <w:rPr>
          <w:rFonts w:ascii="Arial" w:hAnsi="Arial" w:cs="Arial"/>
          <w:sz w:val="20"/>
          <w:szCs w:val="20"/>
          <w:lang w:val="sk-SK" w:eastAsia="zh-CN"/>
        </w:rPr>
        <w:t>představenstva</w:t>
      </w:r>
      <w:proofErr w:type="spellEnd"/>
    </w:p>
    <w:p w14:paraId="1200A427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jako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odběratel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na </w:t>
      </w: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straně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druhé (</w:t>
      </w:r>
      <w:proofErr w:type="spellStart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jen „Organizátor“).</w:t>
      </w:r>
    </w:p>
    <w:p w14:paraId="73AC9B34" w14:textId="125BD8E4" w:rsidR="00BB01C0" w:rsidRDefault="00BB01C0" w:rsidP="006D434D">
      <w:pPr>
        <w:jc w:val="both"/>
        <w:rPr>
          <w:rFonts w:ascii="Arial" w:hAnsi="Arial" w:cs="Arial"/>
          <w:sz w:val="20"/>
        </w:rPr>
      </w:pPr>
    </w:p>
    <w:p w14:paraId="689C5374" w14:textId="2334C350" w:rsidR="008940A1" w:rsidRDefault="008940A1" w:rsidP="006D434D">
      <w:pPr>
        <w:jc w:val="both"/>
        <w:rPr>
          <w:rFonts w:ascii="Arial" w:hAnsi="Arial" w:cs="Arial"/>
          <w:sz w:val="20"/>
        </w:rPr>
      </w:pPr>
    </w:p>
    <w:p w14:paraId="3A3594A7" w14:textId="77777777" w:rsidR="00425FBD" w:rsidRDefault="00425FBD" w:rsidP="006D434D">
      <w:pPr>
        <w:jc w:val="both"/>
        <w:rPr>
          <w:rFonts w:ascii="Arial" w:hAnsi="Arial" w:cs="Arial"/>
          <w:sz w:val="20"/>
        </w:rPr>
      </w:pPr>
    </w:p>
    <w:p w14:paraId="267D5869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  <w:r w:rsidRPr="008940A1"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  <w:t xml:space="preserve">Obsahem této přílohy je seznam Odběrových míst: </w:t>
      </w:r>
    </w:p>
    <w:p w14:paraId="31B58AC3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</w:p>
    <w:p w14:paraId="1C9933C8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</w:p>
    <w:p w14:paraId="0AD03A54" w14:textId="60E5D9DA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  <w:r w:rsidRPr="008940A1"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  <w:t xml:space="preserve">[XX </w:t>
      </w:r>
      <w:r w:rsidR="00670B10" w:rsidRPr="008940A1"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  <w:t>XX]</w:t>
      </w:r>
      <w:r w:rsidRPr="008940A1"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  <w:t xml:space="preserve">                                                                                                                                                          </w:t>
      </w:r>
    </w:p>
    <w:p w14:paraId="715A5F37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color w:val="000000"/>
          <w:sz w:val="20"/>
          <w:lang w:eastAsia="zh-CN" w:bidi="hi-IN"/>
        </w:rPr>
      </w:pPr>
    </w:p>
    <w:p w14:paraId="3303A261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color w:val="00000A"/>
          <w:sz w:val="20"/>
          <w:u w:val="single"/>
          <w:lang w:eastAsia="zh-CN" w:bidi="hi-IN"/>
        </w:rPr>
      </w:pPr>
    </w:p>
    <w:p w14:paraId="2D79330A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color w:val="00000A"/>
          <w:sz w:val="20"/>
          <w:u w:val="single"/>
          <w:lang w:eastAsia="zh-CN" w:bidi="hi-IN"/>
        </w:rPr>
      </w:pPr>
      <w:r w:rsidRPr="008940A1">
        <w:rPr>
          <w:rFonts w:ascii="Arial" w:eastAsia="Arial Unicode MS" w:hAnsi="Arial" w:cs="Arial"/>
          <w:b/>
          <w:color w:val="00000A"/>
          <w:sz w:val="20"/>
          <w:u w:val="single"/>
          <w:lang w:eastAsia="zh-CN" w:bidi="hi-IN"/>
        </w:rPr>
        <w:t xml:space="preserve">Platnost přílohy: </w:t>
      </w:r>
    </w:p>
    <w:p w14:paraId="1DA7CB45" w14:textId="2EF544C4" w:rsidR="008940A1" w:rsidRPr="008940A1" w:rsidRDefault="008940A1" w:rsidP="008940A1">
      <w:pPr>
        <w:widowControl w:val="0"/>
        <w:numPr>
          <w:ilvl w:val="1"/>
          <w:numId w:val="4"/>
        </w:numPr>
        <w:jc w:val="both"/>
        <w:rPr>
          <w:rFonts w:ascii="Arial" w:eastAsia="Arial Unicode MS" w:hAnsi="Arial" w:cs="Arial"/>
          <w:b/>
          <w:color w:val="000000"/>
          <w:sz w:val="20"/>
          <w:lang w:eastAsia="zh-CN" w:bidi="hi-IN"/>
        </w:rPr>
      </w:pPr>
      <w:r w:rsidRPr="008940A1"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>202</w:t>
      </w:r>
      <w:r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>2</w:t>
      </w:r>
      <w:r w:rsidRPr="008940A1"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 xml:space="preserve"> – 31.12.202</w:t>
      </w:r>
      <w:r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>3</w:t>
      </w:r>
    </w:p>
    <w:p w14:paraId="492DD83A" w14:textId="77777777" w:rsidR="008940A1" w:rsidRPr="008940A1" w:rsidRDefault="008940A1" w:rsidP="008940A1">
      <w:pPr>
        <w:suppressAutoHyphens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</w:p>
    <w:p w14:paraId="08DE1CF1" w14:textId="77777777" w:rsidR="006D434D" w:rsidRDefault="006D434D" w:rsidP="006D434D">
      <w:pPr>
        <w:jc w:val="both"/>
        <w:rPr>
          <w:rFonts w:ascii="Arial" w:hAnsi="Arial" w:cs="Arial"/>
          <w:b/>
          <w:bCs/>
          <w:sz w:val="20"/>
        </w:rPr>
      </w:pPr>
    </w:p>
    <w:p w14:paraId="0BAAF690" w14:textId="77777777" w:rsidR="006D434D" w:rsidRDefault="006D434D" w:rsidP="006D434D">
      <w:pPr>
        <w:rPr>
          <w:rFonts w:ascii="Arial" w:hAnsi="Arial" w:cs="Arial"/>
          <w:sz w:val="20"/>
        </w:rPr>
      </w:pPr>
    </w:p>
    <w:sectPr w:rsidR="006D434D" w:rsidSect="00A90EF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773E" w14:textId="77777777" w:rsidR="00AD43E3" w:rsidRDefault="00AD43E3">
      <w:r>
        <w:separator/>
      </w:r>
    </w:p>
  </w:endnote>
  <w:endnote w:type="continuationSeparator" w:id="0">
    <w:p w14:paraId="6DFDFAD4" w14:textId="77777777" w:rsidR="00AD43E3" w:rsidRDefault="00AD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B741" w14:textId="77777777" w:rsidR="006C5B02" w:rsidRPr="0070226C" w:rsidRDefault="006D434D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>
      <w:rPr>
        <w:rFonts w:ascii="Garamond" w:hAnsi="Garamond"/>
        <w:noProof/>
      </w:rPr>
      <w:t>2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2770DE01" w14:textId="77777777" w:rsidR="006C5B02" w:rsidRPr="006C5B02" w:rsidRDefault="00AD43E3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D182" w14:textId="77777777" w:rsidR="00AD43E3" w:rsidRDefault="00AD43E3">
      <w:r>
        <w:separator/>
      </w:r>
    </w:p>
  </w:footnote>
  <w:footnote w:type="continuationSeparator" w:id="0">
    <w:p w14:paraId="4A457C1D" w14:textId="77777777" w:rsidR="00AD43E3" w:rsidRDefault="00AD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1B03" w14:textId="712C26D3" w:rsidR="00BE1F5B" w:rsidRPr="006B0009" w:rsidRDefault="006D434D" w:rsidP="00BE1F5B">
    <w:pPr>
      <w:pStyle w:val="Zhlav"/>
      <w:tabs>
        <w:tab w:val="clear" w:pos="4536"/>
      </w:tabs>
      <w:rPr>
        <w:rFonts w:asciiTheme="majorHAnsi" w:hAnsiTheme="majorHAnsi" w:cs="Arial"/>
        <w:sz w:val="20"/>
        <w:szCs w:val="20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6B0009">
      <w:rPr>
        <w:rFonts w:asciiTheme="majorHAnsi" w:hAnsiTheme="majorHAnsi" w:cs="Arial"/>
        <w:sz w:val="20"/>
        <w:szCs w:val="20"/>
      </w:rPr>
      <w:t xml:space="preserve">CAF ID </w:t>
    </w:r>
    <w:r w:rsidR="006B0009" w:rsidRPr="006B0009">
      <w:rPr>
        <w:rFonts w:asciiTheme="majorHAnsi" w:hAnsiTheme="majorHAnsi" w:cs="Arial"/>
        <w:sz w:val="20"/>
        <w:szCs w:val="20"/>
      </w:rPr>
      <w:t>25</w:t>
    </w:r>
    <w:r w:rsidR="00E24BCD">
      <w:rPr>
        <w:rFonts w:asciiTheme="majorHAnsi" w:hAnsiTheme="majorHAnsi" w:cs="Arial"/>
        <w:sz w:val="20"/>
        <w:szCs w:val="20"/>
      </w:rPr>
      <w:t>8</w:t>
    </w:r>
    <w:r w:rsidR="00225C50">
      <w:rPr>
        <w:rFonts w:asciiTheme="majorHAnsi" w:hAnsiTheme="majorHAnsi" w:cs="Arial"/>
        <w:sz w:val="20"/>
        <w:szCs w:val="20"/>
      </w:rPr>
      <w:t>6</w:t>
    </w:r>
    <w:r w:rsidRPr="006B0009">
      <w:rPr>
        <w:rFonts w:asciiTheme="majorHAnsi" w:hAnsiTheme="majorHAnsi" w:cs="Arial"/>
        <w:sz w:val="20"/>
        <w:szCs w:val="20"/>
      </w:rPr>
      <w:tab/>
    </w:r>
  </w:p>
  <w:p w14:paraId="61B91BED" w14:textId="77777777" w:rsidR="006C5B02" w:rsidRDefault="00AD43E3" w:rsidP="006C5B02">
    <w:pPr>
      <w:pStyle w:val="Zhlav"/>
      <w:pBdr>
        <w:bottom w:val="single" w:sz="4" w:space="1" w:color="auto"/>
      </w:pBdr>
    </w:pPr>
  </w:p>
  <w:p w14:paraId="15714B23" w14:textId="77777777" w:rsidR="007A358C" w:rsidRDefault="00AD43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27FAD"/>
    <w:multiLevelType w:val="multilevel"/>
    <w:tmpl w:val="A666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4D"/>
    <w:rsid w:val="00073DBD"/>
    <w:rsid w:val="000C0792"/>
    <w:rsid w:val="000D18F5"/>
    <w:rsid w:val="00136A7E"/>
    <w:rsid w:val="00182919"/>
    <w:rsid w:val="00185BFB"/>
    <w:rsid w:val="002133D5"/>
    <w:rsid w:val="00225C50"/>
    <w:rsid w:val="002E0519"/>
    <w:rsid w:val="003F4D9E"/>
    <w:rsid w:val="00421254"/>
    <w:rsid w:val="00425FBD"/>
    <w:rsid w:val="00470DA8"/>
    <w:rsid w:val="00484956"/>
    <w:rsid w:val="004A1BE5"/>
    <w:rsid w:val="004C4A0B"/>
    <w:rsid w:val="004D7DAB"/>
    <w:rsid w:val="00543061"/>
    <w:rsid w:val="00565997"/>
    <w:rsid w:val="00571ECA"/>
    <w:rsid w:val="00636C96"/>
    <w:rsid w:val="00647827"/>
    <w:rsid w:val="00653FE3"/>
    <w:rsid w:val="00670B10"/>
    <w:rsid w:val="006B0009"/>
    <w:rsid w:val="006D0BCF"/>
    <w:rsid w:val="006D434D"/>
    <w:rsid w:val="007A3E9F"/>
    <w:rsid w:val="007B77F7"/>
    <w:rsid w:val="007C5451"/>
    <w:rsid w:val="007F6824"/>
    <w:rsid w:val="00841922"/>
    <w:rsid w:val="00845AA5"/>
    <w:rsid w:val="00854A3C"/>
    <w:rsid w:val="00866C3A"/>
    <w:rsid w:val="00877065"/>
    <w:rsid w:val="008940A1"/>
    <w:rsid w:val="008F1537"/>
    <w:rsid w:val="00902DB5"/>
    <w:rsid w:val="0097170A"/>
    <w:rsid w:val="009863AB"/>
    <w:rsid w:val="009D6334"/>
    <w:rsid w:val="00A33232"/>
    <w:rsid w:val="00A41FA2"/>
    <w:rsid w:val="00A908D2"/>
    <w:rsid w:val="00A945FC"/>
    <w:rsid w:val="00AA767E"/>
    <w:rsid w:val="00AD43E3"/>
    <w:rsid w:val="00B00DE7"/>
    <w:rsid w:val="00B16642"/>
    <w:rsid w:val="00B16D6C"/>
    <w:rsid w:val="00BB01C0"/>
    <w:rsid w:val="00BF3E66"/>
    <w:rsid w:val="00C047B8"/>
    <w:rsid w:val="00CB0217"/>
    <w:rsid w:val="00DD37AA"/>
    <w:rsid w:val="00E24BCD"/>
    <w:rsid w:val="00E34796"/>
    <w:rsid w:val="00E64868"/>
    <w:rsid w:val="00F057A0"/>
    <w:rsid w:val="00F70137"/>
    <w:rsid w:val="00FB2E70"/>
    <w:rsid w:val="00FD0AA5"/>
    <w:rsid w:val="00FD2514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4251B"/>
  <w15:chartTrackingRefBased/>
  <w15:docId w15:val="{99ED970A-8EE1-415B-B1F8-6E3C883D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D434D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6D434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6D434D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D43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D4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4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D4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434D"/>
    <w:pPr>
      <w:ind w:left="720"/>
      <w:contextualSpacing/>
    </w:pPr>
  </w:style>
  <w:style w:type="character" w:customStyle="1" w:styleId="ra">
    <w:name w:val="ra"/>
    <w:rsid w:val="006D434D"/>
  </w:style>
  <w:style w:type="paragraph" w:styleId="Textkomente">
    <w:name w:val="annotation text"/>
    <w:basedOn w:val="Normln"/>
    <w:link w:val="TextkomenteChar"/>
    <w:uiPriority w:val="99"/>
    <w:unhideWhenUsed/>
    <w:rsid w:val="006D43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0"/>
      <w:szCs w:val="20"/>
      <w:lang w:val="sk-SK"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434D"/>
    <w:rPr>
      <w:rFonts w:ascii="Courier New" w:eastAsia="Times New Roman" w:hAnsi="Courier New" w:cs="Times New Roman"/>
      <w:sz w:val="20"/>
      <w:szCs w:val="20"/>
      <w:lang w:val="sk-SK" w:eastAsia="sk-SK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66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66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B166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459</Words>
  <Characters>2713</Characters>
  <DocSecurity>0</DocSecurity>
  <Lines>22</Lines>
  <Paragraphs>6</Paragraphs>
  <ScaleCrop>false</ScaleCrop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2021-07-16T10:41:00Z</dcterms:created>
  <dcterms:modified xsi:type="dcterms:W3CDTF">2022-02-17T16:15:00Z</dcterms:modified>
</cp:coreProperties>
</file>