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C7526" w14:textId="77777777" w:rsidR="00D41CEE" w:rsidRPr="009D0F06" w:rsidRDefault="00D41CEE" w:rsidP="00D41CEE">
      <w:pPr>
        <w:pStyle w:val="Nzev"/>
        <w:tabs>
          <w:tab w:val="left" w:pos="709"/>
        </w:tabs>
        <w:contextualSpacing w:val="0"/>
        <w:rPr>
          <w:rFonts w:ascii="Arial" w:hAnsi="Arial" w:cs="Arial"/>
          <w:sz w:val="36"/>
          <w:szCs w:val="36"/>
          <w:lang w:val="cs-CZ"/>
        </w:rPr>
      </w:pPr>
      <w:r w:rsidRPr="009D0F06">
        <w:rPr>
          <w:rFonts w:ascii="Arial" w:hAnsi="Arial" w:cs="Arial"/>
          <w:sz w:val="36"/>
          <w:szCs w:val="36"/>
          <w:lang w:val="cs-CZ"/>
        </w:rPr>
        <w:t xml:space="preserve">Dodatek č. </w:t>
      </w:r>
      <w:r w:rsidR="009F58F2">
        <w:rPr>
          <w:rFonts w:ascii="Arial" w:hAnsi="Arial" w:cs="Arial"/>
          <w:sz w:val="36"/>
          <w:szCs w:val="36"/>
          <w:lang w:val="cs-CZ"/>
        </w:rPr>
        <w:t>1</w:t>
      </w:r>
      <w:r w:rsidR="007E2CB2">
        <w:rPr>
          <w:rFonts w:ascii="Arial" w:hAnsi="Arial" w:cs="Arial"/>
          <w:sz w:val="36"/>
          <w:szCs w:val="36"/>
          <w:lang w:val="cs-CZ"/>
        </w:rPr>
        <w:t>4</w:t>
      </w:r>
    </w:p>
    <w:p w14:paraId="0A16DAD2" w14:textId="77777777" w:rsidR="00D41CEE" w:rsidRPr="009D0F06" w:rsidRDefault="00D41CEE" w:rsidP="009D0F06">
      <w:pPr>
        <w:spacing w:before="120" w:after="0" w:line="240" w:lineRule="auto"/>
        <w:jc w:val="center"/>
        <w:rPr>
          <w:rFonts w:ascii="Arial" w:hAnsi="Arial" w:cs="Arial"/>
          <w:b/>
          <w:lang w:val="cs-CZ"/>
        </w:rPr>
      </w:pPr>
      <w:r w:rsidRPr="009D0F06">
        <w:rPr>
          <w:rFonts w:ascii="Arial" w:hAnsi="Arial" w:cs="Arial"/>
          <w:b/>
          <w:lang w:val="cs-CZ"/>
        </w:rPr>
        <w:t xml:space="preserve">ke smlouvě o dílo č. </w:t>
      </w:r>
      <w:r w:rsidR="009D0F06" w:rsidRPr="009D0F06">
        <w:rPr>
          <w:rFonts w:ascii="Arial" w:hAnsi="Arial" w:cs="Arial"/>
          <w:b/>
          <w:lang w:val="cs-CZ"/>
        </w:rPr>
        <w:t xml:space="preserve">415-2015-508101 </w:t>
      </w:r>
      <w:r w:rsidRPr="009D0F06">
        <w:rPr>
          <w:rFonts w:ascii="Arial" w:hAnsi="Arial" w:cs="Arial"/>
          <w:b/>
          <w:lang w:val="cs-CZ"/>
        </w:rPr>
        <w:t xml:space="preserve">ze dne </w:t>
      </w:r>
      <w:r w:rsidR="009D0F06" w:rsidRPr="009D0F06">
        <w:rPr>
          <w:rFonts w:ascii="Arial" w:hAnsi="Arial" w:cs="Arial"/>
          <w:b/>
          <w:lang w:val="cs-CZ"/>
        </w:rPr>
        <w:t>15. 6. 2015</w:t>
      </w:r>
    </w:p>
    <w:p w14:paraId="29D55D9E" w14:textId="77777777" w:rsidR="00354192" w:rsidRPr="009D0F06" w:rsidRDefault="0083287A" w:rsidP="009D0F06">
      <w:pPr>
        <w:pStyle w:val="Podnadpis"/>
        <w:spacing w:after="120" w:line="240" w:lineRule="auto"/>
        <w:rPr>
          <w:rFonts w:ascii="Arial" w:hAnsi="Arial" w:cs="Arial"/>
          <w:color w:val="auto"/>
          <w:spacing w:val="2"/>
          <w:lang w:val="cs-CZ"/>
        </w:rPr>
      </w:pPr>
      <w:r w:rsidRPr="009D0F06">
        <w:rPr>
          <w:rFonts w:ascii="Arial" w:hAnsi="Arial" w:cs="Arial"/>
          <w:color w:val="auto"/>
          <w:spacing w:val="2"/>
          <w:lang w:val="cs-CZ"/>
        </w:rPr>
        <w:t>uzavřené</w:t>
      </w:r>
      <w:r w:rsidR="00354192" w:rsidRPr="009D0F06">
        <w:rPr>
          <w:rFonts w:ascii="Arial" w:hAnsi="Arial" w:cs="Arial"/>
          <w:color w:val="auto"/>
          <w:spacing w:val="2"/>
          <w:lang w:val="cs-CZ"/>
        </w:rPr>
        <w:t xml:space="preserve"> podle § 2586 a násl. zákona č. 89/2012 Sb., občanský zákoník (dále jen „NOZ“)</w:t>
      </w:r>
    </w:p>
    <w:p w14:paraId="79753A21" w14:textId="77777777" w:rsidR="00354192" w:rsidRPr="009D0F06" w:rsidRDefault="009D0F06" w:rsidP="009D0F06">
      <w:pPr>
        <w:pStyle w:val="Podnadpis"/>
        <w:spacing w:after="120" w:line="240" w:lineRule="auto"/>
        <w:rPr>
          <w:rFonts w:ascii="Arial" w:hAnsi="Arial" w:cs="Arial"/>
          <w:color w:val="auto"/>
          <w:spacing w:val="0"/>
          <w:lang w:val="cs-CZ"/>
        </w:rPr>
      </w:pPr>
      <w:r w:rsidRPr="009D0F06">
        <w:rPr>
          <w:rFonts w:ascii="Arial" w:hAnsi="Arial" w:cs="Arial"/>
          <w:color w:val="auto"/>
          <w:spacing w:val="0"/>
          <w:lang w:val="cs-CZ"/>
        </w:rPr>
        <w:t>mezi smluvními stranami</w:t>
      </w:r>
      <w:r w:rsidR="00354192" w:rsidRPr="009D0F06">
        <w:rPr>
          <w:rFonts w:ascii="Arial" w:hAnsi="Arial" w:cs="Arial"/>
          <w:color w:val="auto"/>
          <w:spacing w:val="0"/>
          <w:lang w:val="cs-CZ"/>
        </w:rPr>
        <w:t xml:space="preserve"> </w:t>
      </w:r>
    </w:p>
    <w:tbl>
      <w:tblPr>
        <w:tblStyle w:val="Mkatabulky"/>
        <w:tblW w:w="96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5103"/>
      </w:tblGrid>
      <w:tr w:rsidR="009D0F06" w:rsidRPr="009D0F06" w14:paraId="2571978A" w14:textId="77777777" w:rsidTr="00CC53F7">
        <w:tc>
          <w:tcPr>
            <w:tcW w:w="4531" w:type="dxa"/>
          </w:tcPr>
          <w:p w14:paraId="21440BFC" w14:textId="77777777" w:rsidR="00354192" w:rsidRPr="009D0F06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D0F06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5103" w:type="dxa"/>
          </w:tcPr>
          <w:p w14:paraId="4A8C9019" w14:textId="77777777" w:rsidR="00354192" w:rsidRPr="009D0F06" w:rsidRDefault="00354192" w:rsidP="005C379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D0F06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0D80E8D9" w14:textId="77777777" w:rsidR="00354192" w:rsidRPr="009D0F06" w:rsidRDefault="00354192" w:rsidP="0083287A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D0F06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D9074E" w:rsidRPr="009D0F06">
              <w:rPr>
                <w:rFonts w:ascii="Arial" w:hAnsi="Arial" w:cs="Arial"/>
                <w:sz w:val="22"/>
                <w:szCs w:val="22"/>
                <w:lang w:val="cs-CZ"/>
              </w:rPr>
              <w:t xml:space="preserve">Ústecký </w:t>
            </w:r>
            <w:r w:rsidRPr="009D0F06">
              <w:rPr>
                <w:rFonts w:ascii="Arial" w:hAnsi="Arial" w:cs="Arial"/>
                <w:sz w:val="22"/>
                <w:szCs w:val="22"/>
                <w:lang w:val="cs-CZ"/>
              </w:rPr>
              <w:t>kraj</w:t>
            </w:r>
            <w:r w:rsidRPr="009D0F06">
              <w:rPr>
                <w:rFonts w:ascii="Arial" w:hAnsi="Arial" w:cs="Arial"/>
                <w:sz w:val="22"/>
                <w:szCs w:val="22"/>
              </w:rPr>
              <w:t xml:space="preserve">, Pobočka </w:t>
            </w:r>
            <w:r w:rsidR="009D0F06" w:rsidRPr="009D0F06">
              <w:rPr>
                <w:rFonts w:ascii="Arial" w:hAnsi="Arial" w:cs="Arial"/>
                <w:sz w:val="22"/>
                <w:szCs w:val="22"/>
              </w:rPr>
              <w:t>Teplice</w:t>
            </w:r>
          </w:p>
        </w:tc>
      </w:tr>
      <w:tr w:rsidR="009D0F06" w:rsidRPr="009D0F06" w14:paraId="31289400" w14:textId="77777777" w:rsidTr="00CC53F7">
        <w:tc>
          <w:tcPr>
            <w:tcW w:w="4531" w:type="dxa"/>
          </w:tcPr>
          <w:p w14:paraId="11CF4048" w14:textId="77777777" w:rsidR="00354192" w:rsidRPr="009D0F06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D0F0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5103" w:type="dxa"/>
          </w:tcPr>
          <w:p w14:paraId="56E1D801" w14:textId="77777777" w:rsidR="00354192" w:rsidRPr="009D0F06" w:rsidRDefault="009D0F06" w:rsidP="005C379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D0F06">
              <w:rPr>
                <w:rFonts w:ascii="Arial" w:hAnsi="Arial" w:cs="Arial"/>
                <w:sz w:val="22"/>
                <w:szCs w:val="22"/>
                <w:lang w:val="cs-CZ"/>
              </w:rPr>
              <w:t>Husitská 1071/2, 415 02 Teplice</w:t>
            </w:r>
          </w:p>
        </w:tc>
      </w:tr>
      <w:tr w:rsidR="009D0F06" w:rsidRPr="009D0F06" w14:paraId="34546FD8" w14:textId="77777777" w:rsidTr="00CC53F7">
        <w:tc>
          <w:tcPr>
            <w:tcW w:w="4531" w:type="dxa"/>
          </w:tcPr>
          <w:p w14:paraId="7CC2A494" w14:textId="77777777" w:rsidR="00354192" w:rsidRPr="009D0F0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0F06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5103" w:type="dxa"/>
          </w:tcPr>
          <w:p w14:paraId="5230C723" w14:textId="5D4BD752" w:rsidR="00354192" w:rsidRPr="000261D3" w:rsidRDefault="000261D3" w:rsidP="005C379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Pav</w:t>
            </w:r>
            <w:r w:rsidR="00F85D69">
              <w:rPr>
                <w:rFonts w:ascii="Arial" w:hAnsi="Arial" w:cs="Arial"/>
                <w:sz w:val="22"/>
                <w:szCs w:val="22"/>
              </w:rPr>
              <w:t>lem</w:t>
            </w:r>
            <w:r>
              <w:rPr>
                <w:rFonts w:ascii="Arial" w:hAnsi="Arial" w:cs="Arial"/>
                <w:sz w:val="22"/>
                <w:szCs w:val="22"/>
              </w:rPr>
              <w:t xml:space="preserve"> Pojer</w:t>
            </w:r>
            <w:r w:rsidR="00F85D69">
              <w:rPr>
                <w:rFonts w:ascii="Arial" w:hAnsi="Arial" w:cs="Arial"/>
                <w:sz w:val="22"/>
                <w:szCs w:val="22"/>
              </w:rPr>
              <w:t>em</w:t>
            </w:r>
            <w:r w:rsidR="000B69CD" w:rsidRPr="000261D3">
              <w:rPr>
                <w:rFonts w:ascii="Arial" w:hAnsi="Arial" w:cs="Arial"/>
                <w:sz w:val="22"/>
                <w:szCs w:val="22"/>
              </w:rPr>
              <w:t>, ředitel</w:t>
            </w:r>
            <w:r w:rsidR="001613E0">
              <w:rPr>
                <w:rFonts w:ascii="Arial" w:hAnsi="Arial" w:cs="Arial"/>
                <w:sz w:val="22"/>
                <w:szCs w:val="22"/>
              </w:rPr>
              <w:t>em</w:t>
            </w:r>
            <w:r w:rsidR="000B69CD" w:rsidRPr="000261D3">
              <w:rPr>
                <w:rFonts w:ascii="Arial" w:hAnsi="Arial" w:cs="Arial"/>
                <w:sz w:val="22"/>
                <w:szCs w:val="22"/>
              </w:rPr>
              <w:t xml:space="preserve"> Krajského pozemkového úřadu pro Ústecký kraj</w:t>
            </w:r>
          </w:p>
        </w:tc>
      </w:tr>
      <w:tr w:rsidR="009D0F06" w:rsidRPr="009D0F06" w14:paraId="1C877EA1" w14:textId="77777777" w:rsidTr="00CC53F7">
        <w:tc>
          <w:tcPr>
            <w:tcW w:w="4531" w:type="dxa"/>
          </w:tcPr>
          <w:p w14:paraId="26537B0D" w14:textId="77777777" w:rsidR="00354192" w:rsidRPr="009D0F06" w:rsidRDefault="00354192" w:rsidP="00CC53F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0F06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5103" w:type="dxa"/>
          </w:tcPr>
          <w:p w14:paraId="6BA4636F" w14:textId="3D86C8C5" w:rsidR="00354192" w:rsidRPr="009D0F06" w:rsidRDefault="000261D3" w:rsidP="005C379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Pavel Pojer</w:t>
            </w:r>
            <w:r w:rsidRPr="000261D3">
              <w:rPr>
                <w:rFonts w:ascii="Arial" w:hAnsi="Arial" w:cs="Arial"/>
                <w:sz w:val="22"/>
                <w:szCs w:val="22"/>
              </w:rPr>
              <w:t>, ředitel Krajského pozemkového úřadu pro Ústecký kraj</w:t>
            </w:r>
          </w:p>
        </w:tc>
      </w:tr>
      <w:tr w:rsidR="009D0F06" w:rsidRPr="009D0F06" w14:paraId="4A9FF171" w14:textId="77777777" w:rsidTr="00CC53F7">
        <w:tc>
          <w:tcPr>
            <w:tcW w:w="4531" w:type="dxa"/>
          </w:tcPr>
          <w:p w14:paraId="1511B025" w14:textId="77777777" w:rsidR="00354192" w:rsidRPr="009D0F06" w:rsidRDefault="00354192" w:rsidP="00CC53F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D0F0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5103" w:type="dxa"/>
          </w:tcPr>
          <w:p w14:paraId="629F441F" w14:textId="77777777" w:rsidR="009D0F06" w:rsidRPr="009D0F06" w:rsidRDefault="009D0F06" w:rsidP="009D0F06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D0F06">
              <w:rPr>
                <w:rFonts w:ascii="Arial" w:hAnsi="Arial" w:cs="Arial"/>
                <w:sz w:val="22"/>
                <w:szCs w:val="22"/>
              </w:rPr>
              <w:t>Ing. Soňa Balcárková, vedoucí Pobočky Teplice</w:t>
            </w:r>
          </w:p>
          <w:p w14:paraId="13053A72" w14:textId="77777777" w:rsidR="00354192" w:rsidRPr="009D0F06" w:rsidRDefault="00A90FAB" w:rsidP="009D0F06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Jitka Procházková</w:t>
            </w:r>
            <w:r w:rsidR="009D0F06" w:rsidRPr="009D0F06">
              <w:rPr>
                <w:rFonts w:ascii="Arial" w:hAnsi="Arial" w:cs="Arial"/>
                <w:sz w:val="22"/>
                <w:szCs w:val="22"/>
              </w:rPr>
              <w:t>, odborný referent, Pobočka Teplice</w:t>
            </w:r>
          </w:p>
        </w:tc>
      </w:tr>
      <w:tr w:rsidR="009D0F06" w:rsidRPr="009D0F06" w14:paraId="28F4EF3D" w14:textId="77777777" w:rsidTr="00CC53F7">
        <w:tc>
          <w:tcPr>
            <w:tcW w:w="4531" w:type="dxa"/>
          </w:tcPr>
          <w:p w14:paraId="74FE6792" w14:textId="77777777" w:rsidR="00354192" w:rsidRPr="009D0F0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0F06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5103" w:type="dxa"/>
          </w:tcPr>
          <w:p w14:paraId="5ED83EFA" w14:textId="77777777" w:rsidR="00354192" w:rsidRPr="009D0F06" w:rsidRDefault="009D0F06" w:rsidP="005C379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D0F06">
              <w:rPr>
                <w:rFonts w:ascii="Arial" w:hAnsi="Arial" w:cs="Arial"/>
                <w:sz w:val="22"/>
                <w:szCs w:val="22"/>
              </w:rPr>
              <w:t>Masarykova 2421/66, 415 02 Teplice</w:t>
            </w:r>
          </w:p>
        </w:tc>
      </w:tr>
      <w:tr w:rsidR="009D0F06" w:rsidRPr="009D0F06" w14:paraId="7DBB3768" w14:textId="77777777" w:rsidTr="00CC53F7">
        <w:tc>
          <w:tcPr>
            <w:tcW w:w="4531" w:type="dxa"/>
          </w:tcPr>
          <w:p w14:paraId="578AB8A5" w14:textId="77777777" w:rsidR="00354192" w:rsidRPr="009D0F0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0F06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5103" w:type="dxa"/>
          </w:tcPr>
          <w:p w14:paraId="7FDA88B3" w14:textId="77777777" w:rsidR="00354192" w:rsidRPr="009D0F06" w:rsidRDefault="009D0F06" w:rsidP="00CB1EE7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D0F06">
              <w:rPr>
                <w:rFonts w:ascii="Arial" w:hAnsi="Arial" w:cs="Arial"/>
                <w:sz w:val="22"/>
                <w:szCs w:val="22"/>
              </w:rPr>
              <w:t>+420 725548135 / +420 72795682</w:t>
            </w:r>
            <w:r w:rsidR="00CB1EE7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9D0F06" w:rsidRPr="009D0F06" w14:paraId="7E8B6147" w14:textId="77777777" w:rsidTr="00CC53F7">
        <w:tc>
          <w:tcPr>
            <w:tcW w:w="4531" w:type="dxa"/>
          </w:tcPr>
          <w:p w14:paraId="12497EB4" w14:textId="77777777" w:rsidR="00354192" w:rsidRPr="009D0F0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0F06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5103" w:type="dxa"/>
          </w:tcPr>
          <w:p w14:paraId="288E84DA" w14:textId="77777777" w:rsidR="00354192" w:rsidRPr="009D0F06" w:rsidRDefault="009D0F06" w:rsidP="00A90FA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D0F06">
              <w:rPr>
                <w:rFonts w:ascii="Arial" w:hAnsi="Arial" w:cs="Arial"/>
                <w:sz w:val="22"/>
                <w:szCs w:val="22"/>
              </w:rPr>
              <w:t xml:space="preserve">s.balcarkova@spucr.cz / </w:t>
            </w:r>
            <w:r w:rsidR="00A90FAB">
              <w:rPr>
                <w:rFonts w:ascii="Arial" w:hAnsi="Arial" w:cs="Arial"/>
                <w:sz w:val="22"/>
                <w:szCs w:val="22"/>
              </w:rPr>
              <w:t>j.prochazkova2</w:t>
            </w:r>
            <w:r w:rsidRPr="009D0F06">
              <w:rPr>
                <w:rFonts w:ascii="Arial" w:hAnsi="Arial" w:cs="Arial"/>
                <w:sz w:val="22"/>
                <w:szCs w:val="22"/>
              </w:rPr>
              <w:t>@spucr.cz</w:t>
            </w:r>
          </w:p>
        </w:tc>
      </w:tr>
      <w:tr w:rsidR="009D0F06" w:rsidRPr="009D0F06" w14:paraId="5E64305E" w14:textId="77777777" w:rsidTr="00CC53F7">
        <w:tc>
          <w:tcPr>
            <w:tcW w:w="4531" w:type="dxa"/>
          </w:tcPr>
          <w:p w14:paraId="441FE8F0" w14:textId="77777777" w:rsidR="00354192" w:rsidRPr="009D0F06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D0F0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5103" w:type="dxa"/>
          </w:tcPr>
          <w:p w14:paraId="17381AAE" w14:textId="77777777" w:rsidR="00354192" w:rsidRPr="009D0F06" w:rsidRDefault="00354192" w:rsidP="005C379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D0F06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9D0F06" w:rsidRPr="009D0F06" w14:paraId="05651089" w14:textId="77777777" w:rsidTr="00CC53F7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4A077F7" w14:textId="77777777" w:rsidR="00354192" w:rsidRPr="009D0F0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0F06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103" w:type="dxa"/>
          </w:tcPr>
          <w:p w14:paraId="5B271532" w14:textId="77777777" w:rsidR="00354192" w:rsidRPr="009D0F06" w:rsidRDefault="00354192" w:rsidP="005C379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D0F06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9D0F06" w:rsidRPr="009D0F06" w14:paraId="271C404A" w14:textId="77777777" w:rsidTr="00CC53F7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1138046E" w14:textId="77777777" w:rsidR="00354192" w:rsidRPr="009D0F0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0F06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5103" w:type="dxa"/>
          </w:tcPr>
          <w:p w14:paraId="2D0EAD54" w14:textId="77777777" w:rsidR="00354192" w:rsidRPr="009D0F06" w:rsidRDefault="00354192" w:rsidP="005C379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D0F06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9D0F06" w:rsidRPr="009D0F06" w14:paraId="5DF8D9D8" w14:textId="77777777" w:rsidTr="00CC53F7">
        <w:tc>
          <w:tcPr>
            <w:tcW w:w="4531" w:type="dxa"/>
          </w:tcPr>
          <w:p w14:paraId="01DB2962" w14:textId="77777777" w:rsidR="00354192" w:rsidRPr="009D0F0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0F06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103" w:type="dxa"/>
          </w:tcPr>
          <w:p w14:paraId="4FCF478D" w14:textId="77777777" w:rsidR="00354192" w:rsidRPr="009D0F06" w:rsidRDefault="00354192" w:rsidP="005C379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D0F06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9D0F06" w:rsidRPr="009D0F06" w14:paraId="2B194BE1" w14:textId="77777777" w:rsidTr="00CC53F7">
        <w:tc>
          <w:tcPr>
            <w:tcW w:w="4531" w:type="dxa"/>
          </w:tcPr>
          <w:p w14:paraId="2ECA1A59" w14:textId="77777777" w:rsidR="00354192" w:rsidRPr="009D0F0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0F06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103" w:type="dxa"/>
          </w:tcPr>
          <w:p w14:paraId="1A618ADF" w14:textId="77777777" w:rsidR="00354192" w:rsidRPr="009D0F06" w:rsidRDefault="00354192" w:rsidP="005C379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D0F06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0480B96E" w14:textId="77777777" w:rsidR="00354192" w:rsidRPr="009D0F06" w:rsidRDefault="00354192" w:rsidP="00354192">
      <w:pPr>
        <w:spacing w:before="120" w:after="360"/>
        <w:rPr>
          <w:rFonts w:ascii="Arial" w:hAnsi="Arial" w:cs="Arial"/>
          <w:lang w:val="cs-CZ"/>
        </w:rPr>
      </w:pPr>
      <w:r w:rsidRPr="009D0F06">
        <w:rPr>
          <w:rFonts w:ascii="Arial" w:hAnsi="Arial" w:cs="Arial"/>
          <w:lang w:val="cs-CZ"/>
        </w:rPr>
        <w:t>(dále jen „</w:t>
      </w:r>
      <w:r w:rsidRPr="009D0F06">
        <w:rPr>
          <w:rStyle w:val="Siln"/>
          <w:rFonts w:ascii="Arial" w:hAnsi="Arial" w:cs="Arial"/>
          <w:lang w:val="cs-CZ"/>
        </w:rPr>
        <w:t>objednatel</w:t>
      </w:r>
      <w:r w:rsidRPr="009D0F06">
        <w:rPr>
          <w:rFonts w:ascii="Arial" w:hAnsi="Arial" w:cs="Arial"/>
          <w:lang w:val="cs-CZ"/>
        </w:rPr>
        <w:t>“)</w:t>
      </w:r>
    </w:p>
    <w:tbl>
      <w:tblPr>
        <w:tblStyle w:val="Mkatabulky"/>
        <w:tblW w:w="96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5103"/>
      </w:tblGrid>
      <w:tr w:rsidR="009D0F06" w:rsidRPr="009D0F06" w14:paraId="6E841FD5" w14:textId="77777777" w:rsidTr="00CC53F7">
        <w:tc>
          <w:tcPr>
            <w:tcW w:w="4531" w:type="dxa"/>
          </w:tcPr>
          <w:p w14:paraId="59565766" w14:textId="77777777" w:rsidR="00354192" w:rsidRPr="009D0F0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0F06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5103" w:type="dxa"/>
          </w:tcPr>
          <w:p w14:paraId="6063C4DC" w14:textId="77777777" w:rsidR="00354192" w:rsidRPr="009D0F06" w:rsidRDefault="009D0F06" w:rsidP="005C379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D0F06">
              <w:rPr>
                <w:rFonts w:ascii="Arial" w:hAnsi="Arial" w:cs="Arial"/>
                <w:sz w:val="22"/>
                <w:szCs w:val="22"/>
                <w:lang w:val="cs-CZ"/>
              </w:rPr>
              <w:t xml:space="preserve">GEOS Litoměřice s.r.o.  </w:t>
            </w:r>
          </w:p>
        </w:tc>
      </w:tr>
      <w:tr w:rsidR="009D0F06" w:rsidRPr="009D0F06" w14:paraId="02BD76B8" w14:textId="77777777" w:rsidTr="00CC53F7">
        <w:tc>
          <w:tcPr>
            <w:tcW w:w="4531" w:type="dxa"/>
          </w:tcPr>
          <w:p w14:paraId="5DC62E81" w14:textId="77777777" w:rsidR="00354192" w:rsidRPr="009D0F06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D0F0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5103" w:type="dxa"/>
          </w:tcPr>
          <w:p w14:paraId="16F2FC15" w14:textId="77777777" w:rsidR="00354192" w:rsidRPr="009D0F06" w:rsidRDefault="009D0F06" w:rsidP="005C379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D0F06">
              <w:rPr>
                <w:rFonts w:ascii="Arial" w:hAnsi="Arial" w:cs="Arial"/>
                <w:sz w:val="22"/>
                <w:szCs w:val="22"/>
                <w:lang w:val="cs-CZ"/>
              </w:rPr>
              <w:t>plukovníka Mráze 1425/1, 102 00 Praha 10</w:t>
            </w:r>
          </w:p>
        </w:tc>
      </w:tr>
      <w:tr w:rsidR="009D0F06" w:rsidRPr="009D0F06" w14:paraId="7B2C03C7" w14:textId="77777777" w:rsidTr="00CC53F7">
        <w:tc>
          <w:tcPr>
            <w:tcW w:w="4531" w:type="dxa"/>
          </w:tcPr>
          <w:p w14:paraId="39801017" w14:textId="77777777" w:rsidR="00354192" w:rsidRPr="009D0F0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0F06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5103" w:type="dxa"/>
          </w:tcPr>
          <w:p w14:paraId="00F61263" w14:textId="77777777" w:rsidR="009025E4" w:rsidRPr="009D0F06" w:rsidRDefault="009D0F06" w:rsidP="005C379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D0F06">
              <w:rPr>
                <w:rFonts w:ascii="Arial" w:hAnsi="Arial" w:cs="Arial"/>
                <w:sz w:val="22"/>
                <w:szCs w:val="22"/>
                <w:lang w:val="cs-CZ"/>
              </w:rPr>
              <w:t>Ing. Zbyněk Řezník, jednatelem</w:t>
            </w:r>
          </w:p>
        </w:tc>
      </w:tr>
      <w:tr w:rsidR="009D0F06" w:rsidRPr="009D0F06" w14:paraId="4FCCF662" w14:textId="77777777" w:rsidTr="00CC53F7">
        <w:tc>
          <w:tcPr>
            <w:tcW w:w="4531" w:type="dxa"/>
          </w:tcPr>
          <w:p w14:paraId="6299E2C0" w14:textId="77777777" w:rsidR="00354192" w:rsidRPr="009D0F06" w:rsidRDefault="00004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0F06">
              <w:rPr>
                <w:rStyle w:val="Siln"/>
                <w:rFonts w:ascii="Arial" w:hAnsi="Arial" w:cs="Arial"/>
                <w:sz w:val="22"/>
                <w:szCs w:val="22"/>
              </w:rPr>
              <w:t>V</w:t>
            </w:r>
            <w:r w:rsidR="00354192" w:rsidRPr="009D0F06">
              <w:rPr>
                <w:rStyle w:val="Siln"/>
                <w:rFonts w:ascii="Arial" w:hAnsi="Arial" w:cs="Arial"/>
                <w:sz w:val="22"/>
                <w:szCs w:val="22"/>
              </w:rPr>
              <w:t>e smluvních záležitostech oprávněn jednat:</w:t>
            </w:r>
          </w:p>
        </w:tc>
        <w:tc>
          <w:tcPr>
            <w:tcW w:w="5103" w:type="dxa"/>
          </w:tcPr>
          <w:p w14:paraId="449CD610" w14:textId="164C8B64" w:rsidR="00354192" w:rsidRPr="009D0F06" w:rsidRDefault="00C57B43" w:rsidP="005C379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</w:t>
            </w:r>
          </w:p>
        </w:tc>
      </w:tr>
      <w:tr w:rsidR="009D0F06" w:rsidRPr="009D0F06" w14:paraId="30134432" w14:textId="77777777" w:rsidTr="00CC53F7">
        <w:tc>
          <w:tcPr>
            <w:tcW w:w="4531" w:type="dxa"/>
          </w:tcPr>
          <w:p w14:paraId="0514EDE3" w14:textId="77777777" w:rsidR="00354192" w:rsidRPr="009D0F06" w:rsidRDefault="000043C9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D0F0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</w:t>
            </w:r>
            <w:r w:rsidR="00354192" w:rsidRPr="009D0F0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 xml:space="preserve"> technických záležitostech oprávněn jednat:</w:t>
            </w:r>
          </w:p>
        </w:tc>
        <w:tc>
          <w:tcPr>
            <w:tcW w:w="5103" w:type="dxa"/>
          </w:tcPr>
          <w:p w14:paraId="0EF6E09B" w14:textId="5F69BAFE" w:rsidR="00354192" w:rsidRPr="009D0F06" w:rsidRDefault="00C57B43" w:rsidP="005C379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XXXXXXXXXXXXXXXXXXXXX</w:t>
            </w:r>
          </w:p>
        </w:tc>
      </w:tr>
      <w:tr w:rsidR="009D0F06" w:rsidRPr="009D0F06" w14:paraId="3DD5AEA6" w14:textId="77777777" w:rsidTr="00CC53F7">
        <w:tc>
          <w:tcPr>
            <w:tcW w:w="4531" w:type="dxa"/>
          </w:tcPr>
          <w:p w14:paraId="6E2BFA3E" w14:textId="77777777" w:rsidR="00354192" w:rsidRPr="009D0F0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0F06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5103" w:type="dxa"/>
          </w:tcPr>
          <w:p w14:paraId="282C12B0" w14:textId="77777777" w:rsidR="00354192" w:rsidRPr="009D0F06" w:rsidRDefault="00354192" w:rsidP="005C379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9D0F06" w:rsidRPr="009D0F06" w14:paraId="1B422D4F" w14:textId="77777777" w:rsidTr="00CC53F7">
        <w:tc>
          <w:tcPr>
            <w:tcW w:w="4531" w:type="dxa"/>
          </w:tcPr>
          <w:p w14:paraId="4999DF6F" w14:textId="77777777" w:rsidR="00354192" w:rsidRPr="009D0F0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0F06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5103" w:type="dxa"/>
          </w:tcPr>
          <w:p w14:paraId="2F1D89F4" w14:textId="15C0C423" w:rsidR="00354192" w:rsidRPr="009D0F06" w:rsidRDefault="00C57B43" w:rsidP="005C379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</w:t>
            </w:r>
          </w:p>
        </w:tc>
      </w:tr>
      <w:tr w:rsidR="009D0F06" w:rsidRPr="009D0F06" w14:paraId="1A4C2B20" w14:textId="77777777" w:rsidTr="00CC53F7">
        <w:tc>
          <w:tcPr>
            <w:tcW w:w="4531" w:type="dxa"/>
          </w:tcPr>
          <w:p w14:paraId="54D0F71B" w14:textId="77777777" w:rsidR="00354192" w:rsidRPr="009D0F0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0F06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5103" w:type="dxa"/>
          </w:tcPr>
          <w:p w14:paraId="6FA4A49E" w14:textId="77777777" w:rsidR="00354192" w:rsidRPr="009D0F06" w:rsidRDefault="009D0F06" w:rsidP="005C379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D0F06">
              <w:rPr>
                <w:rFonts w:ascii="Arial" w:hAnsi="Arial" w:cs="Arial"/>
                <w:sz w:val="22"/>
                <w:szCs w:val="22"/>
                <w:lang w:val="cs-CZ"/>
              </w:rPr>
              <w:t>9vjhm85</w:t>
            </w:r>
          </w:p>
        </w:tc>
      </w:tr>
      <w:tr w:rsidR="009D0F06" w:rsidRPr="009D0F06" w14:paraId="47B140D2" w14:textId="77777777" w:rsidTr="00CC53F7">
        <w:tc>
          <w:tcPr>
            <w:tcW w:w="4531" w:type="dxa"/>
          </w:tcPr>
          <w:p w14:paraId="771F297D" w14:textId="77777777" w:rsidR="00354192" w:rsidRPr="009D0F0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0F06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103" w:type="dxa"/>
          </w:tcPr>
          <w:p w14:paraId="01878977" w14:textId="77777777" w:rsidR="00354192" w:rsidRPr="009D0F06" w:rsidRDefault="009D0F06" w:rsidP="005C379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D0F06">
              <w:rPr>
                <w:rFonts w:ascii="Arial" w:hAnsi="Arial" w:cs="Arial"/>
                <w:sz w:val="22"/>
                <w:szCs w:val="22"/>
                <w:lang w:val="cs-CZ"/>
              </w:rPr>
              <w:t>Komerční banka, a.s.</w:t>
            </w:r>
          </w:p>
        </w:tc>
      </w:tr>
      <w:tr w:rsidR="009D0F06" w:rsidRPr="009D0F06" w14:paraId="13FA11A0" w14:textId="77777777" w:rsidTr="00CC53F7">
        <w:tc>
          <w:tcPr>
            <w:tcW w:w="4531" w:type="dxa"/>
          </w:tcPr>
          <w:p w14:paraId="761080AB" w14:textId="77777777" w:rsidR="00354192" w:rsidRPr="009D0F0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0F06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5103" w:type="dxa"/>
          </w:tcPr>
          <w:p w14:paraId="72251741" w14:textId="77777777" w:rsidR="00354192" w:rsidRPr="009D0F06" w:rsidRDefault="009D0F06" w:rsidP="005C379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9D0F06">
              <w:rPr>
                <w:rFonts w:ascii="Arial" w:hAnsi="Arial" w:cs="Arial"/>
                <w:sz w:val="22"/>
                <w:szCs w:val="22"/>
                <w:lang w:val="cs-CZ"/>
              </w:rPr>
              <w:t>115 - 4380790267</w:t>
            </w:r>
            <w:proofErr w:type="gramEnd"/>
            <w:r w:rsidRPr="009D0F06">
              <w:rPr>
                <w:rFonts w:ascii="Arial" w:hAnsi="Arial" w:cs="Arial"/>
                <w:sz w:val="22"/>
                <w:szCs w:val="22"/>
                <w:lang w:val="cs-CZ"/>
              </w:rPr>
              <w:t>/0100</w:t>
            </w:r>
          </w:p>
        </w:tc>
      </w:tr>
      <w:tr w:rsidR="009D0F06" w:rsidRPr="009D0F06" w14:paraId="0F5E5643" w14:textId="77777777" w:rsidTr="00CC53F7">
        <w:tc>
          <w:tcPr>
            <w:tcW w:w="4531" w:type="dxa"/>
          </w:tcPr>
          <w:p w14:paraId="7B82E816" w14:textId="77777777" w:rsidR="00354192" w:rsidRPr="009D0F0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0F06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103" w:type="dxa"/>
          </w:tcPr>
          <w:p w14:paraId="680E8056" w14:textId="77777777" w:rsidR="00354192" w:rsidRPr="009D0F06" w:rsidRDefault="009D0F06" w:rsidP="005C379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D0F06">
              <w:rPr>
                <w:rFonts w:ascii="Arial" w:hAnsi="Arial" w:cs="Arial"/>
                <w:sz w:val="22"/>
                <w:szCs w:val="22"/>
                <w:lang w:val="cs-CZ"/>
              </w:rPr>
              <w:t>06035159</w:t>
            </w:r>
          </w:p>
        </w:tc>
      </w:tr>
      <w:tr w:rsidR="009D0F06" w:rsidRPr="009D0F06" w14:paraId="6B351923" w14:textId="77777777" w:rsidTr="00CC53F7">
        <w:tc>
          <w:tcPr>
            <w:tcW w:w="4531" w:type="dxa"/>
          </w:tcPr>
          <w:p w14:paraId="311FF4D9" w14:textId="77777777" w:rsidR="00354192" w:rsidRPr="009D0F0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0F06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103" w:type="dxa"/>
          </w:tcPr>
          <w:p w14:paraId="3200FEA0" w14:textId="77777777" w:rsidR="00354192" w:rsidRPr="009D0F06" w:rsidRDefault="009D0F06" w:rsidP="005C379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D0F06">
              <w:rPr>
                <w:rFonts w:ascii="Arial" w:hAnsi="Arial" w:cs="Arial"/>
                <w:sz w:val="22"/>
                <w:szCs w:val="22"/>
                <w:lang w:val="cs-CZ"/>
              </w:rPr>
              <w:t>CZ06035159</w:t>
            </w:r>
          </w:p>
        </w:tc>
      </w:tr>
      <w:tr w:rsidR="009D0F06" w:rsidRPr="009D0F06" w14:paraId="40D02324" w14:textId="77777777" w:rsidTr="00CC53F7">
        <w:tc>
          <w:tcPr>
            <w:tcW w:w="4531" w:type="dxa"/>
          </w:tcPr>
          <w:p w14:paraId="6F124BD3" w14:textId="77777777" w:rsidR="00354192" w:rsidRPr="009D0F0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0F06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5103" w:type="dxa"/>
          </w:tcPr>
          <w:p w14:paraId="2BF3BE16" w14:textId="77777777" w:rsidR="00354192" w:rsidRPr="009D0F06" w:rsidRDefault="009D0F06" w:rsidP="005C379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D0F06">
              <w:rPr>
                <w:rFonts w:ascii="Arial" w:hAnsi="Arial" w:cs="Arial"/>
                <w:sz w:val="22"/>
                <w:szCs w:val="22"/>
                <w:lang w:val="cs-CZ"/>
              </w:rPr>
              <w:t>Městským soudem v Praze, oddíl C, vložka 274940</w:t>
            </w:r>
          </w:p>
        </w:tc>
      </w:tr>
      <w:tr w:rsidR="009D0F06" w:rsidRPr="009D0F06" w14:paraId="5A77273D" w14:textId="77777777" w:rsidTr="00CC53F7">
        <w:tc>
          <w:tcPr>
            <w:tcW w:w="4531" w:type="dxa"/>
          </w:tcPr>
          <w:p w14:paraId="0BE0EB0E" w14:textId="77777777" w:rsidR="00354192" w:rsidRPr="009D0F0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0F06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5103" w:type="dxa"/>
          </w:tcPr>
          <w:p w14:paraId="4EA63CCB" w14:textId="54A5F456" w:rsidR="00354192" w:rsidRPr="009D0F06" w:rsidRDefault="00C57B43" w:rsidP="005C379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XXXXXXXXXXXXXXXXXXX</w:t>
            </w:r>
          </w:p>
        </w:tc>
      </w:tr>
    </w:tbl>
    <w:p w14:paraId="282933CA" w14:textId="77777777" w:rsidR="00354192" w:rsidRPr="009D0F06" w:rsidRDefault="00354192" w:rsidP="00F911B6">
      <w:pPr>
        <w:spacing w:after="0"/>
        <w:rPr>
          <w:rFonts w:ascii="Arial" w:hAnsi="Arial" w:cs="Arial"/>
          <w:lang w:val="cs-CZ"/>
        </w:rPr>
      </w:pPr>
      <w:r w:rsidRPr="009D0F06">
        <w:rPr>
          <w:rFonts w:ascii="Arial" w:hAnsi="Arial" w:cs="Arial"/>
          <w:lang w:val="cs-CZ"/>
        </w:rPr>
        <w:t>(dále jen „</w:t>
      </w:r>
      <w:r w:rsidRPr="009D0F06">
        <w:rPr>
          <w:rStyle w:val="Siln"/>
          <w:rFonts w:ascii="Arial" w:hAnsi="Arial" w:cs="Arial"/>
          <w:lang w:val="cs-CZ"/>
        </w:rPr>
        <w:t>zhotovitel</w:t>
      </w:r>
      <w:r w:rsidRPr="009D0F06">
        <w:rPr>
          <w:rFonts w:ascii="Arial" w:hAnsi="Arial" w:cs="Arial"/>
          <w:lang w:val="cs-CZ"/>
        </w:rPr>
        <w:t>“)</w:t>
      </w:r>
    </w:p>
    <w:p w14:paraId="0195252D" w14:textId="77777777" w:rsidR="00EB5E1E" w:rsidRDefault="00EB5E1E" w:rsidP="008A098E">
      <w:pPr>
        <w:spacing w:line="276" w:lineRule="auto"/>
        <w:rPr>
          <w:rFonts w:ascii="Arial" w:hAnsi="Arial" w:cs="Arial"/>
          <w:b/>
          <w:bCs/>
          <w:snapToGrid w:val="0"/>
          <w:lang w:val="cs-CZ"/>
        </w:rPr>
      </w:pPr>
    </w:p>
    <w:p w14:paraId="6CF025CC" w14:textId="2E72B4F7" w:rsidR="00D41CEE" w:rsidRDefault="00D41CEE" w:rsidP="008A098E">
      <w:pPr>
        <w:spacing w:line="276" w:lineRule="auto"/>
        <w:rPr>
          <w:rFonts w:ascii="Arial" w:hAnsi="Arial" w:cs="Arial"/>
          <w:snapToGrid w:val="0"/>
          <w:lang w:val="cs-CZ"/>
        </w:rPr>
      </w:pPr>
      <w:r w:rsidRPr="009D0F06">
        <w:rPr>
          <w:rFonts w:ascii="Arial" w:hAnsi="Arial" w:cs="Arial"/>
          <w:b/>
          <w:bCs/>
          <w:snapToGrid w:val="0"/>
          <w:lang w:val="cs-CZ"/>
        </w:rPr>
        <w:t>Smluvní strany uzavřely níže uvedeného dne, měsíce a roku tento dodatek</w:t>
      </w:r>
      <w:r w:rsidR="00477257">
        <w:rPr>
          <w:rFonts w:ascii="Arial" w:hAnsi="Arial" w:cs="Arial"/>
          <w:b/>
          <w:bCs/>
          <w:snapToGrid w:val="0"/>
          <w:lang w:val="cs-CZ"/>
        </w:rPr>
        <w:t xml:space="preserve"> č. </w:t>
      </w:r>
      <w:r w:rsidR="009F58F2">
        <w:rPr>
          <w:rFonts w:ascii="Arial" w:hAnsi="Arial" w:cs="Arial"/>
          <w:b/>
          <w:bCs/>
          <w:snapToGrid w:val="0"/>
          <w:lang w:val="cs-CZ"/>
        </w:rPr>
        <w:t>1</w:t>
      </w:r>
      <w:r w:rsidR="007E2CB2">
        <w:rPr>
          <w:rFonts w:ascii="Arial" w:hAnsi="Arial" w:cs="Arial"/>
          <w:b/>
          <w:bCs/>
          <w:snapToGrid w:val="0"/>
          <w:lang w:val="cs-CZ"/>
        </w:rPr>
        <w:t>4</w:t>
      </w:r>
      <w:r w:rsidRPr="009D0F06">
        <w:rPr>
          <w:rFonts w:ascii="Arial" w:hAnsi="Arial" w:cs="Arial"/>
          <w:b/>
          <w:bCs/>
          <w:snapToGrid w:val="0"/>
          <w:lang w:val="cs-CZ"/>
        </w:rPr>
        <w:t xml:space="preserve"> smlouvy o</w:t>
      </w:r>
      <w:r w:rsidR="009E35A1">
        <w:rPr>
          <w:rFonts w:ascii="Arial" w:hAnsi="Arial" w:cs="Arial"/>
          <w:b/>
          <w:bCs/>
          <w:snapToGrid w:val="0"/>
          <w:lang w:val="cs-CZ"/>
        </w:rPr>
        <w:t> </w:t>
      </w:r>
      <w:r w:rsidRPr="009D0F06">
        <w:rPr>
          <w:rFonts w:ascii="Arial" w:hAnsi="Arial" w:cs="Arial"/>
          <w:b/>
          <w:bCs/>
          <w:snapToGrid w:val="0"/>
          <w:lang w:val="cs-CZ"/>
        </w:rPr>
        <w:t>dílo</w:t>
      </w:r>
      <w:r w:rsidR="00BD21FA" w:rsidRPr="009D0F06">
        <w:rPr>
          <w:rFonts w:ascii="Arial" w:hAnsi="Arial" w:cs="Arial"/>
          <w:b/>
          <w:bCs/>
          <w:snapToGrid w:val="0"/>
          <w:lang w:val="cs-CZ"/>
        </w:rPr>
        <w:t>,</w:t>
      </w:r>
      <w:r w:rsidR="00BD21FA" w:rsidRPr="009D0F06">
        <w:rPr>
          <w:rFonts w:ascii="Arial" w:hAnsi="Arial" w:cs="Arial"/>
          <w:bCs/>
          <w:snapToGrid w:val="0"/>
          <w:lang w:val="cs-CZ"/>
        </w:rPr>
        <w:t xml:space="preserve"> </w:t>
      </w:r>
      <w:r w:rsidR="00357ECC">
        <w:rPr>
          <w:rFonts w:ascii="Arial" w:hAnsi="Arial" w:cs="Arial"/>
          <w:bCs/>
          <w:snapToGrid w:val="0"/>
          <w:lang w:val="cs-CZ"/>
        </w:rPr>
        <w:t>ze dne 15. 6. 201</w:t>
      </w:r>
      <w:r w:rsidR="00303753">
        <w:rPr>
          <w:rFonts w:ascii="Arial" w:hAnsi="Arial" w:cs="Arial"/>
          <w:bCs/>
          <w:snapToGrid w:val="0"/>
          <w:lang w:val="cs-CZ"/>
        </w:rPr>
        <w:t>5</w:t>
      </w:r>
      <w:r w:rsidR="00357ECC">
        <w:rPr>
          <w:rFonts w:ascii="Arial" w:hAnsi="Arial" w:cs="Arial"/>
          <w:bCs/>
          <w:snapToGrid w:val="0"/>
          <w:lang w:val="cs-CZ"/>
        </w:rPr>
        <w:t xml:space="preserve"> č. objednatele 415-2015-508101 (dále jen dodatek)</w:t>
      </w:r>
      <w:r w:rsidRPr="009D0F06">
        <w:rPr>
          <w:rFonts w:ascii="Arial" w:hAnsi="Arial" w:cs="Arial"/>
          <w:snapToGrid w:val="0"/>
          <w:lang w:val="cs-CZ"/>
        </w:rPr>
        <w:t>.</w:t>
      </w:r>
    </w:p>
    <w:p w14:paraId="491D0DF2" w14:textId="77777777" w:rsidR="00EB5E1E" w:rsidRDefault="00EB5E1E" w:rsidP="008A098E">
      <w:pPr>
        <w:spacing w:after="0" w:line="276" w:lineRule="auto"/>
        <w:rPr>
          <w:rFonts w:ascii="Arial" w:hAnsi="Arial" w:cs="Arial"/>
          <w:b/>
          <w:snapToGrid w:val="0"/>
          <w:u w:val="single"/>
          <w:lang w:val="cs-CZ"/>
        </w:rPr>
      </w:pPr>
    </w:p>
    <w:p w14:paraId="53E6ECD5" w14:textId="51BFE0BA" w:rsidR="00357ECC" w:rsidRPr="00472074" w:rsidRDefault="00357ECC" w:rsidP="008A098E">
      <w:pPr>
        <w:spacing w:after="0" w:line="276" w:lineRule="auto"/>
        <w:rPr>
          <w:rFonts w:ascii="Arial" w:hAnsi="Arial" w:cs="Arial"/>
          <w:b/>
          <w:snapToGrid w:val="0"/>
          <w:u w:val="single"/>
          <w:lang w:val="cs-CZ"/>
        </w:rPr>
      </w:pPr>
      <w:r w:rsidRPr="00472074">
        <w:rPr>
          <w:rFonts w:ascii="Arial" w:hAnsi="Arial" w:cs="Arial"/>
          <w:b/>
          <w:snapToGrid w:val="0"/>
          <w:u w:val="single"/>
          <w:lang w:val="cs-CZ"/>
        </w:rPr>
        <w:t>Předmět a účel smlouvy:</w:t>
      </w:r>
    </w:p>
    <w:p w14:paraId="5D188C9B" w14:textId="0F96D541" w:rsidR="00357ECC" w:rsidRDefault="00357ECC" w:rsidP="008A098E">
      <w:pPr>
        <w:spacing w:line="276" w:lineRule="auto"/>
        <w:rPr>
          <w:rFonts w:ascii="Arial" w:hAnsi="Arial" w:cs="Arial"/>
          <w:snapToGrid w:val="0"/>
          <w:lang w:val="cs-CZ"/>
        </w:rPr>
      </w:pPr>
      <w:r>
        <w:rPr>
          <w:rFonts w:ascii="Arial" w:hAnsi="Arial" w:cs="Arial"/>
          <w:snapToGrid w:val="0"/>
          <w:lang w:val="cs-CZ"/>
        </w:rPr>
        <w:t>Komplexní pozemkové úpravy v katastrálním území Stebno u Dubic a Komplexní pozemkové úpravy v katastrálním území Suchá u Stebna (dále jen „KoPÚ Stebno u Dubic“ a „KoPÚ Suchá u Stebna“).</w:t>
      </w:r>
    </w:p>
    <w:p w14:paraId="5F893993" w14:textId="77777777" w:rsidR="00EB5E1E" w:rsidRDefault="00EB5E1E" w:rsidP="008A098E">
      <w:pPr>
        <w:spacing w:line="276" w:lineRule="auto"/>
        <w:rPr>
          <w:rFonts w:ascii="Arial" w:hAnsi="Arial" w:cs="Arial"/>
          <w:snapToGrid w:val="0"/>
          <w:lang w:val="cs-CZ"/>
        </w:rPr>
      </w:pPr>
    </w:p>
    <w:p w14:paraId="000F393A" w14:textId="77777777" w:rsidR="00CF205F" w:rsidRPr="00A12309" w:rsidRDefault="00D41CEE" w:rsidP="00EB5E1E">
      <w:pPr>
        <w:pStyle w:val="Nadpis1"/>
        <w:spacing w:before="360" w:line="240" w:lineRule="auto"/>
        <w:ind w:left="0" w:firstLine="0"/>
        <w:rPr>
          <w:rFonts w:ascii="Arial" w:hAnsi="Arial" w:cs="Arial"/>
          <w:b/>
          <w:sz w:val="24"/>
          <w:szCs w:val="24"/>
          <w:lang w:val="cs-CZ"/>
        </w:rPr>
      </w:pPr>
      <w:r w:rsidRPr="00A12309">
        <w:rPr>
          <w:rFonts w:ascii="Arial" w:hAnsi="Arial" w:cs="Arial"/>
          <w:sz w:val="22"/>
          <w:szCs w:val="22"/>
          <w:lang w:val="cs-CZ"/>
        </w:rPr>
        <w:br/>
      </w:r>
      <w:r w:rsidRPr="00A12309">
        <w:rPr>
          <w:rFonts w:ascii="Arial" w:hAnsi="Arial" w:cs="Arial"/>
          <w:b/>
          <w:sz w:val="24"/>
          <w:szCs w:val="24"/>
          <w:lang w:val="cs-CZ"/>
        </w:rPr>
        <w:t>Předmět a účel dodatku smlouvy</w:t>
      </w:r>
    </w:p>
    <w:p w14:paraId="63132083" w14:textId="77777777" w:rsidR="001D1536" w:rsidRPr="001D1536" w:rsidRDefault="001D1536" w:rsidP="008B1520">
      <w:pPr>
        <w:spacing w:line="240" w:lineRule="auto"/>
        <w:rPr>
          <w:lang w:val="cs-CZ"/>
        </w:rPr>
      </w:pPr>
    </w:p>
    <w:p w14:paraId="6FD33581" w14:textId="3894BB2A" w:rsidR="00DE125C" w:rsidRPr="00145EF7" w:rsidRDefault="00DE125C" w:rsidP="00DE125C">
      <w:pPr>
        <w:pStyle w:val="Odstavecseseznamem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 w:rsidRPr="00145EF7">
        <w:rPr>
          <w:rFonts w:ascii="Arial" w:hAnsi="Arial" w:cs="Arial"/>
        </w:rPr>
        <w:t xml:space="preserve">Na základě projednání změny plnění smlouvy ze dne 23. </w:t>
      </w:r>
      <w:r w:rsidR="00F85D69" w:rsidRPr="00145EF7">
        <w:rPr>
          <w:rFonts w:ascii="Arial" w:hAnsi="Arial" w:cs="Arial"/>
        </w:rPr>
        <w:t>9</w:t>
      </w:r>
      <w:r w:rsidRPr="00145EF7">
        <w:rPr>
          <w:rFonts w:ascii="Arial" w:hAnsi="Arial" w:cs="Arial"/>
        </w:rPr>
        <w:t>. 20</w:t>
      </w:r>
      <w:r w:rsidR="00F85D69" w:rsidRPr="00145EF7">
        <w:rPr>
          <w:rFonts w:ascii="Arial" w:hAnsi="Arial" w:cs="Arial"/>
        </w:rPr>
        <w:t>21</w:t>
      </w:r>
      <w:r w:rsidRPr="00145EF7">
        <w:rPr>
          <w:rFonts w:ascii="Arial" w:hAnsi="Arial" w:cs="Arial"/>
        </w:rPr>
        <w:t xml:space="preserve"> došlo v příloze č. </w:t>
      </w:r>
      <w:r w:rsidR="000D7EB3" w:rsidRPr="00145EF7">
        <w:rPr>
          <w:rFonts w:ascii="Arial" w:hAnsi="Arial" w:cs="Arial"/>
        </w:rPr>
        <w:t>1</w:t>
      </w:r>
      <w:r w:rsidRPr="00145EF7">
        <w:rPr>
          <w:rFonts w:ascii="Arial" w:hAnsi="Arial" w:cs="Arial"/>
        </w:rPr>
        <w:t xml:space="preserve"> </w:t>
      </w:r>
      <w:r w:rsidR="00A4634A" w:rsidRPr="00145EF7">
        <w:rPr>
          <w:rFonts w:ascii="Arial" w:hAnsi="Arial" w:cs="Arial"/>
        </w:rPr>
        <w:t xml:space="preserve">a v příloze č. 2 </w:t>
      </w:r>
      <w:r w:rsidRPr="00145EF7">
        <w:rPr>
          <w:rFonts w:ascii="Arial" w:hAnsi="Arial" w:cs="Arial"/>
        </w:rPr>
        <w:t xml:space="preserve">ke Smlouvě o dílo KoPÚ </w:t>
      </w:r>
      <w:r w:rsidR="000D7EB3" w:rsidRPr="00145EF7">
        <w:rPr>
          <w:rFonts w:ascii="Arial" w:hAnsi="Arial" w:cs="Arial"/>
        </w:rPr>
        <w:t>Stebno u Dubic</w:t>
      </w:r>
      <w:r w:rsidRPr="00145EF7">
        <w:rPr>
          <w:rFonts w:ascii="Arial" w:hAnsi="Arial" w:cs="Arial"/>
        </w:rPr>
        <w:t xml:space="preserve"> </w:t>
      </w:r>
      <w:r w:rsidR="0094606F" w:rsidRPr="00145EF7">
        <w:rPr>
          <w:rFonts w:ascii="Arial" w:hAnsi="Arial" w:cs="Arial"/>
        </w:rPr>
        <w:t xml:space="preserve">a  KoPÚ Suchá u Stebna </w:t>
      </w:r>
      <w:r w:rsidRPr="00145EF7">
        <w:rPr>
          <w:rFonts w:ascii="Arial" w:hAnsi="Arial" w:cs="Arial"/>
        </w:rPr>
        <w:t>k úpravě termínů plnění u dílčí</w:t>
      </w:r>
      <w:r w:rsidR="00A4634A" w:rsidRPr="00145EF7">
        <w:rPr>
          <w:rFonts w:ascii="Arial" w:hAnsi="Arial" w:cs="Arial"/>
        </w:rPr>
        <w:t>ch</w:t>
      </w:r>
      <w:r w:rsidRPr="00145EF7">
        <w:rPr>
          <w:rFonts w:ascii="Arial" w:hAnsi="Arial" w:cs="Arial"/>
        </w:rPr>
        <w:t xml:space="preserve"> část</w:t>
      </w:r>
      <w:r w:rsidR="00A4634A" w:rsidRPr="00145EF7">
        <w:rPr>
          <w:rFonts w:ascii="Arial" w:hAnsi="Arial" w:cs="Arial"/>
        </w:rPr>
        <w:t>í</w:t>
      </w:r>
      <w:r w:rsidR="00145EF7" w:rsidRPr="00145EF7">
        <w:rPr>
          <w:rFonts w:ascii="Arial" w:hAnsi="Arial" w:cs="Arial"/>
        </w:rPr>
        <w:t xml:space="preserve"> 3.3.</w:t>
      </w:r>
    </w:p>
    <w:p w14:paraId="36F8B9CE" w14:textId="77777777" w:rsidR="00EB5E1E" w:rsidRPr="00A4634A" w:rsidRDefault="00EB5E1E" w:rsidP="00EB5E1E">
      <w:pPr>
        <w:pStyle w:val="Odstavecseseznamem"/>
        <w:numPr>
          <w:ilvl w:val="0"/>
          <w:numId w:val="0"/>
        </w:numPr>
        <w:spacing w:after="0" w:line="240" w:lineRule="auto"/>
        <w:ind w:left="567"/>
        <w:rPr>
          <w:rFonts w:ascii="Arial" w:hAnsi="Arial" w:cs="Arial"/>
          <w:highlight w:val="yellow"/>
        </w:rPr>
      </w:pPr>
    </w:p>
    <w:p w14:paraId="04AA66A9" w14:textId="7FC23E18" w:rsidR="000D7EB3" w:rsidRPr="00145EF7" w:rsidRDefault="000D7EB3" w:rsidP="00EB5E1E">
      <w:pPr>
        <w:pStyle w:val="Odstavecseseznamem"/>
        <w:numPr>
          <w:ilvl w:val="1"/>
          <w:numId w:val="11"/>
        </w:numPr>
        <w:spacing w:before="360" w:after="0" w:line="240" w:lineRule="auto"/>
        <w:rPr>
          <w:rFonts w:ascii="Arial" w:hAnsi="Arial" w:cs="Arial"/>
          <w:bCs/>
          <w:snapToGrid w:val="0"/>
        </w:rPr>
      </w:pPr>
      <w:r w:rsidRPr="00EC5A42">
        <w:rPr>
          <w:rFonts w:ascii="Arial" w:hAnsi="Arial" w:cs="Arial"/>
          <w:bCs/>
        </w:rPr>
        <w:t>Na základě </w:t>
      </w:r>
      <w:r w:rsidR="00510501" w:rsidRPr="00EC5A42">
        <w:rPr>
          <w:rFonts w:ascii="Arial" w:hAnsi="Arial" w:cs="Arial"/>
          <w:bCs/>
        </w:rPr>
        <w:t xml:space="preserve">zvýšeného objemu prací v důsledku požadavku katastrálního pracoviště na zapracování změn v katastru nemovitostí </w:t>
      </w:r>
      <w:r w:rsidRPr="00145EF7">
        <w:rPr>
          <w:rFonts w:ascii="Arial" w:hAnsi="Arial" w:cs="Arial"/>
          <w:bCs/>
          <w:snapToGrid w:val="0"/>
        </w:rPr>
        <w:t xml:space="preserve">se v příloze č. 1 </w:t>
      </w:r>
      <w:r w:rsidR="00145EF7" w:rsidRPr="00145EF7">
        <w:rPr>
          <w:rFonts w:ascii="Arial" w:hAnsi="Arial" w:cs="Arial"/>
          <w:bCs/>
          <w:snapToGrid w:val="0"/>
        </w:rPr>
        <w:t xml:space="preserve"> a v příloze č. 2 </w:t>
      </w:r>
      <w:r w:rsidRPr="00145EF7">
        <w:rPr>
          <w:rFonts w:ascii="Arial" w:hAnsi="Arial" w:cs="Arial"/>
          <w:bCs/>
          <w:snapToGrid w:val="0"/>
        </w:rPr>
        <w:t>ke S</w:t>
      </w:r>
      <w:r w:rsidR="00145EF7" w:rsidRPr="00145EF7">
        <w:rPr>
          <w:rFonts w:ascii="Arial" w:hAnsi="Arial" w:cs="Arial"/>
          <w:bCs/>
          <w:snapToGrid w:val="0"/>
        </w:rPr>
        <w:t xml:space="preserve">mlouvě </w:t>
      </w:r>
      <w:r w:rsidRPr="00145EF7">
        <w:rPr>
          <w:rFonts w:ascii="Arial" w:hAnsi="Arial" w:cs="Arial"/>
          <w:bCs/>
          <w:snapToGrid w:val="0"/>
        </w:rPr>
        <w:t>o</w:t>
      </w:r>
      <w:r w:rsidR="00145EF7" w:rsidRPr="00145EF7">
        <w:rPr>
          <w:rFonts w:ascii="Arial" w:hAnsi="Arial" w:cs="Arial"/>
          <w:bCs/>
          <w:snapToGrid w:val="0"/>
        </w:rPr>
        <w:t xml:space="preserve"> dílo </w:t>
      </w:r>
      <w:r w:rsidRPr="00145EF7">
        <w:rPr>
          <w:rFonts w:ascii="Arial" w:hAnsi="Arial" w:cs="Arial"/>
          <w:bCs/>
          <w:snapToGrid w:val="0"/>
        </w:rPr>
        <w:t xml:space="preserve">KoPÚ v k.ú. </w:t>
      </w:r>
      <w:r w:rsidR="0065060B" w:rsidRPr="00145EF7">
        <w:rPr>
          <w:rFonts w:ascii="Arial" w:hAnsi="Arial" w:cs="Arial"/>
          <w:bCs/>
          <w:snapToGrid w:val="0"/>
        </w:rPr>
        <w:t>Stebno u Dubic</w:t>
      </w:r>
      <w:r w:rsidR="00145EF7" w:rsidRPr="00145EF7">
        <w:rPr>
          <w:rFonts w:ascii="Arial" w:hAnsi="Arial" w:cs="Arial"/>
          <w:bCs/>
          <w:snapToGrid w:val="0"/>
        </w:rPr>
        <w:t xml:space="preserve"> a KoPÚ Suchá u Stebna</w:t>
      </w:r>
      <w:r w:rsidRPr="00145EF7">
        <w:rPr>
          <w:rFonts w:ascii="Arial" w:hAnsi="Arial" w:cs="Arial"/>
          <w:bCs/>
          <w:snapToGrid w:val="0"/>
        </w:rPr>
        <w:t xml:space="preserve"> mění termíny u dílčí</w:t>
      </w:r>
      <w:r w:rsidR="00145EF7" w:rsidRPr="00145EF7">
        <w:rPr>
          <w:rFonts w:ascii="Arial" w:hAnsi="Arial" w:cs="Arial"/>
          <w:bCs/>
          <w:snapToGrid w:val="0"/>
        </w:rPr>
        <w:t>ch</w:t>
      </w:r>
      <w:r w:rsidRPr="00145EF7">
        <w:rPr>
          <w:rFonts w:ascii="Arial" w:hAnsi="Arial" w:cs="Arial"/>
          <w:bCs/>
          <w:snapToGrid w:val="0"/>
        </w:rPr>
        <w:t xml:space="preserve"> části následovně:</w:t>
      </w:r>
    </w:p>
    <w:p w14:paraId="1831036A" w14:textId="77777777" w:rsidR="007E2CB2" w:rsidRDefault="007E2CB2" w:rsidP="007E2CB2">
      <w:pPr>
        <w:ind w:left="720" w:hanging="360"/>
        <w:rPr>
          <w:rFonts w:ascii="Arial" w:hAnsi="Arial" w:cs="Arial"/>
          <w:bCs/>
        </w:rPr>
      </w:pPr>
    </w:p>
    <w:p w14:paraId="181AF5EF" w14:textId="77777777" w:rsidR="00806F68" w:rsidRDefault="00806F68" w:rsidP="00806F68">
      <w:pPr>
        <w:pStyle w:val="Odstavecseseznamem"/>
        <w:numPr>
          <w:ilvl w:val="3"/>
          <w:numId w:val="12"/>
        </w:numPr>
        <w:spacing w:line="276" w:lineRule="auto"/>
        <w:ind w:left="924" w:hanging="357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>KoPÚ Stebno u Dubic</w:t>
      </w:r>
    </w:p>
    <w:p w14:paraId="6AACD41E" w14:textId="577AABBA" w:rsidR="00806F68" w:rsidRPr="00806F68" w:rsidRDefault="00806F68" w:rsidP="00806F68">
      <w:pPr>
        <w:pStyle w:val="Odstavecseseznamem"/>
        <w:numPr>
          <w:ilvl w:val="0"/>
          <w:numId w:val="0"/>
        </w:numPr>
        <w:spacing w:line="276" w:lineRule="auto"/>
        <w:ind w:left="924"/>
        <w:rPr>
          <w:rFonts w:ascii="Arial" w:eastAsia="Arial" w:hAnsi="Arial" w:cs="Arial"/>
          <w:i/>
          <w:iCs/>
        </w:rPr>
      </w:pPr>
      <w:r w:rsidRPr="00806F68">
        <w:rPr>
          <w:rFonts w:ascii="Arial" w:eastAsia="Arial" w:hAnsi="Arial" w:cs="Arial"/>
          <w:i/>
          <w:iCs/>
        </w:rPr>
        <w:t>3.3. Mapové dílo z termínu do 2 měsíců od nabytí PM 1.R na nový termín do 4 měsíců od nabytí PM 1.R.</w:t>
      </w:r>
    </w:p>
    <w:p w14:paraId="2B73BB7A" w14:textId="77777777" w:rsidR="00806F68" w:rsidRDefault="00806F68" w:rsidP="00806F68">
      <w:pPr>
        <w:pStyle w:val="Odstavecseseznamem"/>
        <w:numPr>
          <w:ilvl w:val="0"/>
          <w:numId w:val="0"/>
        </w:numPr>
        <w:spacing w:line="276" w:lineRule="auto"/>
        <w:ind w:left="924"/>
        <w:rPr>
          <w:rFonts w:ascii="Arial" w:eastAsia="Arial" w:hAnsi="Arial" w:cs="Arial"/>
        </w:rPr>
      </w:pPr>
    </w:p>
    <w:p w14:paraId="3693A20B" w14:textId="77777777" w:rsidR="00806F68" w:rsidRDefault="00806F68" w:rsidP="00806F68">
      <w:pPr>
        <w:pStyle w:val="Odstavecseseznamem"/>
        <w:numPr>
          <w:ilvl w:val="0"/>
          <w:numId w:val="12"/>
        </w:numPr>
        <w:spacing w:line="276" w:lineRule="auto"/>
        <w:ind w:left="924" w:hanging="357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 xml:space="preserve">KoPÚ Suchá u Stebna </w:t>
      </w:r>
    </w:p>
    <w:p w14:paraId="3C63CF6D" w14:textId="5BC1D84B" w:rsidR="00806F68" w:rsidRPr="00806F68" w:rsidRDefault="00806F68" w:rsidP="00806F68">
      <w:pPr>
        <w:pStyle w:val="Odstavecseseznamem"/>
        <w:numPr>
          <w:ilvl w:val="0"/>
          <w:numId w:val="0"/>
        </w:numPr>
        <w:spacing w:line="276" w:lineRule="auto"/>
        <w:ind w:left="924"/>
        <w:rPr>
          <w:rFonts w:ascii="Arial" w:eastAsia="Arial" w:hAnsi="Arial" w:cs="Arial"/>
          <w:i/>
          <w:iCs/>
        </w:rPr>
      </w:pPr>
      <w:r w:rsidRPr="00806F68">
        <w:rPr>
          <w:rFonts w:ascii="Arial" w:eastAsia="Arial" w:hAnsi="Arial" w:cs="Arial"/>
          <w:i/>
          <w:iCs/>
        </w:rPr>
        <w:t>3.3. Mapové dílo z termínu do 2 měsíců od nabytí PM 1.R na nový termín do 4 měsíců od nabytí PM 1.R.</w:t>
      </w:r>
    </w:p>
    <w:p w14:paraId="0BC269DC" w14:textId="58BC4FF2" w:rsidR="00806F68" w:rsidRDefault="00806F68" w:rsidP="00806F68">
      <w:pPr>
        <w:pStyle w:val="Odstavecseseznamem"/>
        <w:numPr>
          <w:ilvl w:val="0"/>
          <w:numId w:val="0"/>
        </w:numPr>
        <w:spacing w:line="276" w:lineRule="auto"/>
        <w:ind w:left="754"/>
        <w:rPr>
          <w:rFonts w:ascii="Arial" w:eastAsia="Arial" w:hAnsi="Arial" w:cs="Arial"/>
          <w:b/>
          <w:bCs/>
          <w:i/>
          <w:iCs/>
        </w:rPr>
      </w:pPr>
    </w:p>
    <w:p w14:paraId="4B53C97C" w14:textId="77777777" w:rsidR="00806F68" w:rsidRPr="00806F68" w:rsidRDefault="00806F68" w:rsidP="00806F68">
      <w:pPr>
        <w:pStyle w:val="Odstavecseseznamem"/>
        <w:numPr>
          <w:ilvl w:val="0"/>
          <w:numId w:val="0"/>
        </w:numPr>
        <w:spacing w:line="276" w:lineRule="auto"/>
        <w:ind w:left="754"/>
        <w:rPr>
          <w:rFonts w:ascii="Arial" w:eastAsia="Arial" w:hAnsi="Arial" w:cs="Arial"/>
          <w:b/>
          <w:bCs/>
          <w:i/>
          <w:iCs/>
        </w:rPr>
      </w:pPr>
    </w:p>
    <w:p w14:paraId="379F2641" w14:textId="77777777" w:rsidR="00D41CEE" w:rsidRPr="007C5CF9" w:rsidRDefault="00D41CEE" w:rsidP="00EB5E1E">
      <w:pPr>
        <w:pStyle w:val="Nadpis1"/>
        <w:spacing w:before="360" w:line="240" w:lineRule="auto"/>
        <w:ind w:left="0" w:firstLine="0"/>
        <w:rPr>
          <w:rFonts w:ascii="Arial" w:hAnsi="Arial" w:cs="Arial"/>
          <w:sz w:val="24"/>
          <w:szCs w:val="24"/>
          <w:lang w:val="cs-CZ"/>
        </w:rPr>
      </w:pPr>
    </w:p>
    <w:p w14:paraId="6F8B5E08" w14:textId="77777777" w:rsidR="009B2E4A" w:rsidRDefault="00D41CEE" w:rsidP="008B1520">
      <w:pPr>
        <w:pStyle w:val="Nadpis1"/>
        <w:numPr>
          <w:ilvl w:val="0"/>
          <w:numId w:val="0"/>
        </w:numPr>
        <w:spacing w:before="0" w:line="240" w:lineRule="auto"/>
        <w:rPr>
          <w:rFonts w:ascii="Arial" w:hAnsi="Arial" w:cs="Arial"/>
          <w:b/>
          <w:sz w:val="24"/>
          <w:szCs w:val="24"/>
          <w:lang w:val="cs-CZ"/>
        </w:rPr>
      </w:pPr>
      <w:r w:rsidRPr="007C5CF9">
        <w:rPr>
          <w:rFonts w:ascii="Arial" w:hAnsi="Arial" w:cs="Arial"/>
          <w:b/>
          <w:sz w:val="24"/>
          <w:szCs w:val="24"/>
          <w:lang w:val="cs-CZ"/>
        </w:rPr>
        <w:t>Závěrečná ustanovení</w:t>
      </w:r>
    </w:p>
    <w:p w14:paraId="50A3519D" w14:textId="77777777" w:rsidR="00E672A0" w:rsidRPr="00E672A0" w:rsidRDefault="00E672A0" w:rsidP="00E672A0">
      <w:pPr>
        <w:rPr>
          <w:lang w:val="cs-CZ"/>
        </w:rPr>
      </w:pPr>
    </w:p>
    <w:p w14:paraId="247EE5DA" w14:textId="77777777" w:rsidR="00E672A0" w:rsidRDefault="00E672A0" w:rsidP="00920E63">
      <w:pPr>
        <w:pStyle w:val="Odstavecseseznamem"/>
        <w:numPr>
          <w:ilvl w:val="1"/>
          <w:numId w:val="3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Tento dodatek je nedílnou součástí smlouvy o dílo č. 415-2015-508101</w:t>
      </w:r>
      <w:r w:rsidR="00920E63">
        <w:rPr>
          <w:rFonts w:ascii="Arial" w:hAnsi="Arial" w:cs="Arial"/>
          <w:snapToGrid w:val="0"/>
        </w:rPr>
        <w:t xml:space="preserve"> </w:t>
      </w:r>
      <w:r w:rsidR="00920E63">
        <w:rPr>
          <w:rFonts w:ascii="Arial" w:hAnsi="Arial" w:cs="Arial"/>
          <w:bCs/>
          <w:snapToGrid w:val="0"/>
          <w:lang w:val="cs-CZ"/>
        </w:rPr>
        <w:t>ze dne 15. 6. 2015.</w:t>
      </w:r>
    </w:p>
    <w:p w14:paraId="3344B2AA" w14:textId="6EB81B12" w:rsidR="009B2E4A" w:rsidRDefault="009B2E4A" w:rsidP="008B1520">
      <w:pPr>
        <w:pStyle w:val="Odstavecseseznamem"/>
        <w:numPr>
          <w:ilvl w:val="1"/>
          <w:numId w:val="3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tohoto dodatku je příloha č. 1 k dodatku č. </w:t>
      </w:r>
      <w:r w:rsidR="00A12309">
        <w:rPr>
          <w:rFonts w:ascii="Arial" w:hAnsi="Arial" w:cs="Arial"/>
          <w:snapToGrid w:val="0"/>
        </w:rPr>
        <w:t>1</w:t>
      </w:r>
      <w:r w:rsidR="007E2CB2">
        <w:rPr>
          <w:rFonts w:ascii="Arial" w:hAnsi="Arial" w:cs="Arial"/>
          <w:snapToGrid w:val="0"/>
        </w:rPr>
        <w:t>4</w:t>
      </w:r>
      <w:r>
        <w:rPr>
          <w:rFonts w:ascii="Arial" w:hAnsi="Arial" w:cs="Arial"/>
          <w:snapToGrid w:val="0"/>
        </w:rPr>
        <w:t xml:space="preserve"> ke </w:t>
      </w:r>
      <w:r w:rsidR="00920E63">
        <w:rPr>
          <w:rFonts w:ascii="Arial" w:hAnsi="Arial" w:cs="Arial"/>
          <w:snapToGrid w:val="0"/>
        </w:rPr>
        <w:t>SoD</w:t>
      </w:r>
      <w:r>
        <w:rPr>
          <w:rFonts w:ascii="Arial" w:hAnsi="Arial" w:cs="Arial"/>
          <w:snapToGrid w:val="0"/>
        </w:rPr>
        <w:t xml:space="preserve"> KoPÚ Stebno u Dubic</w:t>
      </w:r>
      <w:r w:rsidR="000F666C">
        <w:rPr>
          <w:rFonts w:ascii="Arial" w:hAnsi="Arial" w:cs="Arial"/>
          <w:snapToGrid w:val="0"/>
        </w:rPr>
        <w:t xml:space="preserve"> a příloha č. 2 k dodatku č. 14 ke SoD KoPÚ Suchá u Stebna</w:t>
      </w:r>
      <w:r>
        <w:rPr>
          <w:rFonts w:ascii="Arial" w:hAnsi="Arial" w:cs="Arial"/>
          <w:snapToGrid w:val="0"/>
        </w:rPr>
        <w:t>.</w:t>
      </w:r>
    </w:p>
    <w:p w14:paraId="6D86EEC2" w14:textId="77777777" w:rsidR="009B2E4A" w:rsidRDefault="009B2E4A" w:rsidP="008B1520">
      <w:pPr>
        <w:pStyle w:val="Odstavecseseznamem"/>
        <w:numPr>
          <w:ilvl w:val="1"/>
          <w:numId w:val="3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Ostatní ujednání vyplývající ze </w:t>
      </w:r>
      <w:r w:rsidR="00920E63">
        <w:rPr>
          <w:rFonts w:ascii="Arial" w:hAnsi="Arial" w:cs="Arial"/>
          <w:snapToGrid w:val="0"/>
        </w:rPr>
        <w:t>SoD</w:t>
      </w:r>
      <w:r>
        <w:rPr>
          <w:rFonts w:ascii="Arial" w:hAnsi="Arial" w:cs="Arial"/>
          <w:snapToGrid w:val="0"/>
        </w:rPr>
        <w:t xml:space="preserve"> a dodatků č. 1 až č. </w:t>
      </w:r>
      <w:r w:rsidR="009C63A6">
        <w:rPr>
          <w:rFonts w:ascii="Arial" w:hAnsi="Arial" w:cs="Arial"/>
          <w:snapToGrid w:val="0"/>
        </w:rPr>
        <w:t>1</w:t>
      </w:r>
      <w:r w:rsidR="007E2CB2">
        <w:rPr>
          <w:rFonts w:ascii="Arial" w:hAnsi="Arial" w:cs="Arial"/>
          <w:snapToGrid w:val="0"/>
        </w:rPr>
        <w:t>3</w:t>
      </w:r>
      <w:r>
        <w:rPr>
          <w:rFonts w:ascii="Arial" w:hAnsi="Arial" w:cs="Arial"/>
          <w:snapToGrid w:val="0"/>
        </w:rPr>
        <w:t xml:space="preserve"> zůstávají v platnosti.</w:t>
      </w:r>
    </w:p>
    <w:p w14:paraId="6C8281DC" w14:textId="77777777" w:rsidR="00A12309" w:rsidRDefault="009B2E4A" w:rsidP="00A12309">
      <w:pPr>
        <w:pStyle w:val="Odstavecseseznamem"/>
        <w:numPr>
          <w:ilvl w:val="1"/>
          <w:numId w:val="3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napToGrid w:val="0"/>
        </w:rPr>
      </w:pPr>
      <w:r w:rsidRPr="009D0F06">
        <w:rPr>
          <w:rFonts w:ascii="Arial" w:hAnsi="Arial" w:cs="Arial"/>
          <w:snapToGrid w:val="0"/>
        </w:rPr>
        <w:t xml:space="preserve">Dodatek nabývá platnosti dnem podpisu smluvních stran a účinnosti dnem jeho uveřejnění v registru smluv dle § 6 odst. 1 zákona č. 340/2015 Sb., o zvláštních podmínkách účinnosti </w:t>
      </w:r>
      <w:r w:rsidRPr="00A12309">
        <w:rPr>
          <w:rFonts w:ascii="Arial" w:hAnsi="Arial" w:cs="Arial"/>
          <w:snapToGrid w:val="0"/>
        </w:rPr>
        <w:t>některých smluv, uveřejňování těchto smluv a o registru smluv (zákon o registru smluv).</w:t>
      </w:r>
    </w:p>
    <w:p w14:paraId="65BCB8A6" w14:textId="77777777" w:rsidR="007E2CB2" w:rsidRDefault="007E2CB2" w:rsidP="007E2CB2">
      <w:pPr>
        <w:pStyle w:val="Odstavecseseznamem"/>
        <w:numPr>
          <w:ilvl w:val="1"/>
          <w:numId w:val="3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napToGrid w:val="0"/>
        </w:rPr>
      </w:pPr>
      <w:r w:rsidRPr="009C63A6">
        <w:rPr>
          <w:rFonts w:ascii="Arial" w:hAnsi="Arial" w:cs="Arial"/>
          <w:snapToGrid w:val="0"/>
        </w:rPr>
        <w:t>Objednatel i zhotovitel prohlašují, že si dodatek přečetli a že souhlasí s jeho obsahem, dále prohlašují, že dodatek nebyl sepsán v tísni ani za nápadně nevýhodných podmínek. Na důkaz toho připojují své podpisy.</w:t>
      </w:r>
    </w:p>
    <w:p w14:paraId="3A1480A3" w14:textId="77777777" w:rsidR="009C63A6" w:rsidRPr="009C63A6" w:rsidRDefault="009C63A6" w:rsidP="009C63A6">
      <w:pPr>
        <w:spacing w:before="120" w:after="0" w:line="240" w:lineRule="auto"/>
        <w:ind w:left="432" w:hanging="432"/>
        <w:rPr>
          <w:rFonts w:ascii="Arial" w:hAnsi="Arial" w:cs="Arial"/>
          <w:snapToGrid w:val="0"/>
        </w:rPr>
      </w:pPr>
    </w:p>
    <w:tbl>
      <w:tblPr>
        <w:tblStyle w:val="Prosttabulka41"/>
        <w:tblpPr w:leftFromText="141" w:rightFromText="141" w:vertAnchor="text" w:horzAnchor="margin" w:tblpY="132"/>
        <w:tblW w:w="9888" w:type="dxa"/>
        <w:tblLook w:val="0600" w:firstRow="0" w:lastRow="0" w:firstColumn="0" w:lastColumn="0" w:noHBand="1" w:noVBand="1"/>
      </w:tblPr>
      <w:tblGrid>
        <w:gridCol w:w="5919"/>
        <w:gridCol w:w="3969"/>
      </w:tblGrid>
      <w:tr w:rsidR="00EB5E1E" w:rsidRPr="009D0F06" w14:paraId="6875B7F0" w14:textId="77777777" w:rsidTr="00EB5E1E">
        <w:trPr>
          <w:trHeight w:val="1020"/>
        </w:trPr>
        <w:tc>
          <w:tcPr>
            <w:tcW w:w="5919" w:type="dxa"/>
          </w:tcPr>
          <w:p w14:paraId="4CCA0E77" w14:textId="03D09A77" w:rsidR="00EB5E1E" w:rsidRDefault="00EB5E1E" w:rsidP="00EB5E1E">
            <w:pPr>
              <w:spacing w:before="240" w:after="0" w:line="240" w:lineRule="auto"/>
              <w:ind w:left="426" w:hanging="426"/>
              <w:rPr>
                <w:rFonts w:ascii="Arial" w:hAnsi="Arial" w:cs="Arial"/>
                <w:lang w:val="cs-CZ"/>
              </w:rPr>
            </w:pPr>
            <w:r w:rsidRPr="009D0F06">
              <w:rPr>
                <w:rFonts w:ascii="Arial" w:hAnsi="Arial" w:cs="Arial"/>
                <w:lang w:val="cs-CZ"/>
              </w:rPr>
              <w:lastRenderedPageBreak/>
              <w:t xml:space="preserve">V Teplicích dne </w:t>
            </w:r>
            <w:r w:rsidR="00C57B43">
              <w:rPr>
                <w:rFonts w:ascii="Arial" w:hAnsi="Arial" w:cs="Arial"/>
                <w:lang w:val="cs-CZ"/>
              </w:rPr>
              <w:t>19.10.2021</w:t>
            </w:r>
          </w:p>
          <w:p w14:paraId="7E99C631" w14:textId="77777777" w:rsidR="00EB5E1E" w:rsidRDefault="00EB5E1E" w:rsidP="00EB5E1E">
            <w:pPr>
              <w:spacing w:before="240" w:after="0" w:line="240" w:lineRule="auto"/>
              <w:ind w:left="426" w:hanging="426"/>
              <w:rPr>
                <w:rFonts w:ascii="Arial" w:hAnsi="Arial" w:cs="Arial"/>
                <w:lang w:val="cs-CZ"/>
              </w:rPr>
            </w:pPr>
          </w:p>
          <w:p w14:paraId="6C553345" w14:textId="77777777" w:rsidR="00EB5E1E" w:rsidRPr="009D0F06" w:rsidRDefault="00EB5E1E" w:rsidP="00EB5E1E">
            <w:pPr>
              <w:spacing w:before="240" w:after="0" w:line="240" w:lineRule="auto"/>
              <w:ind w:left="426" w:hanging="426"/>
              <w:rPr>
                <w:rFonts w:ascii="Arial" w:hAnsi="Arial" w:cs="Arial"/>
                <w:lang w:val="cs-CZ"/>
              </w:rPr>
            </w:pPr>
          </w:p>
        </w:tc>
        <w:tc>
          <w:tcPr>
            <w:tcW w:w="3969" w:type="dxa"/>
          </w:tcPr>
          <w:p w14:paraId="1B9CC672" w14:textId="665727D1" w:rsidR="00EB5E1E" w:rsidRPr="009D0F06" w:rsidRDefault="00EB5E1E" w:rsidP="00EB5E1E">
            <w:pPr>
              <w:spacing w:before="240" w:after="0" w:line="240" w:lineRule="auto"/>
              <w:ind w:left="426" w:hanging="426"/>
              <w:rPr>
                <w:rFonts w:ascii="Arial" w:hAnsi="Arial" w:cs="Arial"/>
                <w:lang w:val="cs-CZ"/>
              </w:rPr>
            </w:pPr>
            <w:r w:rsidRPr="009D0F06">
              <w:rPr>
                <w:rFonts w:ascii="Arial" w:hAnsi="Arial" w:cs="Arial"/>
                <w:lang w:val="cs-CZ"/>
              </w:rPr>
              <w:t xml:space="preserve">V </w:t>
            </w:r>
            <w:r>
              <w:rPr>
                <w:rFonts w:ascii="Arial" w:hAnsi="Arial" w:cs="Arial"/>
                <w:lang w:val="cs-CZ"/>
              </w:rPr>
              <w:t>Praze</w:t>
            </w:r>
            <w:r w:rsidRPr="009D0F06">
              <w:rPr>
                <w:rFonts w:ascii="Arial" w:hAnsi="Arial" w:cs="Arial"/>
                <w:lang w:val="cs-CZ"/>
              </w:rPr>
              <w:t xml:space="preserve"> dne </w:t>
            </w:r>
            <w:r w:rsidR="00C57B43">
              <w:rPr>
                <w:rFonts w:ascii="Arial" w:hAnsi="Arial" w:cs="Arial"/>
                <w:lang w:val="cs-CZ"/>
              </w:rPr>
              <w:t>15.10.2021</w:t>
            </w:r>
          </w:p>
        </w:tc>
      </w:tr>
      <w:tr w:rsidR="00EB5E1E" w:rsidRPr="009D0F06" w14:paraId="737450E4" w14:textId="77777777" w:rsidTr="00EB5E1E">
        <w:tc>
          <w:tcPr>
            <w:tcW w:w="5919" w:type="dxa"/>
          </w:tcPr>
          <w:p w14:paraId="071E58B1" w14:textId="77777777" w:rsidR="00EB5E1E" w:rsidRPr="009D0F06" w:rsidRDefault="00EB5E1E" w:rsidP="00EB5E1E">
            <w:pPr>
              <w:spacing w:line="240" w:lineRule="auto"/>
              <w:ind w:left="426" w:hanging="426"/>
              <w:rPr>
                <w:rFonts w:ascii="Arial" w:hAnsi="Arial" w:cs="Arial"/>
                <w:lang w:val="cs-CZ"/>
              </w:rPr>
            </w:pPr>
            <w:r w:rsidRPr="009D0F06">
              <w:rPr>
                <w:rFonts w:ascii="Arial" w:hAnsi="Arial" w:cs="Arial"/>
                <w:lang w:val="cs-CZ"/>
              </w:rPr>
              <w:t>Za objednatele:</w:t>
            </w:r>
          </w:p>
        </w:tc>
        <w:tc>
          <w:tcPr>
            <w:tcW w:w="3969" w:type="dxa"/>
          </w:tcPr>
          <w:p w14:paraId="323D445C" w14:textId="77777777" w:rsidR="00EB5E1E" w:rsidRPr="009D0F06" w:rsidRDefault="00EB5E1E" w:rsidP="00EB5E1E">
            <w:pPr>
              <w:spacing w:line="240" w:lineRule="auto"/>
              <w:ind w:left="426" w:hanging="426"/>
              <w:rPr>
                <w:rFonts w:ascii="Arial" w:hAnsi="Arial" w:cs="Arial"/>
                <w:lang w:val="cs-CZ"/>
              </w:rPr>
            </w:pPr>
            <w:r w:rsidRPr="009D0F06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EB5E1E" w:rsidRPr="009D0F06" w14:paraId="10D57844" w14:textId="77777777" w:rsidTr="00EB5E1E">
        <w:tc>
          <w:tcPr>
            <w:tcW w:w="5919" w:type="dxa"/>
          </w:tcPr>
          <w:p w14:paraId="3058EEEE" w14:textId="77777777" w:rsidR="00EB5E1E" w:rsidRDefault="00EB5E1E" w:rsidP="00EB5E1E">
            <w:pPr>
              <w:pStyle w:val="Bezmezer"/>
              <w:ind w:left="426" w:hanging="426"/>
              <w:rPr>
                <w:rFonts w:ascii="Arial" w:hAnsi="Arial" w:cs="Arial"/>
              </w:rPr>
            </w:pPr>
          </w:p>
          <w:p w14:paraId="5B7234D4" w14:textId="458BB7CD" w:rsidR="00EB5E1E" w:rsidRDefault="00EB5E1E" w:rsidP="00EB5E1E">
            <w:pPr>
              <w:pStyle w:val="Bezmezer"/>
              <w:ind w:left="426" w:hanging="426"/>
              <w:rPr>
                <w:rFonts w:ascii="Arial" w:hAnsi="Arial" w:cs="Arial"/>
              </w:rPr>
            </w:pPr>
          </w:p>
          <w:p w14:paraId="1C16FF4D" w14:textId="394CFFEB" w:rsidR="00792D68" w:rsidRDefault="00792D68" w:rsidP="00EB5E1E">
            <w:pPr>
              <w:pStyle w:val="Bezmezer"/>
              <w:ind w:left="426" w:hanging="426"/>
              <w:rPr>
                <w:rFonts w:ascii="Arial" w:hAnsi="Arial" w:cs="Arial"/>
              </w:rPr>
            </w:pPr>
          </w:p>
          <w:p w14:paraId="5A02B722" w14:textId="3538683F" w:rsidR="00792D68" w:rsidRDefault="00792D68" w:rsidP="00EB5E1E">
            <w:pPr>
              <w:pStyle w:val="Bezmezer"/>
              <w:ind w:left="426" w:hanging="426"/>
              <w:rPr>
                <w:rFonts w:ascii="Arial" w:hAnsi="Arial" w:cs="Arial"/>
              </w:rPr>
            </w:pPr>
          </w:p>
          <w:p w14:paraId="50040B02" w14:textId="46272890" w:rsidR="00792D68" w:rsidRDefault="00792D68" w:rsidP="00EB5E1E">
            <w:pPr>
              <w:pStyle w:val="Bezmezer"/>
              <w:ind w:left="426" w:hanging="426"/>
              <w:rPr>
                <w:rFonts w:ascii="Arial" w:hAnsi="Arial" w:cs="Arial"/>
              </w:rPr>
            </w:pPr>
          </w:p>
          <w:p w14:paraId="674BF82C" w14:textId="687CA459" w:rsidR="00792D68" w:rsidRDefault="00792D68" w:rsidP="00EB5E1E">
            <w:pPr>
              <w:pStyle w:val="Bezmezer"/>
              <w:ind w:left="426" w:hanging="426"/>
              <w:rPr>
                <w:rFonts w:ascii="Arial" w:hAnsi="Arial" w:cs="Arial"/>
              </w:rPr>
            </w:pPr>
          </w:p>
          <w:p w14:paraId="10B9C78C" w14:textId="77777777" w:rsidR="00792D68" w:rsidRDefault="00792D68" w:rsidP="00EB5E1E">
            <w:pPr>
              <w:pStyle w:val="Bezmezer"/>
              <w:ind w:left="426" w:hanging="426"/>
              <w:rPr>
                <w:rFonts w:ascii="Arial" w:hAnsi="Arial" w:cs="Arial"/>
              </w:rPr>
            </w:pPr>
          </w:p>
          <w:p w14:paraId="05FC59AB" w14:textId="77777777" w:rsidR="00EB5E1E" w:rsidRDefault="00EB5E1E" w:rsidP="00EB5E1E">
            <w:pPr>
              <w:pStyle w:val="Bezmezer"/>
              <w:ind w:left="426" w:hanging="426"/>
              <w:rPr>
                <w:rFonts w:ascii="Arial" w:hAnsi="Arial" w:cs="Arial"/>
              </w:rPr>
            </w:pPr>
          </w:p>
          <w:p w14:paraId="50502201" w14:textId="47619776" w:rsidR="00EB5E1E" w:rsidRPr="009C63A6" w:rsidRDefault="00EB5E1E" w:rsidP="00EB5E1E">
            <w:pPr>
              <w:pStyle w:val="Bezmezer"/>
              <w:ind w:left="426" w:hanging="426"/>
              <w:rPr>
                <w:rFonts w:ascii="Arial" w:hAnsi="Arial" w:cs="Arial"/>
              </w:rPr>
            </w:pPr>
            <w:r w:rsidRPr="009C63A6">
              <w:rPr>
                <w:rFonts w:ascii="Arial" w:hAnsi="Arial" w:cs="Arial"/>
              </w:rPr>
              <w:t xml:space="preserve">..........................................................                                         </w:t>
            </w:r>
          </w:p>
          <w:p w14:paraId="2D355ED9" w14:textId="77777777" w:rsidR="00EB5E1E" w:rsidRPr="009C63A6" w:rsidRDefault="00EB5E1E" w:rsidP="00EB5E1E">
            <w:pPr>
              <w:pStyle w:val="Bezmezer"/>
              <w:ind w:left="426" w:hanging="426"/>
              <w:rPr>
                <w:rFonts w:ascii="Arial" w:hAnsi="Arial" w:cs="Arial"/>
              </w:rPr>
            </w:pPr>
          </w:p>
          <w:p w14:paraId="7384868B" w14:textId="5AE9C8F2" w:rsidR="00EB5E1E" w:rsidRPr="009C63A6" w:rsidRDefault="00792D68" w:rsidP="00EB5E1E">
            <w:pPr>
              <w:pStyle w:val="Bezmezer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Pavel Pojer </w:t>
            </w:r>
          </w:p>
          <w:p w14:paraId="3E2A68EC" w14:textId="77777777" w:rsidR="00EB5E1E" w:rsidRPr="009C63A6" w:rsidRDefault="00EB5E1E" w:rsidP="00EB5E1E">
            <w:pPr>
              <w:pStyle w:val="Bezmezer"/>
              <w:ind w:left="426" w:hanging="426"/>
              <w:jc w:val="left"/>
              <w:rPr>
                <w:rFonts w:ascii="Arial" w:hAnsi="Arial" w:cs="Arial"/>
              </w:rPr>
            </w:pPr>
            <w:r w:rsidRPr="009C63A6">
              <w:rPr>
                <w:rFonts w:ascii="Arial" w:hAnsi="Arial" w:cs="Arial"/>
              </w:rPr>
              <w:t xml:space="preserve">ředitel Krajského pozemkového úřadu </w:t>
            </w:r>
          </w:p>
          <w:p w14:paraId="7C080B42" w14:textId="77777777" w:rsidR="00EB5E1E" w:rsidRPr="009C63A6" w:rsidRDefault="00EB5E1E" w:rsidP="00EB5E1E">
            <w:pPr>
              <w:pStyle w:val="Bezmezer"/>
              <w:ind w:left="426" w:hanging="426"/>
              <w:jc w:val="left"/>
              <w:rPr>
                <w:rFonts w:ascii="Arial" w:hAnsi="Arial" w:cs="Arial"/>
              </w:rPr>
            </w:pPr>
            <w:r w:rsidRPr="009C63A6">
              <w:rPr>
                <w:rFonts w:ascii="Arial" w:hAnsi="Arial" w:cs="Arial"/>
              </w:rPr>
              <w:t>pro Ústecký kraj</w:t>
            </w:r>
          </w:p>
          <w:p w14:paraId="5BA4E7E6" w14:textId="77777777" w:rsidR="00EB5E1E" w:rsidRPr="009C63A6" w:rsidRDefault="00EB5E1E" w:rsidP="00EB5E1E">
            <w:pPr>
              <w:pStyle w:val="Bezmezer"/>
              <w:ind w:left="426" w:hanging="426"/>
              <w:jc w:val="left"/>
              <w:rPr>
                <w:rFonts w:ascii="Arial" w:hAnsi="Arial" w:cs="Arial"/>
              </w:rPr>
            </w:pPr>
          </w:p>
          <w:p w14:paraId="60614562" w14:textId="77777777" w:rsidR="00EB5E1E" w:rsidRPr="009C63A6" w:rsidRDefault="00EB5E1E" w:rsidP="00EB5E1E">
            <w:pPr>
              <w:pStyle w:val="Bezmezer"/>
              <w:ind w:left="426" w:hanging="426"/>
              <w:jc w:val="left"/>
              <w:rPr>
                <w:rFonts w:ascii="Arial" w:hAnsi="Arial" w:cs="Arial"/>
              </w:rPr>
            </w:pPr>
          </w:p>
          <w:p w14:paraId="0EAFB0D9" w14:textId="0E0E3418" w:rsidR="00EB5E1E" w:rsidRDefault="00EB5E1E" w:rsidP="00EB5E1E">
            <w:pPr>
              <w:pStyle w:val="Bezmezer"/>
              <w:ind w:left="426" w:hanging="426"/>
              <w:jc w:val="left"/>
              <w:rPr>
                <w:rFonts w:ascii="Arial" w:hAnsi="Arial" w:cs="Arial"/>
              </w:rPr>
            </w:pPr>
          </w:p>
          <w:p w14:paraId="51F13C2F" w14:textId="2E9EAB25" w:rsidR="00EB5E1E" w:rsidRDefault="00EB5E1E" w:rsidP="00EB5E1E">
            <w:pPr>
              <w:pStyle w:val="Bezmezer"/>
              <w:ind w:left="426" w:hanging="426"/>
              <w:jc w:val="left"/>
              <w:rPr>
                <w:rFonts w:ascii="Arial" w:hAnsi="Arial" w:cs="Arial"/>
              </w:rPr>
            </w:pPr>
          </w:p>
          <w:p w14:paraId="18187CA4" w14:textId="7E725D04" w:rsidR="00EB5E1E" w:rsidRDefault="00EB5E1E" w:rsidP="00EB5E1E">
            <w:pPr>
              <w:pStyle w:val="Bezmezer"/>
              <w:ind w:left="426" w:hanging="426"/>
              <w:jc w:val="left"/>
              <w:rPr>
                <w:rFonts w:ascii="Arial" w:hAnsi="Arial" w:cs="Arial"/>
              </w:rPr>
            </w:pPr>
          </w:p>
          <w:p w14:paraId="04676090" w14:textId="0CF01C67" w:rsidR="00EB5E1E" w:rsidRDefault="00EB5E1E" w:rsidP="00EB5E1E">
            <w:pPr>
              <w:pStyle w:val="Bezmezer"/>
              <w:ind w:left="426" w:hanging="426"/>
              <w:jc w:val="left"/>
              <w:rPr>
                <w:rFonts w:ascii="Arial" w:hAnsi="Arial" w:cs="Arial"/>
              </w:rPr>
            </w:pPr>
          </w:p>
          <w:p w14:paraId="727E55B6" w14:textId="77777777" w:rsidR="00EB5E1E" w:rsidRPr="009C63A6" w:rsidRDefault="00EB5E1E" w:rsidP="00EB5E1E">
            <w:pPr>
              <w:pStyle w:val="Bezmezer"/>
              <w:ind w:left="426" w:hanging="426"/>
              <w:jc w:val="left"/>
              <w:rPr>
                <w:rFonts w:ascii="Arial" w:hAnsi="Arial" w:cs="Arial"/>
              </w:rPr>
            </w:pPr>
          </w:p>
          <w:p w14:paraId="05202C0F" w14:textId="77777777" w:rsidR="00EB5E1E" w:rsidRPr="009C63A6" w:rsidRDefault="00EB5E1E" w:rsidP="00EB5E1E">
            <w:pPr>
              <w:pStyle w:val="Bezmezer"/>
              <w:ind w:left="426" w:right="-3930" w:hanging="426"/>
              <w:jc w:val="left"/>
              <w:rPr>
                <w:rFonts w:ascii="Arial" w:hAnsi="Arial" w:cs="Arial"/>
              </w:rPr>
            </w:pPr>
          </w:p>
          <w:p w14:paraId="3E46E9E8" w14:textId="77777777" w:rsidR="00EB5E1E" w:rsidRPr="009C63A6" w:rsidRDefault="00EB5E1E" w:rsidP="00EB5E1E">
            <w:pPr>
              <w:pStyle w:val="Bezmezer"/>
              <w:ind w:left="426" w:right="-3930" w:hanging="426"/>
              <w:jc w:val="left"/>
              <w:rPr>
                <w:rFonts w:ascii="Arial" w:hAnsi="Arial" w:cs="Arial"/>
              </w:rPr>
            </w:pPr>
          </w:p>
          <w:p w14:paraId="21506749" w14:textId="2F2A1079" w:rsidR="00EB5E1E" w:rsidRPr="009C63A6" w:rsidRDefault="00EB5E1E" w:rsidP="00EB5E1E">
            <w:pPr>
              <w:pStyle w:val="Bezmezer"/>
              <w:ind w:left="426" w:right="-3930" w:hanging="426"/>
              <w:jc w:val="left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2CB09A4" w14:textId="77777777" w:rsidR="00EB5E1E" w:rsidRDefault="00EB5E1E" w:rsidP="00EB5E1E">
            <w:pPr>
              <w:pStyle w:val="Bezmezer"/>
              <w:ind w:left="426" w:hanging="426"/>
              <w:rPr>
                <w:rFonts w:ascii="Arial" w:hAnsi="Arial" w:cs="Arial"/>
              </w:rPr>
            </w:pPr>
          </w:p>
          <w:p w14:paraId="606ECD05" w14:textId="4228F7D6" w:rsidR="00EB5E1E" w:rsidRDefault="00EB5E1E" w:rsidP="00EB5E1E">
            <w:pPr>
              <w:pStyle w:val="Bezmezer"/>
              <w:ind w:left="426" w:hanging="426"/>
              <w:rPr>
                <w:rFonts w:ascii="Arial" w:hAnsi="Arial" w:cs="Arial"/>
              </w:rPr>
            </w:pPr>
          </w:p>
          <w:p w14:paraId="38B8AC80" w14:textId="1FBE8996" w:rsidR="00792D68" w:rsidRDefault="00792D68" w:rsidP="00EB5E1E">
            <w:pPr>
              <w:pStyle w:val="Bezmezer"/>
              <w:ind w:left="426" w:hanging="426"/>
              <w:rPr>
                <w:rFonts w:ascii="Arial" w:hAnsi="Arial" w:cs="Arial"/>
              </w:rPr>
            </w:pPr>
          </w:p>
          <w:p w14:paraId="6BB10639" w14:textId="0148A488" w:rsidR="00792D68" w:rsidRDefault="00792D68" w:rsidP="00EB5E1E">
            <w:pPr>
              <w:pStyle w:val="Bezmezer"/>
              <w:ind w:left="426" w:hanging="426"/>
              <w:rPr>
                <w:rFonts w:ascii="Arial" w:hAnsi="Arial" w:cs="Arial"/>
              </w:rPr>
            </w:pPr>
          </w:p>
          <w:p w14:paraId="5ADCB791" w14:textId="607B1E6D" w:rsidR="00792D68" w:rsidRDefault="00792D68" w:rsidP="00EB5E1E">
            <w:pPr>
              <w:pStyle w:val="Bezmezer"/>
              <w:ind w:left="426" w:hanging="426"/>
              <w:rPr>
                <w:rFonts w:ascii="Arial" w:hAnsi="Arial" w:cs="Arial"/>
              </w:rPr>
            </w:pPr>
          </w:p>
          <w:p w14:paraId="6E4B1E5A" w14:textId="52D84BF8" w:rsidR="00792D68" w:rsidRDefault="00792D68" w:rsidP="00EB5E1E">
            <w:pPr>
              <w:pStyle w:val="Bezmezer"/>
              <w:ind w:left="426" w:hanging="426"/>
              <w:rPr>
                <w:rFonts w:ascii="Arial" w:hAnsi="Arial" w:cs="Arial"/>
              </w:rPr>
            </w:pPr>
          </w:p>
          <w:p w14:paraId="4EE74AE0" w14:textId="77777777" w:rsidR="00792D68" w:rsidRDefault="00792D68" w:rsidP="00EB5E1E">
            <w:pPr>
              <w:pStyle w:val="Bezmezer"/>
              <w:ind w:left="426" w:hanging="426"/>
              <w:rPr>
                <w:rFonts w:ascii="Arial" w:hAnsi="Arial" w:cs="Arial"/>
              </w:rPr>
            </w:pPr>
          </w:p>
          <w:p w14:paraId="6EA84039" w14:textId="77777777" w:rsidR="00EB5E1E" w:rsidRDefault="00EB5E1E" w:rsidP="00EB5E1E">
            <w:pPr>
              <w:pStyle w:val="Bezmezer"/>
              <w:ind w:left="426" w:hanging="426"/>
              <w:rPr>
                <w:rFonts w:ascii="Arial" w:hAnsi="Arial" w:cs="Arial"/>
              </w:rPr>
            </w:pPr>
          </w:p>
          <w:p w14:paraId="249710A5" w14:textId="47B4B28F" w:rsidR="00EB5E1E" w:rsidRPr="009D0F06" w:rsidRDefault="00EB5E1E" w:rsidP="00EB5E1E">
            <w:pPr>
              <w:pStyle w:val="Bezmezer"/>
              <w:rPr>
                <w:rFonts w:ascii="Arial" w:hAnsi="Arial" w:cs="Arial"/>
              </w:rPr>
            </w:pPr>
            <w:r w:rsidRPr="009D0F06">
              <w:rPr>
                <w:rFonts w:ascii="Arial" w:hAnsi="Arial" w:cs="Arial"/>
              </w:rPr>
              <w:t xml:space="preserve">..........................................................                                         </w:t>
            </w:r>
          </w:p>
          <w:p w14:paraId="52665B76" w14:textId="77777777" w:rsidR="00EB5E1E" w:rsidRPr="009D0F06" w:rsidRDefault="00EB5E1E" w:rsidP="00EB5E1E">
            <w:pPr>
              <w:pStyle w:val="Bezmezer"/>
              <w:ind w:left="426" w:hanging="426"/>
              <w:rPr>
                <w:rFonts w:ascii="Arial" w:hAnsi="Arial" w:cs="Arial"/>
              </w:rPr>
            </w:pPr>
          </w:p>
          <w:p w14:paraId="3BCFAFAF" w14:textId="77777777" w:rsidR="00EB5E1E" w:rsidRDefault="00EB5E1E" w:rsidP="00EB5E1E">
            <w:pPr>
              <w:pStyle w:val="Bezmezer"/>
              <w:ind w:left="426" w:hanging="426"/>
              <w:jc w:val="left"/>
              <w:rPr>
                <w:rFonts w:ascii="Arial" w:hAnsi="Arial" w:cs="Arial"/>
              </w:rPr>
            </w:pPr>
            <w:r w:rsidRPr="00CC53F7">
              <w:rPr>
                <w:rFonts w:ascii="Arial" w:hAnsi="Arial" w:cs="Arial"/>
              </w:rPr>
              <w:t>Ing. Zbyněk Řezník</w:t>
            </w:r>
          </w:p>
          <w:p w14:paraId="2993A30B" w14:textId="77777777" w:rsidR="00EB5E1E" w:rsidRDefault="00EB5E1E" w:rsidP="00EB5E1E">
            <w:pPr>
              <w:pStyle w:val="Bezmezer"/>
              <w:ind w:left="426" w:hanging="426"/>
              <w:jc w:val="left"/>
              <w:rPr>
                <w:rFonts w:ascii="Arial" w:hAnsi="Arial" w:cs="Arial"/>
                <w:lang w:val="cs-CZ"/>
              </w:rPr>
            </w:pPr>
            <w:r w:rsidRPr="00CC53F7">
              <w:rPr>
                <w:rFonts w:ascii="Arial" w:hAnsi="Arial" w:cs="Arial"/>
                <w:lang w:val="cs-CZ"/>
              </w:rPr>
              <w:t>jednatel</w:t>
            </w:r>
          </w:p>
          <w:p w14:paraId="1FE2A800" w14:textId="77777777" w:rsidR="00EB5E1E" w:rsidRDefault="00EB5E1E" w:rsidP="00EB5E1E">
            <w:pPr>
              <w:pStyle w:val="Bezmezer"/>
              <w:ind w:left="426" w:hanging="426"/>
              <w:jc w:val="left"/>
              <w:rPr>
                <w:rFonts w:ascii="Arial" w:hAnsi="Arial" w:cs="Arial"/>
                <w:lang w:val="cs-CZ"/>
              </w:rPr>
            </w:pPr>
            <w:r w:rsidRPr="00CC53F7">
              <w:rPr>
                <w:rFonts w:ascii="Arial" w:hAnsi="Arial" w:cs="Arial"/>
                <w:lang w:val="cs-CZ"/>
              </w:rPr>
              <w:t>GEOS Litoměřice s.r.o.</w:t>
            </w:r>
          </w:p>
          <w:p w14:paraId="5553DB05" w14:textId="77777777" w:rsidR="00EB5E1E" w:rsidRDefault="00EB5E1E" w:rsidP="00EB5E1E">
            <w:pPr>
              <w:pStyle w:val="Bezmezer"/>
              <w:ind w:left="426" w:hanging="426"/>
              <w:jc w:val="left"/>
              <w:rPr>
                <w:rFonts w:ascii="Arial" w:hAnsi="Arial" w:cs="Arial"/>
                <w:lang w:val="cs-CZ"/>
              </w:rPr>
            </w:pPr>
          </w:p>
          <w:p w14:paraId="0D06328D" w14:textId="77777777" w:rsidR="00EB5E1E" w:rsidRDefault="00EB5E1E" w:rsidP="00EB5E1E">
            <w:pPr>
              <w:pStyle w:val="Bezmezer"/>
              <w:ind w:left="426" w:hanging="426"/>
              <w:jc w:val="left"/>
              <w:rPr>
                <w:rFonts w:ascii="Arial" w:hAnsi="Arial" w:cs="Arial"/>
                <w:lang w:val="cs-CZ"/>
              </w:rPr>
            </w:pPr>
          </w:p>
          <w:p w14:paraId="41CDF5A2" w14:textId="77777777" w:rsidR="00EB5E1E" w:rsidRDefault="00EB5E1E" w:rsidP="00EB5E1E">
            <w:pPr>
              <w:pStyle w:val="Bezmezer"/>
              <w:ind w:left="426" w:hanging="426"/>
              <w:jc w:val="left"/>
              <w:rPr>
                <w:rFonts w:ascii="Arial" w:hAnsi="Arial" w:cs="Arial"/>
                <w:lang w:val="cs-CZ"/>
              </w:rPr>
            </w:pPr>
          </w:p>
          <w:p w14:paraId="15551A5A" w14:textId="77777777" w:rsidR="00EB5E1E" w:rsidRDefault="00EB5E1E" w:rsidP="00EB5E1E">
            <w:pPr>
              <w:pStyle w:val="Bezmezer"/>
              <w:ind w:left="426" w:hanging="426"/>
              <w:jc w:val="left"/>
              <w:rPr>
                <w:rFonts w:ascii="Arial" w:hAnsi="Arial" w:cs="Arial"/>
                <w:lang w:val="cs-CZ"/>
              </w:rPr>
            </w:pPr>
          </w:p>
          <w:p w14:paraId="7CE0A1A5" w14:textId="77777777" w:rsidR="00EB5E1E" w:rsidRDefault="00EB5E1E" w:rsidP="00EB5E1E">
            <w:pPr>
              <w:pStyle w:val="Bezmezer"/>
              <w:ind w:left="426" w:hanging="426"/>
              <w:jc w:val="left"/>
              <w:rPr>
                <w:rFonts w:ascii="Arial" w:hAnsi="Arial" w:cs="Arial"/>
                <w:lang w:val="cs-CZ"/>
              </w:rPr>
            </w:pPr>
          </w:p>
          <w:p w14:paraId="50A62490" w14:textId="77777777" w:rsidR="00EB5E1E" w:rsidRPr="009D0F06" w:rsidRDefault="00EB5E1E" w:rsidP="00EB5E1E">
            <w:pPr>
              <w:pStyle w:val="Bezmezer"/>
              <w:ind w:left="426" w:hanging="426"/>
              <w:jc w:val="left"/>
              <w:rPr>
                <w:rFonts w:ascii="Arial" w:hAnsi="Arial" w:cs="Arial"/>
                <w:lang w:val="cs-CZ"/>
              </w:rPr>
            </w:pPr>
          </w:p>
        </w:tc>
      </w:tr>
    </w:tbl>
    <w:p w14:paraId="3F97D1FE" w14:textId="7BC6B2FE" w:rsidR="00D41CEE" w:rsidRDefault="00D41CEE" w:rsidP="003D11DF">
      <w:pPr>
        <w:pStyle w:val="Odstavecseseznamem"/>
        <w:numPr>
          <w:ilvl w:val="0"/>
          <w:numId w:val="0"/>
        </w:numPr>
        <w:spacing w:before="120" w:after="0" w:line="240" w:lineRule="auto"/>
        <w:ind w:left="431"/>
        <w:contextualSpacing w:val="0"/>
        <w:rPr>
          <w:rFonts w:ascii="Arial" w:hAnsi="Arial" w:cs="Arial"/>
          <w:lang w:val="cs-CZ"/>
        </w:rPr>
      </w:pPr>
    </w:p>
    <w:p w14:paraId="75475078" w14:textId="4BE6FB50" w:rsidR="00EB5E1E" w:rsidRDefault="00EB5E1E" w:rsidP="003D11DF">
      <w:pPr>
        <w:pStyle w:val="Odstavecseseznamem"/>
        <w:numPr>
          <w:ilvl w:val="0"/>
          <w:numId w:val="0"/>
        </w:numPr>
        <w:spacing w:before="120" w:after="0" w:line="240" w:lineRule="auto"/>
        <w:ind w:left="431"/>
        <w:contextualSpacing w:val="0"/>
        <w:rPr>
          <w:rFonts w:ascii="Arial" w:hAnsi="Arial" w:cs="Arial"/>
          <w:lang w:val="cs-CZ"/>
        </w:rPr>
      </w:pPr>
    </w:p>
    <w:p w14:paraId="7743FF4E" w14:textId="06A64BF9" w:rsidR="00EB5E1E" w:rsidRDefault="00EB5E1E" w:rsidP="003D11DF">
      <w:pPr>
        <w:pStyle w:val="Odstavecseseznamem"/>
        <w:numPr>
          <w:ilvl w:val="0"/>
          <w:numId w:val="0"/>
        </w:numPr>
        <w:spacing w:before="120" w:after="0" w:line="240" w:lineRule="auto"/>
        <w:ind w:left="431"/>
        <w:contextualSpacing w:val="0"/>
        <w:rPr>
          <w:rFonts w:ascii="Arial" w:hAnsi="Arial" w:cs="Arial"/>
          <w:lang w:val="cs-CZ"/>
        </w:rPr>
      </w:pPr>
    </w:p>
    <w:p w14:paraId="34BD5404" w14:textId="5E4CFF02" w:rsidR="00EB5E1E" w:rsidRDefault="00EB5E1E" w:rsidP="003D11DF">
      <w:pPr>
        <w:pStyle w:val="Odstavecseseznamem"/>
        <w:numPr>
          <w:ilvl w:val="0"/>
          <w:numId w:val="0"/>
        </w:numPr>
        <w:spacing w:before="120" w:after="0" w:line="240" w:lineRule="auto"/>
        <w:ind w:left="431"/>
        <w:contextualSpacing w:val="0"/>
        <w:rPr>
          <w:rFonts w:ascii="Arial" w:hAnsi="Arial" w:cs="Arial"/>
          <w:lang w:val="cs-CZ"/>
        </w:rPr>
      </w:pPr>
    </w:p>
    <w:p w14:paraId="4ADFDC99" w14:textId="091EB081" w:rsidR="00EB5E1E" w:rsidRDefault="00EB5E1E" w:rsidP="003D11DF">
      <w:pPr>
        <w:pStyle w:val="Odstavecseseznamem"/>
        <w:numPr>
          <w:ilvl w:val="0"/>
          <w:numId w:val="0"/>
        </w:numPr>
        <w:spacing w:before="120" w:after="0" w:line="240" w:lineRule="auto"/>
        <w:ind w:left="431"/>
        <w:contextualSpacing w:val="0"/>
        <w:rPr>
          <w:rFonts w:ascii="Arial" w:hAnsi="Arial" w:cs="Arial"/>
          <w:lang w:val="cs-CZ"/>
        </w:rPr>
      </w:pPr>
    </w:p>
    <w:p w14:paraId="7965ECF2" w14:textId="564006EF" w:rsidR="00EB5E1E" w:rsidRDefault="00EB5E1E" w:rsidP="003D11DF">
      <w:pPr>
        <w:pStyle w:val="Odstavecseseznamem"/>
        <w:numPr>
          <w:ilvl w:val="0"/>
          <w:numId w:val="0"/>
        </w:numPr>
        <w:spacing w:before="120" w:after="0" w:line="240" w:lineRule="auto"/>
        <w:ind w:left="431"/>
        <w:contextualSpacing w:val="0"/>
        <w:rPr>
          <w:rFonts w:ascii="Arial" w:hAnsi="Arial" w:cs="Arial"/>
          <w:lang w:val="cs-CZ"/>
        </w:rPr>
      </w:pPr>
    </w:p>
    <w:p w14:paraId="7156E4F3" w14:textId="2D9A2E39" w:rsidR="00EB5E1E" w:rsidRDefault="00EB5E1E" w:rsidP="003D11DF">
      <w:pPr>
        <w:pStyle w:val="Odstavecseseznamem"/>
        <w:numPr>
          <w:ilvl w:val="0"/>
          <w:numId w:val="0"/>
        </w:numPr>
        <w:spacing w:before="120" w:after="0" w:line="240" w:lineRule="auto"/>
        <w:ind w:left="431"/>
        <w:contextualSpacing w:val="0"/>
        <w:rPr>
          <w:rFonts w:ascii="Arial" w:hAnsi="Arial" w:cs="Arial"/>
          <w:lang w:val="cs-CZ"/>
        </w:rPr>
      </w:pPr>
    </w:p>
    <w:p w14:paraId="0EEC0293" w14:textId="0F2B67EB" w:rsidR="00EB5E1E" w:rsidRDefault="00EB5E1E" w:rsidP="003D11DF">
      <w:pPr>
        <w:pStyle w:val="Odstavecseseznamem"/>
        <w:numPr>
          <w:ilvl w:val="0"/>
          <w:numId w:val="0"/>
        </w:numPr>
        <w:spacing w:before="120" w:after="0" w:line="240" w:lineRule="auto"/>
        <w:ind w:left="431"/>
        <w:contextualSpacing w:val="0"/>
        <w:rPr>
          <w:rFonts w:ascii="Arial" w:hAnsi="Arial" w:cs="Arial"/>
          <w:lang w:val="cs-CZ"/>
        </w:rPr>
      </w:pPr>
    </w:p>
    <w:p w14:paraId="61948369" w14:textId="78D54142" w:rsidR="00792D68" w:rsidRPr="00792D68" w:rsidRDefault="00792D68" w:rsidP="00792D68">
      <w:pPr>
        <w:pStyle w:val="Odstavecseseznamem"/>
        <w:numPr>
          <w:ilvl w:val="0"/>
          <w:numId w:val="0"/>
        </w:numPr>
        <w:spacing w:before="120" w:after="0" w:line="240" w:lineRule="auto"/>
        <w:contextualSpacing w:val="0"/>
        <w:jc w:val="left"/>
        <w:rPr>
          <w:rFonts w:ascii="Arial" w:hAnsi="Arial" w:cs="Arial"/>
          <w:b/>
          <w:bCs/>
        </w:rPr>
      </w:pPr>
      <w:bookmarkStart w:id="0" w:name="_Hlk38538117"/>
      <w:r w:rsidRPr="00792D68">
        <w:rPr>
          <w:rFonts w:ascii="Arial" w:hAnsi="Arial" w:cs="Arial"/>
          <w:b/>
          <w:bCs/>
        </w:rPr>
        <w:t>Přílohy</w:t>
      </w:r>
    </w:p>
    <w:p w14:paraId="417A572B" w14:textId="52DAA64C" w:rsidR="00EB5E1E" w:rsidRDefault="00EB5E1E" w:rsidP="00792D68">
      <w:pPr>
        <w:pStyle w:val="Odstavecseseznamem"/>
        <w:numPr>
          <w:ilvl w:val="0"/>
          <w:numId w:val="0"/>
        </w:numPr>
        <w:spacing w:before="120" w:after="0" w:line="240" w:lineRule="auto"/>
        <w:contextualSpacing w:val="0"/>
        <w:jc w:val="left"/>
        <w:rPr>
          <w:rFonts w:ascii="Arial" w:hAnsi="Arial" w:cs="Arial"/>
          <w:snapToGrid w:val="0"/>
        </w:rPr>
      </w:pPr>
      <w:r w:rsidRPr="009C63A6">
        <w:rPr>
          <w:rFonts w:ascii="Arial" w:hAnsi="Arial" w:cs="Arial"/>
        </w:rPr>
        <w:t xml:space="preserve">Příloha </w:t>
      </w:r>
      <w:r w:rsidRPr="009C63A6">
        <w:rPr>
          <w:rFonts w:ascii="Arial" w:hAnsi="Arial" w:cs="Arial"/>
          <w:snapToGrid w:val="0"/>
        </w:rPr>
        <w:t xml:space="preserve"> č. 1 k dodatku č. 1</w:t>
      </w:r>
      <w:r>
        <w:rPr>
          <w:rFonts w:ascii="Arial" w:hAnsi="Arial" w:cs="Arial"/>
          <w:snapToGrid w:val="0"/>
        </w:rPr>
        <w:t>4</w:t>
      </w:r>
      <w:r w:rsidRPr="009C63A6">
        <w:rPr>
          <w:rFonts w:ascii="Arial" w:hAnsi="Arial" w:cs="Arial"/>
          <w:snapToGrid w:val="0"/>
        </w:rPr>
        <w:t xml:space="preserve"> ke SoD KoPÚ Stebno u Dubic</w:t>
      </w:r>
      <w:bookmarkEnd w:id="0"/>
    </w:p>
    <w:p w14:paraId="5FB61223" w14:textId="5176619D" w:rsidR="00792D68" w:rsidRDefault="00792D68" w:rsidP="00792D68">
      <w:pPr>
        <w:pStyle w:val="Odstavecseseznamem"/>
        <w:numPr>
          <w:ilvl w:val="0"/>
          <w:numId w:val="0"/>
        </w:numPr>
        <w:spacing w:before="120" w:after="0" w:line="240" w:lineRule="auto"/>
        <w:contextualSpacing w:val="0"/>
        <w:jc w:val="left"/>
        <w:rPr>
          <w:rFonts w:ascii="Arial" w:hAnsi="Arial" w:cs="Arial"/>
          <w:snapToGrid w:val="0"/>
        </w:rPr>
      </w:pPr>
      <w:r w:rsidRPr="009C63A6">
        <w:rPr>
          <w:rFonts w:ascii="Arial" w:hAnsi="Arial" w:cs="Arial"/>
        </w:rPr>
        <w:t xml:space="preserve">Příloha </w:t>
      </w:r>
      <w:r w:rsidRPr="009C63A6">
        <w:rPr>
          <w:rFonts w:ascii="Arial" w:hAnsi="Arial" w:cs="Arial"/>
          <w:snapToGrid w:val="0"/>
        </w:rPr>
        <w:t xml:space="preserve"> č. </w:t>
      </w:r>
      <w:r>
        <w:rPr>
          <w:rFonts w:ascii="Arial" w:hAnsi="Arial" w:cs="Arial"/>
          <w:snapToGrid w:val="0"/>
        </w:rPr>
        <w:t>2</w:t>
      </w:r>
      <w:r w:rsidRPr="009C63A6">
        <w:rPr>
          <w:rFonts w:ascii="Arial" w:hAnsi="Arial" w:cs="Arial"/>
          <w:snapToGrid w:val="0"/>
        </w:rPr>
        <w:t xml:space="preserve"> k dodatku č. 1</w:t>
      </w:r>
      <w:r>
        <w:rPr>
          <w:rFonts w:ascii="Arial" w:hAnsi="Arial" w:cs="Arial"/>
          <w:snapToGrid w:val="0"/>
        </w:rPr>
        <w:t>4</w:t>
      </w:r>
      <w:r w:rsidRPr="009C63A6">
        <w:rPr>
          <w:rFonts w:ascii="Arial" w:hAnsi="Arial" w:cs="Arial"/>
          <w:snapToGrid w:val="0"/>
        </w:rPr>
        <w:t xml:space="preserve"> ke SoD KoPÚ </w:t>
      </w:r>
      <w:r>
        <w:rPr>
          <w:rFonts w:ascii="Arial" w:hAnsi="Arial" w:cs="Arial"/>
          <w:snapToGrid w:val="0"/>
        </w:rPr>
        <w:t>Suchá u Stebna</w:t>
      </w:r>
    </w:p>
    <w:p w14:paraId="292A8827" w14:textId="77777777" w:rsidR="00792D68" w:rsidRDefault="00792D68" w:rsidP="00792D68">
      <w:pPr>
        <w:pStyle w:val="Odstavecseseznamem"/>
        <w:numPr>
          <w:ilvl w:val="0"/>
          <w:numId w:val="0"/>
        </w:numPr>
        <w:spacing w:before="120" w:after="0" w:line="240" w:lineRule="auto"/>
        <w:contextualSpacing w:val="0"/>
        <w:jc w:val="left"/>
        <w:rPr>
          <w:rFonts w:ascii="Arial" w:hAnsi="Arial" w:cs="Arial"/>
          <w:snapToGrid w:val="0"/>
        </w:rPr>
      </w:pPr>
    </w:p>
    <w:p w14:paraId="27A3D3B8" w14:textId="4022AC5B" w:rsidR="00792D68" w:rsidRDefault="00792D68" w:rsidP="00792D68">
      <w:pPr>
        <w:pStyle w:val="Odstavecseseznamem"/>
        <w:numPr>
          <w:ilvl w:val="0"/>
          <w:numId w:val="0"/>
        </w:numPr>
        <w:spacing w:before="120" w:after="0" w:line="240" w:lineRule="auto"/>
        <w:contextualSpacing w:val="0"/>
        <w:jc w:val="left"/>
        <w:rPr>
          <w:rFonts w:ascii="Arial" w:hAnsi="Arial" w:cs="Arial"/>
          <w:lang w:val="cs-CZ"/>
        </w:rPr>
      </w:pPr>
    </w:p>
    <w:p w14:paraId="0D3B07A9" w14:textId="2CA1A7C0" w:rsidR="00284AC3" w:rsidRDefault="00284AC3" w:rsidP="00792D68">
      <w:pPr>
        <w:pStyle w:val="Odstavecseseznamem"/>
        <w:numPr>
          <w:ilvl w:val="0"/>
          <w:numId w:val="0"/>
        </w:numPr>
        <w:spacing w:before="120" w:after="0" w:line="240" w:lineRule="auto"/>
        <w:contextualSpacing w:val="0"/>
        <w:jc w:val="left"/>
        <w:rPr>
          <w:rFonts w:ascii="Arial" w:hAnsi="Arial" w:cs="Arial"/>
          <w:lang w:val="cs-CZ"/>
        </w:rPr>
      </w:pPr>
    </w:p>
    <w:p w14:paraId="50AD43EB" w14:textId="2213800A" w:rsidR="00284AC3" w:rsidRDefault="00284AC3" w:rsidP="00792D68">
      <w:pPr>
        <w:pStyle w:val="Odstavecseseznamem"/>
        <w:numPr>
          <w:ilvl w:val="0"/>
          <w:numId w:val="0"/>
        </w:numPr>
        <w:spacing w:before="120" w:after="0" w:line="240" w:lineRule="auto"/>
        <w:contextualSpacing w:val="0"/>
        <w:jc w:val="left"/>
        <w:rPr>
          <w:rFonts w:ascii="Arial" w:hAnsi="Arial" w:cs="Arial"/>
          <w:lang w:val="cs-CZ"/>
        </w:rPr>
      </w:pPr>
    </w:p>
    <w:p w14:paraId="5438C6A3" w14:textId="77777777" w:rsidR="00284AC3" w:rsidRDefault="00284AC3" w:rsidP="00792D68">
      <w:pPr>
        <w:pStyle w:val="Odstavecseseznamem"/>
        <w:numPr>
          <w:ilvl w:val="0"/>
          <w:numId w:val="0"/>
        </w:numPr>
        <w:spacing w:before="120" w:after="0" w:line="240" w:lineRule="auto"/>
        <w:contextualSpacing w:val="0"/>
        <w:jc w:val="left"/>
        <w:rPr>
          <w:rFonts w:ascii="Arial" w:hAnsi="Arial" w:cs="Arial"/>
          <w:lang w:val="cs-CZ"/>
        </w:rPr>
        <w:sectPr w:rsidR="00284AC3" w:rsidSect="0024541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39" w:code="9"/>
          <w:pgMar w:top="1417" w:right="1134" w:bottom="1276" w:left="993" w:header="708" w:footer="708" w:gutter="0"/>
          <w:cols w:space="708"/>
          <w:titlePg/>
          <w:docGrid w:linePitch="360"/>
        </w:sectPr>
      </w:pPr>
    </w:p>
    <w:p w14:paraId="55C1142B" w14:textId="77777777" w:rsidR="00284AC3" w:rsidRDefault="00284AC3" w:rsidP="00284AC3">
      <w:pPr>
        <w:pStyle w:val="Odstavecseseznamem"/>
        <w:numPr>
          <w:ilvl w:val="0"/>
          <w:numId w:val="0"/>
        </w:numPr>
        <w:spacing w:before="120" w:after="0" w:line="240" w:lineRule="auto"/>
        <w:contextualSpacing w:val="0"/>
        <w:jc w:val="left"/>
        <w:rPr>
          <w:rFonts w:ascii="Arial" w:hAnsi="Arial" w:cs="Arial"/>
          <w:lang w:val="cs-CZ"/>
        </w:rPr>
      </w:pPr>
      <w:r w:rsidRPr="00284AC3">
        <w:rPr>
          <w:rFonts w:ascii="Arial" w:hAnsi="Arial" w:cs="Arial"/>
          <w:lang w:val="cs-CZ"/>
        </w:rPr>
        <w:lastRenderedPageBreak/>
        <w:t xml:space="preserve">      </w:t>
      </w:r>
    </w:p>
    <w:p w14:paraId="2F461523" w14:textId="6B2F9ED1" w:rsidR="00284AC3" w:rsidRDefault="00284AC3" w:rsidP="00284AC3">
      <w:pPr>
        <w:pStyle w:val="Odstavecseseznamem"/>
        <w:numPr>
          <w:ilvl w:val="0"/>
          <w:numId w:val="0"/>
        </w:numPr>
        <w:spacing w:before="120" w:after="0" w:line="240" w:lineRule="auto"/>
        <w:contextualSpacing w:val="0"/>
        <w:jc w:val="left"/>
        <w:rPr>
          <w:rFonts w:ascii="Arial" w:hAnsi="Arial" w:cs="Arial"/>
          <w:lang w:val="cs-CZ"/>
        </w:rPr>
      </w:pPr>
      <w:r w:rsidRPr="00284AC3">
        <w:rPr>
          <w:rFonts w:ascii="Arial" w:hAnsi="Arial" w:cs="Arial"/>
          <w:lang w:val="cs-CZ"/>
        </w:rPr>
        <w:t xml:space="preserve">Příloha č. 1 k dodatku č. 14 ke Smlouvě o </w:t>
      </w:r>
      <w:proofErr w:type="gramStart"/>
      <w:r w:rsidRPr="00284AC3">
        <w:rPr>
          <w:rFonts w:ascii="Arial" w:hAnsi="Arial" w:cs="Arial"/>
          <w:lang w:val="cs-CZ"/>
        </w:rPr>
        <w:t xml:space="preserve">dílo - </w:t>
      </w:r>
      <w:proofErr w:type="spellStart"/>
      <w:r w:rsidRPr="00284AC3">
        <w:rPr>
          <w:rFonts w:ascii="Arial" w:hAnsi="Arial" w:cs="Arial"/>
          <w:lang w:val="cs-CZ"/>
        </w:rPr>
        <w:t>KoPÚ</w:t>
      </w:r>
      <w:proofErr w:type="spellEnd"/>
      <w:proofErr w:type="gramEnd"/>
      <w:r w:rsidRPr="00284AC3">
        <w:rPr>
          <w:rFonts w:ascii="Arial" w:hAnsi="Arial" w:cs="Arial"/>
          <w:lang w:val="cs-CZ"/>
        </w:rPr>
        <w:t xml:space="preserve"> Stebno u Dubic</w:t>
      </w:r>
    </w:p>
    <w:p w14:paraId="1CECB908" w14:textId="77777777" w:rsidR="00284AC3" w:rsidRDefault="00284AC3" w:rsidP="00284AC3">
      <w:pPr>
        <w:pStyle w:val="Odstavecseseznamem"/>
        <w:numPr>
          <w:ilvl w:val="0"/>
          <w:numId w:val="0"/>
        </w:numPr>
        <w:spacing w:before="120" w:after="0" w:line="240" w:lineRule="auto"/>
        <w:contextualSpacing w:val="0"/>
        <w:jc w:val="left"/>
        <w:rPr>
          <w:rFonts w:ascii="Arial" w:hAnsi="Arial" w:cs="Arial"/>
          <w:lang w:val="cs-CZ"/>
        </w:rPr>
      </w:pPr>
    </w:p>
    <w:tbl>
      <w:tblPr>
        <w:tblW w:w="11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4660"/>
        <w:gridCol w:w="780"/>
        <w:gridCol w:w="960"/>
        <w:gridCol w:w="1520"/>
        <w:gridCol w:w="1420"/>
        <w:gridCol w:w="1520"/>
      </w:tblGrid>
      <w:tr w:rsidR="00284AC3" w:rsidRPr="00284AC3" w14:paraId="52406BBF" w14:textId="77777777" w:rsidTr="00284AC3">
        <w:trPr>
          <w:trHeight w:val="8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3DA0AF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4A5FB2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proofErr w:type="gramStart"/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 celek</w:t>
            </w:r>
            <w:proofErr w:type="gramEnd"/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/ dílčí část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1460EE7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7B66238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Počet MJ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E3084A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za MJ bez</w:t>
            </w: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DPH v Kč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2C1CD55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bez DPH</w:t>
            </w: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 xml:space="preserve">celkem v Kč 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F1689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Termín </w:t>
            </w: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ukončení</w:t>
            </w: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 xml:space="preserve"> </w:t>
            </w:r>
          </w:p>
        </w:tc>
      </w:tr>
      <w:tr w:rsidR="00284AC3" w:rsidRPr="00284AC3" w14:paraId="088440FD" w14:textId="77777777" w:rsidTr="00284AC3">
        <w:trPr>
          <w:trHeight w:val="424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C726065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3.1.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8CCA6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FBA7E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26AD6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95F59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B975F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B00A3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284AC3" w:rsidRPr="00284AC3" w14:paraId="03EEF880" w14:textId="77777777" w:rsidTr="00284AC3">
        <w:trPr>
          <w:trHeight w:val="642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E03B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3.1.1.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2BBA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Revize stávajícího bodového pole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05AA2E74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bod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CC4CE3D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7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D98B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300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8C2E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2 100,-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47CA7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31.10.2015 </w:t>
            </w:r>
          </w:p>
        </w:tc>
      </w:tr>
      <w:tr w:rsidR="00284AC3" w:rsidRPr="00284AC3" w14:paraId="22FF181E" w14:textId="77777777" w:rsidTr="00284AC3">
        <w:trPr>
          <w:trHeight w:val="529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FF436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6773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Doplnění stávajícího bodového pole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9758A96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D5264E0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AAAE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D616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4 500,-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D5F404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284AC3" w:rsidRPr="00284AC3" w14:paraId="6630925E" w14:textId="77777777" w:rsidTr="00284AC3">
        <w:trPr>
          <w:trHeight w:val="709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087F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3.1.2.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C28F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Podrobné zaměření polohopisu v obvodu</w:t>
            </w:r>
            <w:r w:rsidRPr="00284AC3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KoPU</w:t>
            </w:r>
            <w:proofErr w:type="spellEnd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A73BA4C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4BEC0FD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7969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8046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86 000,-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9A9B6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31.10.2015 </w:t>
            </w:r>
          </w:p>
        </w:tc>
      </w:tr>
      <w:tr w:rsidR="00284AC3" w:rsidRPr="00284AC3" w14:paraId="3B443BD4" w14:textId="77777777" w:rsidTr="00284AC3">
        <w:trPr>
          <w:trHeight w:val="424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10FD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3.1.3.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A8E0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Rozbor současného stavu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55F9A08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FA4D3BD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344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C14B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269A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34 400,-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C98F2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31.5.2016</w:t>
            </w:r>
          </w:p>
        </w:tc>
      </w:tr>
      <w:tr w:rsidR="00284AC3" w:rsidRPr="00284AC3" w14:paraId="2612CE37" w14:textId="77777777" w:rsidTr="00284AC3">
        <w:trPr>
          <w:trHeight w:val="1212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0B89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3.1.4.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F573F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Upřesnění obvodu </w:t>
            </w:r>
            <w:proofErr w:type="spellStart"/>
            <w:proofErr w:type="gramStart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KoPÚ</w:t>
            </w:r>
            <w:proofErr w:type="spellEnd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- zjišťování</w:t>
            </w:r>
            <w:proofErr w:type="gramEnd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hranic pozemků na hranicích obvodu </w:t>
            </w:r>
            <w:proofErr w:type="spellStart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KoPU</w:t>
            </w:r>
            <w:proofErr w:type="spellEnd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, geometrické plány na upřesněný obvod </w:t>
            </w:r>
            <w:proofErr w:type="spellStart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KoPU</w:t>
            </w:r>
            <w:proofErr w:type="spellEnd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, předepsaná stabilizace dle </w:t>
            </w:r>
            <w:proofErr w:type="spellStart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vyhl</w:t>
            </w:r>
            <w:proofErr w:type="spellEnd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. č. 357/2013 Sb.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9E2C283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B4CDF06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D54D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450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C901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86 850,-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729FD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30.11.2016 </w:t>
            </w:r>
          </w:p>
        </w:tc>
      </w:tr>
      <w:tr w:rsidR="00284AC3" w:rsidRPr="00284AC3" w14:paraId="69696502" w14:textId="77777777" w:rsidTr="00284AC3">
        <w:trPr>
          <w:trHeight w:val="1212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DED6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3.1.5.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A7CD4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pozemků neřešených dle §2 zákona, včetně potřebných geometrických plánů na hranici mezi řešenými a neřešenými pozemky dle §2 zákona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DF396A0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4E64827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B358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1321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3 000,-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DC2DC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30.11.2016 </w:t>
            </w:r>
          </w:p>
        </w:tc>
      </w:tr>
      <w:tr w:rsidR="00284AC3" w:rsidRPr="00284AC3" w14:paraId="174573EF" w14:textId="77777777" w:rsidTr="00284AC3">
        <w:trPr>
          <w:trHeight w:val="1129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4FDEF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E6522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Dodatečné zjišťování hranic pozemků neřešených dle §2 zákona, včetně potřebných geometrických plánů na hranici mezi řešenými a neřešenými pozemky dle §2 zákona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9AA2BE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862213F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6001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D257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4 500,-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7347C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30.1.2020</w:t>
            </w:r>
          </w:p>
        </w:tc>
      </w:tr>
      <w:tr w:rsidR="00284AC3" w:rsidRPr="00284AC3" w14:paraId="54866108" w14:textId="77777777" w:rsidTr="00284AC3">
        <w:trPr>
          <w:trHeight w:val="60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471A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lastRenderedPageBreak/>
              <w:t>3.1.6.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A1E4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Dokumentace k soupisu nároků vlastníků pozemků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6D85B75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53950C1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A6E7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175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9488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60 550,-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4EA1E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28.4.2017 </w:t>
            </w:r>
          </w:p>
        </w:tc>
      </w:tr>
      <w:tr w:rsidR="00284AC3" w:rsidRPr="00284AC3" w14:paraId="039AAF74" w14:textId="77777777" w:rsidTr="00284AC3">
        <w:trPr>
          <w:trHeight w:val="750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454B78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Přípravné práce celkem (3.1.1.-3.1.6.) bez DPH v Kč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6D1315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81FA53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18FE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B61F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281 900,-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B81AD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28.4.2017</w:t>
            </w:r>
          </w:p>
        </w:tc>
      </w:tr>
      <w:tr w:rsidR="00284AC3" w:rsidRPr="00284AC3" w14:paraId="55912472" w14:textId="77777777" w:rsidTr="00284AC3">
        <w:trPr>
          <w:trHeight w:val="42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049B44E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6F2E6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11DDF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3D652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1C741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5DCAE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FF7C5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284AC3" w:rsidRPr="00284AC3" w14:paraId="7E6C15A9" w14:textId="77777777" w:rsidTr="00284AC3">
        <w:trPr>
          <w:trHeight w:val="4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0833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5DC1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plánu společných zařízení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A9464B2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9E7C141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A41E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250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F402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86 500,-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6B3CA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15.10.2018</w:t>
            </w:r>
          </w:p>
        </w:tc>
      </w:tr>
      <w:tr w:rsidR="00284AC3" w:rsidRPr="00284AC3" w14:paraId="5402451B" w14:textId="77777777" w:rsidTr="00284AC3">
        <w:trPr>
          <w:trHeight w:val="645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E6F7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3.2.1.1.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3ADD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Předběžný </w:t>
            </w:r>
            <w:proofErr w:type="spellStart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inženýrsko</w:t>
            </w:r>
            <w:proofErr w:type="spellEnd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geologický průzkum pro opatření sloužící k zpřístupnění pozemků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04325C6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B0CEF93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C1A7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090B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10 000,-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8E1FB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15.10.2018 </w:t>
            </w:r>
          </w:p>
        </w:tc>
      </w:tr>
      <w:tr w:rsidR="00284AC3" w:rsidRPr="00284AC3" w14:paraId="6A8B7902" w14:textId="77777777" w:rsidTr="00284AC3">
        <w:trPr>
          <w:trHeight w:val="57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1FE5D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22A9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Předběžný </w:t>
            </w:r>
            <w:proofErr w:type="spellStart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inženýrsko</w:t>
            </w:r>
            <w:proofErr w:type="spellEnd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geologický průzkum pro vodohospodářská a protierozní opatření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BC65E06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411E19A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871F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8 000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7041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16 000,-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5C325BC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284AC3" w:rsidRPr="00284AC3" w14:paraId="2583AA62" w14:textId="77777777" w:rsidTr="00284AC3">
        <w:trPr>
          <w:trHeight w:val="75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2828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3.2.1.2.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459F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Výškopisné zaměření zájmového území v obvodu </w:t>
            </w:r>
            <w:proofErr w:type="spellStart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KoPÚ</w:t>
            </w:r>
            <w:proofErr w:type="spellEnd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v trvalých a mimo trvalé porosty      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846BC5B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CB4AF80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7D11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1 250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DE87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43 750,-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2CA35B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284AC3" w:rsidRPr="00284AC3" w14:paraId="62CF61A3" w14:textId="77777777" w:rsidTr="00284AC3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40A7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3.2.1.3.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1259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Potřebné podélné a příčné profily liniových staveb PSZ pro stanovení plochy záboru půdy stavbami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201A557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430DF9B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37D2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262B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6 500,-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7DFFE9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284AC3" w:rsidRPr="00284AC3" w14:paraId="2399752E" w14:textId="77777777" w:rsidTr="00284AC3">
        <w:trPr>
          <w:trHeight w:val="9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9BCE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3.2.1.4.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15C4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Potřebné podélné a příčné profily vodohospodářských PSZ pro stanovení plochy záboru půdy stavbami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706B134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6C91028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7019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574E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1 500,-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1C3E94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284AC3" w:rsidRPr="00284AC3" w14:paraId="5AB0D8AF" w14:textId="77777777" w:rsidTr="00284AC3">
        <w:trPr>
          <w:trHeight w:val="66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2F24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5237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návrhu nového uspořádání pozemků k vystavení dle §11 odst. 1 zákona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660F587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0B804F4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ADFF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1A08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86 500,-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56B44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30.10.2020</w:t>
            </w:r>
          </w:p>
        </w:tc>
      </w:tr>
      <w:tr w:rsidR="00284AC3" w:rsidRPr="00284AC3" w14:paraId="5FA094BC" w14:textId="77777777" w:rsidTr="00284AC3">
        <w:trPr>
          <w:trHeight w:val="82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8844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789D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Předložení kompletní dokumentace nového uspořádání pozemků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D94E5B1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43C9C29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70E4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A3CF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10 800,-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B12E4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 1 měsíce od výzvy zadavatele</w:t>
            </w:r>
          </w:p>
        </w:tc>
      </w:tr>
      <w:tr w:rsidR="00284AC3" w:rsidRPr="00284AC3" w14:paraId="36985D35" w14:textId="77777777" w:rsidTr="00284AC3">
        <w:trPr>
          <w:trHeight w:val="679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76DD52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Návrhové práce celkem (3.2.1.-3.2.3.) bez DPH v Kč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155148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DBFD5D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BA32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C8BD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261 550,-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3B375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31.3.2021</w:t>
            </w:r>
          </w:p>
        </w:tc>
      </w:tr>
      <w:tr w:rsidR="00284AC3" w:rsidRPr="00284AC3" w14:paraId="3998B964" w14:textId="77777777" w:rsidTr="00284AC3">
        <w:trPr>
          <w:trHeight w:val="8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E3C7B98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>3.3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E38AE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 dílo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6B14978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A5C6DC3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C4A1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38D1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62 280,-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78C29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do 4 měsíců nabytí PM 1.R </w:t>
            </w:r>
          </w:p>
        </w:tc>
      </w:tr>
      <w:tr w:rsidR="00284AC3" w:rsidRPr="00284AC3" w14:paraId="3EBD6BFE" w14:textId="77777777" w:rsidTr="00284AC3">
        <w:trPr>
          <w:trHeight w:val="462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0D0985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Mapového dílo celkem (3.3.) bez DPH v Kč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330524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58F70B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26FA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637AF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62 280,-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31FF1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284AC3" w:rsidRPr="00284AC3" w14:paraId="48B76BFC" w14:textId="77777777" w:rsidTr="00284AC3">
        <w:trPr>
          <w:trHeight w:val="38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4CA77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7ECE0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74FAD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874E5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92EE3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8F10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1A87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84AC3" w:rsidRPr="00284AC3" w14:paraId="1B96C6F5" w14:textId="77777777" w:rsidTr="00284AC3">
        <w:trPr>
          <w:trHeight w:val="2228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66C34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3.4.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1CF92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 xml:space="preserve">Vytyčení pozemků dle zapsané DKM                    </w:t>
            </w:r>
            <w:r w:rsidRPr="00284AC3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 xml:space="preserve">Vytyčování hranic pozemků dle zapsané DKM v souladu s §87 až §92 </w:t>
            </w:r>
            <w:proofErr w:type="spellStart"/>
            <w:r w:rsidRPr="00284AC3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vyhl.č</w:t>
            </w:r>
            <w:proofErr w:type="spellEnd"/>
            <w:r w:rsidRPr="00284AC3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. 357/2013 Sb.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764F539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72055BD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400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F8D1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425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75CDD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170 000,-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27CB3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Nejpozději do 30.9. roku následujícího po roce, v </w:t>
            </w:r>
            <w:proofErr w:type="spellStart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nemž</w:t>
            </w:r>
            <w:proofErr w:type="spellEnd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došlo k </w:t>
            </w:r>
            <w:proofErr w:type="spellStart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zápiu</w:t>
            </w:r>
            <w:proofErr w:type="spellEnd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KoPÚ</w:t>
            </w:r>
            <w:proofErr w:type="spellEnd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do katastru nemovitostí </w:t>
            </w:r>
          </w:p>
        </w:tc>
      </w:tr>
      <w:tr w:rsidR="00284AC3" w:rsidRPr="00284AC3" w14:paraId="2008A752" w14:textId="77777777" w:rsidTr="00284AC3">
        <w:trPr>
          <w:trHeight w:val="25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B5603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F5CA1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12E0F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0CE4F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76139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AE35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13AD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284AC3" w:rsidRPr="00284AC3" w14:paraId="440B5261" w14:textId="77777777" w:rsidTr="00284AC3">
        <w:trPr>
          <w:trHeight w:val="1080"/>
        </w:trPr>
        <w:tc>
          <w:tcPr>
            <w:tcW w:w="53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7B59B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Rekapitulace hlavních fakturačních celků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EB35B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37ECE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46906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DC9E6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7314D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284AC3" w:rsidRPr="00284AC3" w14:paraId="75FC71B6" w14:textId="77777777" w:rsidTr="00284AC3">
        <w:trPr>
          <w:trHeight w:val="642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643360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 Přípravné práce celkem (3.1.1.-3.1.6.) bez DPH v Kč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139F12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CA7466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019A3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445EFA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281 900,-</w:t>
            </w:r>
          </w:p>
        </w:tc>
      </w:tr>
      <w:tr w:rsidR="00284AC3" w:rsidRPr="00284AC3" w14:paraId="6BA3B4C1" w14:textId="77777777" w:rsidTr="00284AC3">
        <w:trPr>
          <w:trHeight w:val="642"/>
        </w:trPr>
        <w:tc>
          <w:tcPr>
            <w:tcW w:w="538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A34B99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2. Návrhové práce celkem (3.2.1.-3.2.3.) bez DPH v Kč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982FC8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6DE798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A8730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011587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261 550,-</w:t>
            </w:r>
          </w:p>
        </w:tc>
      </w:tr>
      <w:tr w:rsidR="00284AC3" w:rsidRPr="00284AC3" w14:paraId="57DBFCCD" w14:textId="77777777" w:rsidTr="00284AC3">
        <w:trPr>
          <w:trHeight w:val="642"/>
        </w:trPr>
        <w:tc>
          <w:tcPr>
            <w:tcW w:w="538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5A52B8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 Mapové dílo celkem (3.3.) bez DPH v Kč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240108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885D9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39C90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DA2C23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62 280,-</w:t>
            </w:r>
          </w:p>
        </w:tc>
      </w:tr>
      <w:tr w:rsidR="00284AC3" w:rsidRPr="00284AC3" w14:paraId="7E18849C" w14:textId="77777777" w:rsidTr="00284AC3">
        <w:trPr>
          <w:trHeight w:val="642"/>
        </w:trPr>
        <w:tc>
          <w:tcPr>
            <w:tcW w:w="538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7E2641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4. Vytýčení pozemků dle zapsané DKM (3.4.) bez DPH v Kč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8E6706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3421A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B88A8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166B20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170 000,-</w:t>
            </w:r>
          </w:p>
        </w:tc>
      </w:tr>
      <w:tr w:rsidR="00284AC3" w:rsidRPr="00284AC3" w14:paraId="6061FC1B" w14:textId="77777777" w:rsidTr="00284AC3">
        <w:trPr>
          <w:trHeight w:val="642"/>
        </w:trPr>
        <w:tc>
          <w:tcPr>
            <w:tcW w:w="538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A45AA6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bez DPH v Kč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63D16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D26A55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603BC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0A40B9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775 730,-</w:t>
            </w:r>
          </w:p>
        </w:tc>
      </w:tr>
      <w:tr w:rsidR="00284AC3" w:rsidRPr="00284AC3" w14:paraId="752E65DB" w14:textId="77777777" w:rsidTr="00284AC3">
        <w:trPr>
          <w:trHeight w:val="642"/>
        </w:trPr>
        <w:tc>
          <w:tcPr>
            <w:tcW w:w="538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117E3D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lastRenderedPageBreak/>
              <w:t xml:space="preserve">DPH  </w:t>
            </w:r>
            <w:proofErr w:type="gramStart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21%</w:t>
            </w:r>
            <w:proofErr w:type="gramEnd"/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v Kč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4A93F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DD3D8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4C5FB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9C1715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162 903,-</w:t>
            </w:r>
          </w:p>
        </w:tc>
      </w:tr>
      <w:tr w:rsidR="00284AC3" w:rsidRPr="00284AC3" w14:paraId="4A8F6F96" w14:textId="77777777" w:rsidTr="00284AC3">
        <w:trPr>
          <w:trHeight w:val="642"/>
        </w:trPr>
        <w:tc>
          <w:tcPr>
            <w:tcW w:w="5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066BB0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díla včetně DPH v Kč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DEC6B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3A886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50CDA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EAB786" w14:textId="77777777" w:rsidR="00284AC3" w:rsidRPr="00284AC3" w:rsidRDefault="00284AC3" w:rsidP="00284A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938 633,-</w:t>
            </w:r>
          </w:p>
        </w:tc>
      </w:tr>
      <w:tr w:rsidR="00284AC3" w:rsidRPr="00284AC3" w14:paraId="78D81871" w14:textId="77777777" w:rsidTr="00284AC3">
        <w:trPr>
          <w:trHeight w:val="424"/>
        </w:trPr>
        <w:tc>
          <w:tcPr>
            <w:tcW w:w="1158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8BA82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84AC3" w:rsidRPr="00284AC3" w14:paraId="48566517" w14:textId="77777777" w:rsidTr="00284AC3">
        <w:trPr>
          <w:trHeight w:val="42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E93C6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7DBFC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F3034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93D0B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7961B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64BBE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4B23C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84AC3" w:rsidRPr="00284AC3" w14:paraId="69EABE87" w14:textId="77777777" w:rsidTr="00284AC3">
        <w:trPr>
          <w:trHeight w:val="424"/>
        </w:trPr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ED29" w14:textId="613EBB74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V Teplicích dne </w:t>
            </w:r>
            <w:r w:rsidR="00C57B4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19.10.2021</w:t>
            </w:r>
          </w:p>
        </w:tc>
        <w:tc>
          <w:tcPr>
            <w:tcW w:w="6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1483" w14:textId="52BF2711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V </w:t>
            </w:r>
            <w:r w:rsid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Praze</w:t>
            </w: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dne</w:t>
            </w:r>
            <w:r w:rsidR="00C57B4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15.10.2021</w:t>
            </w:r>
          </w:p>
        </w:tc>
      </w:tr>
      <w:tr w:rsidR="00284AC3" w:rsidRPr="00284AC3" w14:paraId="1F7B75F0" w14:textId="77777777" w:rsidTr="00284AC3">
        <w:trPr>
          <w:trHeight w:val="42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C322F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198E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2665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A0F2" w14:textId="77777777" w:rsidR="00284AC3" w:rsidRPr="00284AC3" w:rsidRDefault="00284AC3" w:rsidP="002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3CDA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6857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8FB8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84AC3" w:rsidRPr="00284AC3" w14:paraId="3B1CDE3E" w14:textId="77777777" w:rsidTr="00284AC3">
        <w:trPr>
          <w:trHeight w:val="424"/>
        </w:trPr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47D6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Za objednatele:</w:t>
            </w:r>
          </w:p>
        </w:tc>
        <w:tc>
          <w:tcPr>
            <w:tcW w:w="6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B9CD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Za zhotovitele:</w:t>
            </w:r>
          </w:p>
        </w:tc>
      </w:tr>
    </w:tbl>
    <w:p w14:paraId="78A6676A" w14:textId="7941D5E0" w:rsidR="00284AC3" w:rsidRDefault="00284AC3" w:rsidP="00284AC3">
      <w:pPr>
        <w:pStyle w:val="Odstavecseseznamem"/>
        <w:numPr>
          <w:ilvl w:val="0"/>
          <w:numId w:val="0"/>
        </w:numPr>
        <w:spacing w:before="120" w:after="0" w:line="240" w:lineRule="auto"/>
        <w:contextualSpacing w:val="0"/>
        <w:jc w:val="left"/>
        <w:rPr>
          <w:rFonts w:ascii="Arial" w:hAnsi="Arial" w:cs="Arial"/>
          <w:lang w:val="cs-CZ"/>
        </w:rPr>
      </w:pPr>
    </w:p>
    <w:p w14:paraId="6DB6DCB2" w14:textId="77777777" w:rsidR="00284AC3" w:rsidRDefault="00284AC3" w:rsidP="00284AC3">
      <w:pPr>
        <w:pStyle w:val="Odstavecseseznamem"/>
        <w:numPr>
          <w:ilvl w:val="0"/>
          <w:numId w:val="0"/>
        </w:numPr>
        <w:spacing w:before="120" w:after="0" w:line="240" w:lineRule="auto"/>
        <w:contextualSpacing w:val="0"/>
        <w:jc w:val="left"/>
        <w:rPr>
          <w:rFonts w:ascii="Arial" w:hAnsi="Arial" w:cs="Arial"/>
          <w:lang w:val="cs-CZ"/>
        </w:rPr>
      </w:pPr>
    </w:p>
    <w:p w14:paraId="00905259" w14:textId="3BB3C892" w:rsidR="00284AC3" w:rsidRDefault="00284AC3" w:rsidP="00284AC3">
      <w:pPr>
        <w:pStyle w:val="Odstavecseseznamem"/>
        <w:numPr>
          <w:ilvl w:val="0"/>
          <w:numId w:val="0"/>
        </w:numPr>
        <w:spacing w:before="120" w:after="0" w:line="240" w:lineRule="auto"/>
        <w:contextualSpacing w:val="0"/>
        <w:jc w:val="left"/>
        <w:rPr>
          <w:rFonts w:ascii="Arial" w:hAnsi="Arial" w:cs="Arial"/>
          <w:lang w:val="cs-CZ"/>
        </w:rPr>
      </w:pPr>
    </w:p>
    <w:tbl>
      <w:tblPr>
        <w:tblW w:w="11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6054"/>
        <w:gridCol w:w="146"/>
        <w:gridCol w:w="146"/>
      </w:tblGrid>
      <w:tr w:rsidR="00284AC3" w:rsidRPr="00284AC3" w14:paraId="6DAF5366" w14:textId="77777777" w:rsidTr="00284AC3">
        <w:trPr>
          <w:trHeight w:val="42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98C9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…………………………………………...............</w:t>
            </w:r>
          </w:p>
        </w:tc>
        <w:tc>
          <w:tcPr>
            <w:tcW w:w="6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0F5E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…………………………………………………………</w:t>
            </w:r>
          </w:p>
        </w:tc>
      </w:tr>
      <w:tr w:rsidR="00284AC3" w:rsidRPr="00284AC3" w14:paraId="447B682F" w14:textId="77777777" w:rsidTr="00284AC3">
        <w:trPr>
          <w:trHeight w:val="37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F707B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Ing. Pavel Pojer</w:t>
            </w:r>
          </w:p>
        </w:tc>
        <w:tc>
          <w:tcPr>
            <w:tcW w:w="6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056A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Ing. Zbyněk Řezník</w:t>
            </w:r>
          </w:p>
        </w:tc>
      </w:tr>
      <w:tr w:rsidR="00284AC3" w:rsidRPr="00284AC3" w14:paraId="64E78AE1" w14:textId="77777777" w:rsidTr="00284AC3">
        <w:trPr>
          <w:trHeight w:val="563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8A126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ředitel Krajského pozemkového</w:t>
            </w:r>
            <w:r w:rsidRPr="00284AC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br/>
              <w:t>úřadu pro Ústecký kraj</w:t>
            </w: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B12FB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proofErr w:type="gramStart"/>
            <w:r w:rsidRPr="00284AC3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jednatel - GEOS</w:t>
            </w:r>
            <w:proofErr w:type="gramEnd"/>
            <w:r w:rsidRPr="00284AC3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 xml:space="preserve"> Litoměřice s.r.o.  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21C3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3C57" w14:textId="77777777" w:rsidR="00284AC3" w:rsidRPr="00284AC3" w:rsidRDefault="00284AC3" w:rsidP="00284A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</w:tbl>
    <w:p w14:paraId="1222775F" w14:textId="77777777" w:rsidR="001A60BF" w:rsidRDefault="001A60BF" w:rsidP="00284AC3">
      <w:pPr>
        <w:pStyle w:val="Odstavecseseznamem"/>
        <w:numPr>
          <w:ilvl w:val="0"/>
          <w:numId w:val="0"/>
        </w:numPr>
        <w:spacing w:before="120" w:after="0" w:line="240" w:lineRule="auto"/>
        <w:contextualSpacing w:val="0"/>
        <w:jc w:val="left"/>
        <w:rPr>
          <w:rFonts w:ascii="Arial" w:hAnsi="Arial" w:cs="Arial"/>
          <w:lang w:val="cs-CZ"/>
        </w:rPr>
        <w:sectPr w:rsidR="001A60BF" w:rsidSect="00284AC3">
          <w:headerReference w:type="default" r:id="rId12"/>
          <w:headerReference w:type="first" r:id="rId13"/>
          <w:pgSz w:w="16839" w:h="11907" w:orient="landscape" w:code="9"/>
          <w:pgMar w:top="993" w:right="1417" w:bottom="1134" w:left="1276" w:header="680" w:footer="708" w:gutter="0"/>
          <w:cols w:space="708"/>
          <w:titlePg/>
          <w:docGrid w:linePitch="360"/>
        </w:sectPr>
      </w:pPr>
    </w:p>
    <w:p w14:paraId="167FCE84" w14:textId="6ACB873E" w:rsidR="001A60BF" w:rsidRDefault="001A60BF" w:rsidP="001A60BF">
      <w:pPr>
        <w:pStyle w:val="Odstavecseseznamem"/>
        <w:numPr>
          <w:ilvl w:val="0"/>
          <w:numId w:val="0"/>
        </w:numPr>
        <w:spacing w:before="120" w:after="0" w:line="240" w:lineRule="auto"/>
        <w:contextualSpacing w:val="0"/>
        <w:jc w:val="left"/>
        <w:rPr>
          <w:rFonts w:ascii="Arial" w:hAnsi="Arial" w:cs="Arial"/>
          <w:lang w:val="cs-CZ"/>
        </w:rPr>
      </w:pPr>
      <w:r w:rsidRPr="001A60BF">
        <w:rPr>
          <w:rFonts w:ascii="Arial" w:hAnsi="Arial" w:cs="Arial"/>
          <w:lang w:val="cs-CZ"/>
        </w:rPr>
        <w:lastRenderedPageBreak/>
        <w:t xml:space="preserve">Příloha č. 2 k dodatku č. 14 ke Smlouvě o </w:t>
      </w:r>
      <w:proofErr w:type="gramStart"/>
      <w:r w:rsidRPr="001A60BF">
        <w:rPr>
          <w:rFonts w:ascii="Arial" w:hAnsi="Arial" w:cs="Arial"/>
          <w:lang w:val="cs-CZ"/>
        </w:rPr>
        <w:t xml:space="preserve">dílo - </w:t>
      </w:r>
      <w:proofErr w:type="spellStart"/>
      <w:r w:rsidRPr="001A60BF">
        <w:rPr>
          <w:rFonts w:ascii="Arial" w:hAnsi="Arial" w:cs="Arial"/>
          <w:lang w:val="cs-CZ"/>
        </w:rPr>
        <w:t>KoPÚ</w:t>
      </w:r>
      <w:proofErr w:type="spellEnd"/>
      <w:proofErr w:type="gramEnd"/>
      <w:r w:rsidRPr="001A60BF">
        <w:rPr>
          <w:rFonts w:ascii="Arial" w:hAnsi="Arial" w:cs="Arial"/>
          <w:lang w:val="cs-CZ"/>
        </w:rPr>
        <w:t xml:space="preserve"> Suchá u Stebna</w:t>
      </w:r>
    </w:p>
    <w:p w14:paraId="462DEC35" w14:textId="4D1CA1C0" w:rsidR="001A60BF" w:rsidRDefault="001A60BF" w:rsidP="001A60BF">
      <w:pPr>
        <w:pStyle w:val="Odstavecseseznamem"/>
        <w:numPr>
          <w:ilvl w:val="0"/>
          <w:numId w:val="0"/>
        </w:numPr>
        <w:spacing w:before="120" w:after="0" w:line="240" w:lineRule="auto"/>
        <w:contextualSpacing w:val="0"/>
        <w:jc w:val="left"/>
        <w:rPr>
          <w:lang w:val="cs-CZ" w:eastAsia="en-US"/>
        </w:rPr>
      </w:pPr>
      <w:r>
        <w:rPr>
          <w:lang w:val="cs-CZ"/>
        </w:rPr>
        <w:fldChar w:fldCharType="begin"/>
      </w:r>
      <w:r>
        <w:rPr>
          <w:lang w:val="cs-CZ"/>
        </w:rPr>
        <w:instrText xml:space="preserve"> LINK </w:instrText>
      </w:r>
      <w:r w:rsidR="00C57B43">
        <w:rPr>
          <w:lang w:val="cs-CZ"/>
        </w:rPr>
        <w:instrText xml:space="preserve">Excel.Sheet.12 "\\\\96SERVER\\data_ver\\KPÚ ÚK\\VEŘEJNÉ ZAKÁZKY\\ZŘ VZ\\TP KoPÚ Stebno u Dubic a Suchá u Stebna (OH)\\Dodatek č. 14\\Priloha_c._2_Dodatek_c._14_SoD_Sucha_u_Stebna.xlsx" List1!Oblast_tisku </w:instrText>
      </w:r>
      <w:r>
        <w:rPr>
          <w:lang w:val="cs-CZ"/>
        </w:rPr>
        <w:instrText xml:space="preserve">\a \f 4 \h </w:instrText>
      </w:r>
      <w:r>
        <w:rPr>
          <w:lang w:val="cs-CZ"/>
        </w:rPr>
        <w:fldChar w:fldCharType="separate"/>
      </w:r>
      <w:bookmarkStart w:id="1" w:name="RANGE!A1:G50"/>
    </w:p>
    <w:tbl>
      <w:tblPr>
        <w:tblW w:w="11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4660"/>
        <w:gridCol w:w="780"/>
        <w:gridCol w:w="960"/>
        <w:gridCol w:w="1520"/>
        <w:gridCol w:w="1420"/>
        <w:gridCol w:w="1520"/>
      </w:tblGrid>
      <w:tr w:rsidR="001A60BF" w:rsidRPr="001A60BF" w14:paraId="09483A61" w14:textId="77777777" w:rsidTr="001A60BF">
        <w:trPr>
          <w:trHeight w:val="840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A978D81" w14:textId="314F3195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  <w:bookmarkEnd w:id="1"/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31C45C2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proofErr w:type="gramStart"/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 celek</w:t>
            </w:r>
            <w:proofErr w:type="gramEnd"/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/ dílčí část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AD10A6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0647CCE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Počet MJ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A14D622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za MJ bez</w:t>
            </w: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DPH v Kč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C67B462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bez DPH</w:t>
            </w: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 xml:space="preserve">celkem v Kč 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0123B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Termín </w:t>
            </w: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ukončení</w:t>
            </w: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 xml:space="preserve"> </w:t>
            </w:r>
          </w:p>
        </w:tc>
      </w:tr>
      <w:tr w:rsidR="001A60BF" w:rsidRPr="001A60BF" w14:paraId="2AC2A614" w14:textId="77777777" w:rsidTr="001A60BF">
        <w:trPr>
          <w:trHeight w:val="424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2F43FA8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3.1.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ACE25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35188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BC46C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B1A02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1901A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1F2F7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1A60BF" w:rsidRPr="001A60BF" w14:paraId="307A379E" w14:textId="77777777" w:rsidTr="001A60BF">
        <w:trPr>
          <w:trHeight w:val="642"/>
        </w:trPr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1786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3.1.1.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2361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Revize stávajícího bodového pole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6AFB26D0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bod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00CECF4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1BFD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300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A076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1 200,-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1A9C2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31.10.2015 </w:t>
            </w:r>
          </w:p>
        </w:tc>
      </w:tr>
      <w:tr w:rsidR="001A60BF" w:rsidRPr="001A60BF" w14:paraId="7D8BC599" w14:textId="77777777" w:rsidTr="001A60BF">
        <w:trPr>
          <w:trHeight w:val="529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46E74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51FA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Doplnění stávajícího bodového pole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E9BA4A2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407B942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1415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5441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3 000,-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93074C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1A60BF" w:rsidRPr="001A60BF" w14:paraId="09F26D3B" w14:textId="77777777" w:rsidTr="001A60BF">
        <w:trPr>
          <w:trHeight w:val="709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7A5C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3.1.2.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1E53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Podrobné zaměření polohopisu v obvodu</w:t>
            </w:r>
            <w:r w:rsidRPr="001A60BF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KoPU</w:t>
            </w:r>
            <w:proofErr w:type="spellEnd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BF71638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11C216E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76EA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D5E3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33 250,-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32800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31.10.2015 </w:t>
            </w:r>
          </w:p>
        </w:tc>
      </w:tr>
      <w:tr w:rsidR="001A60BF" w:rsidRPr="001A60BF" w14:paraId="39619E35" w14:textId="77777777" w:rsidTr="001A60BF">
        <w:trPr>
          <w:trHeight w:val="424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331F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3.1.3.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F910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Rozbor současného stavu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1DDBB9F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2739051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133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26D4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5DB9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13 300,-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2505B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31.5.2016</w:t>
            </w:r>
          </w:p>
        </w:tc>
      </w:tr>
      <w:tr w:rsidR="001A60BF" w:rsidRPr="001A60BF" w14:paraId="250FCC60" w14:textId="77777777" w:rsidTr="001A60BF">
        <w:trPr>
          <w:trHeight w:val="1212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2759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3.1.4.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58835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Upřesnění obvodu </w:t>
            </w:r>
            <w:proofErr w:type="spellStart"/>
            <w:proofErr w:type="gramStart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KoPÚ</w:t>
            </w:r>
            <w:proofErr w:type="spellEnd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- zjišťování</w:t>
            </w:r>
            <w:proofErr w:type="gramEnd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hranic pozemků na hranicích obvodu </w:t>
            </w:r>
            <w:proofErr w:type="spellStart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KoPU</w:t>
            </w:r>
            <w:proofErr w:type="spellEnd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, geometrické plány na upřesněný obvod </w:t>
            </w:r>
            <w:proofErr w:type="spellStart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KoPU</w:t>
            </w:r>
            <w:proofErr w:type="spellEnd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, předepsaná stabilizace dle </w:t>
            </w:r>
            <w:proofErr w:type="spellStart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vyhl</w:t>
            </w:r>
            <w:proofErr w:type="spellEnd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. č. 357/2013 Sb.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E970AEF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38B36B5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AD53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0E64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16 000,-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0BF83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30.11.2016 </w:t>
            </w:r>
          </w:p>
        </w:tc>
      </w:tr>
      <w:tr w:rsidR="001A60BF" w:rsidRPr="001A60BF" w14:paraId="5E1CF9B2" w14:textId="77777777" w:rsidTr="001A60BF">
        <w:trPr>
          <w:trHeight w:val="1129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32CC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3.1.5.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B797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pozemků neřešených dle §2 zákona, včetně potřebných geometrických plánů na hranici mezi řešenými a neřešenými pozemky dle §2 zákona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71502E1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C1C68A6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8C42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A5A7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1 500,-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BE429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30.11.2016 </w:t>
            </w:r>
          </w:p>
        </w:tc>
      </w:tr>
      <w:tr w:rsidR="001A60BF" w:rsidRPr="001A60BF" w14:paraId="3F186074" w14:textId="77777777" w:rsidTr="001A60BF">
        <w:trPr>
          <w:trHeight w:val="604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04CC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3.1.6.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C57F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Dokumentace k soupisu nároků vlastníků pozemků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39D8C9A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E27C643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132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DBC5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175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EFD4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23 100,-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17AFE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28.2.2017 </w:t>
            </w:r>
          </w:p>
        </w:tc>
      </w:tr>
      <w:tr w:rsidR="001A60BF" w:rsidRPr="001A60BF" w14:paraId="69ACAAA3" w14:textId="77777777" w:rsidTr="001A60BF">
        <w:trPr>
          <w:trHeight w:val="750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39177C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Přípravné práce celkem (3.1.1.-3.1.6.) bez DPH v Kč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46C59E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180283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1356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A979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91 350,-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981FE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28.2.2017 </w:t>
            </w:r>
          </w:p>
        </w:tc>
      </w:tr>
      <w:tr w:rsidR="001A60BF" w:rsidRPr="001A60BF" w14:paraId="4130AAB1" w14:textId="77777777" w:rsidTr="001A60BF">
        <w:trPr>
          <w:trHeight w:val="424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01B265A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B1D31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BBA1D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FD828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4467B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0AF41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030E6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1A60BF" w:rsidRPr="001A60BF" w14:paraId="16828073" w14:textId="77777777" w:rsidTr="001A60BF">
        <w:trPr>
          <w:trHeight w:val="48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188E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lastRenderedPageBreak/>
              <w:t>3.2.1.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A14E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plánu společných zařízení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E23FD22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5B30359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733A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220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68B0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29 040,-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E0214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31.1.2018</w:t>
            </w:r>
          </w:p>
        </w:tc>
      </w:tr>
      <w:tr w:rsidR="001A60BF" w:rsidRPr="001A60BF" w14:paraId="7FF0641C" w14:textId="77777777" w:rsidTr="001A60BF">
        <w:trPr>
          <w:trHeight w:val="645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84AF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3.2.1.1.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FD4C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Předběžný </w:t>
            </w:r>
            <w:proofErr w:type="spellStart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inženýrsko</w:t>
            </w:r>
            <w:proofErr w:type="spellEnd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geologický průzkum pro opatření sloužící k zpřístupnění pozemků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7AE30A4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08CC9F0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C52C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400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D951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4 000,-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8B1F8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31.1.2018</w:t>
            </w:r>
          </w:p>
        </w:tc>
      </w:tr>
      <w:tr w:rsidR="001A60BF" w:rsidRPr="001A60BF" w14:paraId="0F9D9F4A" w14:textId="77777777" w:rsidTr="001A60BF">
        <w:trPr>
          <w:trHeight w:val="758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9164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3.2.1.2.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6FB1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Výškopisné zaměření zájmového území v obvodu </w:t>
            </w:r>
            <w:proofErr w:type="spellStart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KoPÚ</w:t>
            </w:r>
            <w:proofErr w:type="spellEnd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v trvalých a mimo trvalé porosty      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A6C7BEB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EDABD10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EEB8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1 300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F5DE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19 500,-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9A0423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1A60BF" w:rsidRPr="001A60BF" w14:paraId="0C1AB364" w14:textId="77777777" w:rsidTr="001A60BF">
        <w:trPr>
          <w:trHeight w:val="690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94EE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3.2.1.3.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2708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Potřebné podélné a příčné profily liniových staveb PSZ pro stanovení plochy záboru půdy stavbami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3A03D10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55382E0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B326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A89A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8 750,-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0D1CFBA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1A60BF" w:rsidRPr="001A60BF" w14:paraId="2EF0477A" w14:textId="77777777" w:rsidTr="001A60BF">
        <w:trPr>
          <w:trHeight w:val="75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CC3B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3.2.1.4.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F505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Nové služby - 2. aktualizace PSZ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5CFB389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C2745C4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567A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49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8434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6 468,-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2785C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30.10.2020</w:t>
            </w:r>
          </w:p>
        </w:tc>
      </w:tr>
      <w:tr w:rsidR="001A60BF" w:rsidRPr="001A60BF" w14:paraId="75B13C73" w14:textId="77777777" w:rsidTr="001A60BF">
        <w:trPr>
          <w:trHeight w:val="1073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D615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3.2.1.5.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B766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Nové </w:t>
            </w:r>
            <w:proofErr w:type="gramStart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služby - nově</w:t>
            </w:r>
            <w:proofErr w:type="gramEnd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navržené VHS opatření včetně výškopisného zaměření zájmového území, potřebných podélných a příčných profilů VHS opatření pro stanovení ploch záboru půdy stavbami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187A0BD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B2E66F3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4E85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12 500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20C8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12 500,-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351AD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30.4.2020</w:t>
            </w:r>
          </w:p>
        </w:tc>
      </w:tr>
      <w:tr w:rsidR="001A60BF" w:rsidRPr="001A60BF" w14:paraId="6C608B8D" w14:textId="77777777" w:rsidTr="001A60BF">
        <w:trPr>
          <w:trHeight w:val="953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097B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3.2.1.6.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7757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Nové </w:t>
            </w:r>
            <w:proofErr w:type="gramStart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služby - předběžný</w:t>
            </w:r>
            <w:proofErr w:type="gramEnd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inženýrsko-geologický průzkum pro opatření sloužící pro vodohospodářská a protierozní opatření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EF845A1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5942999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B303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18 500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7186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18 500,-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C100D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30.4.2020</w:t>
            </w:r>
          </w:p>
        </w:tc>
      </w:tr>
      <w:tr w:rsidR="001A60BF" w:rsidRPr="001A60BF" w14:paraId="59AE96E7" w14:textId="77777777" w:rsidTr="001A60BF">
        <w:trPr>
          <w:trHeight w:val="750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8F57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3.2.2.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E4D5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návrhu nového uspořádání pozemků k vystavení dle §11 odst. 1 zákona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C688C41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1D98163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132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A2C1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250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C69E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33 000,-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D62A8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31.8.2018</w:t>
            </w:r>
          </w:p>
        </w:tc>
      </w:tr>
      <w:tr w:rsidR="001A60BF" w:rsidRPr="001A60BF" w14:paraId="72DDB58E" w14:textId="77777777" w:rsidTr="001A60BF">
        <w:trPr>
          <w:trHeight w:val="825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0DE3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7B81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Předložení kompletní dokumentace nového uspořádání pozemků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96BECFD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C6F79AF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E4E5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197B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5 400,-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359ED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 1 měsíce od výzvy zadavatele</w:t>
            </w:r>
          </w:p>
        </w:tc>
      </w:tr>
      <w:tr w:rsidR="001A60BF" w:rsidRPr="001A60BF" w14:paraId="12293C5A" w14:textId="77777777" w:rsidTr="001A60BF">
        <w:trPr>
          <w:trHeight w:val="1050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8B0E55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Návrhové práce celkem (3.2.1.-3.2.3.) bez DPH v Kč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B1B58E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8F1141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D071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5331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137 158,-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67E55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31.3.2021</w:t>
            </w:r>
          </w:p>
        </w:tc>
      </w:tr>
      <w:tr w:rsidR="001A60BF" w:rsidRPr="001A60BF" w14:paraId="2AC9DBAF" w14:textId="77777777" w:rsidTr="001A60BF">
        <w:trPr>
          <w:trHeight w:val="87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FD0862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>3.3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78093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 dílo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C4C7398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BFB9983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03D8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335D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23 760,-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42B9C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do 4 měsíců nabytí PM 1.R </w:t>
            </w:r>
          </w:p>
        </w:tc>
      </w:tr>
      <w:tr w:rsidR="001A60BF" w:rsidRPr="001A60BF" w14:paraId="63E508EC" w14:textId="77777777" w:rsidTr="001A60BF">
        <w:trPr>
          <w:trHeight w:val="585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FDA484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Mapového dílo celkem (3.3.) bez DPH v Kč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9D0A8F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AE90A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FD59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61B93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23 760,-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C7A85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1A60BF" w:rsidRPr="001A60BF" w14:paraId="1DCE4933" w14:textId="77777777" w:rsidTr="001A60BF">
        <w:trPr>
          <w:trHeight w:val="769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41FF2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A7B6E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DEFBF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3427D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A6F8D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72A0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5CD6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1A60BF" w:rsidRPr="001A60BF" w14:paraId="7ED637F2" w14:textId="77777777" w:rsidTr="001A60BF">
        <w:trPr>
          <w:trHeight w:val="2044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AD9A2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3.4.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BE6DB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 xml:space="preserve">Vytyčení pozemků dle zapsané DKM                    </w:t>
            </w:r>
            <w:r w:rsidRPr="001A60BF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 xml:space="preserve">Vytyčování hranic pozemků dle zapsané DKM v souladu s §87 až §92 </w:t>
            </w:r>
            <w:proofErr w:type="spellStart"/>
            <w:r w:rsidRPr="001A60BF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vyhl.č</w:t>
            </w:r>
            <w:proofErr w:type="spellEnd"/>
            <w:r w:rsidRPr="001A60BF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. 357/2013 Sb.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2343294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7853B7F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200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47EA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400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B8824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80 000,-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2A664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Nejpozději do 30.9. roku následujícího po roce, v němž došlo k zápisu </w:t>
            </w:r>
            <w:proofErr w:type="spellStart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KoPÚ</w:t>
            </w:r>
            <w:proofErr w:type="spellEnd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do katastru nemovitostí </w:t>
            </w:r>
          </w:p>
        </w:tc>
      </w:tr>
      <w:tr w:rsidR="001A60BF" w:rsidRPr="001A60BF" w14:paraId="186AA82A" w14:textId="77777777" w:rsidTr="001A60BF">
        <w:trPr>
          <w:trHeight w:val="735"/>
        </w:trPr>
        <w:tc>
          <w:tcPr>
            <w:tcW w:w="624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D3526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 xml:space="preserve"> Vytyčení pozemků dle zapsané DKM celkem (3.4.) bez DPH v Kč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CE4EC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6FDC9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EFDF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80 000,-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90E69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 </w:t>
            </w:r>
          </w:p>
        </w:tc>
      </w:tr>
      <w:tr w:rsidR="001A60BF" w:rsidRPr="001A60BF" w14:paraId="3E57C638" w14:textId="77777777" w:rsidTr="001A60BF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21AD0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B8950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F7D2F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2339D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2E913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4BFA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9A00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1A60BF" w:rsidRPr="001A60BF" w14:paraId="69105590" w14:textId="77777777" w:rsidTr="001A60BF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C327A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94DE3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AF98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218C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F510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54BB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75C1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1A60BF" w:rsidRPr="001A60BF" w14:paraId="2F4583E3" w14:textId="77777777" w:rsidTr="001A60BF">
        <w:trPr>
          <w:trHeight w:val="1080"/>
        </w:trPr>
        <w:tc>
          <w:tcPr>
            <w:tcW w:w="54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F573F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Rekapitulace hlavních fakturačních celků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2CEE0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729AF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71543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77A63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F1A01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1A60BF" w:rsidRPr="001A60BF" w14:paraId="728A93C6" w14:textId="77777777" w:rsidTr="001A60BF">
        <w:trPr>
          <w:trHeight w:val="642"/>
        </w:trPr>
        <w:tc>
          <w:tcPr>
            <w:tcW w:w="54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E1680B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 Přípravné práce celkem (3.1.1.-3.1.6.) bez DPH v Kč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139E7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70679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0023D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228D11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91 350,-</w:t>
            </w:r>
          </w:p>
        </w:tc>
      </w:tr>
      <w:tr w:rsidR="001A60BF" w:rsidRPr="001A60BF" w14:paraId="2B7B3878" w14:textId="77777777" w:rsidTr="001A60BF">
        <w:trPr>
          <w:trHeight w:val="642"/>
        </w:trPr>
        <w:tc>
          <w:tcPr>
            <w:tcW w:w="54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540186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2. Návrhové práce celkem (3.2.1.-3.2.3.) bez DPH v Kč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B4F6A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B27844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C8B9D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44E7BD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137 158,-</w:t>
            </w:r>
          </w:p>
        </w:tc>
      </w:tr>
      <w:tr w:rsidR="001A60BF" w:rsidRPr="001A60BF" w14:paraId="2F1A97B5" w14:textId="77777777" w:rsidTr="001A60BF">
        <w:trPr>
          <w:trHeight w:val="642"/>
        </w:trPr>
        <w:tc>
          <w:tcPr>
            <w:tcW w:w="54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322245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 Mapové dílo celkem (3.3.) bez DPH v Kč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98043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9A8A51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9288E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55B556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23 760,-</w:t>
            </w:r>
          </w:p>
        </w:tc>
      </w:tr>
      <w:tr w:rsidR="001A60BF" w:rsidRPr="001A60BF" w14:paraId="3EE26007" w14:textId="77777777" w:rsidTr="001A60BF">
        <w:trPr>
          <w:trHeight w:val="642"/>
        </w:trPr>
        <w:tc>
          <w:tcPr>
            <w:tcW w:w="54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3AD126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lastRenderedPageBreak/>
              <w:t>4. Vytýčení pozemků dle zapsané DKM (3.4.) bez DPH v Kč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662D7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BAA940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BB93D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FE53D2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80 000,-</w:t>
            </w:r>
          </w:p>
        </w:tc>
      </w:tr>
      <w:tr w:rsidR="001A60BF" w:rsidRPr="001A60BF" w14:paraId="7C5938B9" w14:textId="77777777" w:rsidTr="001A60BF">
        <w:trPr>
          <w:trHeight w:val="642"/>
        </w:trPr>
        <w:tc>
          <w:tcPr>
            <w:tcW w:w="54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8AC3FD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bez DPH v Kč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D736A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916D52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BA507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96C6E5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332 268,-</w:t>
            </w:r>
          </w:p>
        </w:tc>
      </w:tr>
      <w:tr w:rsidR="001A60BF" w:rsidRPr="001A60BF" w14:paraId="7BEF52BA" w14:textId="77777777" w:rsidTr="001A60BF">
        <w:trPr>
          <w:trHeight w:val="642"/>
        </w:trPr>
        <w:tc>
          <w:tcPr>
            <w:tcW w:w="5468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E202E1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DPH  </w:t>
            </w:r>
            <w:proofErr w:type="gramStart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21%</w:t>
            </w:r>
            <w:proofErr w:type="gramEnd"/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v Kč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513FB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C5E65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E3D34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EEDF0A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69 776,-</w:t>
            </w:r>
          </w:p>
        </w:tc>
      </w:tr>
      <w:tr w:rsidR="001A60BF" w:rsidRPr="001A60BF" w14:paraId="37ABABDB" w14:textId="77777777" w:rsidTr="001A60BF">
        <w:trPr>
          <w:trHeight w:val="642"/>
        </w:trPr>
        <w:tc>
          <w:tcPr>
            <w:tcW w:w="54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45B071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díla včetně DPH v Kč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EB718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2D79A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61E83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2D7343" w14:textId="77777777" w:rsidR="001A60BF" w:rsidRPr="001A60BF" w:rsidRDefault="001A60BF" w:rsidP="001A60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402 044,-</w:t>
            </w:r>
          </w:p>
        </w:tc>
      </w:tr>
      <w:tr w:rsidR="001A60BF" w:rsidRPr="001A60BF" w14:paraId="46CAA302" w14:textId="77777777" w:rsidTr="001A60BF">
        <w:trPr>
          <w:trHeight w:val="424"/>
        </w:trPr>
        <w:tc>
          <w:tcPr>
            <w:tcW w:w="11668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CB438" w14:textId="1D103522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1A60BF" w:rsidRPr="001A60BF" w14:paraId="0D61F7D9" w14:textId="77777777" w:rsidTr="001A60BF">
        <w:trPr>
          <w:trHeight w:val="424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C5552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22393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B90C1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CE122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57E7C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25089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875F5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1A60BF" w:rsidRPr="001A60BF" w14:paraId="139F9E77" w14:textId="77777777" w:rsidTr="001A60BF">
        <w:trPr>
          <w:trHeight w:val="424"/>
        </w:trPr>
        <w:tc>
          <w:tcPr>
            <w:tcW w:w="5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EA05" w14:textId="64B1155F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 Teplicích dne</w:t>
            </w:r>
            <w:r w:rsidR="00C57B4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19.10.2021</w:t>
            </w:r>
          </w:p>
        </w:tc>
        <w:tc>
          <w:tcPr>
            <w:tcW w:w="6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77F68" w14:textId="62AD5423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V </w:t>
            </w:r>
            <w:r w:rsidR="00192E19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Praze</w:t>
            </w: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dne </w:t>
            </w:r>
            <w:r w:rsidR="00C57B4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15.10.2021</w:t>
            </w:r>
          </w:p>
        </w:tc>
      </w:tr>
      <w:tr w:rsidR="001A60BF" w:rsidRPr="001A60BF" w14:paraId="3630E621" w14:textId="77777777" w:rsidTr="001A60BF">
        <w:trPr>
          <w:trHeight w:val="424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EF200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E1BD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CD53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D5CC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DBA3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BEAC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D11B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1A60BF" w:rsidRPr="001A60BF" w14:paraId="4A067D90" w14:textId="77777777" w:rsidTr="001A60BF">
        <w:trPr>
          <w:trHeight w:val="424"/>
        </w:trPr>
        <w:tc>
          <w:tcPr>
            <w:tcW w:w="5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5A5B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Za objednatele:</w:t>
            </w:r>
          </w:p>
        </w:tc>
        <w:tc>
          <w:tcPr>
            <w:tcW w:w="6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0AC8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Za zhotovitele:</w:t>
            </w:r>
          </w:p>
        </w:tc>
      </w:tr>
      <w:tr w:rsidR="001A60BF" w:rsidRPr="001A60BF" w14:paraId="05AF80AD" w14:textId="77777777" w:rsidTr="001A60BF">
        <w:trPr>
          <w:trHeight w:val="424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C0F4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39C3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E80C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F803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7B43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6999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C529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1A60BF" w:rsidRPr="001A60BF" w14:paraId="3E265C4C" w14:textId="77777777" w:rsidTr="001A60BF">
        <w:trPr>
          <w:trHeight w:val="424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2AF7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0F76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F184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3204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8DDC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F28F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364A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1A60BF" w:rsidRPr="001A60BF" w14:paraId="07E348E9" w14:textId="77777777" w:rsidTr="001A60BF">
        <w:trPr>
          <w:trHeight w:val="424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97EA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D0B6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B4C0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1367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0E3D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205E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6E33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1A60BF" w:rsidRPr="001A60BF" w14:paraId="41D51F1C" w14:textId="77777777" w:rsidTr="001A60BF">
        <w:trPr>
          <w:trHeight w:val="424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0D6D5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E7F16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581F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4AAB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85ECF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F91F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716DE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1A60BF" w:rsidRPr="001A60BF" w14:paraId="0443920A" w14:textId="77777777" w:rsidTr="001A60BF">
        <w:trPr>
          <w:trHeight w:val="424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7548F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3AE32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6923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4DAB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44674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A5DB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ABAF9" w14:textId="77777777" w:rsidR="001A60BF" w:rsidRPr="001A60BF" w:rsidRDefault="001A60BF" w:rsidP="001A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1A60BF" w:rsidRPr="001A60BF" w14:paraId="551E96B9" w14:textId="77777777" w:rsidTr="001A60BF">
        <w:trPr>
          <w:trHeight w:val="424"/>
        </w:trPr>
        <w:tc>
          <w:tcPr>
            <w:tcW w:w="5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4A39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…………………………………………...............</w:t>
            </w:r>
          </w:p>
        </w:tc>
        <w:tc>
          <w:tcPr>
            <w:tcW w:w="6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3636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…………………………………………………………</w:t>
            </w:r>
          </w:p>
        </w:tc>
      </w:tr>
      <w:tr w:rsidR="001A60BF" w:rsidRPr="001A60BF" w14:paraId="5932D48D" w14:textId="77777777" w:rsidTr="001A60BF">
        <w:trPr>
          <w:trHeight w:val="375"/>
        </w:trPr>
        <w:tc>
          <w:tcPr>
            <w:tcW w:w="5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920A2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Ing. Pavel Pojer </w:t>
            </w:r>
          </w:p>
        </w:tc>
        <w:tc>
          <w:tcPr>
            <w:tcW w:w="6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B021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Ing. Zbyněk Řezník</w:t>
            </w:r>
          </w:p>
        </w:tc>
      </w:tr>
      <w:tr w:rsidR="001A60BF" w:rsidRPr="001A60BF" w14:paraId="052DC766" w14:textId="77777777" w:rsidTr="001A60BF">
        <w:trPr>
          <w:trHeight w:val="563"/>
        </w:trPr>
        <w:tc>
          <w:tcPr>
            <w:tcW w:w="5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11B03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ředitel Krajského pozemkového</w:t>
            </w:r>
            <w:r w:rsidRPr="001A60BF">
              <w:rPr>
                <w:rFonts w:ascii="Arial" w:eastAsia="Times New Roman" w:hAnsi="Arial" w:cs="Arial"/>
                <w:sz w:val="20"/>
                <w:szCs w:val="20"/>
                <w:lang w:val="cs-CZ"/>
              </w:rPr>
              <w:br/>
              <w:t>úřadu pro Ústecký kraj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60A3F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proofErr w:type="gramStart"/>
            <w:r w:rsidRPr="001A60BF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jednatel - GEOS</w:t>
            </w:r>
            <w:proofErr w:type="gramEnd"/>
            <w:r w:rsidRPr="001A60BF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 xml:space="preserve"> Litoměřice s.r.o.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E9A8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928C" w14:textId="77777777" w:rsidR="001A60BF" w:rsidRPr="001A60BF" w:rsidRDefault="001A60BF" w:rsidP="001A60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</w:tbl>
    <w:p w14:paraId="01ABA2D7" w14:textId="484752EB" w:rsidR="001A60BF" w:rsidRPr="00CC53F7" w:rsidRDefault="001A60BF" w:rsidP="001A60BF">
      <w:pPr>
        <w:pStyle w:val="Odstavecseseznamem"/>
        <w:numPr>
          <w:ilvl w:val="0"/>
          <w:numId w:val="0"/>
        </w:numPr>
        <w:spacing w:before="120" w:after="0" w:line="240" w:lineRule="auto"/>
        <w:contextualSpacing w:val="0"/>
        <w:jc w:val="left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fldChar w:fldCharType="end"/>
      </w:r>
    </w:p>
    <w:sectPr w:rsidR="001A60BF" w:rsidRPr="00CC53F7" w:rsidSect="001A60BF">
      <w:headerReference w:type="default" r:id="rId14"/>
      <w:pgSz w:w="16839" w:h="11907" w:orient="landscape" w:code="9"/>
      <w:pgMar w:top="993" w:right="1417" w:bottom="1134" w:left="1276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60284" w14:textId="77777777" w:rsidR="0089474A" w:rsidRDefault="0089474A">
      <w:pPr>
        <w:spacing w:after="0" w:line="240" w:lineRule="auto"/>
      </w:pPr>
      <w:r>
        <w:separator/>
      </w:r>
    </w:p>
  </w:endnote>
  <w:endnote w:type="continuationSeparator" w:id="0">
    <w:p w14:paraId="734F9B1A" w14:textId="77777777" w:rsidR="0089474A" w:rsidRDefault="008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12862" w14:textId="77777777" w:rsidR="001D60F7" w:rsidRDefault="001D60F7" w:rsidP="001D60F7">
    <w:pPr>
      <w:pStyle w:val="Zpat"/>
      <w:jc w:val="right"/>
      <w:rPr>
        <w:sz w:val="16"/>
      </w:rPr>
    </w:pPr>
    <w:r>
      <w:rPr>
        <w:sz w:val="16"/>
      </w:rPr>
      <w:t>_________________________________________________________________________________________________________________</w:t>
    </w:r>
  </w:p>
  <w:p w14:paraId="7B470DFE" w14:textId="77777777" w:rsidR="001D60F7" w:rsidRPr="001D60F7" w:rsidRDefault="001D60F7" w:rsidP="001D60F7">
    <w:pPr>
      <w:pStyle w:val="Zpat"/>
      <w:jc w:val="right"/>
      <w:rPr>
        <w:rFonts w:ascii="Arial" w:hAnsi="Arial" w:cs="Arial"/>
        <w:sz w:val="14"/>
      </w:rPr>
    </w:pPr>
    <w:r w:rsidRPr="001D60F7">
      <w:rPr>
        <w:rFonts w:ascii="Arial" w:hAnsi="Arial" w:cs="Arial"/>
        <w:sz w:val="14"/>
      </w:rPr>
      <w:t xml:space="preserve">Strana </w:t>
    </w:r>
    <w:r w:rsidRPr="001D60F7">
      <w:rPr>
        <w:rFonts w:ascii="Arial" w:hAnsi="Arial" w:cs="Arial"/>
        <w:sz w:val="14"/>
      </w:rPr>
      <w:fldChar w:fldCharType="begin"/>
    </w:r>
    <w:r w:rsidRPr="001D60F7">
      <w:rPr>
        <w:rFonts w:ascii="Arial" w:hAnsi="Arial" w:cs="Arial"/>
        <w:sz w:val="14"/>
      </w:rPr>
      <w:instrText>PAGE   \* MERGEFORMAT</w:instrText>
    </w:r>
    <w:r w:rsidRPr="001D60F7">
      <w:rPr>
        <w:rFonts w:ascii="Arial" w:hAnsi="Arial" w:cs="Arial"/>
        <w:sz w:val="14"/>
      </w:rPr>
      <w:fldChar w:fldCharType="separate"/>
    </w:r>
    <w:r w:rsidR="00920E63" w:rsidRPr="00920E63">
      <w:rPr>
        <w:rFonts w:ascii="Arial" w:hAnsi="Arial" w:cs="Arial"/>
        <w:noProof/>
        <w:sz w:val="14"/>
        <w:lang w:val="cs-CZ"/>
      </w:rPr>
      <w:t>3</w:t>
    </w:r>
    <w:r w:rsidRPr="001D60F7">
      <w:rPr>
        <w:rFonts w:ascii="Arial" w:hAnsi="Arial" w:cs="Arial"/>
        <w:sz w:val="14"/>
      </w:rPr>
      <w:fldChar w:fldCharType="end"/>
    </w:r>
  </w:p>
  <w:p w14:paraId="6FF0B3AB" w14:textId="77777777" w:rsidR="00D949E7" w:rsidRPr="0072075B" w:rsidRDefault="00D949E7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</w:rPr>
      <w:id w:val="-1553303579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</w:rPr>
    </w:sdtEndPr>
    <w:sdtContent>
      <w:p w14:paraId="0CAE33B5" w14:textId="77777777" w:rsidR="001D60F7" w:rsidRDefault="001D60F7" w:rsidP="001D60F7">
        <w:pPr>
          <w:pStyle w:val="Zpat"/>
          <w:jc w:val="right"/>
          <w:rPr>
            <w:sz w:val="16"/>
          </w:rPr>
        </w:pPr>
      </w:p>
      <w:p w14:paraId="120259EF" w14:textId="77777777" w:rsidR="001D60F7" w:rsidRDefault="001D60F7" w:rsidP="001D60F7">
        <w:pPr>
          <w:pStyle w:val="Zpat"/>
          <w:jc w:val="right"/>
          <w:rPr>
            <w:sz w:val="16"/>
          </w:rPr>
        </w:pPr>
        <w:r>
          <w:rPr>
            <w:sz w:val="16"/>
          </w:rPr>
          <w:t>_________________________________________________________________________________________________________________</w:t>
        </w:r>
      </w:p>
      <w:p w14:paraId="7F40DB9F" w14:textId="77777777" w:rsidR="001D60F7" w:rsidRPr="001D60F7" w:rsidRDefault="001D60F7" w:rsidP="001D60F7">
        <w:pPr>
          <w:pStyle w:val="Zpat"/>
          <w:jc w:val="right"/>
          <w:rPr>
            <w:rFonts w:ascii="Arial" w:hAnsi="Arial" w:cs="Arial"/>
            <w:sz w:val="14"/>
          </w:rPr>
        </w:pPr>
        <w:r w:rsidRPr="001D60F7">
          <w:rPr>
            <w:rFonts w:ascii="Arial" w:hAnsi="Arial" w:cs="Arial"/>
            <w:sz w:val="14"/>
          </w:rPr>
          <w:t xml:space="preserve">Strana </w:t>
        </w:r>
        <w:r w:rsidRPr="001D60F7">
          <w:rPr>
            <w:rFonts w:ascii="Arial" w:hAnsi="Arial" w:cs="Arial"/>
            <w:sz w:val="14"/>
          </w:rPr>
          <w:fldChar w:fldCharType="begin"/>
        </w:r>
        <w:r w:rsidRPr="001D60F7">
          <w:rPr>
            <w:rFonts w:ascii="Arial" w:hAnsi="Arial" w:cs="Arial"/>
            <w:sz w:val="14"/>
          </w:rPr>
          <w:instrText>PAGE   \* MERGEFORMAT</w:instrText>
        </w:r>
        <w:r w:rsidRPr="001D60F7">
          <w:rPr>
            <w:rFonts w:ascii="Arial" w:hAnsi="Arial" w:cs="Arial"/>
            <w:sz w:val="14"/>
          </w:rPr>
          <w:fldChar w:fldCharType="separate"/>
        </w:r>
        <w:r w:rsidR="00920E63" w:rsidRPr="00920E63">
          <w:rPr>
            <w:rFonts w:ascii="Arial" w:hAnsi="Arial" w:cs="Arial"/>
            <w:noProof/>
            <w:sz w:val="14"/>
            <w:lang w:val="cs-CZ"/>
          </w:rPr>
          <w:t>1</w:t>
        </w:r>
        <w:r w:rsidRPr="001D60F7">
          <w:rPr>
            <w:rFonts w:ascii="Arial" w:hAnsi="Arial" w:cs="Arial"/>
            <w:sz w:val="14"/>
          </w:rPr>
          <w:fldChar w:fldCharType="end"/>
        </w:r>
      </w:p>
    </w:sdtContent>
  </w:sdt>
  <w:p w14:paraId="76364CA2" w14:textId="77777777" w:rsidR="001D60F7" w:rsidRDefault="001D60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26818" w14:textId="77777777" w:rsidR="0089474A" w:rsidRDefault="0089474A">
      <w:pPr>
        <w:spacing w:after="0" w:line="240" w:lineRule="auto"/>
      </w:pPr>
      <w:r>
        <w:separator/>
      </w:r>
    </w:p>
  </w:footnote>
  <w:footnote w:type="continuationSeparator" w:id="0">
    <w:p w14:paraId="2B9FF560" w14:textId="77777777" w:rsidR="0089474A" w:rsidRDefault="008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BF9BC" w14:textId="77777777" w:rsidR="00F16DFB" w:rsidRDefault="00D41CEE" w:rsidP="00F16DFB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rFonts w:ascii="Arial" w:hAnsi="Arial" w:cs="Arial"/>
        <w:sz w:val="16"/>
        <w:lang w:val="cs-CZ"/>
      </w:rPr>
    </w:pPr>
    <w:r w:rsidRPr="00BD21FA">
      <w:rPr>
        <w:rFonts w:ascii="Arial" w:hAnsi="Arial" w:cs="Arial"/>
        <w:sz w:val="16"/>
        <w:lang w:val="cs-CZ"/>
      </w:rPr>
      <w:t xml:space="preserve">Dodatek č. </w:t>
    </w:r>
    <w:r w:rsidR="009F58F2">
      <w:rPr>
        <w:rFonts w:ascii="Arial" w:hAnsi="Arial" w:cs="Arial"/>
        <w:sz w:val="16"/>
        <w:lang w:val="cs-CZ"/>
      </w:rPr>
      <w:t>1</w:t>
    </w:r>
    <w:r w:rsidR="007E2CB2">
      <w:rPr>
        <w:rFonts w:ascii="Arial" w:hAnsi="Arial" w:cs="Arial"/>
        <w:sz w:val="16"/>
        <w:lang w:val="cs-CZ"/>
      </w:rPr>
      <w:t>4</w:t>
    </w:r>
  </w:p>
  <w:p w14:paraId="079893CB" w14:textId="77777777" w:rsidR="00D949E7" w:rsidRPr="00BD21FA" w:rsidRDefault="00D41CEE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rFonts w:ascii="Arial" w:hAnsi="Arial" w:cs="Arial"/>
        <w:sz w:val="12"/>
        <w:lang w:val="cs-CZ"/>
      </w:rPr>
    </w:pPr>
    <w:r w:rsidRPr="00BD21FA">
      <w:rPr>
        <w:rFonts w:ascii="Arial" w:hAnsi="Arial" w:cs="Arial"/>
        <w:sz w:val="16"/>
        <w:lang w:val="cs-CZ"/>
      </w:rPr>
      <w:t xml:space="preserve"> Smlouvy</w:t>
    </w:r>
    <w:r w:rsidR="00D949E7" w:rsidRPr="00BD21FA">
      <w:rPr>
        <w:rFonts w:ascii="Arial" w:hAnsi="Arial" w:cs="Arial"/>
        <w:sz w:val="16"/>
        <w:lang w:val="cs-CZ"/>
      </w:rPr>
      <w:t xml:space="preserve"> o </w:t>
    </w:r>
    <w:r w:rsidR="008B3FBE" w:rsidRPr="00BD21FA">
      <w:rPr>
        <w:rFonts w:ascii="Arial" w:hAnsi="Arial" w:cs="Arial"/>
        <w:sz w:val="16"/>
        <w:lang w:val="cs-CZ"/>
      </w:rPr>
      <w:t>dílo – Komplexní</w:t>
    </w:r>
    <w:r w:rsidR="00D949E7" w:rsidRPr="00BD21FA">
      <w:rPr>
        <w:rFonts w:ascii="Arial" w:hAnsi="Arial" w:cs="Arial"/>
        <w:sz w:val="16"/>
        <w:lang w:val="cs-CZ"/>
      </w:rPr>
      <w:t xml:space="preserve"> pozemkové úpravy v </w:t>
    </w:r>
    <w:r w:rsidR="00CC53F7" w:rsidRPr="00CC53F7">
      <w:rPr>
        <w:rFonts w:ascii="Arial" w:hAnsi="Arial" w:cs="Arial"/>
        <w:sz w:val="16"/>
        <w:lang w:val="cs-CZ"/>
      </w:rPr>
      <w:t>katastrálním území Stebno u Dubic a Komplexní pozemkové úpravy v katastrálním území Suchá u Stebna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D718E" w14:textId="77777777" w:rsidR="00D949E7" w:rsidRPr="0005743F" w:rsidRDefault="00D949E7" w:rsidP="00CC53F7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820"/>
      </w:tabs>
      <w:rPr>
        <w:rFonts w:ascii="Arial" w:hAnsi="Arial" w:cs="Arial"/>
        <w:sz w:val="16"/>
      </w:rPr>
    </w:pPr>
    <w:r>
      <w:rPr>
        <w:sz w:val="14"/>
      </w:rPr>
      <w:tab/>
    </w:r>
    <w:r w:rsidRPr="0005743F">
      <w:rPr>
        <w:rFonts w:ascii="Arial" w:hAnsi="Arial" w:cs="Arial"/>
        <w:sz w:val="16"/>
      </w:rPr>
      <w:t>Číslo smlouvy objednatele:</w:t>
    </w:r>
    <w:r w:rsidR="009D0F06" w:rsidRPr="009D0F06">
      <w:t xml:space="preserve"> </w:t>
    </w:r>
    <w:r w:rsidR="00A90FAB">
      <w:rPr>
        <w:rFonts w:ascii="Arial" w:hAnsi="Arial" w:cs="Arial"/>
        <w:sz w:val="16"/>
      </w:rPr>
      <w:t>415-2015-508101/</w:t>
    </w:r>
    <w:r w:rsidR="00774327">
      <w:rPr>
        <w:rFonts w:ascii="Arial" w:hAnsi="Arial" w:cs="Arial"/>
        <w:sz w:val="16"/>
      </w:rPr>
      <w:t>1</w:t>
    </w:r>
    <w:r w:rsidR="007E2CB2">
      <w:rPr>
        <w:rFonts w:ascii="Arial" w:hAnsi="Arial" w:cs="Arial"/>
        <w:sz w:val="16"/>
      </w:rPr>
      <w:t>4</w:t>
    </w:r>
    <w:r w:rsidRPr="009D0F06">
      <w:rPr>
        <w:rFonts w:ascii="Arial" w:hAnsi="Arial" w:cs="Arial"/>
        <w:sz w:val="16"/>
      </w:rPr>
      <w:tab/>
    </w:r>
  </w:p>
  <w:p w14:paraId="2B1A2FDA" w14:textId="77777777" w:rsidR="009D0F06" w:rsidRDefault="00D949E7" w:rsidP="00CC53F7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820"/>
      </w:tabs>
      <w:rPr>
        <w:rFonts w:ascii="Arial" w:hAnsi="Arial" w:cs="Arial"/>
        <w:sz w:val="16"/>
      </w:rPr>
    </w:pPr>
    <w:r w:rsidRPr="0005743F">
      <w:rPr>
        <w:rFonts w:ascii="Arial" w:hAnsi="Arial" w:cs="Arial"/>
        <w:sz w:val="16"/>
      </w:rPr>
      <w:tab/>
      <w:t xml:space="preserve">Komplexní pozemkové úpravy v </w:t>
    </w:r>
    <w:r w:rsidR="00CC53F7" w:rsidRPr="00CC53F7">
      <w:rPr>
        <w:rFonts w:ascii="Arial" w:hAnsi="Arial" w:cs="Arial"/>
        <w:sz w:val="16"/>
      </w:rPr>
      <w:t>katastrálním území</w:t>
    </w:r>
    <w:r w:rsidRPr="00CC53F7">
      <w:rPr>
        <w:rFonts w:ascii="Arial" w:hAnsi="Arial" w:cs="Arial"/>
        <w:sz w:val="16"/>
      </w:rPr>
      <w:t xml:space="preserve"> </w:t>
    </w:r>
    <w:r w:rsidR="009D0F06">
      <w:rPr>
        <w:rFonts w:ascii="Arial" w:hAnsi="Arial" w:cs="Arial"/>
        <w:sz w:val="16"/>
      </w:rPr>
      <w:t>Stebno u Dubic a</w:t>
    </w:r>
  </w:p>
  <w:p w14:paraId="26AA8933" w14:textId="77777777" w:rsidR="00D949E7" w:rsidRPr="0005743F" w:rsidRDefault="009D0F06" w:rsidP="00CC53F7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820"/>
        <w:tab w:val="left" w:pos="5529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9D0F06">
      <w:rPr>
        <w:rFonts w:ascii="Arial" w:hAnsi="Arial" w:cs="Arial"/>
        <w:sz w:val="16"/>
      </w:rPr>
      <w:t xml:space="preserve">Komplexní pozemkové úpravy v </w:t>
    </w:r>
    <w:r w:rsidR="00CC53F7" w:rsidRPr="00CC53F7">
      <w:rPr>
        <w:rFonts w:ascii="Arial" w:hAnsi="Arial" w:cs="Arial"/>
        <w:sz w:val="16"/>
      </w:rPr>
      <w:t xml:space="preserve">katastrálním území </w:t>
    </w:r>
    <w:r w:rsidRPr="009D0F06">
      <w:rPr>
        <w:rFonts w:ascii="Arial" w:hAnsi="Arial" w:cs="Arial"/>
        <w:sz w:val="16"/>
      </w:rPr>
      <w:t>Suchá u Stebna</w:t>
    </w:r>
  </w:p>
  <w:p w14:paraId="775E3C8B" w14:textId="77777777" w:rsidR="00D949E7" w:rsidRPr="0025120D" w:rsidRDefault="00D949E7">
    <w:pPr>
      <w:pStyle w:val="Zhlav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8F5EF" w14:textId="4694EBAC" w:rsidR="00284AC3" w:rsidRPr="0005743F" w:rsidRDefault="00284AC3" w:rsidP="00284AC3">
    <w:pPr>
      <w:pStyle w:val="Zhlav"/>
      <w:pBdr>
        <w:bottom w:val="single" w:sz="6" w:space="24" w:color="auto"/>
      </w:pBdr>
      <w:tabs>
        <w:tab w:val="clear" w:pos="4536"/>
        <w:tab w:val="clear" w:pos="9072"/>
        <w:tab w:val="left" w:pos="4820"/>
      </w:tabs>
      <w:jc w:val="center"/>
      <w:rPr>
        <w:rFonts w:ascii="Arial" w:hAnsi="Arial" w:cs="Arial"/>
        <w:sz w:val="16"/>
      </w:rPr>
    </w:pPr>
    <w:r w:rsidRPr="0005743F">
      <w:rPr>
        <w:rFonts w:ascii="Arial" w:hAnsi="Arial" w:cs="Arial"/>
        <w:sz w:val="16"/>
      </w:rPr>
      <w:t>Číslo smlouvy objednatele:</w:t>
    </w:r>
    <w:r w:rsidRPr="009D0F06">
      <w:t xml:space="preserve"> </w:t>
    </w:r>
    <w:r>
      <w:rPr>
        <w:rFonts w:ascii="Arial" w:hAnsi="Arial" w:cs="Arial"/>
        <w:sz w:val="16"/>
      </w:rPr>
      <w:t>415-2015-508101/14</w:t>
    </w:r>
  </w:p>
  <w:p w14:paraId="70EFA764" w14:textId="5A2204B8" w:rsidR="00284AC3" w:rsidRPr="0025120D" w:rsidRDefault="00284AC3" w:rsidP="00284AC3">
    <w:pPr>
      <w:pStyle w:val="Zhlav"/>
      <w:pBdr>
        <w:bottom w:val="single" w:sz="6" w:space="24" w:color="auto"/>
      </w:pBdr>
      <w:tabs>
        <w:tab w:val="clear" w:pos="4536"/>
        <w:tab w:val="clear" w:pos="9072"/>
        <w:tab w:val="left" w:pos="4820"/>
      </w:tabs>
      <w:jc w:val="center"/>
      <w:rPr>
        <w:sz w:val="14"/>
      </w:rPr>
    </w:pPr>
    <w:r w:rsidRPr="00284AC3">
      <w:rPr>
        <w:rFonts w:ascii="Arial" w:hAnsi="Arial" w:cs="Arial"/>
        <w:sz w:val="16"/>
      </w:rPr>
      <w:t>Příloha č. 1 k dodatku č. 14 ke Smlouvě o dílo - KoPÚ Stebno u Dubic</w:t>
    </w:r>
  </w:p>
  <w:p w14:paraId="6DE1A359" w14:textId="04448B84" w:rsidR="00284AC3" w:rsidRPr="00284AC3" w:rsidRDefault="00284AC3" w:rsidP="00284AC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19B0B" w14:textId="745304A3" w:rsidR="00284AC3" w:rsidRPr="0005743F" w:rsidRDefault="00284AC3" w:rsidP="001A60BF">
    <w:pPr>
      <w:pStyle w:val="Zhlav"/>
      <w:pBdr>
        <w:bottom w:val="single" w:sz="6" w:space="24" w:color="auto"/>
      </w:pBdr>
      <w:tabs>
        <w:tab w:val="clear" w:pos="4536"/>
        <w:tab w:val="clear" w:pos="9072"/>
        <w:tab w:val="left" w:pos="4820"/>
      </w:tabs>
      <w:jc w:val="center"/>
      <w:rPr>
        <w:rFonts w:ascii="Arial" w:hAnsi="Arial" w:cs="Arial"/>
        <w:sz w:val="16"/>
      </w:rPr>
    </w:pPr>
    <w:r w:rsidRPr="0005743F">
      <w:rPr>
        <w:rFonts w:ascii="Arial" w:hAnsi="Arial" w:cs="Arial"/>
        <w:sz w:val="16"/>
      </w:rPr>
      <w:t>Číslo smlouvy objednatele:</w:t>
    </w:r>
    <w:r w:rsidRPr="009D0F06">
      <w:t xml:space="preserve"> </w:t>
    </w:r>
    <w:r>
      <w:rPr>
        <w:rFonts w:ascii="Arial" w:hAnsi="Arial" w:cs="Arial"/>
        <w:sz w:val="16"/>
      </w:rPr>
      <w:t>415-2015-508101/14</w:t>
    </w:r>
  </w:p>
  <w:p w14:paraId="37B8F7DE" w14:textId="2FE5E3AB" w:rsidR="00284AC3" w:rsidRPr="0025120D" w:rsidRDefault="00284AC3" w:rsidP="001A60BF">
    <w:pPr>
      <w:pStyle w:val="Zhlav"/>
      <w:pBdr>
        <w:bottom w:val="single" w:sz="6" w:space="24" w:color="auto"/>
      </w:pBdr>
      <w:tabs>
        <w:tab w:val="clear" w:pos="4536"/>
        <w:tab w:val="clear" w:pos="9072"/>
        <w:tab w:val="left" w:pos="4820"/>
      </w:tabs>
      <w:jc w:val="center"/>
      <w:rPr>
        <w:sz w:val="14"/>
      </w:rPr>
    </w:pPr>
    <w:r w:rsidRPr="00284AC3">
      <w:rPr>
        <w:rFonts w:ascii="Arial" w:hAnsi="Arial" w:cs="Arial"/>
        <w:sz w:val="16"/>
      </w:rPr>
      <w:t>Příloha č. 1 k dodatku č. 14 ke Smlouvě o dílo - KoPÚ Stebno u Dubic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EE7C6" w14:textId="77777777" w:rsidR="001A60BF" w:rsidRPr="0005743F" w:rsidRDefault="001A60BF" w:rsidP="00284AC3">
    <w:pPr>
      <w:pStyle w:val="Zhlav"/>
      <w:pBdr>
        <w:bottom w:val="single" w:sz="6" w:space="24" w:color="auto"/>
      </w:pBdr>
      <w:tabs>
        <w:tab w:val="clear" w:pos="4536"/>
        <w:tab w:val="clear" w:pos="9072"/>
        <w:tab w:val="left" w:pos="4820"/>
      </w:tabs>
      <w:jc w:val="center"/>
      <w:rPr>
        <w:rFonts w:ascii="Arial" w:hAnsi="Arial" w:cs="Arial"/>
        <w:sz w:val="16"/>
      </w:rPr>
    </w:pPr>
    <w:r w:rsidRPr="0005743F">
      <w:rPr>
        <w:rFonts w:ascii="Arial" w:hAnsi="Arial" w:cs="Arial"/>
        <w:sz w:val="16"/>
      </w:rPr>
      <w:t>Číslo smlouvy objednatele:</w:t>
    </w:r>
    <w:r w:rsidRPr="009D0F06">
      <w:t xml:space="preserve"> </w:t>
    </w:r>
    <w:r>
      <w:rPr>
        <w:rFonts w:ascii="Arial" w:hAnsi="Arial" w:cs="Arial"/>
        <w:sz w:val="16"/>
      </w:rPr>
      <w:t>415-2015-508101/14</w:t>
    </w:r>
  </w:p>
  <w:p w14:paraId="35DE830D" w14:textId="1CD69D9E" w:rsidR="001A60BF" w:rsidRPr="0025120D" w:rsidRDefault="001A60BF" w:rsidP="00284AC3">
    <w:pPr>
      <w:pStyle w:val="Zhlav"/>
      <w:pBdr>
        <w:bottom w:val="single" w:sz="6" w:space="24" w:color="auto"/>
      </w:pBdr>
      <w:tabs>
        <w:tab w:val="clear" w:pos="4536"/>
        <w:tab w:val="clear" w:pos="9072"/>
        <w:tab w:val="left" w:pos="4820"/>
      </w:tabs>
      <w:jc w:val="center"/>
      <w:rPr>
        <w:sz w:val="14"/>
      </w:rPr>
    </w:pPr>
    <w:r w:rsidRPr="00284AC3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2</w:t>
    </w:r>
    <w:r w:rsidRPr="00284AC3">
      <w:rPr>
        <w:rFonts w:ascii="Arial" w:hAnsi="Arial" w:cs="Arial"/>
        <w:sz w:val="16"/>
      </w:rPr>
      <w:t xml:space="preserve"> k dodatku č. 14 ke Smlouvě o dílo - KoPÚ </w:t>
    </w:r>
    <w:r>
      <w:rPr>
        <w:rFonts w:ascii="Arial" w:hAnsi="Arial" w:cs="Arial"/>
        <w:sz w:val="16"/>
      </w:rPr>
      <w:t>Suchá u Stebna</w:t>
    </w:r>
  </w:p>
  <w:p w14:paraId="345667C2" w14:textId="77777777" w:rsidR="001A60BF" w:rsidRPr="00284AC3" w:rsidRDefault="001A60BF" w:rsidP="00284A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57EFE"/>
    <w:multiLevelType w:val="multilevel"/>
    <w:tmpl w:val="6ADA8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4F3BB7"/>
    <w:multiLevelType w:val="multilevel"/>
    <w:tmpl w:val="CFA6C194"/>
    <w:lvl w:ilvl="0">
      <w:start w:val="1"/>
      <w:numFmt w:val="upperRoman"/>
      <w:pStyle w:val="Nadpis1"/>
      <w:lvlText w:val="Článek %1."/>
      <w:lvlJc w:val="left"/>
      <w:pPr>
        <w:ind w:left="51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432" w:hanging="432"/>
      </w:pPr>
      <w:rPr>
        <w:rFonts w:hint="default"/>
        <w:i w:val="0"/>
      </w:rPr>
    </w:lvl>
    <w:lvl w:ilvl="2">
      <w:start w:val="1"/>
      <w:numFmt w:val="decimal"/>
      <w:pStyle w:val="Odstavec111"/>
      <w:isLgl/>
      <w:lvlText w:val="%1.%2.%3."/>
      <w:lvlJc w:val="left"/>
      <w:pPr>
        <w:ind w:left="221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783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52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11" w:hanging="1440"/>
      </w:pPr>
      <w:rPr>
        <w:rFonts w:hint="default"/>
      </w:rPr>
    </w:lvl>
  </w:abstractNum>
  <w:abstractNum w:abstractNumId="3" w15:restartNumberingAfterBreak="0">
    <w:nsid w:val="3BB43BA3"/>
    <w:multiLevelType w:val="multilevel"/>
    <w:tmpl w:val="D9B23E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567" w:hanging="567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5A844DCA"/>
    <w:multiLevelType w:val="hybridMultilevel"/>
    <w:tmpl w:val="FA1468BA"/>
    <w:lvl w:ilvl="0" w:tplc="358481D8">
      <w:start w:val="1"/>
      <w:numFmt w:val="ordinal"/>
      <w:lvlText w:val="%1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2812"/>
    <w:multiLevelType w:val="hybridMultilevel"/>
    <w:tmpl w:val="88F831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7" w15:restartNumberingAfterBreak="0">
    <w:nsid w:val="7D4811CD"/>
    <w:multiLevelType w:val="hybridMultilevel"/>
    <w:tmpl w:val="D316A34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2"/>
    </w:lvlOverride>
  </w:num>
  <w:num w:numId="7">
    <w:abstractNumId w:val="5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F74"/>
    <w:rsid w:val="0001270D"/>
    <w:rsid w:val="0001351E"/>
    <w:rsid w:val="0001592E"/>
    <w:rsid w:val="0001770C"/>
    <w:rsid w:val="00021B06"/>
    <w:rsid w:val="0002363A"/>
    <w:rsid w:val="0002419A"/>
    <w:rsid w:val="000261D3"/>
    <w:rsid w:val="00026CDB"/>
    <w:rsid w:val="00036043"/>
    <w:rsid w:val="00036F01"/>
    <w:rsid w:val="00042CA0"/>
    <w:rsid w:val="00050C76"/>
    <w:rsid w:val="00050FA0"/>
    <w:rsid w:val="0005310A"/>
    <w:rsid w:val="00054FA7"/>
    <w:rsid w:val="00055D26"/>
    <w:rsid w:val="000565C6"/>
    <w:rsid w:val="0005743F"/>
    <w:rsid w:val="00057C75"/>
    <w:rsid w:val="000604D3"/>
    <w:rsid w:val="00061A57"/>
    <w:rsid w:val="000622D1"/>
    <w:rsid w:val="00062DF2"/>
    <w:rsid w:val="000669FB"/>
    <w:rsid w:val="0007122E"/>
    <w:rsid w:val="00072055"/>
    <w:rsid w:val="00091D71"/>
    <w:rsid w:val="000A0DA0"/>
    <w:rsid w:val="000B1E86"/>
    <w:rsid w:val="000B6251"/>
    <w:rsid w:val="000B69CD"/>
    <w:rsid w:val="000C0BD2"/>
    <w:rsid w:val="000D0C30"/>
    <w:rsid w:val="000D1382"/>
    <w:rsid w:val="000D1E4C"/>
    <w:rsid w:val="000D24BD"/>
    <w:rsid w:val="000D2B45"/>
    <w:rsid w:val="000D749B"/>
    <w:rsid w:val="000D7EB3"/>
    <w:rsid w:val="000E2380"/>
    <w:rsid w:val="000E628C"/>
    <w:rsid w:val="000F3508"/>
    <w:rsid w:val="000F4185"/>
    <w:rsid w:val="000F4862"/>
    <w:rsid w:val="000F53C1"/>
    <w:rsid w:val="000F666C"/>
    <w:rsid w:val="00106CC8"/>
    <w:rsid w:val="00111732"/>
    <w:rsid w:val="00113334"/>
    <w:rsid w:val="001157EC"/>
    <w:rsid w:val="001208EE"/>
    <w:rsid w:val="00120D0A"/>
    <w:rsid w:val="001212CE"/>
    <w:rsid w:val="00122C6A"/>
    <w:rsid w:val="00123815"/>
    <w:rsid w:val="001258B6"/>
    <w:rsid w:val="00126A8F"/>
    <w:rsid w:val="00127765"/>
    <w:rsid w:val="00134FCF"/>
    <w:rsid w:val="00136F16"/>
    <w:rsid w:val="00145EF7"/>
    <w:rsid w:val="00150A54"/>
    <w:rsid w:val="00152407"/>
    <w:rsid w:val="001541F9"/>
    <w:rsid w:val="00156E1D"/>
    <w:rsid w:val="001613E0"/>
    <w:rsid w:val="001627B1"/>
    <w:rsid w:val="00165B14"/>
    <w:rsid w:val="00165D18"/>
    <w:rsid w:val="0017159F"/>
    <w:rsid w:val="00175D55"/>
    <w:rsid w:val="0017606A"/>
    <w:rsid w:val="00176C7D"/>
    <w:rsid w:val="00177D28"/>
    <w:rsid w:val="0018058C"/>
    <w:rsid w:val="00181DCB"/>
    <w:rsid w:val="00184756"/>
    <w:rsid w:val="00185D00"/>
    <w:rsid w:val="00186343"/>
    <w:rsid w:val="00187D94"/>
    <w:rsid w:val="0019063D"/>
    <w:rsid w:val="00190D35"/>
    <w:rsid w:val="00190DD1"/>
    <w:rsid w:val="00192E19"/>
    <w:rsid w:val="00196352"/>
    <w:rsid w:val="00196F99"/>
    <w:rsid w:val="001A08EF"/>
    <w:rsid w:val="001A17DB"/>
    <w:rsid w:val="001A60BF"/>
    <w:rsid w:val="001B178C"/>
    <w:rsid w:val="001B1DD3"/>
    <w:rsid w:val="001B41F0"/>
    <w:rsid w:val="001D09E6"/>
    <w:rsid w:val="001D1536"/>
    <w:rsid w:val="001D60F7"/>
    <w:rsid w:val="001D6AE8"/>
    <w:rsid w:val="001E15BF"/>
    <w:rsid w:val="001E42DD"/>
    <w:rsid w:val="001E7AD4"/>
    <w:rsid w:val="001F0491"/>
    <w:rsid w:val="001F09CB"/>
    <w:rsid w:val="001F09EB"/>
    <w:rsid w:val="001F5AF2"/>
    <w:rsid w:val="00205DFC"/>
    <w:rsid w:val="00207846"/>
    <w:rsid w:val="00207B39"/>
    <w:rsid w:val="0021157D"/>
    <w:rsid w:val="00213F86"/>
    <w:rsid w:val="00225DBD"/>
    <w:rsid w:val="0023089D"/>
    <w:rsid w:val="00233909"/>
    <w:rsid w:val="00234B50"/>
    <w:rsid w:val="0023503B"/>
    <w:rsid w:val="00235ADE"/>
    <w:rsid w:val="00240B25"/>
    <w:rsid w:val="00242179"/>
    <w:rsid w:val="00242212"/>
    <w:rsid w:val="0024266D"/>
    <w:rsid w:val="002427ED"/>
    <w:rsid w:val="00244904"/>
    <w:rsid w:val="00245410"/>
    <w:rsid w:val="00255FD1"/>
    <w:rsid w:val="00256693"/>
    <w:rsid w:val="00262BA3"/>
    <w:rsid w:val="00264983"/>
    <w:rsid w:val="00265825"/>
    <w:rsid w:val="002659CD"/>
    <w:rsid w:val="00276E15"/>
    <w:rsid w:val="0028248E"/>
    <w:rsid w:val="00284AC3"/>
    <w:rsid w:val="00284C4C"/>
    <w:rsid w:val="0028504E"/>
    <w:rsid w:val="00295DC7"/>
    <w:rsid w:val="002A08E6"/>
    <w:rsid w:val="002A1264"/>
    <w:rsid w:val="002A16BB"/>
    <w:rsid w:val="002A589C"/>
    <w:rsid w:val="002B060D"/>
    <w:rsid w:val="002C3B63"/>
    <w:rsid w:val="002D02B2"/>
    <w:rsid w:val="002D21C5"/>
    <w:rsid w:val="002D3562"/>
    <w:rsid w:val="002D6287"/>
    <w:rsid w:val="002E6B1D"/>
    <w:rsid w:val="002F5FC3"/>
    <w:rsid w:val="00300DAC"/>
    <w:rsid w:val="00303753"/>
    <w:rsid w:val="003073D3"/>
    <w:rsid w:val="00310F4E"/>
    <w:rsid w:val="003244C5"/>
    <w:rsid w:val="003256CA"/>
    <w:rsid w:val="0033229F"/>
    <w:rsid w:val="0033379C"/>
    <w:rsid w:val="00334361"/>
    <w:rsid w:val="0033718B"/>
    <w:rsid w:val="00337332"/>
    <w:rsid w:val="0034244B"/>
    <w:rsid w:val="003429D3"/>
    <w:rsid w:val="0034595D"/>
    <w:rsid w:val="00351759"/>
    <w:rsid w:val="00352374"/>
    <w:rsid w:val="003523D2"/>
    <w:rsid w:val="00354192"/>
    <w:rsid w:val="00354BC6"/>
    <w:rsid w:val="00357ECC"/>
    <w:rsid w:val="0036315A"/>
    <w:rsid w:val="0036335F"/>
    <w:rsid w:val="00371F2D"/>
    <w:rsid w:val="00381DA3"/>
    <w:rsid w:val="00383C87"/>
    <w:rsid w:val="00386C75"/>
    <w:rsid w:val="00393AB7"/>
    <w:rsid w:val="003A301E"/>
    <w:rsid w:val="003A3237"/>
    <w:rsid w:val="003A32BC"/>
    <w:rsid w:val="003A47AA"/>
    <w:rsid w:val="003A6BFA"/>
    <w:rsid w:val="003B41C2"/>
    <w:rsid w:val="003C093E"/>
    <w:rsid w:val="003C172D"/>
    <w:rsid w:val="003C56D3"/>
    <w:rsid w:val="003D11DF"/>
    <w:rsid w:val="003D2FD2"/>
    <w:rsid w:val="003D54E2"/>
    <w:rsid w:val="003D7646"/>
    <w:rsid w:val="003E3E1E"/>
    <w:rsid w:val="003F2720"/>
    <w:rsid w:val="003F48E8"/>
    <w:rsid w:val="00400CE8"/>
    <w:rsid w:val="00404486"/>
    <w:rsid w:val="004051C8"/>
    <w:rsid w:val="00411819"/>
    <w:rsid w:val="00412E62"/>
    <w:rsid w:val="0041764F"/>
    <w:rsid w:val="00420A03"/>
    <w:rsid w:val="00422489"/>
    <w:rsid w:val="0042321E"/>
    <w:rsid w:val="00427ABE"/>
    <w:rsid w:val="00435696"/>
    <w:rsid w:val="0044572B"/>
    <w:rsid w:val="004545C4"/>
    <w:rsid w:val="004550CD"/>
    <w:rsid w:val="004553C5"/>
    <w:rsid w:val="0045784F"/>
    <w:rsid w:val="00460566"/>
    <w:rsid w:val="00461F25"/>
    <w:rsid w:val="00462A6F"/>
    <w:rsid w:val="00462F02"/>
    <w:rsid w:val="00463530"/>
    <w:rsid w:val="004662C1"/>
    <w:rsid w:val="0047149C"/>
    <w:rsid w:val="0047180D"/>
    <w:rsid w:val="00472074"/>
    <w:rsid w:val="0047219C"/>
    <w:rsid w:val="00475203"/>
    <w:rsid w:val="004758C4"/>
    <w:rsid w:val="00477257"/>
    <w:rsid w:val="004804C0"/>
    <w:rsid w:val="004832A1"/>
    <w:rsid w:val="00483450"/>
    <w:rsid w:val="004878FE"/>
    <w:rsid w:val="0049654A"/>
    <w:rsid w:val="004A004B"/>
    <w:rsid w:val="004A354F"/>
    <w:rsid w:val="004A6BC1"/>
    <w:rsid w:val="004B2BC3"/>
    <w:rsid w:val="004B7258"/>
    <w:rsid w:val="004C05E4"/>
    <w:rsid w:val="004C1C50"/>
    <w:rsid w:val="004C68E5"/>
    <w:rsid w:val="004C6B32"/>
    <w:rsid w:val="004D10C9"/>
    <w:rsid w:val="004D1E9A"/>
    <w:rsid w:val="004D27E0"/>
    <w:rsid w:val="004D44B2"/>
    <w:rsid w:val="004D734B"/>
    <w:rsid w:val="004E0DEB"/>
    <w:rsid w:val="004F31ED"/>
    <w:rsid w:val="004F5C66"/>
    <w:rsid w:val="00503312"/>
    <w:rsid w:val="00506D94"/>
    <w:rsid w:val="00510501"/>
    <w:rsid w:val="00510E41"/>
    <w:rsid w:val="00511EB0"/>
    <w:rsid w:val="005121FE"/>
    <w:rsid w:val="0051293F"/>
    <w:rsid w:val="00514C05"/>
    <w:rsid w:val="005158CC"/>
    <w:rsid w:val="0051703F"/>
    <w:rsid w:val="005209B0"/>
    <w:rsid w:val="00521924"/>
    <w:rsid w:val="00525997"/>
    <w:rsid w:val="00531CFF"/>
    <w:rsid w:val="00534435"/>
    <w:rsid w:val="0053488D"/>
    <w:rsid w:val="00535AF1"/>
    <w:rsid w:val="00540FDE"/>
    <w:rsid w:val="005426BB"/>
    <w:rsid w:val="00545F54"/>
    <w:rsid w:val="005460C4"/>
    <w:rsid w:val="00553DE3"/>
    <w:rsid w:val="0055670A"/>
    <w:rsid w:val="00561043"/>
    <w:rsid w:val="005620A8"/>
    <w:rsid w:val="005622B6"/>
    <w:rsid w:val="00565450"/>
    <w:rsid w:val="00567A8D"/>
    <w:rsid w:val="00571B92"/>
    <w:rsid w:val="00582E7C"/>
    <w:rsid w:val="0058538D"/>
    <w:rsid w:val="0058565F"/>
    <w:rsid w:val="00593039"/>
    <w:rsid w:val="00593582"/>
    <w:rsid w:val="005A2300"/>
    <w:rsid w:val="005A673D"/>
    <w:rsid w:val="005A6814"/>
    <w:rsid w:val="005A6A7A"/>
    <w:rsid w:val="005C1CA3"/>
    <w:rsid w:val="005C379C"/>
    <w:rsid w:val="005D1810"/>
    <w:rsid w:val="005E0008"/>
    <w:rsid w:val="005E220A"/>
    <w:rsid w:val="005E6A4A"/>
    <w:rsid w:val="005E6C74"/>
    <w:rsid w:val="005F52C9"/>
    <w:rsid w:val="00600E64"/>
    <w:rsid w:val="006060BD"/>
    <w:rsid w:val="006143EC"/>
    <w:rsid w:val="00617396"/>
    <w:rsid w:val="00627AC3"/>
    <w:rsid w:val="006309DC"/>
    <w:rsid w:val="00630E42"/>
    <w:rsid w:val="0063245B"/>
    <w:rsid w:val="00633FAA"/>
    <w:rsid w:val="00640BAC"/>
    <w:rsid w:val="00643111"/>
    <w:rsid w:val="0065060B"/>
    <w:rsid w:val="006531F0"/>
    <w:rsid w:val="00664216"/>
    <w:rsid w:val="00664D6B"/>
    <w:rsid w:val="00670A1F"/>
    <w:rsid w:val="00670B6B"/>
    <w:rsid w:val="006776A2"/>
    <w:rsid w:val="006917EB"/>
    <w:rsid w:val="006A0C07"/>
    <w:rsid w:val="006A0DB9"/>
    <w:rsid w:val="006A11D8"/>
    <w:rsid w:val="006A2168"/>
    <w:rsid w:val="006A617C"/>
    <w:rsid w:val="006B1ACE"/>
    <w:rsid w:val="006B2AC7"/>
    <w:rsid w:val="006B58A6"/>
    <w:rsid w:val="006C18DA"/>
    <w:rsid w:val="006C43AD"/>
    <w:rsid w:val="006C7BBC"/>
    <w:rsid w:val="006D36B0"/>
    <w:rsid w:val="006E4224"/>
    <w:rsid w:val="006E71B1"/>
    <w:rsid w:val="006F3D14"/>
    <w:rsid w:val="006F51A7"/>
    <w:rsid w:val="006F5C49"/>
    <w:rsid w:val="006F7F46"/>
    <w:rsid w:val="00702F1E"/>
    <w:rsid w:val="00703DD4"/>
    <w:rsid w:val="007078AC"/>
    <w:rsid w:val="00713442"/>
    <w:rsid w:val="00717E30"/>
    <w:rsid w:val="0072399C"/>
    <w:rsid w:val="00724A49"/>
    <w:rsid w:val="00730242"/>
    <w:rsid w:val="00737124"/>
    <w:rsid w:val="00741F0E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74327"/>
    <w:rsid w:val="007770A5"/>
    <w:rsid w:val="007846E1"/>
    <w:rsid w:val="0078617E"/>
    <w:rsid w:val="00792089"/>
    <w:rsid w:val="00792D68"/>
    <w:rsid w:val="0079402A"/>
    <w:rsid w:val="00796B0C"/>
    <w:rsid w:val="007A3470"/>
    <w:rsid w:val="007A39E4"/>
    <w:rsid w:val="007A6230"/>
    <w:rsid w:val="007A7CCE"/>
    <w:rsid w:val="007B38B9"/>
    <w:rsid w:val="007B6BAF"/>
    <w:rsid w:val="007C205A"/>
    <w:rsid w:val="007C205C"/>
    <w:rsid w:val="007C3FE5"/>
    <w:rsid w:val="007C5CF9"/>
    <w:rsid w:val="007C66B9"/>
    <w:rsid w:val="007C6AC2"/>
    <w:rsid w:val="007C6AF2"/>
    <w:rsid w:val="007D041D"/>
    <w:rsid w:val="007D4211"/>
    <w:rsid w:val="007E2CB2"/>
    <w:rsid w:val="007E6C99"/>
    <w:rsid w:val="007E72B5"/>
    <w:rsid w:val="007F4DF0"/>
    <w:rsid w:val="0080127D"/>
    <w:rsid w:val="00802079"/>
    <w:rsid w:val="008037D2"/>
    <w:rsid w:val="00806F68"/>
    <w:rsid w:val="00815095"/>
    <w:rsid w:val="00820570"/>
    <w:rsid w:val="00823A6C"/>
    <w:rsid w:val="0082403C"/>
    <w:rsid w:val="008326E5"/>
    <w:rsid w:val="0083287A"/>
    <w:rsid w:val="0083309B"/>
    <w:rsid w:val="00841CDB"/>
    <w:rsid w:val="008461A0"/>
    <w:rsid w:val="00853097"/>
    <w:rsid w:val="0085488A"/>
    <w:rsid w:val="00864F8D"/>
    <w:rsid w:val="00867C63"/>
    <w:rsid w:val="00873E55"/>
    <w:rsid w:val="00875190"/>
    <w:rsid w:val="008828E7"/>
    <w:rsid w:val="008831F4"/>
    <w:rsid w:val="00892B8D"/>
    <w:rsid w:val="00893F3B"/>
    <w:rsid w:val="0089474A"/>
    <w:rsid w:val="00895BF5"/>
    <w:rsid w:val="00895E59"/>
    <w:rsid w:val="00897CD0"/>
    <w:rsid w:val="008A098E"/>
    <w:rsid w:val="008A1E2B"/>
    <w:rsid w:val="008A33E0"/>
    <w:rsid w:val="008B1520"/>
    <w:rsid w:val="008B2509"/>
    <w:rsid w:val="008B3FBE"/>
    <w:rsid w:val="008B69BF"/>
    <w:rsid w:val="008C3722"/>
    <w:rsid w:val="008C4AB9"/>
    <w:rsid w:val="008D60F8"/>
    <w:rsid w:val="008E51A8"/>
    <w:rsid w:val="008E5965"/>
    <w:rsid w:val="008E5CE6"/>
    <w:rsid w:val="008F4522"/>
    <w:rsid w:val="009025E4"/>
    <w:rsid w:val="0090466C"/>
    <w:rsid w:val="00904EBD"/>
    <w:rsid w:val="009140BC"/>
    <w:rsid w:val="00920359"/>
    <w:rsid w:val="00920E63"/>
    <w:rsid w:val="009221A7"/>
    <w:rsid w:val="0093305D"/>
    <w:rsid w:val="00935518"/>
    <w:rsid w:val="00937F9D"/>
    <w:rsid w:val="0094057D"/>
    <w:rsid w:val="00940E69"/>
    <w:rsid w:val="00940EB1"/>
    <w:rsid w:val="009436AA"/>
    <w:rsid w:val="0094606F"/>
    <w:rsid w:val="00951CB5"/>
    <w:rsid w:val="0095379E"/>
    <w:rsid w:val="00957DAA"/>
    <w:rsid w:val="0096187E"/>
    <w:rsid w:val="00963F02"/>
    <w:rsid w:val="00965041"/>
    <w:rsid w:val="00966B4E"/>
    <w:rsid w:val="0097260A"/>
    <w:rsid w:val="00982F36"/>
    <w:rsid w:val="00987C3E"/>
    <w:rsid w:val="009927D7"/>
    <w:rsid w:val="00993395"/>
    <w:rsid w:val="009958AC"/>
    <w:rsid w:val="00997885"/>
    <w:rsid w:val="009A47DA"/>
    <w:rsid w:val="009A7F06"/>
    <w:rsid w:val="009B2E4A"/>
    <w:rsid w:val="009B424F"/>
    <w:rsid w:val="009C1C0B"/>
    <w:rsid w:val="009C2EE7"/>
    <w:rsid w:val="009C3147"/>
    <w:rsid w:val="009C63A6"/>
    <w:rsid w:val="009D0083"/>
    <w:rsid w:val="009D0F06"/>
    <w:rsid w:val="009D4227"/>
    <w:rsid w:val="009E113C"/>
    <w:rsid w:val="009E1B34"/>
    <w:rsid w:val="009E271F"/>
    <w:rsid w:val="009E35A1"/>
    <w:rsid w:val="009E46D6"/>
    <w:rsid w:val="009F2FA2"/>
    <w:rsid w:val="009F58F2"/>
    <w:rsid w:val="009F66A8"/>
    <w:rsid w:val="00A11AF8"/>
    <w:rsid w:val="00A12309"/>
    <w:rsid w:val="00A127F4"/>
    <w:rsid w:val="00A1565A"/>
    <w:rsid w:val="00A17AE4"/>
    <w:rsid w:val="00A238BE"/>
    <w:rsid w:val="00A25D5D"/>
    <w:rsid w:val="00A2617D"/>
    <w:rsid w:val="00A3084C"/>
    <w:rsid w:val="00A31A71"/>
    <w:rsid w:val="00A34112"/>
    <w:rsid w:val="00A35766"/>
    <w:rsid w:val="00A36D24"/>
    <w:rsid w:val="00A457AA"/>
    <w:rsid w:val="00A4634A"/>
    <w:rsid w:val="00A60CAF"/>
    <w:rsid w:val="00A66DE3"/>
    <w:rsid w:val="00A679CA"/>
    <w:rsid w:val="00A70A90"/>
    <w:rsid w:val="00A73ABE"/>
    <w:rsid w:val="00A7611F"/>
    <w:rsid w:val="00A81A58"/>
    <w:rsid w:val="00A820CD"/>
    <w:rsid w:val="00A90FAB"/>
    <w:rsid w:val="00A93283"/>
    <w:rsid w:val="00A959C8"/>
    <w:rsid w:val="00A963E6"/>
    <w:rsid w:val="00AA141E"/>
    <w:rsid w:val="00AC40B5"/>
    <w:rsid w:val="00AC74BE"/>
    <w:rsid w:val="00AD36F0"/>
    <w:rsid w:val="00AD69FC"/>
    <w:rsid w:val="00AE3832"/>
    <w:rsid w:val="00AE556D"/>
    <w:rsid w:val="00AF49AE"/>
    <w:rsid w:val="00AF4C02"/>
    <w:rsid w:val="00AF5392"/>
    <w:rsid w:val="00B02333"/>
    <w:rsid w:val="00B05271"/>
    <w:rsid w:val="00B1328A"/>
    <w:rsid w:val="00B15BC8"/>
    <w:rsid w:val="00B21A18"/>
    <w:rsid w:val="00B21E8C"/>
    <w:rsid w:val="00B24733"/>
    <w:rsid w:val="00B267A1"/>
    <w:rsid w:val="00B34054"/>
    <w:rsid w:val="00B3524E"/>
    <w:rsid w:val="00B36789"/>
    <w:rsid w:val="00B4708C"/>
    <w:rsid w:val="00B476CC"/>
    <w:rsid w:val="00B50A0A"/>
    <w:rsid w:val="00B50D7E"/>
    <w:rsid w:val="00B52699"/>
    <w:rsid w:val="00B67F90"/>
    <w:rsid w:val="00B714BB"/>
    <w:rsid w:val="00B728CC"/>
    <w:rsid w:val="00B73EC4"/>
    <w:rsid w:val="00B747ED"/>
    <w:rsid w:val="00B80771"/>
    <w:rsid w:val="00B80BB4"/>
    <w:rsid w:val="00B8217F"/>
    <w:rsid w:val="00B84419"/>
    <w:rsid w:val="00B85766"/>
    <w:rsid w:val="00B85B4E"/>
    <w:rsid w:val="00B93DC4"/>
    <w:rsid w:val="00B95798"/>
    <w:rsid w:val="00BA1CDF"/>
    <w:rsid w:val="00BA30C8"/>
    <w:rsid w:val="00BA4EA7"/>
    <w:rsid w:val="00BC2FFE"/>
    <w:rsid w:val="00BC7B0A"/>
    <w:rsid w:val="00BD212F"/>
    <w:rsid w:val="00BD21FA"/>
    <w:rsid w:val="00BD309E"/>
    <w:rsid w:val="00BD618A"/>
    <w:rsid w:val="00BD7BD4"/>
    <w:rsid w:val="00BE0367"/>
    <w:rsid w:val="00BE15BA"/>
    <w:rsid w:val="00BE645E"/>
    <w:rsid w:val="00BF1F63"/>
    <w:rsid w:val="00BF6373"/>
    <w:rsid w:val="00BF7C39"/>
    <w:rsid w:val="00C07621"/>
    <w:rsid w:val="00C1099C"/>
    <w:rsid w:val="00C117AD"/>
    <w:rsid w:val="00C173B7"/>
    <w:rsid w:val="00C21655"/>
    <w:rsid w:val="00C21D55"/>
    <w:rsid w:val="00C23E4B"/>
    <w:rsid w:val="00C31C5E"/>
    <w:rsid w:val="00C345D9"/>
    <w:rsid w:val="00C36BE3"/>
    <w:rsid w:val="00C426D8"/>
    <w:rsid w:val="00C45B22"/>
    <w:rsid w:val="00C50586"/>
    <w:rsid w:val="00C5264C"/>
    <w:rsid w:val="00C54394"/>
    <w:rsid w:val="00C54604"/>
    <w:rsid w:val="00C56EB7"/>
    <w:rsid w:val="00C57B43"/>
    <w:rsid w:val="00C62CB2"/>
    <w:rsid w:val="00C63517"/>
    <w:rsid w:val="00C64AA0"/>
    <w:rsid w:val="00C7041B"/>
    <w:rsid w:val="00C708CB"/>
    <w:rsid w:val="00C81485"/>
    <w:rsid w:val="00C856D5"/>
    <w:rsid w:val="00C91DE1"/>
    <w:rsid w:val="00CA2386"/>
    <w:rsid w:val="00CA31F4"/>
    <w:rsid w:val="00CA3A35"/>
    <w:rsid w:val="00CB1EE7"/>
    <w:rsid w:val="00CC079C"/>
    <w:rsid w:val="00CC11F9"/>
    <w:rsid w:val="00CC20CC"/>
    <w:rsid w:val="00CC4596"/>
    <w:rsid w:val="00CC53F7"/>
    <w:rsid w:val="00CC60BA"/>
    <w:rsid w:val="00CD0DF7"/>
    <w:rsid w:val="00CD0FD2"/>
    <w:rsid w:val="00CD1E8E"/>
    <w:rsid w:val="00CD3DEA"/>
    <w:rsid w:val="00CE62D7"/>
    <w:rsid w:val="00CF0F21"/>
    <w:rsid w:val="00CF13ED"/>
    <w:rsid w:val="00CF205F"/>
    <w:rsid w:val="00CF5DEF"/>
    <w:rsid w:val="00D01D2D"/>
    <w:rsid w:val="00D025F0"/>
    <w:rsid w:val="00D07F47"/>
    <w:rsid w:val="00D15E3B"/>
    <w:rsid w:val="00D15F51"/>
    <w:rsid w:val="00D16C8E"/>
    <w:rsid w:val="00D2036C"/>
    <w:rsid w:val="00D22BB2"/>
    <w:rsid w:val="00D24297"/>
    <w:rsid w:val="00D24698"/>
    <w:rsid w:val="00D25AE3"/>
    <w:rsid w:val="00D3281B"/>
    <w:rsid w:val="00D3334C"/>
    <w:rsid w:val="00D34D1C"/>
    <w:rsid w:val="00D35E54"/>
    <w:rsid w:val="00D379BD"/>
    <w:rsid w:val="00D41CEE"/>
    <w:rsid w:val="00D41DE4"/>
    <w:rsid w:val="00D478F2"/>
    <w:rsid w:val="00D52A3D"/>
    <w:rsid w:val="00D53632"/>
    <w:rsid w:val="00D54AD2"/>
    <w:rsid w:val="00D60114"/>
    <w:rsid w:val="00D73FD3"/>
    <w:rsid w:val="00D82CE7"/>
    <w:rsid w:val="00D8360A"/>
    <w:rsid w:val="00D90376"/>
    <w:rsid w:val="00D9074E"/>
    <w:rsid w:val="00D94687"/>
    <w:rsid w:val="00D949E7"/>
    <w:rsid w:val="00D95335"/>
    <w:rsid w:val="00DA502E"/>
    <w:rsid w:val="00DA71D2"/>
    <w:rsid w:val="00DB01CB"/>
    <w:rsid w:val="00DB4D92"/>
    <w:rsid w:val="00DB7F55"/>
    <w:rsid w:val="00DC4DE2"/>
    <w:rsid w:val="00DD0B0F"/>
    <w:rsid w:val="00DD1FE9"/>
    <w:rsid w:val="00DE125C"/>
    <w:rsid w:val="00DF1266"/>
    <w:rsid w:val="00E002B1"/>
    <w:rsid w:val="00E006FC"/>
    <w:rsid w:val="00E064C6"/>
    <w:rsid w:val="00E223E2"/>
    <w:rsid w:val="00E34395"/>
    <w:rsid w:val="00E345AC"/>
    <w:rsid w:val="00E34CD0"/>
    <w:rsid w:val="00E34EE7"/>
    <w:rsid w:val="00E3794F"/>
    <w:rsid w:val="00E40905"/>
    <w:rsid w:val="00E50DCD"/>
    <w:rsid w:val="00E516C8"/>
    <w:rsid w:val="00E52863"/>
    <w:rsid w:val="00E5291F"/>
    <w:rsid w:val="00E56E07"/>
    <w:rsid w:val="00E5752D"/>
    <w:rsid w:val="00E65FC6"/>
    <w:rsid w:val="00E672A0"/>
    <w:rsid w:val="00E75049"/>
    <w:rsid w:val="00E774CF"/>
    <w:rsid w:val="00E8035C"/>
    <w:rsid w:val="00E85062"/>
    <w:rsid w:val="00E85730"/>
    <w:rsid w:val="00EA046B"/>
    <w:rsid w:val="00EA5770"/>
    <w:rsid w:val="00EB1C00"/>
    <w:rsid w:val="00EB3D49"/>
    <w:rsid w:val="00EB5E1E"/>
    <w:rsid w:val="00EC39F1"/>
    <w:rsid w:val="00EC5A42"/>
    <w:rsid w:val="00EC5BAE"/>
    <w:rsid w:val="00ED2A14"/>
    <w:rsid w:val="00EE339A"/>
    <w:rsid w:val="00EE5863"/>
    <w:rsid w:val="00EF2837"/>
    <w:rsid w:val="00EF37ED"/>
    <w:rsid w:val="00F00929"/>
    <w:rsid w:val="00F061C4"/>
    <w:rsid w:val="00F107E1"/>
    <w:rsid w:val="00F119E4"/>
    <w:rsid w:val="00F127AC"/>
    <w:rsid w:val="00F165E6"/>
    <w:rsid w:val="00F166AB"/>
    <w:rsid w:val="00F16DFB"/>
    <w:rsid w:val="00F20137"/>
    <w:rsid w:val="00F21B2B"/>
    <w:rsid w:val="00F263F4"/>
    <w:rsid w:val="00F32E27"/>
    <w:rsid w:val="00F342EB"/>
    <w:rsid w:val="00F34418"/>
    <w:rsid w:val="00F34BC2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63223"/>
    <w:rsid w:val="00F656CF"/>
    <w:rsid w:val="00F67B60"/>
    <w:rsid w:val="00F701FB"/>
    <w:rsid w:val="00F75BD4"/>
    <w:rsid w:val="00F77027"/>
    <w:rsid w:val="00F805D1"/>
    <w:rsid w:val="00F80933"/>
    <w:rsid w:val="00F83322"/>
    <w:rsid w:val="00F83EC8"/>
    <w:rsid w:val="00F84EB8"/>
    <w:rsid w:val="00F85D69"/>
    <w:rsid w:val="00F911B6"/>
    <w:rsid w:val="00F97DA7"/>
    <w:rsid w:val="00FA1D0C"/>
    <w:rsid w:val="00FA3054"/>
    <w:rsid w:val="00FB2583"/>
    <w:rsid w:val="00FB29BF"/>
    <w:rsid w:val="00FC0351"/>
    <w:rsid w:val="00FC0B8B"/>
    <w:rsid w:val="00FC5674"/>
    <w:rsid w:val="00FC725C"/>
    <w:rsid w:val="00FD1B71"/>
    <w:rsid w:val="00FD1F1E"/>
    <w:rsid w:val="00FD36A3"/>
    <w:rsid w:val="00FD41D1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44817C"/>
  <w15:docId w15:val="{30C17625-A4A1-4DB2-9738-CD2FDAA0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15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025E4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D41CEE"/>
    <w:pPr>
      <w:spacing w:after="0" w:line="240" w:lineRule="auto"/>
      <w:jc w:val="both"/>
    </w:pPr>
    <w:rPr>
      <w:lang w:val="fr-FR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15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A098E"/>
    <w:pPr>
      <w:spacing w:before="120" w:after="0" w:line="360" w:lineRule="auto"/>
      <w:ind w:left="851"/>
    </w:pPr>
    <w:rPr>
      <w:rFonts w:ascii="Times New Roman" w:eastAsia="Times New Roman" w:hAnsi="Times New Roman" w:cs="Times New Roman"/>
      <w:b/>
      <w:bCs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A098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92A19-B76A-467D-9E72-495BE317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1695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Strolená Irena Ing.</dc:creator>
  <cp:lastModifiedBy>Hogen Ondřej Mgr.</cp:lastModifiedBy>
  <cp:revision>2</cp:revision>
  <cp:lastPrinted>2021-10-14T08:39:00Z</cp:lastPrinted>
  <dcterms:created xsi:type="dcterms:W3CDTF">2021-10-20T04:26:00Z</dcterms:created>
  <dcterms:modified xsi:type="dcterms:W3CDTF">2021-10-20T04:26:00Z</dcterms:modified>
</cp:coreProperties>
</file>