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CC" w:rsidRPr="001A16AA" w:rsidRDefault="001E61CC" w:rsidP="001E61CC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</w:p>
    <w:p w:rsidR="001E61CC" w:rsidRPr="001A16AA" w:rsidRDefault="001E61CC" w:rsidP="001E61CC">
      <w:pPr>
        <w:rPr>
          <w:rFonts w:ascii="Arial" w:hAnsi="Arial" w:cs="Arial"/>
          <w:sz w:val="18"/>
          <w:szCs w:val="18"/>
        </w:rPr>
      </w:pPr>
      <w:r w:rsidRPr="001A16AA">
        <w:rPr>
          <w:rFonts w:ascii="Arial" w:hAnsi="Arial" w:cs="Arial"/>
          <w:sz w:val="18"/>
          <w:szCs w:val="18"/>
        </w:rPr>
        <w:t xml:space="preserve">Číslo smlouvy objednatele: </w:t>
      </w:r>
      <w:r w:rsidR="006A0D87">
        <w:rPr>
          <w:rFonts w:ascii="Arial" w:hAnsi="Arial" w:cs="Arial"/>
          <w:sz w:val="18"/>
          <w:szCs w:val="18"/>
        </w:rPr>
        <w:t>2037/2021-SML</w:t>
      </w:r>
      <w:r w:rsidR="006A0D87">
        <w:rPr>
          <w:rFonts w:ascii="Arial" w:hAnsi="Arial" w:cs="Arial"/>
          <w:sz w:val="18"/>
          <w:szCs w:val="18"/>
        </w:rPr>
        <w:tab/>
      </w:r>
      <w:r w:rsidRPr="001A16A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1A16AA">
        <w:rPr>
          <w:rFonts w:ascii="Arial" w:hAnsi="Arial" w:cs="Arial"/>
          <w:sz w:val="18"/>
          <w:szCs w:val="18"/>
        </w:rPr>
        <w:t xml:space="preserve">Číslo smlouvy </w:t>
      </w:r>
      <w:r>
        <w:rPr>
          <w:rFonts w:ascii="Arial" w:hAnsi="Arial" w:cs="Arial"/>
          <w:sz w:val="18"/>
          <w:szCs w:val="18"/>
        </w:rPr>
        <w:t>dodavatele</w:t>
      </w:r>
      <w:r w:rsidRPr="001A16AA">
        <w:rPr>
          <w:rFonts w:ascii="Arial" w:hAnsi="Arial" w:cs="Arial"/>
          <w:sz w:val="18"/>
          <w:szCs w:val="18"/>
        </w:rPr>
        <w:t xml:space="preserve">: </w:t>
      </w:r>
      <w:r w:rsidR="00054EAD">
        <w:rPr>
          <w:rFonts w:ascii="Arial" w:hAnsi="Arial" w:cs="Arial"/>
          <w:sz w:val="18"/>
          <w:szCs w:val="18"/>
        </w:rPr>
        <w:t>2037/2021-SML</w:t>
      </w:r>
    </w:p>
    <w:p w:rsidR="001E61CC" w:rsidRPr="001A16AA" w:rsidRDefault="001E61CC" w:rsidP="001E61CC">
      <w:pPr>
        <w:jc w:val="center"/>
        <w:rPr>
          <w:rFonts w:ascii="Arial" w:hAnsi="Arial" w:cs="Arial"/>
          <w:b/>
        </w:rPr>
      </w:pPr>
    </w:p>
    <w:p w:rsidR="001E61CC" w:rsidRDefault="001E61CC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1E61CC" w:rsidRDefault="001E61CC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1E61CC" w:rsidRPr="001A16AA" w:rsidRDefault="001E61CC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1A16AA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>
        <w:rPr>
          <w:rFonts w:ascii="Arial" w:hAnsi="Arial" w:cs="Arial"/>
          <w:b/>
          <w:spacing w:val="30"/>
          <w:sz w:val="28"/>
          <w:szCs w:val="28"/>
        </w:rPr>
        <w:t xml:space="preserve">PLNĚNÍ, JEHOŽ HODNOTA PŘEVYŠUJE ČÁSTKU 50.000 Kč bez DPH </w:t>
      </w:r>
    </w:p>
    <w:p w:rsidR="001E61CC" w:rsidRPr="001A16AA" w:rsidRDefault="001E61CC" w:rsidP="001E61CC">
      <w:pPr>
        <w:jc w:val="center"/>
        <w:rPr>
          <w:rFonts w:ascii="Arial" w:hAnsi="Arial" w:cs="Arial"/>
          <w:b/>
          <w:sz w:val="22"/>
          <w:szCs w:val="22"/>
        </w:rPr>
      </w:pPr>
    </w:p>
    <w:p w:rsidR="001E61CC" w:rsidRPr="00444533" w:rsidRDefault="001E61CC" w:rsidP="001E61CC">
      <w:pPr>
        <w:jc w:val="center"/>
        <w:rPr>
          <w:rFonts w:ascii="Arial" w:hAnsi="Arial" w:cs="Arial"/>
        </w:rPr>
      </w:pPr>
      <w:r w:rsidRPr="001A16AA">
        <w:rPr>
          <w:rFonts w:ascii="Arial" w:hAnsi="Arial" w:cs="Arial"/>
          <w:kern w:val="28"/>
        </w:rPr>
        <w:t>uzavřená n</w:t>
      </w:r>
      <w:r>
        <w:rPr>
          <w:rFonts w:ascii="Arial" w:hAnsi="Arial" w:cs="Arial"/>
          <w:kern w:val="28"/>
        </w:rPr>
        <w:t>íže uvedeného dne</w:t>
      </w:r>
      <w:r w:rsidRPr="001A16AA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podle</w:t>
      </w:r>
      <w:r w:rsidRPr="006D7BED">
        <w:rPr>
          <w:rFonts w:ascii="Arial" w:hAnsi="Arial" w:cs="Arial"/>
        </w:rPr>
        <w:t xml:space="preserve"> § 1746 odst. 2 zákona č. 89/2012 Sb.</w:t>
      </w:r>
      <w:r>
        <w:rPr>
          <w:rFonts w:ascii="Arial" w:hAnsi="Arial" w:cs="Arial"/>
        </w:rPr>
        <w:t>, občanského zákoníku,</w:t>
      </w:r>
      <w:r w:rsidRPr="006D7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D7BE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podléhající zveřejnění podle </w:t>
      </w:r>
      <w:r w:rsidRPr="006D7BED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2 odst. 1 </w:t>
      </w:r>
      <w:r w:rsidRPr="006D7BED">
        <w:rPr>
          <w:rFonts w:ascii="Arial" w:hAnsi="Arial" w:cs="Arial"/>
        </w:rPr>
        <w:t xml:space="preserve">písm. </w:t>
      </w:r>
      <w:r>
        <w:rPr>
          <w:rFonts w:ascii="Arial" w:hAnsi="Arial" w:cs="Arial"/>
        </w:rPr>
        <w:t>k) zákona č. 340/2015 S</w:t>
      </w:r>
      <w:r w:rsidRPr="006D7BED">
        <w:rPr>
          <w:rFonts w:ascii="Arial" w:hAnsi="Arial" w:cs="Arial"/>
        </w:rPr>
        <w:t>b.</w:t>
      </w:r>
      <w:r>
        <w:rPr>
          <w:rFonts w:ascii="Arial" w:hAnsi="Arial" w:cs="Arial"/>
        </w:rPr>
        <w:t>, o registru smluv</w:t>
      </w:r>
    </w:p>
    <w:p w:rsidR="001E61CC" w:rsidRDefault="001E61CC" w:rsidP="001E61CC">
      <w:pPr>
        <w:keepNext/>
        <w:rPr>
          <w:rFonts w:ascii="Arial" w:hAnsi="Arial" w:cs="Arial"/>
          <w:b/>
          <w:sz w:val="24"/>
          <w:szCs w:val="24"/>
        </w:rPr>
      </w:pPr>
    </w:p>
    <w:p w:rsidR="001E61CC" w:rsidRPr="00BA3689" w:rsidRDefault="001E61CC" w:rsidP="001E61CC">
      <w:pPr>
        <w:keepNext/>
        <w:ind w:left="453"/>
        <w:rPr>
          <w:rFonts w:ascii="Arial" w:hAnsi="Arial" w:cs="Arial"/>
          <w:b/>
          <w:sz w:val="24"/>
          <w:szCs w:val="24"/>
        </w:rPr>
      </w:pPr>
    </w:p>
    <w:p w:rsidR="001E61CC" w:rsidRPr="00BA3689" w:rsidRDefault="001E61CC" w:rsidP="001E61CC">
      <w:pPr>
        <w:keepNext/>
        <w:rPr>
          <w:rFonts w:ascii="Arial" w:hAnsi="Arial" w:cs="Arial"/>
          <w:b/>
          <w:sz w:val="24"/>
          <w:szCs w:val="24"/>
        </w:rPr>
      </w:pPr>
      <w:r w:rsidRPr="00BA3689">
        <w:rPr>
          <w:rFonts w:ascii="Arial" w:hAnsi="Arial" w:cs="Arial"/>
          <w:b/>
          <w:sz w:val="24"/>
          <w:szCs w:val="24"/>
        </w:rPr>
        <w:t>Smluvní strany</w:t>
      </w:r>
      <w:r w:rsidR="00906857">
        <w:rPr>
          <w:rFonts w:ascii="Arial" w:hAnsi="Arial" w:cs="Arial"/>
          <w:b/>
          <w:sz w:val="24"/>
          <w:szCs w:val="24"/>
        </w:rPr>
        <w:t>:</w:t>
      </w:r>
    </w:p>
    <w:p w:rsidR="001E61CC" w:rsidRDefault="001E61CC" w:rsidP="001E61CC">
      <w:pPr>
        <w:spacing w:after="60"/>
        <w:ind w:left="357"/>
        <w:rPr>
          <w:rFonts w:ascii="Arial" w:hAnsi="Arial" w:cs="Arial"/>
          <w:b/>
          <w:sz w:val="22"/>
          <w:szCs w:val="22"/>
        </w:rPr>
      </w:pPr>
    </w:p>
    <w:p w:rsidR="001E61CC" w:rsidRPr="001A16AA" w:rsidRDefault="001E61CC" w:rsidP="001E61CC">
      <w:pPr>
        <w:numPr>
          <w:ilvl w:val="1"/>
          <w:numId w:val="5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1A16AA">
        <w:rPr>
          <w:rFonts w:ascii="Arial" w:hAnsi="Arial" w:cs="Arial"/>
          <w:b/>
          <w:sz w:val="22"/>
          <w:szCs w:val="22"/>
        </w:rPr>
        <w:t>Objednatel:</w:t>
      </w:r>
    </w:p>
    <w:p w:rsidR="001E61CC" w:rsidRDefault="001E61CC" w:rsidP="001E61CC">
      <w:pPr>
        <w:ind w:firstLine="357"/>
        <w:rPr>
          <w:rFonts w:ascii="Arial" w:hAnsi="Arial" w:cs="Arial"/>
          <w:b/>
          <w:sz w:val="22"/>
          <w:szCs w:val="22"/>
        </w:rPr>
      </w:pPr>
    </w:p>
    <w:p w:rsidR="001E61CC" w:rsidRDefault="001E61CC" w:rsidP="001E61CC">
      <w:pPr>
        <w:ind w:firstLine="357"/>
        <w:rPr>
          <w:rFonts w:ascii="Arial" w:hAnsi="Arial" w:cs="Arial"/>
          <w:b/>
          <w:sz w:val="22"/>
          <w:szCs w:val="22"/>
        </w:rPr>
      </w:pPr>
      <w:r w:rsidRPr="001A16AA">
        <w:rPr>
          <w:rFonts w:ascii="Arial" w:hAnsi="Arial" w:cs="Arial"/>
          <w:b/>
          <w:sz w:val="22"/>
          <w:szCs w:val="22"/>
        </w:rPr>
        <w:t>Povodí Moravy, s.p.</w:t>
      </w:r>
    </w:p>
    <w:p w:rsidR="001E61CC" w:rsidRPr="001A16AA" w:rsidRDefault="001E61CC" w:rsidP="001E61CC">
      <w:pPr>
        <w:ind w:firstLine="357"/>
        <w:rPr>
          <w:rFonts w:ascii="Arial" w:hAnsi="Arial" w:cs="Arial"/>
          <w:b/>
          <w:sz w:val="22"/>
          <w:szCs w:val="22"/>
        </w:rPr>
      </w:pP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>Sídlo: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Dřevařská 11, 602 00 Brno</w:t>
      </w:r>
    </w:p>
    <w:p w:rsidR="001E61CC" w:rsidRPr="001A16AA" w:rsidRDefault="001E61CC" w:rsidP="001E61CC">
      <w:pPr>
        <w:ind w:firstLine="390"/>
        <w:rPr>
          <w:rFonts w:ascii="Arial" w:hAnsi="Arial" w:cs="Arial"/>
        </w:rPr>
      </w:pPr>
      <w:r w:rsidRPr="001A16AA">
        <w:rPr>
          <w:rFonts w:ascii="Arial" w:hAnsi="Arial" w:cs="Arial"/>
        </w:rPr>
        <w:t>Zapsán: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v obchodním rejstříku vedeném u Krajského soudu v Brně, v oddílu A,</w:t>
      </w:r>
    </w:p>
    <w:p w:rsidR="001E61CC" w:rsidRDefault="001E61CC" w:rsidP="001E61CC">
      <w:pPr>
        <w:ind w:left="1418" w:firstLine="709"/>
        <w:rPr>
          <w:rFonts w:ascii="Arial" w:hAnsi="Arial" w:cs="Arial"/>
        </w:rPr>
      </w:pPr>
      <w:r w:rsidRPr="001A16AA">
        <w:rPr>
          <w:rFonts w:ascii="Arial" w:hAnsi="Arial" w:cs="Arial"/>
        </w:rPr>
        <w:t>vložce 13565</w:t>
      </w:r>
    </w:p>
    <w:p w:rsidR="001E61CC" w:rsidRDefault="001E61CC" w:rsidP="001E61CC">
      <w:pPr>
        <w:ind w:left="709" w:hanging="319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Zastoupený: </w:t>
      </w:r>
      <w:r w:rsidRPr="001A16AA">
        <w:rPr>
          <w:rFonts w:ascii="Arial" w:hAnsi="Arial" w:cs="Arial"/>
        </w:rPr>
        <w:tab/>
      </w:r>
      <w:r w:rsidR="00405D46">
        <w:rPr>
          <w:rFonts w:ascii="Arial" w:hAnsi="Arial" w:cs="Arial"/>
        </w:rPr>
        <w:t>MVDr. Václavem Gargulákem</w:t>
      </w:r>
      <w:r w:rsidR="00054EAD">
        <w:rPr>
          <w:rFonts w:ascii="Arial" w:hAnsi="Arial" w:cs="Arial"/>
        </w:rPr>
        <w:t>, generálním ředitelem</w:t>
      </w:r>
    </w:p>
    <w:p w:rsidR="00054EAD" w:rsidRPr="001A16AA" w:rsidRDefault="00054EAD" w:rsidP="00054EAD">
      <w:pPr>
        <w:ind w:left="709" w:hanging="319"/>
        <w:rPr>
          <w:rFonts w:ascii="Arial" w:hAnsi="Arial" w:cs="Arial"/>
          <w:sz w:val="24"/>
          <w:szCs w:val="24"/>
        </w:rPr>
      </w:pPr>
      <w:r w:rsidRPr="00C1672C">
        <w:rPr>
          <w:rFonts w:ascii="Arial" w:hAnsi="Arial" w:cs="Arial"/>
        </w:rPr>
        <w:t>Pověřený podpisem smlouvy: Ing. Pavel Cenek – ředitel závodu Střední Morava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>IČO: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708 90 013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>DIČ: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CZ70890013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Bankovní spojení: </w:t>
      </w:r>
      <w:r w:rsidRPr="001A16AA">
        <w:rPr>
          <w:rFonts w:ascii="Arial" w:hAnsi="Arial" w:cs="Arial"/>
        </w:rPr>
        <w:tab/>
      </w:r>
      <w:r w:rsidR="006A0D87">
        <w:rPr>
          <w:rFonts w:ascii="Arial" w:hAnsi="Arial" w:cs="Arial"/>
        </w:rPr>
        <w:t>Komerční banka, a.s., pobočka Brno - venkov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Číslo účtu: 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</w:r>
      <w:r w:rsidR="006A0D87">
        <w:rPr>
          <w:rFonts w:ascii="Arial" w:hAnsi="Arial" w:cs="Arial"/>
        </w:rPr>
        <w:t>29639641/0100</w:t>
      </w:r>
    </w:p>
    <w:p w:rsidR="001E61CC" w:rsidRDefault="001E61CC" w:rsidP="001E61CC">
      <w:pPr>
        <w:ind w:left="390"/>
        <w:rPr>
          <w:rFonts w:ascii="Arial" w:hAnsi="Arial" w:cs="Arial"/>
        </w:rPr>
      </w:pPr>
      <w:r w:rsidRPr="005739F4">
        <w:rPr>
          <w:rFonts w:ascii="Arial" w:hAnsi="Arial" w:cs="Arial"/>
        </w:rPr>
        <w:t xml:space="preserve">Zástupce ve věcech souvisejících s plněním smlouvy: </w:t>
      </w:r>
    </w:p>
    <w:p w:rsidR="001E61CC" w:rsidRPr="001A16AA" w:rsidRDefault="001E61CC" w:rsidP="001E61CC">
      <w:pPr>
        <w:ind w:left="390"/>
        <w:rPr>
          <w:rFonts w:ascii="Arial" w:hAnsi="Arial" w:cs="Arial"/>
          <w:color w:val="FF0000"/>
        </w:rPr>
      </w:pPr>
    </w:p>
    <w:p w:rsidR="001E61CC" w:rsidRDefault="001E61CC" w:rsidP="001E61CC">
      <w:pPr>
        <w:numPr>
          <w:ilvl w:val="1"/>
          <w:numId w:val="5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5739F4">
        <w:rPr>
          <w:rFonts w:ascii="Arial" w:hAnsi="Arial" w:cs="Arial"/>
          <w:b/>
          <w:sz w:val="22"/>
          <w:szCs w:val="22"/>
        </w:rPr>
        <w:t>Dodavatel:</w:t>
      </w:r>
    </w:p>
    <w:p w:rsidR="00054EAD" w:rsidRDefault="00054EAD" w:rsidP="00054EAD">
      <w:pPr>
        <w:spacing w:after="60"/>
        <w:ind w:left="357"/>
        <w:rPr>
          <w:rFonts w:ascii="Arial" w:hAnsi="Arial" w:cs="Arial"/>
          <w:b/>
          <w:sz w:val="22"/>
          <w:szCs w:val="22"/>
        </w:rPr>
      </w:pPr>
    </w:p>
    <w:p w:rsidR="00054EAD" w:rsidRPr="001A16AA" w:rsidRDefault="00054EAD" w:rsidP="00054EAD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>Sídlo:</w:t>
      </w:r>
      <w:r>
        <w:rPr>
          <w:rFonts w:ascii="Arial" w:hAnsi="Arial" w:cs="Arial"/>
        </w:rPr>
        <w:t xml:space="preserve"> Sídlištní 22, 564 01 Dlouhoňovice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</w:r>
    </w:p>
    <w:p w:rsidR="00054EAD" w:rsidRDefault="00054EAD" w:rsidP="00054EAD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>Zapsán:</w:t>
      </w:r>
      <w:r>
        <w:rPr>
          <w:rFonts w:ascii="Arial" w:hAnsi="Arial" w:cs="Arial"/>
        </w:rPr>
        <w:t xml:space="preserve"> </w:t>
      </w:r>
      <w:r w:rsidRPr="001A16AA">
        <w:rPr>
          <w:rFonts w:ascii="Arial" w:hAnsi="Arial" w:cs="Arial"/>
        </w:rPr>
        <w:tab/>
      </w:r>
      <w:r w:rsidRPr="00B33D47">
        <w:rPr>
          <w:rFonts w:ascii="Arial" w:hAnsi="Arial" w:cs="Arial"/>
        </w:rPr>
        <w:t>u Krajského soudu v Hradci Králové oddíl C, vložka 20438</w:t>
      </w:r>
      <w:r w:rsidRPr="001A16A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</w:t>
      </w:r>
    </w:p>
    <w:p w:rsidR="00054EAD" w:rsidRPr="00C94B68" w:rsidRDefault="00054EAD" w:rsidP="00054EAD">
      <w:pPr>
        <w:ind w:firstLine="357"/>
        <w:rPr>
          <w:rFonts w:ascii="Arial" w:hAnsi="Arial" w:cs="Arial"/>
        </w:rPr>
      </w:pPr>
      <w:r w:rsidRPr="00C94B68"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>Janem Koskem, DiS, servisní ředitel TopKarMoto s.r.o.</w:t>
      </w:r>
      <w:r w:rsidRPr="00C94B68">
        <w:rPr>
          <w:rFonts w:ascii="Arial" w:hAnsi="Arial" w:cs="Arial"/>
        </w:rPr>
        <w:t xml:space="preserve"> </w:t>
      </w:r>
    </w:p>
    <w:p w:rsidR="00054EAD" w:rsidRPr="00C94B68" w:rsidRDefault="00054EAD" w:rsidP="00054EAD">
      <w:pPr>
        <w:ind w:firstLine="357"/>
        <w:rPr>
          <w:rFonts w:ascii="Arial" w:hAnsi="Arial" w:cs="Arial"/>
        </w:rPr>
      </w:pPr>
      <w:r w:rsidRPr="00C94B68">
        <w:rPr>
          <w:rFonts w:ascii="Arial" w:hAnsi="Arial" w:cs="Arial"/>
        </w:rPr>
        <w:t>IČO: 25409891</w:t>
      </w:r>
      <w:r w:rsidRPr="00C94B68">
        <w:rPr>
          <w:rFonts w:ascii="Arial" w:hAnsi="Arial" w:cs="Arial"/>
        </w:rPr>
        <w:tab/>
      </w:r>
      <w:r w:rsidRPr="00C94B68">
        <w:rPr>
          <w:rFonts w:ascii="Arial" w:hAnsi="Arial" w:cs="Arial"/>
        </w:rPr>
        <w:tab/>
        <w:t xml:space="preserve"> </w:t>
      </w:r>
    </w:p>
    <w:p w:rsidR="00054EAD" w:rsidRPr="00C94B68" w:rsidRDefault="00054EAD" w:rsidP="00054EAD">
      <w:pPr>
        <w:ind w:firstLine="357"/>
        <w:rPr>
          <w:rFonts w:ascii="Arial" w:hAnsi="Arial" w:cs="Arial"/>
        </w:rPr>
      </w:pPr>
      <w:r w:rsidRPr="00C94B68">
        <w:rPr>
          <w:rFonts w:ascii="Arial" w:hAnsi="Arial" w:cs="Arial"/>
        </w:rPr>
        <w:t xml:space="preserve">DIČ: </w:t>
      </w:r>
      <w:r w:rsidRPr="006A0D87">
        <w:rPr>
          <w:rFonts w:ascii="Arial" w:hAnsi="Arial" w:cs="Arial"/>
          <w:color w:val="3A3A3A"/>
          <w:shd w:val="clear" w:color="auto" w:fill="FFFFFF"/>
        </w:rPr>
        <w:t>CZ25409891</w:t>
      </w:r>
      <w:r w:rsidRPr="006A0D87">
        <w:rPr>
          <w:rFonts w:ascii="Arial" w:hAnsi="Arial" w:cs="Arial"/>
        </w:rPr>
        <w:tab/>
      </w:r>
      <w:r w:rsidRPr="00C94B68">
        <w:rPr>
          <w:rFonts w:ascii="Arial" w:hAnsi="Arial" w:cs="Arial"/>
        </w:rPr>
        <w:tab/>
        <w:t xml:space="preserve"> </w:t>
      </w:r>
    </w:p>
    <w:p w:rsidR="00054EAD" w:rsidRPr="00C94B68" w:rsidRDefault="00054EAD" w:rsidP="00054EAD">
      <w:pPr>
        <w:ind w:firstLine="357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 w:rsidR="00906857">
        <w:rPr>
          <w:rFonts w:ascii="Arial" w:hAnsi="Arial" w:cs="Arial"/>
        </w:rPr>
        <w:t xml:space="preserve"> </w:t>
      </w:r>
      <w:r w:rsidR="006A0D87">
        <w:rPr>
          <w:rFonts w:ascii="Arial" w:hAnsi="Arial" w:cs="Arial"/>
        </w:rPr>
        <w:t>UniCredit Bank Czech Republic and Slovakia, a.s.</w:t>
      </w:r>
      <w:r w:rsidRPr="00C94B68">
        <w:rPr>
          <w:rFonts w:ascii="Arial" w:hAnsi="Arial" w:cs="Arial"/>
        </w:rPr>
        <w:tab/>
      </w:r>
    </w:p>
    <w:p w:rsidR="00054EAD" w:rsidRPr="001A16AA" w:rsidRDefault="00054EAD" w:rsidP="00054EAD">
      <w:pPr>
        <w:ind w:firstLine="357"/>
        <w:rPr>
          <w:rFonts w:ascii="Arial" w:hAnsi="Arial" w:cs="Arial"/>
        </w:rPr>
      </w:pPr>
      <w:r w:rsidRPr="00C94B68">
        <w:rPr>
          <w:rFonts w:ascii="Arial" w:hAnsi="Arial" w:cs="Arial"/>
        </w:rPr>
        <w:t>Číslo účtu:</w:t>
      </w:r>
      <w:r w:rsidRPr="001A16AA">
        <w:rPr>
          <w:rFonts w:ascii="Arial" w:hAnsi="Arial" w:cs="Arial"/>
        </w:rPr>
        <w:t xml:space="preserve"> </w:t>
      </w:r>
      <w:r w:rsidRPr="001A16AA">
        <w:rPr>
          <w:rFonts w:ascii="Arial" w:hAnsi="Arial" w:cs="Arial"/>
        </w:rPr>
        <w:tab/>
      </w:r>
      <w:r w:rsidR="006A0D87">
        <w:rPr>
          <w:rFonts w:ascii="Arial" w:hAnsi="Arial" w:cs="Arial"/>
          <w:color w:val="3A3A3A"/>
          <w:shd w:val="clear" w:color="auto" w:fill="FFFFFF"/>
        </w:rPr>
        <w:t>2112542479/2700</w:t>
      </w:r>
    </w:p>
    <w:p w:rsidR="00054EAD" w:rsidRDefault="00054EAD" w:rsidP="00054EAD">
      <w:pPr>
        <w:ind w:left="390"/>
        <w:rPr>
          <w:rFonts w:ascii="Arial" w:hAnsi="Arial" w:cs="Arial"/>
        </w:rPr>
      </w:pPr>
      <w:r w:rsidRPr="005739F4">
        <w:rPr>
          <w:rFonts w:ascii="Arial" w:hAnsi="Arial" w:cs="Arial"/>
        </w:rPr>
        <w:t xml:space="preserve">Zástupce ve věcech souvisejících s plněním smlouvy: </w:t>
      </w:r>
      <w:r w:rsidR="006A0D87">
        <w:rPr>
          <w:rFonts w:ascii="Arial" w:hAnsi="Arial" w:cs="Arial"/>
        </w:rPr>
        <w:t>Jan Kosek, XXXXXXXXXXXXXXX</w:t>
      </w:r>
    </w:p>
    <w:p w:rsidR="001E61CC" w:rsidRDefault="001E61CC" w:rsidP="001E61CC">
      <w:pPr>
        <w:rPr>
          <w:rFonts w:ascii="Arial" w:hAnsi="Arial" w:cs="Arial"/>
          <w:b/>
        </w:rPr>
      </w:pPr>
    </w:p>
    <w:p w:rsidR="001E61CC" w:rsidRPr="005739F4" w:rsidRDefault="001E61CC" w:rsidP="001E61CC">
      <w:pPr>
        <w:rPr>
          <w:rFonts w:ascii="Arial" w:hAnsi="Arial" w:cs="Arial"/>
          <w:b/>
        </w:rPr>
      </w:pPr>
    </w:p>
    <w:p w:rsidR="001E61CC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1A16AA">
        <w:rPr>
          <w:rFonts w:ascii="Arial" w:hAnsi="Arial" w:cs="Arial"/>
          <w:b/>
          <w:sz w:val="24"/>
          <w:szCs w:val="24"/>
        </w:rPr>
        <w:t>Předmět smlouvy</w:t>
      </w:r>
    </w:p>
    <w:p w:rsidR="001E61CC" w:rsidRPr="00BA3689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1E61CC" w:rsidRPr="00B66735" w:rsidRDefault="001E61CC" w:rsidP="001E61CC">
      <w:pPr>
        <w:numPr>
          <w:ilvl w:val="0"/>
          <w:numId w:val="4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Předmětem této smlouvy je závazek </w:t>
      </w:r>
      <w:r>
        <w:rPr>
          <w:rFonts w:ascii="Arial" w:hAnsi="Arial" w:cs="Arial"/>
        </w:rPr>
        <w:t xml:space="preserve">dodavatele dodat objednateli </w:t>
      </w:r>
      <w:r w:rsidRPr="001A16AA">
        <w:rPr>
          <w:rFonts w:ascii="Arial" w:hAnsi="Arial" w:cs="Arial"/>
        </w:rPr>
        <w:t>řádně a včas</w:t>
      </w:r>
      <w:r>
        <w:rPr>
          <w:rFonts w:ascii="Arial" w:hAnsi="Arial" w:cs="Arial"/>
        </w:rPr>
        <w:t xml:space="preserve"> níže popsanou věc/dílo, čemuž odpovídá povinnost objednatele tuto řádně dodanou věc/dílo převzít a zaplatit dodavateli sjednanou cenu této věci/díla podle čl. III. smlouvy. </w:t>
      </w:r>
    </w:p>
    <w:p w:rsidR="00054EAD" w:rsidRPr="00BA3689" w:rsidRDefault="001E61CC" w:rsidP="00054EAD">
      <w:pPr>
        <w:numPr>
          <w:ilvl w:val="0"/>
          <w:numId w:val="4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B66735">
        <w:rPr>
          <w:rFonts w:ascii="Arial" w:hAnsi="Arial" w:cs="Arial"/>
        </w:rPr>
        <w:t xml:space="preserve">Objednatel u dodavatele objednává </w:t>
      </w:r>
      <w:r w:rsidRPr="00BA3689">
        <w:rPr>
          <w:rFonts w:ascii="Arial" w:hAnsi="Arial" w:cs="Arial"/>
          <w:b/>
        </w:rPr>
        <w:t>takto specifikovanou věc/dílo:</w:t>
      </w:r>
      <w:r w:rsidRPr="00B66735">
        <w:rPr>
          <w:rFonts w:ascii="Arial" w:hAnsi="Arial" w:cs="Arial"/>
        </w:rPr>
        <w:t xml:space="preserve"> </w:t>
      </w:r>
      <w:r w:rsidR="00054EAD" w:rsidRPr="00413A48">
        <w:rPr>
          <w:rFonts w:ascii="Arial" w:hAnsi="Arial" w:cs="Arial"/>
          <w:b/>
        </w:rPr>
        <w:t>„Provedení servisního zásahu</w:t>
      </w:r>
      <w:r w:rsidR="00054EAD">
        <w:rPr>
          <w:rFonts w:ascii="Arial" w:hAnsi="Arial" w:cs="Arial"/>
          <w:b/>
        </w:rPr>
        <w:t xml:space="preserve"> – repas vstřiků a repas vstřikovacího (palivového) čerpadla na žačku Reform </w:t>
      </w:r>
      <w:r w:rsidR="00054EAD" w:rsidRPr="009170D6">
        <w:rPr>
          <w:rFonts w:ascii="Arial" w:hAnsi="Arial" w:cs="Arial"/>
          <w:b/>
          <w:bCs/>
          <w:color w:val="000000"/>
        </w:rPr>
        <w:t>H6S B01 2045, HM 901 806</w:t>
      </w:r>
      <w:r w:rsidR="00054EAD" w:rsidRPr="00413A48">
        <w:rPr>
          <w:rFonts w:ascii="Arial" w:hAnsi="Arial" w:cs="Arial"/>
          <w:b/>
        </w:rPr>
        <w:t xml:space="preserve"> dle nabídk</w:t>
      </w:r>
      <w:r w:rsidR="00054EAD">
        <w:rPr>
          <w:rFonts w:ascii="Arial" w:hAnsi="Arial" w:cs="Arial"/>
          <w:b/>
        </w:rPr>
        <w:t>y ze dne 31.08.2021</w:t>
      </w:r>
      <w:r w:rsidR="00054EAD" w:rsidRPr="00413A48">
        <w:rPr>
          <w:rFonts w:ascii="Arial" w:hAnsi="Arial" w:cs="Arial"/>
          <w:b/>
        </w:rPr>
        <w:t xml:space="preserve"> zaslan</w:t>
      </w:r>
      <w:r w:rsidR="00054EAD">
        <w:rPr>
          <w:rFonts w:ascii="Arial" w:hAnsi="Arial" w:cs="Arial"/>
          <w:b/>
        </w:rPr>
        <w:t>é e-mailem“</w:t>
      </w:r>
    </w:p>
    <w:p w:rsidR="001E61CC" w:rsidRPr="00BA3689" w:rsidRDefault="001E61CC" w:rsidP="00054EAD">
      <w:pPr>
        <w:spacing w:after="60"/>
        <w:ind w:left="357"/>
        <w:jc w:val="both"/>
        <w:rPr>
          <w:rFonts w:ascii="Arial" w:hAnsi="Arial" w:cs="Arial"/>
        </w:rPr>
      </w:pPr>
    </w:p>
    <w:p w:rsidR="001E61CC" w:rsidRPr="001A16AA" w:rsidRDefault="001E61CC" w:rsidP="001E61CC">
      <w:pPr>
        <w:spacing w:after="60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left="453"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1A16AA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1A16AA">
        <w:rPr>
          <w:rFonts w:ascii="Arial" w:hAnsi="Arial" w:cs="Arial"/>
          <w:b/>
          <w:sz w:val="24"/>
          <w:szCs w:val="24"/>
        </w:rPr>
        <w:t xml:space="preserve">Doba </w:t>
      </w:r>
      <w:r>
        <w:rPr>
          <w:rFonts w:ascii="Arial" w:hAnsi="Arial" w:cs="Arial"/>
          <w:b/>
          <w:sz w:val="24"/>
          <w:szCs w:val="24"/>
        </w:rPr>
        <w:t xml:space="preserve">a místo </w:t>
      </w:r>
      <w:r w:rsidRPr="001A16AA">
        <w:rPr>
          <w:rFonts w:ascii="Arial" w:hAnsi="Arial" w:cs="Arial"/>
          <w:b/>
          <w:sz w:val="24"/>
          <w:szCs w:val="24"/>
        </w:rPr>
        <w:t xml:space="preserve">plnění </w:t>
      </w:r>
    </w:p>
    <w:p w:rsidR="001E61CC" w:rsidRDefault="001E61CC" w:rsidP="001E61CC">
      <w:pPr>
        <w:numPr>
          <w:ilvl w:val="0"/>
          <w:numId w:val="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věc/dílo objednateli </w:t>
      </w:r>
      <w:r w:rsidRPr="00BA3689">
        <w:rPr>
          <w:rFonts w:ascii="Arial" w:hAnsi="Arial" w:cs="Arial"/>
          <w:b/>
        </w:rPr>
        <w:t xml:space="preserve">dodat </w:t>
      </w:r>
      <w:r>
        <w:rPr>
          <w:rFonts w:ascii="Arial" w:hAnsi="Arial" w:cs="Arial"/>
          <w:b/>
        </w:rPr>
        <w:t xml:space="preserve">v termínu </w:t>
      </w:r>
      <w:r w:rsidRPr="00BA3689">
        <w:rPr>
          <w:rFonts w:ascii="Arial" w:hAnsi="Arial" w:cs="Arial"/>
          <w:b/>
        </w:rPr>
        <w:t>do</w:t>
      </w:r>
      <w:r>
        <w:rPr>
          <w:rFonts w:ascii="Arial" w:hAnsi="Arial" w:cs="Arial"/>
        </w:rPr>
        <w:t xml:space="preserve">: </w:t>
      </w:r>
      <w:r w:rsidR="00054EAD" w:rsidRPr="00054EAD">
        <w:rPr>
          <w:rFonts w:ascii="Arial" w:hAnsi="Arial" w:cs="Arial"/>
          <w:b/>
        </w:rPr>
        <w:t>30.09.2021</w:t>
      </w:r>
    </w:p>
    <w:p w:rsidR="001E61CC" w:rsidRPr="00054EAD" w:rsidRDefault="001E61CC" w:rsidP="00054EAD">
      <w:pPr>
        <w:numPr>
          <w:ilvl w:val="0"/>
          <w:numId w:val="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dodání předmětu smlouvy je </w:t>
      </w:r>
      <w:r w:rsidR="00054EAD" w:rsidRPr="0049266E">
        <w:rPr>
          <w:rFonts w:ascii="Arial" w:hAnsi="Arial" w:cs="Arial"/>
          <w:b/>
        </w:rPr>
        <w:t>provozovna dodavatele</w:t>
      </w:r>
      <w:r w:rsidR="00054EAD">
        <w:rPr>
          <w:rFonts w:ascii="Arial" w:hAnsi="Arial" w:cs="Arial"/>
          <w:b/>
        </w:rPr>
        <w:t xml:space="preserve"> TopKarMoto s.r.o.</w:t>
      </w:r>
    </w:p>
    <w:p w:rsidR="001E61CC" w:rsidRPr="001A16AA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AD6C14" w:rsidRDefault="001E61CC" w:rsidP="00054EAD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Cena </w:t>
      </w:r>
      <w:r w:rsidRPr="00AD6C14">
        <w:rPr>
          <w:rFonts w:ascii="Arial" w:hAnsi="Arial" w:cs="Arial"/>
          <w:b/>
          <w:sz w:val="24"/>
          <w:szCs w:val="24"/>
        </w:rPr>
        <w:t>a platební podmínky</w:t>
      </w:r>
    </w:p>
    <w:p w:rsidR="001E61CC" w:rsidRPr="001A16AA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Smluvní strany sjednávají </w:t>
      </w:r>
      <w:r>
        <w:rPr>
          <w:rFonts w:ascii="Arial" w:hAnsi="Arial" w:cs="Arial"/>
        </w:rPr>
        <w:t xml:space="preserve">nejvýše přípustnou </w:t>
      </w:r>
      <w:r w:rsidRPr="001A16AA">
        <w:rPr>
          <w:rFonts w:ascii="Arial" w:hAnsi="Arial" w:cs="Arial"/>
        </w:rPr>
        <w:t xml:space="preserve">cenu </w:t>
      </w:r>
      <w:r>
        <w:rPr>
          <w:rFonts w:ascii="Arial" w:hAnsi="Arial" w:cs="Arial"/>
        </w:rPr>
        <w:t>věci/</w:t>
      </w:r>
      <w:r w:rsidRPr="001A16AA">
        <w:rPr>
          <w:rFonts w:ascii="Arial" w:hAnsi="Arial" w:cs="Arial"/>
        </w:rPr>
        <w:t xml:space="preserve">díla </w:t>
      </w:r>
      <w:r w:rsidRPr="00683A8D">
        <w:rPr>
          <w:rFonts w:ascii="Arial" w:hAnsi="Arial" w:cs="Arial"/>
          <w:b/>
        </w:rPr>
        <w:t>ve výši</w:t>
      </w:r>
      <w:r w:rsidR="00054EAD">
        <w:rPr>
          <w:rFonts w:ascii="Arial" w:hAnsi="Arial" w:cs="Arial"/>
          <w:b/>
        </w:rPr>
        <w:t xml:space="preserve"> 80 000,00 K</w:t>
      </w:r>
      <w:r w:rsidRPr="001A16AA">
        <w:rPr>
          <w:rFonts w:ascii="Arial" w:hAnsi="Arial" w:cs="Arial"/>
          <w:b/>
        </w:rPr>
        <w:t>č bez DPH</w:t>
      </w:r>
      <w:r w:rsidRPr="001A16AA">
        <w:rPr>
          <w:rFonts w:ascii="Arial" w:hAnsi="Arial" w:cs="Arial"/>
        </w:rPr>
        <w:t xml:space="preserve">. </w:t>
      </w:r>
    </w:p>
    <w:p w:rsidR="001E61CC" w:rsidRPr="001A16AA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Výše </w:t>
      </w:r>
      <w:r>
        <w:rPr>
          <w:rFonts w:ascii="Arial" w:hAnsi="Arial" w:cs="Arial"/>
        </w:rPr>
        <w:t xml:space="preserve">a sazba </w:t>
      </w:r>
      <w:r w:rsidRPr="001A16AA">
        <w:rPr>
          <w:rFonts w:ascii="Arial" w:hAnsi="Arial" w:cs="Arial"/>
        </w:rPr>
        <w:t xml:space="preserve">DPH bude vypočtena a vyfakturována dle platných právních předpisů </w:t>
      </w:r>
      <w:r>
        <w:rPr>
          <w:rFonts w:ascii="Arial" w:hAnsi="Arial" w:cs="Arial"/>
        </w:rPr>
        <w:t>ke dni zdanitelného plnění (tj. den převzetí věci/díla).</w:t>
      </w:r>
    </w:p>
    <w:p w:rsidR="001E61CC" w:rsidRPr="001A16AA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Cenu uhradí o</w:t>
      </w:r>
      <w:r w:rsidRPr="001A16AA">
        <w:rPr>
          <w:rFonts w:ascii="Arial" w:hAnsi="Arial" w:cs="Arial"/>
        </w:rPr>
        <w:t>bjednatel na základě faktury</w:t>
      </w:r>
      <w:r>
        <w:rPr>
          <w:rFonts w:ascii="Arial" w:hAnsi="Arial" w:cs="Arial"/>
        </w:rPr>
        <w:t>, která bude dodavatelem vystavena</w:t>
      </w:r>
      <w:r w:rsidRPr="001A16AA">
        <w:rPr>
          <w:rFonts w:ascii="Arial" w:hAnsi="Arial" w:cs="Arial"/>
        </w:rPr>
        <w:t xml:space="preserve"> do 1</w:t>
      </w:r>
      <w:r>
        <w:rPr>
          <w:rFonts w:ascii="Arial" w:hAnsi="Arial" w:cs="Arial"/>
        </w:rPr>
        <w:t>5</w:t>
      </w:r>
      <w:r w:rsidRPr="001A16AA">
        <w:rPr>
          <w:rFonts w:ascii="Arial" w:hAnsi="Arial" w:cs="Arial"/>
        </w:rPr>
        <w:t xml:space="preserve"> kalendářních d</w:t>
      </w:r>
      <w:r>
        <w:rPr>
          <w:rFonts w:ascii="Arial" w:hAnsi="Arial" w:cs="Arial"/>
        </w:rPr>
        <w:t xml:space="preserve">nů ode dne zdanitelného plnění (tj. </w:t>
      </w:r>
      <w:r w:rsidRPr="001A16AA">
        <w:rPr>
          <w:rFonts w:ascii="Arial" w:hAnsi="Arial" w:cs="Arial"/>
        </w:rPr>
        <w:t xml:space="preserve">den převzetí </w:t>
      </w:r>
      <w:r>
        <w:rPr>
          <w:rFonts w:ascii="Arial" w:hAnsi="Arial" w:cs="Arial"/>
        </w:rPr>
        <w:t>věci/</w:t>
      </w:r>
      <w:r w:rsidRPr="001A16AA">
        <w:rPr>
          <w:rFonts w:ascii="Arial" w:hAnsi="Arial" w:cs="Arial"/>
        </w:rPr>
        <w:t>díla</w:t>
      </w:r>
      <w:r>
        <w:rPr>
          <w:rFonts w:ascii="Arial" w:hAnsi="Arial" w:cs="Arial"/>
        </w:rPr>
        <w:t>) a doručena objednateli ve dvou vyhotoveních.</w:t>
      </w:r>
      <w:r w:rsidRPr="001A16AA">
        <w:rPr>
          <w:rFonts w:ascii="Arial" w:hAnsi="Arial" w:cs="Arial"/>
        </w:rPr>
        <w:t xml:space="preserve"> Cena bude splatná na účet </w:t>
      </w:r>
      <w:r>
        <w:rPr>
          <w:rFonts w:ascii="Arial" w:hAnsi="Arial" w:cs="Arial"/>
        </w:rPr>
        <w:t>dodavatele</w:t>
      </w:r>
      <w:r w:rsidRPr="001A16AA">
        <w:rPr>
          <w:rFonts w:ascii="Arial" w:hAnsi="Arial" w:cs="Arial"/>
        </w:rPr>
        <w:t xml:space="preserve"> uvedený v</w:t>
      </w:r>
      <w:r>
        <w:rPr>
          <w:rFonts w:ascii="Arial" w:hAnsi="Arial" w:cs="Arial"/>
        </w:rPr>
        <w:t> této smlouvě.</w:t>
      </w:r>
    </w:p>
    <w:p w:rsidR="001E61CC" w:rsidRPr="00A26DBD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>Doba splatnosti faktur</w:t>
      </w:r>
      <w:r>
        <w:rPr>
          <w:rFonts w:ascii="Arial" w:hAnsi="Arial" w:cs="Arial"/>
        </w:rPr>
        <w:t>y</w:t>
      </w:r>
      <w:r w:rsidRPr="001A16AA">
        <w:rPr>
          <w:rFonts w:ascii="Arial" w:hAnsi="Arial" w:cs="Arial"/>
        </w:rPr>
        <w:t xml:space="preserve"> se sjednává do 30 dnů od dne doručení objednateli.</w:t>
      </w:r>
      <w:r w:rsidRPr="00A23CD3">
        <w:rPr>
          <w:rFonts w:ascii="Arial" w:hAnsi="Arial" w:cs="Arial"/>
        </w:rPr>
        <w:t xml:space="preserve"> </w:t>
      </w:r>
      <w:r w:rsidRPr="001A16AA">
        <w:rPr>
          <w:rFonts w:ascii="Arial" w:hAnsi="Arial" w:cs="Arial"/>
        </w:rPr>
        <w:t>Povinnost zaplatit</w:t>
      </w:r>
      <w:r>
        <w:rPr>
          <w:rFonts w:ascii="Arial" w:hAnsi="Arial" w:cs="Arial"/>
        </w:rPr>
        <w:t xml:space="preserve"> smluvenou cenu</w:t>
      </w:r>
      <w:r w:rsidRPr="001A16AA">
        <w:rPr>
          <w:rFonts w:ascii="Arial" w:hAnsi="Arial" w:cs="Arial"/>
        </w:rPr>
        <w:t xml:space="preserve"> je splněna dnem odepsání fakturované částky z účtu objednatele.</w:t>
      </w:r>
    </w:p>
    <w:p w:rsidR="001E61CC" w:rsidRDefault="001E61CC" w:rsidP="001E61CC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</w:t>
      </w:r>
      <w:r w:rsidRPr="001A16AA">
        <w:rPr>
          <w:rFonts w:ascii="Arial" w:hAnsi="Arial" w:cs="Arial"/>
        </w:rPr>
        <w:t xml:space="preserve"> musí mít náležitosti daňového dokladu podle zák</w:t>
      </w:r>
      <w:r>
        <w:rPr>
          <w:rFonts w:ascii="Arial" w:hAnsi="Arial" w:cs="Arial"/>
        </w:rPr>
        <w:t>ona</w:t>
      </w:r>
      <w:r w:rsidRPr="001A16AA">
        <w:rPr>
          <w:rFonts w:ascii="Arial" w:hAnsi="Arial" w:cs="Arial"/>
        </w:rPr>
        <w:t xml:space="preserve"> č. 235/2004 Sb.</w:t>
      </w:r>
      <w:r>
        <w:rPr>
          <w:rFonts w:ascii="Arial" w:hAnsi="Arial" w:cs="Arial"/>
        </w:rPr>
        <w:t>,</w:t>
      </w:r>
      <w:r w:rsidRPr="001A16AA">
        <w:rPr>
          <w:rFonts w:ascii="Arial" w:hAnsi="Arial" w:cs="Arial"/>
        </w:rPr>
        <w:t xml:space="preserve"> o dani z přidané hodnoty, ve znění pozdějších předpisů.</w:t>
      </w:r>
      <w:r>
        <w:rPr>
          <w:rFonts w:ascii="Arial" w:hAnsi="Arial" w:cs="Arial"/>
        </w:rPr>
        <w:t xml:space="preserve"> Dodavatel je povinen na faktuře uvést správné identifikační údaje objednatele a číslo smlouvy objednatele.</w:t>
      </w:r>
      <w:r w:rsidRPr="001A16AA">
        <w:rPr>
          <w:rFonts w:ascii="Arial" w:hAnsi="Arial" w:cs="Arial"/>
        </w:rPr>
        <w:t xml:space="preserve"> </w:t>
      </w:r>
    </w:p>
    <w:p w:rsidR="001E61CC" w:rsidRDefault="001E61CC" w:rsidP="001E61CC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Nedodržení </w:t>
      </w:r>
      <w:r>
        <w:rPr>
          <w:rFonts w:ascii="Arial" w:hAnsi="Arial" w:cs="Arial"/>
        </w:rPr>
        <w:t>uvedených</w:t>
      </w:r>
      <w:r w:rsidRPr="001A1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požadavků</w:t>
      </w:r>
      <w:r w:rsidRPr="001A16AA">
        <w:rPr>
          <w:rFonts w:ascii="Arial" w:hAnsi="Arial" w:cs="Arial"/>
        </w:rPr>
        <w:t xml:space="preserve"> opravňuje objednatele k vrácení faktury s tím, že doba splatnosti počne běžet ode dne </w:t>
      </w:r>
      <w:r>
        <w:rPr>
          <w:rFonts w:ascii="Arial" w:hAnsi="Arial" w:cs="Arial"/>
        </w:rPr>
        <w:t xml:space="preserve">doručení </w:t>
      </w:r>
      <w:r w:rsidRPr="001A16AA">
        <w:rPr>
          <w:rFonts w:ascii="Arial" w:hAnsi="Arial" w:cs="Arial"/>
        </w:rPr>
        <w:t>opraveného daňového dokladu</w:t>
      </w:r>
      <w:r>
        <w:rPr>
          <w:rFonts w:ascii="Arial" w:hAnsi="Arial" w:cs="Arial"/>
        </w:rPr>
        <w:t xml:space="preserve"> objednateli</w:t>
      </w:r>
      <w:r w:rsidRPr="001A16AA">
        <w:rPr>
          <w:rFonts w:ascii="Arial" w:hAnsi="Arial" w:cs="Arial"/>
        </w:rPr>
        <w:t>.</w:t>
      </w:r>
    </w:p>
    <w:p w:rsidR="001E61CC" w:rsidRPr="00C45119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2F4996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2F4996">
        <w:rPr>
          <w:rFonts w:ascii="Arial" w:hAnsi="Arial" w:cs="Arial"/>
          <w:b/>
          <w:sz w:val="24"/>
          <w:szCs w:val="24"/>
        </w:rPr>
        <w:t>Ostatní ujednání</w:t>
      </w:r>
    </w:p>
    <w:p w:rsidR="001E61CC" w:rsidRDefault="001E61CC" w:rsidP="001E61CC">
      <w:pPr>
        <w:numPr>
          <w:ilvl w:val="0"/>
          <w:numId w:val="2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Vlastnické právo přechází na objednatele okamžikem převzetí </w:t>
      </w:r>
      <w:r>
        <w:rPr>
          <w:rFonts w:ascii="Arial" w:hAnsi="Arial" w:cs="Arial"/>
        </w:rPr>
        <w:t>věci/</w:t>
      </w:r>
      <w:r w:rsidRPr="001A16AA">
        <w:rPr>
          <w:rFonts w:ascii="Arial" w:hAnsi="Arial" w:cs="Arial"/>
        </w:rPr>
        <w:t>díla.</w:t>
      </w:r>
      <w:r>
        <w:rPr>
          <w:rFonts w:ascii="Arial" w:hAnsi="Arial" w:cs="Arial"/>
        </w:rPr>
        <w:t xml:space="preserve"> </w:t>
      </w:r>
    </w:p>
    <w:p w:rsidR="001E61CC" w:rsidRPr="001A16AA" w:rsidRDefault="001E61CC" w:rsidP="001E61CC">
      <w:pPr>
        <w:numPr>
          <w:ilvl w:val="0"/>
          <w:numId w:val="2"/>
        </w:numPr>
        <w:tabs>
          <w:tab w:val="clear" w:pos="375"/>
        </w:tabs>
        <w:spacing w:after="60"/>
        <w:ind w:left="357" w:right="-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sje</w:t>
      </w:r>
      <w:r w:rsidR="00054EAD">
        <w:rPr>
          <w:rFonts w:ascii="Arial" w:hAnsi="Arial" w:cs="Arial"/>
        </w:rPr>
        <w:t>dnávají smluvní pokutu ve výši 2 000</w:t>
      </w:r>
      <w:r>
        <w:rPr>
          <w:rFonts w:ascii="Arial" w:hAnsi="Arial" w:cs="Arial"/>
        </w:rPr>
        <w:t xml:space="preserve"> Kč při nedodržení závazku dodavatele dodat věc/dílo v termínu sjednaném v článku II. smlouvy, a to se splatností do 14 dnů od vystavení faktury.</w:t>
      </w:r>
    </w:p>
    <w:p w:rsidR="001E61CC" w:rsidRDefault="001E61CC" w:rsidP="001E61CC">
      <w:pPr>
        <w:numPr>
          <w:ilvl w:val="0"/>
          <w:numId w:val="2"/>
        </w:numPr>
        <w:tabs>
          <w:tab w:val="clear" w:pos="375"/>
        </w:tabs>
        <w:spacing w:after="60"/>
        <w:ind w:left="357" w:right="-2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Objednatel a </w:t>
      </w:r>
      <w:r>
        <w:rPr>
          <w:rFonts w:ascii="Arial" w:hAnsi="Arial" w:cs="Arial"/>
        </w:rPr>
        <w:t>dodavate</w:t>
      </w:r>
      <w:r w:rsidRPr="001A16AA">
        <w:rPr>
          <w:rFonts w:ascii="Arial" w:hAnsi="Arial" w:cs="Arial"/>
        </w:rPr>
        <w:t xml:space="preserve">l se zavazují, že </w:t>
      </w:r>
      <w:r>
        <w:rPr>
          <w:rFonts w:ascii="Arial" w:hAnsi="Arial" w:cs="Arial"/>
        </w:rPr>
        <w:t xml:space="preserve">veškeré </w:t>
      </w:r>
      <w:r w:rsidRPr="001A16AA">
        <w:rPr>
          <w:rFonts w:ascii="Arial" w:hAnsi="Arial" w:cs="Arial"/>
        </w:rPr>
        <w:t xml:space="preserve">obchodní a technické informace, které jim byly svěřeny smluvním partnerem, nezpřístupní třetím osobám bez písemného souhlasu druhé </w:t>
      </w:r>
      <w:r>
        <w:rPr>
          <w:rFonts w:ascii="Arial" w:hAnsi="Arial" w:cs="Arial"/>
        </w:rPr>
        <w:t xml:space="preserve">smluvní </w:t>
      </w:r>
      <w:r w:rsidRPr="001A16AA">
        <w:rPr>
          <w:rFonts w:ascii="Arial" w:hAnsi="Arial" w:cs="Arial"/>
        </w:rPr>
        <w:t xml:space="preserve">strany a ani nepoužijí tyto informace pro jiné účely, než pro </w:t>
      </w:r>
      <w:r>
        <w:rPr>
          <w:rFonts w:ascii="Arial" w:hAnsi="Arial" w:cs="Arial"/>
        </w:rPr>
        <w:t>splnění svých závazků z</w:t>
      </w:r>
      <w:r w:rsidRPr="001A16AA">
        <w:rPr>
          <w:rFonts w:ascii="Arial" w:hAnsi="Arial" w:cs="Arial"/>
        </w:rPr>
        <w:t xml:space="preserve"> této smlouvy.</w:t>
      </w:r>
    </w:p>
    <w:p w:rsidR="001E61CC" w:rsidRPr="001A16AA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left="453"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Pr="001A16AA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1A16AA">
        <w:rPr>
          <w:rFonts w:ascii="Arial" w:hAnsi="Arial" w:cs="Arial"/>
          <w:b/>
          <w:sz w:val="24"/>
          <w:szCs w:val="24"/>
        </w:rPr>
        <w:t>Závěrečná ustanovení</w:t>
      </w:r>
    </w:p>
    <w:p w:rsidR="001E61CC" w:rsidRPr="000D19FF" w:rsidRDefault="001E61CC" w:rsidP="001E61CC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 w:rsidRPr="000D19FF">
        <w:rPr>
          <w:rFonts w:ascii="Arial" w:hAnsi="Arial" w:cs="Arial"/>
        </w:rPr>
        <w:t>Smlouva nabývá platnosti dnem podpisu obou smluv</w:t>
      </w:r>
      <w:r w:rsidR="0029120B" w:rsidRPr="000D19FF">
        <w:rPr>
          <w:rFonts w:ascii="Arial" w:hAnsi="Arial" w:cs="Arial"/>
        </w:rPr>
        <w:t>ních stran, účinnosti dnem uveřejnění v registru smluv.</w:t>
      </w:r>
    </w:p>
    <w:p w:rsidR="001E61CC" w:rsidRPr="000D19FF" w:rsidRDefault="001E61CC" w:rsidP="001E61CC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 w:rsidRPr="000D19FF">
        <w:rPr>
          <w:rFonts w:ascii="Arial" w:hAnsi="Arial" w:cs="Arial"/>
        </w:rPr>
        <w:t xml:space="preserve">Dodavatel bere na vědomí, že objednatel je povinným subjektem dle § 2 odst. 1 zákona </w:t>
      </w:r>
      <w:r w:rsidRPr="000D19FF">
        <w:rPr>
          <w:rFonts w:ascii="Arial" w:hAnsi="Arial" w:cs="Arial"/>
        </w:rPr>
        <w:br/>
        <w:t>č. 340/2015 Sb., o registru smluv, a dále se smluvní strany dohodly, že objednatel uveřejní tuto smlouvu, v zákonem stanovené lhůtě, v registru smluv.</w:t>
      </w:r>
    </w:p>
    <w:p w:rsidR="000D19FF" w:rsidRPr="00054EAD" w:rsidRDefault="000D19FF" w:rsidP="000D19FF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 w:rsidRPr="00054EAD">
        <w:rPr>
          <w:rFonts w:ascii="Arial" w:hAnsi="Arial" w:cs="Arial"/>
        </w:rPr>
        <w:t xml:space="preserve">Smluvní strany prohlašují, že veškerá plnění odpovídající předmětu této smlouvy, poskytnutá ode dne jejího uzavření do dne její účinnosti, se považují za plnění poskytnutá podle této smlouvy. </w:t>
      </w:r>
    </w:p>
    <w:p w:rsidR="001E61CC" w:rsidRPr="001A16AA" w:rsidRDefault="001E61CC" w:rsidP="001E61CC">
      <w:pPr>
        <w:numPr>
          <w:ilvl w:val="0"/>
          <w:numId w:val="3"/>
        </w:numPr>
        <w:spacing w:after="60"/>
        <w:ind w:left="374" w:hanging="374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>Právní vztahy mezi smluvními stranami neupravené t</w:t>
      </w:r>
      <w:r>
        <w:rPr>
          <w:rFonts w:ascii="Arial" w:hAnsi="Arial" w:cs="Arial"/>
        </w:rPr>
        <w:t>ou</w:t>
      </w:r>
      <w:r w:rsidRPr="001A16AA">
        <w:rPr>
          <w:rFonts w:ascii="Arial" w:hAnsi="Arial" w:cs="Arial"/>
        </w:rPr>
        <w:t>to smlouv</w:t>
      </w:r>
      <w:r>
        <w:rPr>
          <w:rFonts w:ascii="Arial" w:hAnsi="Arial" w:cs="Arial"/>
        </w:rPr>
        <w:t>ou</w:t>
      </w:r>
      <w:r w:rsidRPr="001A16AA">
        <w:rPr>
          <w:rFonts w:ascii="Arial" w:hAnsi="Arial" w:cs="Arial"/>
        </w:rPr>
        <w:t xml:space="preserve"> se řídí </w:t>
      </w:r>
      <w:r>
        <w:rPr>
          <w:rFonts w:ascii="Arial" w:hAnsi="Arial" w:cs="Arial"/>
        </w:rPr>
        <w:t xml:space="preserve">příslušnými </w:t>
      </w:r>
      <w:r w:rsidRPr="001A16AA">
        <w:rPr>
          <w:rFonts w:ascii="Arial" w:hAnsi="Arial" w:cs="Arial"/>
        </w:rPr>
        <w:t>ust</w:t>
      </w:r>
      <w:r>
        <w:rPr>
          <w:rFonts w:ascii="Arial" w:hAnsi="Arial" w:cs="Arial"/>
        </w:rPr>
        <w:t>anoveními občanského zákoníku ve</w:t>
      </w:r>
      <w:r w:rsidRPr="001A16AA">
        <w:rPr>
          <w:rFonts w:ascii="Arial" w:hAnsi="Arial" w:cs="Arial"/>
        </w:rPr>
        <w:t xml:space="preserve"> znění</w:t>
      </w:r>
      <w:r>
        <w:rPr>
          <w:rFonts w:ascii="Arial" w:hAnsi="Arial" w:cs="Arial"/>
        </w:rPr>
        <w:t xml:space="preserve"> účinném ke dni uzavření smlouvy</w:t>
      </w:r>
      <w:r w:rsidRPr="001A16AA">
        <w:rPr>
          <w:rFonts w:ascii="Arial" w:hAnsi="Arial" w:cs="Arial"/>
        </w:rPr>
        <w:t>.</w:t>
      </w:r>
    </w:p>
    <w:p w:rsidR="001E61CC" w:rsidRPr="001A16AA" w:rsidRDefault="001E61CC" w:rsidP="001E61CC">
      <w:pPr>
        <w:numPr>
          <w:ilvl w:val="0"/>
          <w:numId w:val="3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Smlouva je vyhotovena ve </w:t>
      </w:r>
      <w:r>
        <w:rPr>
          <w:rFonts w:ascii="Arial" w:hAnsi="Arial" w:cs="Arial"/>
        </w:rPr>
        <w:t>tře</w:t>
      </w:r>
      <w:r w:rsidRPr="001A16AA">
        <w:rPr>
          <w:rFonts w:ascii="Arial" w:hAnsi="Arial" w:cs="Arial"/>
        </w:rPr>
        <w:t xml:space="preserve">ch vyhotoveních, z nichž dvě obdrží objednatel a </w:t>
      </w:r>
      <w:r>
        <w:rPr>
          <w:rFonts w:ascii="Arial" w:hAnsi="Arial" w:cs="Arial"/>
        </w:rPr>
        <w:t>jedno</w:t>
      </w:r>
      <w:r w:rsidRPr="001A1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dodavatel</w:t>
      </w:r>
      <w:r w:rsidRPr="001A16AA">
        <w:rPr>
          <w:rFonts w:ascii="Arial" w:hAnsi="Arial" w:cs="Arial"/>
        </w:rPr>
        <w:t>.</w:t>
      </w: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54EAD">
        <w:rPr>
          <w:rFonts w:ascii="Arial" w:hAnsi="Arial" w:cs="Arial"/>
        </w:rPr>
        <w:t> Uh.Hradiště</w:t>
      </w:r>
      <w:r>
        <w:rPr>
          <w:rFonts w:ascii="Arial" w:hAnsi="Arial" w:cs="Arial"/>
        </w:rPr>
        <w:t xml:space="preserve"> dne: </w:t>
      </w:r>
      <w:r w:rsidR="006A0D87">
        <w:rPr>
          <w:rFonts w:ascii="Arial" w:hAnsi="Arial" w:cs="Arial"/>
        </w:rPr>
        <w:t>17.9.2021</w:t>
      </w:r>
      <w:r>
        <w:rPr>
          <w:rFonts w:ascii="Arial" w:hAnsi="Arial" w:cs="Arial"/>
        </w:rPr>
        <w:t xml:space="preserve">                                          </w:t>
      </w:r>
      <w:r w:rsidR="006A0D87">
        <w:rPr>
          <w:rFonts w:ascii="Arial" w:hAnsi="Arial" w:cs="Arial"/>
        </w:rPr>
        <w:tab/>
      </w:r>
      <w:r w:rsidR="00154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54EAD">
        <w:rPr>
          <w:rFonts w:ascii="Arial" w:hAnsi="Arial" w:cs="Arial"/>
        </w:rPr>
        <w:t xml:space="preserve">V Dlouhoňovicích </w:t>
      </w:r>
      <w:r w:rsidRPr="001A16AA">
        <w:rPr>
          <w:rFonts w:ascii="Arial" w:hAnsi="Arial" w:cs="Arial"/>
        </w:rPr>
        <w:t>dne:</w:t>
      </w:r>
      <w:r w:rsidR="006A0D87">
        <w:rPr>
          <w:rFonts w:ascii="Arial" w:hAnsi="Arial" w:cs="Arial"/>
        </w:rPr>
        <w:t xml:space="preserve"> 13.9.2021</w:t>
      </w: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  <w:b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  <w:b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</w:rPr>
      </w:pPr>
      <w:r w:rsidRPr="001A16AA">
        <w:rPr>
          <w:rFonts w:ascii="Arial" w:hAnsi="Arial" w:cs="Arial"/>
          <w:b/>
        </w:rPr>
        <w:t>Za objednatele: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  <w:b/>
        </w:rPr>
        <w:tab/>
      </w:r>
      <w:r w:rsidR="00154E5F">
        <w:rPr>
          <w:rFonts w:ascii="Arial" w:hAnsi="Arial" w:cs="Arial"/>
          <w:b/>
        </w:rPr>
        <w:t xml:space="preserve">    </w:t>
      </w:r>
      <w:r w:rsidRPr="001A16AA">
        <w:rPr>
          <w:rFonts w:ascii="Arial" w:hAnsi="Arial" w:cs="Arial"/>
          <w:b/>
        </w:rPr>
        <w:t xml:space="preserve">Za </w:t>
      </w:r>
      <w:r>
        <w:rPr>
          <w:rFonts w:ascii="Arial" w:hAnsi="Arial" w:cs="Arial"/>
          <w:b/>
        </w:rPr>
        <w:t>dodavatele</w:t>
      </w:r>
      <w:r w:rsidRPr="001A16AA">
        <w:rPr>
          <w:rFonts w:ascii="Arial" w:hAnsi="Arial" w:cs="Arial"/>
          <w:b/>
        </w:rPr>
        <w:t>:</w:t>
      </w:r>
    </w:p>
    <w:p w:rsidR="001E61CC" w:rsidRPr="001A16AA" w:rsidRDefault="001E61CC" w:rsidP="001E61CC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154E5F" w:rsidRPr="001A16AA" w:rsidRDefault="00154E5F" w:rsidP="004A2F4D">
      <w:pPr>
        <w:tabs>
          <w:tab w:val="left" w:pos="4962"/>
        </w:tabs>
        <w:rPr>
          <w:rFonts w:ascii="Arial" w:hAnsi="Arial" w:cs="Arial"/>
          <w:b/>
        </w:rPr>
      </w:pPr>
    </w:p>
    <w:p w:rsidR="00054EAD" w:rsidRDefault="001E61CC" w:rsidP="00054EAD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1A16AA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 xml:space="preserve">..............................                      </w:t>
      </w:r>
      <w:r>
        <w:rPr>
          <w:rFonts w:ascii="Arial" w:hAnsi="Arial" w:cs="Arial"/>
        </w:rPr>
        <w:tab/>
        <w:t xml:space="preserve">                           </w:t>
      </w:r>
      <w:r w:rsidRPr="001A16AA">
        <w:rPr>
          <w:rFonts w:ascii="Arial" w:hAnsi="Arial" w:cs="Arial"/>
        </w:rPr>
        <w:t>......................................................</w:t>
      </w:r>
      <w:r w:rsidR="00054EAD" w:rsidRPr="00054EAD">
        <w:rPr>
          <w:rFonts w:ascii="Arial" w:hAnsi="Arial" w:cs="Arial"/>
        </w:rPr>
        <w:t xml:space="preserve"> </w:t>
      </w:r>
      <w:r w:rsidR="00054EAD">
        <w:rPr>
          <w:rFonts w:ascii="Arial" w:hAnsi="Arial" w:cs="Arial"/>
        </w:rPr>
        <w:t>Povodí Moravy, s.p.</w:t>
      </w:r>
      <w:r w:rsidR="00054EAD">
        <w:rPr>
          <w:rFonts w:ascii="Arial" w:hAnsi="Arial" w:cs="Arial"/>
        </w:rPr>
        <w:tab/>
      </w:r>
      <w:r w:rsidR="00054EAD">
        <w:rPr>
          <w:rFonts w:ascii="Arial" w:hAnsi="Arial" w:cs="Arial"/>
        </w:rPr>
        <w:tab/>
        <w:t xml:space="preserve">            </w:t>
      </w:r>
      <w:r w:rsidR="00054EAD" w:rsidRPr="00C94B68">
        <w:rPr>
          <w:rFonts w:ascii="Arial" w:hAnsi="Arial" w:cs="Arial"/>
        </w:rPr>
        <w:t>TopKarMoto s.r.o.</w:t>
      </w:r>
      <w:r w:rsidR="00054EAD" w:rsidRPr="001A16AA">
        <w:rPr>
          <w:rFonts w:ascii="Arial" w:hAnsi="Arial" w:cs="Arial"/>
        </w:rPr>
        <w:tab/>
      </w:r>
    </w:p>
    <w:p w:rsidR="00054EAD" w:rsidRDefault="00054EAD" w:rsidP="00054EAD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C1672C">
        <w:rPr>
          <w:rFonts w:ascii="Arial" w:hAnsi="Arial" w:cs="Arial"/>
        </w:rPr>
        <w:t>Ing. Pavel Cenek – ředitel závodu Střední Morava</w:t>
      </w:r>
      <w:r>
        <w:rPr>
          <w:rFonts w:ascii="Arial" w:hAnsi="Arial" w:cs="Arial"/>
        </w:rPr>
        <w:tab/>
        <w:t xml:space="preserve">        Jan Kosek, DiS.</w:t>
      </w:r>
    </w:p>
    <w:p w:rsidR="001E61CC" w:rsidRPr="001A16AA" w:rsidRDefault="00054EAD" w:rsidP="00054EAD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>Ředitel závodu Střední Morava</w:t>
      </w:r>
      <w:r>
        <w:rPr>
          <w:rFonts w:ascii="Arial" w:hAnsi="Arial" w:cs="Arial"/>
        </w:rPr>
        <w:tab/>
        <w:t xml:space="preserve">       servisní ředitel</w:t>
      </w:r>
    </w:p>
    <w:sectPr w:rsidR="001E61CC" w:rsidRPr="001A16AA" w:rsidSect="00F92838">
      <w:footerReference w:type="even" r:id="rId8"/>
      <w:footerReference w:type="default" r:id="rId9"/>
      <w:pgSz w:w="11906" w:h="16838"/>
      <w:pgMar w:top="964" w:right="1276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FC" w:rsidRDefault="006A0DFC">
      <w:r>
        <w:separator/>
      </w:r>
    </w:p>
  </w:endnote>
  <w:endnote w:type="continuationSeparator" w:id="0">
    <w:p w:rsidR="006A0DFC" w:rsidRDefault="006A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338" w:rsidRDefault="001E61CC" w:rsidP="00F417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1338" w:rsidRDefault="006A0DFC" w:rsidP="00A6060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22" w:rsidRPr="00A76D22" w:rsidRDefault="00B450C8">
    <w:pPr>
      <w:pStyle w:val="Zpat"/>
      <w:rPr>
        <w:sz w:val="18"/>
        <w:szCs w:val="18"/>
      </w:rPr>
    </w:pPr>
    <w:r>
      <w:rPr>
        <w:sz w:val="18"/>
        <w:szCs w:val="18"/>
      </w:rPr>
      <w:t>Vzor smlouvy</w:t>
    </w:r>
  </w:p>
  <w:p w:rsidR="00D11338" w:rsidRDefault="006A0DFC" w:rsidP="00A6060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FC" w:rsidRDefault="006A0DFC">
      <w:r>
        <w:separator/>
      </w:r>
    </w:p>
  </w:footnote>
  <w:footnote w:type="continuationSeparator" w:id="0">
    <w:p w:rsidR="006A0DFC" w:rsidRDefault="006A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2E344BB5"/>
    <w:multiLevelType w:val="hybridMultilevel"/>
    <w:tmpl w:val="8AF2D216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07F68"/>
    <w:multiLevelType w:val="hybridMultilevel"/>
    <w:tmpl w:val="3B6618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FF504E"/>
    <w:multiLevelType w:val="hybridMultilevel"/>
    <w:tmpl w:val="787EF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0163A7"/>
    <w:multiLevelType w:val="singleLevel"/>
    <w:tmpl w:val="A222A5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5ED257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CC"/>
    <w:rsid w:val="00054EAD"/>
    <w:rsid w:val="000D19FF"/>
    <w:rsid w:val="00154E5F"/>
    <w:rsid w:val="00163126"/>
    <w:rsid w:val="001E61CC"/>
    <w:rsid w:val="0029120B"/>
    <w:rsid w:val="00336F3D"/>
    <w:rsid w:val="003F50BE"/>
    <w:rsid w:val="00405D46"/>
    <w:rsid w:val="00423454"/>
    <w:rsid w:val="00447122"/>
    <w:rsid w:val="004857D2"/>
    <w:rsid w:val="004A2F4D"/>
    <w:rsid w:val="006A0D87"/>
    <w:rsid w:val="006A0DFC"/>
    <w:rsid w:val="00873647"/>
    <w:rsid w:val="00877D0F"/>
    <w:rsid w:val="00906857"/>
    <w:rsid w:val="009702FA"/>
    <w:rsid w:val="00A76D22"/>
    <w:rsid w:val="00B057B6"/>
    <w:rsid w:val="00B450C8"/>
    <w:rsid w:val="00BA35CB"/>
    <w:rsid w:val="00BC0527"/>
    <w:rsid w:val="00D80359"/>
    <w:rsid w:val="00E95B83"/>
    <w:rsid w:val="00F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1E61CC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rsid w:val="001E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1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E61CC"/>
  </w:style>
  <w:style w:type="paragraph" w:styleId="Textbubliny">
    <w:name w:val="Balloon Text"/>
    <w:basedOn w:val="Normln"/>
    <w:link w:val="TextbublinyChar"/>
    <w:uiPriority w:val="99"/>
    <w:semiHidden/>
    <w:unhideWhenUsed/>
    <w:rsid w:val="003F50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0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1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1E61CC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rsid w:val="001E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1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E61CC"/>
  </w:style>
  <w:style w:type="paragraph" w:styleId="Textbubliny">
    <w:name w:val="Balloon Text"/>
    <w:basedOn w:val="Normln"/>
    <w:link w:val="TextbublinyChar"/>
    <w:uiPriority w:val="99"/>
    <w:semiHidden/>
    <w:unhideWhenUsed/>
    <w:rsid w:val="003F50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0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1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Štulírková Eva</cp:lastModifiedBy>
  <cp:revision>2</cp:revision>
  <cp:lastPrinted>2021-09-17T07:10:00Z</cp:lastPrinted>
  <dcterms:created xsi:type="dcterms:W3CDTF">2021-09-23T05:04:00Z</dcterms:created>
  <dcterms:modified xsi:type="dcterms:W3CDTF">2021-09-23T05:04:00Z</dcterms:modified>
</cp:coreProperties>
</file>