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F198D" w14:textId="4E3A55F0" w:rsidR="000A5FC8" w:rsidRPr="00436D4D" w:rsidRDefault="000A5FC8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 w:rsidRPr="00436D4D">
        <w:rPr>
          <w:rFonts w:eastAsia="Arial Unicode MS" w:cs="Arial Unicode MS"/>
          <w:b/>
          <w:sz w:val="26"/>
          <w:szCs w:val="26"/>
          <w:lang w:val="cs-CZ"/>
        </w:rPr>
        <w:t>SMLOUVA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E5078D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372CBC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E5078D">
        <w:rPr>
          <w:rFonts w:eastAsia="Arial Unicode MS" w:cs="Arial Unicode MS"/>
          <w:b/>
          <w:sz w:val="26"/>
          <w:szCs w:val="26"/>
          <w:lang w:val="cs-CZ"/>
        </w:rPr>
        <w:t>210008</w:t>
      </w:r>
    </w:p>
    <w:p w14:paraId="073B4A33" w14:textId="5F436D96" w:rsidR="00191D06" w:rsidRDefault="00191D06" w:rsidP="00191D06">
      <w:pPr>
        <w:jc w:val="center"/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>o nakládání s odpad</w:t>
      </w:r>
      <w:r w:rsidR="00F65ADA">
        <w:rPr>
          <w:rFonts w:eastAsia="Arial Unicode MS" w:cs="Arial Unicode MS"/>
          <w:b/>
          <w:sz w:val="21"/>
          <w:szCs w:val="21"/>
          <w:lang w:val="cs-CZ"/>
        </w:rPr>
        <w:t>y</w:t>
      </w:r>
      <w:r>
        <w:rPr>
          <w:rFonts w:eastAsia="Arial Unicode MS" w:cs="Arial Unicode MS"/>
          <w:b/>
          <w:sz w:val="21"/>
          <w:szCs w:val="21"/>
          <w:lang w:val="cs-CZ"/>
        </w:rPr>
        <w:t xml:space="preserve"> a poskytování dodatečných služeb</w:t>
      </w:r>
    </w:p>
    <w:p w14:paraId="105E245F" w14:textId="77777777" w:rsidR="00191D06" w:rsidRDefault="00191D06" w:rsidP="001035B1">
      <w:pPr>
        <w:rPr>
          <w:rFonts w:eastAsia="Arial Unicode MS" w:cs="Arial Unicode MS"/>
          <w:b/>
          <w:sz w:val="21"/>
          <w:szCs w:val="21"/>
          <w:lang w:val="cs-CZ"/>
        </w:rPr>
      </w:pPr>
    </w:p>
    <w:p w14:paraId="40F03C5D" w14:textId="05726375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5B488C08" w14:textId="3B86BED0" w:rsidR="00A8787A" w:rsidRPr="00DB2822" w:rsidRDefault="00A8787A" w:rsidP="00A8787A">
      <w:pPr>
        <w:rPr>
          <w:rFonts w:eastAsia="Arial Unicode MS" w:cs="Arial Unicode MS"/>
          <w:b/>
          <w:sz w:val="20"/>
          <w:szCs w:val="20"/>
          <w:lang w:val="cs-CZ"/>
        </w:rPr>
      </w:pPr>
      <w:proofErr w:type="gramStart"/>
      <w:r w:rsidRPr="00DB2822">
        <w:rPr>
          <w:rFonts w:eastAsia="Arial Unicode MS" w:cs="Arial Unicode MS"/>
          <w:b/>
          <w:sz w:val="20"/>
          <w:szCs w:val="20"/>
          <w:lang w:val="cs-CZ"/>
        </w:rPr>
        <w:t>P</w:t>
      </w:r>
      <w:r w:rsidR="00191D06">
        <w:rPr>
          <w:rFonts w:eastAsia="Arial Unicode MS" w:cs="Arial Unicode MS"/>
          <w:b/>
          <w:sz w:val="20"/>
          <w:szCs w:val="20"/>
          <w:lang w:val="cs-CZ"/>
        </w:rPr>
        <w:t>rovozo</w:t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 xml:space="preserve">vatel:   </w:t>
      </w:r>
      <w:proofErr w:type="gramEnd"/>
      <w:r w:rsidRPr="00DB2822">
        <w:rPr>
          <w:rFonts w:eastAsia="Arial Unicode MS" w:cs="Arial Unicode MS"/>
          <w:b/>
          <w:sz w:val="20"/>
          <w:szCs w:val="20"/>
          <w:lang w:val="cs-CZ"/>
        </w:rPr>
        <w:t xml:space="preserve">                 </w:t>
      </w:r>
      <w:r>
        <w:rPr>
          <w:rFonts w:eastAsia="Arial Unicode MS" w:cs="Arial Unicode MS"/>
          <w:b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Čistá Plzeň, s.r.o.</w:t>
      </w:r>
    </w:p>
    <w:p w14:paraId="0930FD5B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se sídlem: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Plzeň, Edvarda Beneše 430/23, PSČ 301 00</w:t>
      </w:r>
    </w:p>
    <w:p w14:paraId="3774357F" w14:textId="77777777" w:rsidR="00A8787A" w:rsidRPr="00DB2822" w:rsidRDefault="00A8787A">
      <w:pPr>
        <w:ind w:left="2124" w:hanging="2124"/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zapsaná: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v obchodním rejstříku vedeným Krajským soudem v Plzni, oddíl C, vložka 22669</w:t>
      </w:r>
    </w:p>
    <w:p w14:paraId="00350DC6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IČO: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280 46 153</w:t>
      </w:r>
    </w:p>
    <w:p w14:paraId="0E5E2718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DIČ: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CZ28046153</w:t>
      </w:r>
    </w:p>
    <w:p w14:paraId="4D0E861B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Bankovní spojení: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 xml:space="preserve">Komerční banka číslo účtu 43-3711080207/0100 </w:t>
      </w:r>
    </w:p>
    <w:p w14:paraId="413B9F78" w14:textId="2C103A45" w:rsidR="00A8787A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zastoupená jednatelem Otakarem Horákem</w:t>
      </w:r>
    </w:p>
    <w:p w14:paraId="3C1ADDAA" w14:textId="77777777" w:rsidR="00191D06" w:rsidRPr="005C4A09" w:rsidRDefault="00191D06" w:rsidP="00191D06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E-mailové spojení: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info@cistaplzen.cz</w:t>
      </w:r>
    </w:p>
    <w:p w14:paraId="05983AF8" w14:textId="77777777" w:rsidR="00191D06" w:rsidRPr="00DB2822" w:rsidRDefault="00191D06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14:paraId="27618C99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14:paraId="645B806D" w14:textId="3EB948E9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na straně jedné jako poskytovatel (dále jen „</w:t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P</w:t>
      </w:r>
      <w:r w:rsidR="00191D06">
        <w:rPr>
          <w:rFonts w:eastAsia="Arial Unicode MS" w:cs="Arial Unicode MS"/>
          <w:b/>
          <w:sz w:val="20"/>
          <w:szCs w:val="20"/>
          <w:lang w:val="cs-CZ"/>
        </w:rPr>
        <w:t>rovozovatel</w:t>
      </w:r>
      <w:r w:rsidRPr="00DB2822">
        <w:rPr>
          <w:rFonts w:eastAsia="Arial Unicode MS" w:cs="Arial Unicode MS"/>
          <w:sz w:val="20"/>
          <w:szCs w:val="20"/>
          <w:lang w:val="cs-CZ"/>
        </w:rPr>
        <w:t>“)</w:t>
      </w:r>
    </w:p>
    <w:p w14:paraId="255AD44E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14:paraId="288F6DBC" w14:textId="44F9E1B0" w:rsidR="00A8787A" w:rsidRPr="00DB2822" w:rsidRDefault="000C00E5" w:rsidP="00810A1D">
      <w:pPr>
        <w:pStyle w:val="Zhlav"/>
        <w:rPr>
          <w:rFonts w:eastAsia="Arial Unicode MS" w:cs="Arial Unicode MS"/>
          <w:sz w:val="20"/>
          <w:szCs w:val="20"/>
          <w:lang w:val="cs-CZ"/>
        </w:rPr>
      </w:pPr>
      <w:proofErr w:type="gramStart"/>
      <w:r>
        <w:rPr>
          <w:rFonts w:eastAsia="Arial Unicode MS" w:cs="Arial Unicode MS"/>
          <w:b/>
          <w:sz w:val="20"/>
          <w:szCs w:val="20"/>
          <w:lang w:val="cs-CZ"/>
        </w:rPr>
        <w:t>Objednate</w:t>
      </w:r>
      <w:r w:rsidR="00A344D4">
        <w:rPr>
          <w:rFonts w:eastAsia="Arial Unicode MS" w:cs="Arial Unicode MS"/>
          <w:b/>
          <w:sz w:val="20"/>
          <w:szCs w:val="20"/>
          <w:lang w:val="cs-CZ"/>
        </w:rPr>
        <w:t>l</w:t>
      </w:r>
      <w:r>
        <w:rPr>
          <w:rFonts w:eastAsia="Arial Unicode MS" w:cs="Arial Unicode MS"/>
          <w:b/>
          <w:sz w:val="20"/>
          <w:szCs w:val="20"/>
          <w:lang w:val="cs-CZ"/>
        </w:rPr>
        <w:t xml:space="preserve">:   </w:t>
      </w:r>
      <w:proofErr w:type="gramEnd"/>
      <w:r>
        <w:rPr>
          <w:rFonts w:eastAsia="Arial Unicode MS" w:cs="Arial Unicode MS"/>
          <w:b/>
          <w:sz w:val="20"/>
          <w:szCs w:val="20"/>
          <w:lang w:val="cs-CZ"/>
        </w:rPr>
        <w:t xml:space="preserve">                    </w:t>
      </w:r>
      <w:r w:rsidR="00E5078D">
        <w:rPr>
          <w:rFonts w:eastAsia="Arial Unicode MS" w:cs="Arial Unicode MS"/>
          <w:sz w:val="20"/>
          <w:szCs w:val="20"/>
          <w:lang w:val="cs-CZ"/>
        </w:rPr>
        <w:t>Martina Staňková</w:t>
      </w:r>
    </w:p>
    <w:p w14:paraId="21717E05" w14:textId="6065E0DA" w:rsidR="00A8787A" w:rsidRPr="00DB2822" w:rsidRDefault="00A8787A">
      <w:pPr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Trvale </w:t>
      </w:r>
      <w:proofErr w:type="gramStart"/>
      <w:r w:rsidRPr="00DB2822">
        <w:rPr>
          <w:rFonts w:eastAsia="Arial Unicode MS" w:cs="Arial Unicode MS"/>
          <w:sz w:val="20"/>
          <w:szCs w:val="20"/>
          <w:lang w:val="cs-CZ"/>
        </w:rPr>
        <w:t>bytem:</w:t>
      </w:r>
      <w:r w:rsidR="000C00E5">
        <w:rPr>
          <w:rFonts w:eastAsia="Arial Unicode MS" w:cs="Arial Unicode MS"/>
          <w:sz w:val="20"/>
          <w:szCs w:val="20"/>
          <w:lang w:val="cs-CZ"/>
        </w:rPr>
        <w:t xml:space="preserve">   </w:t>
      </w:r>
      <w:proofErr w:type="gramEnd"/>
      <w:r w:rsidR="000C00E5">
        <w:rPr>
          <w:rFonts w:eastAsia="Arial Unicode MS" w:cs="Arial Unicode MS"/>
          <w:sz w:val="20"/>
          <w:szCs w:val="20"/>
          <w:lang w:val="cs-CZ"/>
        </w:rPr>
        <w:t xml:space="preserve">                 </w:t>
      </w:r>
      <w:r w:rsidR="00E5078D">
        <w:rPr>
          <w:rFonts w:eastAsia="Arial Unicode MS" w:cs="Arial Unicode MS"/>
          <w:sz w:val="20"/>
          <w:szCs w:val="20"/>
          <w:lang w:val="cs-CZ"/>
        </w:rPr>
        <w:t>Na Výhledy 781</w:t>
      </w:r>
      <w:r w:rsidR="000C00E5">
        <w:rPr>
          <w:rFonts w:eastAsia="Arial Unicode MS" w:cs="Arial Unicode MS"/>
          <w:sz w:val="20"/>
          <w:szCs w:val="20"/>
          <w:lang w:val="cs-CZ"/>
        </w:rPr>
        <w:t xml:space="preserve">, </w:t>
      </w:r>
      <w:r w:rsidR="00E5078D">
        <w:rPr>
          <w:rFonts w:eastAsia="Arial Unicode MS" w:cs="Arial Unicode MS"/>
          <w:sz w:val="20"/>
          <w:szCs w:val="20"/>
          <w:lang w:val="cs-CZ"/>
        </w:rPr>
        <w:t>Vejprnice</w:t>
      </w:r>
      <w:r w:rsidR="000C00E5">
        <w:rPr>
          <w:rFonts w:eastAsia="Arial Unicode MS" w:cs="Arial Unicode MS"/>
          <w:sz w:val="20"/>
          <w:szCs w:val="20"/>
          <w:lang w:val="cs-CZ"/>
        </w:rPr>
        <w:t xml:space="preserve">, </w:t>
      </w:r>
      <w:r w:rsidR="00E5078D">
        <w:rPr>
          <w:rFonts w:eastAsia="Arial Unicode MS" w:cs="Arial Unicode MS"/>
          <w:sz w:val="20"/>
          <w:szCs w:val="20"/>
          <w:lang w:val="cs-CZ"/>
        </w:rPr>
        <w:t>330 27</w:t>
      </w:r>
    </w:p>
    <w:p w14:paraId="19FC4C8D" w14:textId="4E700653" w:rsidR="00A8787A" w:rsidRPr="00DB2822" w:rsidRDefault="00A8787A">
      <w:pPr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Datum narození: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="00805EBB">
        <w:rPr>
          <w:rFonts w:eastAsia="Arial Unicode MS" w:cs="Arial Unicode MS"/>
          <w:sz w:val="20"/>
          <w:szCs w:val="20"/>
          <w:lang w:val="cs-CZ"/>
        </w:rPr>
        <w:t xml:space="preserve">             </w:t>
      </w:r>
      <w:proofErr w:type="spellStart"/>
      <w:r w:rsidR="00BB50AA">
        <w:rPr>
          <w:rFonts w:eastAsia="Arial Unicode MS" w:cs="Arial Unicode MS"/>
          <w:sz w:val="20"/>
          <w:szCs w:val="20"/>
          <w:lang w:val="cs-CZ"/>
        </w:rPr>
        <w:t>xxx</w:t>
      </w:r>
      <w:proofErr w:type="spellEnd"/>
    </w:p>
    <w:p w14:paraId="7F1182AD" w14:textId="7FAAE30E" w:rsidR="00A8787A" w:rsidRPr="00DB2822" w:rsidRDefault="00F03C55">
      <w:pPr>
        <w:rPr>
          <w:rFonts w:eastAsia="Arial Unicode MS" w:cs="Arial Unicode MS"/>
          <w:sz w:val="20"/>
          <w:szCs w:val="20"/>
          <w:lang w:val="cs-CZ"/>
        </w:rPr>
      </w:pPr>
      <w:r>
        <w:rPr>
          <w:rFonts w:eastAsia="Arial Unicode MS" w:cs="Arial Unicode MS"/>
          <w:sz w:val="20"/>
          <w:szCs w:val="20"/>
          <w:lang w:val="cs-CZ"/>
        </w:rPr>
        <w:t xml:space="preserve">Bankovní </w:t>
      </w:r>
      <w:proofErr w:type="gramStart"/>
      <w:r>
        <w:rPr>
          <w:rFonts w:eastAsia="Arial Unicode MS" w:cs="Arial Unicode MS"/>
          <w:sz w:val="20"/>
          <w:szCs w:val="20"/>
          <w:lang w:val="cs-CZ"/>
        </w:rPr>
        <w:t xml:space="preserve">spojení:   </w:t>
      </w:r>
      <w:proofErr w:type="gramEnd"/>
      <w:r>
        <w:rPr>
          <w:rFonts w:eastAsia="Arial Unicode MS" w:cs="Arial Unicode MS"/>
          <w:sz w:val="20"/>
          <w:szCs w:val="20"/>
          <w:lang w:val="cs-CZ"/>
        </w:rPr>
        <w:t xml:space="preserve">          </w:t>
      </w:r>
      <w:r w:rsidR="00A344D4">
        <w:rPr>
          <w:rFonts w:eastAsia="Arial Unicode MS" w:cs="Arial Unicode MS"/>
          <w:sz w:val="20"/>
          <w:szCs w:val="20"/>
          <w:lang w:val="cs-CZ"/>
        </w:rPr>
        <w:t>/</w:t>
      </w:r>
    </w:p>
    <w:p w14:paraId="5DCF35A9" w14:textId="0F1FD64B" w:rsidR="00A8787A" w:rsidRPr="00DB2822" w:rsidRDefault="00A8787A">
      <w:pPr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Telefonní </w:t>
      </w:r>
      <w:proofErr w:type="gramStart"/>
      <w:r w:rsidRPr="00DB2822">
        <w:rPr>
          <w:rFonts w:eastAsia="Arial Unicode MS" w:cs="Arial Unicode MS"/>
          <w:sz w:val="20"/>
          <w:szCs w:val="20"/>
          <w:lang w:val="cs-CZ"/>
        </w:rPr>
        <w:t xml:space="preserve">spojení:   </w:t>
      </w:r>
      <w:proofErr w:type="gramEnd"/>
      <w:r w:rsidRPr="00DB2822">
        <w:rPr>
          <w:rFonts w:eastAsia="Arial Unicode MS" w:cs="Arial Unicode MS"/>
          <w:sz w:val="20"/>
          <w:szCs w:val="20"/>
          <w:lang w:val="cs-CZ"/>
        </w:rPr>
        <w:t xml:space="preserve">          </w:t>
      </w:r>
      <w:proofErr w:type="spellStart"/>
      <w:r w:rsidR="00BB50AA">
        <w:rPr>
          <w:rFonts w:eastAsia="Arial Unicode MS" w:cs="Arial Unicode MS"/>
          <w:sz w:val="20"/>
          <w:szCs w:val="20"/>
          <w:lang w:val="cs-CZ"/>
        </w:rPr>
        <w:t>xxx</w:t>
      </w:r>
      <w:proofErr w:type="spellEnd"/>
    </w:p>
    <w:p w14:paraId="714A7653" w14:textId="7D9F6388" w:rsidR="00A8787A" w:rsidRPr="00DB2822" w:rsidRDefault="00A8787A">
      <w:pPr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E-mailové </w:t>
      </w:r>
      <w:proofErr w:type="gramStart"/>
      <w:r w:rsidRPr="00DB2822">
        <w:rPr>
          <w:rFonts w:eastAsia="Arial Unicode MS" w:cs="Arial Unicode MS"/>
          <w:sz w:val="20"/>
          <w:szCs w:val="20"/>
          <w:lang w:val="cs-CZ"/>
        </w:rPr>
        <w:t xml:space="preserve">spojení:   </w:t>
      </w:r>
      <w:proofErr w:type="gramEnd"/>
      <w:r w:rsidRPr="00DB2822">
        <w:rPr>
          <w:rFonts w:eastAsia="Arial Unicode MS" w:cs="Arial Unicode MS"/>
          <w:sz w:val="20"/>
          <w:szCs w:val="20"/>
          <w:lang w:val="cs-CZ"/>
        </w:rPr>
        <w:t xml:space="preserve">        </w:t>
      </w:r>
      <w:proofErr w:type="spellStart"/>
      <w:r w:rsidR="00BB50AA">
        <w:rPr>
          <w:rFonts w:eastAsia="Arial Unicode MS" w:cs="Arial Unicode MS"/>
          <w:sz w:val="20"/>
          <w:szCs w:val="20"/>
          <w:lang w:val="cs-CZ"/>
        </w:rPr>
        <w:t>xxx</w:t>
      </w:r>
      <w:proofErr w:type="spellEnd"/>
    </w:p>
    <w:p w14:paraId="50AA3780" w14:textId="68F20CB4" w:rsidR="00A8787A" w:rsidRPr="00DB2822" w:rsidRDefault="00A8787A">
      <w:pPr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Datová schránka:             </w:t>
      </w:r>
    </w:p>
    <w:p w14:paraId="2D201253" w14:textId="77777777" w:rsidR="00A8787A" w:rsidRPr="00DB2822" w:rsidRDefault="00A8787A">
      <w:pPr>
        <w:rPr>
          <w:rFonts w:eastAsia="Arial Unicode MS" w:cs="Arial Unicode MS"/>
          <w:sz w:val="20"/>
          <w:szCs w:val="20"/>
          <w:lang w:val="cs-CZ"/>
        </w:rPr>
      </w:pPr>
    </w:p>
    <w:p w14:paraId="426BD86A" w14:textId="77777777" w:rsidR="00A32243" w:rsidRPr="00DB2822" w:rsidRDefault="00A8787A" w:rsidP="00A8787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na straně druhé jako objednatel (dále jen „</w:t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Objednatel</w:t>
      </w:r>
      <w:r w:rsidRPr="00DB2822">
        <w:rPr>
          <w:rFonts w:eastAsia="Arial Unicode MS" w:cs="Arial Unicode MS"/>
          <w:sz w:val="20"/>
          <w:szCs w:val="20"/>
          <w:lang w:val="cs-CZ"/>
        </w:rPr>
        <w:t>“)</w:t>
      </w:r>
    </w:p>
    <w:p w14:paraId="3E5A2151" w14:textId="77777777" w:rsidR="001C19E3" w:rsidRDefault="001C19E3" w:rsidP="00DB2822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22BCECDB" w14:textId="77777777" w:rsidR="00D7734D" w:rsidRPr="00DB2822" w:rsidRDefault="007C2988" w:rsidP="00DB2822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6C016D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44D74B86" w14:textId="77777777" w:rsidR="00D7734D" w:rsidRPr="00DB2822" w:rsidRDefault="00B5098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Předmět smlouvy</w:t>
      </w:r>
    </w:p>
    <w:p w14:paraId="127935D7" w14:textId="77777777" w:rsidR="00760C88" w:rsidRPr="00DB2822" w:rsidRDefault="00760C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92AC472" w14:textId="77777777" w:rsidR="00191D06" w:rsidRPr="00340CD5" w:rsidRDefault="00191D06" w:rsidP="00191D06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 w:rsidRPr="00340CD5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Provozovatel provozuje zařízení určené pro nakládání s odpadem, a to zejména mobilní zařízení. </w:t>
      </w:r>
    </w:p>
    <w:p w14:paraId="18BF04FC" w14:textId="77777777" w:rsidR="00191D06" w:rsidRPr="00340CD5" w:rsidRDefault="00191D06" w:rsidP="00191D06">
      <w:pPr>
        <w:pStyle w:val="Odstavecseseznamem"/>
        <w:ind w:left="851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14:paraId="732EFA88" w14:textId="77777777" w:rsidR="00191D06" w:rsidRPr="00340CD5" w:rsidRDefault="00191D06" w:rsidP="00191D06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 w:rsidRPr="00340CD5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Provozovatel se touto Smlouvou zavazuje převzít odpady Objednatele, které jsou specifikovány v čl. II této Smlouvy, </w:t>
      </w:r>
      <w:r w:rsidRPr="00340CD5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stát se tak jejich vlastníkem a dále s těmi odpady nakládat v souladu se zákonem o </w:t>
      </w:r>
      <w:r w:rsidRPr="00340CD5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odpadech, to vše za předpokladu, že Objednatel splní povinnosti, které na sebe převzal v této Smlouvě. Smluvní strany </w:t>
      </w:r>
      <w:r w:rsidRPr="00340CD5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se dohodly, že odpad se má za převzatý Provozovatelem v okamžiku, kdy jej převezme od Objednatele</w:t>
      </w:r>
      <w:r w:rsidRPr="00340CD5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.</w:t>
      </w:r>
    </w:p>
    <w:p w14:paraId="6C4E1C14" w14:textId="77777777" w:rsidR="00191D06" w:rsidRPr="00340CD5" w:rsidRDefault="00191D06" w:rsidP="00191D06">
      <w:pPr>
        <w:pStyle w:val="Odstavecseseznamem"/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0B982208" w14:textId="77777777" w:rsidR="00191D06" w:rsidRPr="00340CD5" w:rsidRDefault="00191D06" w:rsidP="00191D06">
      <w:pPr>
        <w:pStyle w:val="Odstavecseseznamem"/>
        <w:numPr>
          <w:ilvl w:val="0"/>
          <w:numId w:val="7"/>
        </w:numPr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340CD5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Objednatel se zavazuje sjednaným způsobem předávat odpady Provozovateli po dobu účinnosti této Smlouvy </w:t>
      </w:r>
      <w:r w:rsidRPr="00340CD5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a za plnění poskytovaná Provozovatelem zaplatit Provozovateli úplatu </w:t>
      </w:r>
      <w:r w:rsidRPr="00340CD5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sjednanou podle Všeobecných obchodních podmínek (dále jen „</w:t>
      </w:r>
      <w:r w:rsidRPr="00340CD5">
        <w:rPr>
          <w:rFonts w:asciiTheme="minorHAnsi" w:eastAsia="Arial Unicode MS" w:hAnsiTheme="minorHAnsi" w:cstheme="minorHAnsi"/>
          <w:b/>
          <w:color w:val="000000"/>
          <w:spacing w:val="-4"/>
          <w:sz w:val="20"/>
          <w:szCs w:val="20"/>
          <w:lang w:val="cs-CZ"/>
        </w:rPr>
        <w:t>VOP</w:t>
      </w:r>
      <w:r w:rsidRPr="00340CD5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“), které jsou součástí této Smlouvy, a plnit další povinnosti uvedené v této Smlouvě.</w:t>
      </w:r>
    </w:p>
    <w:p w14:paraId="0EB5C7C0" w14:textId="77777777" w:rsidR="002C5570" w:rsidRPr="00DB2822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6EBCDB60" w14:textId="77777777" w:rsidR="007C2988" w:rsidRPr="00DB2822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7C2988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5E38EEC7" w14:textId="77777777" w:rsidR="007C2988" w:rsidRPr="00DB2822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Specifikace rozsahu plnění</w:t>
      </w:r>
    </w:p>
    <w:p w14:paraId="492D40B4" w14:textId="77777777" w:rsidR="00A06B74" w:rsidRPr="00DB2822" w:rsidRDefault="00A06B74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8243FF5" w14:textId="3EF2302B" w:rsidR="00191D06" w:rsidRPr="00340CD5" w:rsidRDefault="00191D06" w:rsidP="00191D06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bookmarkStart w:id="0" w:name="_Hlk505946167"/>
      <w:r w:rsidRPr="00340CD5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Specifikace rozsahu plnění, specifikace nádob a adresa stanoviště nádob je součástí obchodního tajemství. Další služby nad rámec specifikace rozsahu plnění je možné objednat telefonicky na zákaznické lince </w:t>
      </w:r>
      <w:r w:rsidR="00F65ADA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Provozovatele</w:t>
      </w:r>
      <w:r w:rsidRPr="00340CD5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č. 800 44 11 11 a následně potvrdit e-mailem na adresu sdělenou </w:t>
      </w:r>
      <w:r w:rsidR="00F65ADA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Objednatele</w:t>
      </w:r>
      <w:r w:rsidRPr="00340CD5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11B658CC" w14:textId="77777777" w:rsidR="00191D06" w:rsidRPr="00340CD5" w:rsidRDefault="00191D06" w:rsidP="00191D06">
      <w:p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4442743" w14:textId="77777777" w:rsidR="00191D06" w:rsidRDefault="00191D06" w:rsidP="00191D06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340CD5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Změnu rozsahu plnění spočívající ve snížení počtu nádob lze realizovat nejdříve tři (3) měsíce ode dne přistavení příslušné konkrétní nádoby.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</w:t>
      </w:r>
    </w:p>
    <w:p w14:paraId="25A33279" w14:textId="77777777" w:rsidR="00191D06" w:rsidRDefault="00191D06" w:rsidP="00191D06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00A57E14" w14:textId="77777777" w:rsidR="000D3064" w:rsidRDefault="00191D06" w:rsidP="00191D06">
      <w:pPr>
        <w:numPr>
          <w:ilvl w:val="0"/>
          <w:numId w:val="39"/>
        </w:numPr>
        <w:ind w:left="851" w:hanging="567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191D06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Rozsah poskytovaných služeb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:</w:t>
      </w:r>
    </w:p>
    <w:p w14:paraId="67E27046" w14:textId="77777777" w:rsidR="000D3064" w:rsidRDefault="000D3064" w:rsidP="000D3064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3876EDE0" w14:textId="77777777" w:rsidR="000D3064" w:rsidRDefault="000D3064" w:rsidP="000D3064">
      <w:pP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50A66C43" w14:textId="77777777" w:rsidR="000D3064" w:rsidRDefault="000D3064" w:rsidP="000D3064">
      <w:pP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794C284F" w14:textId="68ABB63C" w:rsidR="00387F61" w:rsidRDefault="00387F61" w:rsidP="000D3064">
      <w:pP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bookmarkEnd w:id="0"/>
    <w:p w14:paraId="1E2B8CCC" w14:textId="1E1E8F45" w:rsidR="00413F47" w:rsidRPr="00DB2822" w:rsidRDefault="00BB50AA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proofErr w:type="spellStart"/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lastRenderedPageBreak/>
        <w:t>xxx</w:t>
      </w:r>
      <w:proofErr w:type="spellEnd"/>
    </w:p>
    <w:p w14:paraId="07C52E07" w14:textId="77777777" w:rsidR="00D7734D" w:rsidRPr="00DB2822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III</w:t>
      </w:r>
      <w:r w:rsidR="00B50986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328373B2" w14:textId="77777777" w:rsidR="00D7734D" w:rsidRPr="00DB2822" w:rsidRDefault="00336C11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Způsob pl</w:t>
      </w:r>
      <w:r w:rsidR="00B50986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nění</w:t>
      </w:r>
    </w:p>
    <w:p w14:paraId="77FA537F" w14:textId="77777777" w:rsidR="007C2988" w:rsidRPr="00DB2822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2FCF5715" w14:textId="5C6E66FF" w:rsidR="0049028D" w:rsidRPr="000D3064" w:rsidRDefault="00772CFC" w:rsidP="000D3064">
      <w:pPr>
        <w:tabs>
          <w:tab w:val="right" w:pos="-1843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  <w:r w:rsidRPr="00340CD5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 je povinen zajistit shromažďování odpadu do sběrných nádob na svozovém místě a Provozovatel se zavazuje převzít v souladu s touto Smlouvou a VOP takový odpad a dále s ním jako vlastník nakládat v souladu se zákonem o odpadech</w:t>
      </w:r>
      <w:r w:rsidRPr="00340CD5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. Provozovatel je dále povinen poskytovat dodatečné služby podle této Smlouvy. VOP jsou závazné pro Provozovatele a Objednatele. Objednatel podpisem Smlouvy stvrzuje, že se seznámil se zněním VOP, bere je na vědomí a souhlasí s nimi. Aktuální znění VOP je veřejně dostupné a k dispozici na webových stránkách Provozovatele: www.cistaplzen.cz/všeobecné obchodní podmínky. O případných změnách VOP a ceníku bude Provozovatel Objednatele informovat elektronickou poštou na adresu, která je uvedena v hlavičce této Smlouvy. Objednatel je povinen </w:t>
      </w:r>
      <w:r w:rsidRPr="00340CD5">
        <w:rPr>
          <w:rFonts w:eastAsia="Arial Unicode MS" w:cs="Calibri"/>
          <w:color w:val="000000"/>
          <w:spacing w:val="-4"/>
          <w:sz w:val="20"/>
          <w:szCs w:val="20"/>
          <w:lang w:val="cs-CZ"/>
        </w:rPr>
        <w:t xml:space="preserve">bez zbytečného odkladu </w:t>
      </w:r>
      <w:r w:rsidRPr="00340CD5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nahlásit případnou změnu adresy elektronické pošty.</w:t>
      </w:r>
    </w:p>
    <w:p w14:paraId="404C9D51" w14:textId="77777777" w:rsidR="00D7734D" w:rsidRPr="00DB2822" w:rsidRDefault="00C6283E" w:rsidP="00DB2822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009B3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V</w:t>
      </w:r>
      <w:r w:rsidR="00B96170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563BFA5A" w14:textId="77777777" w:rsidR="00D7734D" w:rsidRPr="00DB2822" w:rsidRDefault="00B50986" w:rsidP="0049028D">
      <w:pPr>
        <w:tabs>
          <w:tab w:val="decimal" w:pos="-1418"/>
        </w:tabs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Dohoda stran</w:t>
      </w:r>
    </w:p>
    <w:p w14:paraId="560024F0" w14:textId="77777777" w:rsidR="00B96170" w:rsidRPr="00DB2822" w:rsidRDefault="00B96170" w:rsidP="0049028D">
      <w:pPr>
        <w:tabs>
          <w:tab w:val="decimal" w:pos="5040"/>
          <w:tab w:val="decimal" w:pos="5184"/>
        </w:tabs>
        <w:ind w:left="720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08C8C92C" w14:textId="77777777" w:rsidR="00772CFC" w:rsidRPr="00340CD5" w:rsidRDefault="00772CFC" w:rsidP="00772CFC">
      <w:pPr>
        <w:tabs>
          <w:tab w:val="right" w:pos="10161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340CD5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Účinností této Smlouvy se ruší veškeré Smlouvy uzavřené mezi smluvními stranami, jejichž předmětem je shodné </w:t>
      </w:r>
      <w:r w:rsidRPr="00340CD5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plnění, </w:t>
      </w:r>
      <w:r w:rsidRPr="00340CD5">
        <w:rPr>
          <w:rFonts w:asciiTheme="minorHAnsi" w:eastAsia="Arial Unicode MS" w:hAnsiTheme="minorHAnsi" w:cstheme="minorHAnsi"/>
          <w:color w:val="000000"/>
          <w:spacing w:val="-6"/>
          <w:w w:val="90"/>
          <w:sz w:val="20"/>
          <w:szCs w:val="20"/>
          <w:lang w:val="cs-CZ"/>
        </w:rPr>
        <w:t>na</w:t>
      </w:r>
      <w:r w:rsidRPr="00340CD5">
        <w:rPr>
          <w:rFonts w:asciiTheme="minorHAnsi" w:eastAsia="Arial Unicode MS" w:hAnsiTheme="minorHAnsi" w:cstheme="minorHAnsi"/>
          <w:i/>
          <w:color w:val="000000"/>
          <w:spacing w:val="-6"/>
          <w:w w:val="90"/>
          <w:sz w:val="20"/>
          <w:szCs w:val="20"/>
          <w:lang w:val="cs-CZ"/>
        </w:rPr>
        <w:t xml:space="preserve"> </w:t>
      </w:r>
      <w:r w:rsidRPr="00340CD5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nějž se vztahuje tato Smlouva.</w:t>
      </w:r>
    </w:p>
    <w:p w14:paraId="5A75048B" w14:textId="77777777" w:rsidR="00D7734D" w:rsidRPr="00DB2822" w:rsidRDefault="00D7734D" w:rsidP="00A8787A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563C23D5" w14:textId="77777777" w:rsidR="00A32243" w:rsidRPr="00DB2822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V.</w:t>
      </w:r>
    </w:p>
    <w:p w14:paraId="5C378C53" w14:textId="77777777" w:rsidR="00A32243" w:rsidRPr="00DB2822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Závěrečná ustanovení</w:t>
      </w:r>
    </w:p>
    <w:p w14:paraId="5A0F4636" w14:textId="77777777" w:rsidR="00A32243" w:rsidRPr="00DB2822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</w:p>
    <w:p w14:paraId="17055B57" w14:textId="194731A1" w:rsidR="00A32243" w:rsidRPr="00DB2822" w:rsidRDefault="00A32243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nabývá platnosti podpisem poslední ze smluvních stran a účinnosti dne </w:t>
      </w:r>
      <w:r w:rsidR="000D3064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15</w:t>
      </w:r>
      <w:r w:rsidR="00E507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.0</w:t>
      </w:r>
      <w:r w:rsidR="000D3064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9</w:t>
      </w:r>
      <w:r w:rsidR="00E507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.2021</w:t>
      </w:r>
    </w:p>
    <w:p w14:paraId="438DC44A" w14:textId="77777777" w:rsidR="0049028D" w:rsidRDefault="0049028D" w:rsidP="00DB2822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30B020C0" w14:textId="77777777" w:rsidR="00A32243" w:rsidRPr="00DB2822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je vyhotovena ve dvou (2) stejnopisech, kdy každá ze smluvních stran obdrží po jednom (1) 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stejnopisu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. </w:t>
      </w:r>
    </w:p>
    <w:p w14:paraId="6FE545BB" w14:textId="77777777" w:rsidR="0049028D" w:rsidRDefault="0049028D" w:rsidP="00DB2822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49B10AEC" w14:textId="77777777" w:rsidR="00A32243" w:rsidRPr="00DB2822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Smluvní strany prohlašují, že se seznámily s obsahem této smlouvy, že ji uzavřely ze své pravé a svobodné vůle a na důkaz toho připojují své podpisy. </w:t>
      </w:r>
    </w:p>
    <w:p w14:paraId="27FCE078" w14:textId="77777777" w:rsidR="008D7327" w:rsidRPr="00DB2822" w:rsidRDefault="008D7327" w:rsidP="009C6901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2B3C222E" w14:textId="77777777" w:rsidR="00636D71" w:rsidRPr="00DB2822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3CF7F63C" w14:textId="224DCD43" w:rsidR="00B76391" w:rsidRPr="00DB2822" w:rsidRDefault="0094196F" w:rsidP="00A8787A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>V Plzni dne</w:t>
      </w:r>
      <w:r w:rsidR="001C19E3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</w: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BB50AA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17.09.2021</w: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0D3064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</w:t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0D3064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              </w:t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V </w:t>
      </w:r>
      <w:r w:rsidR="000D3064">
        <w:rPr>
          <w:rStyle w:val="Zdraznnjemn"/>
          <w:rFonts w:asciiTheme="minorHAnsi" w:eastAsia="Arial Unicode MS" w:hAnsiTheme="minorHAnsi" w:cstheme="minorHAnsi"/>
          <w:sz w:val="20"/>
          <w:szCs w:val="20"/>
        </w:rPr>
        <w:t>Plzni</w:t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dne: </w:t>
      </w:r>
    </w:p>
    <w:p w14:paraId="0FAE2621" w14:textId="77777777" w:rsidR="00636D71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26F97AA9" w14:textId="3E965231" w:rsidR="0094196F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</w:t>
      </w:r>
      <w:r w:rsidR="00772CFC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rovoz</w:t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ovatel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4BE3617D" w14:textId="77777777" w:rsidR="00A029DC" w:rsidRPr="00DB2822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6D1FC5CF" w14:textId="77777777" w:rsidR="008D7327" w:rsidRPr="00DB2822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76F48863" w14:textId="77777777" w:rsidR="00B53406" w:rsidRPr="00DB2822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1E213747" w14:textId="77777777" w:rsidR="0094196F" w:rsidRPr="00DB2822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7B525543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1406F6" w14:paraId="3671B692" w14:textId="77777777" w:rsidTr="001406F6">
        <w:tc>
          <w:tcPr>
            <w:tcW w:w="3652" w:type="dxa"/>
          </w:tcPr>
          <w:p w14:paraId="3DD47AA2" w14:textId="77777777" w:rsidR="001406F6" w:rsidRDefault="007665B9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45565E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Na základě plné moci:</w:t>
            </w:r>
            <w:r w:rsidR="007453A4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 xml:space="preserve"> </w:t>
            </w:r>
          </w:p>
          <w:p w14:paraId="209DED91" w14:textId="67944400" w:rsidR="000D3064" w:rsidRPr="0045565E" w:rsidRDefault="000D3064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proofErr w:type="spellStart"/>
            <w:r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J</w:t>
            </w:r>
            <w:r w:rsidR="00BB50AA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xxx</w:t>
            </w:r>
            <w:r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-L</w:t>
            </w:r>
            <w:r w:rsidR="00BB50AA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xxx</w:t>
            </w:r>
            <w:proofErr w:type="spellEnd"/>
            <w:r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 xml:space="preserve"> R</w:t>
            </w:r>
            <w:r w:rsidR="00BB50AA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xxx</w:t>
            </w:r>
          </w:p>
        </w:tc>
        <w:tc>
          <w:tcPr>
            <w:tcW w:w="1418" w:type="dxa"/>
          </w:tcPr>
          <w:p w14:paraId="65AFA1D3" w14:textId="77777777" w:rsidR="001406F6" w:rsidRDefault="001406F6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1DE006CD" w14:textId="2CFA1E48" w:rsidR="001406F6" w:rsidRDefault="00E5078D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Martina Staňková</w:t>
            </w:r>
          </w:p>
        </w:tc>
      </w:tr>
    </w:tbl>
    <w:p w14:paraId="1C0DD5E7" w14:textId="2A2EDDA2" w:rsidR="00FC3488" w:rsidRDefault="00E8284E" w:rsidP="000D3064">
      <w:pPr>
        <w:tabs>
          <w:tab w:val="center" w:pos="1418"/>
          <w:tab w:val="left" w:pos="5670"/>
          <w:tab w:val="center" w:pos="7088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4396C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7665B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</w:t>
      </w:r>
      <w:r w:rsidR="0094196F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Čistá Plzeň, s.r.o</w:t>
      </w:r>
      <w:r w:rsidR="000D3064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sectPr w:rsidR="00FC3488" w:rsidSect="00785658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B8505" w14:textId="77777777" w:rsidR="00020637" w:rsidRDefault="00020637" w:rsidP="00760C88">
      <w:r>
        <w:separator/>
      </w:r>
    </w:p>
  </w:endnote>
  <w:endnote w:type="continuationSeparator" w:id="0">
    <w:p w14:paraId="2243E8DA" w14:textId="77777777" w:rsidR="00020637" w:rsidRDefault="00020637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5C87541B" w14:textId="77777777" w:rsidR="0049028D" w:rsidRDefault="0049028D">
        <w:pPr>
          <w:pStyle w:val="Zpat"/>
          <w:jc w:val="center"/>
        </w:pPr>
        <w:r w:rsidRPr="00DB2822">
          <w:rPr>
            <w:sz w:val="16"/>
            <w:szCs w:val="16"/>
            <w:lang w:val="cs-CZ"/>
          </w:rPr>
          <w:t xml:space="preserve">Stránka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PAGE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 w:rsidR="00372CBC">
          <w:rPr>
            <w:b/>
            <w:bCs/>
            <w:noProof/>
            <w:sz w:val="16"/>
            <w:szCs w:val="16"/>
          </w:rPr>
          <w:t>1</w:t>
        </w:r>
        <w:r w:rsidRPr="00DB2822">
          <w:rPr>
            <w:b/>
            <w:bCs/>
            <w:sz w:val="16"/>
            <w:szCs w:val="16"/>
          </w:rPr>
          <w:fldChar w:fldCharType="end"/>
        </w:r>
        <w:r w:rsidRPr="00DB2822">
          <w:rPr>
            <w:sz w:val="16"/>
            <w:szCs w:val="16"/>
            <w:lang w:val="cs-CZ"/>
          </w:rPr>
          <w:t xml:space="preserve"> z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NUMPAGES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 w:rsidR="00372CBC">
          <w:rPr>
            <w:b/>
            <w:bCs/>
            <w:noProof/>
            <w:sz w:val="16"/>
            <w:szCs w:val="16"/>
          </w:rPr>
          <w:t>2</w:t>
        </w:r>
        <w:r w:rsidRPr="00DB2822">
          <w:rPr>
            <w:b/>
            <w:bCs/>
            <w:sz w:val="16"/>
            <w:szCs w:val="16"/>
          </w:rPr>
          <w:fldChar w:fldCharType="end"/>
        </w:r>
      </w:p>
    </w:sdtContent>
  </w:sdt>
  <w:p w14:paraId="4EB2799B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5220B" w14:textId="77777777" w:rsidR="00020637" w:rsidRDefault="00020637" w:rsidP="00760C88">
      <w:r>
        <w:separator/>
      </w:r>
    </w:p>
  </w:footnote>
  <w:footnote w:type="continuationSeparator" w:id="0">
    <w:p w14:paraId="12363BFB" w14:textId="77777777" w:rsidR="00020637" w:rsidRDefault="00020637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1"/>
  </w:num>
  <w:num w:numId="3">
    <w:abstractNumId w:val="3"/>
  </w:num>
  <w:num w:numId="4">
    <w:abstractNumId w:val="11"/>
  </w:num>
  <w:num w:numId="5">
    <w:abstractNumId w:val="18"/>
  </w:num>
  <w:num w:numId="6">
    <w:abstractNumId w:val="25"/>
  </w:num>
  <w:num w:numId="7">
    <w:abstractNumId w:val="35"/>
  </w:num>
  <w:num w:numId="8">
    <w:abstractNumId w:val="36"/>
  </w:num>
  <w:num w:numId="9">
    <w:abstractNumId w:val="6"/>
  </w:num>
  <w:num w:numId="10">
    <w:abstractNumId w:val="29"/>
  </w:num>
  <w:num w:numId="11">
    <w:abstractNumId w:val="12"/>
  </w:num>
  <w:num w:numId="12">
    <w:abstractNumId w:val="30"/>
  </w:num>
  <w:num w:numId="13">
    <w:abstractNumId w:val="23"/>
  </w:num>
  <w:num w:numId="14">
    <w:abstractNumId w:val="22"/>
  </w:num>
  <w:num w:numId="15">
    <w:abstractNumId w:val="32"/>
  </w:num>
  <w:num w:numId="16">
    <w:abstractNumId w:val="13"/>
  </w:num>
  <w:num w:numId="17">
    <w:abstractNumId w:val="37"/>
  </w:num>
  <w:num w:numId="18">
    <w:abstractNumId w:val="24"/>
  </w:num>
  <w:num w:numId="19">
    <w:abstractNumId w:val="0"/>
  </w:num>
  <w:num w:numId="20">
    <w:abstractNumId w:val="7"/>
  </w:num>
  <w:num w:numId="21">
    <w:abstractNumId w:val="10"/>
  </w:num>
  <w:num w:numId="22">
    <w:abstractNumId w:val="28"/>
  </w:num>
  <w:num w:numId="23">
    <w:abstractNumId w:val="8"/>
  </w:num>
  <w:num w:numId="24">
    <w:abstractNumId w:val="5"/>
  </w:num>
  <w:num w:numId="25">
    <w:abstractNumId w:val="20"/>
  </w:num>
  <w:num w:numId="26">
    <w:abstractNumId w:val="16"/>
  </w:num>
  <w:num w:numId="27">
    <w:abstractNumId w:val="19"/>
  </w:num>
  <w:num w:numId="28">
    <w:abstractNumId w:val="9"/>
  </w:num>
  <w:num w:numId="29">
    <w:abstractNumId w:val="15"/>
  </w:num>
  <w:num w:numId="30">
    <w:abstractNumId w:val="34"/>
  </w:num>
  <w:num w:numId="31">
    <w:abstractNumId w:val="33"/>
  </w:num>
  <w:num w:numId="32">
    <w:abstractNumId w:val="21"/>
  </w:num>
  <w:num w:numId="33">
    <w:abstractNumId w:val="39"/>
  </w:num>
  <w:num w:numId="34">
    <w:abstractNumId w:val="14"/>
  </w:num>
  <w:num w:numId="35">
    <w:abstractNumId w:val="17"/>
  </w:num>
  <w:num w:numId="36">
    <w:abstractNumId w:val="38"/>
  </w:num>
  <w:num w:numId="37">
    <w:abstractNumId w:val="2"/>
  </w:num>
  <w:num w:numId="38">
    <w:abstractNumId w:val="1"/>
  </w:num>
  <w:num w:numId="39">
    <w:abstractNumId w:val="2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4D"/>
    <w:rsid w:val="00017A1E"/>
    <w:rsid w:val="00020637"/>
    <w:rsid w:val="00020B73"/>
    <w:rsid w:val="000238CB"/>
    <w:rsid w:val="00024B0F"/>
    <w:rsid w:val="00063A86"/>
    <w:rsid w:val="000A5FC8"/>
    <w:rsid w:val="000B60F3"/>
    <w:rsid w:val="000C00E5"/>
    <w:rsid w:val="000C32E3"/>
    <w:rsid w:val="000D3064"/>
    <w:rsid w:val="000D4FAA"/>
    <w:rsid w:val="000D78B1"/>
    <w:rsid w:val="000E5E68"/>
    <w:rsid w:val="000F029B"/>
    <w:rsid w:val="000F5523"/>
    <w:rsid w:val="000F78C6"/>
    <w:rsid w:val="0010140A"/>
    <w:rsid w:val="001035B1"/>
    <w:rsid w:val="001406F6"/>
    <w:rsid w:val="0014264F"/>
    <w:rsid w:val="00142756"/>
    <w:rsid w:val="0014780E"/>
    <w:rsid w:val="0016622E"/>
    <w:rsid w:val="0017071E"/>
    <w:rsid w:val="00174CCC"/>
    <w:rsid w:val="00175717"/>
    <w:rsid w:val="001777D7"/>
    <w:rsid w:val="00184124"/>
    <w:rsid w:val="0018486F"/>
    <w:rsid w:val="00191D06"/>
    <w:rsid w:val="001C19E3"/>
    <w:rsid w:val="001D5057"/>
    <w:rsid w:val="001F1A36"/>
    <w:rsid w:val="00210C2E"/>
    <w:rsid w:val="00232299"/>
    <w:rsid w:val="00234309"/>
    <w:rsid w:val="002463A4"/>
    <w:rsid w:val="00265293"/>
    <w:rsid w:val="002756E2"/>
    <w:rsid w:val="002767BF"/>
    <w:rsid w:val="002A1DA2"/>
    <w:rsid w:val="002A6287"/>
    <w:rsid w:val="002C5570"/>
    <w:rsid w:val="002C5CF8"/>
    <w:rsid w:val="002D2692"/>
    <w:rsid w:val="002D5621"/>
    <w:rsid w:val="002E1462"/>
    <w:rsid w:val="00300985"/>
    <w:rsid w:val="00305EC2"/>
    <w:rsid w:val="003129F8"/>
    <w:rsid w:val="00322B3E"/>
    <w:rsid w:val="00336C11"/>
    <w:rsid w:val="00345F5E"/>
    <w:rsid w:val="00346398"/>
    <w:rsid w:val="00350441"/>
    <w:rsid w:val="00350BBD"/>
    <w:rsid w:val="00366B96"/>
    <w:rsid w:val="0037106C"/>
    <w:rsid w:val="00372CBC"/>
    <w:rsid w:val="0038447E"/>
    <w:rsid w:val="00387F61"/>
    <w:rsid w:val="003A221B"/>
    <w:rsid w:val="003B33C5"/>
    <w:rsid w:val="003B3484"/>
    <w:rsid w:val="003C7E16"/>
    <w:rsid w:val="00413F47"/>
    <w:rsid w:val="0041578D"/>
    <w:rsid w:val="004157BA"/>
    <w:rsid w:val="00417891"/>
    <w:rsid w:val="00420811"/>
    <w:rsid w:val="0043289E"/>
    <w:rsid w:val="00436D4D"/>
    <w:rsid w:val="00437BDF"/>
    <w:rsid w:val="004403E8"/>
    <w:rsid w:val="00441FA5"/>
    <w:rsid w:val="00447456"/>
    <w:rsid w:val="0045565E"/>
    <w:rsid w:val="00455A68"/>
    <w:rsid w:val="004756D5"/>
    <w:rsid w:val="004877BB"/>
    <w:rsid w:val="0049028D"/>
    <w:rsid w:val="00496E0C"/>
    <w:rsid w:val="004A1E67"/>
    <w:rsid w:val="004A3C6E"/>
    <w:rsid w:val="004B38CF"/>
    <w:rsid w:val="004B45ED"/>
    <w:rsid w:val="004C3F40"/>
    <w:rsid w:val="004D53ED"/>
    <w:rsid w:val="004D5573"/>
    <w:rsid w:val="004E0144"/>
    <w:rsid w:val="00500985"/>
    <w:rsid w:val="00502881"/>
    <w:rsid w:val="00506891"/>
    <w:rsid w:val="0051581B"/>
    <w:rsid w:val="005273CC"/>
    <w:rsid w:val="00530FEF"/>
    <w:rsid w:val="0053656D"/>
    <w:rsid w:val="005368BE"/>
    <w:rsid w:val="00547496"/>
    <w:rsid w:val="00564F59"/>
    <w:rsid w:val="00572CF8"/>
    <w:rsid w:val="005762B5"/>
    <w:rsid w:val="00577E77"/>
    <w:rsid w:val="0059653E"/>
    <w:rsid w:val="005C5E7F"/>
    <w:rsid w:val="005C6518"/>
    <w:rsid w:val="005E3CDF"/>
    <w:rsid w:val="005F0CB3"/>
    <w:rsid w:val="005F18D3"/>
    <w:rsid w:val="00604F65"/>
    <w:rsid w:val="0061005B"/>
    <w:rsid w:val="00610DBA"/>
    <w:rsid w:val="006121C5"/>
    <w:rsid w:val="00613589"/>
    <w:rsid w:val="00632F1F"/>
    <w:rsid w:val="00636D71"/>
    <w:rsid w:val="00656029"/>
    <w:rsid w:val="00670A85"/>
    <w:rsid w:val="00694185"/>
    <w:rsid w:val="00695EDB"/>
    <w:rsid w:val="0069672A"/>
    <w:rsid w:val="006A631F"/>
    <w:rsid w:val="006A73B8"/>
    <w:rsid w:val="006C016D"/>
    <w:rsid w:val="006D46E8"/>
    <w:rsid w:val="006E7692"/>
    <w:rsid w:val="006F0AC8"/>
    <w:rsid w:val="006F5642"/>
    <w:rsid w:val="007009B3"/>
    <w:rsid w:val="00701283"/>
    <w:rsid w:val="007049AA"/>
    <w:rsid w:val="00734ABF"/>
    <w:rsid w:val="00742197"/>
    <w:rsid w:val="007453A4"/>
    <w:rsid w:val="00745A6B"/>
    <w:rsid w:val="0075031A"/>
    <w:rsid w:val="00760C88"/>
    <w:rsid w:val="007665B9"/>
    <w:rsid w:val="00772CFC"/>
    <w:rsid w:val="00775030"/>
    <w:rsid w:val="00785658"/>
    <w:rsid w:val="00794F47"/>
    <w:rsid w:val="007A16C6"/>
    <w:rsid w:val="007B1F6E"/>
    <w:rsid w:val="007C1D56"/>
    <w:rsid w:val="007C2988"/>
    <w:rsid w:val="007E6B63"/>
    <w:rsid w:val="007F6DD7"/>
    <w:rsid w:val="00805EBB"/>
    <w:rsid w:val="00810A1D"/>
    <w:rsid w:val="008111A7"/>
    <w:rsid w:val="008137D5"/>
    <w:rsid w:val="00814605"/>
    <w:rsid w:val="00814B24"/>
    <w:rsid w:val="00815EF0"/>
    <w:rsid w:val="0083359E"/>
    <w:rsid w:val="008355DB"/>
    <w:rsid w:val="00841E9A"/>
    <w:rsid w:val="00853B65"/>
    <w:rsid w:val="008616DC"/>
    <w:rsid w:val="00870FCC"/>
    <w:rsid w:val="00875346"/>
    <w:rsid w:val="00880898"/>
    <w:rsid w:val="008826C4"/>
    <w:rsid w:val="008A3AE8"/>
    <w:rsid w:val="008A3D08"/>
    <w:rsid w:val="008A51FD"/>
    <w:rsid w:val="008B16B8"/>
    <w:rsid w:val="008D43EF"/>
    <w:rsid w:val="008D7327"/>
    <w:rsid w:val="008D77BC"/>
    <w:rsid w:val="008F101B"/>
    <w:rsid w:val="00901956"/>
    <w:rsid w:val="009031C8"/>
    <w:rsid w:val="00921A99"/>
    <w:rsid w:val="00937A17"/>
    <w:rsid w:val="0094141D"/>
    <w:rsid w:val="0094196F"/>
    <w:rsid w:val="0094303E"/>
    <w:rsid w:val="009441BE"/>
    <w:rsid w:val="00950B2D"/>
    <w:rsid w:val="00966067"/>
    <w:rsid w:val="00970D9F"/>
    <w:rsid w:val="0097511C"/>
    <w:rsid w:val="009802FC"/>
    <w:rsid w:val="00980BB5"/>
    <w:rsid w:val="009B18CC"/>
    <w:rsid w:val="009B26E5"/>
    <w:rsid w:val="009C31E4"/>
    <w:rsid w:val="009C6901"/>
    <w:rsid w:val="009D3E14"/>
    <w:rsid w:val="009D48BA"/>
    <w:rsid w:val="009F0B60"/>
    <w:rsid w:val="009F2166"/>
    <w:rsid w:val="009F2E7F"/>
    <w:rsid w:val="00A029DC"/>
    <w:rsid w:val="00A06B74"/>
    <w:rsid w:val="00A07BCB"/>
    <w:rsid w:val="00A318E4"/>
    <w:rsid w:val="00A32243"/>
    <w:rsid w:val="00A32327"/>
    <w:rsid w:val="00A32D81"/>
    <w:rsid w:val="00A344D4"/>
    <w:rsid w:val="00A34F47"/>
    <w:rsid w:val="00A46F24"/>
    <w:rsid w:val="00A4756A"/>
    <w:rsid w:val="00A551E3"/>
    <w:rsid w:val="00A5720D"/>
    <w:rsid w:val="00A875A2"/>
    <w:rsid w:val="00A8787A"/>
    <w:rsid w:val="00A87F52"/>
    <w:rsid w:val="00A94247"/>
    <w:rsid w:val="00AB7D01"/>
    <w:rsid w:val="00AD40F1"/>
    <w:rsid w:val="00AE1330"/>
    <w:rsid w:val="00AE28E1"/>
    <w:rsid w:val="00AE31B9"/>
    <w:rsid w:val="00B163CB"/>
    <w:rsid w:val="00B36A43"/>
    <w:rsid w:val="00B40665"/>
    <w:rsid w:val="00B43B79"/>
    <w:rsid w:val="00B50986"/>
    <w:rsid w:val="00B53406"/>
    <w:rsid w:val="00B71508"/>
    <w:rsid w:val="00B76391"/>
    <w:rsid w:val="00B96170"/>
    <w:rsid w:val="00B96CC6"/>
    <w:rsid w:val="00BA33CE"/>
    <w:rsid w:val="00BA4B85"/>
    <w:rsid w:val="00BA4D35"/>
    <w:rsid w:val="00BB1EB8"/>
    <w:rsid w:val="00BB50AA"/>
    <w:rsid w:val="00BD161E"/>
    <w:rsid w:val="00BD411A"/>
    <w:rsid w:val="00BD563D"/>
    <w:rsid w:val="00BF16A7"/>
    <w:rsid w:val="00C0418C"/>
    <w:rsid w:val="00C0435A"/>
    <w:rsid w:val="00C20B4F"/>
    <w:rsid w:val="00C41778"/>
    <w:rsid w:val="00C44FBF"/>
    <w:rsid w:val="00C47F6E"/>
    <w:rsid w:val="00C50217"/>
    <w:rsid w:val="00C6283E"/>
    <w:rsid w:val="00C66A82"/>
    <w:rsid w:val="00C67E5D"/>
    <w:rsid w:val="00C7116C"/>
    <w:rsid w:val="00C8069F"/>
    <w:rsid w:val="00C85617"/>
    <w:rsid w:val="00C90F1A"/>
    <w:rsid w:val="00C94277"/>
    <w:rsid w:val="00CB5A75"/>
    <w:rsid w:val="00CD3F53"/>
    <w:rsid w:val="00CE39CB"/>
    <w:rsid w:val="00CE411A"/>
    <w:rsid w:val="00CE669B"/>
    <w:rsid w:val="00D05BBC"/>
    <w:rsid w:val="00D12A83"/>
    <w:rsid w:val="00D408F5"/>
    <w:rsid w:val="00D4396C"/>
    <w:rsid w:val="00D5641D"/>
    <w:rsid w:val="00D7668A"/>
    <w:rsid w:val="00D7734D"/>
    <w:rsid w:val="00D9474F"/>
    <w:rsid w:val="00DB2822"/>
    <w:rsid w:val="00DB3B5B"/>
    <w:rsid w:val="00DC17C4"/>
    <w:rsid w:val="00DD2F9A"/>
    <w:rsid w:val="00DE0A10"/>
    <w:rsid w:val="00DE26CB"/>
    <w:rsid w:val="00DF15EF"/>
    <w:rsid w:val="00DF1D3F"/>
    <w:rsid w:val="00DF3650"/>
    <w:rsid w:val="00E1562C"/>
    <w:rsid w:val="00E22106"/>
    <w:rsid w:val="00E27C94"/>
    <w:rsid w:val="00E3291B"/>
    <w:rsid w:val="00E36E98"/>
    <w:rsid w:val="00E43FD4"/>
    <w:rsid w:val="00E5078D"/>
    <w:rsid w:val="00E556B8"/>
    <w:rsid w:val="00E66A34"/>
    <w:rsid w:val="00E71F7F"/>
    <w:rsid w:val="00E80F1D"/>
    <w:rsid w:val="00E8284E"/>
    <w:rsid w:val="00E85277"/>
    <w:rsid w:val="00E93114"/>
    <w:rsid w:val="00E95AE0"/>
    <w:rsid w:val="00EB6671"/>
    <w:rsid w:val="00EE4987"/>
    <w:rsid w:val="00F02D55"/>
    <w:rsid w:val="00F03A7D"/>
    <w:rsid w:val="00F03C55"/>
    <w:rsid w:val="00F06BA9"/>
    <w:rsid w:val="00F15BD1"/>
    <w:rsid w:val="00F24336"/>
    <w:rsid w:val="00F54AB1"/>
    <w:rsid w:val="00F657E1"/>
    <w:rsid w:val="00F65ADA"/>
    <w:rsid w:val="00F706F5"/>
    <w:rsid w:val="00F73E20"/>
    <w:rsid w:val="00F949E2"/>
    <w:rsid w:val="00F96320"/>
    <w:rsid w:val="00FC3488"/>
    <w:rsid w:val="00FD0510"/>
    <w:rsid w:val="00FD75C9"/>
    <w:rsid w:val="00FF01EC"/>
    <w:rsid w:val="00FF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18AD1"/>
  <w15:docId w15:val="{2B015E3A-1CA0-43F5-AEAB-F7155FC4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59124-47A5-4658-8C40-A57DC81B2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561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2</cp:revision>
  <cp:lastPrinted>2021-08-31T10:47:00Z</cp:lastPrinted>
  <dcterms:created xsi:type="dcterms:W3CDTF">2021-09-17T07:08:00Z</dcterms:created>
  <dcterms:modified xsi:type="dcterms:W3CDTF">2021-09-17T07:08:00Z</dcterms:modified>
</cp:coreProperties>
</file>